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A7C53" w:rsidRPr="000A7C53" w:rsidRDefault="000A7C53" w:rsidP="000A7C53">
      <w:pPr>
        <w:jc w:val="left"/>
        <w:rPr>
          <w:rFonts w:asciiTheme="majorEastAsia" w:eastAsiaTheme="majorEastAsia" w:hAnsiTheme="majorEastAsia"/>
          <w:sz w:val="16"/>
          <w:szCs w:val="16"/>
        </w:rPr>
      </w:pPr>
      <w:r>
        <w:rPr>
          <w:noProof/>
        </w:rPr>
        <mc:AlternateContent>
          <mc:Choice Requires="wps">
            <w:drawing>
              <wp:anchor distT="0" distB="0" distL="114300" distR="114300" simplePos="0" relativeHeight="251749376" behindDoc="0" locked="0" layoutInCell="1" allowOverlap="1" wp14:anchorId="7394D355" wp14:editId="2F7C6641">
                <wp:simplePos x="0" y="0"/>
                <wp:positionH relativeFrom="column">
                  <wp:posOffset>-142875</wp:posOffset>
                </wp:positionH>
                <wp:positionV relativeFrom="paragraph">
                  <wp:posOffset>105410</wp:posOffset>
                </wp:positionV>
                <wp:extent cx="6086475" cy="25717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7175"/>
                        </a:xfrm>
                        <a:prstGeom prst="rect">
                          <a:avLst/>
                        </a:prstGeom>
                        <a:noFill/>
                        <a:ln w="9525">
                          <a:noFill/>
                          <a:miter lim="800000"/>
                          <a:headEnd/>
                          <a:tailEnd/>
                        </a:ln>
                      </wps:spPr>
                      <wps:txbx>
                        <w:txbxContent>
                          <w:p w:rsidR="000A7C53" w:rsidRPr="000A7C53" w:rsidRDefault="000A7C53" w:rsidP="000A7C53">
                            <w:pPr>
                              <w:spacing w:line="240" w:lineRule="exact"/>
                              <w:rPr>
                                <w:sz w:val="16"/>
                                <w:szCs w:val="16"/>
                              </w:rPr>
                            </w:pPr>
                            <w:r w:rsidRPr="000A7C53">
                              <w:rPr>
                                <w:rFonts w:ascii="ＭＳ 明朝" w:eastAsia="ＭＳ 明朝" w:hAnsi="ＭＳ 明朝" w:cs="ＭＳ 明朝" w:hint="eastAsia"/>
                                <w:sz w:val="16"/>
                                <w:szCs w:val="16"/>
                              </w:rPr>
                              <w:t>※</w:t>
                            </w:r>
                            <w:r w:rsidRPr="000A7C53">
                              <w:rPr>
                                <w:sz w:val="16"/>
                                <w:szCs w:val="16"/>
                              </w:rPr>
                              <w:t>この資料は，</w:t>
                            </w:r>
                            <w:r w:rsidRPr="000A7C53">
                              <w:rPr>
                                <w:sz w:val="16"/>
                                <w:szCs w:val="16"/>
                              </w:rPr>
                              <w:t>2</w:t>
                            </w:r>
                            <w:r w:rsidRPr="000A7C53">
                              <w:rPr>
                                <w:sz w:val="16"/>
                                <w:szCs w:val="16"/>
                              </w:rPr>
                              <w:t>年度小学校教科書の内容解説資料とし</w:t>
                            </w:r>
                            <w:r w:rsidRPr="000A7C53">
                              <w:rPr>
                                <w:rFonts w:hint="eastAsia"/>
                                <w:sz w:val="16"/>
                                <w:szCs w:val="16"/>
                              </w:rPr>
                              <w:t>て，</w:t>
                            </w:r>
                            <w:r w:rsidRPr="000A7C53">
                              <w:rPr>
                                <w:sz w:val="16"/>
                                <w:szCs w:val="16"/>
                              </w:rPr>
                              <w:t>一般社団法人教科書協会</w:t>
                            </w:r>
                            <w:r w:rsidRPr="000A7C53">
                              <w:rPr>
                                <w:rFonts w:hint="eastAsia"/>
                                <w:sz w:val="16"/>
                                <w:szCs w:val="16"/>
                              </w:rPr>
                              <w:t>「</w:t>
                            </w:r>
                            <w:r w:rsidRPr="000A7C53">
                              <w:rPr>
                                <w:sz w:val="16"/>
                                <w:szCs w:val="16"/>
                              </w:rPr>
                              <w:t>教科書発行者行動規範」に則っております</w:t>
                            </w:r>
                            <w:r w:rsidRPr="000A7C53">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11.25pt;margin-top:8.3pt;width:479.25pt;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" filled="f" stroked="f">
                <v:textbox>
                  <w:txbxContent>
                    <w:p w:rsidR="000A7C53" w:rsidRPr="000A7C53" w:rsidRDefault="000A7C53" w:rsidP="000A7C53">
                      <w:pPr>
                        <w:spacing w:line="240" w:lineRule="exact"/>
                        <w:rPr>
                          <w:sz w:val="16"/>
                          <w:szCs w:val="16"/>
                        </w:rPr>
                      </w:pPr>
                      <w:r w:rsidRPr="000A7C53">
                        <w:rPr>
                          <w:rFonts w:ascii="ＭＳ 明朝" w:eastAsia="ＭＳ 明朝" w:hAnsi="ＭＳ 明朝" w:cs="ＭＳ 明朝" w:hint="eastAsia"/>
                          <w:sz w:val="16"/>
                          <w:szCs w:val="16"/>
                        </w:rPr>
                        <w:t>※</w:t>
                      </w:r>
                      <w:r w:rsidRPr="000A7C53">
                        <w:rPr>
                          <w:sz w:val="16"/>
                          <w:szCs w:val="16"/>
                        </w:rPr>
                        <w:t>この資料は，</w:t>
                      </w:r>
                      <w:r w:rsidRPr="000A7C53">
                        <w:rPr>
                          <w:sz w:val="16"/>
                          <w:szCs w:val="16"/>
                        </w:rPr>
                        <w:t>2</w:t>
                      </w:r>
                      <w:r w:rsidRPr="000A7C53">
                        <w:rPr>
                          <w:sz w:val="16"/>
                          <w:szCs w:val="16"/>
                        </w:rPr>
                        <w:t>年度小学校教科書の内容解説資料とし</w:t>
                      </w:r>
                      <w:r w:rsidRPr="000A7C53">
                        <w:rPr>
                          <w:rFonts w:hint="eastAsia"/>
                          <w:sz w:val="16"/>
                          <w:szCs w:val="16"/>
                        </w:rPr>
                        <w:t>て，</w:t>
                      </w:r>
                      <w:r w:rsidRPr="000A7C53">
                        <w:rPr>
                          <w:sz w:val="16"/>
                          <w:szCs w:val="16"/>
                        </w:rPr>
                        <w:t>一般社団法人教科書協会</w:t>
                      </w:r>
                      <w:r w:rsidRPr="000A7C53">
                        <w:rPr>
                          <w:rFonts w:hint="eastAsia"/>
                          <w:sz w:val="16"/>
                          <w:szCs w:val="16"/>
                        </w:rPr>
                        <w:t>「</w:t>
                      </w:r>
                      <w:r w:rsidRPr="000A7C53">
                        <w:rPr>
                          <w:sz w:val="16"/>
                          <w:szCs w:val="16"/>
                        </w:rPr>
                        <w:t>教科書発行者行動規範」に則っております</w:t>
                      </w:r>
                      <w:r w:rsidRPr="000A7C53">
                        <w:rPr>
                          <w:rFonts w:hint="eastAsia"/>
                          <w:sz w:val="16"/>
                          <w:szCs w:val="16"/>
                        </w:rPr>
                        <w:t>。</w:t>
                      </w:r>
                    </w:p>
                  </w:txbxContent>
                </v:textbox>
              </v:shape>
            </w:pict>
          </mc:Fallback>
        </mc:AlternateContent>
      </w:r>
      <w:r>
        <w:rPr>
          <w:rFonts w:ascii="ＭＳ Ｐゴシック" w:eastAsia="ＭＳ Ｐゴシック" w:hAnsi="ＭＳ Ｐゴシック" w:hint="eastAsia"/>
          <w:b/>
          <w:noProof/>
          <w:sz w:val="36"/>
          <w:szCs w:val="36"/>
        </w:rPr>
        <w:drawing>
          <wp:anchor distT="0" distB="0" distL="114300" distR="114300" simplePos="0" relativeHeight="251746304" behindDoc="0" locked="0" layoutInCell="1" allowOverlap="1" wp14:anchorId="3A5FC2C1" wp14:editId="06BF4A5F">
            <wp:simplePos x="0" y="0"/>
            <wp:positionH relativeFrom="column">
              <wp:posOffset>5958840</wp:posOffset>
            </wp:positionH>
            <wp:positionV relativeFrom="paragraph">
              <wp:posOffset>123190</wp:posOffset>
            </wp:positionV>
            <wp:extent cx="680085" cy="157480"/>
            <wp:effectExtent l="0" t="0" r="5715" b="0"/>
            <wp:wrapNone/>
            <wp:docPr id="288" name="図 288" descr="C:\Users\T8467\Desktop\works\2小道徳DM\aaa東京書籍ロ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8467\Desktop\works\2小道徳DM\aaa東京書籍ロ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085" cy="15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E60" w:rsidRDefault="000E2E60" w:rsidP="000A7C53">
      <w:pPr>
        <w:ind w:firstLineChars="200" w:firstLine="562"/>
        <w:rPr>
          <w:rFonts w:ascii="ＭＳ Ｐゴシック" w:eastAsia="ＭＳ Ｐゴシック" w:hAnsi="ＭＳ Ｐゴシック"/>
          <w:b/>
          <w:sz w:val="28"/>
          <w:szCs w:val="28"/>
        </w:rPr>
      </w:pPr>
    </w:p>
    <w:p w:rsidR="000E2E60" w:rsidRDefault="000E2E60" w:rsidP="000E2E60">
      <w:pPr>
        <w:jc w:val="center"/>
        <w:rPr>
          <w:rFonts w:ascii="ＭＳ Ｐゴシック" w:eastAsia="ＭＳ Ｐゴシック" w:hAnsi="ＭＳ Ｐゴシック"/>
          <w:b/>
          <w:sz w:val="32"/>
          <w:szCs w:val="32"/>
        </w:rPr>
      </w:pPr>
      <w:r>
        <w:rPr>
          <w:rFonts w:ascii="ＭＳ Ｐゴシック" w:eastAsia="ＭＳ Ｐゴシック" w:hAnsi="ＭＳ Ｐゴシック" w:hint="eastAsia"/>
          <w:b/>
          <w:noProof/>
          <w:sz w:val="36"/>
          <w:szCs w:val="36"/>
        </w:rPr>
        <mc:AlternateContent>
          <mc:Choice Requires="wps">
            <w:drawing>
              <wp:anchor distT="0" distB="0" distL="114300" distR="114300" simplePos="0" relativeHeight="251747328" behindDoc="0" locked="0" layoutInCell="1" allowOverlap="1" wp14:anchorId="6FF7159C" wp14:editId="7505059E">
                <wp:simplePos x="0" y="0"/>
                <wp:positionH relativeFrom="column">
                  <wp:posOffset>361950</wp:posOffset>
                </wp:positionH>
                <wp:positionV relativeFrom="paragraph">
                  <wp:posOffset>10160</wp:posOffset>
                </wp:positionV>
                <wp:extent cx="5772150" cy="381000"/>
                <wp:effectExtent l="0" t="0" r="19050" b="19050"/>
                <wp:wrapNone/>
                <wp:docPr id="290" name="正方形/長方形 290"/>
                <wp:cNvGraphicFramePr/>
                <a:graphic xmlns:a="http://schemas.openxmlformats.org/drawingml/2006/main">
                  <a:graphicData uri="http://schemas.microsoft.com/office/word/2010/wordprocessingShape">
                    <wps:wsp>
                      <wps:cNvSpPr/>
                      <wps:spPr>
                        <a:xfrm>
                          <a:off x="0" y="0"/>
                          <a:ext cx="5772150" cy="381000"/>
                        </a:xfrm>
                        <a:prstGeom prst="rect">
                          <a:avLst/>
                        </a:prstGeom>
                        <a:solidFill>
                          <a:srgbClr val="CC9900">
                            <a:alpha val="44000"/>
                          </a:srgb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E60" w:rsidRDefault="000E2E60" w:rsidP="000E2E60">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0" o:spid="_x0000_s1027" style="position:absolute;left:0;text-align:left;margin-left:28.5pt;margin-top:.8pt;width:454.5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" fillcolor="#c90" strokecolor="black [3213]">
                <v:fill opacity="28784f"/>
                <v:textbox>
                  <w:txbxContent>
                    <w:p w:rsidR="000E2E60" w:rsidRDefault="000E2E60" w:rsidP="000E2E60">
                      <w:pPr>
                        <w:jc w:val="center"/>
                      </w:pPr>
                      <w:r>
                        <w:rPr>
                          <w:rFonts w:hint="eastAsia"/>
                        </w:rPr>
                        <w:t xml:space="preserve">　</w:t>
                      </w:r>
                    </w:p>
                  </w:txbxContent>
                </v:textbox>
              </v:rect>
            </w:pict>
          </mc:Fallback>
        </mc:AlternateContent>
      </w:r>
      <w:r w:rsidR="009B5523" w:rsidRPr="000E2E60">
        <w:rPr>
          <w:rFonts w:ascii="ＭＳ Ｐゴシック" w:eastAsia="ＭＳ Ｐゴシック" w:hAnsi="ＭＳ Ｐゴシック" w:hint="eastAsia"/>
          <w:b/>
          <w:sz w:val="32"/>
          <w:szCs w:val="32"/>
        </w:rPr>
        <w:t>２年度用　『新訂　新しい道徳』　検討の観点</w:t>
      </w:r>
      <w:r w:rsidRPr="000E2E60">
        <w:rPr>
          <w:rFonts w:ascii="ＭＳ Ｐゴシック" w:eastAsia="ＭＳ Ｐゴシック" w:hAnsi="ＭＳ Ｐゴシック" w:hint="eastAsia"/>
          <w:b/>
          <w:sz w:val="32"/>
          <w:szCs w:val="32"/>
        </w:rPr>
        <w:t>と内容の特色</w:t>
      </w:r>
    </w:p>
    <w:p w:rsidR="000E2E60" w:rsidRPr="000E2E60" w:rsidRDefault="000E2E60" w:rsidP="000E2E60">
      <w:pPr>
        <w:jc w:val="center"/>
        <w:rPr>
          <w:rFonts w:ascii="ＭＳ Ｐゴシック" w:eastAsia="ＭＳ Ｐゴシック" w:hAnsi="ＭＳ Ｐゴシック"/>
          <w:b/>
          <w:sz w:val="32"/>
          <w:szCs w:val="32"/>
        </w:rPr>
      </w:pPr>
    </w:p>
    <w:p w:rsidR="00BF4535" w:rsidRPr="00234C36" w:rsidRDefault="004220B2" w:rsidP="00234C36">
      <w:pPr>
        <w:rPr>
          <w:rFonts w:ascii="ＭＳ Ｐゴシック" w:eastAsia="ＭＳ Ｐゴシック" w:hAnsi="ＭＳ Ｐゴシック"/>
          <w:b/>
          <w:sz w:val="36"/>
          <w:szCs w:val="36"/>
        </w:rPr>
      </w:pPr>
      <w:r>
        <w:rPr>
          <w:rFonts w:hint="eastAsia"/>
          <w:noProof/>
        </w:rPr>
        <mc:AlternateContent>
          <mc:Choice Requires="wps">
            <w:drawing>
              <wp:anchor distT="0" distB="0" distL="114300" distR="114300" simplePos="0" relativeHeight="251711488" behindDoc="1" locked="0" layoutInCell="1" allowOverlap="1" wp14:anchorId="19FBB3E4" wp14:editId="6830EAB2">
                <wp:simplePos x="0" y="0"/>
                <wp:positionH relativeFrom="column">
                  <wp:posOffset>-142875</wp:posOffset>
                </wp:positionH>
                <wp:positionV relativeFrom="paragraph">
                  <wp:posOffset>66675</wp:posOffset>
                </wp:positionV>
                <wp:extent cx="3028950" cy="352425"/>
                <wp:effectExtent l="0" t="0" r="0" b="9525"/>
                <wp:wrapNone/>
                <wp:docPr id="14" name="角丸四角形 14"/>
                <wp:cNvGraphicFramePr/>
                <a:graphic xmlns:a="http://schemas.openxmlformats.org/drawingml/2006/main">
                  <a:graphicData uri="http://schemas.microsoft.com/office/word/2010/wordprocessingShape">
                    <wps:wsp>
                      <wps:cNvSpPr/>
                      <wps:spPr>
                        <a:xfrm>
                          <a:off x="0" y="0"/>
                          <a:ext cx="3028950" cy="3524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6" style="position:absolute;left:0;text-align:left;margin-left:-11.25pt;margin-top:5.25pt;width:238.5pt;height:27.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" fillcolor="#e5b8b7 [1301]" stroked="f" strokeweight="2pt"/>
            </w:pict>
          </mc:Fallback>
        </mc:AlternateContent>
      </w:r>
      <w:r w:rsidR="00234C36">
        <w:rPr>
          <w:rFonts w:ascii="ＭＳ Ｐゴシック" w:eastAsia="ＭＳ Ｐゴシック" w:hAnsi="ＭＳ Ｐゴシック" w:hint="eastAsia"/>
          <w:b/>
          <w:sz w:val="36"/>
          <w:szCs w:val="36"/>
        </w:rPr>
        <w:t>１．</w:t>
      </w:r>
      <w:r w:rsidR="00BF4535" w:rsidRPr="00234C36">
        <w:rPr>
          <w:rFonts w:ascii="ＭＳ Ｐゴシック" w:eastAsia="ＭＳ Ｐゴシック" w:hAnsi="ＭＳ Ｐゴシック" w:hint="eastAsia"/>
          <w:b/>
          <w:sz w:val="36"/>
          <w:szCs w:val="36"/>
        </w:rPr>
        <w:t>教育基本法との関連</w:t>
      </w:r>
    </w:p>
    <w:p w:rsidR="00BF4535" w:rsidRPr="004220B2" w:rsidRDefault="00BF4535" w:rsidP="00134870">
      <w:pPr>
        <w:ind w:left="210" w:hanging="210"/>
        <w:rPr>
          <w:rFonts w:ascii="ＭＳ Ｐゴシック" w:eastAsia="ＭＳ Ｐゴシック" w:hAnsi="ＭＳ Ｐゴシック"/>
        </w:rPr>
      </w:pPr>
    </w:p>
    <w:tbl>
      <w:tblPr>
        <w:tblStyle w:val="a3"/>
        <w:tblW w:w="10490" w:type="dxa"/>
        <w:tblInd w:w="250" w:type="dxa"/>
        <w:tblLook w:val="04A0" w:firstRow="1" w:lastRow="0" w:firstColumn="1" w:lastColumn="0" w:noHBand="0" w:noVBand="1"/>
      </w:tblPr>
      <w:tblGrid>
        <w:gridCol w:w="2552"/>
        <w:gridCol w:w="3969"/>
        <w:gridCol w:w="3969"/>
      </w:tblGrid>
      <w:tr w:rsidR="00BF4535" w:rsidRPr="00374662" w:rsidTr="00F61A65">
        <w:trPr>
          <w:cantSplit/>
          <w:trHeight w:val="320"/>
        </w:trPr>
        <w:tc>
          <w:tcPr>
            <w:tcW w:w="2552" w:type="dxa"/>
            <w:tcBorders>
              <w:right w:val="dotted" w:sz="4" w:space="0" w:color="auto"/>
            </w:tcBorders>
            <w:shd w:val="clear" w:color="auto" w:fill="FFFFBD"/>
          </w:tcPr>
          <w:p w:rsidR="00BF4535" w:rsidRPr="00D623F4" w:rsidRDefault="00BF4535" w:rsidP="001E3D7A">
            <w:pPr>
              <w:ind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right w:val="dotted" w:sz="4" w:space="0" w:color="auto"/>
            </w:tcBorders>
            <w:shd w:val="clear" w:color="auto" w:fill="FFFFBD"/>
          </w:tcPr>
          <w:p w:rsidR="00BF4535" w:rsidRPr="00D623F4" w:rsidRDefault="00BF4535" w:rsidP="001E3D7A">
            <w:pPr>
              <w:ind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tcBorders>
            <w:shd w:val="clear" w:color="auto" w:fill="FFFFBD"/>
          </w:tcPr>
          <w:p w:rsidR="00BF4535" w:rsidRPr="00D623F4" w:rsidRDefault="00BF4535" w:rsidP="001E3D7A">
            <w:pPr>
              <w:ind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FC5DAB" w:rsidRPr="004220B2" w:rsidTr="00F61A65">
        <w:trPr>
          <w:trHeight w:val="855"/>
        </w:trPr>
        <w:tc>
          <w:tcPr>
            <w:tcW w:w="2552" w:type="dxa"/>
            <w:vMerge w:val="restart"/>
            <w:tcBorders>
              <w:right w:val="dotted" w:sz="4" w:space="0" w:color="auto"/>
            </w:tcBorders>
            <w:shd w:val="clear" w:color="auto" w:fill="DBE5F1" w:themeFill="accent1" w:themeFillTint="33"/>
          </w:tcPr>
          <w:p w:rsidR="00FC5DAB" w:rsidRPr="0036176A" w:rsidRDefault="00FC5DAB" w:rsidP="0036176A">
            <w:pPr>
              <w:spacing w:line="240" w:lineRule="exact"/>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幅広い知識と教養を身に付け，真理を求める態度を養い，豊かな情操と道徳心を培うとともに，健やかな身体を養うことができるように工夫されているか。</w:t>
            </w:r>
          </w:p>
        </w:tc>
        <w:tc>
          <w:tcPr>
            <w:tcW w:w="3969" w:type="dxa"/>
            <w:tcBorders>
              <w:left w:val="dotted" w:sz="4" w:space="0" w:color="auto"/>
              <w:bottom w:val="dotted" w:sz="4" w:space="0" w:color="auto"/>
              <w:right w:val="dotted" w:sz="4" w:space="0" w:color="auto"/>
            </w:tcBorders>
          </w:tcPr>
          <w:p w:rsidR="00FC5DAB" w:rsidRPr="0036176A" w:rsidRDefault="00FB10B2"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◯真理を求める態度を養い，豊かな情操と道徳心を培い，健やかな身体を養う心が育つように，巻頭の導入教材を工夫しました。</w:t>
            </w:r>
          </w:p>
        </w:tc>
        <w:tc>
          <w:tcPr>
            <w:tcW w:w="3969" w:type="dxa"/>
            <w:tcBorders>
              <w:left w:val="dotted" w:sz="4" w:space="0" w:color="auto"/>
              <w:bottom w:val="dotted" w:sz="4" w:space="0" w:color="auto"/>
            </w:tcBorders>
          </w:tcPr>
          <w:p w:rsidR="00FC5DAB" w:rsidRPr="0036176A" w:rsidRDefault="00FC5DAB"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・「道徳の時間が始まるよ！」（２〜６年</w:t>
            </w:r>
            <w:r w:rsidRPr="0036176A">
              <w:rPr>
                <w:rFonts w:ascii="ＭＳ Ｐゴシック" w:eastAsia="ＭＳ Ｐゴシック" w:hAnsi="ＭＳ Ｐゴシック"/>
                <w:sz w:val="16"/>
                <w:szCs w:val="16"/>
              </w:rPr>
              <w:t xml:space="preserve"> p.</w:t>
            </w:r>
            <w:r w:rsidR="009F78E0" w:rsidRPr="0036176A">
              <w:rPr>
                <w:rFonts w:ascii="ＭＳ Ｐゴシック" w:eastAsia="ＭＳ Ｐゴシック" w:hAnsi="ＭＳ Ｐゴシック" w:hint="eastAsia"/>
                <w:sz w:val="16"/>
                <w:szCs w:val="16"/>
              </w:rPr>
              <w:t>6〜9</w:t>
            </w:r>
            <w:r w:rsidRPr="0036176A">
              <w:rPr>
                <w:rFonts w:ascii="ＭＳ Ｐゴシック" w:eastAsia="ＭＳ Ｐゴシック" w:hAnsi="ＭＳ Ｐゴシック" w:hint="eastAsia"/>
                <w:sz w:val="16"/>
                <w:szCs w:val="16"/>
              </w:rPr>
              <w:t>）</w:t>
            </w:r>
          </w:p>
        </w:tc>
      </w:tr>
      <w:tr w:rsidR="00FC5DAB" w:rsidRPr="004220B2" w:rsidTr="00F61A65">
        <w:trPr>
          <w:trHeight w:val="1063"/>
        </w:trPr>
        <w:tc>
          <w:tcPr>
            <w:tcW w:w="2552" w:type="dxa"/>
            <w:vMerge/>
            <w:tcBorders>
              <w:right w:val="dotted" w:sz="4" w:space="0" w:color="auto"/>
            </w:tcBorders>
            <w:shd w:val="clear" w:color="auto" w:fill="DBE5F1" w:themeFill="accent1" w:themeFillTint="33"/>
          </w:tcPr>
          <w:p w:rsidR="00FC5DAB" w:rsidRPr="0036176A" w:rsidRDefault="00FC5DAB" w:rsidP="0036176A">
            <w:pPr>
              <w:spacing w:line="240" w:lineRule="exact"/>
              <w:ind w:left="160" w:hanging="16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FC5DAB" w:rsidRPr="0036176A" w:rsidRDefault="00FC5DAB"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◯各学年での学習や生活と関連づけて，幅広い知識と教養を身に付け，豊かな情操と道徳心を培うことができるように，付録を工夫しました。</w:t>
            </w:r>
          </w:p>
        </w:tc>
        <w:tc>
          <w:tcPr>
            <w:tcW w:w="3969" w:type="dxa"/>
            <w:tcBorders>
              <w:top w:val="dotted" w:sz="4" w:space="0" w:color="auto"/>
              <w:left w:val="dotted" w:sz="4" w:space="0" w:color="auto"/>
            </w:tcBorders>
          </w:tcPr>
          <w:p w:rsidR="00FC5DAB" w:rsidRPr="0036176A" w:rsidRDefault="00FC5DAB" w:rsidP="008F7D52">
            <w:pPr>
              <w:spacing w:line="240" w:lineRule="exact"/>
              <w:ind w:leftChars="15" w:left="31"/>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・「付録　つながる</w:t>
            </w:r>
            <w:r w:rsidRPr="0036176A">
              <w:rPr>
                <w:rFonts w:ascii="ＭＳ Ｐゴシック" w:eastAsia="ＭＳ Ｐゴシック" w:hAnsi="ＭＳ Ｐゴシック"/>
                <w:sz w:val="16"/>
                <w:szCs w:val="16"/>
              </w:rPr>
              <w:t> </w:t>
            </w:r>
            <w:r w:rsidR="009A5ED4" w:rsidRPr="0036176A">
              <w:rPr>
                <w:rFonts w:ascii="ＭＳ Ｐゴシック" w:eastAsia="ＭＳ Ｐゴシック" w:hAnsi="ＭＳ Ｐゴシック" w:hint="eastAsia"/>
                <w:sz w:val="16"/>
                <w:szCs w:val="16"/>
              </w:rPr>
              <w:t>広がる」</w:t>
            </w:r>
            <w:r w:rsidR="00D41C6B" w:rsidRPr="0036176A">
              <w:rPr>
                <w:rFonts w:ascii="ＭＳ Ｐゴシック" w:eastAsia="ＭＳ Ｐゴシック" w:hAnsi="ＭＳ Ｐゴシック" w:hint="eastAsia"/>
                <w:sz w:val="16"/>
                <w:szCs w:val="16"/>
              </w:rPr>
              <w:t>（１年</w:t>
            </w:r>
            <w:r w:rsidR="00F602D1">
              <w:rPr>
                <w:rFonts w:ascii="ＭＳ Ｐゴシック" w:eastAsia="ＭＳ Ｐゴシック" w:hAnsi="ＭＳ Ｐゴシック" w:hint="eastAsia"/>
                <w:sz w:val="16"/>
                <w:szCs w:val="16"/>
              </w:rPr>
              <w:t>p</w:t>
            </w:r>
            <w:r w:rsidRPr="0036176A">
              <w:rPr>
                <w:rFonts w:ascii="ＭＳ Ｐゴシック" w:eastAsia="ＭＳ Ｐゴシック" w:hAnsi="ＭＳ Ｐゴシック"/>
                <w:sz w:val="16"/>
                <w:szCs w:val="16"/>
              </w:rPr>
              <w:t>.117</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122</w:t>
            </w:r>
            <w:r w:rsidRPr="0036176A">
              <w:rPr>
                <w:rFonts w:ascii="ＭＳ Ｐゴシック" w:eastAsia="ＭＳ Ｐゴシック" w:hAnsi="ＭＳ Ｐゴシック" w:hint="eastAsia"/>
                <w:sz w:val="16"/>
                <w:szCs w:val="16"/>
              </w:rPr>
              <w:t>／２年</w:t>
            </w:r>
            <w:r w:rsidRPr="0036176A">
              <w:rPr>
                <w:rFonts w:ascii="ＭＳ Ｐゴシック" w:eastAsia="ＭＳ Ｐゴシック" w:hAnsi="ＭＳ Ｐゴシック"/>
                <w:sz w:val="16"/>
                <w:szCs w:val="16"/>
              </w:rPr>
              <w:t>p.133</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138</w:t>
            </w:r>
            <w:r w:rsidRPr="0036176A">
              <w:rPr>
                <w:rFonts w:ascii="ＭＳ Ｐゴシック" w:eastAsia="ＭＳ Ｐゴシック" w:hAnsi="ＭＳ Ｐゴシック" w:hint="eastAsia"/>
                <w:sz w:val="16"/>
                <w:szCs w:val="16"/>
              </w:rPr>
              <w:t>／</w:t>
            </w:r>
            <w:r w:rsidR="00F602D1">
              <w:rPr>
                <w:rFonts w:ascii="ＭＳ Ｐゴシック" w:eastAsia="ＭＳ Ｐゴシック" w:hAnsi="ＭＳ Ｐゴシック" w:hint="eastAsia"/>
                <w:sz w:val="16"/>
                <w:szCs w:val="16"/>
              </w:rPr>
              <w:t>３年</w:t>
            </w:r>
            <w:r w:rsidR="00F602D1" w:rsidRPr="0036176A">
              <w:rPr>
                <w:rFonts w:ascii="ＭＳ Ｐゴシック" w:eastAsia="ＭＳ Ｐゴシック" w:hAnsi="ＭＳ Ｐゴシック"/>
                <w:sz w:val="16"/>
                <w:szCs w:val="16"/>
              </w:rPr>
              <w:t>p</w:t>
            </w:r>
            <w:r w:rsidRPr="0036176A">
              <w:rPr>
                <w:rFonts w:ascii="ＭＳ Ｐゴシック" w:eastAsia="ＭＳ Ｐゴシック" w:hAnsi="ＭＳ Ｐゴシック"/>
                <w:sz w:val="16"/>
                <w:szCs w:val="16"/>
              </w:rPr>
              <w:t>.155</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160</w:t>
            </w:r>
            <w:r w:rsidRPr="0036176A">
              <w:rPr>
                <w:rFonts w:ascii="ＭＳ Ｐゴシック" w:eastAsia="ＭＳ Ｐゴシック" w:hAnsi="ＭＳ Ｐゴシック" w:hint="eastAsia"/>
                <w:sz w:val="16"/>
                <w:szCs w:val="16"/>
              </w:rPr>
              <w:t>／</w:t>
            </w:r>
            <w:r w:rsidR="00823BEE" w:rsidRPr="0036176A">
              <w:rPr>
                <w:rFonts w:ascii="ＭＳ Ｐゴシック" w:eastAsia="ＭＳ Ｐゴシック" w:hAnsi="ＭＳ Ｐゴシック" w:hint="eastAsia"/>
                <w:sz w:val="16"/>
                <w:szCs w:val="16"/>
              </w:rPr>
              <w:t>４年</w:t>
            </w:r>
            <w:r w:rsidR="00823BEE" w:rsidRPr="0036176A">
              <w:rPr>
                <w:rFonts w:ascii="ＭＳ Ｐゴシック" w:eastAsia="ＭＳ Ｐゴシック" w:hAnsi="ＭＳ Ｐゴシック"/>
                <w:sz w:val="16"/>
                <w:szCs w:val="16"/>
              </w:rPr>
              <w:t>p.159</w:t>
            </w:r>
            <w:r w:rsidR="00823BEE" w:rsidRPr="0036176A">
              <w:rPr>
                <w:rFonts w:ascii="ＭＳ Ｐゴシック" w:eastAsia="ＭＳ Ｐゴシック" w:hAnsi="ＭＳ Ｐゴシック" w:hint="eastAsia"/>
                <w:sz w:val="16"/>
                <w:szCs w:val="16"/>
              </w:rPr>
              <w:t>〜</w:t>
            </w:r>
            <w:r w:rsidR="00823BEE" w:rsidRPr="0036176A">
              <w:rPr>
                <w:rFonts w:ascii="ＭＳ Ｐゴシック" w:eastAsia="ＭＳ Ｐゴシック" w:hAnsi="ＭＳ Ｐゴシック"/>
                <w:sz w:val="16"/>
                <w:szCs w:val="16"/>
              </w:rPr>
              <w:t>164</w:t>
            </w:r>
            <w:r w:rsidR="00823BEE"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hint="eastAsia"/>
                <w:sz w:val="16"/>
                <w:szCs w:val="16"/>
              </w:rPr>
              <w:t>５年</w:t>
            </w:r>
            <w:r w:rsidRPr="0036176A">
              <w:rPr>
                <w:rFonts w:ascii="ＭＳ Ｐゴシック" w:eastAsia="ＭＳ Ｐゴシック" w:hAnsi="ＭＳ Ｐゴシック"/>
                <w:sz w:val="16"/>
                <w:szCs w:val="16"/>
              </w:rPr>
              <w:t>p.171</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176</w:t>
            </w:r>
            <w:r w:rsidRPr="0036176A">
              <w:rPr>
                <w:rFonts w:ascii="ＭＳ Ｐゴシック" w:eastAsia="ＭＳ Ｐゴシック" w:hAnsi="ＭＳ Ｐゴシック" w:hint="eastAsia"/>
                <w:sz w:val="16"/>
                <w:szCs w:val="16"/>
              </w:rPr>
              <w:t>／</w:t>
            </w:r>
            <w:r w:rsidR="00823BEE" w:rsidRPr="0036176A">
              <w:rPr>
                <w:rFonts w:ascii="ＭＳ Ｐゴシック" w:eastAsia="ＭＳ Ｐゴシック" w:hAnsi="ＭＳ Ｐゴシック" w:hint="eastAsia"/>
                <w:sz w:val="16"/>
                <w:szCs w:val="16"/>
              </w:rPr>
              <w:t>６年</w:t>
            </w:r>
            <w:r w:rsidR="00823BEE" w:rsidRPr="0036176A">
              <w:rPr>
                <w:rFonts w:ascii="ＭＳ Ｐゴシック" w:eastAsia="ＭＳ Ｐゴシック" w:hAnsi="ＭＳ Ｐゴシック"/>
                <w:sz w:val="16"/>
                <w:szCs w:val="16"/>
              </w:rPr>
              <w:t>p.187</w:t>
            </w:r>
            <w:r w:rsidR="00823BEE" w:rsidRPr="0036176A">
              <w:rPr>
                <w:rFonts w:ascii="ＭＳ Ｐゴシック" w:eastAsia="ＭＳ Ｐゴシック" w:hAnsi="ＭＳ Ｐゴシック" w:hint="eastAsia"/>
                <w:sz w:val="16"/>
                <w:szCs w:val="16"/>
              </w:rPr>
              <w:t>〜</w:t>
            </w:r>
            <w:r w:rsidR="00823BEE" w:rsidRPr="0036176A">
              <w:rPr>
                <w:rFonts w:ascii="ＭＳ Ｐゴシック" w:eastAsia="ＭＳ Ｐゴシック" w:hAnsi="ＭＳ Ｐゴシック"/>
                <w:sz w:val="16"/>
                <w:szCs w:val="16"/>
              </w:rPr>
              <w:t>192</w:t>
            </w:r>
            <w:r w:rsidR="00823BEE" w:rsidRPr="0036176A">
              <w:rPr>
                <w:rFonts w:ascii="ＭＳ Ｐゴシック" w:eastAsia="ＭＳ Ｐゴシック" w:hAnsi="ＭＳ Ｐゴシック" w:hint="eastAsia"/>
                <w:sz w:val="16"/>
                <w:szCs w:val="16"/>
              </w:rPr>
              <w:t>）</w:t>
            </w:r>
          </w:p>
        </w:tc>
      </w:tr>
      <w:tr w:rsidR="00BF17C3" w:rsidRPr="004220B2" w:rsidTr="00F61A65">
        <w:trPr>
          <w:trHeight w:val="827"/>
        </w:trPr>
        <w:tc>
          <w:tcPr>
            <w:tcW w:w="2552" w:type="dxa"/>
            <w:vMerge w:val="restart"/>
            <w:tcBorders>
              <w:right w:val="dotted" w:sz="4" w:space="0" w:color="auto"/>
            </w:tcBorders>
            <w:shd w:val="clear" w:color="auto" w:fill="DBE5F1" w:themeFill="accent1" w:themeFillTint="33"/>
          </w:tcPr>
          <w:p w:rsidR="00BF17C3" w:rsidRPr="0036176A" w:rsidRDefault="00BF17C3" w:rsidP="0036176A">
            <w:pPr>
              <w:spacing w:line="240" w:lineRule="exact"/>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個人の価値を尊重して，その能力を伸ばし，創造性を培い，自主及び自律の精神を養うとともに，職業及び生活との関連を重視し，勤労を重んずる態度を養うことができるように工夫されているか。</w:t>
            </w:r>
          </w:p>
        </w:tc>
        <w:tc>
          <w:tcPr>
            <w:tcW w:w="3969" w:type="dxa"/>
            <w:tcBorders>
              <w:left w:val="dotted" w:sz="4" w:space="0" w:color="auto"/>
              <w:bottom w:val="dotted" w:sz="4" w:space="0" w:color="auto"/>
              <w:right w:val="dotted" w:sz="4" w:space="0" w:color="auto"/>
            </w:tcBorders>
          </w:tcPr>
          <w:p w:rsidR="00BF17C3" w:rsidRPr="0036176A" w:rsidRDefault="00BF17C3"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◯職業及び生活との関連を重視し，勤労を重んずる態度を養うため「勤労，公共の精神」を扱った教材を配置しました。</w:t>
            </w:r>
          </w:p>
        </w:tc>
        <w:tc>
          <w:tcPr>
            <w:tcW w:w="3969" w:type="dxa"/>
            <w:tcBorders>
              <w:left w:val="dotted" w:sz="4" w:space="0" w:color="auto"/>
              <w:bottom w:val="dotted" w:sz="4" w:space="0" w:color="auto"/>
            </w:tcBorders>
          </w:tcPr>
          <w:p w:rsidR="00BF2FAB" w:rsidRPr="0036176A" w:rsidRDefault="00BF17C3"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・「あこがれのパティシエ」（６年</w:t>
            </w:r>
            <w:r w:rsidRPr="0036176A">
              <w:rPr>
                <w:rFonts w:ascii="ＭＳ Ｐゴシック" w:eastAsia="ＭＳ Ｐゴシック" w:hAnsi="ＭＳ Ｐゴシック"/>
                <w:sz w:val="16"/>
                <w:szCs w:val="16"/>
              </w:rPr>
              <w:t>p.13</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17</w:t>
            </w:r>
            <w:r w:rsidRPr="0036176A">
              <w:rPr>
                <w:rFonts w:ascii="ＭＳ Ｐゴシック" w:eastAsia="ＭＳ Ｐゴシック" w:hAnsi="ＭＳ Ｐゴシック" w:hint="eastAsia"/>
                <w:sz w:val="16"/>
                <w:szCs w:val="16"/>
              </w:rPr>
              <w:t>）</w:t>
            </w:r>
          </w:p>
          <w:p w:rsidR="00BF17C3" w:rsidRPr="0036176A" w:rsidRDefault="00BF2FAB"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w:t>
            </w:r>
            <w:r w:rsidR="00BF17C3" w:rsidRPr="0036176A">
              <w:rPr>
                <w:rFonts w:ascii="ＭＳ Ｐゴシック" w:eastAsia="ＭＳ Ｐゴシック" w:hAnsi="ＭＳ Ｐゴシック" w:hint="eastAsia"/>
                <w:sz w:val="16"/>
                <w:szCs w:val="16"/>
              </w:rPr>
              <w:t>「しょうらいの夢を語ろう」（６年</w:t>
            </w:r>
            <w:r w:rsidR="00BF17C3" w:rsidRPr="0036176A">
              <w:rPr>
                <w:rFonts w:ascii="ＭＳ Ｐゴシック" w:eastAsia="ＭＳ Ｐゴシック" w:hAnsi="ＭＳ Ｐゴシック"/>
                <w:sz w:val="16"/>
                <w:szCs w:val="16"/>
              </w:rPr>
              <w:t>p.18</w:t>
            </w:r>
            <w:r w:rsidR="00BF17C3" w:rsidRPr="0036176A">
              <w:rPr>
                <w:rFonts w:ascii="ＭＳ Ｐゴシック" w:eastAsia="ＭＳ Ｐゴシック" w:hAnsi="ＭＳ Ｐゴシック" w:hint="eastAsia"/>
                <w:sz w:val="16"/>
                <w:szCs w:val="16"/>
              </w:rPr>
              <w:t>〜</w:t>
            </w:r>
            <w:r w:rsidR="00BF17C3" w:rsidRPr="0036176A">
              <w:rPr>
                <w:rFonts w:ascii="ＭＳ Ｐゴシック" w:eastAsia="ＭＳ Ｐゴシック" w:hAnsi="ＭＳ Ｐゴシック"/>
                <w:sz w:val="16"/>
                <w:szCs w:val="16"/>
              </w:rPr>
              <w:t>19</w:t>
            </w:r>
            <w:r w:rsidR="00BF17C3" w:rsidRPr="0036176A">
              <w:rPr>
                <w:rFonts w:ascii="ＭＳ Ｐゴシック" w:eastAsia="ＭＳ Ｐゴシック" w:hAnsi="ＭＳ Ｐゴシック" w:hint="eastAsia"/>
                <w:sz w:val="16"/>
                <w:szCs w:val="16"/>
              </w:rPr>
              <w:t>）</w:t>
            </w:r>
          </w:p>
        </w:tc>
      </w:tr>
      <w:tr w:rsidR="00BF17C3" w:rsidRPr="004220B2" w:rsidTr="00F61A65">
        <w:trPr>
          <w:trHeight w:val="1406"/>
        </w:trPr>
        <w:tc>
          <w:tcPr>
            <w:tcW w:w="2552" w:type="dxa"/>
            <w:vMerge/>
            <w:tcBorders>
              <w:right w:val="dotted" w:sz="4" w:space="0" w:color="auto"/>
            </w:tcBorders>
            <w:shd w:val="clear" w:color="auto" w:fill="DBE5F1" w:themeFill="accent1" w:themeFillTint="33"/>
          </w:tcPr>
          <w:p w:rsidR="00BF17C3" w:rsidRPr="0036176A" w:rsidRDefault="00BF17C3" w:rsidP="0036176A">
            <w:pPr>
              <w:spacing w:line="240" w:lineRule="exact"/>
              <w:ind w:left="160" w:hanging="16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dotted" w:sz="4" w:space="0" w:color="auto"/>
            </w:tcBorders>
          </w:tcPr>
          <w:p w:rsidR="00BF17C3" w:rsidRPr="0036176A" w:rsidRDefault="00BF17C3" w:rsidP="0036176A">
            <w:pPr>
              <w:spacing w:line="240" w:lineRule="exact"/>
              <w:ind w:left="159" w:hanging="159"/>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◯個人の価値や能力を伸ばして創造性を培い，自主及び自律の精神を養うため，人との関わりの中で考えること</w:t>
            </w:r>
            <w:r w:rsidR="00823BEE" w:rsidRPr="0036176A">
              <w:rPr>
                <w:rFonts w:ascii="ＭＳ Ｐゴシック" w:eastAsia="ＭＳ Ｐゴシック" w:hAnsi="ＭＳ Ｐゴシック" w:hint="eastAsia"/>
                <w:sz w:val="16"/>
                <w:szCs w:val="16"/>
              </w:rPr>
              <w:t>ができる学習活動を取り入れた「出会う・ふれ合う」を配置しました。</w:t>
            </w:r>
          </w:p>
          <w:p w:rsidR="00BF17C3" w:rsidRPr="0036176A" w:rsidRDefault="00BF17C3" w:rsidP="0036176A">
            <w:pPr>
              <w:spacing w:line="240" w:lineRule="exact"/>
              <w:ind w:left="75" w:hangingChars="47" w:hanging="75"/>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tcBorders>
          </w:tcPr>
          <w:p w:rsidR="00BF17C3" w:rsidRPr="0036176A" w:rsidRDefault="00BF17C3" w:rsidP="0074238E">
            <w:pPr>
              <w:spacing w:line="360" w:lineRule="exact"/>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w:t>
            </w:r>
            <w:r w:rsidR="00680F38" w:rsidRPr="0036176A">
              <w:rPr>
                <w:rFonts w:ascii="ＭＳ Ｐゴシック" w:eastAsia="ＭＳ Ｐゴシック" w:hAnsi="ＭＳ Ｐゴシック" w:hint="eastAsia"/>
                <w:noProof/>
                <w:sz w:val="16"/>
                <w:szCs w:val="16"/>
              </w:rPr>
              <w:drawing>
                <wp:inline distT="0" distB="0" distL="0" distR="0" wp14:anchorId="37A8A9B2" wp14:editId="5C82F53E">
                  <wp:extent cx="142314" cy="13045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会う.png"/>
                          <pic:cNvPicPr/>
                        </pic:nvPicPr>
                        <pic:blipFill>
                          <a:blip r:embed="rId10">
                            <a:extLst>
                              <a:ext uri="{28A0092B-C50C-407E-A947-70E740481C1C}">
                                <a14:useLocalDpi xmlns:a14="http://schemas.microsoft.com/office/drawing/2010/main" val="0"/>
                              </a:ext>
                            </a:extLst>
                          </a:blip>
                          <a:stretch>
                            <a:fillRect/>
                          </a:stretch>
                        </pic:blipFill>
                        <pic:spPr>
                          <a:xfrm>
                            <a:off x="0" y="0"/>
                            <a:ext cx="156715" cy="143656"/>
                          </a:xfrm>
                          <a:prstGeom prst="rect">
                            <a:avLst/>
                          </a:prstGeom>
                        </pic:spPr>
                      </pic:pic>
                    </a:graphicData>
                  </a:graphic>
                </wp:inline>
              </w:drawing>
            </w:r>
            <w:r w:rsidRPr="0036176A">
              <w:rPr>
                <w:rFonts w:ascii="ＭＳ Ｐゴシック" w:eastAsia="ＭＳ Ｐゴシック" w:hAnsi="ＭＳ Ｐゴシック" w:hint="eastAsia"/>
                <w:b/>
                <w:sz w:val="16"/>
                <w:szCs w:val="16"/>
              </w:rPr>
              <w:t>「出会う・ふれ合う」</w:t>
            </w:r>
            <w:r w:rsidRPr="0036176A">
              <w:rPr>
                <w:rFonts w:ascii="ＭＳ Ｐゴシック" w:eastAsia="ＭＳ Ｐゴシック" w:hAnsi="ＭＳ Ｐゴシック" w:hint="eastAsia"/>
                <w:sz w:val="16"/>
                <w:szCs w:val="16"/>
              </w:rPr>
              <w:t>（１〜６年）</w:t>
            </w:r>
          </w:p>
          <w:p w:rsidR="00823BEE" w:rsidRPr="0036176A" w:rsidRDefault="00BF17C3" w:rsidP="00126E6E">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「じぶんへの</w:t>
            </w:r>
            <w:r w:rsidRPr="0036176A">
              <w:rPr>
                <w:rFonts w:ascii="ＭＳ Ｐゴシック" w:eastAsia="ＭＳ Ｐゴシック" w:hAnsi="ＭＳ Ｐゴシック"/>
                <w:sz w:val="16"/>
                <w:szCs w:val="16"/>
              </w:rPr>
              <w:t> </w:t>
            </w:r>
            <w:r w:rsidRPr="0036176A">
              <w:rPr>
                <w:rFonts w:ascii="ＭＳ Ｐゴシック" w:eastAsia="ＭＳ Ｐゴシック" w:hAnsi="ＭＳ Ｐゴシック" w:hint="eastAsia"/>
                <w:sz w:val="16"/>
                <w:szCs w:val="16"/>
              </w:rPr>
              <w:t>しょうじょう」（２年</w:t>
            </w:r>
            <w:r w:rsidRPr="0036176A">
              <w:rPr>
                <w:rFonts w:ascii="ＭＳ Ｐゴシック" w:eastAsia="ＭＳ Ｐゴシック" w:hAnsi="ＭＳ Ｐゴシック"/>
                <w:sz w:val="16"/>
                <w:szCs w:val="16"/>
              </w:rPr>
              <w:t>p.80</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81</w:t>
            </w:r>
            <w:r w:rsidR="00823BEE" w:rsidRPr="0036176A">
              <w:rPr>
                <w:rFonts w:ascii="ＭＳ Ｐゴシック" w:eastAsia="ＭＳ Ｐゴシック" w:hAnsi="ＭＳ Ｐゴシック" w:hint="eastAsia"/>
                <w:sz w:val="16"/>
                <w:szCs w:val="16"/>
              </w:rPr>
              <w:t>）</w:t>
            </w:r>
          </w:p>
          <w:p w:rsidR="00BF17C3" w:rsidRPr="0036176A" w:rsidRDefault="00BF17C3" w:rsidP="00126E6E">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「さいこうにうれしい『おはよう！』」（３年</w:t>
            </w:r>
            <w:r w:rsidRPr="0036176A">
              <w:rPr>
                <w:rFonts w:ascii="ＭＳ Ｐゴシック" w:eastAsia="ＭＳ Ｐゴシック" w:hAnsi="ＭＳ Ｐゴシック"/>
                <w:sz w:val="16"/>
                <w:szCs w:val="16"/>
              </w:rPr>
              <w:t>p.16</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17</w:t>
            </w:r>
            <w:r w:rsidRPr="0036176A">
              <w:rPr>
                <w:rFonts w:ascii="ＭＳ Ｐゴシック" w:eastAsia="ＭＳ Ｐゴシック" w:hAnsi="ＭＳ Ｐゴシック" w:hint="eastAsia"/>
                <w:sz w:val="16"/>
                <w:szCs w:val="16"/>
              </w:rPr>
              <w:t>）</w:t>
            </w:r>
          </w:p>
          <w:p w:rsidR="00BF17C3" w:rsidRPr="0036176A" w:rsidRDefault="00BF17C3" w:rsidP="00126E6E">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「やりとげた仕事」（５年</w:t>
            </w:r>
            <w:r w:rsidRPr="0036176A">
              <w:rPr>
                <w:rFonts w:ascii="ＭＳ Ｐゴシック" w:eastAsia="ＭＳ Ｐゴシック" w:hAnsi="ＭＳ Ｐゴシック"/>
                <w:sz w:val="16"/>
                <w:szCs w:val="16"/>
              </w:rPr>
              <w:t>p.58</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59</w:t>
            </w:r>
            <w:r w:rsidRPr="0036176A">
              <w:rPr>
                <w:rFonts w:ascii="ＭＳ Ｐゴシック" w:eastAsia="ＭＳ Ｐゴシック" w:hAnsi="ＭＳ Ｐゴシック" w:hint="eastAsia"/>
                <w:sz w:val="16"/>
                <w:szCs w:val="16"/>
              </w:rPr>
              <w:t>）</w:t>
            </w:r>
          </w:p>
        </w:tc>
      </w:tr>
      <w:tr w:rsidR="00BF17C3" w:rsidRPr="004220B2" w:rsidTr="00F61A65">
        <w:trPr>
          <w:trHeight w:val="1554"/>
        </w:trPr>
        <w:tc>
          <w:tcPr>
            <w:tcW w:w="2552" w:type="dxa"/>
            <w:vMerge/>
            <w:tcBorders>
              <w:right w:val="dotted" w:sz="4" w:space="0" w:color="auto"/>
            </w:tcBorders>
            <w:shd w:val="clear" w:color="auto" w:fill="DBE5F1" w:themeFill="accent1" w:themeFillTint="33"/>
          </w:tcPr>
          <w:p w:rsidR="00BF17C3" w:rsidRPr="0036176A" w:rsidRDefault="00BF17C3" w:rsidP="0036176A">
            <w:pPr>
              <w:spacing w:line="240" w:lineRule="exact"/>
              <w:ind w:left="160" w:hanging="16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dotted" w:sz="4" w:space="0" w:color="auto"/>
            </w:tcBorders>
          </w:tcPr>
          <w:p w:rsidR="00BF17C3" w:rsidRPr="0036176A" w:rsidRDefault="006E5217"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w:t>
            </w:r>
            <w:r w:rsidR="00BF17C3" w:rsidRPr="0036176A">
              <w:rPr>
                <w:rFonts w:ascii="ＭＳ Ｐゴシック" w:eastAsia="ＭＳ Ｐゴシック" w:hAnsi="ＭＳ Ｐゴシック" w:hint="eastAsia"/>
                <w:sz w:val="16"/>
                <w:szCs w:val="16"/>
              </w:rPr>
              <w:t>個人の価値を尊重して，その能力を伸ばすとともに，自主及び自律の精神を養えるように，「学習の記録」「学習のふり返り」「（これからも）かがやく自分に（！）」「学習のまとめ」を配置しました。</w:t>
            </w:r>
          </w:p>
        </w:tc>
        <w:tc>
          <w:tcPr>
            <w:tcW w:w="3969" w:type="dxa"/>
            <w:tcBorders>
              <w:top w:val="dotted" w:sz="4" w:space="0" w:color="auto"/>
              <w:left w:val="dotted" w:sz="4" w:space="0" w:color="auto"/>
              <w:bottom w:val="dotted" w:sz="4" w:space="0" w:color="auto"/>
            </w:tcBorders>
          </w:tcPr>
          <w:p w:rsidR="00EA4620" w:rsidRDefault="00BF17C3" w:rsidP="0036176A">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・「学習の記録」「学習のふり返り」「（これからも）かがや</w:t>
            </w:r>
          </w:p>
          <w:p w:rsidR="00680F38" w:rsidRPr="0036176A" w:rsidRDefault="00BF17C3" w:rsidP="00EA4620">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く自分に（！）」「学習のまとめ」</w:t>
            </w:r>
          </w:p>
          <w:p w:rsidR="00EA4620" w:rsidRDefault="00BF17C3" w:rsidP="00EA4620">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（１年</w:t>
            </w:r>
            <w:r w:rsidRPr="0036176A">
              <w:rPr>
                <w:rFonts w:ascii="ＭＳ Ｐゴシック" w:eastAsia="ＭＳ Ｐゴシック" w:hAnsi="ＭＳ Ｐゴシック"/>
                <w:sz w:val="16"/>
                <w:szCs w:val="16"/>
              </w:rPr>
              <w:t>p.113</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116</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123</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125</w:t>
            </w:r>
            <w:r w:rsidRPr="0036176A">
              <w:rPr>
                <w:rFonts w:ascii="ＭＳ Ｐゴシック" w:eastAsia="ＭＳ Ｐゴシック" w:hAnsi="ＭＳ Ｐゴシック" w:hint="eastAsia"/>
                <w:sz w:val="16"/>
                <w:szCs w:val="16"/>
              </w:rPr>
              <w:t>／２年</w:t>
            </w:r>
            <w:r w:rsidRPr="0036176A">
              <w:rPr>
                <w:rFonts w:ascii="ＭＳ Ｐゴシック" w:eastAsia="ＭＳ Ｐゴシック" w:hAnsi="ＭＳ Ｐゴシック"/>
                <w:sz w:val="16"/>
                <w:szCs w:val="16"/>
              </w:rPr>
              <w:t>p.129</w:t>
            </w:r>
            <w:r w:rsidR="009F78E0"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132</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139</w:t>
            </w:r>
          </w:p>
          <w:p w:rsidR="00181214" w:rsidRDefault="00BF17C3" w:rsidP="00181214">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143</w:t>
            </w:r>
            <w:r w:rsidRPr="0036176A">
              <w:rPr>
                <w:rFonts w:ascii="ＭＳ Ｐゴシック" w:eastAsia="ＭＳ Ｐゴシック" w:hAnsi="ＭＳ Ｐゴシック" w:hint="eastAsia"/>
                <w:sz w:val="16"/>
                <w:szCs w:val="16"/>
              </w:rPr>
              <w:t>／３年</w:t>
            </w:r>
            <w:r w:rsidRPr="0036176A">
              <w:rPr>
                <w:rFonts w:ascii="ＭＳ Ｐゴシック" w:eastAsia="ＭＳ Ｐゴシック" w:hAnsi="ＭＳ Ｐゴシック"/>
                <w:sz w:val="16"/>
                <w:szCs w:val="16"/>
              </w:rPr>
              <w:t>p.151</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154</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161</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165</w:t>
            </w:r>
            <w:r w:rsidRPr="0036176A">
              <w:rPr>
                <w:rFonts w:ascii="ＭＳ Ｐゴシック" w:eastAsia="ＭＳ Ｐゴシック" w:hAnsi="ＭＳ Ｐゴシック" w:hint="eastAsia"/>
                <w:sz w:val="16"/>
                <w:szCs w:val="16"/>
              </w:rPr>
              <w:t>／４年</w:t>
            </w:r>
            <w:r w:rsidRPr="0036176A">
              <w:rPr>
                <w:rFonts w:ascii="ＭＳ Ｐゴシック" w:eastAsia="ＭＳ Ｐゴシック" w:hAnsi="ＭＳ Ｐゴシック"/>
                <w:sz w:val="16"/>
                <w:szCs w:val="16"/>
              </w:rPr>
              <w:t>p.155</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158</w:t>
            </w:r>
            <w:r w:rsidRPr="0036176A">
              <w:rPr>
                <w:rFonts w:ascii="ＭＳ Ｐゴシック" w:eastAsia="ＭＳ Ｐゴシック" w:hAnsi="ＭＳ Ｐゴシック" w:hint="eastAsia"/>
                <w:sz w:val="16"/>
                <w:szCs w:val="16"/>
              </w:rPr>
              <w:t>，</w:t>
            </w:r>
          </w:p>
          <w:p w:rsidR="00181214" w:rsidRDefault="00BF17C3" w:rsidP="00181214">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sz w:val="16"/>
                <w:szCs w:val="16"/>
              </w:rPr>
              <w:t>165</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169</w:t>
            </w:r>
            <w:r w:rsidRPr="0036176A">
              <w:rPr>
                <w:rFonts w:ascii="ＭＳ Ｐゴシック" w:eastAsia="ＭＳ Ｐゴシック" w:hAnsi="ＭＳ Ｐゴシック" w:hint="eastAsia"/>
                <w:sz w:val="16"/>
                <w:szCs w:val="16"/>
              </w:rPr>
              <w:t>／５年</w:t>
            </w:r>
            <w:r w:rsidRPr="0036176A">
              <w:rPr>
                <w:rFonts w:ascii="ＭＳ Ｐゴシック" w:eastAsia="ＭＳ Ｐゴシック" w:hAnsi="ＭＳ Ｐゴシック"/>
                <w:sz w:val="16"/>
                <w:szCs w:val="16"/>
              </w:rPr>
              <w:t>p.167</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170</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177</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181</w:t>
            </w:r>
            <w:r w:rsidRPr="0036176A">
              <w:rPr>
                <w:rFonts w:ascii="ＭＳ Ｐゴシック" w:eastAsia="ＭＳ Ｐゴシック" w:hAnsi="ＭＳ Ｐゴシック" w:hint="eastAsia"/>
                <w:sz w:val="16"/>
                <w:szCs w:val="16"/>
              </w:rPr>
              <w:t>／６年</w:t>
            </w:r>
            <w:r w:rsidRPr="0036176A">
              <w:rPr>
                <w:rFonts w:ascii="ＭＳ Ｐゴシック" w:eastAsia="ＭＳ Ｐゴシック" w:hAnsi="ＭＳ Ｐゴシック"/>
                <w:sz w:val="16"/>
                <w:szCs w:val="16"/>
              </w:rPr>
              <w:t>p.183</w:t>
            </w:r>
            <w:r w:rsidRPr="0036176A">
              <w:rPr>
                <w:rFonts w:ascii="ＭＳ Ｐゴシック" w:eastAsia="ＭＳ Ｐゴシック" w:hAnsi="ＭＳ Ｐゴシック" w:hint="eastAsia"/>
                <w:sz w:val="16"/>
                <w:szCs w:val="16"/>
              </w:rPr>
              <w:t>〜</w:t>
            </w:r>
          </w:p>
          <w:p w:rsidR="00BF17C3" w:rsidRPr="0036176A" w:rsidRDefault="00BF17C3" w:rsidP="00181214">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sz w:val="16"/>
                <w:szCs w:val="16"/>
              </w:rPr>
              <w:t>186</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193</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197</w:t>
            </w:r>
            <w:r w:rsidRPr="0036176A">
              <w:rPr>
                <w:rFonts w:ascii="ＭＳ Ｐゴシック" w:eastAsia="ＭＳ Ｐゴシック" w:hAnsi="ＭＳ Ｐゴシック" w:hint="eastAsia"/>
                <w:sz w:val="16"/>
                <w:szCs w:val="16"/>
              </w:rPr>
              <w:t>）</w:t>
            </w:r>
          </w:p>
        </w:tc>
      </w:tr>
      <w:tr w:rsidR="00BF17C3" w:rsidRPr="004220B2" w:rsidTr="00F61A65">
        <w:trPr>
          <w:trHeight w:val="1420"/>
        </w:trPr>
        <w:tc>
          <w:tcPr>
            <w:tcW w:w="2552" w:type="dxa"/>
            <w:vMerge/>
            <w:tcBorders>
              <w:right w:val="dotted" w:sz="4" w:space="0" w:color="auto"/>
            </w:tcBorders>
            <w:shd w:val="clear" w:color="auto" w:fill="DBE5F1" w:themeFill="accent1" w:themeFillTint="33"/>
          </w:tcPr>
          <w:p w:rsidR="00BF17C3" w:rsidRPr="0036176A" w:rsidRDefault="00BF17C3" w:rsidP="0036176A">
            <w:pPr>
              <w:spacing w:line="240" w:lineRule="exact"/>
              <w:ind w:left="160" w:hanging="16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DD19CB" w:rsidRDefault="006E5217" w:rsidP="00DD19CB">
            <w:pPr>
              <w:spacing w:line="240" w:lineRule="exact"/>
              <w:ind w:left="160" w:hanging="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w:t>
            </w:r>
            <w:r w:rsidR="00BF17C3" w:rsidRPr="0036176A">
              <w:rPr>
                <w:rFonts w:ascii="ＭＳ Ｐゴシック" w:eastAsia="ＭＳ Ｐゴシック" w:hAnsi="ＭＳ Ｐゴシック" w:hint="eastAsia"/>
                <w:sz w:val="16"/>
                <w:szCs w:val="16"/>
              </w:rPr>
              <w:t>個人の価値を尊重することに気づくことができるよう</w:t>
            </w:r>
          </w:p>
          <w:p w:rsidR="0075579A" w:rsidRDefault="00BF17C3" w:rsidP="00DD19CB">
            <w:pPr>
              <w:spacing w:line="240" w:lineRule="exact"/>
              <w:ind w:firstLineChars="100" w:firstLine="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に，「いじめ問題」に対応した２つの教材を関連づけて</w:t>
            </w:r>
          </w:p>
          <w:p w:rsidR="00BF17C3" w:rsidRPr="0036176A" w:rsidRDefault="00BF17C3" w:rsidP="00DD19CB">
            <w:pPr>
              <w:spacing w:line="240" w:lineRule="exact"/>
              <w:ind w:firstLineChars="100" w:firstLine="16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配置しました。</w:t>
            </w:r>
          </w:p>
        </w:tc>
        <w:tc>
          <w:tcPr>
            <w:tcW w:w="3969" w:type="dxa"/>
            <w:tcBorders>
              <w:top w:val="dotted" w:sz="4" w:space="0" w:color="auto"/>
              <w:left w:val="dotted" w:sz="4" w:space="0" w:color="auto"/>
            </w:tcBorders>
          </w:tcPr>
          <w:p w:rsidR="00012664" w:rsidRPr="0036176A" w:rsidRDefault="00BF17C3" w:rsidP="0074238E">
            <w:pPr>
              <w:spacing w:line="320" w:lineRule="exact"/>
              <w:ind w:left="159" w:hanging="159"/>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hint="eastAsia"/>
                <w:noProof/>
                <w:sz w:val="16"/>
                <w:szCs w:val="16"/>
              </w:rPr>
              <w:drawing>
                <wp:inline distT="0" distB="0" distL="0" distR="0" wp14:anchorId="270734B9" wp14:editId="5A7E77F2">
                  <wp:extent cx="95098" cy="104607"/>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じめ.png"/>
                          <pic:cNvPicPr/>
                        </pic:nvPicPr>
                        <pic:blipFill>
                          <a:blip r:embed="rId11">
                            <a:extLst>
                              <a:ext uri="{28A0092B-C50C-407E-A947-70E740481C1C}">
                                <a14:useLocalDpi xmlns:a14="http://schemas.microsoft.com/office/drawing/2010/main" val="0"/>
                              </a:ext>
                            </a:extLst>
                          </a:blip>
                          <a:stretch>
                            <a:fillRect/>
                          </a:stretch>
                        </pic:blipFill>
                        <pic:spPr>
                          <a:xfrm>
                            <a:off x="0" y="0"/>
                            <a:ext cx="98599" cy="108458"/>
                          </a:xfrm>
                          <a:prstGeom prst="rect">
                            <a:avLst/>
                          </a:prstGeom>
                        </pic:spPr>
                      </pic:pic>
                    </a:graphicData>
                  </a:graphic>
                </wp:inline>
              </w:drawing>
            </w:r>
            <w:r w:rsidRPr="0036176A">
              <w:rPr>
                <w:rFonts w:ascii="ＭＳ Ｐゴシック" w:eastAsia="ＭＳ Ｐゴシック" w:hAnsi="ＭＳ Ｐゴシック" w:hint="eastAsia"/>
                <w:b/>
                <w:sz w:val="16"/>
                <w:szCs w:val="16"/>
              </w:rPr>
              <w:t>「いじめのない世界へ」</w:t>
            </w:r>
            <w:r w:rsidRPr="0036176A">
              <w:rPr>
                <w:rFonts w:ascii="ＭＳ Ｐゴシック" w:eastAsia="ＭＳ Ｐゴシック" w:hAnsi="ＭＳ Ｐゴシック" w:hint="eastAsia"/>
                <w:sz w:val="16"/>
                <w:szCs w:val="16"/>
              </w:rPr>
              <w:t>（１〜６年）</w:t>
            </w:r>
          </w:p>
          <w:p w:rsidR="00BF2FAB" w:rsidRPr="0036176A" w:rsidRDefault="00BF17C3" w:rsidP="00EA4620">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１年生の例</w:t>
            </w:r>
          </w:p>
          <w:p w:rsidR="0075579A" w:rsidRDefault="00BF17C3" w:rsidP="0075579A">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とびら「みんなは</w:t>
            </w:r>
            <w:r w:rsidRPr="0036176A">
              <w:rPr>
                <w:rFonts w:ascii="ＭＳ Ｐゴシック" w:eastAsia="ＭＳ Ｐゴシック" w:hAnsi="ＭＳ Ｐゴシック"/>
                <w:sz w:val="16"/>
                <w:szCs w:val="16"/>
              </w:rPr>
              <w:t> </w:t>
            </w:r>
            <w:r w:rsidRPr="0036176A">
              <w:rPr>
                <w:rFonts w:ascii="ＭＳ Ｐゴシック" w:eastAsia="ＭＳ Ｐゴシック" w:hAnsi="ＭＳ Ｐゴシック" w:hint="eastAsia"/>
                <w:sz w:val="16"/>
                <w:szCs w:val="16"/>
              </w:rPr>
              <w:t>ともだち」（</w:t>
            </w:r>
            <w:r w:rsidRPr="0036176A">
              <w:rPr>
                <w:rFonts w:ascii="ＭＳ Ｐゴシック" w:eastAsia="ＭＳ Ｐゴシック" w:hAnsi="ＭＳ Ｐゴシック"/>
                <w:sz w:val="16"/>
                <w:szCs w:val="16"/>
              </w:rPr>
              <w:t>p.46</w:t>
            </w:r>
            <w:r w:rsidRPr="0036176A">
              <w:rPr>
                <w:rFonts w:ascii="ＭＳ Ｐゴシック" w:eastAsia="ＭＳ Ｐゴシック" w:hAnsi="ＭＳ Ｐゴシック" w:hint="eastAsia"/>
                <w:sz w:val="16"/>
                <w:szCs w:val="16"/>
              </w:rPr>
              <w:t>）</w:t>
            </w:r>
          </w:p>
          <w:p w:rsidR="0075579A" w:rsidRDefault="00BF17C3" w:rsidP="0075579A">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教材①「ダメ」（</w:t>
            </w:r>
            <w:r w:rsidRPr="0036176A">
              <w:rPr>
                <w:rFonts w:ascii="ＭＳ Ｐゴシック" w:eastAsia="ＭＳ Ｐゴシック" w:hAnsi="ＭＳ Ｐゴシック"/>
                <w:sz w:val="16"/>
                <w:szCs w:val="16"/>
              </w:rPr>
              <w:t>p.47</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49</w:t>
            </w:r>
            <w:r w:rsidRPr="0036176A">
              <w:rPr>
                <w:rFonts w:ascii="ＭＳ Ｐゴシック" w:eastAsia="ＭＳ Ｐゴシック" w:hAnsi="ＭＳ Ｐゴシック" w:hint="eastAsia"/>
                <w:sz w:val="16"/>
                <w:szCs w:val="16"/>
              </w:rPr>
              <w:t>）</w:t>
            </w:r>
          </w:p>
          <w:p w:rsidR="00BF17C3" w:rsidRPr="0036176A" w:rsidRDefault="00BF17C3" w:rsidP="0075579A">
            <w:pPr>
              <w:spacing w:line="240" w:lineRule="exact"/>
              <w:ind w:firstLineChars="50" w:firstLine="80"/>
              <w:rPr>
                <w:rFonts w:ascii="ＭＳ Ｐゴシック" w:eastAsia="ＭＳ Ｐゴシック" w:hAnsi="ＭＳ Ｐゴシック"/>
                <w:sz w:val="16"/>
                <w:szCs w:val="16"/>
              </w:rPr>
            </w:pPr>
            <w:r w:rsidRPr="0036176A">
              <w:rPr>
                <w:rFonts w:ascii="ＭＳ Ｐゴシック" w:eastAsia="ＭＳ Ｐゴシック" w:hAnsi="ＭＳ Ｐゴシック" w:hint="eastAsia"/>
                <w:sz w:val="16"/>
                <w:szCs w:val="16"/>
              </w:rPr>
              <w:t>教材②「こころはっぱ」（</w:t>
            </w:r>
            <w:r w:rsidRPr="0036176A">
              <w:rPr>
                <w:rFonts w:ascii="ＭＳ Ｐゴシック" w:eastAsia="ＭＳ Ｐゴシック" w:hAnsi="ＭＳ Ｐゴシック"/>
                <w:sz w:val="16"/>
                <w:szCs w:val="16"/>
              </w:rPr>
              <w:t>p.50</w:t>
            </w:r>
            <w:r w:rsidRPr="0036176A">
              <w:rPr>
                <w:rFonts w:ascii="ＭＳ Ｐゴシック" w:eastAsia="ＭＳ Ｐゴシック" w:hAnsi="ＭＳ Ｐゴシック" w:hint="eastAsia"/>
                <w:sz w:val="16"/>
                <w:szCs w:val="16"/>
              </w:rPr>
              <w:t>〜</w:t>
            </w:r>
            <w:r w:rsidRPr="0036176A">
              <w:rPr>
                <w:rFonts w:ascii="ＭＳ Ｐゴシック" w:eastAsia="ＭＳ Ｐゴシック" w:hAnsi="ＭＳ Ｐゴシック"/>
                <w:sz w:val="16"/>
                <w:szCs w:val="16"/>
              </w:rPr>
              <w:t>52</w:t>
            </w:r>
            <w:r w:rsidRPr="0036176A">
              <w:rPr>
                <w:rFonts w:ascii="ＭＳ Ｐゴシック" w:eastAsia="ＭＳ Ｐゴシック" w:hAnsi="ＭＳ Ｐゴシック" w:hint="eastAsia"/>
                <w:sz w:val="16"/>
                <w:szCs w:val="16"/>
              </w:rPr>
              <w:t>）</w:t>
            </w:r>
          </w:p>
        </w:tc>
      </w:tr>
    </w:tbl>
    <w:tbl>
      <w:tblPr>
        <w:tblW w:w="10490" w:type="dxa"/>
        <w:tblInd w:w="250" w:type="dxa"/>
        <w:tblLook w:val="04A0" w:firstRow="1" w:lastRow="0" w:firstColumn="1" w:lastColumn="0" w:noHBand="0" w:noVBand="1"/>
      </w:tblPr>
      <w:tblGrid>
        <w:gridCol w:w="2552"/>
        <w:gridCol w:w="3969"/>
        <w:gridCol w:w="3969"/>
      </w:tblGrid>
      <w:tr w:rsidR="0074238E" w:rsidRPr="004220B2" w:rsidTr="00F61A65">
        <w:trPr>
          <w:trHeight w:val="980"/>
        </w:trPr>
        <w:tc>
          <w:tcPr>
            <w:tcW w:w="2552" w:type="dxa"/>
            <w:vMerge w:val="restart"/>
            <w:tcBorders>
              <w:left w:val="single" w:sz="4" w:space="0" w:color="auto"/>
              <w:right w:val="dotted" w:sz="4" w:space="0" w:color="auto"/>
            </w:tcBorders>
            <w:shd w:val="clear" w:color="auto" w:fill="DBE5F1" w:themeFill="accent1" w:themeFillTint="33"/>
          </w:tcPr>
          <w:p w:rsidR="0074238E" w:rsidRPr="0074238E" w:rsidRDefault="0074238E" w:rsidP="00930C07">
            <w:pPr>
              <w:spacing w:line="240" w:lineRule="exact"/>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正義と責任，男女の平等，自他の敬愛と協力を重んずるとともに，公共の精神に基づき，主体的に社会の形成に参画し，その発展に寄与する態度を養うことができるように工夫されているか。</w:t>
            </w:r>
          </w:p>
        </w:tc>
        <w:tc>
          <w:tcPr>
            <w:tcW w:w="3969" w:type="dxa"/>
            <w:tcBorders>
              <w:left w:val="dotted" w:sz="4" w:space="0" w:color="auto"/>
              <w:bottom w:val="dotted" w:sz="4" w:space="0" w:color="auto"/>
              <w:right w:val="dotted" w:sz="4" w:space="0" w:color="auto"/>
            </w:tcBorders>
          </w:tcPr>
          <w:p w:rsidR="0074238E" w:rsidRPr="0074238E" w:rsidRDefault="0074238E" w:rsidP="00DF3E9E">
            <w:pPr>
              <w:spacing w:line="240" w:lineRule="exact"/>
              <w:ind w:left="160" w:hangingChars="100" w:hanging="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 xml:space="preserve">◯公共の精神に基づき，主体的に社会の形成に参画する態度を養えるように，巻頭の導入教材を工夫しました。　</w:t>
            </w:r>
          </w:p>
          <w:p w:rsidR="0074238E" w:rsidRPr="0074238E" w:rsidRDefault="0074238E" w:rsidP="00930C07">
            <w:pPr>
              <w:spacing w:line="240" w:lineRule="exact"/>
              <w:ind w:left="75" w:hangingChars="47" w:hanging="75"/>
              <w:rPr>
                <w:rFonts w:ascii="ＭＳ Ｐゴシック" w:eastAsia="ＭＳ Ｐゴシック" w:hAnsi="ＭＳ Ｐゴシック"/>
                <w:sz w:val="16"/>
                <w:szCs w:val="16"/>
              </w:rPr>
            </w:pPr>
          </w:p>
        </w:tc>
        <w:tc>
          <w:tcPr>
            <w:tcW w:w="3969" w:type="dxa"/>
            <w:tcBorders>
              <w:left w:val="dotted" w:sz="4" w:space="0" w:color="auto"/>
              <w:bottom w:val="dotted" w:sz="4" w:space="0" w:color="auto"/>
              <w:right w:val="single" w:sz="4" w:space="0" w:color="auto"/>
            </w:tcBorders>
          </w:tcPr>
          <w:p w:rsidR="0074238E" w:rsidRPr="0074238E" w:rsidRDefault="0074238E" w:rsidP="00930C07">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・「ちょっとみんなで話し合ってみよう」（２〜６年</w:t>
            </w:r>
            <w:r w:rsidRPr="0074238E">
              <w:rPr>
                <w:rFonts w:ascii="ＭＳ Ｐゴシック" w:eastAsia="ＭＳ Ｐゴシック" w:hAnsi="ＭＳ Ｐゴシック"/>
                <w:sz w:val="16"/>
                <w:szCs w:val="16"/>
              </w:rPr>
              <w:t xml:space="preserve"> p.</w:t>
            </w:r>
            <w:r w:rsidRPr="0074238E">
              <w:rPr>
                <w:rFonts w:ascii="ＭＳ Ｐゴシック" w:eastAsia="ＭＳ Ｐゴシック" w:hAnsi="ＭＳ Ｐゴシック" w:hint="eastAsia"/>
                <w:sz w:val="16"/>
                <w:szCs w:val="16"/>
              </w:rPr>
              <w:t>7〜8）</w:t>
            </w:r>
          </w:p>
          <w:p w:rsidR="0074238E" w:rsidRPr="0074238E" w:rsidRDefault="0074238E" w:rsidP="00930C07">
            <w:pPr>
              <w:spacing w:line="240" w:lineRule="exact"/>
              <w:ind w:left="75" w:hangingChars="47" w:hanging="75"/>
              <w:rPr>
                <w:rFonts w:ascii="ＭＳ Ｐゴシック" w:eastAsia="ＭＳ Ｐゴシック" w:hAnsi="ＭＳ Ｐゴシック"/>
                <w:sz w:val="16"/>
                <w:szCs w:val="16"/>
              </w:rPr>
            </w:pPr>
          </w:p>
        </w:tc>
      </w:tr>
      <w:tr w:rsidR="0074238E" w:rsidRPr="004220B2" w:rsidTr="00F61A65">
        <w:trPr>
          <w:trHeight w:val="1825"/>
        </w:trPr>
        <w:tc>
          <w:tcPr>
            <w:tcW w:w="2552" w:type="dxa"/>
            <w:vMerge/>
            <w:tcBorders>
              <w:left w:val="single" w:sz="4" w:space="0" w:color="auto"/>
              <w:right w:val="dotted" w:sz="4" w:space="0" w:color="auto"/>
            </w:tcBorders>
            <w:shd w:val="clear" w:color="auto" w:fill="DBE5F1" w:themeFill="accent1" w:themeFillTint="33"/>
          </w:tcPr>
          <w:p w:rsidR="0074238E" w:rsidRPr="0074238E" w:rsidRDefault="0074238E" w:rsidP="00930C07">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dotted" w:sz="4" w:space="0" w:color="auto"/>
            </w:tcBorders>
          </w:tcPr>
          <w:p w:rsidR="0074238E" w:rsidRPr="0074238E" w:rsidRDefault="0074238E" w:rsidP="00DF3E9E">
            <w:pPr>
              <w:spacing w:line="240" w:lineRule="exact"/>
              <w:ind w:left="160" w:hangingChars="100" w:hanging="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◯正義と責任，男女の平等，自他の敬愛と協力を重んずることに気づくことができるように，「いじめ問題」に対応した２つの教材を関連づけた「いじめのない世界へ」を配置しました。</w:t>
            </w:r>
          </w:p>
          <w:p w:rsidR="0074238E" w:rsidRPr="0074238E" w:rsidRDefault="0074238E" w:rsidP="00930C07">
            <w:pPr>
              <w:spacing w:line="240" w:lineRule="exact"/>
              <w:ind w:left="210" w:hanging="210"/>
              <w:rPr>
                <w:rFonts w:ascii="ＭＳ Ｐゴシック" w:eastAsia="ＭＳ Ｐゴシック" w:hAnsi="ＭＳ Ｐゴシック"/>
                <w:sz w:val="16"/>
                <w:szCs w:val="16"/>
              </w:rPr>
            </w:pPr>
          </w:p>
          <w:p w:rsidR="0074238E" w:rsidRPr="0074238E" w:rsidRDefault="0074238E" w:rsidP="00930C07">
            <w:pPr>
              <w:spacing w:line="240" w:lineRule="exact"/>
              <w:ind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single" w:sz="4" w:space="0" w:color="auto"/>
            </w:tcBorders>
          </w:tcPr>
          <w:p w:rsidR="0074238E" w:rsidRPr="0074238E" w:rsidRDefault="0074238E" w:rsidP="00930C07">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hint="eastAsia"/>
                <w:noProof/>
                <w:sz w:val="16"/>
                <w:szCs w:val="16"/>
              </w:rPr>
              <w:drawing>
                <wp:inline distT="0" distB="0" distL="0" distR="0" wp14:anchorId="40CC577B" wp14:editId="7A44D7FB">
                  <wp:extent cx="93105" cy="102413"/>
                  <wp:effectExtent l="0" t="0" r="254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じめ.png"/>
                          <pic:cNvPicPr/>
                        </pic:nvPicPr>
                        <pic:blipFill>
                          <a:blip r:embed="rId11">
                            <a:extLst>
                              <a:ext uri="{28A0092B-C50C-407E-A947-70E740481C1C}">
                                <a14:useLocalDpi xmlns:a14="http://schemas.microsoft.com/office/drawing/2010/main" val="0"/>
                              </a:ext>
                            </a:extLst>
                          </a:blip>
                          <a:stretch>
                            <a:fillRect/>
                          </a:stretch>
                        </pic:blipFill>
                        <pic:spPr>
                          <a:xfrm>
                            <a:off x="0" y="0"/>
                            <a:ext cx="110742" cy="121813"/>
                          </a:xfrm>
                          <a:prstGeom prst="rect">
                            <a:avLst/>
                          </a:prstGeom>
                        </pic:spPr>
                      </pic:pic>
                    </a:graphicData>
                  </a:graphic>
                </wp:inline>
              </w:drawing>
            </w:r>
            <w:r w:rsidRPr="0074238E">
              <w:rPr>
                <w:rFonts w:ascii="ＭＳ Ｐゴシック" w:eastAsia="ＭＳ Ｐゴシック" w:hAnsi="ＭＳ Ｐゴシック" w:hint="eastAsia"/>
                <w:b/>
                <w:sz w:val="16"/>
                <w:szCs w:val="16"/>
              </w:rPr>
              <w:t>「いじめのない世界へ」</w:t>
            </w:r>
            <w:r w:rsidRPr="0074238E">
              <w:rPr>
                <w:rFonts w:ascii="ＭＳ Ｐゴシック" w:eastAsia="ＭＳ Ｐゴシック" w:hAnsi="ＭＳ Ｐゴシック" w:hint="eastAsia"/>
                <w:sz w:val="16"/>
                <w:szCs w:val="16"/>
              </w:rPr>
              <w:t>（１〜６年）</w:t>
            </w:r>
          </w:p>
          <w:p w:rsidR="0074238E" w:rsidRPr="0074238E" w:rsidRDefault="0074238E" w:rsidP="00C56E35">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 xml:space="preserve">４年生の例　</w:t>
            </w:r>
          </w:p>
          <w:p w:rsidR="00A62E16" w:rsidRDefault="0074238E" w:rsidP="00C56E35">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とびら「学校を幸せな場所にするの</w:t>
            </w:r>
          </w:p>
          <w:p w:rsidR="00C56E35" w:rsidRDefault="0074238E" w:rsidP="00C56E35">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は，だれだろう？」</w:t>
            </w:r>
          </w:p>
          <w:p w:rsidR="00C56E35" w:rsidRPr="0074238E" w:rsidRDefault="0074238E" w:rsidP="00C56E35">
            <w:pPr>
              <w:spacing w:line="240" w:lineRule="exact"/>
              <w:ind w:firstLineChars="300" w:firstLine="4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p.41</w:t>
            </w:r>
            <w:r w:rsidRPr="0074238E">
              <w:rPr>
                <w:rFonts w:ascii="ＭＳ Ｐゴシック" w:eastAsia="ＭＳ Ｐゴシック" w:hAnsi="ＭＳ Ｐゴシック" w:hint="eastAsia"/>
                <w:sz w:val="16"/>
                <w:szCs w:val="16"/>
              </w:rPr>
              <w:t>）</w:t>
            </w:r>
          </w:p>
          <w:p w:rsidR="009368CB" w:rsidRDefault="0074238E" w:rsidP="009368CB">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教材①「わたしの見つけた小さな幸せ」（</w:t>
            </w:r>
            <w:r w:rsidRPr="0074238E">
              <w:rPr>
                <w:rFonts w:ascii="ＭＳ Ｐゴシック" w:eastAsia="ＭＳ Ｐゴシック" w:hAnsi="ＭＳ Ｐゴシック"/>
                <w:sz w:val="16"/>
                <w:szCs w:val="16"/>
              </w:rPr>
              <w:t>p.42</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4</w:t>
            </w:r>
            <w:r w:rsidRPr="0074238E">
              <w:rPr>
                <w:rFonts w:ascii="ＭＳ Ｐゴシック" w:eastAsia="ＭＳ Ｐゴシック" w:hAnsi="ＭＳ Ｐゴシック" w:hint="eastAsia"/>
                <w:sz w:val="16"/>
                <w:szCs w:val="16"/>
              </w:rPr>
              <w:t>5）</w:t>
            </w:r>
            <w:r w:rsidR="009368CB">
              <w:rPr>
                <w:rFonts w:ascii="ＭＳ Ｐゴシック" w:eastAsia="ＭＳ Ｐゴシック" w:hAnsi="ＭＳ Ｐゴシック" w:hint="eastAsia"/>
                <w:sz w:val="16"/>
                <w:szCs w:val="16"/>
              </w:rPr>
              <w:t xml:space="preserve"> </w:t>
            </w:r>
          </w:p>
          <w:p w:rsidR="009368CB" w:rsidRDefault="0074238E" w:rsidP="009368CB">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教材②「いっしょになって，わらっちゃだめだ」（</w:t>
            </w:r>
            <w:r w:rsidRPr="0074238E">
              <w:rPr>
                <w:rFonts w:ascii="ＭＳ Ｐゴシック" w:eastAsia="ＭＳ Ｐゴシック" w:hAnsi="ＭＳ Ｐゴシック"/>
                <w:sz w:val="16"/>
                <w:szCs w:val="16"/>
              </w:rPr>
              <w:t>p.46</w:t>
            </w:r>
            <w:r w:rsidRPr="0074238E">
              <w:rPr>
                <w:rFonts w:ascii="ＭＳ Ｐゴシック" w:eastAsia="ＭＳ Ｐゴシック" w:hAnsi="ＭＳ Ｐゴシック" w:hint="eastAsia"/>
                <w:sz w:val="16"/>
                <w:szCs w:val="16"/>
              </w:rPr>
              <w:t>〜</w:t>
            </w:r>
          </w:p>
          <w:p w:rsidR="0074238E" w:rsidRPr="0074238E" w:rsidRDefault="0074238E" w:rsidP="009368CB">
            <w:pPr>
              <w:spacing w:line="240" w:lineRule="exact"/>
              <w:ind w:leftChars="8" w:left="17"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sz w:val="16"/>
                <w:szCs w:val="16"/>
              </w:rPr>
              <w:t>49</w:t>
            </w:r>
            <w:r w:rsidRPr="0074238E">
              <w:rPr>
                <w:rFonts w:ascii="ＭＳ Ｐゴシック" w:eastAsia="ＭＳ Ｐゴシック" w:hAnsi="ＭＳ Ｐゴシック" w:hint="eastAsia"/>
                <w:sz w:val="16"/>
                <w:szCs w:val="16"/>
              </w:rPr>
              <w:t>）</w:t>
            </w:r>
          </w:p>
        </w:tc>
      </w:tr>
      <w:tr w:rsidR="0074238E" w:rsidRPr="004220B2" w:rsidTr="00F61A65">
        <w:trPr>
          <w:trHeight w:val="1409"/>
        </w:trPr>
        <w:tc>
          <w:tcPr>
            <w:tcW w:w="2552" w:type="dxa"/>
            <w:vMerge/>
            <w:tcBorders>
              <w:left w:val="single" w:sz="4" w:space="0" w:color="auto"/>
              <w:bottom w:val="single" w:sz="4" w:space="0" w:color="auto"/>
              <w:right w:val="dotted" w:sz="4" w:space="0" w:color="auto"/>
            </w:tcBorders>
            <w:shd w:val="clear" w:color="auto" w:fill="DBE5F1" w:themeFill="accent1" w:themeFillTint="33"/>
          </w:tcPr>
          <w:p w:rsidR="0074238E" w:rsidRPr="0074238E" w:rsidRDefault="0074238E" w:rsidP="00930C07">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single" w:sz="4" w:space="0" w:color="auto"/>
              <w:right w:val="dotted" w:sz="4" w:space="0" w:color="auto"/>
            </w:tcBorders>
          </w:tcPr>
          <w:p w:rsidR="0074238E" w:rsidRPr="0074238E" w:rsidRDefault="0074238E" w:rsidP="00DF3E9E">
            <w:pPr>
              <w:spacing w:line="240" w:lineRule="exact"/>
              <w:ind w:left="160" w:hangingChars="100" w:hanging="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◯各学年の学習や生活と関連づけて，公共の精神に基づき，主体的に社会の形成に参画することができるように付録を工夫しました。</w:t>
            </w:r>
          </w:p>
        </w:tc>
        <w:tc>
          <w:tcPr>
            <w:tcW w:w="3969" w:type="dxa"/>
            <w:tcBorders>
              <w:top w:val="dotted" w:sz="4" w:space="0" w:color="auto"/>
              <w:left w:val="dotted" w:sz="4" w:space="0" w:color="auto"/>
              <w:bottom w:val="single" w:sz="4" w:space="0" w:color="auto"/>
              <w:right w:val="single" w:sz="4" w:space="0" w:color="auto"/>
            </w:tcBorders>
          </w:tcPr>
          <w:p w:rsidR="009368CB" w:rsidRDefault="0074238E" w:rsidP="00930C07">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・「付録　つながる</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広がる」（１年</w:t>
            </w:r>
            <w:r w:rsidRPr="0074238E">
              <w:rPr>
                <w:rFonts w:ascii="ＭＳ Ｐゴシック" w:eastAsia="ＭＳ Ｐゴシック" w:hAnsi="ＭＳ Ｐゴシック"/>
                <w:sz w:val="16"/>
                <w:szCs w:val="16"/>
              </w:rPr>
              <w:t>p.117</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122</w:t>
            </w:r>
            <w:r w:rsidRPr="0074238E">
              <w:rPr>
                <w:rFonts w:ascii="ＭＳ Ｐゴシック" w:eastAsia="ＭＳ Ｐゴシック" w:hAnsi="ＭＳ Ｐゴシック" w:hint="eastAsia"/>
                <w:sz w:val="16"/>
                <w:szCs w:val="16"/>
              </w:rPr>
              <w:t>／２年</w:t>
            </w:r>
            <w:r w:rsidRPr="0074238E">
              <w:rPr>
                <w:rFonts w:ascii="ＭＳ Ｐゴシック" w:eastAsia="ＭＳ Ｐゴシック" w:hAnsi="ＭＳ Ｐゴシック"/>
                <w:sz w:val="16"/>
                <w:szCs w:val="16"/>
              </w:rPr>
              <w:t xml:space="preserve"> </w:t>
            </w:r>
          </w:p>
          <w:p w:rsidR="009368CB" w:rsidRDefault="0074238E" w:rsidP="009368CB">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sz w:val="16"/>
                <w:szCs w:val="16"/>
              </w:rPr>
              <w:t>p.133</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138</w:t>
            </w:r>
            <w:r w:rsidRPr="0074238E">
              <w:rPr>
                <w:rFonts w:ascii="ＭＳ Ｐゴシック" w:eastAsia="ＭＳ Ｐゴシック" w:hAnsi="ＭＳ Ｐゴシック" w:hint="eastAsia"/>
                <w:sz w:val="16"/>
                <w:szCs w:val="16"/>
              </w:rPr>
              <w:t>／３年</w:t>
            </w:r>
            <w:r w:rsidR="00D74C24" w:rsidRPr="0036176A">
              <w:rPr>
                <w:rFonts w:ascii="ＭＳ Ｐゴシック" w:eastAsia="ＭＳ Ｐゴシック" w:hAnsi="ＭＳ Ｐゴシック"/>
                <w:sz w:val="16"/>
                <w:szCs w:val="16"/>
              </w:rPr>
              <w:t>p</w:t>
            </w:r>
            <w:r w:rsidRPr="0074238E">
              <w:rPr>
                <w:rFonts w:ascii="ＭＳ Ｐゴシック" w:eastAsia="ＭＳ Ｐゴシック" w:hAnsi="ＭＳ Ｐゴシック"/>
                <w:sz w:val="16"/>
                <w:szCs w:val="16"/>
              </w:rPr>
              <w:t>.155</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160</w:t>
            </w:r>
            <w:r w:rsidRPr="0074238E">
              <w:rPr>
                <w:rFonts w:ascii="ＭＳ Ｐゴシック" w:eastAsia="ＭＳ Ｐゴシック" w:hAnsi="ＭＳ Ｐゴシック" w:hint="eastAsia"/>
                <w:sz w:val="16"/>
                <w:szCs w:val="16"/>
              </w:rPr>
              <w:t>／４年</w:t>
            </w:r>
            <w:r w:rsidRPr="0074238E">
              <w:rPr>
                <w:rFonts w:ascii="ＭＳ Ｐゴシック" w:eastAsia="ＭＳ Ｐゴシック" w:hAnsi="ＭＳ Ｐゴシック"/>
                <w:sz w:val="16"/>
                <w:szCs w:val="16"/>
              </w:rPr>
              <w:t>p.159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164</w:t>
            </w:r>
            <w:r w:rsidRPr="0074238E">
              <w:rPr>
                <w:rFonts w:ascii="ＭＳ Ｐゴシック" w:eastAsia="ＭＳ Ｐゴシック" w:hAnsi="ＭＳ Ｐゴシック" w:hint="eastAsia"/>
                <w:sz w:val="16"/>
                <w:szCs w:val="16"/>
              </w:rPr>
              <w:t>／５年</w:t>
            </w:r>
            <w:r w:rsidRPr="0074238E">
              <w:rPr>
                <w:rFonts w:ascii="ＭＳ Ｐゴシック" w:eastAsia="ＭＳ Ｐゴシック" w:hAnsi="ＭＳ Ｐゴシック"/>
                <w:sz w:val="16"/>
                <w:szCs w:val="16"/>
              </w:rPr>
              <w:t xml:space="preserve"> </w:t>
            </w:r>
          </w:p>
          <w:p w:rsidR="0074238E" w:rsidRPr="0074238E" w:rsidRDefault="0074238E" w:rsidP="009368CB">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sz w:val="16"/>
                <w:szCs w:val="16"/>
              </w:rPr>
              <w:t>p.171</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176</w:t>
            </w:r>
            <w:r w:rsidRPr="0074238E">
              <w:rPr>
                <w:rFonts w:ascii="ＭＳ Ｐゴシック" w:eastAsia="ＭＳ Ｐゴシック" w:hAnsi="ＭＳ Ｐゴシック" w:hint="eastAsia"/>
                <w:sz w:val="16"/>
                <w:szCs w:val="16"/>
              </w:rPr>
              <w:t>／６年</w:t>
            </w:r>
            <w:r w:rsidRPr="0074238E">
              <w:rPr>
                <w:rFonts w:ascii="ＭＳ Ｐゴシック" w:eastAsia="ＭＳ Ｐゴシック" w:hAnsi="ＭＳ Ｐゴシック"/>
                <w:sz w:val="16"/>
                <w:szCs w:val="16"/>
              </w:rPr>
              <w:t>p.187</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192</w:t>
            </w:r>
            <w:r w:rsidRPr="0074238E">
              <w:rPr>
                <w:rFonts w:ascii="ＭＳ Ｐゴシック" w:eastAsia="ＭＳ Ｐゴシック" w:hAnsi="ＭＳ Ｐゴシック" w:hint="eastAsia"/>
                <w:sz w:val="16"/>
                <w:szCs w:val="16"/>
              </w:rPr>
              <w:t>）</w:t>
            </w:r>
          </w:p>
        </w:tc>
      </w:tr>
    </w:tbl>
    <w:p w:rsidR="006E5217" w:rsidRDefault="0074238E" w:rsidP="000A7C53">
      <w:pPr>
        <w:rPr>
          <w:rFonts w:ascii="ＭＳ Ｐゴシック" w:eastAsia="ＭＳ Ｐゴシック" w:hAnsi="ＭＳ Ｐゴシック"/>
        </w:rPr>
      </w:pPr>
      <w:r w:rsidRPr="004220B2">
        <w:rPr>
          <w:rFonts w:ascii="ＭＳ Ｐゴシック" w:eastAsia="ＭＳ Ｐゴシック" w:hAnsi="ＭＳ Ｐゴシック"/>
        </w:rPr>
        <w:br w:type="page"/>
      </w:r>
    </w:p>
    <w:p w:rsidR="000A7C53" w:rsidRDefault="000A7C53" w:rsidP="000A7C53">
      <w:pPr>
        <w:rPr>
          <w:rFonts w:ascii="ＭＳ Ｐゴシック" w:eastAsia="ＭＳ Ｐゴシック" w:hAnsi="ＭＳ Ｐゴシック"/>
        </w:rPr>
      </w:pPr>
    </w:p>
    <w:p w:rsidR="000A7C53" w:rsidRPr="009F78E0" w:rsidRDefault="000A7C53" w:rsidP="000A7C53">
      <w:pPr>
        <w:rPr>
          <w:rFonts w:ascii="ＭＳ Ｐゴシック" w:eastAsia="ＭＳ Ｐゴシック" w:hAnsi="ＭＳ Ｐゴシック"/>
          <w:sz w:val="22"/>
        </w:rPr>
      </w:pPr>
    </w:p>
    <w:tbl>
      <w:tblPr>
        <w:tblStyle w:val="a3"/>
        <w:tblW w:w="10774" w:type="dxa"/>
        <w:tblInd w:w="-34" w:type="dxa"/>
        <w:tblLook w:val="04A0" w:firstRow="1" w:lastRow="0" w:firstColumn="1" w:lastColumn="0" w:noHBand="0" w:noVBand="1"/>
      </w:tblPr>
      <w:tblGrid>
        <w:gridCol w:w="2836"/>
        <w:gridCol w:w="3969"/>
        <w:gridCol w:w="3969"/>
      </w:tblGrid>
      <w:tr w:rsidR="0060532C" w:rsidRPr="004220B2" w:rsidTr="00D623F4">
        <w:trPr>
          <w:trHeight w:val="343"/>
        </w:trPr>
        <w:tc>
          <w:tcPr>
            <w:tcW w:w="2836" w:type="dxa"/>
            <w:tcBorders>
              <w:bottom w:val="single" w:sz="4" w:space="0" w:color="auto"/>
              <w:right w:val="dotted" w:sz="4" w:space="0" w:color="auto"/>
            </w:tcBorders>
            <w:shd w:val="clear" w:color="auto" w:fill="FFFFBD"/>
          </w:tcPr>
          <w:p w:rsidR="0060532C" w:rsidRPr="00D623F4" w:rsidRDefault="0060532C" w:rsidP="009A5ED4">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bottom w:val="single" w:sz="4" w:space="0" w:color="auto"/>
              <w:right w:val="dotted" w:sz="4" w:space="0" w:color="auto"/>
            </w:tcBorders>
            <w:shd w:val="clear" w:color="auto" w:fill="FFFFBD"/>
          </w:tcPr>
          <w:p w:rsidR="0060532C" w:rsidRPr="00D623F4" w:rsidRDefault="0060532C" w:rsidP="009A5ED4">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bottom w:val="single" w:sz="4" w:space="0" w:color="auto"/>
            </w:tcBorders>
            <w:shd w:val="clear" w:color="auto" w:fill="FFFFBD"/>
          </w:tcPr>
          <w:p w:rsidR="0060532C" w:rsidRPr="00D623F4" w:rsidRDefault="0060532C" w:rsidP="009A5ED4">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D36BA5" w:rsidRPr="004220B2" w:rsidTr="0074238E">
        <w:trPr>
          <w:trHeight w:val="877"/>
        </w:trPr>
        <w:tc>
          <w:tcPr>
            <w:tcW w:w="2836" w:type="dxa"/>
            <w:vMerge w:val="restart"/>
            <w:tcBorders>
              <w:right w:val="dotted" w:sz="4" w:space="0" w:color="auto"/>
            </w:tcBorders>
            <w:shd w:val="clear" w:color="auto" w:fill="DBE5F1" w:themeFill="accent1" w:themeFillTint="33"/>
          </w:tcPr>
          <w:p w:rsidR="00D36BA5" w:rsidRPr="0074238E" w:rsidRDefault="00D36BA5" w:rsidP="0074238E">
            <w:pPr>
              <w:spacing w:line="240" w:lineRule="exact"/>
              <w:ind w:leftChars="23" w:left="48"/>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生命を尊び，自然を大切にし，環境の保全に寄与する態度を養うことができるように工夫されているか。</w:t>
            </w:r>
          </w:p>
        </w:tc>
        <w:tc>
          <w:tcPr>
            <w:tcW w:w="3969" w:type="dxa"/>
            <w:tcBorders>
              <w:top w:val="single" w:sz="4" w:space="0" w:color="auto"/>
              <w:left w:val="dotted" w:sz="4" w:space="0" w:color="auto"/>
              <w:bottom w:val="dotted" w:sz="4" w:space="0" w:color="auto"/>
              <w:right w:val="dotted" w:sz="4" w:space="0" w:color="auto"/>
            </w:tcBorders>
          </w:tcPr>
          <w:p w:rsidR="00D36BA5" w:rsidRPr="0074238E" w:rsidRDefault="00D36BA5" w:rsidP="008E4C10">
            <w:pPr>
              <w:spacing w:line="240" w:lineRule="exact"/>
              <w:ind w:left="160" w:hangingChars="100" w:hanging="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◯生命を尊ぶ態度を養うとともに，生命を大切にし，健康に気をつけて生活することができるように，「生命の</w:t>
            </w:r>
            <w:r w:rsidR="008E4C10">
              <w:rPr>
                <w:rFonts w:ascii="ＭＳ Ｐゴシック" w:eastAsia="ＭＳ Ｐゴシック" w:hAnsi="ＭＳ Ｐゴシック" w:hint="eastAsia"/>
                <w:sz w:val="16"/>
                <w:szCs w:val="16"/>
              </w:rPr>
              <w:t xml:space="preserve"> </w:t>
            </w:r>
            <w:r w:rsidRPr="0074238E">
              <w:rPr>
                <w:rFonts w:ascii="ＭＳ Ｐゴシック" w:eastAsia="ＭＳ Ｐゴシック" w:hAnsi="ＭＳ Ｐゴシック" w:hint="eastAsia"/>
                <w:sz w:val="16"/>
                <w:szCs w:val="16"/>
              </w:rPr>
              <w:t>尊さ」を扱った教材を取り上げました。</w:t>
            </w:r>
          </w:p>
        </w:tc>
        <w:tc>
          <w:tcPr>
            <w:tcW w:w="3969" w:type="dxa"/>
            <w:tcBorders>
              <w:left w:val="dotted" w:sz="4" w:space="0" w:color="auto"/>
              <w:bottom w:val="dotted" w:sz="4" w:space="0" w:color="auto"/>
            </w:tcBorders>
          </w:tcPr>
          <w:p w:rsidR="00823BEE" w:rsidRPr="0074238E" w:rsidRDefault="00D36BA5" w:rsidP="0074238E">
            <w:pPr>
              <w:spacing w:line="240" w:lineRule="exact"/>
              <w:ind w:left="210" w:hanging="210"/>
              <w:jc w:val="left"/>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・「ハムスターの</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あかちゃん」（１年</w:t>
            </w:r>
            <w:r w:rsidRPr="0074238E">
              <w:rPr>
                <w:rFonts w:ascii="ＭＳ Ｐゴシック" w:eastAsia="ＭＳ Ｐゴシック" w:hAnsi="ＭＳ Ｐゴシック"/>
                <w:sz w:val="16"/>
                <w:szCs w:val="16"/>
              </w:rPr>
              <w:t>p.23</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25</w:t>
            </w:r>
            <w:r w:rsidRPr="0074238E">
              <w:rPr>
                <w:rFonts w:ascii="ＭＳ Ｐゴシック" w:eastAsia="ＭＳ Ｐゴシック" w:hAnsi="ＭＳ Ｐゴシック" w:hint="eastAsia"/>
                <w:sz w:val="16"/>
                <w:szCs w:val="16"/>
              </w:rPr>
              <w:t>）</w:t>
            </w:r>
          </w:p>
          <w:p w:rsidR="00BF2FAB" w:rsidRPr="0074238E" w:rsidRDefault="00D36BA5" w:rsidP="0074238E">
            <w:pPr>
              <w:spacing w:line="240" w:lineRule="exact"/>
              <w:ind w:left="210" w:hanging="210"/>
              <w:jc w:val="left"/>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・「ヌチヌグスージ（いのちのまつり）」（３年</w:t>
            </w:r>
            <w:r w:rsidRPr="0074238E">
              <w:rPr>
                <w:rFonts w:ascii="ＭＳ Ｐゴシック" w:eastAsia="ＭＳ Ｐゴシック" w:hAnsi="ＭＳ Ｐゴシック"/>
                <w:sz w:val="16"/>
                <w:szCs w:val="16"/>
              </w:rPr>
              <w:t>p.18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21</w:t>
            </w:r>
            <w:r w:rsidRPr="0074238E">
              <w:rPr>
                <w:rFonts w:ascii="ＭＳ Ｐゴシック" w:eastAsia="ＭＳ Ｐゴシック" w:hAnsi="ＭＳ Ｐゴシック" w:hint="eastAsia"/>
                <w:sz w:val="16"/>
                <w:szCs w:val="16"/>
              </w:rPr>
              <w:t>）</w:t>
            </w:r>
          </w:p>
          <w:p w:rsidR="00D36BA5" w:rsidRPr="0074238E" w:rsidRDefault="00D36BA5" w:rsidP="0074238E">
            <w:pPr>
              <w:spacing w:line="240" w:lineRule="exact"/>
              <w:ind w:left="210" w:hanging="210"/>
              <w:jc w:val="left"/>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・「クマのあたりまえ」（５年</w:t>
            </w:r>
            <w:r w:rsidRPr="0074238E">
              <w:rPr>
                <w:rFonts w:ascii="ＭＳ Ｐゴシック" w:eastAsia="ＭＳ Ｐゴシック" w:hAnsi="ＭＳ Ｐゴシック"/>
                <w:sz w:val="16"/>
                <w:szCs w:val="16"/>
              </w:rPr>
              <w:t>p.138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141</w:t>
            </w:r>
            <w:r w:rsidRPr="0074238E">
              <w:rPr>
                <w:rFonts w:ascii="ＭＳ Ｐゴシック" w:eastAsia="ＭＳ Ｐゴシック" w:hAnsi="ＭＳ Ｐゴシック" w:hint="eastAsia"/>
                <w:sz w:val="16"/>
                <w:szCs w:val="16"/>
              </w:rPr>
              <w:t>）</w:t>
            </w:r>
          </w:p>
        </w:tc>
      </w:tr>
      <w:tr w:rsidR="00D36BA5" w:rsidRPr="004220B2" w:rsidTr="0074238E">
        <w:trPr>
          <w:trHeight w:val="879"/>
        </w:trPr>
        <w:tc>
          <w:tcPr>
            <w:tcW w:w="2836" w:type="dxa"/>
            <w:vMerge/>
            <w:tcBorders>
              <w:right w:val="dotted" w:sz="4" w:space="0" w:color="auto"/>
            </w:tcBorders>
            <w:shd w:val="clear" w:color="auto" w:fill="DBE5F1" w:themeFill="accent1" w:themeFillTint="33"/>
          </w:tcPr>
          <w:p w:rsidR="00D36BA5" w:rsidRPr="0074238E" w:rsidRDefault="00D36BA5" w:rsidP="0074238E">
            <w:pPr>
              <w:spacing w:line="240" w:lineRule="exact"/>
              <w:ind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EF5478" w:rsidRDefault="00D36BA5"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◯自然を大切にし，環境を保全することの大切さに気づ</w:t>
            </w:r>
          </w:p>
          <w:p w:rsidR="008E4C10" w:rsidRDefault="00D36BA5"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くことができるように「自然愛護」を扱った教材を取り</w:t>
            </w:r>
          </w:p>
          <w:p w:rsidR="00D36BA5" w:rsidRPr="0074238E" w:rsidRDefault="00D36BA5"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上げました。</w:t>
            </w:r>
          </w:p>
        </w:tc>
        <w:tc>
          <w:tcPr>
            <w:tcW w:w="3969" w:type="dxa"/>
            <w:tcBorders>
              <w:top w:val="dotted" w:sz="4" w:space="0" w:color="auto"/>
              <w:left w:val="dotted" w:sz="4" w:space="0" w:color="auto"/>
            </w:tcBorders>
          </w:tcPr>
          <w:p w:rsidR="00D36BA5" w:rsidRPr="0074238E" w:rsidRDefault="00D36BA5"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・「ぼくの</w:t>
            </w:r>
            <w:r w:rsidRPr="0074238E">
              <w:rPr>
                <w:rFonts w:ascii="ＭＳ Ｐゴシック" w:eastAsia="ＭＳ Ｐゴシック" w:hAnsi="ＭＳ Ｐゴシック"/>
                <w:sz w:val="16"/>
                <w:szCs w:val="16"/>
              </w:rPr>
              <w:t xml:space="preserve"> </w:t>
            </w:r>
            <w:r w:rsidRPr="0074238E">
              <w:rPr>
                <w:rFonts w:ascii="ＭＳ Ｐゴシック" w:eastAsia="ＭＳ Ｐゴシック" w:hAnsi="ＭＳ Ｐゴシック" w:hint="eastAsia"/>
                <w:sz w:val="16"/>
                <w:szCs w:val="16"/>
              </w:rPr>
              <w:t>あさがお」（１年</w:t>
            </w:r>
            <w:r w:rsidRPr="0074238E">
              <w:rPr>
                <w:rFonts w:ascii="ＭＳ Ｐゴシック" w:eastAsia="ＭＳ Ｐゴシック" w:hAnsi="ＭＳ Ｐゴシック"/>
                <w:sz w:val="16"/>
                <w:szCs w:val="16"/>
              </w:rPr>
              <w:t>p.32</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33</w:t>
            </w:r>
            <w:r w:rsidRPr="0074238E">
              <w:rPr>
                <w:rFonts w:ascii="ＭＳ Ｐゴシック" w:eastAsia="ＭＳ Ｐゴシック" w:hAnsi="ＭＳ Ｐゴシック" w:hint="eastAsia"/>
                <w:sz w:val="16"/>
                <w:szCs w:val="16"/>
              </w:rPr>
              <w:t>）</w:t>
            </w:r>
          </w:p>
          <w:p w:rsidR="00D36BA5" w:rsidRPr="0074238E" w:rsidRDefault="00D36BA5"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・「ホタルの引っこし」（３年</w:t>
            </w:r>
            <w:r w:rsidRPr="0074238E">
              <w:rPr>
                <w:rFonts w:ascii="ＭＳ Ｐゴシック" w:eastAsia="ＭＳ Ｐゴシック" w:hAnsi="ＭＳ Ｐゴシック"/>
                <w:sz w:val="16"/>
                <w:szCs w:val="16"/>
              </w:rPr>
              <w:t>p.62</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65</w:t>
            </w:r>
            <w:r w:rsidRPr="0074238E">
              <w:rPr>
                <w:rFonts w:ascii="ＭＳ Ｐゴシック" w:eastAsia="ＭＳ Ｐゴシック" w:hAnsi="ＭＳ Ｐゴシック" w:hint="eastAsia"/>
                <w:sz w:val="16"/>
                <w:szCs w:val="16"/>
              </w:rPr>
              <w:t>）</w:t>
            </w:r>
          </w:p>
          <w:p w:rsidR="00D36BA5" w:rsidRPr="0074238E" w:rsidRDefault="00D36BA5"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・「一ふみ十年」（５年</w:t>
            </w:r>
            <w:r w:rsidRPr="0074238E">
              <w:rPr>
                <w:rFonts w:ascii="ＭＳ Ｐゴシック" w:eastAsia="ＭＳ Ｐゴシック" w:hAnsi="ＭＳ Ｐゴシック"/>
                <w:sz w:val="16"/>
                <w:szCs w:val="16"/>
              </w:rPr>
              <w:t>p.45</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48</w:t>
            </w:r>
            <w:r w:rsidRPr="0074238E">
              <w:rPr>
                <w:rFonts w:ascii="ＭＳ Ｐゴシック" w:eastAsia="ＭＳ Ｐゴシック" w:hAnsi="ＭＳ Ｐゴシック" w:hint="eastAsia"/>
                <w:sz w:val="16"/>
                <w:szCs w:val="16"/>
              </w:rPr>
              <w:t>）</w:t>
            </w:r>
          </w:p>
        </w:tc>
      </w:tr>
      <w:tr w:rsidR="003151A6" w:rsidRPr="004220B2" w:rsidTr="0074238E">
        <w:trPr>
          <w:trHeight w:val="1178"/>
        </w:trPr>
        <w:tc>
          <w:tcPr>
            <w:tcW w:w="2836" w:type="dxa"/>
            <w:vMerge w:val="restart"/>
            <w:tcBorders>
              <w:right w:val="dotted" w:sz="4" w:space="0" w:color="auto"/>
            </w:tcBorders>
            <w:shd w:val="clear" w:color="auto" w:fill="DBE5F1" w:themeFill="accent1" w:themeFillTint="33"/>
          </w:tcPr>
          <w:p w:rsidR="003151A6" w:rsidRPr="0074238E" w:rsidRDefault="003151A6" w:rsidP="0074238E">
            <w:pPr>
              <w:spacing w:line="240" w:lineRule="exact"/>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伝統と文化を尊重し，それらをはぐくんできた我が国と郷土を愛するとともに，他国を尊重し，国際社会の平和と発展に寄与する態度を養うことができるように工夫されているか。</w:t>
            </w:r>
          </w:p>
          <w:p w:rsidR="003151A6" w:rsidRPr="00BC5DC3" w:rsidRDefault="003151A6" w:rsidP="0074238E">
            <w:pPr>
              <w:spacing w:line="240" w:lineRule="exact"/>
              <w:ind w:left="210" w:hanging="210"/>
              <w:rPr>
                <w:rFonts w:ascii="ＭＳ Ｐゴシック" w:eastAsia="ＭＳ Ｐゴシック" w:hAnsi="ＭＳ Ｐゴシック"/>
                <w:sz w:val="16"/>
                <w:szCs w:val="16"/>
              </w:rPr>
            </w:pPr>
          </w:p>
        </w:tc>
        <w:tc>
          <w:tcPr>
            <w:tcW w:w="3969" w:type="dxa"/>
            <w:tcBorders>
              <w:left w:val="dotted" w:sz="4" w:space="0" w:color="auto"/>
              <w:bottom w:val="dotted" w:sz="4" w:space="0" w:color="auto"/>
              <w:right w:val="dotted" w:sz="4" w:space="0" w:color="auto"/>
            </w:tcBorders>
          </w:tcPr>
          <w:p w:rsidR="00EF5478" w:rsidRDefault="00BF2FAB"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w:t>
            </w:r>
            <w:r w:rsidR="003151A6" w:rsidRPr="0074238E">
              <w:rPr>
                <w:rFonts w:ascii="ＭＳ Ｐゴシック" w:eastAsia="ＭＳ Ｐゴシック" w:hAnsi="ＭＳ Ｐゴシック" w:hint="eastAsia"/>
                <w:sz w:val="16"/>
                <w:szCs w:val="16"/>
              </w:rPr>
              <w:t>伝統と文化を尊重し，それらをはぐくんできた我が国と</w:t>
            </w:r>
          </w:p>
          <w:p w:rsidR="008E4C10" w:rsidRDefault="003151A6"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郷土を愛する態度を養う教材として「伝統と文化の尊</w:t>
            </w:r>
          </w:p>
          <w:p w:rsidR="008E4C10" w:rsidRDefault="003151A6"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重，国や郷土を愛する態度」を扱った教材を取り上げ</w:t>
            </w:r>
          </w:p>
          <w:p w:rsidR="003151A6" w:rsidRPr="0074238E" w:rsidRDefault="003151A6"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ました。</w:t>
            </w:r>
          </w:p>
        </w:tc>
        <w:tc>
          <w:tcPr>
            <w:tcW w:w="3969" w:type="dxa"/>
            <w:tcBorders>
              <w:left w:val="dotted" w:sz="4" w:space="0" w:color="auto"/>
              <w:bottom w:val="dotted" w:sz="4" w:space="0" w:color="auto"/>
            </w:tcBorders>
          </w:tcPr>
          <w:p w:rsidR="00823BEE" w:rsidRPr="0074238E" w:rsidRDefault="003151A6"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・「ふるさといいとこさがし」（３年</w:t>
            </w:r>
            <w:r w:rsidRPr="0074238E">
              <w:rPr>
                <w:rFonts w:ascii="ＭＳ Ｐゴシック" w:eastAsia="ＭＳ Ｐゴシック" w:hAnsi="ＭＳ Ｐゴシック"/>
                <w:sz w:val="16"/>
                <w:szCs w:val="16"/>
              </w:rPr>
              <w:t>p.136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139</w:t>
            </w:r>
            <w:r w:rsidRPr="0074238E">
              <w:rPr>
                <w:rFonts w:ascii="ＭＳ Ｐゴシック" w:eastAsia="ＭＳ Ｐゴシック" w:hAnsi="ＭＳ Ｐゴシック" w:hint="eastAsia"/>
                <w:sz w:val="16"/>
                <w:szCs w:val="16"/>
              </w:rPr>
              <w:t>）</w:t>
            </w:r>
          </w:p>
          <w:p w:rsidR="003151A6" w:rsidRPr="0074238E" w:rsidRDefault="003151A6"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・「白神山地」（６年</w:t>
            </w:r>
            <w:r w:rsidRPr="0074238E">
              <w:rPr>
                <w:rFonts w:ascii="ＭＳ Ｐゴシック" w:eastAsia="ＭＳ Ｐゴシック" w:hAnsi="ＭＳ Ｐゴシック"/>
                <w:sz w:val="16"/>
                <w:szCs w:val="16"/>
              </w:rPr>
              <w:t>p.29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33</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p>
          <w:p w:rsidR="003151A6" w:rsidRPr="0074238E" w:rsidRDefault="003151A6" w:rsidP="0074238E">
            <w:pPr>
              <w:spacing w:line="240" w:lineRule="exact"/>
              <w:ind w:left="210" w:hanging="210"/>
              <w:rPr>
                <w:rFonts w:ascii="ＭＳ Ｐゴシック" w:eastAsia="ＭＳ Ｐゴシック" w:hAnsi="ＭＳ Ｐゴシック"/>
                <w:sz w:val="16"/>
                <w:szCs w:val="16"/>
              </w:rPr>
            </w:pPr>
          </w:p>
        </w:tc>
      </w:tr>
      <w:tr w:rsidR="003151A6" w:rsidRPr="004220B2" w:rsidTr="0074238E">
        <w:trPr>
          <w:trHeight w:val="819"/>
        </w:trPr>
        <w:tc>
          <w:tcPr>
            <w:tcW w:w="2836" w:type="dxa"/>
            <w:vMerge/>
            <w:tcBorders>
              <w:right w:val="dotted" w:sz="4" w:space="0" w:color="auto"/>
            </w:tcBorders>
            <w:shd w:val="clear" w:color="auto" w:fill="DBE5F1" w:themeFill="accent1" w:themeFillTint="33"/>
          </w:tcPr>
          <w:p w:rsidR="003151A6" w:rsidRPr="0074238E" w:rsidRDefault="003151A6" w:rsidP="0074238E">
            <w:pPr>
              <w:spacing w:line="240" w:lineRule="exact"/>
              <w:ind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dotted" w:sz="4" w:space="0" w:color="auto"/>
            </w:tcBorders>
          </w:tcPr>
          <w:p w:rsidR="008E4C10" w:rsidRDefault="00BF2FAB" w:rsidP="008E4C10">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w:t>
            </w:r>
            <w:r w:rsidR="003151A6" w:rsidRPr="0074238E">
              <w:rPr>
                <w:rFonts w:ascii="ＭＳ Ｐゴシック" w:eastAsia="ＭＳ Ｐゴシック" w:hAnsi="ＭＳ Ｐゴシック" w:hint="eastAsia"/>
                <w:sz w:val="16"/>
                <w:szCs w:val="16"/>
              </w:rPr>
              <w:t>伝統と文化を大切にし，他国を尊重する態度を養うた</w:t>
            </w:r>
          </w:p>
          <w:p w:rsidR="008E4C10" w:rsidRDefault="003151A6"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め「国際理解，国際親善」を扱った教材を取り上げま</w:t>
            </w:r>
          </w:p>
          <w:p w:rsidR="003151A6" w:rsidRPr="0074238E" w:rsidRDefault="003151A6" w:rsidP="008E4C10">
            <w:pPr>
              <w:spacing w:line="240" w:lineRule="exact"/>
              <w:ind w:firstLineChars="100" w:firstLine="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した。</w:t>
            </w:r>
          </w:p>
        </w:tc>
        <w:tc>
          <w:tcPr>
            <w:tcW w:w="3969" w:type="dxa"/>
            <w:tcBorders>
              <w:top w:val="dotted" w:sz="4" w:space="0" w:color="auto"/>
              <w:left w:val="dotted" w:sz="4" w:space="0" w:color="auto"/>
              <w:bottom w:val="dotted" w:sz="4" w:space="0" w:color="auto"/>
            </w:tcBorders>
          </w:tcPr>
          <w:p w:rsidR="003151A6" w:rsidRPr="0074238E" w:rsidRDefault="003151A6"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・「世界の小学生」（４年</w:t>
            </w:r>
            <w:r w:rsidRPr="0074238E">
              <w:rPr>
                <w:rFonts w:ascii="ＭＳ Ｐゴシック" w:eastAsia="ＭＳ Ｐゴシック" w:hAnsi="ＭＳ Ｐゴシック"/>
                <w:sz w:val="16"/>
                <w:szCs w:val="16"/>
              </w:rPr>
              <w:t>p.126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129</w:t>
            </w:r>
            <w:r w:rsidRPr="0074238E">
              <w:rPr>
                <w:rFonts w:ascii="ＭＳ Ｐゴシック" w:eastAsia="ＭＳ Ｐゴシック" w:hAnsi="ＭＳ Ｐゴシック" w:hint="eastAsia"/>
                <w:sz w:val="16"/>
                <w:szCs w:val="16"/>
              </w:rPr>
              <w:t>）</w:t>
            </w:r>
          </w:p>
          <w:p w:rsidR="003151A6" w:rsidRPr="0074238E" w:rsidRDefault="003151A6"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・「エンザロ村のかまど」（６年</w:t>
            </w:r>
            <w:r w:rsidRPr="0074238E">
              <w:rPr>
                <w:rFonts w:ascii="ＭＳ Ｐゴシック" w:eastAsia="ＭＳ Ｐゴシック" w:hAnsi="ＭＳ Ｐゴシック"/>
                <w:sz w:val="16"/>
                <w:szCs w:val="16"/>
              </w:rPr>
              <w:t>p.70</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74</w:t>
            </w:r>
            <w:r w:rsidRPr="0074238E">
              <w:rPr>
                <w:rFonts w:ascii="ＭＳ Ｐゴシック" w:eastAsia="ＭＳ Ｐゴシック" w:hAnsi="ＭＳ Ｐゴシック" w:hint="eastAsia"/>
                <w:sz w:val="16"/>
                <w:szCs w:val="16"/>
              </w:rPr>
              <w:t>）</w:t>
            </w:r>
          </w:p>
        </w:tc>
      </w:tr>
      <w:tr w:rsidR="003151A6" w:rsidRPr="004220B2" w:rsidTr="0074238E">
        <w:trPr>
          <w:trHeight w:val="879"/>
        </w:trPr>
        <w:tc>
          <w:tcPr>
            <w:tcW w:w="2836" w:type="dxa"/>
            <w:vMerge/>
            <w:tcBorders>
              <w:right w:val="dotted" w:sz="4" w:space="0" w:color="auto"/>
            </w:tcBorders>
            <w:shd w:val="clear" w:color="auto" w:fill="DBE5F1" w:themeFill="accent1" w:themeFillTint="33"/>
          </w:tcPr>
          <w:p w:rsidR="003151A6" w:rsidRPr="0074238E" w:rsidRDefault="003151A6" w:rsidP="0074238E">
            <w:pPr>
              <w:spacing w:line="240" w:lineRule="exact"/>
              <w:ind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3151A6" w:rsidRPr="0074238E" w:rsidRDefault="003151A6" w:rsidP="008E4C10">
            <w:pPr>
              <w:spacing w:line="240" w:lineRule="exact"/>
              <w:ind w:left="160" w:hangingChars="100" w:hanging="1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◯各学年の学習や生活と関連づけて，伝統と文化を尊重することに気づくことができるように，付録を工夫しました。</w:t>
            </w:r>
          </w:p>
        </w:tc>
        <w:tc>
          <w:tcPr>
            <w:tcW w:w="3969" w:type="dxa"/>
            <w:tcBorders>
              <w:top w:val="dotted" w:sz="4" w:space="0" w:color="auto"/>
              <w:left w:val="dotted" w:sz="4" w:space="0" w:color="auto"/>
            </w:tcBorders>
          </w:tcPr>
          <w:p w:rsidR="002439D5" w:rsidRDefault="003151A6"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・「付録　つながる</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広がる」（１年</w:t>
            </w:r>
            <w:r w:rsidRPr="0074238E">
              <w:rPr>
                <w:rFonts w:ascii="ＭＳ Ｐゴシック" w:eastAsia="ＭＳ Ｐゴシック" w:hAnsi="ＭＳ Ｐゴシック"/>
                <w:sz w:val="16"/>
                <w:szCs w:val="16"/>
              </w:rPr>
              <w:t>p.117</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122</w:t>
            </w:r>
            <w:r w:rsidRPr="0074238E">
              <w:rPr>
                <w:rFonts w:ascii="ＭＳ Ｐゴシック" w:eastAsia="ＭＳ Ｐゴシック" w:hAnsi="ＭＳ Ｐゴシック" w:hint="eastAsia"/>
                <w:sz w:val="16"/>
                <w:szCs w:val="16"/>
              </w:rPr>
              <w:t>／２年</w:t>
            </w:r>
          </w:p>
          <w:p w:rsidR="002439D5" w:rsidRDefault="003151A6" w:rsidP="002439D5">
            <w:pPr>
              <w:spacing w:line="240" w:lineRule="exact"/>
              <w:rPr>
                <w:rFonts w:ascii="ＭＳ Ｐゴシック" w:eastAsia="ＭＳ Ｐゴシック" w:hAnsi="ＭＳ Ｐゴシック"/>
                <w:sz w:val="16"/>
                <w:szCs w:val="16"/>
              </w:rPr>
            </w:pPr>
            <w:r w:rsidRPr="0074238E">
              <w:rPr>
                <w:rFonts w:ascii="ＭＳ Ｐゴシック" w:eastAsia="ＭＳ Ｐゴシック" w:hAnsi="ＭＳ Ｐゴシック"/>
                <w:sz w:val="16"/>
                <w:szCs w:val="16"/>
              </w:rPr>
              <w:t xml:space="preserve"> p.133</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138</w:t>
            </w:r>
            <w:r w:rsidRPr="0074238E">
              <w:rPr>
                <w:rFonts w:ascii="ＭＳ Ｐゴシック" w:eastAsia="ＭＳ Ｐゴシック" w:hAnsi="ＭＳ Ｐゴシック" w:hint="eastAsia"/>
                <w:sz w:val="16"/>
                <w:szCs w:val="16"/>
              </w:rPr>
              <w:t>／３年</w:t>
            </w:r>
            <w:r w:rsidRPr="0074238E">
              <w:rPr>
                <w:rFonts w:ascii="ＭＳ Ｐゴシック" w:eastAsia="ＭＳ Ｐゴシック" w:hAnsi="ＭＳ Ｐゴシック"/>
                <w:sz w:val="16"/>
                <w:szCs w:val="16"/>
              </w:rPr>
              <w:t>p.155</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160</w:t>
            </w:r>
            <w:r w:rsidRPr="0074238E">
              <w:rPr>
                <w:rFonts w:ascii="ＭＳ Ｐゴシック" w:eastAsia="ＭＳ Ｐゴシック" w:hAnsi="ＭＳ Ｐゴシック" w:hint="eastAsia"/>
                <w:sz w:val="16"/>
                <w:szCs w:val="16"/>
              </w:rPr>
              <w:t>／４年</w:t>
            </w:r>
            <w:r w:rsidRPr="0074238E">
              <w:rPr>
                <w:rFonts w:ascii="ＭＳ Ｐゴシック" w:eastAsia="ＭＳ Ｐゴシック" w:hAnsi="ＭＳ Ｐゴシック"/>
                <w:sz w:val="16"/>
                <w:szCs w:val="16"/>
              </w:rPr>
              <w:t>p.159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164</w:t>
            </w:r>
          </w:p>
          <w:p w:rsidR="003151A6" w:rsidRPr="0074238E" w:rsidRDefault="003151A6" w:rsidP="002439D5">
            <w:pPr>
              <w:spacing w:line="240" w:lineRule="exact"/>
              <w:ind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／５年</w:t>
            </w:r>
            <w:r w:rsidRPr="0074238E">
              <w:rPr>
                <w:rFonts w:ascii="ＭＳ Ｐゴシック" w:eastAsia="ＭＳ Ｐゴシック" w:hAnsi="ＭＳ Ｐゴシック"/>
                <w:sz w:val="16"/>
                <w:szCs w:val="16"/>
              </w:rPr>
              <w:t>p.171</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176</w:t>
            </w:r>
            <w:r w:rsidRPr="0074238E">
              <w:rPr>
                <w:rFonts w:ascii="ＭＳ Ｐゴシック" w:eastAsia="ＭＳ Ｐゴシック" w:hAnsi="ＭＳ Ｐゴシック" w:hint="eastAsia"/>
                <w:sz w:val="16"/>
                <w:szCs w:val="16"/>
              </w:rPr>
              <w:t>／６年</w:t>
            </w:r>
            <w:r w:rsidRPr="0074238E">
              <w:rPr>
                <w:rFonts w:ascii="ＭＳ Ｐゴシック" w:eastAsia="ＭＳ Ｐゴシック" w:hAnsi="ＭＳ Ｐゴシック"/>
                <w:sz w:val="16"/>
                <w:szCs w:val="16"/>
              </w:rPr>
              <w:t>p.187</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192</w:t>
            </w:r>
            <w:r w:rsidRPr="0074238E">
              <w:rPr>
                <w:rFonts w:ascii="ＭＳ Ｐゴシック" w:eastAsia="ＭＳ Ｐゴシック" w:hAnsi="ＭＳ Ｐゴシック" w:hint="eastAsia"/>
                <w:sz w:val="16"/>
                <w:szCs w:val="16"/>
              </w:rPr>
              <w:t>）</w:t>
            </w:r>
          </w:p>
        </w:tc>
      </w:tr>
    </w:tbl>
    <w:p w:rsidR="00BF4535" w:rsidRPr="004220B2" w:rsidRDefault="00BF4535" w:rsidP="003314EF">
      <w:pPr>
        <w:rPr>
          <w:rFonts w:ascii="ＭＳ Ｐゴシック" w:eastAsia="ＭＳ Ｐゴシック" w:hAnsi="ＭＳ Ｐゴシック"/>
        </w:rPr>
      </w:pPr>
    </w:p>
    <w:p w:rsidR="00A105FD" w:rsidRPr="009F78E0" w:rsidRDefault="004220B2" w:rsidP="009F78E0">
      <w:pPr>
        <w:ind w:left="210" w:hanging="210"/>
        <w:rPr>
          <w:rFonts w:ascii="ＭＳ Ｐゴシック" w:eastAsia="ＭＳ Ｐゴシック" w:hAnsi="ＭＳ Ｐゴシック"/>
          <w:b/>
          <w:sz w:val="36"/>
          <w:szCs w:val="36"/>
        </w:rPr>
      </w:pPr>
      <w:r>
        <w:rPr>
          <w:rFonts w:hint="eastAsia"/>
          <w:noProof/>
        </w:rPr>
        <mc:AlternateContent>
          <mc:Choice Requires="wps">
            <w:drawing>
              <wp:anchor distT="0" distB="0" distL="114300" distR="114300" simplePos="0" relativeHeight="251713536" behindDoc="1" locked="0" layoutInCell="1" allowOverlap="1" wp14:anchorId="3E1EB145" wp14:editId="3A836BEC">
                <wp:simplePos x="0" y="0"/>
                <wp:positionH relativeFrom="column">
                  <wp:posOffset>-180975</wp:posOffset>
                </wp:positionH>
                <wp:positionV relativeFrom="paragraph">
                  <wp:posOffset>60960</wp:posOffset>
                </wp:positionV>
                <wp:extent cx="4810125" cy="352425"/>
                <wp:effectExtent l="0" t="0" r="9525" b="9525"/>
                <wp:wrapNone/>
                <wp:docPr id="15" name="角丸四角形 15"/>
                <wp:cNvGraphicFramePr/>
                <a:graphic xmlns:a="http://schemas.openxmlformats.org/drawingml/2006/main">
                  <a:graphicData uri="http://schemas.microsoft.com/office/word/2010/wordprocessingShape">
                    <wps:wsp>
                      <wps:cNvSpPr/>
                      <wps:spPr>
                        <a:xfrm>
                          <a:off x="0" y="0"/>
                          <a:ext cx="4810125" cy="3524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14.25pt;margin-top:4.8pt;width:378.75pt;height:27.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" fillcolor="#e5b8b7 [1301]" stroked="f" strokeweight="2pt"/>
            </w:pict>
          </mc:Fallback>
        </mc:AlternateContent>
      </w:r>
      <w:r w:rsidR="00234C36">
        <w:rPr>
          <w:rFonts w:ascii="ＭＳ Ｐゴシック" w:eastAsia="ＭＳ Ｐゴシック" w:hAnsi="ＭＳ Ｐゴシック" w:hint="eastAsia"/>
          <w:b/>
          <w:sz w:val="36"/>
          <w:szCs w:val="36"/>
        </w:rPr>
        <w:t>２．</w:t>
      </w:r>
      <w:r w:rsidR="00A105FD" w:rsidRPr="009F78E0">
        <w:rPr>
          <w:rFonts w:ascii="ＭＳ Ｐゴシック" w:eastAsia="ＭＳ Ｐゴシック" w:hAnsi="ＭＳ Ｐゴシック" w:hint="eastAsia"/>
          <w:b/>
          <w:sz w:val="36"/>
          <w:szCs w:val="36"/>
        </w:rPr>
        <w:t>教育課程および学習指導要領への対応</w:t>
      </w:r>
    </w:p>
    <w:p w:rsidR="006C4FE2" w:rsidRPr="006C4FE2" w:rsidRDefault="0014247F" w:rsidP="00154F94">
      <w:pPr>
        <w:ind w:left="98" w:hangingChars="35" w:hanging="98"/>
        <w:rPr>
          <w:rFonts w:ascii="ＭＳ Ｐゴシック" w:eastAsia="ＭＳ Ｐゴシック" w:hAnsi="ＭＳ Ｐゴシック"/>
          <w:b/>
          <w:sz w:val="28"/>
          <w:szCs w:val="28"/>
        </w:rPr>
      </w:pPr>
      <w:r w:rsidRPr="006C4FE2">
        <w:rPr>
          <w:rFonts w:ascii="ＭＳ Ｐゴシック" w:eastAsia="ＭＳ Ｐゴシック" w:hAnsi="ＭＳ Ｐゴシック" w:hint="eastAsia"/>
          <w:b/>
          <w:sz w:val="28"/>
          <w:szCs w:val="28"/>
        </w:rPr>
        <w:t>◯学習指導要領との関連</w:t>
      </w:r>
    </w:p>
    <w:p w:rsidR="006C4FE2" w:rsidRPr="006C4FE2" w:rsidRDefault="007071DF" w:rsidP="007071DF">
      <w:pPr>
        <w:ind w:left="86" w:hangingChars="41" w:hanging="86"/>
        <w:rPr>
          <w:rFonts w:ascii="ＭＳ Ｐゴシック" w:eastAsia="ＭＳ Ｐゴシック" w:hAnsi="ＭＳ Ｐゴシック"/>
          <w:b/>
          <w:sz w:val="24"/>
          <w:szCs w:val="24"/>
        </w:rPr>
      </w:pPr>
      <w:r w:rsidRPr="004220B2">
        <w:rPr>
          <w:noProof/>
        </w:rPr>
        <mc:AlternateContent>
          <mc:Choice Requires="wps">
            <w:drawing>
              <wp:anchor distT="0" distB="0" distL="114300" distR="114300" simplePos="0" relativeHeight="251659264" behindDoc="0" locked="0" layoutInCell="1" allowOverlap="1" wp14:anchorId="5ED01DFD" wp14:editId="711B6A45">
                <wp:simplePos x="0" y="0"/>
                <wp:positionH relativeFrom="column">
                  <wp:posOffset>76200</wp:posOffset>
                </wp:positionH>
                <wp:positionV relativeFrom="paragraph">
                  <wp:posOffset>33655</wp:posOffset>
                </wp:positionV>
                <wp:extent cx="6565392" cy="1809750"/>
                <wp:effectExtent l="0" t="0" r="2603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392" cy="1809750"/>
                        </a:xfrm>
                        <a:prstGeom prst="rect">
                          <a:avLst/>
                        </a:prstGeom>
                        <a:solidFill>
                          <a:srgbClr val="FFFFFF"/>
                        </a:solidFill>
                        <a:ln w="9525">
                          <a:solidFill>
                            <a:srgbClr val="000000"/>
                          </a:solidFill>
                          <a:miter lim="800000"/>
                          <a:headEnd/>
                          <a:tailEnd/>
                        </a:ln>
                      </wps:spPr>
                      <wps:txbx>
                        <w:txbxContent>
                          <w:p w:rsidR="009B5523" w:rsidRPr="0074238E" w:rsidRDefault="009B5523" w:rsidP="00BB6278">
                            <w:pPr>
                              <w:ind w:leftChars="100" w:left="210"/>
                              <w:rPr>
                                <w:rFonts w:asciiTheme="majorEastAsia" w:eastAsiaTheme="majorEastAsia" w:hAnsiTheme="majorEastAsia"/>
                                <w:sz w:val="16"/>
                                <w:szCs w:val="16"/>
                              </w:rPr>
                            </w:pPr>
                            <w:r w:rsidRPr="0074238E">
                              <w:rPr>
                                <w:rFonts w:asciiTheme="majorEastAsia" w:eastAsiaTheme="majorEastAsia" w:hAnsiTheme="majorEastAsia" w:hint="eastAsia"/>
                                <w:b/>
                                <w:sz w:val="16"/>
                                <w:szCs w:val="16"/>
                              </w:rPr>
                              <w:t>道徳教育の目標と留意点（学習指導要領総則より）</w:t>
                            </w:r>
                            <w:r w:rsidRPr="0074238E">
                              <w:rPr>
                                <w:rFonts w:asciiTheme="majorEastAsia" w:eastAsiaTheme="majorEastAsia" w:hAnsiTheme="majorEastAsia" w:hint="eastAsia"/>
                                <w:b/>
                                <w:sz w:val="16"/>
                                <w:szCs w:val="16"/>
                              </w:rPr>
                              <w:cr/>
                            </w:r>
                            <w:r w:rsidRPr="0074238E">
                              <w:rPr>
                                <w:rFonts w:asciiTheme="majorEastAsia" w:eastAsiaTheme="majorEastAsia" w:hAnsiTheme="majorEastAsia" w:hint="eastAsia"/>
                                <w:sz w:val="16"/>
                                <w:szCs w:val="16"/>
                              </w:rPr>
                              <w:t xml:space="preserve">　道徳教育は，教育基本法及び学校教育法に定められた教育の根本精神に基づき，自己の生き方を考え，主体的な判断の下に行動し，自立した人間として他者と共によりよく生きるための基盤となる道徳性を養うことを目標とする。</w:t>
                            </w:r>
                            <w:r w:rsidRPr="0074238E">
                              <w:rPr>
                                <w:rFonts w:asciiTheme="majorEastAsia" w:eastAsiaTheme="majorEastAsia" w:hAnsiTheme="majorEastAsia" w:hint="eastAsia"/>
                                <w:sz w:val="16"/>
                                <w:szCs w:val="16"/>
                              </w:rPr>
                              <w:cr/>
                              <w:t xml:space="preserve">　道徳教育を進めるに当たっては，人間尊重の精神と生命に対する畏敬の念を家庭，学校，その他社会における具体的な生活の中に生かし，豊かな心をもち，伝統と文化を尊重し，それらを育んできた我が国と郷土を愛し，個性豊かな文化の創造を図るとともに，平和で民主的な国家及び社会の形成者として，公共の精神を尊び，社会及び国家の発展に努め，他国を尊重し，国際社会の平和と発展や環境の保全に貢献し未来を</w:t>
                            </w:r>
                            <w:r>
                              <w:rPr>
                                <w:rFonts w:asciiTheme="majorEastAsia" w:eastAsiaTheme="majorEastAsia" w:hAnsiTheme="majorEastAsia"/>
                                <w:sz w:val="16"/>
                                <w:szCs w:val="16"/>
                              </w:rPr>
                              <w:ruby>
                                <w:rubyPr>
                                  <w:rubyAlign w:val="distributeSpace"/>
                                  <w:hps w:val="8"/>
                                  <w:hpsRaise w:val="14"/>
                                  <w:hpsBaseText w:val="16"/>
                                  <w:lid w:val="ja-JP"/>
                                </w:rubyPr>
                                <w:rt>
                                  <w:r w:rsidR="009B5523" w:rsidRPr="009F4FBE">
                                    <w:rPr>
                                      <w:rFonts w:ascii="ＭＳ ゴシック" w:eastAsia="ＭＳ ゴシック" w:hAnsi="ＭＳ ゴシック"/>
                                      <w:sz w:val="8"/>
                                      <w:szCs w:val="16"/>
                                    </w:rPr>
                                    <w:t>ひら</w:t>
                                  </w:r>
                                </w:rt>
                                <w:rubyBase>
                                  <w:r w:rsidR="009B5523">
                                    <w:rPr>
                                      <w:rFonts w:asciiTheme="majorEastAsia" w:eastAsiaTheme="majorEastAsia" w:hAnsiTheme="majorEastAsia"/>
                                      <w:sz w:val="16"/>
                                      <w:szCs w:val="16"/>
                                    </w:rPr>
                                    <w:t>拓</w:t>
                                  </w:r>
                                </w:rubyBase>
                              </w:ruby>
                            </w:r>
                            <w:r w:rsidRPr="0074238E">
                              <w:rPr>
                                <w:rFonts w:asciiTheme="majorEastAsia" w:eastAsiaTheme="majorEastAsia" w:hAnsiTheme="majorEastAsia" w:hint="eastAsia"/>
                                <w:sz w:val="16"/>
                                <w:szCs w:val="16"/>
                              </w:rPr>
                              <w:t>く主体性のある日本人の育成に資することとなるよう特に留意しなければならない。</w:t>
                            </w:r>
                          </w:p>
                          <w:p w:rsidR="009B5523" w:rsidRPr="0074238E" w:rsidRDefault="009B5523" w:rsidP="00134870">
                            <w:pPr>
                              <w:ind w:left="210" w:hanging="21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pt;margin-top:2.65pt;width:516.9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">
                <v:textbox>
                  <w:txbxContent>
                    <w:p w:rsidR="009B5523" w:rsidRPr="0074238E" w:rsidRDefault="009B5523" w:rsidP="00BB6278">
                      <w:pPr>
                        <w:ind w:leftChars="100" w:left="210"/>
                        <w:rPr>
                          <w:rFonts w:asciiTheme="majorEastAsia" w:eastAsiaTheme="majorEastAsia" w:hAnsiTheme="majorEastAsia"/>
                          <w:sz w:val="16"/>
                          <w:szCs w:val="16"/>
                        </w:rPr>
                      </w:pPr>
                      <w:r w:rsidRPr="0074238E">
                        <w:rPr>
                          <w:rFonts w:asciiTheme="majorEastAsia" w:eastAsiaTheme="majorEastAsia" w:hAnsiTheme="majorEastAsia" w:hint="eastAsia"/>
                          <w:b/>
                          <w:sz w:val="16"/>
                          <w:szCs w:val="16"/>
                        </w:rPr>
                        <w:t>道徳教育の目標と留意点（学習指導要領総則より）</w:t>
                      </w:r>
                      <w:r w:rsidRPr="0074238E">
                        <w:rPr>
                          <w:rFonts w:asciiTheme="majorEastAsia" w:eastAsiaTheme="majorEastAsia" w:hAnsiTheme="majorEastAsia" w:hint="eastAsia"/>
                          <w:b/>
                          <w:sz w:val="16"/>
                          <w:szCs w:val="16"/>
                        </w:rPr>
                        <w:cr/>
                      </w:r>
                      <w:r w:rsidRPr="0074238E">
                        <w:rPr>
                          <w:rFonts w:asciiTheme="majorEastAsia" w:eastAsiaTheme="majorEastAsia" w:hAnsiTheme="majorEastAsia" w:hint="eastAsia"/>
                          <w:sz w:val="16"/>
                          <w:szCs w:val="16"/>
                        </w:rPr>
                        <w:t xml:space="preserve">　道徳教育は，教育基本法及び学校教育法に定められた教育の根本精神に基づき，自己の生き方を考え，主体的な判断の下に行動し，自立した人間として他者と共によりよく生きるための基盤となる道徳性を養うことを目標とする。</w:t>
                      </w:r>
                      <w:r w:rsidRPr="0074238E">
                        <w:rPr>
                          <w:rFonts w:asciiTheme="majorEastAsia" w:eastAsiaTheme="majorEastAsia" w:hAnsiTheme="majorEastAsia" w:hint="eastAsia"/>
                          <w:sz w:val="16"/>
                          <w:szCs w:val="16"/>
                        </w:rPr>
                        <w:cr/>
                        <w:t xml:space="preserve">　</w:t>
                      </w:r>
                      <w:r w:rsidRPr="0074238E">
                        <w:rPr>
                          <w:rFonts w:asciiTheme="majorEastAsia" w:eastAsiaTheme="majorEastAsia" w:hAnsiTheme="majorEastAsia" w:hint="eastAsia"/>
                          <w:sz w:val="16"/>
                          <w:szCs w:val="16"/>
                        </w:rPr>
                        <w:t>道徳教育を進めるに当たっては，人間尊重の精神と生命に対する畏敬の念を家庭，学校，その他社会における具体的な生活の中に生かし，豊かな心をもち，伝統と文化を尊重し，それらを育んできた我が国と郷土を愛し，個性豊かな文化の創造を図るとともに，平和で民主的な国家及び社会の形成者として，公共の精神を尊び，社会及び国家の発展に努め，他国を尊重し，国際社会の平和と発展や環境の保全に貢献し未来を</w:t>
                      </w:r>
                      <w:r>
                        <w:rPr>
                          <w:rFonts w:asciiTheme="majorEastAsia" w:eastAsiaTheme="majorEastAsia" w:hAnsiTheme="majorEastAsia"/>
                          <w:sz w:val="16"/>
                          <w:szCs w:val="16"/>
                        </w:rPr>
                        <w:ruby>
                          <w:rubyPr>
                            <w:rubyAlign w:val="distributeSpace"/>
                            <w:hps w:val="8"/>
                            <w:hpsRaise w:val="14"/>
                            <w:hpsBaseText w:val="16"/>
                            <w:lid w:val="ja-JP"/>
                          </w:rubyPr>
                          <w:rt>
                            <w:r w:rsidR="009B5523" w:rsidRPr="009F4FBE">
                              <w:rPr>
                                <w:rFonts w:ascii="ＭＳ ゴシック" w:eastAsia="ＭＳ ゴシック" w:hAnsi="ＭＳ ゴシック"/>
                                <w:sz w:val="8"/>
                                <w:szCs w:val="16"/>
                              </w:rPr>
                              <w:t>ひら</w:t>
                            </w:r>
                          </w:rt>
                          <w:rubyBase>
                            <w:r w:rsidR="009B5523">
                              <w:rPr>
                                <w:rFonts w:asciiTheme="majorEastAsia" w:eastAsiaTheme="majorEastAsia" w:hAnsiTheme="majorEastAsia"/>
                                <w:sz w:val="16"/>
                                <w:szCs w:val="16"/>
                              </w:rPr>
                              <w:t>拓</w:t>
                            </w:r>
                          </w:rubyBase>
                        </w:ruby>
                      </w:r>
                      <w:r w:rsidRPr="0074238E">
                        <w:rPr>
                          <w:rFonts w:asciiTheme="majorEastAsia" w:eastAsiaTheme="majorEastAsia" w:hAnsiTheme="majorEastAsia" w:hint="eastAsia"/>
                          <w:sz w:val="16"/>
                          <w:szCs w:val="16"/>
                        </w:rPr>
                        <w:t>く主体性のある日本人の育成に資することとなるよう特に留意しなければならない。</w:t>
                      </w:r>
                    </w:p>
                    <w:p w:rsidR="009B5523" w:rsidRPr="0074238E" w:rsidRDefault="009B5523" w:rsidP="00134870">
                      <w:pPr>
                        <w:ind w:left="210" w:hanging="210"/>
                        <w:rPr>
                          <w:sz w:val="16"/>
                          <w:szCs w:val="16"/>
                        </w:rPr>
                      </w:pPr>
                    </w:p>
                  </w:txbxContent>
                </v:textbox>
              </v:shape>
            </w:pict>
          </mc:Fallback>
        </mc:AlternateContent>
      </w:r>
    </w:p>
    <w:p w:rsidR="0014247F" w:rsidRPr="006C4FE2" w:rsidRDefault="0014247F" w:rsidP="006C4FE2">
      <w:pPr>
        <w:ind w:left="151" w:hangingChars="47" w:hanging="151"/>
        <w:rPr>
          <w:rFonts w:ascii="ＭＳ Ｐゴシック" w:eastAsia="ＭＳ Ｐゴシック" w:hAnsi="ＭＳ Ｐゴシック"/>
          <w:b/>
          <w:sz w:val="32"/>
          <w:szCs w:val="32"/>
        </w:rPr>
      </w:pPr>
    </w:p>
    <w:p w:rsidR="0014247F" w:rsidRPr="004220B2" w:rsidRDefault="0014247F" w:rsidP="00134870">
      <w:pPr>
        <w:pStyle w:val="a4"/>
        <w:ind w:leftChars="0" w:left="320" w:hanging="320"/>
        <w:rPr>
          <w:rFonts w:ascii="ＭＳ Ｐゴシック" w:eastAsia="ＭＳ Ｐゴシック" w:hAnsi="ＭＳ Ｐゴシック"/>
          <w:sz w:val="32"/>
          <w:szCs w:val="32"/>
        </w:rPr>
      </w:pPr>
    </w:p>
    <w:p w:rsidR="0014247F" w:rsidRDefault="0014247F" w:rsidP="007071DF">
      <w:pPr>
        <w:ind w:left="99" w:hangingChars="31" w:hanging="99"/>
        <w:rPr>
          <w:rFonts w:ascii="ＭＳ Ｐゴシック" w:eastAsia="ＭＳ Ｐゴシック" w:hAnsi="ＭＳ Ｐゴシック"/>
          <w:sz w:val="32"/>
          <w:szCs w:val="32"/>
        </w:rPr>
      </w:pPr>
    </w:p>
    <w:p w:rsidR="00234C36" w:rsidRDefault="00234C36" w:rsidP="007071DF">
      <w:pPr>
        <w:ind w:left="99" w:hangingChars="31" w:hanging="99"/>
        <w:rPr>
          <w:rFonts w:ascii="ＭＳ Ｐゴシック" w:eastAsia="ＭＳ Ｐゴシック" w:hAnsi="ＭＳ Ｐゴシック"/>
          <w:sz w:val="32"/>
          <w:szCs w:val="32"/>
        </w:rPr>
      </w:pPr>
    </w:p>
    <w:p w:rsidR="00234C36" w:rsidRPr="00154F94" w:rsidRDefault="00234C36" w:rsidP="00234C36">
      <w:pPr>
        <w:ind w:left="99" w:hangingChars="31" w:hanging="99"/>
        <w:rPr>
          <w:rFonts w:ascii="ＭＳ Ｐゴシック" w:eastAsia="ＭＳ Ｐゴシック" w:hAnsi="ＭＳ Ｐゴシック"/>
          <w:sz w:val="32"/>
          <w:szCs w:val="32"/>
        </w:rPr>
      </w:pPr>
    </w:p>
    <w:tbl>
      <w:tblPr>
        <w:tblStyle w:val="a3"/>
        <w:tblW w:w="10774" w:type="dxa"/>
        <w:tblInd w:w="-34" w:type="dxa"/>
        <w:tblLook w:val="04A0" w:firstRow="1" w:lastRow="0" w:firstColumn="1" w:lastColumn="0" w:noHBand="0" w:noVBand="1"/>
      </w:tblPr>
      <w:tblGrid>
        <w:gridCol w:w="2836"/>
        <w:gridCol w:w="3969"/>
        <w:gridCol w:w="3969"/>
      </w:tblGrid>
      <w:tr w:rsidR="00234C36" w:rsidRPr="004220B2" w:rsidTr="00D623F4">
        <w:trPr>
          <w:trHeight w:val="298"/>
        </w:trPr>
        <w:tc>
          <w:tcPr>
            <w:tcW w:w="2836" w:type="dxa"/>
            <w:tcBorders>
              <w:right w:val="dotted" w:sz="4" w:space="0" w:color="auto"/>
            </w:tcBorders>
            <w:shd w:val="clear" w:color="auto" w:fill="FFFFBD"/>
          </w:tcPr>
          <w:p w:rsidR="00234C36" w:rsidRPr="00D623F4" w:rsidRDefault="00234C36" w:rsidP="00E270AD">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right w:val="dotted" w:sz="4" w:space="0" w:color="auto"/>
            </w:tcBorders>
            <w:shd w:val="clear" w:color="auto" w:fill="FFFFBD"/>
          </w:tcPr>
          <w:p w:rsidR="00234C36" w:rsidRPr="00D623F4" w:rsidRDefault="00234C36" w:rsidP="00E270AD">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tcBorders>
            <w:shd w:val="clear" w:color="auto" w:fill="FFFFBD"/>
          </w:tcPr>
          <w:p w:rsidR="00234C36" w:rsidRPr="00D623F4" w:rsidRDefault="00234C36" w:rsidP="00E270AD">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234C36" w:rsidRPr="004220B2" w:rsidTr="00944F2F">
        <w:trPr>
          <w:trHeight w:val="510"/>
        </w:trPr>
        <w:tc>
          <w:tcPr>
            <w:tcW w:w="10774" w:type="dxa"/>
            <w:gridSpan w:val="3"/>
            <w:shd w:val="clear" w:color="auto" w:fill="F2DBDB" w:themeFill="accent2" w:themeFillTint="33"/>
            <w:vAlign w:val="center"/>
          </w:tcPr>
          <w:p w:rsidR="00234C36" w:rsidRPr="006E0DC5" w:rsidRDefault="00234C36" w:rsidP="00E270AD">
            <w:pPr>
              <w:pStyle w:val="a4"/>
              <w:ind w:leftChars="0" w:left="241" w:hanging="241"/>
              <w:jc w:val="center"/>
              <w:rPr>
                <w:rFonts w:ascii="ＭＳ Ｐゴシック" w:eastAsia="ＭＳ Ｐゴシック" w:hAnsi="ＭＳ Ｐゴシック"/>
                <w:b/>
                <w:sz w:val="24"/>
                <w:szCs w:val="24"/>
              </w:rPr>
            </w:pPr>
            <w:r w:rsidRPr="006E0DC5">
              <w:rPr>
                <w:rFonts w:ascii="ＭＳ Ｐゴシック" w:eastAsia="ＭＳ Ｐゴシック" w:hAnsi="ＭＳ Ｐゴシック" w:hint="eastAsia"/>
                <w:b/>
                <w:sz w:val="24"/>
                <w:szCs w:val="24"/>
              </w:rPr>
              <w:t>学習指導要領に示す目標との関連</w:t>
            </w:r>
          </w:p>
        </w:tc>
      </w:tr>
      <w:tr w:rsidR="00234C36" w:rsidRPr="0074238E" w:rsidTr="009B5750">
        <w:trPr>
          <w:trHeight w:val="1370"/>
        </w:trPr>
        <w:tc>
          <w:tcPr>
            <w:tcW w:w="2836" w:type="dxa"/>
            <w:tcBorders>
              <w:bottom w:val="single" w:sz="4" w:space="0" w:color="auto"/>
              <w:right w:val="dotted" w:sz="4" w:space="0" w:color="auto"/>
            </w:tcBorders>
            <w:shd w:val="clear" w:color="auto" w:fill="DBE5F1" w:themeFill="accent1" w:themeFillTint="33"/>
          </w:tcPr>
          <w:p w:rsidR="00234C36" w:rsidRPr="007276C8" w:rsidRDefault="00234C36" w:rsidP="007276C8">
            <w:pPr>
              <w:pStyle w:val="a4"/>
              <w:kinsoku w:val="0"/>
              <w:spacing w:line="240" w:lineRule="exact"/>
              <w:ind w:leftChars="0" w:left="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（１）人間尊重の精神と生命に対する</w:t>
            </w:r>
            <w:r w:rsidRPr="007276C8">
              <w:rPr>
                <w:rFonts w:ascii="ＭＳ Ｐゴシック" w:eastAsia="ＭＳ Ｐゴシック" w:hAnsi="ＭＳ Ｐゴシック" w:hint="eastAsia"/>
                <w:sz w:val="16"/>
                <w:szCs w:val="16"/>
              </w:rPr>
              <w:t>畏敬の念を培うことができるように工夫されているか。</w:t>
            </w:r>
          </w:p>
        </w:tc>
        <w:tc>
          <w:tcPr>
            <w:tcW w:w="3969" w:type="dxa"/>
            <w:tcBorders>
              <w:left w:val="dotted" w:sz="4" w:space="0" w:color="auto"/>
              <w:bottom w:val="single" w:sz="4" w:space="0" w:color="auto"/>
              <w:right w:val="dotted" w:sz="4" w:space="0" w:color="auto"/>
            </w:tcBorders>
          </w:tcPr>
          <w:p w:rsidR="004000FD" w:rsidRDefault="00234C36" w:rsidP="004000FD">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◯「生命の尊さ」や「美しいものに感動する心」を扱った</w:t>
            </w:r>
          </w:p>
          <w:p w:rsidR="004000FD" w:rsidRDefault="00234C36" w:rsidP="004000FD">
            <w:pPr>
              <w:spacing w:line="240" w:lineRule="exact"/>
              <w:ind w:firstLineChars="100" w:firstLine="160"/>
              <w:rPr>
                <w:rFonts w:ascii="ＭＳ Ｐゴシック" w:eastAsia="ＭＳ Ｐゴシック" w:hAnsi="ＭＳ Ｐゴシック"/>
                <w:sz w:val="16"/>
                <w:szCs w:val="16"/>
              </w:rPr>
            </w:pPr>
            <w:r w:rsidRPr="004000FD">
              <w:rPr>
                <w:rFonts w:ascii="ＭＳ Ｐゴシック" w:eastAsia="ＭＳ Ｐゴシック" w:hAnsi="ＭＳ Ｐゴシック" w:hint="eastAsia"/>
                <w:sz w:val="16"/>
                <w:szCs w:val="16"/>
              </w:rPr>
              <w:t>教材を複数取り上げ，命を尊ぶ態度を養うとともに，</w:t>
            </w:r>
          </w:p>
          <w:p w:rsidR="004000FD" w:rsidRDefault="00234C36" w:rsidP="004000FD">
            <w:pPr>
              <w:spacing w:line="240" w:lineRule="exact"/>
              <w:ind w:firstLineChars="100" w:firstLine="160"/>
              <w:rPr>
                <w:rFonts w:ascii="ＭＳ Ｐゴシック" w:eastAsia="ＭＳ Ｐゴシック" w:hAnsi="ＭＳ Ｐゴシック"/>
                <w:sz w:val="16"/>
                <w:szCs w:val="16"/>
              </w:rPr>
            </w:pPr>
            <w:r w:rsidRPr="004000FD">
              <w:rPr>
                <w:rFonts w:ascii="ＭＳ Ｐゴシック" w:eastAsia="ＭＳ Ｐゴシック" w:hAnsi="ＭＳ Ｐゴシック" w:hint="eastAsia"/>
                <w:sz w:val="16"/>
                <w:szCs w:val="16"/>
              </w:rPr>
              <w:t>よりよい生き方について考えられるように工夫しまし</w:t>
            </w:r>
          </w:p>
          <w:p w:rsidR="00234C36" w:rsidRPr="004000FD" w:rsidRDefault="00234C36" w:rsidP="004000FD">
            <w:pPr>
              <w:spacing w:line="240" w:lineRule="exact"/>
              <w:ind w:firstLineChars="100" w:firstLine="160"/>
              <w:rPr>
                <w:rFonts w:ascii="ＭＳ Ｐゴシック" w:eastAsia="ＭＳ Ｐゴシック" w:hAnsi="ＭＳ Ｐゴシック"/>
                <w:sz w:val="16"/>
                <w:szCs w:val="16"/>
              </w:rPr>
            </w:pPr>
            <w:r w:rsidRPr="004000FD">
              <w:rPr>
                <w:rFonts w:ascii="ＭＳ Ｐゴシック" w:eastAsia="ＭＳ Ｐゴシック" w:hAnsi="ＭＳ Ｐゴシック" w:hint="eastAsia"/>
                <w:sz w:val="16"/>
                <w:szCs w:val="16"/>
              </w:rPr>
              <w:t>た。</w:t>
            </w:r>
          </w:p>
        </w:tc>
        <w:tc>
          <w:tcPr>
            <w:tcW w:w="3969" w:type="dxa"/>
            <w:tcBorders>
              <w:left w:val="dotted" w:sz="4" w:space="0" w:color="auto"/>
              <w:bottom w:val="single" w:sz="4" w:space="0" w:color="auto"/>
            </w:tcBorders>
          </w:tcPr>
          <w:p w:rsidR="009B5750" w:rsidRDefault="00234C36"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・生命の尊さ</w:t>
            </w:r>
          </w:p>
          <w:p w:rsidR="00234C36" w:rsidRPr="0074238E" w:rsidRDefault="00234C36" w:rsidP="009B5750">
            <w:pPr>
              <w:pStyle w:val="a4"/>
              <w:spacing w:line="240" w:lineRule="exact"/>
              <w:ind w:leftChars="0" w:left="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「命の重さはみな同じ」（６年</w:t>
            </w:r>
            <w:r w:rsidRPr="0074238E">
              <w:rPr>
                <w:rFonts w:ascii="ＭＳ Ｐゴシック" w:eastAsia="ＭＳ Ｐゴシック" w:hAnsi="ＭＳ Ｐゴシック"/>
                <w:sz w:val="16"/>
                <w:szCs w:val="16"/>
              </w:rPr>
              <w:t>p.65</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69</w:t>
            </w:r>
            <w:r w:rsidRPr="0074238E">
              <w:rPr>
                <w:rFonts w:ascii="ＭＳ Ｐゴシック" w:eastAsia="ＭＳ Ｐゴシック" w:hAnsi="ＭＳ Ｐゴシック" w:hint="eastAsia"/>
                <w:sz w:val="16"/>
                <w:szCs w:val="16"/>
              </w:rPr>
              <w:t>）</w:t>
            </w:r>
          </w:p>
          <w:p w:rsidR="00234C36" w:rsidRPr="0074238E" w:rsidRDefault="00234C36"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 xml:space="preserve">・美しいものに感動する心　</w:t>
            </w:r>
          </w:p>
          <w:p w:rsidR="00234C36" w:rsidRPr="009B5750" w:rsidRDefault="00234C36" w:rsidP="009B5750">
            <w:pPr>
              <w:spacing w:line="240" w:lineRule="exact"/>
              <w:ind w:firstLineChars="50" w:firstLine="80"/>
              <w:rPr>
                <w:rFonts w:ascii="ＭＳ Ｐゴシック" w:eastAsia="ＭＳ Ｐゴシック" w:hAnsi="ＭＳ Ｐゴシック"/>
                <w:sz w:val="16"/>
                <w:szCs w:val="16"/>
              </w:rPr>
            </w:pPr>
            <w:r w:rsidRPr="009B5750">
              <w:rPr>
                <w:rFonts w:ascii="ＭＳ Ｐゴシック" w:eastAsia="ＭＳ Ｐゴシック" w:hAnsi="ＭＳ Ｐゴシック" w:hint="eastAsia"/>
                <w:sz w:val="16"/>
                <w:szCs w:val="16"/>
              </w:rPr>
              <w:t>「七つの</w:t>
            </w:r>
            <w:r w:rsidRPr="009B5750">
              <w:rPr>
                <w:rFonts w:ascii="ＭＳ Ｐゴシック" w:eastAsia="ＭＳ Ｐゴシック" w:hAnsi="ＭＳ Ｐゴシック"/>
                <w:sz w:val="16"/>
                <w:szCs w:val="16"/>
              </w:rPr>
              <w:t xml:space="preserve"> </w:t>
            </w:r>
            <w:r w:rsidRPr="009B5750">
              <w:rPr>
                <w:rFonts w:ascii="ＭＳ Ｐゴシック" w:eastAsia="ＭＳ Ｐゴシック" w:hAnsi="ＭＳ Ｐゴシック" w:hint="eastAsia"/>
                <w:sz w:val="16"/>
                <w:szCs w:val="16"/>
              </w:rPr>
              <w:t>ほし」（２年</w:t>
            </w:r>
            <w:r w:rsidRPr="009B5750">
              <w:rPr>
                <w:rFonts w:ascii="ＭＳ Ｐゴシック" w:eastAsia="ＭＳ Ｐゴシック" w:hAnsi="ＭＳ Ｐゴシック"/>
                <w:sz w:val="16"/>
                <w:szCs w:val="16"/>
              </w:rPr>
              <w:t>p.88</w:t>
            </w:r>
            <w:r w:rsidRPr="009B5750">
              <w:rPr>
                <w:rFonts w:ascii="ＭＳ Ｐゴシック" w:eastAsia="ＭＳ Ｐゴシック" w:hAnsi="ＭＳ Ｐゴシック" w:hint="eastAsia"/>
                <w:sz w:val="16"/>
                <w:szCs w:val="16"/>
              </w:rPr>
              <w:t>〜</w:t>
            </w:r>
            <w:r w:rsidRPr="009B5750">
              <w:rPr>
                <w:rFonts w:ascii="ＭＳ Ｐゴシック" w:eastAsia="ＭＳ Ｐゴシック" w:hAnsi="ＭＳ Ｐゴシック"/>
                <w:sz w:val="16"/>
                <w:szCs w:val="16"/>
              </w:rPr>
              <w:t>91</w:t>
            </w:r>
            <w:r w:rsidRPr="009B5750">
              <w:rPr>
                <w:rFonts w:ascii="ＭＳ Ｐゴシック" w:eastAsia="ＭＳ Ｐゴシック" w:hAnsi="ＭＳ Ｐゴシック" w:hint="eastAsia"/>
                <w:sz w:val="16"/>
                <w:szCs w:val="16"/>
              </w:rPr>
              <w:t xml:space="preserve">）　</w:t>
            </w:r>
          </w:p>
          <w:p w:rsidR="00234C36" w:rsidRPr="009B5750" w:rsidRDefault="00234C36" w:rsidP="009B5750">
            <w:pPr>
              <w:spacing w:line="240" w:lineRule="exact"/>
              <w:ind w:firstLineChars="50" w:firstLine="80"/>
              <w:rPr>
                <w:rFonts w:ascii="ＭＳ Ｐゴシック" w:eastAsia="ＭＳ Ｐゴシック" w:hAnsi="ＭＳ Ｐゴシック"/>
                <w:sz w:val="16"/>
                <w:szCs w:val="16"/>
              </w:rPr>
            </w:pPr>
            <w:r w:rsidRPr="009B5750">
              <w:rPr>
                <w:rFonts w:ascii="ＭＳ Ｐゴシック" w:eastAsia="ＭＳ Ｐゴシック" w:hAnsi="ＭＳ Ｐゴシック" w:hint="eastAsia"/>
                <w:sz w:val="16"/>
                <w:szCs w:val="16"/>
              </w:rPr>
              <w:t>「花さき山」（４年</w:t>
            </w:r>
            <w:r w:rsidRPr="009B5750">
              <w:rPr>
                <w:rFonts w:ascii="ＭＳ Ｐゴシック" w:eastAsia="ＭＳ Ｐゴシック" w:hAnsi="ＭＳ Ｐゴシック"/>
                <w:sz w:val="16"/>
                <w:szCs w:val="16"/>
              </w:rPr>
              <w:t>p.92</w:t>
            </w:r>
            <w:r w:rsidRPr="009B5750">
              <w:rPr>
                <w:rFonts w:ascii="ＭＳ Ｐゴシック" w:eastAsia="ＭＳ Ｐゴシック" w:hAnsi="ＭＳ Ｐゴシック" w:hint="eastAsia"/>
                <w:sz w:val="16"/>
                <w:szCs w:val="16"/>
              </w:rPr>
              <w:t>〜</w:t>
            </w:r>
            <w:r w:rsidRPr="009B5750">
              <w:rPr>
                <w:rFonts w:ascii="ＭＳ Ｐゴシック" w:eastAsia="ＭＳ Ｐゴシック" w:hAnsi="ＭＳ Ｐゴシック"/>
                <w:sz w:val="16"/>
                <w:szCs w:val="16"/>
              </w:rPr>
              <w:t>95</w:t>
            </w:r>
            <w:r w:rsidRPr="009B5750">
              <w:rPr>
                <w:rFonts w:ascii="ＭＳ Ｐゴシック" w:eastAsia="ＭＳ Ｐゴシック" w:hAnsi="ＭＳ Ｐゴシック" w:hint="eastAsia"/>
                <w:sz w:val="16"/>
                <w:szCs w:val="16"/>
              </w:rPr>
              <w:t>）</w:t>
            </w:r>
          </w:p>
        </w:tc>
      </w:tr>
    </w:tbl>
    <w:p w:rsidR="00234C36" w:rsidRPr="009B5750" w:rsidRDefault="00234C36" w:rsidP="0074238E">
      <w:pPr>
        <w:spacing w:line="240" w:lineRule="exact"/>
        <w:ind w:left="50" w:hangingChars="31" w:hanging="50"/>
        <w:rPr>
          <w:rFonts w:ascii="ＭＳ Ｐゴシック" w:eastAsia="ＭＳ Ｐゴシック" w:hAnsi="ＭＳ Ｐゴシック"/>
          <w:sz w:val="16"/>
          <w:szCs w:val="16"/>
        </w:rPr>
      </w:pPr>
    </w:p>
    <w:p w:rsidR="00D623F4" w:rsidRDefault="00D623F4">
      <w:pPr>
        <w:rPr>
          <w:rFonts w:ascii="ＭＳ Ｐゴシック" w:eastAsia="ＭＳ Ｐゴシック" w:hAnsi="ＭＳ Ｐゴシック"/>
          <w:sz w:val="32"/>
          <w:szCs w:val="32"/>
        </w:rPr>
      </w:pPr>
      <w:r>
        <w:rPr>
          <w:rFonts w:ascii="ＭＳ Ｐゴシック" w:eastAsia="ＭＳ Ｐゴシック" w:hAnsi="ＭＳ Ｐゴシック"/>
          <w:sz w:val="32"/>
          <w:szCs w:val="32"/>
        </w:rPr>
        <w:br w:type="page"/>
      </w:r>
    </w:p>
    <w:p w:rsidR="00234C36" w:rsidRPr="004220B2" w:rsidRDefault="00234C36" w:rsidP="00944F2F">
      <w:pPr>
        <w:ind w:left="99" w:hangingChars="31" w:hanging="99"/>
        <w:rPr>
          <w:rFonts w:ascii="ＭＳ Ｐゴシック" w:eastAsia="ＭＳ Ｐゴシック" w:hAnsi="ＭＳ Ｐゴシック"/>
          <w:sz w:val="32"/>
          <w:szCs w:val="32"/>
        </w:rPr>
      </w:pPr>
    </w:p>
    <w:tbl>
      <w:tblPr>
        <w:tblStyle w:val="a3"/>
        <w:tblW w:w="10774" w:type="dxa"/>
        <w:tblInd w:w="-34" w:type="dxa"/>
        <w:tblLook w:val="04A0" w:firstRow="1" w:lastRow="0" w:firstColumn="1" w:lastColumn="0" w:noHBand="0" w:noVBand="1"/>
      </w:tblPr>
      <w:tblGrid>
        <w:gridCol w:w="2836"/>
        <w:gridCol w:w="3969"/>
        <w:gridCol w:w="3969"/>
      </w:tblGrid>
      <w:tr w:rsidR="0014247F" w:rsidRPr="004220B2" w:rsidTr="00E015B9">
        <w:trPr>
          <w:trHeight w:val="405"/>
        </w:trPr>
        <w:tc>
          <w:tcPr>
            <w:tcW w:w="2836" w:type="dxa"/>
            <w:tcBorders>
              <w:right w:val="dotted" w:sz="4" w:space="0" w:color="auto"/>
            </w:tcBorders>
            <w:shd w:val="clear" w:color="auto" w:fill="FFFFBD"/>
          </w:tcPr>
          <w:p w:rsidR="0014247F" w:rsidRPr="00D623F4" w:rsidRDefault="0014247F" w:rsidP="00944F2F">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right w:val="dotted" w:sz="4" w:space="0" w:color="auto"/>
            </w:tcBorders>
            <w:shd w:val="clear" w:color="auto" w:fill="FFFFBD"/>
          </w:tcPr>
          <w:p w:rsidR="0014247F" w:rsidRPr="00D623F4" w:rsidRDefault="0014247F" w:rsidP="007071DF">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tcBorders>
            <w:shd w:val="clear" w:color="auto" w:fill="FFFFBD"/>
          </w:tcPr>
          <w:p w:rsidR="0014247F" w:rsidRPr="00D623F4" w:rsidRDefault="0014247F" w:rsidP="007071DF">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bl>
    <w:tbl>
      <w:tblPr>
        <w:tblW w:w="10774" w:type="dxa"/>
        <w:tblInd w:w="-34" w:type="dxa"/>
        <w:tblLook w:val="04A0" w:firstRow="1" w:lastRow="0" w:firstColumn="1" w:lastColumn="0" w:noHBand="0" w:noVBand="1"/>
      </w:tblPr>
      <w:tblGrid>
        <w:gridCol w:w="2836"/>
        <w:gridCol w:w="3969"/>
        <w:gridCol w:w="3969"/>
      </w:tblGrid>
      <w:tr w:rsidR="00154F94" w:rsidRPr="0074238E" w:rsidTr="00E015B9">
        <w:trPr>
          <w:trHeight w:val="3944"/>
        </w:trPr>
        <w:tc>
          <w:tcPr>
            <w:tcW w:w="2836" w:type="dxa"/>
            <w:tcBorders>
              <w:left w:val="single" w:sz="4" w:space="0" w:color="auto"/>
              <w:right w:val="dotted" w:sz="4" w:space="0" w:color="auto"/>
            </w:tcBorders>
            <w:shd w:val="clear" w:color="auto" w:fill="DBE5F1" w:themeFill="accent1" w:themeFillTint="33"/>
          </w:tcPr>
          <w:p w:rsidR="00154F94" w:rsidRPr="0074238E" w:rsidRDefault="00154F94" w:rsidP="0074238E">
            <w:pPr>
              <w:pStyle w:val="a4"/>
              <w:kinsoku w:val="0"/>
              <w:spacing w:line="240" w:lineRule="exact"/>
              <w:ind w:leftChars="0" w:left="210" w:hanging="210"/>
              <w:rPr>
                <w:rFonts w:ascii="ＭＳ Ｐゴシック" w:eastAsia="ＭＳ Ｐゴシック" w:hAnsi="ＭＳ Ｐゴシック"/>
                <w:sz w:val="16"/>
                <w:szCs w:val="16"/>
              </w:rPr>
            </w:pPr>
          </w:p>
        </w:tc>
        <w:tc>
          <w:tcPr>
            <w:tcW w:w="3969" w:type="dxa"/>
            <w:tcBorders>
              <w:left w:val="dotted" w:sz="4" w:space="0" w:color="auto"/>
              <w:right w:val="dotted" w:sz="4" w:space="0" w:color="auto"/>
            </w:tcBorders>
          </w:tcPr>
          <w:p w:rsidR="00154F94" w:rsidRPr="0074238E" w:rsidRDefault="00654FEA" w:rsidP="0074238E">
            <w:pPr>
              <w:spacing w:line="240" w:lineRule="exact"/>
              <w:ind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noProof/>
                <w:sz w:val="16"/>
                <w:szCs w:val="16"/>
              </w:rPr>
              <mc:AlternateContent>
                <mc:Choice Requires="wps">
                  <w:drawing>
                    <wp:anchor distT="0" distB="0" distL="114300" distR="114300" simplePos="0" relativeHeight="251737088" behindDoc="0" locked="0" layoutInCell="1" allowOverlap="1" wp14:anchorId="43C8C078" wp14:editId="078C888D">
                      <wp:simplePos x="0" y="0"/>
                      <wp:positionH relativeFrom="column">
                        <wp:posOffset>257175</wp:posOffset>
                      </wp:positionH>
                      <wp:positionV relativeFrom="paragraph">
                        <wp:posOffset>611505</wp:posOffset>
                      </wp:positionV>
                      <wp:extent cx="3911600" cy="1653540"/>
                      <wp:effectExtent l="0" t="0" r="12700" b="22860"/>
                      <wp:wrapNone/>
                      <wp:docPr id="10" name="角丸四角形 10"/>
                      <wp:cNvGraphicFramePr/>
                      <a:graphic xmlns:a="http://schemas.openxmlformats.org/drawingml/2006/main">
                        <a:graphicData uri="http://schemas.microsoft.com/office/word/2010/wordprocessingShape">
                          <wps:wsp>
                            <wps:cNvSpPr/>
                            <wps:spPr>
                              <a:xfrm>
                                <a:off x="0" y="0"/>
                                <a:ext cx="3911600" cy="1653540"/>
                              </a:xfrm>
                              <a:prstGeom prst="roundRect">
                                <a:avLst/>
                              </a:prstGeom>
                              <a:solidFill>
                                <a:schemeClr val="accent1">
                                  <a:alpha val="3000"/>
                                </a:schemeClr>
                              </a:solidFill>
                              <a:ln>
                                <a:solidFill>
                                  <a:schemeClr val="tx2">
                                    <a:lumMod val="60000"/>
                                    <a:lumOff val="40000"/>
                                  </a:schemeClr>
                                </a:solidFill>
                                <a:prstDash val="sysDash"/>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6" style="position:absolute;left:0;text-align:left;margin-left:20.25pt;margin-top:48.15pt;width:308pt;height:130.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" fillcolor="#4f81bd [3204]" strokecolor="#548dd4 [1951]" strokeweight="2pt">
                      <v:fill opacity="2056f"/>
                      <v:stroke dashstyle="3 1" joinstyle="bevel"/>
                    </v:roundrect>
                  </w:pict>
                </mc:Fallback>
              </mc:AlternateContent>
            </w:r>
            <w:r w:rsidRPr="0074238E">
              <w:rPr>
                <w:rFonts w:ascii="ＭＳ Ｐゴシック" w:eastAsia="ＭＳ Ｐゴシック" w:hAnsi="ＭＳ Ｐゴシック"/>
                <w:noProof/>
                <w:sz w:val="16"/>
                <w:szCs w:val="16"/>
              </w:rPr>
              <mc:AlternateContent>
                <mc:Choice Requires="wps">
                  <w:drawing>
                    <wp:anchor distT="0" distB="0" distL="114300" distR="114300" simplePos="0" relativeHeight="251736064" behindDoc="0" locked="0" layoutInCell="1" allowOverlap="1" wp14:anchorId="355F2B3E" wp14:editId="1F0AAED6">
                      <wp:simplePos x="0" y="0"/>
                      <wp:positionH relativeFrom="column">
                        <wp:posOffset>257810</wp:posOffset>
                      </wp:positionH>
                      <wp:positionV relativeFrom="paragraph">
                        <wp:posOffset>628650</wp:posOffset>
                      </wp:positionV>
                      <wp:extent cx="4000500" cy="1637665"/>
                      <wp:effectExtent l="0" t="0" r="0" b="63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63766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9B5523" w:rsidRDefault="009B5523" w:rsidP="0074238E">
                                  <w:pPr>
                                    <w:spacing w:line="240" w:lineRule="exact"/>
                                    <w:ind w:left="210" w:hanging="210"/>
                                    <w:rPr>
                                      <w:rFonts w:ascii="ＭＳ Ｐゴシック" w:eastAsia="ＭＳ Ｐゴシック" w:hAnsi="ＭＳ Ｐゴシック"/>
                                      <w:sz w:val="16"/>
                                      <w:szCs w:val="16"/>
                                    </w:rPr>
                                  </w:pPr>
                                  <w:r w:rsidRPr="0074238E">
                                    <w:rPr>
                                      <w:sz w:val="16"/>
                                      <w:szCs w:val="16"/>
                                    </w:rPr>
                                    <w:t xml:space="preserve">  </w:t>
                                  </w:r>
                                  <w:r w:rsidRPr="0074238E">
                                    <w:rPr>
                                      <w:rFonts w:hint="eastAsia"/>
                                      <w:noProof/>
                                      <w:sz w:val="16"/>
                                      <w:szCs w:val="16"/>
                                    </w:rPr>
                                    <w:drawing>
                                      <wp:inline distT="0" distB="0" distL="0" distR="0" wp14:anchorId="0B5206FB" wp14:editId="64E27FDB">
                                        <wp:extent cx="146304" cy="134113"/>
                                        <wp:effectExtent l="0" t="0" r="635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会う.png"/>
                                                <pic:cNvPicPr/>
                                              </pic:nvPicPr>
                                              <pic:blipFill>
                                                <a:blip r:embed="rId10">
                                                  <a:extLst>
                                                    <a:ext uri="{28A0092B-C50C-407E-A947-70E740481C1C}">
                                                      <a14:useLocalDpi xmlns:a14="http://schemas.microsoft.com/office/drawing/2010/main" val="0"/>
                                                    </a:ext>
                                                  </a:extLst>
                                                </a:blip>
                                                <a:stretch>
                                                  <a:fillRect/>
                                                </a:stretch>
                                              </pic:blipFill>
                                              <pic:spPr>
                                                <a:xfrm>
                                                  <a:off x="0" y="0"/>
                                                  <a:ext cx="162027" cy="148526"/>
                                                </a:xfrm>
                                                <a:prstGeom prst="rect">
                                                  <a:avLst/>
                                                </a:prstGeom>
                                              </pic:spPr>
                                            </pic:pic>
                                          </a:graphicData>
                                        </a:graphic>
                                      </wp:inline>
                                    </w:drawing>
                                  </w:r>
                                  <w:r w:rsidRPr="0074238E">
                                    <w:rPr>
                                      <w:rFonts w:ascii="ＭＳ Ｐゴシック" w:eastAsia="ＭＳ Ｐゴシック" w:hAnsi="ＭＳ Ｐゴシック" w:hint="eastAsia"/>
                                      <w:b/>
                                      <w:sz w:val="16"/>
                                      <w:szCs w:val="16"/>
                                    </w:rPr>
                                    <w:t>「出会う・ふれ合う」</w:t>
                                  </w:r>
                                  <w:r w:rsidRPr="0074238E">
                                    <w:rPr>
                                      <w:rFonts w:ascii="ＭＳ Ｐゴシック" w:eastAsia="ＭＳ Ｐゴシック" w:hAnsi="ＭＳ Ｐゴシック" w:hint="eastAsia"/>
                                      <w:sz w:val="16"/>
                                      <w:szCs w:val="16"/>
                                    </w:rPr>
                                    <w:t>（１〜６年）</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１年「がんばりシール」（</w:t>
                                  </w:r>
                                  <w:r w:rsidRPr="0074238E">
                                    <w:rPr>
                                      <w:rFonts w:ascii="ＭＳ Ｐゴシック" w:eastAsia="ＭＳ Ｐゴシック" w:hAnsi="ＭＳ Ｐゴシック"/>
                                      <w:sz w:val="16"/>
                                      <w:szCs w:val="16"/>
                                    </w:rPr>
                                    <w:t>p.30</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31</w:t>
                                  </w:r>
                                  <w:r w:rsidRPr="0074238E">
                                    <w:rPr>
                                      <w:rFonts w:ascii="ＭＳ Ｐゴシック" w:eastAsia="ＭＳ Ｐゴシック" w:hAnsi="ＭＳ Ｐゴシック" w:hint="eastAsia"/>
                                      <w:sz w:val="16"/>
                                      <w:szCs w:val="16"/>
                                    </w:rPr>
                                    <w:t>）／「１ねん○くみの</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いいとこ</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さがし」（</w:t>
                                  </w:r>
                                  <w:r w:rsidRPr="0074238E">
                                    <w:rPr>
                                      <w:rFonts w:ascii="ＭＳ Ｐゴシック" w:eastAsia="ＭＳ Ｐゴシック" w:hAnsi="ＭＳ Ｐゴシック"/>
                                      <w:sz w:val="16"/>
                                      <w:szCs w:val="16"/>
                                    </w:rPr>
                                    <w:t>p.108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109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２年「じぶんへの</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しょうじょう」（</w:t>
                                  </w:r>
                                  <w:r w:rsidRPr="0074238E">
                                    <w:rPr>
                                      <w:rFonts w:ascii="ＭＳ Ｐゴシック" w:eastAsia="ＭＳ Ｐゴシック" w:hAnsi="ＭＳ Ｐゴシック"/>
                                      <w:sz w:val="16"/>
                                      <w:szCs w:val="16"/>
                                    </w:rPr>
                                    <w:t>p.80</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81</w:t>
                                  </w:r>
                                  <w:r w:rsidRPr="0074238E">
                                    <w:rPr>
                                      <w:rFonts w:ascii="ＭＳ Ｐゴシック" w:eastAsia="ＭＳ Ｐゴシック" w:hAnsi="ＭＳ Ｐゴシック" w:hint="eastAsia"/>
                                      <w:sz w:val="16"/>
                                      <w:szCs w:val="16"/>
                                    </w:rPr>
                                    <w:t>）／「ありがとうカード」（</w:t>
                                  </w:r>
                                  <w:r w:rsidRPr="0074238E">
                                    <w:rPr>
                                      <w:rFonts w:ascii="ＭＳ Ｐゴシック" w:eastAsia="ＭＳ Ｐゴシック" w:hAnsi="ＭＳ Ｐゴシック"/>
                                      <w:sz w:val="16"/>
                                      <w:szCs w:val="16"/>
                                    </w:rPr>
                                    <w:t>p.102</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103</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３年「さいこうにうれしい『おはよう！』」（</w:t>
                                  </w:r>
                                  <w:r w:rsidRPr="0074238E">
                                    <w:rPr>
                                      <w:rFonts w:ascii="ＭＳ Ｐゴシック" w:eastAsia="ＭＳ Ｐゴシック" w:hAnsi="ＭＳ Ｐゴシック"/>
                                      <w:sz w:val="16"/>
                                      <w:szCs w:val="16"/>
                                    </w:rPr>
                                    <w:t>p.16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17</w:t>
                                  </w:r>
                                  <w:r w:rsidRPr="0074238E">
                                    <w:rPr>
                                      <w:rFonts w:ascii="ＭＳ Ｐゴシック" w:eastAsia="ＭＳ Ｐゴシック" w:hAnsi="ＭＳ Ｐゴシック" w:hint="eastAsia"/>
                                      <w:sz w:val="16"/>
                                      <w:szCs w:val="16"/>
                                    </w:rPr>
                                    <w:t>）／</w:t>
                                  </w:r>
                                </w:p>
                                <w:p w:rsidR="009B5523" w:rsidRDefault="009B5523" w:rsidP="00247BD3">
                                  <w:pPr>
                                    <w:spacing w:line="240" w:lineRule="exact"/>
                                    <w:ind w:firstLineChars="300" w:firstLine="4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「『がんばっているでしょう』をあげよう」（</w:t>
                                  </w:r>
                                  <w:r w:rsidRPr="0074238E">
                                    <w:rPr>
                                      <w:rFonts w:ascii="ＭＳ Ｐゴシック" w:eastAsia="ＭＳ Ｐゴシック" w:hAnsi="ＭＳ Ｐゴシック"/>
                                      <w:sz w:val="16"/>
                                      <w:szCs w:val="16"/>
                                    </w:rPr>
                                    <w:t>p.84</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85</w:t>
                                  </w:r>
                                  <w:r w:rsidRPr="0074238E">
                                    <w:rPr>
                                      <w:rFonts w:ascii="ＭＳ Ｐゴシック" w:eastAsia="ＭＳ Ｐゴシック" w:hAnsi="ＭＳ Ｐゴシック" w:hint="eastAsia"/>
                                      <w:sz w:val="16"/>
                                      <w:szCs w:val="16"/>
                                    </w:rPr>
                                    <w:t>）</w:t>
                                  </w:r>
                                </w:p>
                                <w:p w:rsidR="009B5523" w:rsidRPr="0074238E" w:rsidRDefault="009B5523" w:rsidP="00247BD3">
                                  <w:pPr>
                                    <w:spacing w:line="240" w:lineRule="exact"/>
                                    <w:ind w:leftChars="100" w:left="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４年「あなたのやさしさにありがとう」（</w:t>
                                  </w:r>
                                  <w:r w:rsidRPr="0074238E">
                                    <w:rPr>
                                      <w:rFonts w:ascii="ＭＳ Ｐゴシック" w:eastAsia="ＭＳ Ｐゴシック" w:hAnsi="ＭＳ Ｐゴシック"/>
                                      <w:sz w:val="16"/>
                                      <w:szCs w:val="16"/>
                                    </w:rPr>
                                    <w:t>p.86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87</w:t>
                                  </w:r>
                                  <w:r w:rsidRPr="0074238E">
                                    <w:rPr>
                                      <w:rFonts w:ascii="ＭＳ Ｐゴシック" w:eastAsia="ＭＳ Ｐゴシック" w:hAnsi="ＭＳ Ｐゴシック" w:hint="eastAsia"/>
                                      <w:sz w:val="16"/>
                                      <w:szCs w:val="16"/>
                                    </w:rPr>
                                    <w:t>）／</w:t>
                                  </w:r>
                                </w:p>
                                <w:p w:rsidR="009B5523" w:rsidRDefault="009B5523" w:rsidP="00247BD3">
                                  <w:pPr>
                                    <w:spacing w:line="240" w:lineRule="exact"/>
                                    <w:ind w:leftChars="200" w:left="42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「もっとこうすれば，きちんとできる」（</w:t>
                                  </w:r>
                                  <w:r w:rsidRPr="0074238E">
                                    <w:rPr>
                                      <w:rFonts w:ascii="ＭＳ Ｐゴシック" w:eastAsia="ＭＳ Ｐゴシック" w:hAnsi="ＭＳ Ｐゴシック"/>
                                      <w:sz w:val="16"/>
                                      <w:szCs w:val="16"/>
                                    </w:rPr>
                                    <w:t>p.121</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122</w:t>
                                  </w:r>
                                  <w:r w:rsidRPr="0074238E">
                                    <w:rPr>
                                      <w:rFonts w:ascii="ＭＳ Ｐゴシック" w:eastAsia="ＭＳ Ｐゴシック" w:hAnsi="ＭＳ Ｐゴシック" w:hint="eastAsia"/>
                                      <w:sz w:val="16"/>
                                      <w:szCs w:val="16"/>
                                    </w:rPr>
                                    <w:t>）</w:t>
                                  </w:r>
                                </w:p>
                                <w:p w:rsidR="009B5523" w:rsidRPr="0074238E" w:rsidRDefault="009B5523" w:rsidP="00247BD3">
                                  <w:pPr>
                                    <w:spacing w:line="240" w:lineRule="exact"/>
                                    <w:ind w:leftChars="100" w:left="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５年「やりとげた仕事」（</w:t>
                                  </w:r>
                                  <w:r w:rsidRPr="0074238E">
                                    <w:rPr>
                                      <w:rFonts w:ascii="ＭＳ Ｐゴシック" w:eastAsia="ＭＳ Ｐゴシック" w:hAnsi="ＭＳ Ｐゴシック"/>
                                      <w:sz w:val="16"/>
                                      <w:szCs w:val="16"/>
                                    </w:rPr>
                                    <w:t>p.58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59</w:t>
                                  </w:r>
                                  <w:r w:rsidRPr="0074238E">
                                    <w:rPr>
                                      <w:rFonts w:ascii="ＭＳ Ｐゴシック" w:eastAsia="ＭＳ Ｐゴシック" w:hAnsi="ＭＳ Ｐゴシック" w:hint="eastAsia"/>
                                      <w:sz w:val="16"/>
                                      <w:szCs w:val="16"/>
                                    </w:rPr>
                                    <w:t>）／「５年○組</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心のサーブ」（</w:t>
                                  </w:r>
                                  <w:r w:rsidRPr="0074238E">
                                    <w:rPr>
                                      <w:rFonts w:ascii="ＭＳ Ｐゴシック" w:eastAsia="ＭＳ Ｐゴシック" w:hAnsi="ＭＳ Ｐゴシック"/>
                                      <w:sz w:val="16"/>
                                      <w:szCs w:val="16"/>
                                    </w:rPr>
                                    <w:t>p.108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109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６年「しょうらいの夢を語ろう」（</w:t>
                                  </w:r>
                                  <w:r w:rsidRPr="0074238E">
                                    <w:rPr>
                                      <w:rFonts w:ascii="ＭＳ Ｐゴシック" w:eastAsia="ＭＳ Ｐゴシック" w:hAnsi="ＭＳ Ｐゴシック"/>
                                      <w:sz w:val="16"/>
                                      <w:szCs w:val="16"/>
                                    </w:rPr>
                                    <w:t>p.18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19</w:t>
                                  </w:r>
                                  <w:r w:rsidRPr="0074238E">
                                    <w:rPr>
                                      <w:rFonts w:ascii="ＭＳ Ｐゴシック" w:eastAsia="ＭＳ Ｐゴシック" w:hAnsi="ＭＳ Ｐゴシック" w:hint="eastAsia"/>
                                      <w:sz w:val="16"/>
                                      <w:szCs w:val="16"/>
                                    </w:rPr>
                                    <w:t>）／「言葉のプレゼント」（</w:t>
                                  </w:r>
                                  <w:r w:rsidRPr="0074238E">
                                    <w:rPr>
                                      <w:rFonts w:ascii="ＭＳ Ｐゴシック" w:eastAsia="ＭＳ Ｐゴシック" w:hAnsi="ＭＳ Ｐゴシック"/>
                                      <w:sz w:val="16"/>
                                      <w:szCs w:val="16"/>
                                    </w:rPr>
                                    <w:t>p.96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97</w:t>
                                  </w:r>
                                  <w:r w:rsidRPr="0074238E">
                                    <w:rPr>
                                      <w:rFonts w:ascii="ＭＳ Ｐゴシック" w:eastAsia="ＭＳ Ｐゴシック" w:hAnsi="ＭＳ Ｐ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3pt;margin-top:49.5pt;width:315pt;height:12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" fillcolor="white [3201]" stroked="f" strokeweight="2pt">
                      <v:textbox>
                        <w:txbxContent>
                          <w:p w:rsidR="009B5523" w:rsidRDefault="009B5523" w:rsidP="0074238E">
                            <w:pPr>
                              <w:spacing w:line="240" w:lineRule="exact"/>
                              <w:ind w:left="210" w:hanging="210"/>
                              <w:rPr>
                                <w:rFonts w:ascii="ＭＳ Ｐゴシック" w:eastAsia="ＭＳ Ｐゴシック" w:hAnsi="ＭＳ Ｐゴシック"/>
                                <w:sz w:val="16"/>
                                <w:szCs w:val="16"/>
                              </w:rPr>
                            </w:pPr>
                            <w:r w:rsidRPr="0074238E">
                              <w:rPr>
                                <w:sz w:val="16"/>
                                <w:szCs w:val="16"/>
                              </w:rPr>
                              <w:t xml:space="preserve">  </w:t>
                            </w:r>
                            <w:r w:rsidRPr="0074238E">
                              <w:rPr>
                                <w:rFonts w:hint="eastAsia"/>
                                <w:noProof/>
                                <w:sz w:val="16"/>
                                <w:szCs w:val="16"/>
                              </w:rPr>
                              <w:drawing>
                                <wp:inline distT="0" distB="0" distL="0" distR="0" wp14:anchorId="0B5206FB" wp14:editId="64E27FDB">
                                  <wp:extent cx="146304" cy="134113"/>
                                  <wp:effectExtent l="0" t="0" r="635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会う.png"/>
                                          <pic:cNvPicPr/>
                                        </pic:nvPicPr>
                                        <pic:blipFill>
                                          <a:blip r:embed="rId12">
                                            <a:extLst>
                                              <a:ext uri="{28A0092B-C50C-407E-A947-70E740481C1C}">
                                                <a14:useLocalDpi xmlns:a14="http://schemas.microsoft.com/office/drawing/2010/main" val="0"/>
                                              </a:ext>
                                            </a:extLst>
                                          </a:blip>
                                          <a:stretch>
                                            <a:fillRect/>
                                          </a:stretch>
                                        </pic:blipFill>
                                        <pic:spPr>
                                          <a:xfrm>
                                            <a:off x="0" y="0"/>
                                            <a:ext cx="162027" cy="148526"/>
                                          </a:xfrm>
                                          <a:prstGeom prst="rect">
                                            <a:avLst/>
                                          </a:prstGeom>
                                        </pic:spPr>
                                      </pic:pic>
                                    </a:graphicData>
                                  </a:graphic>
                                </wp:inline>
                              </w:drawing>
                            </w:r>
                            <w:r w:rsidRPr="0074238E">
                              <w:rPr>
                                <w:rFonts w:ascii="ＭＳ Ｐゴシック" w:eastAsia="ＭＳ Ｐゴシック" w:hAnsi="ＭＳ Ｐゴシック" w:hint="eastAsia"/>
                                <w:b/>
                                <w:sz w:val="16"/>
                                <w:szCs w:val="16"/>
                              </w:rPr>
                              <w:t>「出会う・ふれ合う」</w:t>
                            </w:r>
                            <w:r w:rsidRPr="0074238E">
                              <w:rPr>
                                <w:rFonts w:ascii="ＭＳ Ｐゴシック" w:eastAsia="ＭＳ Ｐゴシック" w:hAnsi="ＭＳ Ｐゴシック" w:hint="eastAsia"/>
                                <w:sz w:val="16"/>
                                <w:szCs w:val="16"/>
                              </w:rPr>
                              <w:t>（１〜６年）</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１年「がんばりシール」（</w:t>
                            </w:r>
                            <w:r w:rsidRPr="0074238E">
                              <w:rPr>
                                <w:rFonts w:ascii="ＭＳ Ｐゴシック" w:eastAsia="ＭＳ Ｐゴシック" w:hAnsi="ＭＳ Ｐゴシック"/>
                                <w:sz w:val="16"/>
                                <w:szCs w:val="16"/>
                              </w:rPr>
                              <w:t>p.30</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31</w:t>
                            </w:r>
                            <w:r w:rsidRPr="0074238E">
                              <w:rPr>
                                <w:rFonts w:ascii="ＭＳ Ｐゴシック" w:eastAsia="ＭＳ Ｐゴシック" w:hAnsi="ＭＳ Ｐゴシック" w:hint="eastAsia"/>
                                <w:sz w:val="16"/>
                                <w:szCs w:val="16"/>
                              </w:rPr>
                              <w:t>）／「１ねん○くみの</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いいとこ</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さがし」（</w:t>
                            </w:r>
                            <w:r w:rsidRPr="0074238E">
                              <w:rPr>
                                <w:rFonts w:ascii="ＭＳ Ｐゴシック" w:eastAsia="ＭＳ Ｐゴシック" w:hAnsi="ＭＳ Ｐゴシック"/>
                                <w:sz w:val="16"/>
                                <w:szCs w:val="16"/>
                              </w:rPr>
                              <w:t>p.108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109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２年「じぶんへの</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しょうじょう」（</w:t>
                            </w:r>
                            <w:r w:rsidRPr="0074238E">
                              <w:rPr>
                                <w:rFonts w:ascii="ＭＳ Ｐゴシック" w:eastAsia="ＭＳ Ｐゴシック" w:hAnsi="ＭＳ Ｐゴシック"/>
                                <w:sz w:val="16"/>
                                <w:szCs w:val="16"/>
                              </w:rPr>
                              <w:t>p.80</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81</w:t>
                            </w:r>
                            <w:r w:rsidRPr="0074238E">
                              <w:rPr>
                                <w:rFonts w:ascii="ＭＳ Ｐゴシック" w:eastAsia="ＭＳ Ｐゴシック" w:hAnsi="ＭＳ Ｐゴシック" w:hint="eastAsia"/>
                                <w:sz w:val="16"/>
                                <w:szCs w:val="16"/>
                              </w:rPr>
                              <w:t>）／「ありがとうカード」（</w:t>
                            </w:r>
                            <w:r w:rsidRPr="0074238E">
                              <w:rPr>
                                <w:rFonts w:ascii="ＭＳ Ｐゴシック" w:eastAsia="ＭＳ Ｐゴシック" w:hAnsi="ＭＳ Ｐゴシック"/>
                                <w:sz w:val="16"/>
                                <w:szCs w:val="16"/>
                              </w:rPr>
                              <w:t>p.102</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103</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３年「さいこうにうれしい『おはよう！』」（</w:t>
                            </w:r>
                            <w:r w:rsidRPr="0074238E">
                              <w:rPr>
                                <w:rFonts w:ascii="ＭＳ Ｐゴシック" w:eastAsia="ＭＳ Ｐゴシック" w:hAnsi="ＭＳ Ｐゴシック"/>
                                <w:sz w:val="16"/>
                                <w:szCs w:val="16"/>
                              </w:rPr>
                              <w:t>p.16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17</w:t>
                            </w:r>
                            <w:r w:rsidRPr="0074238E">
                              <w:rPr>
                                <w:rFonts w:ascii="ＭＳ Ｐゴシック" w:eastAsia="ＭＳ Ｐゴシック" w:hAnsi="ＭＳ Ｐゴシック" w:hint="eastAsia"/>
                                <w:sz w:val="16"/>
                                <w:szCs w:val="16"/>
                              </w:rPr>
                              <w:t>）／</w:t>
                            </w:r>
                          </w:p>
                          <w:p w:rsidR="009B5523" w:rsidRDefault="009B5523" w:rsidP="00247BD3">
                            <w:pPr>
                              <w:spacing w:line="240" w:lineRule="exact"/>
                              <w:ind w:firstLineChars="300" w:firstLine="4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「『がんばっているでしょう』をあげよう」（</w:t>
                            </w:r>
                            <w:r w:rsidRPr="0074238E">
                              <w:rPr>
                                <w:rFonts w:ascii="ＭＳ Ｐゴシック" w:eastAsia="ＭＳ Ｐゴシック" w:hAnsi="ＭＳ Ｐゴシック"/>
                                <w:sz w:val="16"/>
                                <w:szCs w:val="16"/>
                              </w:rPr>
                              <w:t>p.84</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85</w:t>
                            </w:r>
                            <w:r w:rsidRPr="0074238E">
                              <w:rPr>
                                <w:rFonts w:ascii="ＭＳ Ｐゴシック" w:eastAsia="ＭＳ Ｐゴシック" w:hAnsi="ＭＳ Ｐゴシック" w:hint="eastAsia"/>
                                <w:sz w:val="16"/>
                                <w:szCs w:val="16"/>
                              </w:rPr>
                              <w:t>）</w:t>
                            </w:r>
                          </w:p>
                          <w:p w:rsidR="009B5523" w:rsidRPr="0074238E" w:rsidRDefault="009B5523" w:rsidP="00247BD3">
                            <w:pPr>
                              <w:spacing w:line="240" w:lineRule="exact"/>
                              <w:ind w:leftChars="100" w:left="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４年「あなたのやさしさにありがとう」（</w:t>
                            </w:r>
                            <w:r w:rsidRPr="0074238E">
                              <w:rPr>
                                <w:rFonts w:ascii="ＭＳ Ｐゴシック" w:eastAsia="ＭＳ Ｐゴシック" w:hAnsi="ＭＳ Ｐゴシック"/>
                                <w:sz w:val="16"/>
                                <w:szCs w:val="16"/>
                              </w:rPr>
                              <w:t>p.86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87</w:t>
                            </w:r>
                            <w:r w:rsidRPr="0074238E">
                              <w:rPr>
                                <w:rFonts w:ascii="ＭＳ Ｐゴシック" w:eastAsia="ＭＳ Ｐゴシック" w:hAnsi="ＭＳ Ｐゴシック" w:hint="eastAsia"/>
                                <w:sz w:val="16"/>
                                <w:szCs w:val="16"/>
                              </w:rPr>
                              <w:t>）／</w:t>
                            </w:r>
                          </w:p>
                          <w:p w:rsidR="009B5523" w:rsidRDefault="009B5523" w:rsidP="00247BD3">
                            <w:pPr>
                              <w:spacing w:line="240" w:lineRule="exact"/>
                              <w:ind w:leftChars="200" w:left="42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「もっとこうすれば，きちんとできる」（</w:t>
                            </w:r>
                            <w:r w:rsidRPr="0074238E">
                              <w:rPr>
                                <w:rFonts w:ascii="ＭＳ Ｐゴシック" w:eastAsia="ＭＳ Ｐゴシック" w:hAnsi="ＭＳ Ｐゴシック"/>
                                <w:sz w:val="16"/>
                                <w:szCs w:val="16"/>
                              </w:rPr>
                              <w:t>p.121</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122</w:t>
                            </w:r>
                            <w:r w:rsidRPr="0074238E">
                              <w:rPr>
                                <w:rFonts w:ascii="ＭＳ Ｐゴシック" w:eastAsia="ＭＳ Ｐゴシック" w:hAnsi="ＭＳ Ｐゴシック" w:hint="eastAsia"/>
                                <w:sz w:val="16"/>
                                <w:szCs w:val="16"/>
                              </w:rPr>
                              <w:t>）</w:t>
                            </w:r>
                          </w:p>
                          <w:p w:rsidR="009B5523" w:rsidRPr="0074238E" w:rsidRDefault="009B5523" w:rsidP="00247BD3">
                            <w:pPr>
                              <w:spacing w:line="240" w:lineRule="exact"/>
                              <w:ind w:leftChars="100" w:left="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５年「やりとげた仕事」（</w:t>
                            </w:r>
                            <w:r w:rsidRPr="0074238E">
                              <w:rPr>
                                <w:rFonts w:ascii="ＭＳ Ｐゴシック" w:eastAsia="ＭＳ Ｐゴシック" w:hAnsi="ＭＳ Ｐゴシック"/>
                                <w:sz w:val="16"/>
                                <w:szCs w:val="16"/>
                              </w:rPr>
                              <w:t>p.58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59</w:t>
                            </w:r>
                            <w:r w:rsidRPr="0074238E">
                              <w:rPr>
                                <w:rFonts w:ascii="ＭＳ Ｐゴシック" w:eastAsia="ＭＳ Ｐゴシック" w:hAnsi="ＭＳ Ｐゴシック" w:hint="eastAsia"/>
                                <w:sz w:val="16"/>
                                <w:szCs w:val="16"/>
                              </w:rPr>
                              <w:t>）／「５年○組</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心のサーブ」（</w:t>
                            </w:r>
                            <w:r w:rsidRPr="0074238E">
                              <w:rPr>
                                <w:rFonts w:ascii="ＭＳ Ｐゴシック" w:eastAsia="ＭＳ Ｐゴシック" w:hAnsi="ＭＳ Ｐゴシック"/>
                                <w:sz w:val="16"/>
                                <w:szCs w:val="16"/>
                              </w:rPr>
                              <w:t>p.108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109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cr/>
                            </w:r>
                            <w:r w:rsidRPr="0074238E">
                              <w:rPr>
                                <w:rFonts w:ascii="ＭＳ Ｐゴシック" w:eastAsia="ＭＳ Ｐゴシック" w:hAnsi="ＭＳ Ｐゴシック" w:hint="eastAsia"/>
                                <w:sz w:val="16"/>
                                <w:szCs w:val="16"/>
                              </w:rPr>
                              <w:t>６年「しょうらいの夢を語ろう」（</w:t>
                            </w:r>
                            <w:r w:rsidRPr="0074238E">
                              <w:rPr>
                                <w:rFonts w:ascii="ＭＳ Ｐゴシック" w:eastAsia="ＭＳ Ｐゴシック" w:hAnsi="ＭＳ Ｐゴシック"/>
                                <w:sz w:val="16"/>
                                <w:szCs w:val="16"/>
                              </w:rPr>
                              <w:t>p.18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19</w:t>
                            </w:r>
                            <w:r w:rsidRPr="0074238E">
                              <w:rPr>
                                <w:rFonts w:ascii="ＭＳ Ｐゴシック" w:eastAsia="ＭＳ Ｐゴシック" w:hAnsi="ＭＳ Ｐゴシック" w:hint="eastAsia"/>
                                <w:sz w:val="16"/>
                                <w:szCs w:val="16"/>
                              </w:rPr>
                              <w:t>）／「言葉のプレゼント」（</w:t>
                            </w:r>
                            <w:r w:rsidRPr="0074238E">
                              <w:rPr>
                                <w:rFonts w:ascii="ＭＳ Ｐゴシック" w:eastAsia="ＭＳ Ｐゴシック" w:hAnsi="ＭＳ Ｐゴシック"/>
                                <w:sz w:val="16"/>
                                <w:szCs w:val="16"/>
                              </w:rPr>
                              <w:t>p.96</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97</w:t>
                            </w:r>
                            <w:r w:rsidRPr="0074238E">
                              <w:rPr>
                                <w:rFonts w:ascii="ＭＳ Ｐゴシック" w:eastAsia="ＭＳ Ｐゴシック" w:hAnsi="ＭＳ Ｐゴシック" w:hint="eastAsia"/>
                                <w:sz w:val="16"/>
                                <w:szCs w:val="16"/>
                              </w:rPr>
                              <w:t>）</w:t>
                            </w:r>
                          </w:p>
                        </w:txbxContent>
                      </v:textbox>
                    </v:shape>
                  </w:pict>
                </mc:Fallback>
              </mc:AlternateContent>
            </w:r>
            <w:r w:rsidR="00154F94" w:rsidRPr="0074238E">
              <w:rPr>
                <w:rFonts w:ascii="ＭＳ Ｐゴシック" w:eastAsia="ＭＳ Ｐゴシック" w:hAnsi="ＭＳ Ｐゴシック" w:hint="eastAsia"/>
                <w:sz w:val="16"/>
                <w:szCs w:val="16"/>
              </w:rPr>
              <w:t>◯「出会う・ふれ合う」を設け，他人との人間関係を築く中で，個人の価値を尊重したり個人のよさを伸ばしたりする活動ができるようにしました。</w:t>
            </w:r>
          </w:p>
        </w:tc>
        <w:tc>
          <w:tcPr>
            <w:tcW w:w="3969" w:type="dxa"/>
            <w:tcBorders>
              <w:left w:val="dotted" w:sz="4" w:space="0" w:color="auto"/>
              <w:right w:val="single" w:sz="4" w:space="0" w:color="auto"/>
            </w:tcBorders>
          </w:tcPr>
          <w:p w:rsidR="00154F94" w:rsidRPr="0074238E" w:rsidRDefault="00154F94" w:rsidP="0074238E">
            <w:pPr>
              <w:pStyle w:val="a4"/>
              <w:spacing w:line="240" w:lineRule="exact"/>
              <w:ind w:leftChars="100" w:left="210"/>
              <w:rPr>
                <w:rFonts w:ascii="ＭＳ Ｐゴシック" w:eastAsia="ＭＳ Ｐゴシック" w:hAnsi="ＭＳ Ｐゴシック"/>
                <w:sz w:val="16"/>
                <w:szCs w:val="16"/>
              </w:rPr>
            </w:pPr>
          </w:p>
        </w:tc>
      </w:tr>
    </w:tbl>
    <w:tbl>
      <w:tblPr>
        <w:tblStyle w:val="a3"/>
        <w:tblW w:w="10774" w:type="dxa"/>
        <w:tblInd w:w="-34" w:type="dxa"/>
        <w:tblLook w:val="04A0" w:firstRow="1" w:lastRow="0" w:firstColumn="1" w:lastColumn="0" w:noHBand="0" w:noVBand="1"/>
      </w:tblPr>
      <w:tblGrid>
        <w:gridCol w:w="2836"/>
        <w:gridCol w:w="3969"/>
        <w:gridCol w:w="3969"/>
      </w:tblGrid>
      <w:tr w:rsidR="009029A4" w:rsidRPr="0074238E" w:rsidTr="00E015B9">
        <w:trPr>
          <w:trHeight w:val="3842"/>
        </w:trPr>
        <w:tc>
          <w:tcPr>
            <w:tcW w:w="2836" w:type="dxa"/>
            <w:tcBorders>
              <w:right w:val="dotted" w:sz="4" w:space="0" w:color="auto"/>
            </w:tcBorders>
            <w:shd w:val="clear" w:color="auto" w:fill="DBE5F1" w:themeFill="accent1" w:themeFillTint="33"/>
          </w:tcPr>
          <w:p w:rsidR="00BC5DC3" w:rsidRDefault="006234B3" w:rsidP="00BC5DC3">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（２）豊かな心をはぐくむことができる</w:t>
            </w:r>
            <w:r w:rsidR="009029A4" w:rsidRPr="00BC5DC3">
              <w:rPr>
                <w:rFonts w:ascii="ＭＳ Ｐゴシック" w:eastAsia="ＭＳ Ｐゴシック" w:hAnsi="ＭＳ Ｐゴシック" w:hint="eastAsia"/>
                <w:sz w:val="16"/>
                <w:szCs w:val="16"/>
              </w:rPr>
              <w:t>よ</w:t>
            </w:r>
          </w:p>
          <w:p w:rsidR="009029A4" w:rsidRPr="00BC5DC3" w:rsidRDefault="009029A4" w:rsidP="00BC5DC3">
            <w:pPr>
              <w:pStyle w:val="a4"/>
              <w:spacing w:line="240" w:lineRule="exact"/>
              <w:ind w:leftChars="0" w:left="210" w:hanging="210"/>
              <w:rPr>
                <w:rFonts w:ascii="ＭＳ Ｐゴシック" w:eastAsia="ＭＳ Ｐゴシック" w:hAnsi="ＭＳ Ｐゴシック"/>
                <w:sz w:val="16"/>
                <w:szCs w:val="16"/>
              </w:rPr>
            </w:pPr>
            <w:r w:rsidRPr="00BC5DC3">
              <w:rPr>
                <w:rFonts w:ascii="ＭＳ Ｐゴシック" w:eastAsia="ＭＳ Ｐゴシック" w:hAnsi="ＭＳ Ｐゴシック" w:hint="eastAsia"/>
                <w:sz w:val="16"/>
                <w:szCs w:val="16"/>
              </w:rPr>
              <w:t>うに工夫されているか。</w:t>
            </w:r>
          </w:p>
        </w:tc>
        <w:tc>
          <w:tcPr>
            <w:tcW w:w="3969" w:type="dxa"/>
            <w:tcBorders>
              <w:left w:val="dotted" w:sz="4" w:space="0" w:color="auto"/>
              <w:right w:val="dotted" w:sz="4" w:space="0" w:color="auto"/>
            </w:tcBorders>
          </w:tcPr>
          <w:p w:rsidR="009029A4" w:rsidRPr="0074238E" w:rsidRDefault="00DF098A"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w:t>
            </w:r>
            <w:r w:rsidR="009029A4" w:rsidRPr="0074238E">
              <w:rPr>
                <w:rFonts w:ascii="ＭＳ Ｐゴシック" w:eastAsia="ＭＳ Ｐゴシック" w:hAnsi="ＭＳ Ｐゴシック" w:hint="eastAsia"/>
                <w:sz w:val="16"/>
                <w:szCs w:val="16"/>
              </w:rPr>
              <w:t>「つながる・広がる」では，「生かす道徳」につなげるため，道徳で学習したことを日常生活の中で実践し，豊かな心をはぐくむことができるように工夫しました。</w:t>
            </w:r>
          </w:p>
          <w:p w:rsidR="001E1AB8" w:rsidRPr="0074238E" w:rsidRDefault="001C2C15"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noProof/>
                <w:sz w:val="16"/>
                <w:szCs w:val="16"/>
              </w:rPr>
              <mc:AlternateContent>
                <mc:Choice Requires="wps">
                  <w:drawing>
                    <wp:anchor distT="0" distB="0" distL="114300" distR="114300" simplePos="0" relativeHeight="251658239" behindDoc="0" locked="0" layoutInCell="1" allowOverlap="1" wp14:anchorId="77E1FBE4" wp14:editId="338943DA">
                      <wp:simplePos x="0" y="0"/>
                      <wp:positionH relativeFrom="column">
                        <wp:posOffset>151130</wp:posOffset>
                      </wp:positionH>
                      <wp:positionV relativeFrom="paragraph">
                        <wp:posOffset>128270</wp:posOffset>
                      </wp:positionV>
                      <wp:extent cx="4578985" cy="1621155"/>
                      <wp:effectExtent l="0" t="0" r="12065" b="17145"/>
                      <wp:wrapNone/>
                      <wp:docPr id="23" name="角丸四角形 23"/>
                      <wp:cNvGraphicFramePr/>
                      <a:graphic xmlns:a="http://schemas.openxmlformats.org/drawingml/2006/main">
                        <a:graphicData uri="http://schemas.microsoft.com/office/word/2010/wordprocessingShape">
                          <wps:wsp>
                            <wps:cNvSpPr/>
                            <wps:spPr>
                              <a:xfrm>
                                <a:off x="0" y="0"/>
                                <a:ext cx="4578985" cy="1621155"/>
                              </a:xfrm>
                              <a:prstGeom prst="roundRect">
                                <a:avLst/>
                              </a:prstGeom>
                              <a:solidFill>
                                <a:schemeClr val="accent6">
                                  <a:lumMod val="75000"/>
                                  <a:alpha val="5000"/>
                                </a:schemeClr>
                              </a:solidFill>
                              <a:ln>
                                <a:solidFill>
                                  <a:schemeClr val="accent6">
                                    <a:lumMod val="75000"/>
                                  </a:schemeClr>
                                </a:solidFill>
                                <a:prstDash val="sysDash"/>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11.9pt;margin-top:10.1pt;width:360.55pt;height:127.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" fillcolor="#e36c0a [2409]" strokecolor="#e36c0a [2409]" strokeweight="2pt">
                      <v:fill opacity="3341f"/>
                      <v:stroke dashstyle="3 1" joinstyle="bevel"/>
                    </v:roundrect>
                  </w:pict>
                </mc:Fallback>
              </mc:AlternateContent>
            </w:r>
          </w:p>
          <w:p w:rsidR="001E1AB8" w:rsidRPr="0074238E" w:rsidRDefault="00EB2D26"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noProof/>
                <w:sz w:val="16"/>
                <w:szCs w:val="16"/>
              </w:rPr>
              <mc:AlternateContent>
                <mc:Choice Requires="wps">
                  <w:drawing>
                    <wp:anchor distT="0" distB="0" distL="114300" distR="114300" simplePos="0" relativeHeight="251655164" behindDoc="0" locked="0" layoutInCell="1" allowOverlap="1" wp14:anchorId="33FCDCEF" wp14:editId="06B49565">
                      <wp:simplePos x="0" y="0"/>
                      <wp:positionH relativeFrom="column">
                        <wp:posOffset>53188</wp:posOffset>
                      </wp:positionH>
                      <wp:positionV relativeFrom="paragraph">
                        <wp:posOffset>-11760</wp:posOffset>
                      </wp:positionV>
                      <wp:extent cx="4732020" cy="1606677"/>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1606677"/>
                              </a:xfrm>
                              <a:prstGeom prst="rect">
                                <a:avLst/>
                              </a:prstGeom>
                              <a:solidFill>
                                <a:srgbClr val="FFFFFF"/>
                              </a:solidFill>
                              <a:ln w="9525">
                                <a:noFill/>
                                <a:miter lim="800000"/>
                                <a:headEnd/>
                                <a:tailEnd/>
                              </a:ln>
                            </wps:spPr>
                            <wps:txbx>
                              <w:txbxContent>
                                <w:p w:rsidR="009B5523" w:rsidRDefault="004634B3" w:rsidP="00D53088">
                                  <w:pPr>
                                    <w:spacing w:line="240" w:lineRule="exact"/>
                                    <w:ind w:leftChars="50" w:left="105" w:firstLineChars="100" w:firstLine="160"/>
                                    <w:rPr>
                                      <w:rFonts w:ascii="ＭＳ Ｐゴシック" w:eastAsia="ＭＳ Ｐゴシック" w:hAnsi="ＭＳ Ｐゴシック"/>
                                      <w:sz w:val="16"/>
                                      <w:szCs w:val="16"/>
                                    </w:rPr>
                                  </w:pPr>
                                  <w:r>
                                    <w:rPr>
                                      <w:sz w:val="16"/>
                                      <w:szCs w:val="16"/>
                                    </w:rPr>
                                    <w:pict>
                                      <v:shape id="図 18" o:spid="_x0000_i1025" type="#_x0000_t75" style="width:9.75pt;height:9.75pt;visibility:visible" o:bullet="t">
                                        <v:imagedata r:id="rId13" o:title=""/>
                                      </v:shape>
                                    </w:pict>
                                  </w:r>
                                  <w:r w:rsidR="009B5523" w:rsidRPr="0074238E">
                                    <w:rPr>
                                      <w:rFonts w:ascii="ＭＳ Ｐゴシック" w:eastAsia="ＭＳ Ｐゴシック" w:hAnsi="ＭＳ Ｐゴシック" w:hint="eastAsia"/>
                                      <w:b/>
                                      <w:sz w:val="16"/>
                                      <w:szCs w:val="16"/>
                                    </w:rPr>
                                    <w:t>「つながる・広がる」</w:t>
                                  </w:r>
                                  <w:r w:rsidR="009B5523" w:rsidRPr="0074238E">
                                    <w:rPr>
                                      <w:rFonts w:ascii="ＭＳ Ｐゴシック" w:eastAsia="ＭＳ Ｐゴシック" w:hAnsi="ＭＳ Ｐゴシック" w:hint="eastAsia"/>
                                      <w:sz w:val="16"/>
                                      <w:szCs w:val="16"/>
                                    </w:rPr>
                                    <w:t>（３〜６年）</w:t>
                                  </w:r>
                                </w:p>
                                <w:p w:rsidR="009B5523" w:rsidRDefault="009B5523" w:rsidP="00CC2A4C">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３年「自分たちの町でできるボランティア」（</w:t>
                                  </w:r>
                                  <w:r w:rsidRPr="0074238E">
                                    <w:rPr>
                                      <w:rFonts w:ascii="ＭＳ Ｐゴシック" w:eastAsia="ＭＳ Ｐゴシック" w:hAnsi="ＭＳ Ｐゴシック"/>
                                      <w:sz w:val="16"/>
                                      <w:szCs w:val="16"/>
                                    </w:rPr>
                                    <w:t>p.51</w:t>
                                  </w:r>
                                  <w:r w:rsidRPr="0074238E">
                                    <w:rPr>
                                      <w:rFonts w:ascii="ＭＳ Ｐゴシック" w:eastAsia="ＭＳ Ｐゴシック" w:hAnsi="ＭＳ Ｐゴシック" w:hint="eastAsia"/>
                                      <w:sz w:val="16"/>
                                      <w:szCs w:val="16"/>
                                    </w:rPr>
                                    <w:t>）／「通学ろで，どんなしぜんに出会う</w:t>
                                  </w:r>
                                  <w:r>
                                    <w:rPr>
                                      <w:rFonts w:ascii="ＭＳ Ｐゴシック" w:eastAsia="ＭＳ Ｐゴシック" w:hAnsi="ＭＳ Ｐゴシック" w:hint="eastAsia"/>
                                      <w:sz w:val="16"/>
                                      <w:szCs w:val="16"/>
                                    </w:rPr>
                                    <w:t>かな？</w:t>
                                  </w:r>
                                  <w:r>
                                    <w:rPr>
                                      <w:rFonts w:ascii="ＭＳ Ｐゴシック" w:eastAsia="ＭＳ Ｐゴシック" w:hAnsi="ＭＳ Ｐゴシック"/>
                                      <w:sz w:val="16"/>
                                      <w:szCs w:val="16"/>
                                    </w:rPr>
                                    <w:t>」</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p.66</w:t>
                                  </w:r>
                                  <w:r>
                                    <w:rPr>
                                      <w:rFonts w:ascii="ＭＳ Ｐゴシック" w:eastAsia="ＭＳ Ｐゴシック" w:hAnsi="ＭＳ Ｐゴシック" w:hint="eastAsia"/>
                                      <w:sz w:val="16"/>
                                      <w:szCs w:val="16"/>
                                    </w:rPr>
                                    <w:t xml:space="preserve">） </w:t>
                                  </w:r>
                                </w:p>
                                <w:p w:rsidR="009B5523" w:rsidRDefault="009B5523" w:rsidP="00D16B6F">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「見つけよう，自分の町のいいところ」（p.140）</w:t>
                                  </w:r>
                                  <w:r>
                                    <w:rPr>
                                      <w:rFonts w:ascii="ＭＳ Ｐゴシック" w:eastAsia="ＭＳ Ｐゴシック" w:hAnsi="ＭＳ Ｐゴシック" w:hint="eastAsia"/>
                                      <w:sz w:val="16"/>
                                      <w:szCs w:val="16"/>
                                    </w:rPr>
                                    <w:t xml:space="preserve"> </w:t>
                                  </w:r>
                                </w:p>
                                <w:p w:rsidR="009B5523" w:rsidRDefault="009B5523" w:rsidP="00D16B6F">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４年「日本に古くからつたわるよいものをさがそう」（p.40</w:t>
                                  </w:r>
                                  <w:r>
                                    <w:rPr>
                                      <w:rFonts w:ascii="ＭＳ Ｐゴシック" w:eastAsia="ＭＳ Ｐゴシック" w:hAnsi="ＭＳ Ｐゴシック" w:hint="eastAsia"/>
                                      <w:sz w:val="16"/>
                                      <w:szCs w:val="16"/>
                                    </w:rPr>
                                    <w:t>）</w:t>
                                  </w:r>
                                </w:p>
                                <w:p w:rsidR="009B5523" w:rsidRDefault="009B5523" w:rsidP="00D16B6F">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「守ろう，自然やそこに住む生き物たちを」（p.62）／「みんながくらしやすい町づくり」（p.148）</w:t>
                                  </w:r>
                                </w:p>
                                <w:p w:rsidR="009B5523" w:rsidRPr="0074238E" w:rsidRDefault="009B5523" w:rsidP="00D16B6F">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５年「自然を守る取り組み」（p.49）／「ボランティア活動について知ろう」（p.100）</w:t>
                                  </w:r>
                                </w:p>
                                <w:p w:rsidR="009B5523" w:rsidRDefault="009B5523" w:rsidP="00D16B6F">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「ふるさとに伝わる行事」（p.133）</w:t>
                                  </w:r>
                                </w:p>
                                <w:p w:rsidR="009B5523" w:rsidRPr="0074238E" w:rsidRDefault="009B5523" w:rsidP="00D16B6F">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６年「みんなで地球を守ろう」（p.39）／「世界のために働く人たち」（p.121）</w:t>
                                  </w:r>
                                  <w:r>
                                    <w:rPr>
                                      <w:rFonts w:ascii="ＭＳ Ｐゴシック" w:eastAsia="ＭＳ Ｐゴシック" w:hAnsi="ＭＳ Ｐゴシック" w:hint="eastAsia"/>
                                      <w:sz w:val="16"/>
                                      <w:szCs w:val="16"/>
                                    </w:rPr>
                                    <w:t xml:space="preserve">   </w:t>
                                  </w:r>
                                </w:p>
                                <w:p w:rsidR="009B5523" w:rsidRPr="0074238E" w:rsidRDefault="009B5523" w:rsidP="00CC2A4C">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「働くことの大切さ」（p.174）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0" type="#_x0000_t202" style="position:absolute;left:0;text-align:left;margin-left:4.2pt;margin-top:-.95pt;width:372.6pt;height:126.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" stroked="f">
                      <v:textbox>
                        <w:txbxContent>
                          <w:p w:rsidR="009B5523" w:rsidRDefault="009B5523" w:rsidP="00D53088">
                            <w:pPr>
                              <w:spacing w:line="240" w:lineRule="exact"/>
                              <w:ind w:leftChars="50" w:left="105" w:firstLineChars="100" w:firstLine="160"/>
                              <w:rPr>
                                <w:rFonts w:ascii="ＭＳ Ｐゴシック" w:eastAsia="ＭＳ Ｐゴシック" w:hAnsi="ＭＳ Ｐゴシック"/>
                                <w:sz w:val="16"/>
                                <w:szCs w:val="16"/>
                              </w:rPr>
                            </w:pPr>
                            <w:r>
                              <w:rPr>
                                <w:sz w:val="16"/>
                                <w:szCs w:val="16"/>
                              </w:rPr>
                              <w:pict>
                                <v:shape id="図 18" o:spid="_x0000_i1025" type="#_x0000_t75" style="width:9.75pt;height:9.75pt;visibility:visible" o:bullet="t">
                                  <v:imagedata r:id="rId14" o:title=""/>
                                </v:shape>
                              </w:pict>
                            </w:r>
                            <w:r w:rsidRPr="0074238E">
                              <w:rPr>
                                <w:rFonts w:ascii="ＭＳ Ｐゴシック" w:eastAsia="ＭＳ Ｐゴシック" w:hAnsi="ＭＳ Ｐゴシック" w:hint="eastAsia"/>
                                <w:b/>
                                <w:sz w:val="16"/>
                                <w:szCs w:val="16"/>
                              </w:rPr>
                              <w:t>「つながる・広がる」</w:t>
                            </w:r>
                            <w:r w:rsidRPr="0074238E">
                              <w:rPr>
                                <w:rFonts w:ascii="ＭＳ Ｐゴシック" w:eastAsia="ＭＳ Ｐゴシック" w:hAnsi="ＭＳ Ｐゴシック" w:hint="eastAsia"/>
                                <w:sz w:val="16"/>
                                <w:szCs w:val="16"/>
                              </w:rPr>
                              <w:t>（３〜６年）</w:t>
                            </w:r>
                          </w:p>
                          <w:p w:rsidR="009B5523" w:rsidRDefault="009B5523" w:rsidP="00CC2A4C">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３年「自分たちの町でできるボランティア」（</w:t>
                            </w:r>
                            <w:r w:rsidRPr="0074238E">
                              <w:rPr>
                                <w:rFonts w:ascii="ＭＳ Ｐゴシック" w:eastAsia="ＭＳ Ｐゴシック" w:hAnsi="ＭＳ Ｐゴシック"/>
                                <w:sz w:val="16"/>
                                <w:szCs w:val="16"/>
                              </w:rPr>
                              <w:t>p.51</w:t>
                            </w:r>
                            <w:r w:rsidRPr="0074238E">
                              <w:rPr>
                                <w:rFonts w:ascii="ＭＳ Ｐゴシック" w:eastAsia="ＭＳ Ｐゴシック" w:hAnsi="ＭＳ Ｐゴシック" w:hint="eastAsia"/>
                                <w:sz w:val="16"/>
                                <w:szCs w:val="16"/>
                              </w:rPr>
                              <w:t>）／「通学ろで，どんなしぜんに出会う</w:t>
                            </w:r>
                            <w:r>
                              <w:rPr>
                                <w:rFonts w:ascii="ＭＳ Ｐゴシック" w:eastAsia="ＭＳ Ｐゴシック" w:hAnsi="ＭＳ Ｐゴシック" w:hint="eastAsia"/>
                                <w:sz w:val="16"/>
                                <w:szCs w:val="16"/>
                              </w:rPr>
                              <w:t>かな？</w:t>
                            </w:r>
                            <w:r>
                              <w:rPr>
                                <w:rFonts w:ascii="ＭＳ Ｐゴシック" w:eastAsia="ＭＳ Ｐゴシック" w:hAnsi="ＭＳ Ｐゴシック"/>
                                <w:sz w:val="16"/>
                                <w:szCs w:val="16"/>
                              </w:rPr>
                              <w:t>」</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p.66</w:t>
                            </w:r>
                            <w:r>
                              <w:rPr>
                                <w:rFonts w:ascii="ＭＳ Ｐゴシック" w:eastAsia="ＭＳ Ｐゴシック" w:hAnsi="ＭＳ Ｐゴシック" w:hint="eastAsia"/>
                                <w:sz w:val="16"/>
                                <w:szCs w:val="16"/>
                              </w:rPr>
                              <w:t xml:space="preserve">） </w:t>
                            </w:r>
                          </w:p>
                          <w:p w:rsidR="009B5523" w:rsidRDefault="009B5523" w:rsidP="00D16B6F">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「見つけよう，自分の町のいいところ」（p.140）</w:t>
                            </w:r>
                            <w:r>
                              <w:rPr>
                                <w:rFonts w:ascii="ＭＳ Ｐゴシック" w:eastAsia="ＭＳ Ｐゴシック" w:hAnsi="ＭＳ Ｐゴシック" w:hint="eastAsia"/>
                                <w:sz w:val="16"/>
                                <w:szCs w:val="16"/>
                              </w:rPr>
                              <w:t xml:space="preserve"> </w:t>
                            </w:r>
                          </w:p>
                          <w:p w:rsidR="009B5523" w:rsidRDefault="009B5523" w:rsidP="00D16B6F">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４年「日本に古くからつたわるよいものをさがそう」（p.40</w:t>
                            </w:r>
                            <w:r>
                              <w:rPr>
                                <w:rFonts w:ascii="ＭＳ Ｐゴシック" w:eastAsia="ＭＳ Ｐゴシック" w:hAnsi="ＭＳ Ｐゴシック" w:hint="eastAsia"/>
                                <w:sz w:val="16"/>
                                <w:szCs w:val="16"/>
                              </w:rPr>
                              <w:t>）</w:t>
                            </w:r>
                          </w:p>
                          <w:p w:rsidR="009B5523" w:rsidRDefault="009B5523" w:rsidP="00D16B6F">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「守ろう，自然やそこに住む生き物たちを」（p.62）／「みんながくらしやすい町づくり」（p.148）</w:t>
                            </w:r>
                          </w:p>
                          <w:p w:rsidR="009B5523" w:rsidRPr="0074238E" w:rsidRDefault="009B5523" w:rsidP="00D16B6F">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５年「自然を守る取り組み」（p.49）／「ボランティア活動について知ろう」（p.100）</w:t>
                            </w:r>
                          </w:p>
                          <w:p w:rsidR="009B5523" w:rsidRDefault="009B5523" w:rsidP="00D16B6F">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「ふるさとに伝わる行事」（p.133）</w:t>
                            </w:r>
                          </w:p>
                          <w:p w:rsidR="009B5523" w:rsidRPr="0074238E" w:rsidRDefault="009B5523" w:rsidP="00D16B6F">
                            <w:pPr>
                              <w:spacing w:line="240" w:lineRule="exact"/>
                              <w:ind w:leftChars="100" w:left="210"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６年「みんなで地球を守ろう」（p.39）／「世界のために働く人たち」（p.121）</w:t>
                            </w:r>
                            <w:r>
                              <w:rPr>
                                <w:rFonts w:ascii="ＭＳ Ｐゴシック" w:eastAsia="ＭＳ Ｐゴシック" w:hAnsi="ＭＳ Ｐゴシック" w:hint="eastAsia"/>
                                <w:sz w:val="16"/>
                                <w:szCs w:val="16"/>
                              </w:rPr>
                              <w:t xml:space="preserve">   </w:t>
                            </w:r>
                          </w:p>
                          <w:p w:rsidR="009B5523" w:rsidRPr="0074238E" w:rsidRDefault="009B5523" w:rsidP="00CC2A4C">
                            <w:pPr>
                              <w:spacing w:line="240" w:lineRule="exact"/>
                              <w:ind w:firstLineChars="350" w:firstLine="56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「働くことの大切さ」（p.174）</w:t>
                            </w:r>
                          </w:p>
                        </w:txbxContent>
                      </v:textbox>
                    </v:shape>
                  </w:pict>
                </mc:Fallback>
              </mc:AlternateContent>
            </w:r>
          </w:p>
          <w:p w:rsidR="001E1AB8" w:rsidRPr="0074238E" w:rsidRDefault="001E1AB8" w:rsidP="0074238E">
            <w:pPr>
              <w:pStyle w:val="a4"/>
              <w:spacing w:line="240" w:lineRule="exact"/>
              <w:ind w:leftChars="0" w:left="210" w:hanging="210"/>
              <w:rPr>
                <w:rFonts w:ascii="ＭＳ Ｐゴシック" w:eastAsia="ＭＳ Ｐゴシック" w:hAnsi="ＭＳ Ｐゴシック"/>
                <w:sz w:val="16"/>
                <w:szCs w:val="16"/>
              </w:rPr>
            </w:pPr>
          </w:p>
          <w:p w:rsidR="001E1AB8" w:rsidRPr="0074238E" w:rsidRDefault="001E1AB8" w:rsidP="0074238E">
            <w:pPr>
              <w:pStyle w:val="a4"/>
              <w:spacing w:line="240" w:lineRule="exact"/>
              <w:ind w:leftChars="0" w:left="210" w:hanging="210"/>
              <w:rPr>
                <w:rFonts w:ascii="ＭＳ Ｐゴシック" w:eastAsia="ＭＳ Ｐゴシック" w:hAnsi="ＭＳ Ｐゴシック"/>
                <w:sz w:val="16"/>
                <w:szCs w:val="16"/>
              </w:rPr>
            </w:pPr>
          </w:p>
          <w:p w:rsidR="001E1AB8" w:rsidRPr="0074238E" w:rsidRDefault="001E1AB8" w:rsidP="0074238E">
            <w:pPr>
              <w:pStyle w:val="a4"/>
              <w:spacing w:line="240" w:lineRule="exact"/>
              <w:ind w:leftChars="0" w:left="210" w:hanging="210"/>
              <w:rPr>
                <w:rFonts w:ascii="ＭＳ Ｐゴシック" w:eastAsia="ＭＳ Ｐゴシック" w:hAnsi="ＭＳ Ｐゴシック"/>
                <w:sz w:val="16"/>
                <w:szCs w:val="16"/>
              </w:rPr>
            </w:pPr>
          </w:p>
          <w:p w:rsidR="001E1AB8" w:rsidRPr="0074238E" w:rsidRDefault="001E1AB8" w:rsidP="0074238E">
            <w:pPr>
              <w:pStyle w:val="a4"/>
              <w:spacing w:line="240" w:lineRule="exact"/>
              <w:ind w:leftChars="0" w:left="210" w:hanging="210"/>
              <w:rPr>
                <w:rFonts w:ascii="ＭＳ Ｐゴシック" w:eastAsia="ＭＳ Ｐゴシック" w:hAnsi="ＭＳ Ｐゴシック"/>
                <w:sz w:val="16"/>
                <w:szCs w:val="16"/>
              </w:rPr>
            </w:pPr>
          </w:p>
          <w:p w:rsidR="001E1AB8" w:rsidRPr="0074238E" w:rsidRDefault="001E1AB8" w:rsidP="0074238E">
            <w:pPr>
              <w:pStyle w:val="a4"/>
              <w:spacing w:line="240" w:lineRule="exact"/>
              <w:ind w:leftChars="0" w:left="210" w:hanging="210"/>
              <w:rPr>
                <w:rFonts w:ascii="ＭＳ Ｐゴシック" w:eastAsia="ＭＳ Ｐゴシック" w:hAnsi="ＭＳ Ｐゴシック"/>
                <w:sz w:val="16"/>
                <w:szCs w:val="16"/>
              </w:rPr>
            </w:pPr>
          </w:p>
          <w:p w:rsidR="001E1AB8" w:rsidRPr="0074238E" w:rsidRDefault="001E1AB8" w:rsidP="0074238E">
            <w:pPr>
              <w:pStyle w:val="a4"/>
              <w:spacing w:line="240" w:lineRule="exact"/>
              <w:ind w:leftChars="0" w:left="320" w:hanging="320"/>
              <w:rPr>
                <w:rFonts w:ascii="ＭＳ Ｐゴシック" w:eastAsia="ＭＳ Ｐゴシック" w:hAnsi="ＭＳ Ｐゴシック"/>
                <w:sz w:val="16"/>
                <w:szCs w:val="16"/>
              </w:rPr>
            </w:pPr>
          </w:p>
        </w:tc>
        <w:tc>
          <w:tcPr>
            <w:tcW w:w="3969" w:type="dxa"/>
            <w:tcBorders>
              <w:left w:val="dotted" w:sz="4" w:space="0" w:color="auto"/>
            </w:tcBorders>
          </w:tcPr>
          <w:p w:rsidR="009029A4" w:rsidRPr="0074238E" w:rsidRDefault="009029A4" w:rsidP="0074238E">
            <w:pPr>
              <w:pStyle w:val="a4"/>
              <w:spacing w:line="240" w:lineRule="exact"/>
              <w:ind w:leftChars="0" w:left="320" w:hanging="320"/>
              <w:jc w:val="center"/>
              <w:rPr>
                <w:rFonts w:ascii="ＭＳ Ｐゴシック" w:eastAsia="ＭＳ Ｐゴシック" w:hAnsi="ＭＳ Ｐゴシック"/>
                <w:sz w:val="16"/>
                <w:szCs w:val="16"/>
              </w:rPr>
            </w:pPr>
          </w:p>
        </w:tc>
      </w:tr>
      <w:tr w:rsidR="00E273C0" w:rsidRPr="0074238E" w:rsidTr="00E015B9">
        <w:trPr>
          <w:trHeight w:val="1129"/>
        </w:trPr>
        <w:tc>
          <w:tcPr>
            <w:tcW w:w="2836" w:type="dxa"/>
            <w:vMerge w:val="restart"/>
            <w:tcBorders>
              <w:right w:val="dotted" w:sz="4" w:space="0" w:color="auto"/>
            </w:tcBorders>
            <w:shd w:val="clear" w:color="auto" w:fill="DBE5F1" w:themeFill="accent1" w:themeFillTint="33"/>
          </w:tcPr>
          <w:p w:rsidR="00BC5DC3" w:rsidRDefault="00E273C0" w:rsidP="00BC5DC3">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（３）伝統と文化を尊重し，それらをは</w:t>
            </w:r>
            <w:r w:rsidRPr="00BC5DC3">
              <w:rPr>
                <w:rFonts w:ascii="ＭＳ Ｐゴシック" w:eastAsia="ＭＳ Ｐゴシック" w:hAnsi="ＭＳ Ｐゴシック" w:hint="eastAsia"/>
                <w:sz w:val="16"/>
                <w:szCs w:val="16"/>
              </w:rPr>
              <w:t>ぐ</w:t>
            </w:r>
          </w:p>
          <w:p w:rsidR="00BC5DC3" w:rsidRDefault="00E273C0" w:rsidP="00BC5DC3">
            <w:pPr>
              <w:pStyle w:val="a4"/>
              <w:spacing w:line="240" w:lineRule="exact"/>
              <w:ind w:leftChars="0" w:left="210" w:hanging="210"/>
              <w:rPr>
                <w:rFonts w:ascii="ＭＳ Ｐゴシック" w:eastAsia="ＭＳ Ｐゴシック" w:hAnsi="ＭＳ Ｐゴシック"/>
                <w:sz w:val="16"/>
                <w:szCs w:val="16"/>
              </w:rPr>
            </w:pPr>
            <w:r w:rsidRPr="00BC5DC3">
              <w:rPr>
                <w:rFonts w:ascii="ＭＳ Ｐゴシック" w:eastAsia="ＭＳ Ｐゴシック" w:hAnsi="ＭＳ Ｐゴシック" w:hint="eastAsia"/>
                <w:sz w:val="16"/>
                <w:szCs w:val="16"/>
              </w:rPr>
              <w:t>くんできた我が国と郷土を愛し，個性豊</w:t>
            </w:r>
          </w:p>
          <w:p w:rsidR="00BC5DC3" w:rsidRDefault="00E273C0" w:rsidP="00BC5DC3">
            <w:pPr>
              <w:pStyle w:val="a4"/>
              <w:spacing w:line="240" w:lineRule="exact"/>
              <w:ind w:leftChars="0" w:left="210" w:hanging="210"/>
              <w:rPr>
                <w:rFonts w:ascii="ＭＳ Ｐゴシック" w:eastAsia="ＭＳ Ｐゴシック" w:hAnsi="ＭＳ Ｐゴシック"/>
                <w:sz w:val="16"/>
                <w:szCs w:val="16"/>
              </w:rPr>
            </w:pPr>
            <w:r w:rsidRPr="00BC5DC3">
              <w:rPr>
                <w:rFonts w:ascii="ＭＳ Ｐゴシック" w:eastAsia="ＭＳ Ｐゴシック" w:hAnsi="ＭＳ Ｐゴシック" w:hint="eastAsia"/>
                <w:sz w:val="16"/>
                <w:szCs w:val="16"/>
              </w:rPr>
              <w:t>かな文化の創造を図る人間を育成する</w:t>
            </w:r>
          </w:p>
          <w:p w:rsidR="00E273C0" w:rsidRPr="00BC5DC3" w:rsidRDefault="00E273C0" w:rsidP="00BC5DC3">
            <w:pPr>
              <w:pStyle w:val="a4"/>
              <w:spacing w:line="240" w:lineRule="exact"/>
              <w:ind w:leftChars="0" w:left="210" w:hanging="210"/>
              <w:rPr>
                <w:rFonts w:ascii="ＭＳ Ｐゴシック" w:eastAsia="ＭＳ Ｐゴシック" w:hAnsi="ＭＳ Ｐゴシック"/>
                <w:sz w:val="16"/>
                <w:szCs w:val="16"/>
              </w:rPr>
            </w:pPr>
            <w:r w:rsidRPr="00BC5DC3">
              <w:rPr>
                <w:rFonts w:ascii="ＭＳ Ｐゴシック" w:eastAsia="ＭＳ Ｐゴシック" w:hAnsi="ＭＳ Ｐゴシック" w:hint="eastAsia"/>
                <w:sz w:val="16"/>
                <w:szCs w:val="16"/>
              </w:rPr>
              <w:t>ことができるように工夫されているか。</w:t>
            </w:r>
          </w:p>
        </w:tc>
        <w:tc>
          <w:tcPr>
            <w:tcW w:w="3969" w:type="dxa"/>
            <w:tcBorders>
              <w:left w:val="dotted" w:sz="4" w:space="0" w:color="auto"/>
              <w:bottom w:val="dotted" w:sz="4" w:space="0" w:color="auto"/>
              <w:right w:val="dotted" w:sz="4" w:space="0" w:color="auto"/>
            </w:tcBorders>
          </w:tcPr>
          <w:p w:rsidR="00F928CD" w:rsidRDefault="00E273C0"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◯「伝統と文化の尊重，国や郷土を愛する態度」を扱っ</w:t>
            </w:r>
          </w:p>
          <w:p w:rsidR="00F928CD" w:rsidRDefault="00E273C0" w:rsidP="00F928CD">
            <w:pPr>
              <w:pStyle w:val="a4"/>
              <w:spacing w:line="240" w:lineRule="exact"/>
              <w:ind w:leftChars="50" w:left="105"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た教材を取り上げ，伝統と文化を尊重し，それらをは</w:t>
            </w:r>
          </w:p>
          <w:p w:rsidR="00F928CD" w:rsidRDefault="00E273C0" w:rsidP="00F928CD">
            <w:pPr>
              <w:pStyle w:val="a4"/>
              <w:spacing w:line="240" w:lineRule="exact"/>
              <w:ind w:leftChars="50" w:left="105"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ぐくんできた我が国と郷土に対する理解が深まるよう</w:t>
            </w:r>
          </w:p>
          <w:p w:rsidR="00E273C0" w:rsidRPr="0074238E" w:rsidRDefault="00E273C0" w:rsidP="00F928CD">
            <w:pPr>
              <w:pStyle w:val="a4"/>
              <w:spacing w:line="240" w:lineRule="exact"/>
              <w:ind w:leftChars="50" w:left="105" w:firstLineChars="50" w:firstLine="8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に工夫しました。</w:t>
            </w:r>
          </w:p>
        </w:tc>
        <w:tc>
          <w:tcPr>
            <w:tcW w:w="3969" w:type="dxa"/>
            <w:tcBorders>
              <w:left w:val="dotted" w:sz="4" w:space="0" w:color="auto"/>
              <w:bottom w:val="dotted" w:sz="4" w:space="0" w:color="auto"/>
            </w:tcBorders>
          </w:tcPr>
          <w:p w:rsidR="00440346" w:rsidRPr="0074238E" w:rsidRDefault="00E273C0"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・「みつけて</w:t>
            </w:r>
            <w:r w:rsidRPr="0074238E">
              <w:rPr>
                <w:rFonts w:ascii="ＭＳ Ｐゴシック" w:eastAsia="ＭＳ Ｐゴシック" w:hAnsi="ＭＳ Ｐゴシック"/>
                <w:sz w:val="16"/>
                <w:szCs w:val="16"/>
              </w:rPr>
              <w:t> </w:t>
            </w:r>
            <w:r w:rsidRPr="0074238E">
              <w:rPr>
                <w:rFonts w:ascii="ＭＳ Ｐゴシック" w:eastAsia="ＭＳ Ｐゴシック" w:hAnsi="ＭＳ Ｐゴシック" w:hint="eastAsia"/>
                <w:sz w:val="16"/>
                <w:szCs w:val="16"/>
              </w:rPr>
              <w:t>みよう」（１年</w:t>
            </w:r>
            <w:r w:rsidRPr="0074238E">
              <w:rPr>
                <w:rFonts w:ascii="ＭＳ Ｐゴシック" w:eastAsia="ＭＳ Ｐゴシック" w:hAnsi="ＭＳ Ｐゴシック"/>
                <w:sz w:val="16"/>
                <w:szCs w:val="16"/>
              </w:rPr>
              <w:t>p.70</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72</w:t>
            </w:r>
            <w:r w:rsidRPr="0074238E">
              <w:rPr>
                <w:rFonts w:ascii="ＭＳ Ｐゴシック" w:eastAsia="ＭＳ Ｐゴシック" w:hAnsi="ＭＳ Ｐゴシック" w:hint="eastAsia"/>
                <w:sz w:val="16"/>
                <w:szCs w:val="16"/>
              </w:rPr>
              <w:t>）</w:t>
            </w:r>
          </w:p>
          <w:p w:rsidR="00DF098A" w:rsidRPr="0074238E" w:rsidRDefault="00E273C0"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・「ふるさとを守った大イチョウ」（４年</w:t>
            </w:r>
            <w:r w:rsidRPr="0074238E">
              <w:rPr>
                <w:rFonts w:ascii="ＭＳ Ｐゴシック" w:eastAsia="ＭＳ Ｐゴシック" w:hAnsi="ＭＳ Ｐゴシック"/>
                <w:sz w:val="16"/>
                <w:szCs w:val="16"/>
              </w:rPr>
              <w:t>p.88</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91</w:t>
            </w:r>
            <w:r w:rsidRPr="0074238E">
              <w:rPr>
                <w:rFonts w:ascii="ＭＳ Ｐゴシック" w:eastAsia="ＭＳ Ｐゴシック" w:hAnsi="ＭＳ Ｐゴシック" w:hint="eastAsia"/>
                <w:sz w:val="16"/>
                <w:szCs w:val="16"/>
              </w:rPr>
              <w:t>）</w:t>
            </w:r>
          </w:p>
          <w:p w:rsidR="00E273C0" w:rsidRPr="0074238E" w:rsidRDefault="00E273C0" w:rsidP="0074238E">
            <w:pPr>
              <w:pStyle w:val="a4"/>
              <w:spacing w:line="240" w:lineRule="exact"/>
              <w:ind w:leftChars="0" w:left="210" w:hanging="210"/>
              <w:rPr>
                <w:rFonts w:ascii="ＭＳ Ｐゴシック" w:eastAsia="ＭＳ Ｐゴシック" w:hAnsi="ＭＳ Ｐゴシック"/>
                <w:sz w:val="16"/>
                <w:szCs w:val="16"/>
              </w:rPr>
            </w:pPr>
            <w:r w:rsidRPr="0074238E">
              <w:rPr>
                <w:rFonts w:ascii="ＭＳ Ｐゴシック" w:eastAsia="ＭＳ Ｐゴシック" w:hAnsi="ＭＳ Ｐゴシック" w:hint="eastAsia"/>
                <w:sz w:val="16"/>
                <w:szCs w:val="16"/>
              </w:rPr>
              <w:t>・「白神山地」（６年</w:t>
            </w:r>
            <w:r w:rsidRPr="0074238E">
              <w:rPr>
                <w:rFonts w:ascii="ＭＳ Ｐゴシック" w:eastAsia="ＭＳ Ｐゴシック" w:hAnsi="ＭＳ Ｐゴシック"/>
                <w:sz w:val="16"/>
                <w:szCs w:val="16"/>
              </w:rPr>
              <w:t>p.29</w:t>
            </w:r>
            <w:r w:rsidRPr="0074238E">
              <w:rPr>
                <w:rFonts w:ascii="ＭＳ Ｐゴシック" w:eastAsia="ＭＳ Ｐゴシック" w:hAnsi="ＭＳ Ｐゴシック" w:hint="eastAsia"/>
                <w:sz w:val="16"/>
                <w:szCs w:val="16"/>
              </w:rPr>
              <w:t>〜</w:t>
            </w:r>
            <w:r w:rsidRPr="0074238E">
              <w:rPr>
                <w:rFonts w:ascii="ＭＳ Ｐゴシック" w:eastAsia="ＭＳ Ｐゴシック" w:hAnsi="ＭＳ Ｐゴシック"/>
                <w:sz w:val="16"/>
                <w:szCs w:val="16"/>
              </w:rPr>
              <w:t>33</w:t>
            </w:r>
            <w:r w:rsidRPr="0074238E">
              <w:rPr>
                <w:rFonts w:ascii="ＭＳ Ｐゴシック" w:eastAsia="ＭＳ Ｐゴシック" w:hAnsi="ＭＳ Ｐゴシック" w:hint="eastAsia"/>
                <w:sz w:val="16"/>
                <w:szCs w:val="16"/>
              </w:rPr>
              <w:t>）</w:t>
            </w:r>
          </w:p>
        </w:tc>
      </w:tr>
      <w:tr w:rsidR="00E273C0" w:rsidRPr="004220B2" w:rsidTr="00E015B9">
        <w:trPr>
          <w:trHeight w:val="1035"/>
        </w:trPr>
        <w:tc>
          <w:tcPr>
            <w:tcW w:w="2836" w:type="dxa"/>
            <w:vMerge/>
            <w:tcBorders>
              <w:right w:val="dotted" w:sz="4" w:space="0" w:color="auto"/>
            </w:tcBorders>
            <w:shd w:val="clear" w:color="auto" w:fill="DBE5F1" w:themeFill="accent1" w:themeFillTint="33"/>
          </w:tcPr>
          <w:p w:rsidR="00E273C0" w:rsidRPr="004220B2" w:rsidRDefault="00E273C0" w:rsidP="00A34E2E">
            <w:pPr>
              <w:pStyle w:val="a4"/>
              <w:ind w:leftChars="0" w:left="210" w:hanging="210"/>
              <w:rPr>
                <w:rFonts w:ascii="ＭＳ Ｐゴシック" w:eastAsia="ＭＳ Ｐゴシック" w:hAnsi="ＭＳ Ｐゴシック"/>
              </w:rPr>
            </w:pPr>
          </w:p>
        </w:tc>
        <w:tc>
          <w:tcPr>
            <w:tcW w:w="3969" w:type="dxa"/>
            <w:tcBorders>
              <w:top w:val="dotted" w:sz="4" w:space="0" w:color="auto"/>
              <w:left w:val="dotted" w:sz="4" w:space="0" w:color="auto"/>
              <w:bottom w:val="single" w:sz="4" w:space="0" w:color="auto"/>
              <w:right w:val="dotted" w:sz="4" w:space="0" w:color="auto"/>
            </w:tcBorders>
          </w:tcPr>
          <w:p w:rsidR="00E273C0" w:rsidRPr="00976E63" w:rsidRDefault="00E273C0" w:rsidP="007276C8">
            <w:pPr>
              <w:spacing w:line="240" w:lineRule="exact"/>
              <w:ind w:left="210" w:hanging="21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◯中学年・高学年では，「付録　つながる</w:t>
            </w:r>
            <w:r w:rsidRPr="00976E63">
              <w:rPr>
                <w:rFonts w:ascii="ＭＳ Ｐゴシック" w:eastAsia="ＭＳ Ｐゴシック" w:hAnsi="ＭＳ Ｐゴシック"/>
                <w:sz w:val="16"/>
                <w:szCs w:val="16"/>
              </w:rPr>
              <w:t> </w:t>
            </w:r>
            <w:r w:rsidRPr="00976E63">
              <w:rPr>
                <w:rFonts w:ascii="ＭＳ Ｐゴシック" w:eastAsia="ＭＳ Ｐゴシック" w:hAnsi="ＭＳ Ｐゴシック" w:hint="eastAsia"/>
                <w:sz w:val="16"/>
                <w:szCs w:val="16"/>
              </w:rPr>
              <w:t>広がる」において，伝統文化や郷土の発展に尽くした人々などを取り上げ，我が国と郷土に対する理解が深まるように工夫しました。</w:t>
            </w:r>
          </w:p>
        </w:tc>
        <w:tc>
          <w:tcPr>
            <w:tcW w:w="3969" w:type="dxa"/>
            <w:tcBorders>
              <w:top w:val="dotted" w:sz="4" w:space="0" w:color="auto"/>
              <w:left w:val="dotted" w:sz="4" w:space="0" w:color="auto"/>
              <w:bottom w:val="single" w:sz="4" w:space="0" w:color="auto"/>
            </w:tcBorders>
          </w:tcPr>
          <w:p w:rsidR="00AC6A1D" w:rsidRDefault="00E273C0" w:rsidP="00AC6A1D">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・「付録　つながる</w:t>
            </w:r>
            <w:r w:rsidRPr="00976E63">
              <w:rPr>
                <w:rFonts w:ascii="ＭＳ Ｐゴシック" w:eastAsia="ＭＳ Ｐゴシック" w:hAnsi="ＭＳ Ｐゴシック"/>
                <w:sz w:val="16"/>
                <w:szCs w:val="16"/>
              </w:rPr>
              <w:t> </w:t>
            </w:r>
            <w:r w:rsidRPr="00976E63">
              <w:rPr>
                <w:rFonts w:ascii="ＭＳ Ｐゴシック" w:eastAsia="ＭＳ Ｐゴシック" w:hAnsi="ＭＳ Ｐゴシック" w:hint="eastAsia"/>
                <w:sz w:val="16"/>
                <w:szCs w:val="16"/>
              </w:rPr>
              <w:t>広がる」（３年</w:t>
            </w:r>
            <w:r w:rsidRPr="00976E63">
              <w:rPr>
                <w:rFonts w:ascii="ＭＳ Ｐゴシック" w:eastAsia="ＭＳ Ｐゴシック" w:hAnsi="ＭＳ Ｐゴシック"/>
                <w:sz w:val="16"/>
                <w:szCs w:val="16"/>
              </w:rPr>
              <w:t>p.155</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159</w:t>
            </w:r>
            <w:r w:rsidRPr="00976E63">
              <w:rPr>
                <w:rFonts w:ascii="ＭＳ Ｐゴシック" w:eastAsia="ＭＳ Ｐゴシック" w:hAnsi="ＭＳ Ｐゴシック" w:hint="eastAsia"/>
                <w:sz w:val="16"/>
                <w:szCs w:val="16"/>
              </w:rPr>
              <w:t>／４年</w:t>
            </w:r>
          </w:p>
          <w:p w:rsidR="00E273C0" w:rsidRPr="00976E63" w:rsidRDefault="00E273C0" w:rsidP="00AC6A1D">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sz w:val="16"/>
                <w:szCs w:val="16"/>
              </w:rPr>
              <w:t xml:space="preserve"> p.159</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163</w:t>
            </w:r>
            <w:r w:rsidRPr="00976E63">
              <w:rPr>
                <w:rFonts w:ascii="ＭＳ Ｐゴシック" w:eastAsia="ＭＳ Ｐゴシック" w:hAnsi="ＭＳ Ｐゴシック" w:hint="eastAsia"/>
                <w:sz w:val="16"/>
                <w:szCs w:val="16"/>
              </w:rPr>
              <w:t>／５年</w:t>
            </w:r>
            <w:r w:rsidRPr="00976E63">
              <w:rPr>
                <w:rFonts w:ascii="ＭＳ Ｐゴシック" w:eastAsia="ＭＳ Ｐゴシック" w:hAnsi="ＭＳ Ｐゴシック"/>
                <w:sz w:val="16"/>
                <w:szCs w:val="16"/>
              </w:rPr>
              <w:t>p.171</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175</w:t>
            </w:r>
            <w:r w:rsidRPr="00976E63">
              <w:rPr>
                <w:rFonts w:ascii="ＭＳ Ｐゴシック" w:eastAsia="ＭＳ Ｐゴシック" w:hAnsi="ＭＳ Ｐゴシック" w:hint="eastAsia"/>
                <w:sz w:val="16"/>
                <w:szCs w:val="16"/>
              </w:rPr>
              <w:t>／６年</w:t>
            </w:r>
            <w:r w:rsidRPr="00976E63">
              <w:rPr>
                <w:rFonts w:ascii="ＭＳ Ｐゴシック" w:eastAsia="ＭＳ Ｐゴシック" w:hAnsi="ＭＳ Ｐゴシック"/>
                <w:sz w:val="16"/>
                <w:szCs w:val="16"/>
              </w:rPr>
              <w:t>p.187</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191</w:t>
            </w:r>
            <w:r w:rsidRPr="00976E63">
              <w:rPr>
                <w:rFonts w:ascii="ＭＳ Ｐゴシック" w:eastAsia="ＭＳ Ｐゴシック" w:hAnsi="ＭＳ Ｐゴシック" w:hint="eastAsia"/>
                <w:sz w:val="16"/>
                <w:szCs w:val="16"/>
              </w:rPr>
              <w:t>）</w:t>
            </w:r>
          </w:p>
        </w:tc>
      </w:tr>
      <w:tr w:rsidR="00BE4898" w:rsidRPr="004220B2" w:rsidTr="00E015B9">
        <w:trPr>
          <w:trHeight w:val="1110"/>
        </w:trPr>
        <w:tc>
          <w:tcPr>
            <w:tcW w:w="2836" w:type="dxa"/>
            <w:vMerge w:val="restart"/>
            <w:tcBorders>
              <w:top w:val="single" w:sz="4" w:space="0" w:color="auto"/>
              <w:right w:val="dotted" w:sz="4" w:space="0" w:color="auto"/>
            </w:tcBorders>
            <w:shd w:val="clear" w:color="auto" w:fill="DBE5F1" w:themeFill="accent1" w:themeFillTint="33"/>
          </w:tcPr>
          <w:p w:rsidR="00BE4898" w:rsidRPr="00BC5DC3" w:rsidRDefault="00BE4898" w:rsidP="005E1101">
            <w:pPr>
              <w:spacing w:line="240" w:lineRule="exac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（４）公共の精神を尊び，民主的な社会および国家の発展に努める人間を育成することができるように工夫されているか。</w:t>
            </w:r>
          </w:p>
        </w:tc>
        <w:tc>
          <w:tcPr>
            <w:tcW w:w="3969" w:type="dxa"/>
            <w:tcBorders>
              <w:top w:val="single" w:sz="4" w:space="0" w:color="auto"/>
              <w:left w:val="dotted" w:sz="4" w:space="0" w:color="auto"/>
              <w:bottom w:val="dotted" w:sz="4" w:space="0" w:color="auto"/>
              <w:right w:val="dotted" w:sz="4" w:space="0" w:color="auto"/>
            </w:tcBorders>
          </w:tcPr>
          <w:p w:rsidR="007421C3" w:rsidRDefault="00BE4898" w:rsidP="00976E63">
            <w:pPr>
              <w:spacing w:line="240" w:lineRule="exact"/>
              <w:ind w:left="210" w:hanging="21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◯２〜６年生の巻頭の導入教材で「ちょっとみんなで話</w:t>
            </w:r>
          </w:p>
          <w:p w:rsidR="00DC3060" w:rsidRDefault="00BE4898" w:rsidP="00DC3060">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し合ってみよう」を設け，公共の精神に基づき，主体的</w:t>
            </w:r>
          </w:p>
          <w:p w:rsidR="00DC3060" w:rsidRDefault="00BE4898" w:rsidP="00DC3060">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に社会の形成に参画する態度を養えるように工夫し</w:t>
            </w:r>
          </w:p>
          <w:p w:rsidR="00BE4898" w:rsidRPr="00976E63" w:rsidRDefault="00BE4898" w:rsidP="00DC3060">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ました。</w:t>
            </w:r>
          </w:p>
        </w:tc>
        <w:tc>
          <w:tcPr>
            <w:tcW w:w="3969" w:type="dxa"/>
            <w:tcBorders>
              <w:top w:val="single" w:sz="4" w:space="0" w:color="auto"/>
              <w:left w:val="dotted" w:sz="4" w:space="0" w:color="auto"/>
              <w:bottom w:val="dotted" w:sz="4" w:space="0" w:color="auto"/>
            </w:tcBorders>
          </w:tcPr>
          <w:p w:rsidR="00BE4898" w:rsidRPr="00BE4898" w:rsidRDefault="00BE4898" w:rsidP="00AC6A1D">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・「ちょっとみんなで話し合ってみよう」（２〜６年</w:t>
            </w:r>
            <w:r w:rsidRPr="00976E63">
              <w:rPr>
                <w:rFonts w:ascii="ＭＳ Ｐゴシック" w:eastAsia="ＭＳ Ｐゴシック" w:hAnsi="ＭＳ Ｐゴシック"/>
                <w:sz w:val="16"/>
                <w:szCs w:val="16"/>
              </w:rPr>
              <w:t>p.</w:t>
            </w:r>
            <w:r w:rsidR="00AC6A1D">
              <w:rPr>
                <w:rFonts w:ascii="ＭＳ Ｐゴシック" w:eastAsia="ＭＳ Ｐゴシック" w:hAnsi="ＭＳ Ｐゴシック" w:hint="eastAsia"/>
                <w:sz w:val="16"/>
                <w:szCs w:val="16"/>
              </w:rPr>
              <w:t>7〜8</w:t>
            </w:r>
            <w:r w:rsidRPr="00976E63">
              <w:rPr>
                <w:rFonts w:ascii="ＭＳ Ｐゴシック" w:eastAsia="ＭＳ Ｐゴシック" w:hAnsi="ＭＳ Ｐゴシック" w:hint="eastAsia"/>
                <w:sz w:val="16"/>
                <w:szCs w:val="16"/>
              </w:rPr>
              <w:t>）</w:t>
            </w:r>
          </w:p>
        </w:tc>
      </w:tr>
      <w:tr w:rsidR="00BE4898" w:rsidRPr="004220B2" w:rsidTr="00E015B9">
        <w:trPr>
          <w:trHeight w:val="926"/>
        </w:trPr>
        <w:tc>
          <w:tcPr>
            <w:tcW w:w="2836" w:type="dxa"/>
            <w:vMerge/>
            <w:tcBorders>
              <w:bottom w:val="single" w:sz="4" w:space="0" w:color="auto"/>
              <w:right w:val="dotted" w:sz="4" w:space="0" w:color="auto"/>
            </w:tcBorders>
            <w:shd w:val="clear" w:color="auto" w:fill="DBE5F1" w:themeFill="accent1" w:themeFillTint="33"/>
          </w:tcPr>
          <w:p w:rsidR="00BE4898" w:rsidRPr="00976E63" w:rsidRDefault="00BE4898" w:rsidP="00BE4898">
            <w:pPr>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single" w:sz="4" w:space="0" w:color="auto"/>
              <w:right w:val="dotted" w:sz="4" w:space="0" w:color="auto"/>
            </w:tcBorders>
          </w:tcPr>
          <w:p w:rsidR="00DC3060" w:rsidRDefault="00BE4898" w:rsidP="00DC3060">
            <w:pPr>
              <w:spacing w:line="240" w:lineRule="exact"/>
              <w:ind w:left="210" w:hanging="21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◯各学年で，集団生活の中で生じる問題を取り上げた</w:t>
            </w:r>
          </w:p>
          <w:p w:rsidR="00DC3060" w:rsidRDefault="00BE4898" w:rsidP="00DC3060">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教材を設け，社会のよりよい在り方を目指して考える</w:t>
            </w:r>
          </w:p>
          <w:p w:rsidR="00BE4898" w:rsidRPr="00976E63" w:rsidRDefault="00BE4898" w:rsidP="00DC3060">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ことができるように工夫しました。</w:t>
            </w:r>
          </w:p>
        </w:tc>
        <w:tc>
          <w:tcPr>
            <w:tcW w:w="3969" w:type="dxa"/>
            <w:tcBorders>
              <w:top w:val="dotted" w:sz="4" w:space="0" w:color="auto"/>
              <w:left w:val="dotted" w:sz="4" w:space="0" w:color="auto"/>
              <w:bottom w:val="single" w:sz="4" w:space="0" w:color="auto"/>
            </w:tcBorders>
          </w:tcPr>
          <w:p w:rsidR="00BE4898" w:rsidRPr="00976E63" w:rsidRDefault="00BE4898" w:rsidP="00BE4898">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・「みんな</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いっしょ」（１年</w:t>
            </w:r>
            <w:r w:rsidRPr="00976E63">
              <w:rPr>
                <w:rFonts w:ascii="ＭＳ Ｐゴシック" w:eastAsia="ＭＳ Ｐゴシック" w:hAnsi="ＭＳ Ｐゴシック"/>
                <w:sz w:val="16"/>
                <w:szCs w:val="16"/>
              </w:rPr>
              <w:t>p.26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27</w:t>
            </w:r>
            <w:r w:rsidRPr="00976E63">
              <w:rPr>
                <w:rFonts w:ascii="ＭＳ Ｐゴシック" w:eastAsia="ＭＳ Ｐゴシック" w:hAnsi="ＭＳ Ｐゴシック" w:hint="eastAsia"/>
                <w:sz w:val="16"/>
                <w:szCs w:val="16"/>
              </w:rPr>
              <w:t>）</w:t>
            </w:r>
          </w:p>
          <w:p w:rsidR="00BE4898" w:rsidRPr="00976E63" w:rsidRDefault="00BE4898" w:rsidP="00BE4898">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・「なかよしだから」（３年</w:t>
            </w:r>
            <w:r w:rsidRPr="00976E63">
              <w:rPr>
                <w:rFonts w:ascii="ＭＳ Ｐゴシック" w:eastAsia="ＭＳ Ｐゴシック" w:hAnsi="ＭＳ Ｐゴシック"/>
                <w:sz w:val="16"/>
                <w:szCs w:val="16"/>
              </w:rPr>
              <w:t>p.71</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73</w:t>
            </w:r>
            <w:r w:rsidRPr="00976E63">
              <w:rPr>
                <w:rFonts w:ascii="ＭＳ Ｐゴシック" w:eastAsia="ＭＳ Ｐゴシック" w:hAnsi="ＭＳ Ｐゴシック" w:hint="eastAsia"/>
                <w:sz w:val="16"/>
                <w:szCs w:val="16"/>
              </w:rPr>
              <w:t>）</w:t>
            </w:r>
          </w:p>
          <w:p w:rsidR="00BE4898" w:rsidRPr="00976E63" w:rsidRDefault="00BE4898" w:rsidP="00BE4898">
            <w:pPr>
              <w:spacing w:line="240" w:lineRule="exact"/>
              <w:ind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・「タマゾン川」（６年</w:t>
            </w:r>
            <w:r w:rsidRPr="00976E63">
              <w:rPr>
                <w:rFonts w:ascii="ＭＳ Ｐゴシック" w:eastAsia="ＭＳ Ｐゴシック" w:hAnsi="ＭＳ Ｐゴシック"/>
                <w:sz w:val="16"/>
                <w:szCs w:val="16"/>
              </w:rPr>
              <w:t>p.136</w:t>
            </w:r>
            <w:r w:rsidRPr="00976E63">
              <w:rPr>
                <w:rFonts w:ascii="ＭＳ Ｐゴシック" w:eastAsia="ＭＳ Ｐゴシック" w:hAnsi="ＭＳ Ｐゴシック" w:hint="eastAsia"/>
                <w:sz w:val="16"/>
                <w:szCs w:val="16"/>
              </w:rPr>
              <w:t>〜</w:t>
            </w:r>
            <w:r w:rsidR="00AC6A1D">
              <w:rPr>
                <w:rFonts w:ascii="ＭＳ Ｐゴシック" w:eastAsia="ＭＳ Ｐゴシック" w:hAnsi="ＭＳ Ｐゴシック"/>
                <w:sz w:val="16"/>
                <w:szCs w:val="16"/>
              </w:rPr>
              <w:t>1</w:t>
            </w:r>
            <w:r w:rsidR="00AC6A1D">
              <w:rPr>
                <w:rFonts w:ascii="ＭＳ Ｐゴシック" w:eastAsia="ＭＳ Ｐゴシック" w:hAnsi="ＭＳ Ｐゴシック" w:hint="eastAsia"/>
                <w:sz w:val="16"/>
                <w:szCs w:val="16"/>
              </w:rPr>
              <w:t>4</w:t>
            </w:r>
            <w:r w:rsidRPr="00976E63">
              <w:rPr>
                <w:rFonts w:ascii="ＭＳ Ｐゴシック" w:eastAsia="ＭＳ Ｐゴシック" w:hAnsi="ＭＳ Ｐゴシック"/>
                <w:sz w:val="16"/>
                <w:szCs w:val="16"/>
              </w:rPr>
              <w:t>1</w:t>
            </w:r>
            <w:r w:rsidRPr="00976E63">
              <w:rPr>
                <w:rFonts w:ascii="ＭＳ Ｐゴシック" w:eastAsia="ＭＳ Ｐゴシック" w:hAnsi="ＭＳ Ｐゴシック" w:hint="eastAsia"/>
                <w:sz w:val="16"/>
                <w:szCs w:val="16"/>
              </w:rPr>
              <w:t>）</w:t>
            </w:r>
          </w:p>
        </w:tc>
      </w:tr>
      <w:tr w:rsidR="00455CC0" w:rsidRPr="004220B2" w:rsidTr="00E015B9">
        <w:trPr>
          <w:trHeight w:val="1170"/>
        </w:trPr>
        <w:tc>
          <w:tcPr>
            <w:tcW w:w="2836" w:type="dxa"/>
            <w:vMerge w:val="restart"/>
            <w:tcBorders>
              <w:top w:val="single" w:sz="4" w:space="0" w:color="auto"/>
              <w:right w:val="dotted" w:sz="4" w:space="0" w:color="auto"/>
            </w:tcBorders>
            <w:shd w:val="clear" w:color="auto" w:fill="DBE5F1" w:themeFill="accent1" w:themeFillTint="33"/>
          </w:tcPr>
          <w:p w:rsidR="00455CC0" w:rsidRPr="00455CC0" w:rsidRDefault="00455CC0" w:rsidP="00455CC0">
            <w:pPr>
              <w:spacing w:line="240" w:lineRule="exac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（５）他国を尊重し，国際社会の平和と発展や環境の保全に貢献する人間を育成することができるように工夫されているか。</w:t>
            </w:r>
          </w:p>
        </w:tc>
        <w:tc>
          <w:tcPr>
            <w:tcW w:w="3969" w:type="dxa"/>
            <w:tcBorders>
              <w:top w:val="single" w:sz="4" w:space="0" w:color="auto"/>
              <w:left w:val="dotted" w:sz="4" w:space="0" w:color="auto"/>
              <w:bottom w:val="dotted" w:sz="4" w:space="0" w:color="auto"/>
              <w:right w:val="dotted" w:sz="4" w:space="0" w:color="auto"/>
            </w:tcBorders>
          </w:tcPr>
          <w:p w:rsidR="00DC3060" w:rsidRDefault="00455CC0" w:rsidP="00DC3060">
            <w:pPr>
              <w:spacing w:line="240" w:lineRule="exact"/>
              <w:ind w:left="210" w:hanging="21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◯伝統と文化を大切にし，他国を尊重する態度を養うた</w:t>
            </w:r>
          </w:p>
          <w:p w:rsidR="00DC3060" w:rsidRDefault="00455CC0" w:rsidP="00DC3060">
            <w:pPr>
              <w:spacing w:line="240" w:lineRule="exact"/>
              <w:ind w:firstLineChars="100" w:firstLine="16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め「国際理解，国際親善」を扱った教材を各学年で取</w:t>
            </w:r>
          </w:p>
          <w:p w:rsidR="00DC3060" w:rsidRDefault="00455CC0" w:rsidP="00DC3060">
            <w:pPr>
              <w:spacing w:line="240" w:lineRule="exact"/>
              <w:ind w:firstLineChars="100" w:firstLine="16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り上げ，多様性や平和についての考えが深められる</w:t>
            </w:r>
          </w:p>
          <w:p w:rsidR="00455CC0" w:rsidRPr="00455CC0" w:rsidRDefault="00455CC0" w:rsidP="00DC3060">
            <w:pPr>
              <w:spacing w:line="240" w:lineRule="exact"/>
              <w:ind w:firstLineChars="100" w:firstLine="16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ように工夫しました。</w:t>
            </w:r>
          </w:p>
        </w:tc>
        <w:tc>
          <w:tcPr>
            <w:tcW w:w="3969" w:type="dxa"/>
            <w:tcBorders>
              <w:top w:val="single" w:sz="4" w:space="0" w:color="auto"/>
              <w:left w:val="dotted" w:sz="4" w:space="0" w:color="auto"/>
              <w:bottom w:val="dotted" w:sz="4" w:space="0" w:color="auto"/>
            </w:tcBorders>
          </w:tcPr>
          <w:p w:rsidR="00455CC0" w:rsidRPr="00455CC0" w:rsidRDefault="00455CC0" w:rsidP="00455CC0">
            <w:pPr>
              <w:pStyle w:val="a4"/>
              <w:spacing w:line="240" w:lineRule="exact"/>
              <w:ind w:leftChars="0" w:left="210" w:hanging="210"/>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・「ぼくと</w:t>
            </w:r>
            <w:r w:rsidRPr="00455CC0">
              <w:rPr>
                <w:rFonts w:ascii="ＭＳ Ｐゴシック" w:eastAsia="ＭＳ Ｐゴシック" w:hAnsi="ＭＳ Ｐゴシック"/>
                <w:sz w:val="16"/>
                <w:szCs w:val="16"/>
              </w:rPr>
              <w:t xml:space="preserve"> </w:t>
            </w:r>
            <w:r w:rsidRPr="00455CC0">
              <w:rPr>
                <w:rFonts w:ascii="ＭＳ Ｐゴシック" w:eastAsia="ＭＳ Ｐゴシック" w:hAnsi="ＭＳ Ｐゴシック" w:hint="eastAsia"/>
                <w:sz w:val="16"/>
                <w:szCs w:val="16"/>
              </w:rPr>
              <w:t>シャオミン」（１年</w:t>
            </w:r>
            <w:r w:rsidRPr="00455CC0">
              <w:rPr>
                <w:rFonts w:ascii="ＭＳ Ｐゴシック" w:eastAsia="ＭＳ Ｐゴシック" w:hAnsi="ＭＳ Ｐゴシック"/>
                <w:sz w:val="16"/>
                <w:szCs w:val="16"/>
              </w:rPr>
              <w:t>p.44</w:t>
            </w:r>
            <w:r w:rsidRPr="00455CC0">
              <w:rPr>
                <w:rFonts w:ascii="ＭＳ Ｐゴシック" w:eastAsia="ＭＳ Ｐゴシック" w:hAnsi="ＭＳ Ｐゴシック" w:hint="eastAsia"/>
                <w:sz w:val="16"/>
                <w:szCs w:val="16"/>
              </w:rPr>
              <w:t>〜</w:t>
            </w:r>
            <w:r w:rsidRPr="00455CC0">
              <w:rPr>
                <w:rFonts w:ascii="ＭＳ Ｐゴシック" w:eastAsia="ＭＳ Ｐゴシック" w:hAnsi="ＭＳ Ｐゴシック"/>
                <w:sz w:val="16"/>
                <w:szCs w:val="16"/>
              </w:rPr>
              <w:t>45</w:t>
            </w:r>
            <w:r w:rsidRPr="00455CC0">
              <w:rPr>
                <w:rFonts w:ascii="ＭＳ Ｐゴシック" w:eastAsia="ＭＳ Ｐゴシック" w:hAnsi="ＭＳ Ｐゴシック" w:hint="eastAsia"/>
                <w:sz w:val="16"/>
                <w:szCs w:val="16"/>
              </w:rPr>
              <w:t>）</w:t>
            </w:r>
          </w:p>
          <w:p w:rsidR="00455CC0" w:rsidRPr="00455CC0" w:rsidRDefault="00455CC0" w:rsidP="00455CC0">
            <w:pPr>
              <w:pStyle w:val="a4"/>
              <w:spacing w:line="240" w:lineRule="exact"/>
              <w:ind w:leftChars="0" w:left="210" w:hanging="210"/>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・「三つの国」（３年</w:t>
            </w:r>
            <w:r w:rsidRPr="00455CC0">
              <w:rPr>
                <w:rFonts w:ascii="ＭＳ Ｐゴシック" w:eastAsia="ＭＳ Ｐゴシック" w:hAnsi="ＭＳ Ｐゴシック"/>
                <w:sz w:val="16"/>
                <w:szCs w:val="16"/>
              </w:rPr>
              <w:t>p.55</w:t>
            </w:r>
            <w:r w:rsidRPr="00455CC0">
              <w:rPr>
                <w:rFonts w:ascii="ＭＳ Ｐゴシック" w:eastAsia="ＭＳ Ｐゴシック" w:hAnsi="ＭＳ Ｐゴシック" w:hint="eastAsia"/>
                <w:sz w:val="16"/>
                <w:szCs w:val="16"/>
              </w:rPr>
              <w:t>〜</w:t>
            </w:r>
            <w:r w:rsidRPr="00455CC0">
              <w:rPr>
                <w:rFonts w:ascii="ＭＳ Ｐゴシック" w:eastAsia="ＭＳ Ｐゴシック" w:hAnsi="ＭＳ Ｐゴシック"/>
                <w:sz w:val="16"/>
                <w:szCs w:val="16"/>
              </w:rPr>
              <w:t>57</w:t>
            </w:r>
            <w:r w:rsidRPr="00455CC0">
              <w:rPr>
                <w:rFonts w:ascii="ＭＳ Ｐゴシック" w:eastAsia="ＭＳ Ｐゴシック" w:hAnsi="ＭＳ Ｐゴシック" w:hint="eastAsia"/>
                <w:sz w:val="16"/>
                <w:szCs w:val="16"/>
              </w:rPr>
              <w:t>）</w:t>
            </w:r>
          </w:p>
          <w:p w:rsidR="00455CC0" w:rsidRPr="00455CC0" w:rsidRDefault="00455CC0" w:rsidP="00455CC0">
            <w:pPr>
              <w:pStyle w:val="a4"/>
              <w:spacing w:line="240" w:lineRule="exact"/>
              <w:ind w:leftChars="0" w:left="210" w:hanging="210"/>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・「『折り紙大使』」（５年</w:t>
            </w:r>
            <w:r w:rsidRPr="00455CC0">
              <w:rPr>
                <w:rFonts w:ascii="ＭＳ Ｐゴシック" w:eastAsia="ＭＳ Ｐゴシック" w:hAnsi="ＭＳ Ｐゴシック"/>
                <w:sz w:val="16"/>
                <w:szCs w:val="16"/>
              </w:rPr>
              <w:t>p.79</w:t>
            </w:r>
            <w:r w:rsidRPr="00455CC0">
              <w:rPr>
                <w:rFonts w:ascii="ＭＳ Ｐゴシック" w:eastAsia="ＭＳ Ｐゴシック" w:hAnsi="ＭＳ Ｐゴシック" w:hint="eastAsia"/>
                <w:sz w:val="16"/>
                <w:szCs w:val="16"/>
              </w:rPr>
              <w:t>〜</w:t>
            </w:r>
            <w:r w:rsidRPr="00455CC0">
              <w:rPr>
                <w:rFonts w:ascii="ＭＳ Ｐゴシック" w:eastAsia="ＭＳ Ｐゴシック" w:hAnsi="ＭＳ Ｐゴシック"/>
                <w:sz w:val="16"/>
                <w:szCs w:val="16"/>
              </w:rPr>
              <w:t>83</w:t>
            </w:r>
            <w:r w:rsidRPr="00455CC0">
              <w:rPr>
                <w:rFonts w:ascii="ＭＳ Ｐゴシック" w:eastAsia="ＭＳ Ｐゴシック" w:hAnsi="ＭＳ Ｐゴシック" w:hint="eastAsia"/>
                <w:sz w:val="16"/>
                <w:szCs w:val="16"/>
              </w:rPr>
              <w:t>）</w:t>
            </w:r>
          </w:p>
          <w:p w:rsidR="00455CC0" w:rsidRPr="00455CC0" w:rsidRDefault="00455CC0" w:rsidP="00455CC0">
            <w:pPr>
              <w:spacing w:line="240" w:lineRule="exact"/>
              <w:rPr>
                <w:rFonts w:ascii="ＭＳ Ｐゴシック" w:eastAsia="ＭＳ Ｐゴシック" w:hAnsi="ＭＳ Ｐゴシック"/>
                <w:sz w:val="16"/>
                <w:szCs w:val="16"/>
              </w:rPr>
            </w:pPr>
          </w:p>
        </w:tc>
      </w:tr>
      <w:tr w:rsidR="00455CC0" w:rsidRPr="004220B2" w:rsidTr="00E015B9">
        <w:trPr>
          <w:trHeight w:val="1134"/>
        </w:trPr>
        <w:tc>
          <w:tcPr>
            <w:tcW w:w="2836" w:type="dxa"/>
            <w:vMerge/>
            <w:tcBorders>
              <w:right w:val="dotted" w:sz="4" w:space="0" w:color="auto"/>
            </w:tcBorders>
            <w:shd w:val="clear" w:color="auto" w:fill="DBE5F1" w:themeFill="accent1" w:themeFillTint="33"/>
          </w:tcPr>
          <w:p w:rsidR="00455CC0" w:rsidRPr="00455CC0" w:rsidRDefault="00455CC0" w:rsidP="00455CC0">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single" w:sz="4" w:space="0" w:color="auto"/>
              <w:right w:val="dotted" w:sz="4" w:space="0" w:color="auto"/>
            </w:tcBorders>
          </w:tcPr>
          <w:p w:rsidR="00DC3060" w:rsidRDefault="00455CC0" w:rsidP="00DC3060">
            <w:pPr>
              <w:spacing w:line="240" w:lineRule="exact"/>
              <w:ind w:left="210" w:hanging="21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◯自然を大切にし，環境を保全することの大切さに気づ</w:t>
            </w:r>
          </w:p>
          <w:p w:rsidR="00DC3060" w:rsidRDefault="00455CC0" w:rsidP="00DC3060">
            <w:pPr>
              <w:spacing w:line="240" w:lineRule="exact"/>
              <w:ind w:firstLineChars="100" w:firstLine="16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くことができるように「自然愛護」を扱った教材を取り</w:t>
            </w:r>
          </w:p>
          <w:p w:rsidR="00455CC0" w:rsidRPr="00455CC0" w:rsidRDefault="00455CC0" w:rsidP="00DC3060">
            <w:pPr>
              <w:spacing w:line="240" w:lineRule="exact"/>
              <w:ind w:firstLineChars="100" w:firstLine="160"/>
              <w:jc w:val="left"/>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上げました。</w:t>
            </w:r>
          </w:p>
        </w:tc>
        <w:tc>
          <w:tcPr>
            <w:tcW w:w="3969" w:type="dxa"/>
            <w:tcBorders>
              <w:top w:val="dotted" w:sz="4" w:space="0" w:color="auto"/>
              <w:left w:val="dotted" w:sz="4" w:space="0" w:color="auto"/>
              <w:bottom w:val="single" w:sz="4" w:space="0" w:color="auto"/>
            </w:tcBorders>
          </w:tcPr>
          <w:p w:rsidR="00455CC0" w:rsidRPr="00455CC0" w:rsidRDefault="00455CC0" w:rsidP="00193B61">
            <w:pPr>
              <w:pStyle w:val="a4"/>
              <w:spacing w:line="240" w:lineRule="exact"/>
              <w:ind w:leftChars="0" w:left="0"/>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・「げんきに</w:t>
            </w:r>
            <w:r w:rsidRPr="00455CC0">
              <w:rPr>
                <w:rFonts w:ascii="ＭＳ Ｐゴシック" w:eastAsia="ＭＳ Ｐゴシック" w:hAnsi="ＭＳ Ｐゴシック"/>
                <w:sz w:val="16"/>
                <w:szCs w:val="16"/>
              </w:rPr>
              <w:t xml:space="preserve"> </w:t>
            </w:r>
            <w:r w:rsidRPr="00455CC0">
              <w:rPr>
                <w:rFonts w:ascii="ＭＳ Ｐゴシック" w:eastAsia="ＭＳ Ｐゴシック" w:hAnsi="ＭＳ Ｐゴシック" w:hint="eastAsia"/>
                <w:sz w:val="16"/>
                <w:szCs w:val="16"/>
              </w:rPr>
              <w:t>そだて，ミニトマト」（２年</w:t>
            </w:r>
            <w:r w:rsidRPr="00455CC0">
              <w:rPr>
                <w:rFonts w:ascii="ＭＳ Ｐゴシック" w:eastAsia="ＭＳ Ｐゴシック" w:hAnsi="ＭＳ Ｐゴシック"/>
                <w:sz w:val="16"/>
                <w:szCs w:val="16"/>
              </w:rPr>
              <w:t>p.31</w:t>
            </w:r>
            <w:r w:rsidRPr="00455CC0">
              <w:rPr>
                <w:rFonts w:ascii="ＭＳ Ｐゴシック" w:eastAsia="ＭＳ Ｐゴシック" w:hAnsi="ＭＳ Ｐゴシック" w:hint="eastAsia"/>
                <w:sz w:val="16"/>
                <w:szCs w:val="16"/>
              </w:rPr>
              <w:t>〜</w:t>
            </w:r>
            <w:r w:rsidRPr="00455CC0">
              <w:rPr>
                <w:rFonts w:ascii="ＭＳ Ｐゴシック" w:eastAsia="ＭＳ Ｐゴシック" w:hAnsi="ＭＳ Ｐゴシック"/>
                <w:sz w:val="16"/>
                <w:szCs w:val="16"/>
              </w:rPr>
              <w:t>33</w:t>
            </w:r>
            <w:r w:rsidRPr="00455CC0">
              <w:rPr>
                <w:rFonts w:ascii="ＭＳ Ｐゴシック" w:eastAsia="ＭＳ Ｐゴシック" w:hAnsi="ＭＳ Ｐゴシック" w:hint="eastAsia"/>
                <w:sz w:val="16"/>
                <w:szCs w:val="16"/>
              </w:rPr>
              <w:t>）</w:t>
            </w:r>
          </w:p>
          <w:p w:rsidR="00455CC0" w:rsidRPr="00455CC0" w:rsidRDefault="00455CC0" w:rsidP="00193B61">
            <w:pPr>
              <w:pStyle w:val="a4"/>
              <w:spacing w:line="240" w:lineRule="exact"/>
              <w:ind w:leftChars="0" w:left="210" w:hanging="210"/>
              <w:rPr>
                <w:rFonts w:ascii="ＭＳ Ｐゴシック" w:eastAsia="ＭＳ Ｐゴシック" w:hAnsi="ＭＳ Ｐゴシック"/>
                <w:sz w:val="16"/>
                <w:szCs w:val="16"/>
              </w:rPr>
            </w:pPr>
            <w:r w:rsidRPr="00455CC0">
              <w:rPr>
                <w:rFonts w:ascii="ＭＳ Ｐゴシック" w:eastAsia="ＭＳ Ｐゴシック" w:hAnsi="ＭＳ Ｐゴシック" w:hint="eastAsia"/>
                <w:sz w:val="16"/>
                <w:szCs w:val="16"/>
              </w:rPr>
              <w:t>・「『ふれあいの森』で」（４年</w:t>
            </w:r>
            <w:r w:rsidRPr="00455CC0">
              <w:rPr>
                <w:rFonts w:ascii="ＭＳ Ｐゴシック" w:eastAsia="ＭＳ Ｐゴシック" w:hAnsi="ＭＳ Ｐゴシック"/>
                <w:sz w:val="16"/>
                <w:szCs w:val="16"/>
              </w:rPr>
              <w:t>p.58</w:t>
            </w:r>
            <w:r w:rsidRPr="00455CC0">
              <w:rPr>
                <w:rFonts w:ascii="ＭＳ Ｐゴシック" w:eastAsia="ＭＳ Ｐゴシック" w:hAnsi="ＭＳ Ｐゴシック" w:hint="eastAsia"/>
                <w:sz w:val="16"/>
                <w:szCs w:val="16"/>
              </w:rPr>
              <w:t>〜</w:t>
            </w:r>
            <w:r w:rsidRPr="00455CC0">
              <w:rPr>
                <w:rFonts w:ascii="ＭＳ Ｐゴシック" w:eastAsia="ＭＳ Ｐゴシック" w:hAnsi="ＭＳ Ｐゴシック"/>
                <w:sz w:val="16"/>
                <w:szCs w:val="16"/>
              </w:rPr>
              <w:t>61</w:t>
            </w:r>
            <w:r w:rsidRPr="00455CC0">
              <w:rPr>
                <w:rFonts w:ascii="ＭＳ Ｐゴシック" w:eastAsia="ＭＳ Ｐゴシック" w:hAnsi="ＭＳ Ｐゴシック" w:hint="eastAsia"/>
                <w:sz w:val="16"/>
                <w:szCs w:val="16"/>
              </w:rPr>
              <w:t>）</w:t>
            </w:r>
          </w:p>
          <w:p w:rsidR="00455CC0" w:rsidRPr="00E83D13" w:rsidRDefault="00455CC0" w:rsidP="00193B61">
            <w:pPr>
              <w:spacing w:line="240" w:lineRule="exact"/>
              <w:ind w:leftChars="11" w:left="98" w:hangingChars="47" w:hanging="75"/>
              <w:rPr>
                <w:rFonts w:ascii="ＭＳ Ｐゴシック" w:eastAsia="ＭＳ Ｐゴシック" w:hAnsi="ＭＳ Ｐゴシック"/>
              </w:rPr>
            </w:pPr>
            <w:r w:rsidRPr="00455CC0">
              <w:rPr>
                <w:rFonts w:ascii="ＭＳ Ｐゴシック" w:eastAsia="ＭＳ Ｐゴシック" w:hAnsi="ＭＳ Ｐゴシック" w:hint="eastAsia"/>
                <w:sz w:val="16"/>
                <w:szCs w:val="16"/>
              </w:rPr>
              <w:t>・「イルカの海を守ろう」（５年</w:t>
            </w:r>
            <w:r w:rsidRPr="00455CC0">
              <w:rPr>
                <w:rFonts w:ascii="ＭＳ Ｐゴシック" w:eastAsia="ＭＳ Ｐゴシック" w:hAnsi="ＭＳ Ｐゴシック"/>
                <w:sz w:val="16"/>
                <w:szCs w:val="16"/>
              </w:rPr>
              <w:t>p.156</w:t>
            </w:r>
            <w:r w:rsidRPr="00455CC0">
              <w:rPr>
                <w:rFonts w:ascii="ＭＳ Ｐゴシック" w:eastAsia="ＭＳ Ｐゴシック" w:hAnsi="ＭＳ Ｐゴシック" w:hint="eastAsia"/>
                <w:sz w:val="16"/>
                <w:szCs w:val="16"/>
              </w:rPr>
              <w:t>〜</w:t>
            </w:r>
            <w:r w:rsidRPr="00455CC0">
              <w:rPr>
                <w:rFonts w:ascii="ＭＳ Ｐゴシック" w:eastAsia="ＭＳ Ｐゴシック" w:hAnsi="ＭＳ Ｐゴシック"/>
                <w:sz w:val="16"/>
                <w:szCs w:val="16"/>
              </w:rPr>
              <w:t>159</w:t>
            </w:r>
            <w:r w:rsidRPr="00455CC0">
              <w:rPr>
                <w:rFonts w:ascii="ＭＳ Ｐゴシック" w:eastAsia="ＭＳ Ｐゴシック" w:hAnsi="ＭＳ Ｐゴシック" w:hint="eastAsia"/>
                <w:sz w:val="16"/>
                <w:szCs w:val="16"/>
              </w:rPr>
              <w:t>）</w:t>
            </w:r>
          </w:p>
        </w:tc>
      </w:tr>
    </w:tbl>
    <w:p w:rsidR="00BE4898" w:rsidRDefault="00BE4898" w:rsidP="00BE4898"/>
    <w:p w:rsidR="000A7C53" w:rsidRDefault="000A7C53" w:rsidP="00BE4898"/>
    <w:p w:rsidR="000A7C53" w:rsidRPr="00434CF0" w:rsidRDefault="000A7C53" w:rsidP="00BE4898"/>
    <w:tbl>
      <w:tblPr>
        <w:tblStyle w:val="a3"/>
        <w:tblW w:w="10749" w:type="dxa"/>
        <w:tblInd w:w="-9" w:type="dxa"/>
        <w:tblLook w:val="04A0" w:firstRow="1" w:lastRow="0" w:firstColumn="1" w:lastColumn="0" w:noHBand="0" w:noVBand="1"/>
      </w:tblPr>
      <w:tblGrid>
        <w:gridCol w:w="2811"/>
        <w:gridCol w:w="3969"/>
        <w:gridCol w:w="3969"/>
      </w:tblGrid>
      <w:tr w:rsidR="00DF098A" w:rsidRPr="00976E63" w:rsidTr="00E015B9">
        <w:trPr>
          <w:trHeight w:val="843"/>
        </w:trPr>
        <w:tc>
          <w:tcPr>
            <w:tcW w:w="2811" w:type="dxa"/>
            <w:vMerge w:val="restart"/>
            <w:tcBorders>
              <w:right w:val="dotted" w:sz="4" w:space="0" w:color="auto"/>
            </w:tcBorders>
            <w:shd w:val="clear" w:color="auto" w:fill="DBE5F1" w:themeFill="accent1" w:themeFillTint="33"/>
          </w:tcPr>
          <w:p w:rsidR="00F928CD" w:rsidRDefault="00DF098A"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（６）未来を拓く主体性のある日本人を</w:t>
            </w:r>
          </w:p>
          <w:p w:rsidR="00F928CD" w:rsidRDefault="00DF098A"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育成することができるように工夫されて</w:t>
            </w:r>
          </w:p>
          <w:p w:rsidR="00DF098A" w:rsidRPr="00976E63" w:rsidRDefault="00DF098A"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いるか。</w:t>
            </w:r>
          </w:p>
        </w:tc>
        <w:tc>
          <w:tcPr>
            <w:tcW w:w="3969" w:type="dxa"/>
            <w:tcBorders>
              <w:left w:val="dotted" w:sz="4" w:space="0" w:color="auto"/>
              <w:bottom w:val="dotted" w:sz="4" w:space="0" w:color="auto"/>
              <w:right w:val="dotted" w:sz="4" w:space="0" w:color="auto"/>
            </w:tcBorders>
          </w:tcPr>
          <w:p w:rsidR="003C2DB9" w:rsidRDefault="00DF098A"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◯目次では，道徳の時間に何を，どのように学習するの</w:t>
            </w:r>
          </w:p>
          <w:p w:rsidR="00DC3060" w:rsidRDefault="00DF098A" w:rsidP="00DC3060">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かを分かりやすい言葉で示し，主体的な学習態度を</w:t>
            </w:r>
          </w:p>
          <w:p w:rsidR="00DF098A" w:rsidRPr="00DC3060" w:rsidRDefault="00DF098A" w:rsidP="00DC3060">
            <w:pPr>
              <w:pStyle w:val="a4"/>
              <w:spacing w:line="240" w:lineRule="exact"/>
              <w:ind w:leftChars="0" w:left="0" w:firstLineChars="100" w:firstLine="160"/>
              <w:rPr>
                <w:rFonts w:ascii="ＭＳ Ｐゴシック" w:eastAsia="ＭＳ Ｐゴシック" w:hAnsi="ＭＳ Ｐゴシック"/>
                <w:sz w:val="16"/>
                <w:szCs w:val="16"/>
              </w:rPr>
            </w:pPr>
            <w:r w:rsidRPr="00DC3060">
              <w:rPr>
                <w:rFonts w:ascii="ＭＳ Ｐゴシック" w:eastAsia="ＭＳ Ｐゴシック" w:hAnsi="ＭＳ Ｐゴシック" w:hint="eastAsia"/>
                <w:sz w:val="16"/>
                <w:szCs w:val="16"/>
              </w:rPr>
              <w:t>はぐくむように工夫しました。</w:t>
            </w:r>
          </w:p>
        </w:tc>
        <w:tc>
          <w:tcPr>
            <w:tcW w:w="3969" w:type="dxa"/>
            <w:tcBorders>
              <w:left w:val="dotted" w:sz="4" w:space="0" w:color="auto"/>
              <w:bottom w:val="dotted" w:sz="4" w:space="0" w:color="auto"/>
            </w:tcBorders>
          </w:tcPr>
          <w:p w:rsidR="00DF098A" w:rsidRPr="00976E63" w:rsidRDefault="00DF098A"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・１〜６年（目次〜</w:t>
            </w:r>
            <w:r w:rsidRPr="00976E63">
              <w:rPr>
                <w:rFonts w:ascii="ＭＳ Ｐゴシック" w:eastAsia="ＭＳ Ｐゴシック" w:hAnsi="ＭＳ Ｐゴシック"/>
                <w:sz w:val="16"/>
                <w:szCs w:val="16"/>
              </w:rPr>
              <w:t>p.</w:t>
            </w:r>
            <w:r w:rsidR="00455CC0">
              <w:rPr>
                <w:rFonts w:ascii="ＭＳ Ｐゴシック" w:eastAsia="ＭＳ Ｐゴシック" w:hAnsi="ＭＳ Ｐゴシック" w:hint="eastAsia"/>
                <w:sz w:val="16"/>
                <w:szCs w:val="16"/>
              </w:rPr>
              <w:t>3</w:t>
            </w:r>
            <w:r w:rsidRPr="00976E63">
              <w:rPr>
                <w:rFonts w:ascii="ＭＳ Ｐゴシック" w:eastAsia="ＭＳ Ｐゴシック" w:hAnsi="ＭＳ Ｐゴシック" w:hint="eastAsia"/>
                <w:sz w:val="16"/>
                <w:szCs w:val="16"/>
              </w:rPr>
              <w:t>）</w:t>
            </w:r>
          </w:p>
          <w:p w:rsidR="00DF098A" w:rsidRPr="00976E63" w:rsidRDefault="00DF098A" w:rsidP="00976E63">
            <w:pPr>
              <w:pStyle w:val="a4"/>
              <w:spacing w:line="240" w:lineRule="exact"/>
              <w:ind w:leftChars="0" w:left="320" w:hanging="320"/>
              <w:rPr>
                <w:rFonts w:ascii="ＭＳ Ｐゴシック" w:eastAsia="ＭＳ Ｐゴシック" w:hAnsi="ＭＳ Ｐゴシック"/>
                <w:sz w:val="16"/>
                <w:szCs w:val="16"/>
              </w:rPr>
            </w:pPr>
          </w:p>
        </w:tc>
      </w:tr>
      <w:tr w:rsidR="00DF098A" w:rsidRPr="00976E63" w:rsidTr="00E015B9">
        <w:trPr>
          <w:trHeight w:val="969"/>
        </w:trPr>
        <w:tc>
          <w:tcPr>
            <w:tcW w:w="2811" w:type="dxa"/>
            <w:vMerge/>
            <w:tcBorders>
              <w:right w:val="dotted" w:sz="4" w:space="0" w:color="auto"/>
            </w:tcBorders>
            <w:shd w:val="clear" w:color="auto" w:fill="DBE5F1" w:themeFill="accent1" w:themeFillTint="33"/>
          </w:tcPr>
          <w:p w:rsidR="00DF098A" w:rsidRPr="00976E63" w:rsidRDefault="00DF098A" w:rsidP="00976E63">
            <w:pPr>
              <w:pStyle w:val="a4"/>
              <w:spacing w:line="240" w:lineRule="exact"/>
              <w:ind w:leftChars="0"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dotted" w:sz="4" w:space="0" w:color="auto"/>
            </w:tcBorders>
          </w:tcPr>
          <w:p w:rsidR="00BB1F03" w:rsidRDefault="00DF098A" w:rsidP="00BB1F0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◯道徳的価値に根差した問題解決的な学習を取り入</w:t>
            </w:r>
          </w:p>
          <w:p w:rsidR="003C2DB9" w:rsidRPr="00BB1F03" w:rsidRDefault="00DF098A" w:rsidP="00BB1F03">
            <w:pPr>
              <w:pStyle w:val="a4"/>
              <w:spacing w:line="240" w:lineRule="exact"/>
              <w:ind w:leftChars="0" w:left="0" w:firstLineChars="100" w:firstLine="160"/>
              <w:rPr>
                <w:rFonts w:ascii="ＭＳ Ｐゴシック" w:eastAsia="ＭＳ Ｐゴシック" w:hAnsi="ＭＳ Ｐゴシック"/>
                <w:sz w:val="16"/>
                <w:szCs w:val="16"/>
              </w:rPr>
            </w:pPr>
            <w:r w:rsidRPr="00F849CE">
              <w:rPr>
                <w:rFonts w:ascii="ＭＳ Ｐゴシック" w:eastAsia="ＭＳ Ｐゴシック" w:hAnsi="ＭＳ Ｐゴシック" w:hint="eastAsia"/>
                <w:sz w:val="16"/>
                <w:szCs w:val="16"/>
              </w:rPr>
              <w:t>れ，</w:t>
            </w:r>
            <w:r w:rsidRPr="00BB1F03">
              <w:rPr>
                <w:rFonts w:ascii="ＭＳ Ｐゴシック" w:eastAsia="ＭＳ Ｐゴシック" w:hAnsi="ＭＳ Ｐゴシック" w:hint="eastAsia"/>
                <w:sz w:val="16"/>
                <w:szCs w:val="16"/>
              </w:rPr>
              <w:t>児童が主体的に考え，判断し，意欲的に行動でき</w:t>
            </w:r>
          </w:p>
          <w:p w:rsidR="00DF098A" w:rsidRPr="00976E63" w:rsidRDefault="00DF098A" w:rsidP="003C2DB9">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るように工夫しました。</w:t>
            </w:r>
          </w:p>
        </w:tc>
        <w:tc>
          <w:tcPr>
            <w:tcW w:w="3969" w:type="dxa"/>
            <w:tcBorders>
              <w:top w:val="dotted" w:sz="4" w:space="0" w:color="auto"/>
              <w:left w:val="dotted" w:sz="4" w:space="0" w:color="auto"/>
              <w:bottom w:val="dotted" w:sz="4" w:space="0" w:color="auto"/>
            </w:tcBorders>
          </w:tcPr>
          <w:p w:rsidR="00DF098A" w:rsidRPr="00976E63" w:rsidRDefault="00DF098A" w:rsidP="00193B61">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・「大すきな フルーツポンチ」（２年p.19〜21）</w:t>
            </w:r>
          </w:p>
          <w:p w:rsidR="00DF098A" w:rsidRPr="00976E63" w:rsidRDefault="00DF098A" w:rsidP="00193B61">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・「お母さんのせいきゅう書」（４年p.104〜106）</w:t>
            </w:r>
          </w:p>
          <w:p w:rsidR="00DF098A" w:rsidRPr="00976E63" w:rsidRDefault="00DF098A" w:rsidP="00193B61">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cs="ＭＳ Ｐゴシック" w:hint="eastAsia"/>
                <w:color w:val="000000"/>
                <w:kern w:val="0"/>
                <w:sz w:val="16"/>
                <w:szCs w:val="16"/>
              </w:rPr>
              <w:t>・「駅前広場はだれのもの」（５年p.26〜29）</w:t>
            </w:r>
          </w:p>
        </w:tc>
      </w:tr>
      <w:tr w:rsidR="00DF098A" w:rsidRPr="00976E63" w:rsidTr="00E015B9">
        <w:trPr>
          <w:cantSplit/>
          <w:trHeight w:val="2131"/>
        </w:trPr>
        <w:tc>
          <w:tcPr>
            <w:tcW w:w="2811" w:type="dxa"/>
            <w:vMerge/>
            <w:tcBorders>
              <w:right w:val="dotted" w:sz="4" w:space="0" w:color="auto"/>
            </w:tcBorders>
            <w:shd w:val="clear" w:color="auto" w:fill="DBE5F1" w:themeFill="accent1" w:themeFillTint="33"/>
          </w:tcPr>
          <w:p w:rsidR="00DF098A" w:rsidRPr="00976E63" w:rsidRDefault="00DF098A" w:rsidP="00976E63">
            <w:pPr>
              <w:pStyle w:val="a4"/>
              <w:spacing w:line="240" w:lineRule="exact"/>
              <w:ind w:leftChars="0"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3C2DB9" w:rsidRDefault="00DF098A" w:rsidP="00976E63">
            <w:pPr>
              <w:spacing w:line="240" w:lineRule="exact"/>
              <w:ind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◯人間関係力を養う「出会う・ふれ合う」や，体験活動と</w:t>
            </w:r>
          </w:p>
          <w:p w:rsidR="003C2DB9" w:rsidRDefault="00DF098A" w:rsidP="003C2DB9">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の関連を図った教材で，人生や生活に生きて働く道徳</w:t>
            </w:r>
          </w:p>
          <w:p w:rsidR="00DF098A" w:rsidRPr="00976E63" w:rsidRDefault="00DF098A" w:rsidP="003C2DB9">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性を育成するように工夫しました。</w:t>
            </w:r>
          </w:p>
        </w:tc>
        <w:tc>
          <w:tcPr>
            <w:tcW w:w="3969" w:type="dxa"/>
            <w:tcBorders>
              <w:top w:val="dotted" w:sz="4" w:space="0" w:color="auto"/>
              <w:left w:val="dotted" w:sz="4" w:space="0" w:color="auto"/>
            </w:tcBorders>
          </w:tcPr>
          <w:p w:rsidR="001B261C" w:rsidRPr="00976E63" w:rsidRDefault="007A753C" w:rsidP="00193B61">
            <w:pPr>
              <w:spacing w:before="57" w:after="57" w:line="240" w:lineRule="exact"/>
              <w:ind w:left="160" w:hangingChars="100" w:hanging="160"/>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w:t>
            </w:r>
            <w:r w:rsidR="00DF098A" w:rsidRPr="00976E63">
              <w:rPr>
                <w:rFonts w:ascii="ＭＳ Ｐゴシック" w:eastAsia="ＭＳ Ｐゴシック" w:hAnsi="ＭＳ Ｐゴシック" w:cs="ＭＳ Ｐゴシック" w:hint="eastAsia"/>
                <w:noProof/>
                <w:color w:val="000000"/>
                <w:kern w:val="0"/>
                <w:sz w:val="16"/>
                <w:szCs w:val="16"/>
              </w:rPr>
              <w:drawing>
                <wp:inline distT="0" distB="0" distL="0" distR="0" wp14:anchorId="58D3EBA1" wp14:editId="55035235">
                  <wp:extent cx="121034" cy="110947"/>
                  <wp:effectExtent l="0" t="0" r="0" b="3810"/>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会う.png"/>
                          <pic:cNvPicPr/>
                        </pic:nvPicPr>
                        <pic:blipFill>
                          <a:blip r:embed="rId12">
                            <a:extLst>
                              <a:ext uri="{28A0092B-C50C-407E-A947-70E740481C1C}">
                                <a14:useLocalDpi xmlns:a14="http://schemas.microsoft.com/office/drawing/2010/main" val="0"/>
                              </a:ext>
                            </a:extLst>
                          </a:blip>
                          <a:stretch>
                            <a:fillRect/>
                          </a:stretch>
                        </pic:blipFill>
                        <pic:spPr>
                          <a:xfrm>
                            <a:off x="0" y="0"/>
                            <a:ext cx="129544" cy="118747"/>
                          </a:xfrm>
                          <a:prstGeom prst="rect">
                            <a:avLst/>
                          </a:prstGeom>
                        </pic:spPr>
                      </pic:pic>
                    </a:graphicData>
                  </a:graphic>
                </wp:inline>
              </w:drawing>
            </w:r>
            <w:r w:rsidR="00DF098A" w:rsidRPr="00976E63">
              <w:rPr>
                <w:rFonts w:ascii="ＭＳ Ｐゴシック" w:eastAsia="ＭＳ Ｐゴシック" w:hAnsi="ＭＳ Ｐゴシック" w:cs="ＭＳ Ｐゴシック" w:hint="eastAsia"/>
                <w:b/>
                <w:color w:val="000000"/>
                <w:kern w:val="0"/>
                <w:sz w:val="16"/>
                <w:szCs w:val="16"/>
              </w:rPr>
              <w:t>「出会う・ふれ合う」</w:t>
            </w:r>
            <w:r w:rsidR="00DF098A" w:rsidRPr="00976E63">
              <w:rPr>
                <w:rFonts w:ascii="ＭＳ Ｐゴシック" w:eastAsia="ＭＳ Ｐゴシック" w:hAnsi="ＭＳ Ｐゴシック" w:cs="ＭＳ Ｐゴシック" w:hint="eastAsia"/>
                <w:color w:val="000000"/>
                <w:kern w:val="0"/>
                <w:sz w:val="16"/>
                <w:szCs w:val="16"/>
              </w:rPr>
              <w:t>（１〜６年）</w:t>
            </w:r>
          </w:p>
          <w:p w:rsidR="001B261C" w:rsidRPr="00976E63" w:rsidRDefault="00DF098A" w:rsidP="00193B61">
            <w:pPr>
              <w:spacing w:before="57" w:after="57" w:line="240" w:lineRule="exact"/>
              <w:ind w:left="160" w:hangingChars="100" w:hanging="160"/>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「がんばりシール」（１年p.30〜31）</w:t>
            </w:r>
          </w:p>
          <w:p w:rsidR="00DF098A" w:rsidRPr="00976E63" w:rsidRDefault="00DF098A" w:rsidP="00193B61">
            <w:pPr>
              <w:spacing w:before="57" w:after="57" w:line="240" w:lineRule="exact"/>
              <w:ind w:left="160" w:hangingChars="100" w:hanging="160"/>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「５年○組</w:t>
            </w:r>
            <w:r w:rsidRPr="00976E63">
              <w:rPr>
                <w:rFonts w:ascii="ＭＳ Ｐゴシック" w:eastAsia="ＭＳ Ｐゴシック" w:hAnsi="ＭＳ Ｐゴシック" w:cs="ＭＳ Ｐゴシック" w:hint="eastAsia"/>
                <w:color w:val="000000"/>
                <w:kern w:val="0"/>
                <w:sz w:val="16"/>
                <w:szCs w:val="16"/>
              </w:rPr>
              <w:t> </w:t>
            </w:r>
            <w:r w:rsidRPr="00976E63">
              <w:rPr>
                <w:rFonts w:ascii="ＭＳ Ｐゴシック" w:eastAsia="ＭＳ Ｐゴシック" w:hAnsi="ＭＳ Ｐゴシック" w:cs="ＭＳ Ｐゴシック" w:hint="eastAsia"/>
                <w:color w:val="000000"/>
                <w:kern w:val="0"/>
                <w:sz w:val="16"/>
                <w:szCs w:val="16"/>
              </w:rPr>
              <w:t>心のサーブ」（５年p.108〜109）</w:t>
            </w:r>
          </w:p>
          <w:p w:rsidR="00DF098A" w:rsidRPr="00976E63" w:rsidRDefault="00DF098A" w:rsidP="00193B61">
            <w:pPr>
              <w:spacing w:before="57" w:after="57" w:line="240" w:lineRule="exact"/>
              <w:ind w:left="160" w:hangingChars="100" w:hanging="160"/>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・体験活動との関連を図った教材</w:t>
            </w:r>
          </w:p>
          <w:p w:rsidR="001B261C" w:rsidRPr="00976E63" w:rsidRDefault="00DF098A" w:rsidP="00193B61">
            <w:pPr>
              <w:spacing w:before="57" w:after="57" w:line="240" w:lineRule="exact"/>
              <w:ind w:left="160" w:hangingChars="100" w:hanging="160"/>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「がっこうにはね」（１年p.16〜17）</w:t>
            </w:r>
          </w:p>
          <w:p w:rsidR="00DF098A" w:rsidRPr="00976E63" w:rsidRDefault="00DF098A" w:rsidP="00193B61">
            <w:pPr>
              <w:spacing w:before="57" w:after="57" w:line="240" w:lineRule="exact"/>
              <w:ind w:left="160" w:hangingChars="100" w:hanging="160"/>
              <w:rPr>
                <w:rFonts w:ascii="ＭＳ Ｐゴシック" w:eastAsia="ＭＳ Ｐゴシック" w:hAnsi="ＭＳ Ｐゴシック" w:cs="ＭＳ Ｐゴシック"/>
                <w:color w:val="000000"/>
                <w:kern w:val="0"/>
                <w:sz w:val="16"/>
                <w:szCs w:val="16"/>
              </w:rPr>
            </w:pPr>
            <w:r w:rsidRPr="00976E63">
              <w:rPr>
                <w:rFonts w:ascii="ＭＳ Ｐゴシック" w:eastAsia="ＭＳ Ｐゴシック" w:hAnsi="ＭＳ Ｐゴシック" w:cs="ＭＳ Ｐゴシック" w:hint="eastAsia"/>
                <w:color w:val="000000"/>
                <w:kern w:val="0"/>
                <w:sz w:val="16"/>
                <w:szCs w:val="16"/>
              </w:rPr>
              <w:t>「せんぱいの心を受けついで」（６年p.110〜114）</w:t>
            </w:r>
          </w:p>
        </w:tc>
      </w:tr>
      <w:tr w:rsidR="00596950" w:rsidRPr="004220B2" w:rsidTr="00E015B9">
        <w:trPr>
          <w:trHeight w:val="636"/>
        </w:trPr>
        <w:tc>
          <w:tcPr>
            <w:tcW w:w="10749" w:type="dxa"/>
            <w:gridSpan w:val="3"/>
            <w:shd w:val="clear" w:color="auto" w:fill="F2DBDB" w:themeFill="accent2" w:themeFillTint="33"/>
            <w:vAlign w:val="center"/>
          </w:tcPr>
          <w:p w:rsidR="00596950" w:rsidRPr="006E0DC5" w:rsidRDefault="00596950" w:rsidP="006E0DC5">
            <w:pPr>
              <w:pStyle w:val="a4"/>
              <w:ind w:leftChars="0" w:left="241" w:hanging="241"/>
              <w:jc w:val="center"/>
              <w:rPr>
                <w:rFonts w:ascii="ＭＳ Ｐゴシック" w:eastAsia="ＭＳ Ｐゴシック" w:hAnsi="ＭＳ Ｐゴシック"/>
                <w:b/>
                <w:sz w:val="24"/>
                <w:szCs w:val="24"/>
              </w:rPr>
            </w:pPr>
            <w:r w:rsidRPr="006E0DC5">
              <w:rPr>
                <w:rFonts w:ascii="ＭＳ Ｐゴシック" w:eastAsia="ＭＳ Ｐゴシック" w:hAnsi="ＭＳ Ｐゴシック" w:hint="eastAsia"/>
                <w:b/>
                <w:sz w:val="24"/>
                <w:szCs w:val="24"/>
              </w:rPr>
              <w:t>その他学習指導要領との関連</w:t>
            </w:r>
          </w:p>
        </w:tc>
      </w:tr>
      <w:tr w:rsidR="00E96A2C" w:rsidRPr="004220B2" w:rsidTr="001C2C15">
        <w:trPr>
          <w:trHeight w:val="1738"/>
        </w:trPr>
        <w:tc>
          <w:tcPr>
            <w:tcW w:w="2811" w:type="dxa"/>
            <w:tcBorders>
              <w:right w:val="dotted" w:sz="4" w:space="0" w:color="auto"/>
            </w:tcBorders>
            <w:shd w:val="clear" w:color="auto" w:fill="DBE5F1" w:themeFill="accent1" w:themeFillTint="33"/>
          </w:tcPr>
          <w:p w:rsidR="00E96A2C" w:rsidRPr="00976E63" w:rsidRDefault="00E96A2C" w:rsidP="00976E63">
            <w:pPr>
              <w:pStyle w:val="a4"/>
              <w:spacing w:line="240" w:lineRule="exact"/>
              <w:ind w:leftChars="0" w:left="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児童が自らを振り返って成長を実感できるように工夫されているか。また，評価への対応が工夫されているか。</w:t>
            </w:r>
          </w:p>
          <w:p w:rsidR="00E96A2C" w:rsidRPr="00976E63" w:rsidRDefault="00E96A2C" w:rsidP="00976E63">
            <w:pPr>
              <w:pStyle w:val="a4"/>
              <w:spacing w:line="240" w:lineRule="exact"/>
              <w:ind w:leftChars="0" w:left="210" w:hanging="210"/>
              <w:rPr>
                <w:rFonts w:ascii="ＭＳ Ｐゴシック" w:eastAsia="ＭＳ Ｐゴシック" w:hAnsi="ＭＳ Ｐゴシック"/>
                <w:sz w:val="16"/>
                <w:szCs w:val="16"/>
              </w:rPr>
            </w:pPr>
          </w:p>
        </w:tc>
        <w:tc>
          <w:tcPr>
            <w:tcW w:w="3969" w:type="dxa"/>
            <w:tcBorders>
              <w:left w:val="dotted" w:sz="4" w:space="0" w:color="auto"/>
              <w:right w:val="dotted" w:sz="4" w:space="0" w:color="auto"/>
            </w:tcBorders>
          </w:tcPr>
          <w:p w:rsidR="00740889" w:rsidRDefault="00E96A2C"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◯一時間の授業ごとに色を塗る「学習の記録」や，学習</w:t>
            </w:r>
          </w:p>
          <w:p w:rsidR="00740889" w:rsidRDefault="00E96A2C" w:rsidP="00740889">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活動ページでの発言や考えたことをまとめる「学習の</w:t>
            </w:r>
          </w:p>
          <w:p w:rsidR="00740889" w:rsidRDefault="00E96A2C" w:rsidP="00740889">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ふり返り」「（これからも）かがやく自分に（！）」「学習の</w:t>
            </w:r>
          </w:p>
          <w:p w:rsidR="00740889" w:rsidRDefault="00E96A2C" w:rsidP="00740889">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まとめ」を設け，児童が自ら成長を実感するとともに，</w:t>
            </w:r>
          </w:p>
          <w:p w:rsidR="00740889" w:rsidRDefault="00E96A2C" w:rsidP="00740889">
            <w:pPr>
              <w:spacing w:line="240" w:lineRule="exact"/>
              <w:ind w:firstLineChars="100" w:firstLine="160"/>
              <w:rPr>
                <w:rFonts w:ascii="ＭＳ Ｐゴシック" w:eastAsia="ＭＳ Ｐゴシック" w:hAnsi="ＭＳ Ｐゴシック"/>
                <w:sz w:val="16"/>
                <w:szCs w:val="16"/>
              </w:rPr>
            </w:pPr>
            <w:r w:rsidRPr="00740889">
              <w:rPr>
                <w:rFonts w:ascii="ＭＳ Ｐゴシック" w:eastAsia="ＭＳ Ｐゴシック" w:hAnsi="ＭＳ Ｐゴシック" w:hint="eastAsia"/>
                <w:sz w:val="16"/>
                <w:szCs w:val="16"/>
              </w:rPr>
              <w:t>記述内容から成長を見取ることができるように工夫</w:t>
            </w:r>
          </w:p>
          <w:p w:rsidR="00E96A2C" w:rsidRPr="00740889" w:rsidRDefault="00E96A2C" w:rsidP="00740889">
            <w:pPr>
              <w:spacing w:line="240" w:lineRule="exact"/>
              <w:ind w:firstLineChars="100" w:firstLine="160"/>
              <w:rPr>
                <w:rFonts w:ascii="ＭＳ Ｐゴシック" w:eastAsia="ＭＳ Ｐゴシック" w:hAnsi="ＭＳ Ｐゴシック"/>
                <w:sz w:val="16"/>
                <w:szCs w:val="16"/>
              </w:rPr>
            </w:pPr>
            <w:r w:rsidRPr="00740889">
              <w:rPr>
                <w:rFonts w:ascii="ＭＳ Ｐゴシック" w:eastAsia="ＭＳ Ｐゴシック" w:hAnsi="ＭＳ Ｐゴシック" w:hint="eastAsia"/>
                <w:sz w:val="16"/>
                <w:szCs w:val="16"/>
              </w:rPr>
              <w:t>し，評価に活用できるようにしました。</w:t>
            </w:r>
          </w:p>
        </w:tc>
        <w:tc>
          <w:tcPr>
            <w:tcW w:w="3969" w:type="dxa"/>
            <w:tcBorders>
              <w:left w:val="dotted" w:sz="4" w:space="0" w:color="auto"/>
            </w:tcBorders>
          </w:tcPr>
          <w:p w:rsidR="007A1EFA" w:rsidRDefault="00E96A2C" w:rsidP="00193B61">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・「学習の記録」「学習のふり返り」「（これからも）かがや</w:t>
            </w:r>
          </w:p>
          <w:p w:rsidR="00E96A2C" w:rsidRPr="00976E63" w:rsidRDefault="003D4056" w:rsidP="00193B61">
            <w:pPr>
              <w:pStyle w:val="a4"/>
              <w:spacing w:line="240" w:lineRule="exact"/>
              <w:ind w:leftChars="0" w:left="0" w:firstLineChars="50" w:firstLine="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く自分に（！）」「学習のまとめ」</w:t>
            </w:r>
          </w:p>
          <w:p w:rsidR="00FC26DB" w:rsidRDefault="00E96A2C" w:rsidP="00FC26DB">
            <w:pPr>
              <w:spacing w:line="240" w:lineRule="exact"/>
              <w:ind w:firstLineChars="50" w:firstLine="80"/>
              <w:rPr>
                <w:rFonts w:ascii="ＭＳ Ｐゴシック" w:eastAsia="ＭＳ Ｐゴシック" w:hAnsi="ＭＳ Ｐゴシック"/>
                <w:sz w:val="16"/>
                <w:szCs w:val="16"/>
              </w:rPr>
            </w:pPr>
            <w:r w:rsidRPr="007A1EFA">
              <w:rPr>
                <w:rFonts w:ascii="ＭＳ Ｐゴシック" w:eastAsia="ＭＳ Ｐゴシック" w:hAnsi="ＭＳ Ｐゴシック" w:hint="eastAsia"/>
                <w:sz w:val="16"/>
                <w:szCs w:val="16"/>
              </w:rPr>
              <w:t>（１年</w:t>
            </w:r>
            <w:r w:rsidRPr="007A1EFA">
              <w:rPr>
                <w:rFonts w:ascii="ＭＳ Ｐゴシック" w:eastAsia="ＭＳ Ｐゴシック" w:hAnsi="ＭＳ Ｐゴシック"/>
                <w:sz w:val="16"/>
                <w:szCs w:val="16"/>
              </w:rPr>
              <w:t>p.113</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116</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123</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125</w:t>
            </w:r>
            <w:r w:rsidRPr="007A1EFA">
              <w:rPr>
                <w:rFonts w:ascii="ＭＳ Ｐゴシック" w:eastAsia="ＭＳ Ｐゴシック" w:hAnsi="ＭＳ Ｐゴシック" w:hint="eastAsia"/>
                <w:sz w:val="16"/>
                <w:szCs w:val="16"/>
              </w:rPr>
              <w:t>／２年</w:t>
            </w:r>
            <w:r w:rsidRPr="007A1EFA">
              <w:rPr>
                <w:rFonts w:ascii="ＭＳ Ｐゴシック" w:eastAsia="ＭＳ Ｐゴシック" w:hAnsi="ＭＳ Ｐゴシック"/>
                <w:sz w:val="16"/>
                <w:szCs w:val="16"/>
              </w:rPr>
              <w:t>p.129</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132</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139</w:t>
            </w:r>
            <w:r w:rsidRPr="007A1EFA">
              <w:rPr>
                <w:rFonts w:ascii="ＭＳ Ｐゴシック" w:eastAsia="ＭＳ Ｐゴシック" w:hAnsi="ＭＳ Ｐゴシック" w:hint="eastAsia"/>
                <w:sz w:val="16"/>
                <w:szCs w:val="16"/>
              </w:rPr>
              <w:t>〜</w:t>
            </w:r>
          </w:p>
          <w:p w:rsidR="00FC26DB" w:rsidRDefault="00E96A2C" w:rsidP="00FC26DB">
            <w:pPr>
              <w:spacing w:line="240" w:lineRule="exact"/>
              <w:ind w:firstLineChars="50" w:firstLine="80"/>
              <w:rPr>
                <w:rFonts w:ascii="ＭＳ Ｐゴシック" w:eastAsia="ＭＳ Ｐゴシック" w:hAnsi="ＭＳ Ｐゴシック"/>
                <w:sz w:val="16"/>
                <w:szCs w:val="16"/>
              </w:rPr>
            </w:pPr>
            <w:r w:rsidRPr="007A1EFA">
              <w:rPr>
                <w:rFonts w:ascii="ＭＳ Ｐゴシック" w:eastAsia="ＭＳ Ｐゴシック" w:hAnsi="ＭＳ Ｐゴシック"/>
                <w:sz w:val="16"/>
                <w:szCs w:val="16"/>
              </w:rPr>
              <w:t>143</w:t>
            </w:r>
            <w:r w:rsidRPr="007A1EFA">
              <w:rPr>
                <w:rFonts w:ascii="ＭＳ Ｐゴシック" w:eastAsia="ＭＳ Ｐゴシック" w:hAnsi="ＭＳ Ｐゴシック" w:hint="eastAsia"/>
                <w:sz w:val="16"/>
                <w:szCs w:val="16"/>
              </w:rPr>
              <w:t>／３年</w:t>
            </w:r>
            <w:r w:rsidRPr="007A1EFA">
              <w:rPr>
                <w:rFonts w:ascii="ＭＳ Ｐゴシック" w:eastAsia="ＭＳ Ｐゴシック" w:hAnsi="ＭＳ Ｐゴシック"/>
                <w:sz w:val="16"/>
                <w:szCs w:val="16"/>
              </w:rPr>
              <w:t>p.151</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154</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161</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165</w:t>
            </w:r>
            <w:r w:rsidRPr="007A1EFA">
              <w:rPr>
                <w:rFonts w:ascii="ＭＳ Ｐゴシック" w:eastAsia="ＭＳ Ｐゴシック" w:hAnsi="ＭＳ Ｐゴシック" w:hint="eastAsia"/>
                <w:sz w:val="16"/>
                <w:szCs w:val="16"/>
              </w:rPr>
              <w:t>／４年</w:t>
            </w:r>
            <w:r w:rsidRPr="007A1EFA">
              <w:rPr>
                <w:rFonts w:ascii="ＭＳ Ｐゴシック" w:eastAsia="ＭＳ Ｐゴシック" w:hAnsi="ＭＳ Ｐゴシック"/>
                <w:sz w:val="16"/>
                <w:szCs w:val="16"/>
              </w:rPr>
              <w:t>p.155</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158</w:t>
            </w:r>
            <w:r w:rsidRPr="007A1EFA">
              <w:rPr>
                <w:rFonts w:ascii="ＭＳ Ｐゴシック" w:eastAsia="ＭＳ Ｐゴシック" w:hAnsi="ＭＳ Ｐゴシック" w:hint="eastAsia"/>
                <w:sz w:val="16"/>
                <w:szCs w:val="16"/>
              </w:rPr>
              <w:t>，</w:t>
            </w:r>
          </w:p>
          <w:p w:rsidR="00FC26DB" w:rsidRDefault="00E96A2C" w:rsidP="00FC26DB">
            <w:pPr>
              <w:spacing w:line="240" w:lineRule="exact"/>
              <w:ind w:firstLineChars="50" w:firstLine="80"/>
              <w:rPr>
                <w:rFonts w:ascii="ＭＳ Ｐゴシック" w:eastAsia="ＭＳ Ｐゴシック" w:hAnsi="ＭＳ Ｐゴシック"/>
                <w:sz w:val="16"/>
                <w:szCs w:val="16"/>
              </w:rPr>
            </w:pPr>
            <w:r w:rsidRPr="007A1EFA">
              <w:rPr>
                <w:rFonts w:ascii="ＭＳ Ｐゴシック" w:eastAsia="ＭＳ Ｐゴシック" w:hAnsi="ＭＳ Ｐゴシック"/>
                <w:sz w:val="16"/>
                <w:szCs w:val="16"/>
              </w:rPr>
              <w:t>165</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169</w:t>
            </w:r>
            <w:r w:rsidRPr="007A1EFA">
              <w:rPr>
                <w:rFonts w:ascii="ＭＳ Ｐゴシック" w:eastAsia="ＭＳ Ｐゴシック" w:hAnsi="ＭＳ Ｐゴシック" w:hint="eastAsia"/>
                <w:sz w:val="16"/>
                <w:szCs w:val="16"/>
              </w:rPr>
              <w:t>／５年</w:t>
            </w:r>
            <w:r w:rsidRPr="007A1EFA">
              <w:rPr>
                <w:rFonts w:ascii="ＭＳ Ｐゴシック" w:eastAsia="ＭＳ Ｐゴシック" w:hAnsi="ＭＳ Ｐゴシック"/>
                <w:sz w:val="16"/>
                <w:szCs w:val="16"/>
              </w:rPr>
              <w:t>p.167</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170</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177</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181</w:t>
            </w:r>
            <w:r w:rsidRPr="007A1EFA">
              <w:rPr>
                <w:rFonts w:ascii="ＭＳ Ｐゴシック" w:eastAsia="ＭＳ Ｐゴシック" w:hAnsi="ＭＳ Ｐゴシック" w:hint="eastAsia"/>
                <w:sz w:val="16"/>
                <w:szCs w:val="16"/>
              </w:rPr>
              <w:t>／６年</w:t>
            </w:r>
            <w:r w:rsidRPr="007A1EFA">
              <w:rPr>
                <w:rFonts w:ascii="ＭＳ Ｐゴシック" w:eastAsia="ＭＳ Ｐゴシック" w:hAnsi="ＭＳ Ｐゴシック"/>
                <w:sz w:val="16"/>
                <w:szCs w:val="16"/>
              </w:rPr>
              <w:t>p.183</w:t>
            </w:r>
            <w:r w:rsidRPr="007A1EFA">
              <w:rPr>
                <w:rFonts w:ascii="ＭＳ Ｐゴシック" w:eastAsia="ＭＳ Ｐゴシック" w:hAnsi="ＭＳ Ｐゴシック" w:hint="eastAsia"/>
                <w:sz w:val="16"/>
                <w:szCs w:val="16"/>
              </w:rPr>
              <w:t>〜</w:t>
            </w:r>
          </w:p>
          <w:p w:rsidR="00E96A2C" w:rsidRPr="007A1EFA" w:rsidRDefault="00E96A2C" w:rsidP="00FC26DB">
            <w:pPr>
              <w:spacing w:line="240" w:lineRule="exact"/>
              <w:ind w:firstLineChars="50" w:firstLine="80"/>
              <w:rPr>
                <w:rFonts w:ascii="ＭＳ Ｐゴシック" w:eastAsia="ＭＳ Ｐゴシック" w:hAnsi="ＭＳ Ｐゴシック"/>
                <w:sz w:val="16"/>
                <w:szCs w:val="16"/>
              </w:rPr>
            </w:pPr>
            <w:r w:rsidRPr="007A1EFA">
              <w:rPr>
                <w:rFonts w:ascii="ＭＳ Ｐゴシック" w:eastAsia="ＭＳ Ｐゴシック" w:hAnsi="ＭＳ Ｐゴシック"/>
                <w:sz w:val="16"/>
                <w:szCs w:val="16"/>
              </w:rPr>
              <w:t>186</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193</w:t>
            </w:r>
            <w:r w:rsidRPr="007A1EFA">
              <w:rPr>
                <w:rFonts w:ascii="ＭＳ Ｐゴシック" w:eastAsia="ＭＳ Ｐゴシック" w:hAnsi="ＭＳ Ｐゴシック" w:hint="eastAsia"/>
                <w:sz w:val="16"/>
                <w:szCs w:val="16"/>
              </w:rPr>
              <w:t>〜</w:t>
            </w:r>
            <w:r w:rsidRPr="007A1EFA">
              <w:rPr>
                <w:rFonts w:ascii="ＭＳ Ｐゴシック" w:eastAsia="ＭＳ Ｐゴシック" w:hAnsi="ＭＳ Ｐゴシック"/>
                <w:sz w:val="16"/>
                <w:szCs w:val="16"/>
              </w:rPr>
              <w:t>197</w:t>
            </w:r>
            <w:r w:rsidRPr="007A1EFA">
              <w:rPr>
                <w:rFonts w:ascii="ＭＳ Ｐゴシック" w:eastAsia="ＭＳ Ｐゴシック" w:hAnsi="ＭＳ Ｐゴシック" w:hint="eastAsia"/>
                <w:sz w:val="16"/>
                <w:szCs w:val="16"/>
              </w:rPr>
              <w:t>）</w:t>
            </w:r>
          </w:p>
        </w:tc>
      </w:tr>
      <w:tr w:rsidR="00E96A2C" w:rsidRPr="004220B2" w:rsidTr="001C2C15">
        <w:trPr>
          <w:trHeight w:val="1139"/>
        </w:trPr>
        <w:tc>
          <w:tcPr>
            <w:tcW w:w="2811" w:type="dxa"/>
            <w:vMerge w:val="restart"/>
            <w:tcBorders>
              <w:right w:val="dotted" w:sz="4" w:space="0" w:color="auto"/>
            </w:tcBorders>
            <w:shd w:val="clear" w:color="auto" w:fill="DBE5F1" w:themeFill="accent1" w:themeFillTint="33"/>
          </w:tcPr>
          <w:p w:rsidR="00E96A2C" w:rsidRPr="00231E73" w:rsidRDefault="008E6525" w:rsidP="00976E63">
            <w:pPr>
              <w:pStyle w:val="a4"/>
              <w:spacing w:line="240" w:lineRule="exact"/>
              <w:ind w:leftChars="0" w:left="0"/>
              <w:rPr>
                <w:rFonts w:ascii="ＭＳ Ｐゴシック" w:eastAsia="ＭＳ Ｐゴシック" w:hAnsi="ＭＳ Ｐゴシック"/>
                <w:sz w:val="16"/>
                <w:szCs w:val="16"/>
              </w:rPr>
            </w:pPr>
            <w:r w:rsidRPr="00976E63">
              <w:rPr>
                <w:rFonts w:ascii="ＭＳ Ｐゴシック" w:eastAsia="ＭＳ Ｐゴシック" w:hAnsi="ＭＳ Ｐゴシック" w:hint="eastAsia"/>
                <w:b/>
                <w:noProof/>
                <w:sz w:val="16"/>
                <w:szCs w:val="16"/>
              </w:rPr>
              <mc:AlternateContent>
                <mc:Choice Requires="wps">
                  <w:drawing>
                    <wp:anchor distT="0" distB="0" distL="114300" distR="114300" simplePos="0" relativeHeight="251715584" behindDoc="1" locked="0" layoutInCell="1" allowOverlap="1" wp14:anchorId="7B75A978" wp14:editId="6BF36836">
                      <wp:simplePos x="0" y="0"/>
                      <wp:positionH relativeFrom="column">
                        <wp:posOffset>723900</wp:posOffset>
                      </wp:positionH>
                      <wp:positionV relativeFrom="paragraph">
                        <wp:posOffset>10178415</wp:posOffset>
                      </wp:positionV>
                      <wp:extent cx="4810125" cy="352425"/>
                      <wp:effectExtent l="0" t="0" r="9525" b="9525"/>
                      <wp:wrapNone/>
                      <wp:docPr id="16" name="角丸四角形 16"/>
                      <wp:cNvGraphicFramePr/>
                      <a:graphic xmlns:a="http://schemas.openxmlformats.org/drawingml/2006/main">
                        <a:graphicData uri="http://schemas.microsoft.com/office/word/2010/wordprocessingShape">
                          <wps:wsp>
                            <wps:cNvSpPr/>
                            <wps:spPr>
                              <a:xfrm>
                                <a:off x="0" y="0"/>
                                <a:ext cx="4810125" cy="352425"/>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6" o:spid="_x0000_s1026" style="position:absolute;left:0;text-align:left;margin-left:57pt;margin-top:801.45pt;width:378.75pt;height:2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" fillcolor="#e5b8b7 [1301]" stroked="f" strokeweight="2pt"/>
                  </w:pict>
                </mc:Fallback>
              </mc:AlternateContent>
            </w:r>
            <w:r w:rsidR="00E96A2C" w:rsidRPr="00976E63">
              <w:rPr>
                <w:rFonts w:ascii="ＭＳ Ｐゴシック" w:eastAsia="ＭＳ Ｐゴシック" w:hAnsi="ＭＳ Ｐゴシック" w:hint="eastAsia"/>
                <w:sz w:val="16"/>
                <w:szCs w:val="16"/>
              </w:rPr>
              <w:t>自分の考えを基に話し合ったり書いたりするなどの言語活動を充実するように工夫されているか。</w:t>
            </w:r>
          </w:p>
        </w:tc>
        <w:tc>
          <w:tcPr>
            <w:tcW w:w="3969" w:type="dxa"/>
            <w:tcBorders>
              <w:left w:val="dotted" w:sz="4" w:space="0" w:color="auto"/>
              <w:bottom w:val="dotted" w:sz="4" w:space="0" w:color="auto"/>
              <w:right w:val="dotted" w:sz="4" w:space="0" w:color="auto"/>
            </w:tcBorders>
          </w:tcPr>
          <w:p w:rsidR="00043901" w:rsidRDefault="00E96A2C"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◯「出会う・ふれ合う」では，他人とのコミュニケーション</w:t>
            </w:r>
          </w:p>
          <w:p w:rsidR="00043901" w:rsidRDefault="00E96A2C" w:rsidP="00043901">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を通して，道徳的価値について考えることができるよう</w:t>
            </w:r>
          </w:p>
          <w:p w:rsidR="00E96A2C" w:rsidRPr="00976E63" w:rsidRDefault="00E96A2C" w:rsidP="00043901">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に工夫しました。</w:t>
            </w:r>
          </w:p>
        </w:tc>
        <w:tc>
          <w:tcPr>
            <w:tcW w:w="3969" w:type="dxa"/>
            <w:tcBorders>
              <w:left w:val="dotted" w:sz="4" w:space="0" w:color="auto"/>
              <w:bottom w:val="dotted" w:sz="4" w:space="0" w:color="auto"/>
            </w:tcBorders>
          </w:tcPr>
          <w:p w:rsidR="001B261C" w:rsidRPr="00976E63" w:rsidRDefault="00E96A2C"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hint="eastAsia"/>
                <w:noProof/>
                <w:sz w:val="16"/>
                <w:szCs w:val="16"/>
              </w:rPr>
              <w:drawing>
                <wp:inline distT="0" distB="0" distL="0" distR="0" wp14:anchorId="73F1D6FA" wp14:editId="1FD11C4C">
                  <wp:extent cx="117044" cy="107291"/>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出会う.png"/>
                          <pic:cNvPicPr/>
                        </pic:nvPicPr>
                        <pic:blipFill>
                          <a:blip r:embed="rId12">
                            <a:extLst>
                              <a:ext uri="{28A0092B-C50C-407E-A947-70E740481C1C}">
                                <a14:useLocalDpi xmlns:a14="http://schemas.microsoft.com/office/drawing/2010/main" val="0"/>
                              </a:ext>
                            </a:extLst>
                          </a:blip>
                          <a:stretch>
                            <a:fillRect/>
                          </a:stretch>
                        </pic:blipFill>
                        <pic:spPr>
                          <a:xfrm>
                            <a:off x="0" y="0"/>
                            <a:ext cx="117628" cy="107827"/>
                          </a:xfrm>
                          <a:prstGeom prst="rect">
                            <a:avLst/>
                          </a:prstGeom>
                        </pic:spPr>
                      </pic:pic>
                    </a:graphicData>
                  </a:graphic>
                </wp:inline>
              </w:drawing>
            </w:r>
            <w:r w:rsidRPr="00976E63">
              <w:rPr>
                <w:rFonts w:ascii="ＭＳ Ｐゴシック" w:eastAsia="ＭＳ Ｐゴシック" w:hAnsi="ＭＳ Ｐゴシック" w:hint="eastAsia"/>
                <w:b/>
                <w:sz w:val="16"/>
                <w:szCs w:val="16"/>
              </w:rPr>
              <w:t>「出会う・ふれ合う」</w:t>
            </w:r>
            <w:r w:rsidRPr="00976E63">
              <w:rPr>
                <w:rFonts w:ascii="ＭＳ Ｐゴシック" w:eastAsia="ＭＳ Ｐゴシック" w:hAnsi="ＭＳ Ｐゴシック" w:hint="eastAsia"/>
                <w:sz w:val="16"/>
                <w:szCs w:val="16"/>
              </w:rPr>
              <w:t>（１〜６年）</w:t>
            </w:r>
          </w:p>
          <w:p w:rsidR="001B261C" w:rsidRPr="00970833" w:rsidRDefault="00E96A2C" w:rsidP="00970833">
            <w:pPr>
              <w:spacing w:line="240" w:lineRule="exact"/>
              <w:ind w:firstLineChars="50" w:firstLine="80"/>
              <w:rPr>
                <w:rFonts w:ascii="ＭＳ Ｐゴシック" w:eastAsia="ＭＳ Ｐゴシック" w:hAnsi="ＭＳ Ｐゴシック"/>
                <w:sz w:val="16"/>
                <w:szCs w:val="16"/>
              </w:rPr>
            </w:pPr>
            <w:r w:rsidRPr="00970833">
              <w:rPr>
                <w:rFonts w:ascii="ＭＳ Ｐゴシック" w:eastAsia="ＭＳ Ｐゴシック" w:hAnsi="ＭＳ Ｐゴシック" w:hint="eastAsia"/>
                <w:sz w:val="16"/>
                <w:szCs w:val="16"/>
              </w:rPr>
              <w:t>「ありがとうカード」（２年</w:t>
            </w:r>
            <w:r w:rsidR="00455CC0" w:rsidRPr="00970833">
              <w:rPr>
                <w:rFonts w:ascii="ＭＳ Ｐゴシック" w:eastAsia="ＭＳ Ｐゴシック" w:hAnsi="ＭＳ Ｐゴシック" w:hint="eastAsia"/>
                <w:sz w:val="16"/>
                <w:szCs w:val="16"/>
              </w:rPr>
              <w:t>p</w:t>
            </w:r>
            <w:r w:rsidRPr="00970833">
              <w:rPr>
                <w:rFonts w:ascii="ＭＳ Ｐゴシック" w:eastAsia="ＭＳ Ｐゴシック" w:hAnsi="ＭＳ Ｐゴシック" w:hint="eastAsia"/>
                <w:sz w:val="16"/>
                <w:szCs w:val="16"/>
              </w:rPr>
              <w:t>.102～103）</w:t>
            </w:r>
          </w:p>
          <w:p w:rsidR="00970833" w:rsidRDefault="00E96A2C" w:rsidP="00970833">
            <w:pPr>
              <w:spacing w:line="240" w:lineRule="exact"/>
              <w:ind w:firstLineChars="50" w:firstLine="80"/>
              <w:rPr>
                <w:rFonts w:ascii="ＭＳ Ｐゴシック" w:eastAsia="ＭＳ Ｐゴシック" w:hAnsi="ＭＳ Ｐゴシック"/>
                <w:sz w:val="16"/>
                <w:szCs w:val="16"/>
              </w:rPr>
            </w:pPr>
            <w:r w:rsidRPr="00970833">
              <w:rPr>
                <w:rFonts w:ascii="ＭＳ Ｐゴシック" w:eastAsia="ＭＳ Ｐゴシック" w:hAnsi="ＭＳ Ｐゴシック" w:hint="eastAsia"/>
                <w:sz w:val="16"/>
                <w:szCs w:val="16"/>
              </w:rPr>
              <w:t>「あなたのやさしさにありがとう」（４年</w:t>
            </w:r>
            <w:r w:rsidR="00455CC0" w:rsidRPr="00970833">
              <w:rPr>
                <w:rFonts w:ascii="ＭＳ Ｐゴシック" w:eastAsia="ＭＳ Ｐゴシック" w:hAnsi="ＭＳ Ｐゴシック" w:hint="eastAsia"/>
                <w:sz w:val="16"/>
                <w:szCs w:val="16"/>
              </w:rPr>
              <w:t>p</w:t>
            </w:r>
            <w:r w:rsidRPr="00970833">
              <w:rPr>
                <w:rFonts w:ascii="ＭＳ Ｐゴシック" w:eastAsia="ＭＳ Ｐゴシック" w:hAnsi="ＭＳ Ｐゴシック" w:hint="eastAsia"/>
                <w:sz w:val="16"/>
                <w:szCs w:val="16"/>
              </w:rPr>
              <w:t>.86～87）</w:t>
            </w:r>
          </w:p>
          <w:p w:rsidR="00E96A2C" w:rsidRPr="00970833" w:rsidRDefault="00E96A2C" w:rsidP="00970833">
            <w:pPr>
              <w:spacing w:line="240" w:lineRule="exact"/>
              <w:ind w:firstLineChars="50" w:firstLine="80"/>
              <w:rPr>
                <w:rFonts w:ascii="ＭＳ Ｐゴシック" w:eastAsia="ＭＳ Ｐゴシック" w:hAnsi="ＭＳ Ｐゴシック"/>
                <w:sz w:val="16"/>
                <w:szCs w:val="16"/>
              </w:rPr>
            </w:pPr>
            <w:r w:rsidRPr="00970833">
              <w:rPr>
                <w:rFonts w:ascii="ＭＳ Ｐゴシック" w:eastAsia="ＭＳ Ｐゴシック" w:hAnsi="ＭＳ Ｐゴシック" w:hint="eastAsia"/>
                <w:sz w:val="16"/>
                <w:szCs w:val="16"/>
              </w:rPr>
              <w:t>「言葉のプレゼント」（６年</w:t>
            </w:r>
            <w:r w:rsidR="00455CC0" w:rsidRPr="00970833">
              <w:rPr>
                <w:rFonts w:ascii="ＭＳ Ｐゴシック" w:eastAsia="ＭＳ Ｐゴシック" w:hAnsi="ＭＳ Ｐゴシック" w:hint="eastAsia"/>
                <w:sz w:val="16"/>
                <w:szCs w:val="16"/>
              </w:rPr>
              <w:t>p</w:t>
            </w:r>
            <w:r w:rsidRPr="00970833">
              <w:rPr>
                <w:rFonts w:ascii="ＭＳ Ｐゴシック" w:eastAsia="ＭＳ Ｐゴシック" w:hAnsi="ＭＳ Ｐゴシック" w:hint="eastAsia"/>
                <w:sz w:val="16"/>
                <w:szCs w:val="16"/>
              </w:rPr>
              <w:t>.96～97）</w:t>
            </w:r>
          </w:p>
        </w:tc>
      </w:tr>
      <w:tr w:rsidR="00E96A2C" w:rsidRPr="004220B2" w:rsidTr="00E015B9">
        <w:trPr>
          <w:trHeight w:val="848"/>
        </w:trPr>
        <w:tc>
          <w:tcPr>
            <w:tcW w:w="2811" w:type="dxa"/>
            <w:vMerge/>
            <w:tcBorders>
              <w:right w:val="dotted" w:sz="4" w:space="0" w:color="auto"/>
            </w:tcBorders>
            <w:shd w:val="clear" w:color="auto" w:fill="DBE5F1" w:themeFill="accent1" w:themeFillTint="33"/>
          </w:tcPr>
          <w:p w:rsidR="00E96A2C" w:rsidRPr="00976E63" w:rsidRDefault="00E96A2C" w:rsidP="00976E63">
            <w:pPr>
              <w:pStyle w:val="a4"/>
              <w:spacing w:line="240" w:lineRule="exact"/>
              <w:ind w:leftChars="0"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dotted" w:sz="4" w:space="0" w:color="auto"/>
              <w:right w:val="dotted" w:sz="4" w:space="0" w:color="auto"/>
            </w:tcBorders>
          </w:tcPr>
          <w:p w:rsidR="00043901" w:rsidRDefault="00E96A2C"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◯「考える道徳」を実践するために学習の進め方を示す</w:t>
            </w:r>
          </w:p>
          <w:p w:rsidR="00043901" w:rsidRDefault="00E96A2C" w:rsidP="00043901">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とともに，「話し合い</w:t>
            </w:r>
            <w:r w:rsidR="001B261C" w:rsidRPr="00976E63">
              <w:rPr>
                <w:rFonts w:ascii="ＭＳ Ｐゴシック" w:eastAsia="ＭＳ Ｐゴシック" w:hAnsi="ＭＳ Ｐゴシック" w:hint="eastAsia"/>
                <w:sz w:val="16"/>
                <w:szCs w:val="16"/>
              </w:rPr>
              <w:t>の約束」を設け，言語活動が適切</w:t>
            </w:r>
          </w:p>
          <w:p w:rsidR="00E96A2C" w:rsidRPr="00976E63" w:rsidRDefault="001B261C" w:rsidP="00043901">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に行えるように工夫しました。</w:t>
            </w:r>
          </w:p>
        </w:tc>
        <w:tc>
          <w:tcPr>
            <w:tcW w:w="3969" w:type="dxa"/>
            <w:tcBorders>
              <w:top w:val="dotted" w:sz="4" w:space="0" w:color="auto"/>
              <w:left w:val="dotted" w:sz="4" w:space="0" w:color="auto"/>
              <w:bottom w:val="dotted" w:sz="4" w:space="0" w:color="auto"/>
            </w:tcBorders>
          </w:tcPr>
          <w:p w:rsidR="00E96A2C" w:rsidRPr="00976E63" w:rsidRDefault="00E96A2C"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・「道徳の学習を進めるために」（１～６年</w:t>
            </w:r>
            <w:r w:rsidR="00455CC0">
              <w:rPr>
                <w:rFonts w:ascii="ＭＳ Ｐゴシック" w:eastAsia="ＭＳ Ｐゴシック" w:hAnsi="ＭＳ Ｐゴシック" w:hint="eastAsia"/>
                <w:sz w:val="16"/>
                <w:szCs w:val="16"/>
              </w:rPr>
              <w:t>p</w:t>
            </w:r>
            <w:r w:rsidRPr="00976E63">
              <w:rPr>
                <w:rFonts w:ascii="ＭＳ Ｐゴシック" w:eastAsia="ＭＳ Ｐゴシック" w:hAnsi="ＭＳ Ｐゴシック" w:hint="eastAsia"/>
                <w:sz w:val="16"/>
                <w:szCs w:val="16"/>
              </w:rPr>
              <w:t>.4～5）</w:t>
            </w:r>
          </w:p>
          <w:p w:rsidR="00E96A2C" w:rsidRPr="00976E63" w:rsidRDefault="00E96A2C" w:rsidP="00976E63">
            <w:pPr>
              <w:pStyle w:val="a4"/>
              <w:spacing w:line="240" w:lineRule="exact"/>
              <w:ind w:leftChars="0" w:left="210" w:hanging="210"/>
              <w:rPr>
                <w:rFonts w:ascii="ＭＳ Ｐゴシック" w:eastAsia="ＭＳ Ｐゴシック" w:hAnsi="ＭＳ Ｐゴシック"/>
                <w:sz w:val="16"/>
                <w:szCs w:val="16"/>
              </w:rPr>
            </w:pPr>
          </w:p>
        </w:tc>
      </w:tr>
      <w:tr w:rsidR="005C6067" w:rsidRPr="004220B2" w:rsidTr="001C2C15">
        <w:trPr>
          <w:trHeight w:val="686"/>
        </w:trPr>
        <w:tc>
          <w:tcPr>
            <w:tcW w:w="2811" w:type="dxa"/>
            <w:vMerge/>
            <w:tcBorders>
              <w:bottom w:val="single" w:sz="4" w:space="0" w:color="auto"/>
              <w:right w:val="dotted" w:sz="4" w:space="0" w:color="auto"/>
            </w:tcBorders>
            <w:shd w:val="clear" w:color="auto" w:fill="DBE5F1" w:themeFill="accent1" w:themeFillTint="33"/>
          </w:tcPr>
          <w:p w:rsidR="005C6067" w:rsidRPr="00976E63" w:rsidRDefault="005C6067" w:rsidP="00976E63">
            <w:pPr>
              <w:pStyle w:val="a4"/>
              <w:spacing w:line="240" w:lineRule="exact"/>
              <w:ind w:leftChars="0"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single" w:sz="4" w:space="0" w:color="auto"/>
              <w:right w:val="dotted" w:sz="4" w:space="0" w:color="auto"/>
            </w:tcBorders>
          </w:tcPr>
          <w:p w:rsidR="00254143" w:rsidRDefault="005C6067" w:rsidP="00976E63">
            <w:pPr>
              <w:spacing w:line="240" w:lineRule="exact"/>
              <w:ind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◯「問題を見つけて考える」では，「考えるステップ」とし</w:t>
            </w:r>
          </w:p>
          <w:p w:rsidR="005C6067" w:rsidRPr="00976E63" w:rsidRDefault="005C6067" w:rsidP="00254143">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て，言語活動を行ううえでのてびきを示しました。</w:t>
            </w:r>
          </w:p>
        </w:tc>
        <w:tc>
          <w:tcPr>
            <w:tcW w:w="3969" w:type="dxa"/>
            <w:tcBorders>
              <w:top w:val="dotted" w:sz="4" w:space="0" w:color="auto"/>
              <w:left w:val="dotted" w:sz="4" w:space="0" w:color="auto"/>
              <w:bottom w:val="single" w:sz="4" w:space="0" w:color="auto"/>
            </w:tcBorders>
          </w:tcPr>
          <w:p w:rsidR="005C6067" w:rsidRPr="00976E63" w:rsidRDefault="005C6067"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・「お母さんのせいきゅう書」（４年</w:t>
            </w:r>
            <w:r w:rsidR="00455CC0">
              <w:rPr>
                <w:rFonts w:ascii="ＭＳ Ｐゴシック" w:eastAsia="ＭＳ Ｐゴシック" w:hAnsi="ＭＳ Ｐゴシック" w:hint="eastAsia"/>
                <w:sz w:val="16"/>
                <w:szCs w:val="16"/>
              </w:rPr>
              <w:t>p</w:t>
            </w:r>
            <w:r w:rsidRPr="00976E63">
              <w:rPr>
                <w:rFonts w:ascii="ＭＳ Ｐゴシック" w:eastAsia="ＭＳ Ｐゴシック" w:hAnsi="ＭＳ Ｐゴシック" w:hint="eastAsia"/>
                <w:sz w:val="16"/>
                <w:szCs w:val="16"/>
              </w:rPr>
              <w:t>.106）</w:t>
            </w:r>
          </w:p>
          <w:p w:rsidR="005C6067" w:rsidRPr="00976E63" w:rsidRDefault="005C6067"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・「タマゾン川」（６年</w:t>
            </w:r>
            <w:r w:rsidR="00455CC0">
              <w:rPr>
                <w:rFonts w:ascii="ＭＳ Ｐゴシック" w:eastAsia="ＭＳ Ｐゴシック" w:hAnsi="ＭＳ Ｐゴシック" w:hint="eastAsia"/>
                <w:sz w:val="16"/>
                <w:szCs w:val="16"/>
              </w:rPr>
              <w:t>p</w:t>
            </w:r>
            <w:r w:rsidR="00B6047F">
              <w:rPr>
                <w:rFonts w:ascii="ＭＳ Ｐゴシック" w:eastAsia="ＭＳ Ｐゴシック" w:hAnsi="ＭＳ Ｐゴシック" w:hint="eastAsia"/>
                <w:sz w:val="16"/>
                <w:szCs w:val="16"/>
              </w:rPr>
              <w:t>.</w:t>
            </w:r>
            <w:r w:rsidRPr="00976E63">
              <w:rPr>
                <w:rFonts w:ascii="ＭＳ Ｐゴシック" w:eastAsia="ＭＳ Ｐゴシック" w:hAnsi="ＭＳ Ｐゴシック" w:hint="eastAsia"/>
                <w:sz w:val="16"/>
                <w:szCs w:val="16"/>
              </w:rPr>
              <w:t>141）</w:t>
            </w:r>
          </w:p>
        </w:tc>
      </w:tr>
      <w:tr w:rsidR="00231E73" w:rsidRPr="004220B2" w:rsidTr="001C2C15">
        <w:trPr>
          <w:trHeight w:val="3106"/>
        </w:trPr>
        <w:tc>
          <w:tcPr>
            <w:tcW w:w="2811" w:type="dxa"/>
            <w:vMerge w:val="restart"/>
            <w:tcBorders>
              <w:top w:val="single" w:sz="4" w:space="0" w:color="auto"/>
              <w:right w:val="dotted" w:sz="4" w:space="0" w:color="auto"/>
            </w:tcBorders>
            <w:shd w:val="clear" w:color="auto" w:fill="DBE5F1" w:themeFill="accent1" w:themeFillTint="33"/>
          </w:tcPr>
          <w:p w:rsidR="00231E73" w:rsidRPr="00976E63" w:rsidRDefault="00231E73" w:rsidP="00231E73">
            <w:pPr>
              <w:pStyle w:val="a4"/>
              <w:spacing w:line="240" w:lineRule="exact"/>
              <w:ind w:leftChars="0" w:left="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問題解決的な学習，道徳的行為に関する体験的な学習等ができるように工夫されているか。</w:t>
            </w:r>
          </w:p>
          <w:p w:rsidR="00231E73" w:rsidRPr="00231E73" w:rsidRDefault="00231E73" w:rsidP="00231E73">
            <w:pPr>
              <w:pStyle w:val="a4"/>
              <w:spacing w:line="240" w:lineRule="exact"/>
              <w:ind w:left="1050" w:hanging="210"/>
              <w:rPr>
                <w:rFonts w:ascii="ＭＳ Ｐゴシック" w:eastAsia="ＭＳ Ｐゴシック" w:hAnsi="ＭＳ Ｐゴシック"/>
                <w:sz w:val="16"/>
                <w:szCs w:val="16"/>
              </w:rPr>
            </w:pPr>
          </w:p>
        </w:tc>
        <w:tc>
          <w:tcPr>
            <w:tcW w:w="3969" w:type="dxa"/>
            <w:tcBorders>
              <w:top w:val="single" w:sz="4" w:space="0" w:color="auto"/>
              <w:left w:val="dotted" w:sz="4" w:space="0" w:color="auto"/>
              <w:bottom w:val="dotted" w:sz="4" w:space="0" w:color="auto"/>
              <w:right w:val="dotted" w:sz="4" w:space="0" w:color="auto"/>
            </w:tcBorders>
          </w:tcPr>
          <w:p w:rsidR="00254143" w:rsidRDefault="00231E73" w:rsidP="00231E7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◯各学年で問題解決的な学習を取り入れ，児童が主体</w:t>
            </w:r>
          </w:p>
          <w:p w:rsidR="00254143" w:rsidRDefault="00231E73" w:rsidP="00254143">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的に考え，判断し，意欲的に行動できるように工夫し</w:t>
            </w:r>
          </w:p>
          <w:p w:rsidR="00231E73" w:rsidRPr="00976E63" w:rsidRDefault="00231E73" w:rsidP="00254143">
            <w:pPr>
              <w:pStyle w:val="a4"/>
              <w:spacing w:line="240" w:lineRule="exact"/>
              <w:ind w:leftChars="0" w:left="0"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ました。</w:t>
            </w:r>
          </w:p>
          <w:p w:rsidR="00231E73" w:rsidRPr="00231E73" w:rsidRDefault="0020659E" w:rsidP="00976E63">
            <w:pPr>
              <w:spacing w:line="240" w:lineRule="exact"/>
              <w:ind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noProof/>
                <w:sz w:val="16"/>
                <w:szCs w:val="16"/>
              </w:rPr>
              <mc:AlternateContent>
                <mc:Choice Requires="wps">
                  <w:drawing>
                    <wp:anchor distT="0" distB="0" distL="114300" distR="114300" simplePos="0" relativeHeight="251741184" behindDoc="0" locked="0" layoutInCell="1" allowOverlap="1" wp14:anchorId="3437639B" wp14:editId="4BF4FC89">
                      <wp:simplePos x="0" y="0"/>
                      <wp:positionH relativeFrom="column">
                        <wp:posOffset>104140</wp:posOffset>
                      </wp:positionH>
                      <wp:positionV relativeFrom="paragraph">
                        <wp:posOffset>113030</wp:posOffset>
                      </wp:positionV>
                      <wp:extent cx="4086225" cy="1247775"/>
                      <wp:effectExtent l="0" t="0" r="28575" b="28575"/>
                      <wp:wrapNone/>
                      <wp:docPr id="303" name="角丸四角形 303"/>
                      <wp:cNvGraphicFramePr/>
                      <a:graphic xmlns:a="http://schemas.openxmlformats.org/drawingml/2006/main">
                        <a:graphicData uri="http://schemas.microsoft.com/office/word/2010/wordprocessingShape">
                          <wps:wsp>
                            <wps:cNvSpPr/>
                            <wps:spPr>
                              <a:xfrm>
                                <a:off x="0" y="0"/>
                                <a:ext cx="4086225" cy="1247775"/>
                              </a:xfrm>
                              <a:prstGeom prst="roundRect">
                                <a:avLst/>
                              </a:prstGeom>
                              <a:solidFill>
                                <a:srgbClr val="FFC000">
                                  <a:alpha val="3000"/>
                                </a:srgbClr>
                              </a:solidFill>
                              <a:ln>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3" o:spid="_x0000_s1026" style="position:absolute;left:0;text-align:left;margin-left:8.2pt;margin-top:8.9pt;width:321.75pt;height:9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" fillcolor="#ffc000" strokecolor="#ffc000" strokeweight="2pt">
                      <v:fill opacity="2056f"/>
                      <v:stroke dashstyle="3 1"/>
                    </v:roundrect>
                  </w:pict>
                </mc:Fallback>
              </mc:AlternateContent>
            </w:r>
            <w:r w:rsidRPr="00976E63">
              <w:rPr>
                <w:rFonts w:ascii="ＭＳ Ｐゴシック" w:eastAsia="ＭＳ Ｐゴシック" w:hAnsi="ＭＳ Ｐゴシック"/>
                <w:noProof/>
                <w:sz w:val="16"/>
                <w:szCs w:val="16"/>
              </w:rPr>
              <mc:AlternateContent>
                <mc:Choice Requires="wps">
                  <w:drawing>
                    <wp:anchor distT="0" distB="0" distL="114300" distR="114300" simplePos="0" relativeHeight="251740160" behindDoc="0" locked="0" layoutInCell="1" allowOverlap="1" wp14:anchorId="1088FBB3" wp14:editId="722CB307">
                      <wp:simplePos x="0" y="0"/>
                      <wp:positionH relativeFrom="column">
                        <wp:posOffset>104140</wp:posOffset>
                      </wp:positionH>
                      <wp:positionV relativeFrom="paragraph">
                        <wp:posOffset>114300</wp:posOffset>
                      </wp:positionV>
                      <wp:extent cx="4086225" cy="1250315"/>
                      <wp:effectExtent l="0" t="0" r="9525" b="698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250315"/>
                              </a:xfrm>
                              <a:prstGeom prst="rect">
                                <a:avLst/>
                              </a:prstGeom>
                              <a:solidFill>
                                <a:srgbClr val="FFFFFF"/>
                              </a:solidFill>
                              <a:ln w="9525">
                                <a:noFill/>
                                <a:miter lim="800000"/>
                                <a:headEnd/>
                                <a:tailEnd/>
                              </a:ln>
                            </wps:spPr>
                            <wps:txbx>
                              <w:txbxContent>
                                <w:p w:rsidR="009B5523" w:rsidRDefault="009B5523" w:rsidP="00976E63">
                                  <w:pPr>
                                    <w:spacing w:line="240" w:lineRule="exact"/>
                                    <w:ind w:leftChars="100" w:left="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１年「みんな</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いっしょ」（</w:t>
                                  </w:r>
                                  <w:r w:rsidRPr="00976E63">
                                    <w:rPr>
                                      <w:rFonts w:ascii="ＭＳ Ｐゴシック" w:eastAsia="ＭＳ Ｐゴシック" w:hAnsi="ＭＳ Ｐゴシック"/>
                                      <w:sz w:val="16"/>
                                      <w:szCs w:val="16"/>
                                    </w:rPr>
                                    <w:t>p.26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27</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２年「大すきな</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フルーツポンチ」（</w:t>
                                  </w:r>
                                  <w:r w:rsidRPr="00976E63">
                                    <w:rPr>
                                      <w:rFonts w:ascii="ＭＳ Ｐゴシック" w:eastAsia="ＭＳ Ｐゴシック" w:hAnsi="ＭＳ Ｐゴシック"/>
                                      <w:sz w:val="16"/>
                                      <w:szCs w:val="16"/>
                                    </w:rPr>
                                    <w:t>p.19</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21</w:t>
                                  </w:r>
                                  <w:r w:rsidRPr="00976E63">
                                    <w:rPr>
                                      <w:rFonts w:ascii="ＭＳ Ｐゴシック" w:eastAsia="ＭＳ Ｐゴシック" w:hAnsi="ＭＳ Ｐゴシック" w:hint="eastAsia"/>
                                      <w:sz w:val="16"/>
                                      <w:szCs w:val="16"/>
                                    </w:rPr>
                                    <w:t>）</w:t>
                                  </w:r>
                                </w:p>
                                <w:p w:rsidR="009B5523" w:rsidRPr="00976E63" w:rsidRDefault="009B5523" w:rsidP="00976E63">
                                  <w:pPr>
                                    <w:spacing w:line="240" w:lineRule="exact"/>
                                    <w:ind w:leftChars="100" w:left="210"/>
                                    <w:rPr>
                                      <w:rFonts w:ascii="ＭＳ Ｐゴシック" w:eastAsia="ＭＳ Ｐゴシック" w:hAnsi="ＭＳ Ｐゴシック"/>
                                      <w:sz w:val="16"/>
                                      <w:szCs w:val="16"/>
                                    </w:rPr>
                                  </w:pPr>
                                  <w:r w:rsidRPr="00976E63">
                                    <w:rPr>
                                      <w:rFonts w:ascii="ＭＳ Ｐゴシック" w:eastAsia="ＭＳ Ｐゴシック" w:hAnsi="ＭＳ Ｐゴシック" w:hint="eastAsia"/>
                                      <w:noProof/>
                                      <w:sz w:val="16"/>
                                      <w:szCs w:val="16"/>
                                    </w:rPr>
                                    <w:drawing>
                                      <wp:inline distT="0" distB="0" distL="0" distR="0" wp14:anchorId="080B314A" wp14:editId="306E872D">
                                        <wp:extent cx="139683" cy="126984"/>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問題.png"/>
                                                <pic:cNvPicPr/>
                                              </pic:nvPicPr>
                                              <pic:blipFill>
                                                <a:blip r:embed="rId15">
                                                  <a:extLst>
                                                    <a:ext uri="{28A0092B-C50C-407E-A947-70E740481C1C}">
                                                      <a14:useLocalDpi xmlns:a14="http://schemas.microsoft.com/office/drawing/2010/main" val="0"/>
                                                    </a:ext>
                                                  </a:extLst>
                                                </a:blip>
                                                <a:stretch>
                                                  <a:fillRect/>
                                                </a:stretch>
                                              </pic:blipFill>
                                              <pic:spPr>
                                                <a:xfrm>
                                                  <a:off x="0" y="0"/>
                                                  <a:ext cx="139683" cy="126984"/>
                                                </a:xfrm>
                                                <a:prstGeom prst="rect">
                                                  <a:avLst/>
                                                </a:prstGeom>
                                              </pic:spPr>
                                            </pic:pic>
                                          </a:graphicData>
                                        </a:graphic>
                                      </wp:inline>
                                    </w:drawing>
                                  </w:r>
                                  <w:r w:rsidRPr="00976E63">
                                    <w:rPr>
                                      <w:rFonts w:ascii="ＭＳ Ｐゴシック" w:eastAsia="ＭＳ Ｐゴシック" w:hAnsi="ＭＳ Ｐゴシック" w:hint="eastAsia"/>
                                      <w:b/>
                                      <w:sz w:val="16"/>
                                      <w:szCs w:val="16"/>
                                    </w:rPr>
                                    <w:t>「問題を見つけて考える」</w:t>
                                  </w:r>
                                  <w:r w:rsidRPr="00976E63">
                                    <w:rPr>
                                      <w:rFonts w:ascii="ＭＳ Ｐゴシック" w:eastAsia="ＭＳ Ｐゴシック" w:hAnsi="ＭＳ Ｐゴシック" w:hint="eastAsia"/>
                                      <w:sz w:val="16"/>
                                      <w:szCs w:val="16"/>
                                    </w:rPr>
                                    <w:t>（３〜６年）</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３年「なかよしだから」（</w:t>
                                  </w:r>
                                  <w:r w:rsidRPr="00976E63">
                                    <w:rPr>
                                      <w:rFonts w:ascii="ＭＳ Ｐゴシック" w:eastAsia="ＭＳ Ｐゴシック" w:hAnsi="ＭＳ Ｐゴシック"/>
                                      <w:sz w:val="16"/>
                                      <w:szCs w:val="16"/>
                                    </w:rPr>
                                    <w:t>p.71</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73</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４年「お母さんのせいきゅう書」（</w:t>
                                  </w:r>
                                  <w:r w:rsidRPr="00976E63">
                                    <w:rPr>
                                      <w:rFonts w:ascii="ＭＳ Ｐゴシック" w:eastAsia="ＭＳ Ｐゴシック" w:hAnsi="ＭＳ Ｐゴシック"/>
                                      <w:sz w:val="16"/>
                                      <w:szCs w:val="16"/>
                                    </w:rPr>
                                    <w:t>p.104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106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５年「駅前広場はだれのもの」（</w:t>
                                  </w:r>
                                  <w:r w:rsidRPr="00976E63">
                                    <w:rPr>
                                      <w:rFonts w:ascii="ＭＳ Ｐゴシック" w:eastAsia="ＭＳ Ｐゴシック" w:hAnsi="ＭＳ Ｐゴシック"/>
                                      <w:sz w:val="16"/>
                                      <w:szCs w:val="16"/>
                                    </w:rPr>
                                    <w:t>p.26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29</w:t>
                                  </w:r>
                                  <w:r w:rsidRPr="00976E63">
                                    <w:rPr>
                                      <w:rFonts w:ascii="ＭＳ Ｐゴシック" w:eastAsia="ＭＳ Ｐゴシック" w:hAnsi="ＭＳ Ｐゴシック" w:hint="eastAsia"/>
                                      <w:sz w:val="16"/>
                                      <w:szCs w:val="16"/>
                                    </w:rPr>
                                    <w:t>）／「くずれ落ちただんボール箱」（</w:t>
                                  </w:r>
                                  <w:r w:rsidRPr="00976E63">
                                    <w:rPr>
                                      <w:rFonts w:ascii="ＭＳ Ｐゴシック" w:eastAsia="ＭＳ Ｐゴシック" w:hAnsi="ＭＳ Ｐゴシック"/>
                                      <w:sz w:val="16"/>
                                      <w:szCs w:val="16"/>
                                    </w:rPr>
                                    <w:t>p.118</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122</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６年「修学旅行の夜」（</w:t>
                                  </w:r>
                                  <w:r w:rsidRPr="00976E63">
                                    <w:rPr>
                                      <w:rFonts w:ascii="ＭＳ Ｐゴシック" w:eastAsia="ＭＳ Ｐゴシック" w:hAnsi="ＭＳ Ｐゴシック"/>
                                      <w:sz w:val="16"/>
                                      <w:szCs w:val="16"/>
                                    </w:rPr>
                                    <w:t>p.76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79</w:t>
                                  </w:r>
                                  <w:r w:rsidRPr="00976E63">
                                    <w:rPr>
                                      <w:rFonts w:ascii="ＭＳ Ｐゴシック" w:eastAsia="ＭＳ Ｐゴシック" w:hAnsi="ＭＳ Ｐゴシック" w:hint="eastAsia"/>
                                      <w:sz w:val="16"/>
                                      <w:szCs w:val="16"/>
                                    </w:rPr>
                                    <w:t>）／「タマゾン川」（</w:t>
                                  </w:r>
                                  <w:r w:rsidRPr="00976E63">
                                    <w:rPr>
                                      <w:rFonts w:ascii="ＭＳ Ｐゴシック" w:eastAsia="ＭＳ Ｐゴシック" w:hAnsi="ＭＳ Ｐゴシック"/>
                                      <w:sz w:val="16"/>
                                      <w:szCs w:val="16"/>
                                    </w:rPr>
                                    <w:t>p.136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141</w:t>
                                  </w:r>
                                  <w:r w:rsidRPr="00976E63">
                                    <w:rPr>
                                      <w:rFonts w:ascii="ＭＳ Ｐゴシック" w:eastAsia="ＭＳ Ｐゴシック" w:hAnsi="ＭＳ Ｐゴシック" w:hint="eastAsia"/>
                                      <w:sz w:val="16"/>
                                      <w:szCs w:val="16"/>
                                    </w:rPr>
                                    <w:t>）</w:t>
                                  </w: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2pt;margin-top:9pt;width:321.75pt;height:98.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" stroked="f">
                      <v:textbox>
                        <w:txbxContent>
                          <w:p w:rsidR="009B5523" w:rsidRDefault="009B5523" w:rsidP="00976E63">
                            <w:pPr>
                              <w:spacing w:line="240" w:lineRule="exact"/>
                              <w:ind w:leftChars="100" w:left="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１年「みんな</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いっしょ」（</w:t>
                            </w:r>
                            <w:r w:rsidRPr="00976E63">
                              <w:rPr>
                                <w:rFonts w:ascii="ＭＳ Ｐゴシック" w:eastAsia="ＭＳ Ｐゴシック" w:hAnsi="ＭＳ Ｐゴシック"/>
                                <w:sz w:val="16"/>
                                <w:szCs w:val="16"/>
                              </w:rPr>
                              <w:t>p.26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27</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２年「大すきな</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フルーツポンチ」（</w:t>
                            </w:r>
                            <w:r w:rsidRPr="00976E63">
                              <w:rPr>
                                <w:rFonts w:ascii="ＭＳ Ｐゴシック" w:eastAsia="ＭＳ Ｐゴシック" w:hAnsi="ＭＳ Ｐゴシック"/>
                                <w:sz w:val="16"/>
                                <w:szCs w:val="16"/>
                              </w:rPr>
                              <w:t>p.19</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21</w:t>
                            </w:r>
                            <w:r w:rsidRPr="00976E63">
                              <w:rPr>
                                <w:rFonts w:ascii="ＭＳ Ｐゴシック" w:eastAsia="ＭＳ Ｐゴシック" w:hAnsi="ＭＳ Ｐゴシック" w:hint="eastAsia"/>
                                <w:sz w:val="16"/>
                                <w:szCs w:val="16"/>
                              </w:rPr>
                              <w:t>）</w:t>
                            </w:r>
                          </w:p>
                          <w:p w:rsidR="009B5523" w:rsidRPr="00976E63" w:rsidRDefault="009B5523" w:rsidP="00976E63">
                            <w:pPr>
                              <w:spacing w:line="240" w:lineRule="exact"/>
                              <w:ind w:leftChars="100" w:left="210"/>
                              <w:rPr>
                                <w:rFonts w:ascii="ＭＳ Ｐゴシック" w:eastAsia="ＭＳ Ｐゴシック" w:hAnsi="ＭＳ Ｐゴシック"/>
                                <w:sz w:val="16"/>
                                <w:szCs w:val="16"/>
                              </w:rPr>
                            </w:pPr>
                            <w:r w:rsidRPr="00976E63">
                              <w:rPr>
                                <w:rFonts w:ascii="ＭＳ Ｐゴシック" w:eastAsia="ＭＳ Ｐゴシック" w:hAnsi="ＭＳ Ｐゴシック" w:hint="eastAsia"/>
                                <w:noProof/>
                                <w:sz w:val="16"/>
                                <w:szCs w:val="16"/>
                              </w:rPr>
                              <w:drawing>
                                <wp:inline distT="0" distB="0" distL="0" distR="0" wp14:anchorId="080B314A" wp14:editId="306E872D">
                                  <wp:extent cx="139683" cy="126984"/>
                                  <wp:effectExtent l="0" t="0" r="0" b="698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問題.png"/>
                                          <pic:cNvPicPr/>
                                        </pic:nvPicPr>
                                        <pic:blipFill>
                                          <a:blip r:embed="rId16">
                                            <a:extLst>
                                              <a:ext uri="{28A0092B-C50C-407E-A947-70E740481C1C}">
                                                <a14:useLocalDpi xmlns:a14="http://schemas.microsoft.com/office/drawing/2010/main" val="0"/>
                                              </a:ext>
                                            </a:extLst>
                                          </a:blip>
                                          <a:stretch>
                                            <a:fillRect/>
                                          </a:stretch>
                                        </pic:blipFill>
                                        <pic:spPr>
                                          <a:xfrm>
                                            <a:off x="0" y="0"/>
                                            <a:ext cx="139683" cy="126984"/>
                                          </a:xfrm>
                                          <a:prstGeom prst="rect">
                                            <a:avLst/>
                                          </a:prstGeom>
                                        </pic:spPr>
                                      </pic:pic>
                                    </a:graphicData>
                                  </a:graphic>
                                </wp:inline>
                              </w:drawing>
                            </w:r>
                            <w:r w:rsidRPr="00976E63">
                              <w:rPr>
                                <w:rFonts w:ascii="ＭＳ Ｐゴシック" w:eastAsia="ＭＳ Ｐゴシック" w:hAnsi="ＭＳ Ｐゴシック" w:hint="eastAsia"/>
                                <w:b/>
                                <w:sz w:val="16"/>
                                <w:szCs w:val="16"/>
                              </w:rPr>
                              <w:t>「問題を見つけて考える」</w:t>
                            </w:r>
                            <w:r w:rsidRPr="00976E63">
                              <w:rPr>
                                <w:rFonts w:ascii="ＭＳ Ｐゴシック" w:eastAsia="ＭＳ Ｐゴシック" w:hAnsi="ＭＳ Ｐゴシック" w:hint="eastAsia"/>
                                <w:sz w:val="16"/>
                                <w:szCs w:val="16"/>
                              </w:rPr>
                              <w:t>（３〜６年）</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３年「なかよしだから」（</w:t>
                            </w:r>
                            <w:r w:rsidRPr="00976E63">
                              <w:rPr>
                                <w:rFonts w:ascii="ＭＳ Ｐゴシック" w:eastAsia="ＭＳ Ｐゴシック" w:hAnsi="ＭＳ Ｐゴシック"/>
                                <w:sz w:val="16"/>
                                <w:szCs w:val="16"/>
                              </w:rPr>
                              <w:t>p.71</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73</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４年「お母さんのせいきゅう書」（</w:t>
                            </w:r>
                            <w:r w:rsidRPr="00976E63">
                              <w:rPr>
                                <w:rFonts w:ascii="ＭＳ Ｐゴシック" w:eastAsia="ＭＳ Ｐゴシック" w:hAnsi="ＭＳ Ｐゴシック"/>
                                <w:sz w:val="16"/>
                                <w:szCs w:val="16"/>
                              </w:rPr>
                              <w:t>p.104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106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５年「駅前広場はだれのもの」（</w:t>
                            </w:r>
                            <w:r w:rsidRPr="00976E63">
                              <w:rPr>
                                <w:rFonts w:ascii="ＭＳ Ｐゴシック" w:eastAsia="ＭＳ Ｐゴシック" w:hAnsi="ＭＳ Ｐゴシック"/>
                                <w:sz w:val="16"/>
                                <w:szCs w:val="16"/>
                              </w:rPr>
                              <w:t>p.26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29</w:t>
                            </w:r>
                            <w:r w:rsidRPr="00976E63">
                              <w:rPr>
                                <w:rFonts w:ascii="ＭＳ Ｐゴシック" w:eastAsia="ＭＳ Ｐゴシック" w:hAnsi="ＭＳ Ｐゴシック" w:hint="eastAsia"/>
                                <w:sz w:val="16"/>
                                <w:szCs w:val="16"/>
                              </w:rPr>
                              <w:t>）／「くずれ落ちただんボール箱」（</w:t>
                            </w:r>
                            <w:r w:rsidRPr="00976E63">
                              <w:rPr>
                                <w:rFonts w:ascii="ＭＳ Ｐゴシック" w:eastAsia="ＭＳ Ｐゴシック" w:hAnsi="ＭＳ Ｐゴシック"/>
                                <w:sz w:val="16"/>
                                <w:szCs w:val="16"/>
                              </w:rPr>
                              <w:t>p.118</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122</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６年「修学旅行の夜」（</w:t>
                            </w:r>
                            <w:r w:rsidRPr="00976E63">
                              <w:rPr>
                                <w:rFonts w:ascii="ＭＳ Ｐゴシック" w:eastAsia="ＭＳ Ｐゴシック" w:hAnsi="ＭＳ Ｐゴシック"/>
                                <w:sz w:val="16"/>
                                <w:szCs w:val="16"/>
                              </w:rPr>
                              <w:t>p.76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79</w:t>
                            </w:r>
                            <w:r w:rsidRPr="00976E63">
                              <w:rPr>
                                <w:rFonts w:ascii="ＭＳ Ｐゴシック" w:eastAsia="ＭＳ Ｐゴシック" w:hAnsi="ＭＳ Ｐゴシック" w:hint="eastAsia"/>
                                <w:sz w:val="16"/>
                                <w:szCs w:val="16"/>
                              </w:rPr>
                              <w:t>）／「タマゾン川」（</w:t>
                            </w:r>
                            <w:r w:rsidRPr="00976E63">
                              <w:rPr>
                                <w:rFonts w:ascii="ＭＳ Ｐゴシック" w:eastAsia="ＭＳ Ｐゴシック" w:hAnsi="ＭＳ Ｐゴシック"/>
                                <w:sz w:val="16"/>
                                <w:szCs w:val="16"/>
                              </w:rPr>
                              <w:t>p.136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141</w:t>
                            </w:r>
                            <w:r w:rsidRPr="00976E63">
                              <w:rPr>
                                <w:rFonts w:ascii="ＭＳ Ｐゴシック" w:eastAsia="ＭＳ Ｐゴシック" w:hAnsi="ＭＳ Ｐゴシック" w:hint="eastAsia"/>
                                <w:sz w:val="16"/>
                                <w:szCs w:val="16"/>
                              </w:rPr>
                              <w:t>）</w:t>
                            </w: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p w:rsidR="009B5523" w:rsidRDefault="009B5523" w:rsidP="00134870">
                            <w:pPr>
                              <w:ind w:left="210" w:hanging="210"/>
                            </w:pPr>
                          </w:p>
                        </w:txbxContent>
                      </v:textbox>
                    </v:shape>
                  </w:pict>
                </mc:Fallback>
              </mc:AlternateContent>
            </w:r>
          </w:p>
        </w:tc>
        <w:tc>
          <w:tcPr>
            <w:tcW w:w="3969" w:type="dxa"/>
            <w:tcBorders>
              <w:top w:val="single" w:sz="4" w:space="0" w:color="auto"/>
              <w:left w:val="dotted" w:sz="4" w:space="0" w:color="auto"/>
              <w:bottom w:val="dotted" w:sz="4" w:space="0" w:color="auto"/>
            </w:tcBorders>
          </w:tcPr>
          <w:p w:rsidR="00231E73" w:rsidRPr="00976E63" w:rsidRDefault="00231E73" w:rsidP="00231E73">
            <w:pPr>
              <w:pStyle w:val="a4"/>
              <w:spacing w:line="240" w:lineRule="exact"/>
              <w:ind w:left="1050" w:hanging="210"/>
              <w:rPr>
                <w:rFonts w:ascii="ＭＳ Ｐゴシック" w:eastAsia="ＭＳ Ｐゴシック" w:hAnsi="ＭＳ Ｐゴシック"/>
                <w:sz w:val="16"/>
                <w:szCs w:val="16"/>
              </w:rPr>
            </w:pPr>
          </w:p>
        </w:tc>
      </w:tr>
      <w:tr w:rsidR="00231E73" w:rsidRPr="004220B2" w:rsidTr="00E015B9">
        <w:trPr>
          <w:trHeight w:val="2026"/>
        </w:trPr>
        <w:tc>
          <w:tcPr>
            <w:tcW w:w="2811" w:type="dxa"/>
            <w:vMerge/>
            <w:tcBorders>
              <w:right w:val="dotted" w:sz="4" w:space="0" w:color="auto"/>
            </w:tcBorders>
            <w:shd w:val="clear" w:color="auto" w:fill="DBE5F1" w:themeFill="accent1" w:themeFillTint="33"/>
          </w:tcPr>
          <w:p w:rsidR="00231E73" w:rsidRPr="00976E63" w:rsidRDefault="00231E73" w:rsidP="00231E73">
            <w:pPr>
              <w:pStyle w:val="a4"/>
              <w:spacing w:line="240" w:lineRule="exact"/>
              <w:ind w:leftChars="0" w:left="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C7169B" w:rsidRDefault="00231E73" w:rsidP="00DF3E9E">
            <w:pPr>
              <w:spacing w:line="240" w:lineRule="exact"/>
              <w:ind w:left="210" w:hanging="21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◯各学年で体験活動との関連を図った教材を配置し，</w:t>
            </w:r>
          </w:p>
          <w:p w:rsidR="00231E73" w:rsidRPr="00976E63" w:rsidRDefault="00231E73" w:rsidP="00C7169B">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学習効果を高められるように工夫しました。</w:t>
            </w:r>
          </w:p>
        </w:tc>
        <w:tc>
          <w:tcPr>
            <w:tcW w:w="3969" w:type="dxa"/>
            <w:tcBorders>
              <w:top w:val="dotted" w:sz="4" w:space="0" w:color="auto"/>
              <w:left w:val="dotted" w:sz="4" w:space="0" w:color="auto"/>
            </w:tcBorders>
          </w:tcPr>
          <w:p w:rsidR="00231E73" w:rsidRPr="00976E63" w:rsidRDefault="00231E73" w:rsidP="00231E7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・１年「がっこうにはね」（</w:t>
            </w:r>
            <w:r w:rsidRPr="00976E63">
              <w:rPr>
                <w:rFonts w:ascii="ＭＳ Ｐゴシック" w:eastAsia="ＭＳ Ｐゴシック" w:hAnsi="ＭＳ Ｐゴシック"/>
                <w:sz w:val="16"/>
                <w:szCs w:val="16"/>
              </w:rPr>
              <w:t>p.16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17</w:t>
            </w:r>
            <w:r w:rsidRPr="00976E63">
              <w:rPr>
                <w:rFonts w:ascii="ＭＳ Ｐゴシック" w:eastAsia="ＭＳ Ｐゴシック" w:hAnsi="ＭＳ Ｐゴシック" w:hint="eastAsia"/>
                <w:sz w:val="16"/>
                <w:szCs w:val="16"/>
              </w:rPr>
              <w:t>）</w:t>
            </w:r>
          </w:p>
          <w:p w:rsidR="00231E73" w:rsidRPr="00976E63" w:rsidRDefault="00231E73" w:rsidP="00231E7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・２年「ひかり小学校の</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じまんはね」（</w:t>
            </w:r>
            <w:r w:rsidRPr="00976E63">
              <w:rPr>
                <w:rFonts w:ascii="ＭＳ Ｐゴシック" w:eastAsia="ＭＳ Ｐゴシック" w:hAnsi="ＭＳ Ｐゴシック"/>
                <w:sz w:val="16"/>
                <w:szCs w:val="16"/>
              </w:rPr>
              <w:t>p.16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18</w:t>
            </w:r>
            <w:r w:rsidRPr="00976E63">
              <w:rPr>
                <w:rFonts w:ascii="ＭＳ Ｐゴシック" w:eastAsia="ＭＳ Ｐゴシック" w:hAnsi="ＭＳ Ｐゴシック" w:hint="eastAsia"/>
                <w:sz w:val="16"/>
                <w:szCs w:val="16"/>
              </w:rPr>
              <w:t>）</w:t>
            </w:r>
          </w:p>
          <w:p w:rsidR="00231E73" w:rsidRPr="00976E63" w:rsidRDefault="00231E73" w:rsidP="00231E7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・３年「大通りのサクラなみ木」（</w:t>
            </w:r>
            <w:r w:rsidRPr="00976E63">
              <w:rPr>
                <w:rFonts w:ascii="ＭＳ Ｐゴシック" w:eastAsia="ＭＳ Ｐゴシック" w:hAnsi="ＭＳ Ｐゴシック"/>
                <w:sz w:val="16"/>
                <w:szCs w:val="16"/>
              </w:rPr>
              <w:t>p.144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147</w:t>
            </w:r>
            <w:r w:rsidR="00EC4191">
              <w:rPr>
                <w:rFonts w:ascii="ＭＳ Ｐゴシック" w:eastAsia="ＭＳ Ｐゴシック" w:hAnsi="ＭＳ Ｐゴシック"/>
                <w:sz w:val="16"/>
                <w:szCs w:val="16"/>
              </w:rPr>
              <w:t>）</w:t>
            </w:r>
          </w:p>
          <w:p w:rsidR="007A753C" w:rsidRDefault="00231E73" w:rsidP="00231E73">
            <w:pPr>
              <w:pStyle w:val="a4"/>
              <w:spacing w:line="240" w:lineRule="exact"/>
              <w:ind w:leftChars="0" w:left="480" w:hangingChars="300" w:hanging="48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・４年「なにかお手つだいできることはありますか？」</w:t>
            </w:r>
          </w:p>
          <w:p w:rsidR="00231E73" w:rsidRPr="007A753C" w:rsidRDefault="00231E73" w:rsidP="007A753C">
            <w:pPr>
              <w:spacing w:line="240" w:lineRule="exact"/>
              <w:ind w:firstLineChars="200" w:firstLine="320"/>
              <w:rPr>
                <w:rFonts w:ascii="ＭＳ Ｐゴシック" w:eastAsia="ＭＳ Ｐゴシック" w:hAnsi="ＭＳ Ｐゴシック"/>
                <w:sz w:val="16"/>
                <w:szCs w:val="16"/>
              </w:rPr>
            </w:pPr>
            <w:r w:rsidRPr="007A753C">
              <w:rPr>
                <w:rFonts w:ascii="ＭＳ Ｐゴシック" w:eastAsia="ＭＳ Ｐゴシック" w:hAnsi="ＭＳ Ｐゴシック" w:hint="eastAsia"/>
                <w:sz w:val="16"/>
                <w:szCs w:val="16"/>
              </w:rPr>
              <w:t>（</w:t>
            </w:r>
            <w:r w:rsidRPr="007A753C">
              <w:rPr>
                <w:rFonts w:ascii="ＭＳ Ｐゴシック" w:eastAsia="ＭＳ Ｐゴシック" w:hAnsi="ＭＳ Ｐゴシック"/>
                <w:sz w:val="16"/>
                <w:szCs w:val="16"/>
              </w:rPr>
              <w:t>p.18</w:t>
            </w:r>
            <w:r w:rsidRPr="007A753C">
              <w:rPr>
                <w:rFonts w:ascii="ＭＳ Ｐゴシック" w:eastAsia="ＭＳ Ｐゴシック" w:hAnsi="ＭＳ Ｐゴシック" w:hint="eastAsia"/>
                <w:sz w:val="16"/>
                <w:szCs w:val="16"/>
              </w:rPr>
              <w:t>〜</w:t>
            </w:r>
            <w:r w:rsidRPr="007A753C">
              <w:rPr>
                <w:rFonts w:ascii="ＭＳ Ｐゴシック" w:eastAsia="ＭＳ Ｐゴシック" w:hAnsi="ＭＳ Ｐゴシック"/>
                <w:sz w:val="16"/>
                <w:szCs w:val="16"/>
              </w:rPr>
              <w:t>20</w:t>
            </w:r>
            <w:r w:rsidRPr="007A753C">
              <w:rPr>
                <w:rFonts w:ascii="ＭＳ Ｐゴシック" w:eastAsia="ＭＳ Ｐゴシック" w:hAnsi="ＭＳ Ｐゴシック" w:hint="eastAsia"/>
                <w:sz w:val="16"/>
                <w:szCs w:val="16"/>
              </w:rPr>
              <w:t xml:space="preserve">）　</w:t>
            </w:r>
          </w:p>
          <w:p w:rsidR="00231E73" w:rsidRPr="00976E63" w:rsidRDefault="00231E73" w:rsidP="00231E7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・５年「わたしのボランティア体験」（</w:t>
            </w:r>
            <w:r w:rsidRPr="00976E63">
              <w:rPr>
                <w:rFonts w:ascii="ＭＳ Ｐゴシック" w:eastAsia="ＭＳ Ｐゴシック" w:hAnsi="ＭＳ Ｐゴシック"/>
                <w:sz w:val="16"/>
                <w:szCs w:val="16"/>
              </w:rPr>
              <w:t>p.96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99</w:t>
            </w:r>
            <w:r w:rsidRPr="00976E63">
              <w:rPr>
                <w:rFonts w:ascii="ＭＳ Ｐゴシック" w:eastAsia="ＭＳ Ｐゴシック" w:hAnsi="ＭＳ Ｐゴシック" w:hint="eastAsia"/>
                <w:sz w:val="16"/>
                <w:szCs w:val="16"/>
              </w:rPr>
              <w:t xml:space="preserve">）　</w:t>
            </w:r>
          </w:p>
          <w:p w:rsidR="00231E73" w:rsidRPr="00231E73" w:rsidRDefault="00231E73" w:rsidP="00231E73">
            <w:pPr>
              <w:spacing w:line="240" w:lineRule="exact"/>
              <w:rPr>
                <w:rFonts w:ascii="ＭＳ Ｐゴシック" w:eastAsia="ＭＳ Ｐゴシック" w:hAnsi="ＭＳ Ｐゴシック"/>
                <w:sz w:val="16"/>
                <w:szCs w:val="16"/>
              </w:rPr>
            </w:pPr>
            <w:r w:rsidRPr="00231E73">
              <w:rPr>
                <w:rFonts w:ascii="ＭＳ Ｐゴシック" w:eastAsia="ＭＳ Ｐゴシック" w:hAnsi="ＭＳ Ｐゴシック" w:hint="eastAsia"/>
                <w:sz w:val="16"/>
                <w:szCs w:val="16"/>
              </w:rPr>
              <w:t>・６年「せんぱいの心を受けついで」（</w:t>
            </w:r>
            <w:r w:rsidRPr="00231E73">
              <w:rPr>
                <w:rFonts w:ascii="ＭＳ Ｐゴシック" w:eastAsia="ＭＳ Ｐゴシック" w:hAnsi="ＭＳ Ｐゴシック"/>
                <w:sz w:val="16"/>
                <w:szCs w:val="16"/>
              </w:rPr>
              <w:t>p.110</w:t>
            </w:r>
            <w:r w:rsidRPr="00231E73">
              <w:rPr>
                <w:rFonts w:ascii="ＭＳ Ｐゴシック" w:eastAsia="ＭＳ Ｐゴシック" w:hAnsi="ＭＳ Ｐゴシック" w:hint="eastAsia"/>
                <w:sz w:val="16"/>
                <w:szCs w:val="16"/>
              </w:rPr>
              <w:t>〜</w:t>
            </w:r>
            <w:r w:rsidRPr="00231E73">
              <w:rPr>
                <w:rFonts w:ascii="ＭＳ Ｐゴシック" w:eastAsia="ＭＳ Ｐゴシック" w:hAnsi="ＭＳ Ｐゴシック"/>
                <w:sz w:val="16"/>
                <w:szCs w:val="16"/>
              </w:rPr>
              <w:t>114</w:t>
            </w:r>
            <w:r w:rsidRPr="00231E73">
              <w:rPr>
                <w:rFonts w:ascii="ＭＳ Ｐゴシック" w:eastAsia="ＭＳ Ｐゴシック" w:hAnsi="ＭＳ Ｐゴシック" w:hint="eastAsia"/>
                <w:sz w:val="16"/>
                <w:szCs w:val="16"/>
              </w:rPr>
              <w:t>）</w:t>
            </w:r>
          </w:p>
        </w:tc>
      </w:tr>
    </w:tbl>
    <w:p w:rsidR="000A7C53" w:rsidRDefault="0060532C" w:rsidP="000A7C53">
      <w:pPr>
        <w:ind w:left="210" w:hanging="210"/>
      </w:pPr>
      <w:r>
        <w:br w:type="page"/>
      </w:r>
    </w:p>
    <w:tbl>
      <w:tblPr>
        <w:tblStyle w:val="a3"/>
        <w:tblW w:w="13124" w:type="dxa"/>
        <w:tblInd w:w="-9" w:type="dxa"/>
        <w:tblLook w:val="04A0" w:firstRow="1" w:lastRow="0" w:firstColumn="1" w:lastColumn="0" w:noHBand="0" w:noVBand="1"/>
      </w:tblPr>
      <w:tblGrid>
        <w:gridCol w:w="2811"/>
        <w:gridCol w:w="3969"/>
        <w:gridCol w:w="3969"/>
        <w:gridCol w:w="2375"/>
      </w:tblGrid>
      <w:tr w:rsidR="0060532C" w:rsidRPr="004220B2" w:rsidTr="005C4E16">
        <w:trPr>
          <w:gridAfter w:val="1"/>
          <w:wAfter w:w="2375" w:type="dxa"/>
          <w:trHeight w:val="423"/>
        </w:trPr>
        <w:tc>
          <w:tcPr>
            <w:tcW w:w="2811" w:type="dxa"/>
            <w:tcBorders>
              <w:right w:val="dotted" w:sz="4" w:space="0" w:color="auto"/>
            </w:tcBorders>
            <w:shd w:val="clear" w:color="auto" w:fill="FFFFBD"/>
            <w:vAlign w:val="center"/>
          </w:tcPr>
          <w:p w:rsidR="0060532C" w:rsidRPr="00D623F4" w:rsidRDefault="0060532C" w:rsidP="00D623F4">
            <w:pPr>
              <w:pStyle w:val="a4"/>
              <w:spacing w:line="240" w:lineRule="exact"/>
              <w:ind w:leftChars="0" w:left="284" w:hanging="284"/>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lastRenderedPageBreak/>
              <w:t>検討の観点</w:t>
            </w:r>
          </w:p>
        </w:tc>
        <w:tc>
          <w:tcPr>
            <w:tcW w:w="3969" w:type="dxa"/>
            <w:tcBorders>
              <w:left w:val="dotted" w:sz="4" w:space="0" w:color="auto"/>
              <w:right w:val="dotted" w:sz="4" w:space="0" w:color="auto"/>
            </w:tcBorders>
            <w:shd w:val="clear" w:color="auto" w:fill="FFFFBD"/>
            <w:vAlign w:val="center"/>
          </w:tcPr>
          <w:p w:rsidR="0060532C" w:rsidRPr="00D623F4" w:rsidRDefault="0060532C" w:rsidP="00D623F4">
            <w:pPr>
              <w:pStyle w:val="a4"/>
              <w:spacing w:line="240" w:lineRule="exact"/>
              <w:ind w:leftChars="0" w:left="284" w:hanging="284"/>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tcBorders>
            <w:shd w:val="clear" w:color="auto" w:fill="FFFFBD"/>
            <w:vAlign w:val="center"/>
          </w:tcPr>
          <w:p w:rsidR="0060532C" w:rsidRPr="00D623F4" w:rsidRDefault="0060532C" w:rsidP="00D623F4">
            <w:pPr>
              <w:pStyle w:val="a4"/>
              <w:spacing w:line="240" w:lineRule="exact"/>
              <w:ind w:leftChars="0" w:left="284" w:hanging="284"/>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231E73" w:rsidRPr="004220B2" w:rsidTr="000E017B">
        <w:trPr>
          <w:gridAfter w:val="1"/>
          <w:wAfter w:w="2375" w:type="dxa"/>
          <w:trHeight w:val="1535"/>
        </w:trPr>
        <w:tc>
          <w:tcPr>
            <w:tcW w:w="2811" w:type="dxa"/>
            <w:tcBorders>
              <w:right w:val="dotted" w:sz="4" w:space="0" w:color="auto"/>
            </w:tcBorders>
            <w:shd w:val="clear" w:color="auto" w:fill="DBE5F1" w:themeFill="accent1" w:themeFillTint="33"/>
          </w:tcPr>
          <w:p w:rsidR="00231E73" w:rsidRPr="00976E63" w:rsidRDefault="00231E73" w:rsidP="00231E73">
            <w:pPr>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家庭や地域社会との共通理解を深め</w:t>
            </w:r>
            <w:r w:rsidRPr="00976E63">
              <w:rPr>
                <w:rFonts w:ascii="ＭＳ Ｐゴシック" w:eastAsia="ＭＳ Ｐゴシック" w:hAnsi="ＭＳ Ｐゴシック" w:hint="eastAsia"/>
                <w:sz w:val="16"/>
                <w:szCs w:val="16"/>
              </w:rPr>
              <w:t>，相互の連携が図れるように工夫されているか。</w:t>
            </w:r>
          </w:p>
          <w:p w:rsidR="00231E73" w:rsidRPr="00976E63" w:rsidRDefault="00231E73" w:rsidP="00231E73">
            <w:pPr>
              <w:spacing w:line="240" w:lineRule="exact"/>
              <w:rPr>
                <w:rFonts w:ascii="ＭＳ Ｐゴシック" w:eastAsia="ＭＳ Ｐゴシック" w:hAnsi="ＭＳ Ｐゴシック"/>
                <w:sz w:val="16"/>
                <w:szCs w:val="16"/>
              </w:rPr>
            </w:pPr>
          </w:p>
        </w:tc>
        <w:tc>
          <w:tcPr>
            <w:tcW w:w="3969" w:type="dxa"/>
            <w:tcBorders>
              <w:left w:val="dotted" w:sz="4" w:space="0" w:color="auto"/>
              <w:right w:val="dotted" w:sz="4" w:space="0" w:color="auto"/>
            </w:tcBorders>
          </w:tcPr>
          <w:p w:rsidR="002E489D" w:rsidRDefault="00231E73" w:rsidP="002E489D">
            <w:pPr>
              <w:spacing w:line="240" w:lineRule="exact"/>
              <w:ind w:left="155" w:hangingChars="97" w:hanging="155"/>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◯各学年で家族や地域活動に関する題材を取り上げ，</w:t>
            </w:r>
          </w:p>
          <w:p w:rsidR="002E489D" w:rsidRDefault="00231E73" w:rsidP="002E489D">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家庭や地域社会の一員としての役割と責任の自覚を</w:t>
            </w:r>
          </w:p>
          <w:p w:rsidR="00231E73" w:rsidRPr="00976E63" w:rsidRDefault="00231E73" w:rsidP="002E489D">
            <w:pPr>
              <w:spacing w:line="240" w:lineRule="exact"/>
              <w:ind w:firstLineChars="100" w:firstLine="16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深められるように工夫しました。</w:t>
            </w:r>
          </w:p>
        </w:tc>
        <w:tc>
          <w:tcPr>
            <w:tcW w:w="3969" w:type="dxa"/>
            <w:tcBorders>
              <w:left w:val="dotted" w:sz="4" w:space="0" w:color="auto"/>
            </w:tcBorders>
          </w:tcPr>
          <w:p w:rsidR="00231E73" w:rsidRPr="00976E63" w:rsidRDefault="00231E73"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 xml:space="preserve">・家庭との連携　</w:t>
            </w:r>
          </w:p>
          <w:p w:rsidR="002E489D" w:rsidRDefault="00231E73" w:rsidP="002E489D">
            <w:pPr>
              <w:spacing w:line="240" w:lineRule="exact"/>
              <w:ind w:firstLineChars="50" w:firstLine="80"/>
              <w:rPr>
                <w:rFonts w:ascii="ＭＳ Ｐゴシック" w:eastAsia="ＭＳ Ｐゴシック" w:hAnsi="ＭＳ Ｐゴシック"/>
                <w:sz w:val="16"/>
                <w:szCs w:val="16"/>
              </w:rPr>
            </w:pPr>
            <w:r w:rsidRPr="00DC2A23">
              <w:rPr>
                <w:rFonts w:ascii="ＭＳ Ｐゴシック" w:eastAsia="ＭＳ Ｐゴシック" w:hAnsi="ＭＳ Ｐゴシック" w:hint="eastAsia"/>
                <w:sz w:val="16"/>
                <w:szCs w:val="16"/>
              </w:rPr>
              <w:t>「ふろく　つながる</w:t>
            </w:r>
            <w:r w:rsidRPr="00DC2A23">
              <w:rPr>
                <w:rFonts w:ascii="ＭＳ Ｐゴシック" w:eastAsia="ＭＳ Ｐゴシック" w:hAnsi="ＭＳ Ｐゴシック"/>
                <w:sz w:val="16"/>
                <w:szCs w:val="16"/>
              </w:rPr>
              <w:t xml:space="preserve"> </w:t>
            </w:r>
            <w:r w:rsidRPr="00DC2A23">
              <w:rPr>
                <w:rFonts w:ascii="ＭＳ Ｐゴシック" w:eastAsia="ＭＳ Ｐゴシック" w:hAnsi="ＭＳ Ｐゴシック" w:hint="eastAsia"/>
                <w:sz w:val="16"/>
                <w:szCs w:val="16"/>
              </w:rPr>
              <w:t>ひろがる」（１年</w:t>
            </w:r>
            <w:r w:rsidRPr="00DC2A23">
              <w:rPr>
                <w:rFonts w:ascii="ＭＳ Ｐゴシック" w:eastAsia="ＭＳ Ｐゴシック" w:hAnsi="ＭＳ Ｐゴシック"/>
                <w:sz w:val="16"/>
                <w:szCs w:val="16"/>
              </w:rPr>
              <w:t>p.117</w:t>
            </w:r>
            <w:r w:rsidRPr="00DC2A23">
              <w:rPr>
                <w:rFonts w:ascii="ＭＳ Ｐゴシック" w:eastAsia="ＭＳ Ｐゴシック" w:hAnsi="ＭＳ Ｐゴシック" w:hint="eastAsia"/>
                <w:sz w:val="16"/>
                <w:szCs w:val="16"/>
              </w:rPr>
              <w:t>〜</w:t>
            </w:r>
            <w:r w:rsidRPr="00DC2A23">
              <w:rPr>
                <w:rFonts w:ascii="ＭＳ Ｐゴシック" w:eastAsia="ＭＳ Ｐゴシック" w:hAnsi="ＭＳ Ｐゴシック"/>
                <w:sz w:val="16"/>
                <w:szCs w:val="16"/>
              </w:rPr>
              <w:t>121</w:t>
            </w:r>
            <w:r w:rsidRPr="00DC2A23">
              <w:rPr>
                <w:rFonts w:ascii="ＭＳ Ｐゴシック" w:eastAsia="ＭＳ Ｐゴシック" w:hAnsi="ＭＳ Ｐゴシック" w:hint="eastAsia"/>
                <w:sz w:val="16"/>
                <w:szCs w:val="16"/>
              </w:rPr>
              <w:t>／２年</w:t>
            </w:r>
            <w:r w:rsidRPr="00DC2A23">
              <w:rPr>
                <w:rFonts w:ascii="ＭＳ Ｐゴシック" w:eastAsia="ＭＳ Ｐゴシック" w:hAnsi="ＭＳ Ｐゴシック"/>
                <w:sz w:val="16"/>
                <w:szCs w:val="16"/>
              </w:rPr>
              <w:t xml:space="preserve"> </w:t>
            </w:r>
          </w:p>
          <w:p w:rsidR="00231E73" w:rsidRPr="00DC2A23" w:rsidRDefault="00DC2A23" w:rsidP="002E489D">
            <w:pPr>
              <w:spacing w:line="240" w:lineRule="exact"/>
              <w:ind w:firstLineChars="50" w:firstLine="80"/>
              <w:rPr>
                <w:rFonts w:ascii="ＭＳ Ｐゴシック" w:eastAsia="ＭＳ Ｐゴシック" w:hAnsi="ＭＳ Ｐゴシック"/>
                <w:sz w:val="16"/>
                <w:szCs w:val="16"/>
              </w:rPr>
            </w:pPr>
            <w:r>
              <w:rPr>
                <w:rFonts w:ascii="ＭＳ Ｐゴシック" w:eastAsia="ＭＳ Ｐゴシック" w:hAnsi="ＭＳ Ｐゴシック"/>
                <w:sz w:val="16"/>
                <w:szCs w:val="16"/>
              </w:rPr>
              <w:t>p.</w:t>
            </w:r>
            <w:r>
              <w:rPr>
                <w:rFonts w:ascii="ＭＳ Ｐゴシック" w:eastAsia="ＭＳ Ｐゴシック" w:hAnsi="ＭＳ Ｐゴシック" w:hint="eastAsia"/>
                <w:sz w:val="16"/>
                <w:szCs w:val="16"/>
              </w:rPr>
              <w:t>13</w:t>
            </w:r>
            <w:r w:rsidR="00231E73" w:rsidRPr="00DC2A23">
              <w:rPr>
                <w:rFonts w:ascii="ＭＳ Ｐゴシック" w:eastAsia="ＭＳ Ｐゴシック" w:hAnsi="ＭＳ Ｐゴシック"/>
                <w:sz w:val="16"/>
                <w:szCs w:val="16"/>
              </w:rPr>
              <w:t>3</w:t>
            </w:r>
            <w:r w:rsidR="00231E73" w:rsidRPr="00DC2A23">
              <w:rPr>
                <w:rFonts w:ascii="ＭＳ Ｐゴシック" w:eastAsia="ＭＳ Ｐゴシック" w:hAnsi="ＭＳ Ｐゴシック" w:hint="eastAsia"/>
                <w:sz w:val="16"/>
                <w:szCs w:val="16"/>
              </w:rPr>
              <w:t>〜</w:t>
            </w:r>
            <w:r w:rsidR="00231E73" w:rsidRPr="00DC2A23">
              <w:rPr>
                <w:rFonts w:ascii="ＭＳ Ｐゴシック" w:eastAsia="ＭＳ Ｐゴシック" w:hAnsi="ＭＳ Ｐゴシック"/>
                <w:sz w:val="16"/>
                <w:szCs w:val="16"/>
              </w:rPr>
              <w:t>137</w:t>
            </w:r>
            <w:r w:rsidR="00231E73" w:rsidRPr="00DC2A23">
              <w:rPr>
                <w:rFonts w:ascii="ＭＳ Ｐゴシック" w:eastAsia="ＭＳ Ｐゴシック" w:hAnsi="ＭＳ Ｐゴシック" w:hint="eastAsia"/>
                <w:sz w:val="16"/>
                <w:szCs w:val="16"/>
              </w:rPr>
              <w:t>）</w:t>
            </w:r>
          </w:p>
          <w:p w:rsidR="00231E73" w:rsidRPr="00976E63" w:rsidRDefault="00231E73"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 xml:space="preserve">・地域との連携　</w:t>
            </w:r>
          </w:p>
          <w:p w:rsidR="00DC3060" w:rsidRDefault="00231E73" w:rsidP="00DC3060">
            <w:pPr>
              <w:spacing w:line="240" w:lineRule="exact"/>
              <w:ind w:firstLineChars="50" w:firstLine="8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「付録　つながる</w:t>
            </w:r>
            <w:r w:rsidRPr="00976E63">
              <w:rPr>
                <w:rFonts w:ascii="ＭＳ Ｐゴシック" w:eastAsia="ＭＳ Ｐゴシック" w:hAnsi="ＭＳ Ｐゴシック"/>
                <w:sz w:val="16"/>
                <w:szCs w:val="16"/>
              </w:rPr>
              <w:t> </w:t>
            </w:r>
            <w:r w:rsidRPr="00976E63">
              <w:rPr>
                <w:rFonts w:ascii="ＭＳ Ｐゴシック" w:eastAsia="ＭＳ Ｐゴシック" w:hAnsi="ＭＳ Ｐゴシック" w:hint="eastAsia"/>
                <w:sz w:val="16"/>
                <w:szCs w:val="16"/>
              </w:rPr>
              <w:t>広がる」（３年</w:t>
            </w:r>
            <w:r w:rsidRPr="00976E63">
              <w:rPr>
                <w:rFonts w:ascii="ＭＳ Ｐゴシック" w:eastAsia="ＭＳ Ｐゴシック" w:hAnsi="ＭＳ Ｐゴシック"/>
                <w:sz w:val="16"/>
                <w:szCs w:val="16"/>
              </w:rPr>
              <w:t>p.155</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159</w:t>
            </w:r>
            <w:r w:rsidRPr="00976E63">
              <w:rPr>
                <w:rFonts w:ascii="ＭＳ Ｐゴシック" w:eastAsia="ＭＳ Ｐゴシック" w:hAnsi="ＭＳ Ｐゴシック" w:hint="eastAsia"/>
                <w:sz w:val="16"/>
                <w:szCs w:val="16"/>
              </w:rPr>
              <w:t>／４年</w:t>
            </w:r>
            <w:r w:rsidRPr="00976E63">
              <w:rPr>
                <w:rFonts w:ascii="ＭＳ Ｐゴシック" w:eastAsia="ＭＳ Ｐゴシック" w:hAnsi="ＭＳ Ｐゴシック"/>
                <w:sz w:val="16"/>
                <w:szCs w:val="16"/>
              </w:rPr>
              <w:t>p.159</w:t>
            </w:r>
          </w:p>
          <w:p w:rsidR="00231E73" w:rsidRPr="00976E63" w:rsidRDefault="00231E73" w:rsidP="00DC3060">
            <w:pPr>
              <w:spacing w:line="240" w:lineRule="exact"/>
              <w:ind w:firstLineChars="50" w:firstLine="80"/>
              <w:jc w:val="lef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163</w:t>
            </w:r>
            <w:r w:rsidRPr="00976E63">
              <w:rPr>
                <w:rFonts w:ascii="ＭＳ Ｐゴシック" w:eastAsia="ＭＳ Ｐゴシック" w:hAnsi="ＭＳ Ｐゴシック" w:hint="eastAsia"/>
                <w:sz w:val="16"/>
                <w:szCs w:val="16"/>
              </w:rPr>
              <w:t>／５年</w:t>
            </w:r>
            <w:r w:rsidRPr="00976E63">
              <w:rPr>
                <w:rFonts w:ascii="ＭＳ Ｐゴシック" w:eastAsia="ＭＳ Ｐゴシック" w:hAnsi="ＭＳ Ｐゴシック"/>
                <w:sz w:val="16"/>
                <w:szCs w:val="16"/>
              </w:rPr>
              <w:t>p.171</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175</w:t>
            </w:r>
            <w:r w:rsidRPr="00976E63">
              <w:rPr>
                <w:rFonts w:ascii="ＭＳ Ｐゴシック" w:eastAsia="ＭＳ Ｐゴシック" w:hAnsi="ＭＳ Ｐゴシック" w:hint="eastAsia"/>
                <w:sz w:val="16"/>
                <w:szCs w:val="16"/>
              </w:rPr>
              <w:t>／６年</w:t>
            </w:r>
            <w:r w:rsidRPr="00976E63">
              <w:rPr>
                <w:rFonts w:ascii="ＭＳ Ｐゴシック" w:eastAsia="ＭＳ Ｐゴシック" w:hAnsi="ＭＳ Ｐゴシック"/>
                <w:sz w:val="16"/>
                <w:szCs w:val="16"/>
              </w:rPr>
              <w:t>p.187</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191</w:t>
            </w:r>
            <w:r w:rsidRPr="00976E63">
              <w:rPr>
                <w:rFonts w:ascii="ＭＳ Ｐゴシック" w:eastAsia="ＭＳ Ｐゴシック" w:hAnsi="ＭＳ Ｐゴシック" w:hint="eastAsia"/>
                <w:sz w:val="16"/>
                <w:szCs w:val="16"/>
              </w:rPr>
              <w:t>）</w:t>
            </w:r>
          </w:p>
        </w:tc>
      </w:tr>
      <w:tr w:rsidR="00231E73" w:rsidRPr="004220B2" w:rsidTr="002E489D">
        <w:trPr>
          <w:gridAfter w:val="1"/>
          <w:wAfter w:w="2375" w:type="dxa"/>
          <w:trHeight w:val="3118"/>
        </w:trPr>
        <w:tc>
          <w:tcPr>
            <w:tcW w:w="2811" w:type="dxa"/>
            <w:tcBorders>
              <w:bottom w:val="single" w:sz="4" w:space="0" w:color="auto"/>
              <w:right w:val="dotted" w:sz="4" w:space="0" w:color="auto"/>
            </w:tcBorders>
            <w:shd w:val="clear" w:color="auto" w:fill="DBE5F1" w:themeFill="accent1" w:themeFillTint="33"/>
          </w:tcPr>
          <w:p w:rsidR="00231E73" w:rsidRPr="00231E73" w:rsidRDefault="00231E73" w:rsidP="00231E73">
            <w:pPr>
              <w:spacing w:line="240" w:lineRule="exact"/>
              <w:rPr>
                <w:rFonts w:ascii="ＭＳ Ｐゴシック" w:eastAsia="ＭＳ Ｐゴシック" w:hAnsi="ＭＳ Ｐゴシック"/>
                <w:sz w:val="16"/>
                <w:szCs w:val="16"/>
              </w:rPr>
            </w:pPr>
            <w:r w:rsidRPr="00231E73">
              <w:rPr>
                <w:rFonts w:ascii="ＭＳ Ｐゴシック" w:eastAsia="ＭＳ Ｐゴシック" w:hAnsi="ＭＳ Ｐゴシック" w:hint="eastAsia"/>
                <w:sz w:val="16"/>
                <w:szCs w:val="16"/>
              </w:rPr>
              <w:t>情報モラルに関して充実した指導ができるように工夫されているか。</w:t>
            </w:r>
          </w:p>
        </w:tc>
        <w:tc>
          <w:tcPr>
            <w:tcW w:w="3969" w:type="dxa"/>
            <w:tcBorders>
              <w:left w:val="dotted" w:sz="4" w:space="0" w:color="auto"/>
              <w:bottom w:val="single" w:sz="4" w:space="0" w:color="auto"/>
              <w:right w:val="dotted" w:sz="4" w:space="0" w:color="auto"/>
            </w:tcBorders>
          </w:tcPr>
          <w:p w:rsidR="00EC4191" w:rsidRDefault="00231E73" w:rsidP="00EC4191">
            <w:pPr>
              <w:spacing w:line="240" w:lineRule="exact"/>
              <w:ind w:left="320" w:hanging="32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◯各学年に情報モラルを扱った教材を配置し，発達段</w:t>
            </w:r>
          </w:p>
          <w:p w:rsidR="00EC4191" w:rsidRDefault="00231E73" w:rsidP="00EC4191">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階に応じて，段階的に指導ができるように工夫しま</w:t>
            </w:r>
          </w:p>
          <w:p w:rsidR="00231E73" w:rsidRPr="00976E63" w:rsidRDefault="00231E73" w:rsidP="002462D4">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した。</w:t>
            </w:r>
          </w:p>
          <w:p w:rsidR="00231E73" w:rsidRPr="00976E63" w:rsidRDefault="002462D4" w:rsidP="00976E63">
            <w:pPr>
              <w:spacing w:line="240" w:lineRule="exact"/>
              <w:ind w:left="210" w:hanging="210"/>
              <w:jc w:val="left"/>
              <w:rPr>
                <w:rFonts w:ascii="ＭＳ Ｐゴシック" w:eastAsia="ＭＳ Ｐゴシック" w:hAnsi="ＭＳ Ｐゴシック"/>
                <w:sz w:val="16"/>
                <w:szCs w:val="16"/>
              </w:rPr>
            </w:pPr>
            <w:r w:rsidRPr="00976E63">
              <w:rPr>
                <w:rFonts w:ascii="ＭＳ Ｐゴシック" w:eastAsia="ＭＳ Ｐゴシック" w:hAnsi="ＭＳ Ｐゴシック"/>
                <w:noProof/>
                <w:sz w:val="16"/>
                <w:szCs w:val="16"/>
              </w:rPr>
              <mc:AlternateContent>
                <mc:Choice Requires="wps">
                  <w:drawing>
                    <wp:anchor distT="0" distB="0" distL="114300" distR="114300" simplePos="0" relativeHeight="251743232" behindDoc="0" locked="0" layoutInCell="1" allowOverlap="1" wp14:anchorId="62F36C8F" wp14:editId="2F9887B0">
                      <wp:simplePos x="0" y="0"/>
                      <wp:positionH relativeFrom="column">
                        <wp:posOffset>354330</wp:posOffset>
                      </wp:positionH>
                      <wp:positionV relativeFrom="paragraph">
                        <wp:posOffset>-1905</wp:posOffset>
                      </wp:positionV>
                      <wp:extent cx="2609850" cy="1371600"/>
                      <wp:effectExtent l="0" t="0" r="19050" b="19050"/>
                      <wp:wrapNone/>
                      <wp:docPr id="30" name="角丸四角形 30"/>
                      <wp:cNvGraphicFramePr/>
                      <a:graphic xmlns:a="http://schemas.openxmlformats.org/drawingml/2006/main">
                        <a:graphicData uri="http://schemas.microsoft.com/office/word/2010/wordprocessingShape">
                          <wps:wsp>
                            <wps:cNvSpPr/>
                            <wps:spPr>
                              <a:xfrm>
                                <a:off x="0" y="0"/>
                                <a:ext cx="2609850" cy="1371600"/>
                              </a:xfrm>
                              <a:prstGeom prst="roundRect">
                                <a:avLst/>
                              </a:prstGeom>
                              <a:solidFill>
                                <a:schemeClr val="bg1">
                                  <a:lumMod val="95000"/>
                                </a:schemeClr>
                              </a:solidFill>
                              <a:ln>
                                <a:solidFill>
                                  <a:srgbClr val="7030A0">
                                    <a:alpha val="95000"/>
                                  </a:srgb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26" style="position:absolute;left:0;text-align:left;margin-left:27.9pt;margin-top:-.15pt;width:205.5pt;height:10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" fillcolor="#f2f2f2 [3052]" strokecolor="#7030a0" strokeweight="2pt">
                      <v:stroke dashstyle="3 1" opacity="62194f"/>
                    </v:roundrect>
                  </w:pict>
                </mc:Fallback>
              </mc:AlternateContent>
            </w:r>
            <w:r w:rsidR="00954AD1" w:rsidRPr="00976E63">
              <w:rPr>
                <w:rFonts w:ascii="ＭＳ Ｐゴシック" w:eastAsia="ＭＳ Ｐゴシック" w:hAnsi="ＭＳ Ｐゴシック"/>
                <w:noProof/>
                <w:sz w:val="16"/>
                <w:szCs w:val="16"/>
              </w:rPr>
              <mc:AlternateContent>
                <mc:Choice Requires="wps">
                  <w:drawing>
                    <wp:anchor distT="0" distB="0" distL="114300" distR="114300" simplePos="0" relativeHeight="251744256" behindDoc="0" locked="0" layoutInCell="1" allowOverlap="1" wp14:anchorId="099A2755" wp14:editId="79E3AAC9">
                      <wp:simplePos x="0" y="0"/>
                      <wp:positionH relativeFrom="column">
                        <wp:posOffset>397510</wp:posOffset>
                      </wp:positionH>
                      <wp:positionV relativeFrom="paragraph">
                        <wp:posOffset>95001</wp:posOffset>
                      </wp:positionV>
                      <wp:extent cx="2714625" cy="127635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76350"/>
                              </a:xfrm>
                              <a:prstGeom prst="rect">
                                <a:avLst/>
                              </a:prstGeom>
                              <a:noFill/>
                              <a:ln w="9525">
                                <a:noFill/>
                                <a:miter lim="800000"/>
                                <a:headEnd/>
                                <a:tailEnd/>
                              </a:ln>
                            </wps:spPr>
                            <wps:txbx>
                              <w:txbxContent>
                                <w:p w:rsidR="009B5523" w:rsidRPr="00976E63" w:rsidRDefault="009B5523" w:rsidP="00976E63">
                                  <w:pPr>
                                    <w:spacing w:line="240" w:lineRule="exact"/>
                                    <w:ind w:left="210" w:hanging="210"/>
                                    <w:rPr>
                                      <w:sz w:val="16"/>
                                      <w:szCs w:val="16"/>
                                    </w:rPr>
                                  </w:pPr>
                                  <w:r w:rsidRPr="00976E63">
                                    <w:rPr>
                                      <w:rFonts w:hint="eastAsia"/>
                                      <w:noProof/>
                                      <w:sz w:val="16"/>
                                      <w:szCs w:val="16"/>
                                    </w:rPr>
                                    <w:drawing>
                                      <wp:inline distT="0" distB="0" distL="0" distR="0" wp14:anchorId="08286C6F" wp14:editId="11D49866">
                                        <wp:extent cx="165079" cy="126984"/>
                                        <wp:effectExtent l="0" t="0" r="6985"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情報.png"/>
                                                <pic:cNvPicPr/>
                                              </pic:nvPicPr>
                                              <pic:blipFill>
                                                <a:blip r:embed="rId17">
                                                  <a:extLst>
                                                    <a:ext uri="{28A0092B-C50C-407E-A947-70E740481C1C}">
                                                      <a14:useLocalDpi xmlns:a14="http://schemas.microsoft.com/office/drawing/2010/main" val="0"/>
                                                    </a:ext>
                                                  </a:extLst>
                                                </a:blip>
                                                <a:stretch>
                                                  <a:fillRect/>
                                                </a:stretch>
                                              </pic:blipFill>
                                              <pic:spPr>
                                                <a:xfrm>
                                                  <a:off x="0" y="0"/>
                                                  <a:ext cx="165079" cy="126984"/>
                                                </a:xfrm>
                                                <a:prstGeom prst="rect">
                                                  <a:avLst/>
                                                </a:prstGeom>
                                              </pic:spPr>
                                            </pic:pic>
                                          </a:graphicData>
                                        </a:graphic>
                                      </wp:inline>
                                    </w:drawing>
                                  </w:r>
                                  <w:r w:rsidRPr="00976E63">
                                    <w:rPr>
                                      <w:rFonts w:ascii="ＭＳ Ｐゴシック" w:eastAsia="ＭＳ Ｐゴシック" w:hAnsi="ＭＳ Ｐゴシック" w:hint="eastAsia"/>
                                      <w:b/>
                                      <w:sz w:val="16"/>
                                      <w:szCs w:val="16"/>
                                    </w:rPr>
                                    <w:t>「情報モラル」</w:t>
                                  </w:r>
                                  <w:r w:rsidRPr="00976E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１</w:t>
                                  </w:r>
                                  <w:r w:rsidRPr="00976E63">
                                    <w:rPr>
                                      <w:rFonts w:ascii="ＭＳ Ｐゴシック" w:eastAsia="ＭＳ Ｐゴシック" w:hAnsi="ＭＳ Ｐゴシック" w:hint="eastAsia"/>
                                      <w:sz w:val="16"/>
                                      <w:szCs w:val="16"/>
                                    </w:rPr>
                                    <w:t>〜６年）</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１年「いたずらがき」（</w:t>
                                  </w:r>
                                  <w:r w:rsidRPr="00976E63">
                                    <w:rPr>
                                      <w:rFonts w:ascii="ＭＳ Ｐゴシック" w:eastAsia="ＭＳ Ｐゴシック" w:hAnsi="ＭＳ Ｐゴシック"/>
                                      <w:sz w:val="16"/>
                                      <w:szCs w:val="16"/>
                                    </w:rPr>
                                    <w:t>p.110</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112</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２年「たんじょう日カード」（</w:t>
                                  </w:r>
                                  <w:r w:rsidRPr="00976E63">
                                    <w:rPr>
                                      <w:rFonts w:ascii="ＭＳ Ｐゴシック" w:eastAsia="ＭＳ Ｐゴシック" w:hAnsi="ＭＳ Ｐゴシック"/>
                                      <w:sz w:val="16"/>
                                      <w:szCs w:val="16"/>
                                    </w:rPr>
                                    <w:t>p.126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128</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３年「ひみつの手紙」（</w:t>
                                  </w:r>
                                  <w:r w:rsidRPr="00976E63">
                                    <w:rPr>
                                      <w:rFonts w:ascii="ＭＳ Ｐゴシック" w:eastAsia="ＭＳ Ｐゴシック" w:hAnsi="ＭＳ Ｐゴシック"/>
                                      <w:sz w:val="16"/>
                                      <w:szCs w:val="16"/>
                                    </w:rPr>
                                    <w:t>p.148</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150</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４年「やめられない？</w:t>
                                  </w:r>
                                  <w:r w:rsidRPr="00976E63">
                                    <w:rPr>
                                      <w:rFonts w:ascii="ＭＳ Ｐゴシック" w:eastAsia="ＭＳ Ｐゴシック" w:hAnsi="ＭＳ Ｐゴシック"/>
                                      <w:sz w:val="16"/>
                                      <w:szCs w:val="16"/>
                                    </w:rPr>
                                    <w:t> </w:t>
                                  </w:r>
                                  <w:r w:rsidRPr="00976E63">
                                    <w:rPr>
                                      <w:rFonts w:ascii="ＭＳ Ｐゴシック" w:eastAsia="ＭＳ Ｐゴシック" w:hAnsi="ＭＳ Ｐゴシック" w:hint="eastAsia"/>
                                      <w:sz w:val="16"/>
                                      <w:szCs w:val="16"/>
                                    </w:rPr>
                                    <w:t>とまらない？」（</w:t>
                                  </w:r>
                                  <w:r w:rsidRPr="00976E63">
                                    <w:rPr>
                                      <w:rFonts w:ascii="ＭＳ Ｐゴシック" w:eastAsia="ＭＳ Ｐゴシック" w:hAnsi="ＭＳ Ｐゴシック"/>
                                      <w:sz w:val="16"/>
                                      <w:szCs w:val="16"/>
                                    </w:rPr>
                                    <w:t>p.152</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154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５年「その遊び方，だいじょうぶ？」（</w:t>
                                  </w:r>
                                  <w:r w:rsidRPr="00976E63">
                                    <w:rPr>
                                      <w:rFonts w:ascii="ＭＳ Ｐゴシック" w:eastAsia="ＭＳ Ｐゴシック" w:hAnsi="ＭＳ Ｐゴシック"/>
                                      <w:sz w:val="16"/>
                                      <w:szCs w:val="16"/>
                                    </w:rPr>
                                    <w:t>p.164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166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６年「あなたはどう考える？」（</w:t>
                                  </w:r>
                                  <w:r w:rsidRPr="00976E63">
                                    <w:rPr>
                                      <w:rFonts w:ascii="ＭＳ Ｐゴシック" w:eastAsia="ＭＳ Ｐゴシック" w:hAnsi="ＭＳ Ｐゴシック"/>
                                      <w:sz w:val="16"/>
                                      <w:szCs w:val="16"/>
                                    </w:rPr>
                                    <w:t>p.180</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182</w:t>
                                  </w:r>
                                  <w:r w:rsidRPr="00976E63">
                                    <w:rPr>
                                      <w:rFonts w:ascii="ＭＳ Ｐゴシック" w:eastAsia="ＭＳ Ｐゴシック" w:hAnsi="ＭＳ Ｐ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1.3pt;margin-top:7.5pt;width:213.75pt;height:1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" filled="f" stroked="f">
                      <v:textbox>
                        <w:txbxContent>
                          <w:p w:rsidR="009B5523" w:rsidRPr="00976E63" w:rsidRDefault="009B5523" w:rsidP="00976E63">
                            <w:pPr>
                              <w:spacing w:line="240" w:lineRule="exact"/>
                              <w:ind w:left="210" w:hanging="210"/>
                              <w:rPr>
                                <w:sz w:val="16"/>
                                <w:szCs w:val="16"/>
                              </w:rPr>
                            </w:pPr>
                            <w:r w:rsidRPr="00976E63">
                              <w:rPr>
                                <w:rFonts w:hint="eastAsia"/>
                                <w:noProof/>
                                <w:sz w:val="16"/>
                                <w:szCs w:val="16"/>
                              </w:rPr>
                              <w:drawing>
                                <wp:inline distT="0" distB="0" distL="0" distR="0" wp14:anchorId="08286C6F" wp14:editId="11D49866">
                                  <wp:extent cx="165079" cy="126984"/>
                                  <wp:effectExtent l="0" t="0" r="6985"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情報.png"/>
                                          <pic:cNvPicPr/>
                                        </pic:nvPicPr>
                                        <pic:blipFill>
                                          <a:blip r:embed="rId18">
                                            <a:extLst>
                                              <a:ext uri="{28A0092B-C50C-407E-A947-70E740481C1C}">
                                                <a14:useLocalDpi xmlns:a14="http://schemas.microsoft.com/office/drawing/2010/main" val="0"/>
                                              </a:ext>
                                            </a:extLst>
                                          </a:blip>
                                          <a:stretch>
                                            <a:fillRect/>
                                          </a:stretch>
                                        </pic:blipFill>
                                        <pic:spPr>
                                          <a:xfrm>
                                            <a:off x="0" y="0"/>
                                            <a:ext cx="165079" cy="126984"/>
                                          </a:xfrm>
                                          <a:prstGeom prst="rect">
                                            <a:avLst/>
                                          </a:prstGeom>
                                        </pic:spPr>
                                      </pic:pic>
                                    </a:graphicData>
                                  </a:graphic>
                                </wp:inline>
                              </w:drawing>
                            </w:r>
                            <w:r w:rsidRPr="00976E63">
                              <w:rPr>
                                <w:rFonts w:ascii="ＭＳ Ｐゴシック" w:eastAsia="ＭＳ Ｐゴシック" w:hAnsi="ＭＳ Ｐゴシック" w:hint="eastAsia"/>
                                <w:b/>
                                <w:sz w:val="16"/>
                                <w:szCs w:val="16"/>
                              </w:rPr>
                              <w:t>「情報モラル」</w:t>
                            </w:r>
                            <w:r w:rsidRPr="00976E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１</w:t>
                            </w:r>
                            <w:r w:rsidRPr="00976E63">
                              <w:rPr>
                                <w:rFonts w:ascii="ＭＳ Ｐゴシック" w:eastAsia="ＭＳ Ｐゴシック" w:hAnsi="ＭＳ Ｐゴシック" w:hint="eastAsia"/>
                                <w:sz w:val="16"/>
                                <w:szCs w:val="16"/>
                              </w:rPr>
                              <w:t>〜６年）</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１年「いたずらがき」（</w:t>
                            </w:r>
                            <w:r w:rsidRPr="00976E63">
                              <w:rPr>
                                <w:rFonts w:ascii="ＭＳ Ｐゴシック" w:eastAsia="ＭＳ Ｐゴシック" w:hAnsi="ＭＳ Ｐゴシック"/>
                                <w:sz w:val="16"/>
                                <w:szCs w:val="16"/>
                              </w:rPr>
                              <w:t>p.110</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112</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２年「たんじょう日カード」（</w:t>
                            </w:r>
                            <w:r w:rsidRPr="00976E63">
                              <w:rPr>
                                <w:rFonts w:ascii="ＭＳ Ｐゴシック" w:eastAsia="ＭＳ Ｐゴシック" w:hAnsi="ＭＳ Ｐゴシック"/>
                                <w:sz w:val="16"/>
                                <w:szCs w:val="16"/>
                              </w:rPr>
                              <w:t>p.126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128</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３年「ひみつの手紙」（</w:t>
                            </w:r>
                            <w:r w:rsidRPr="00976E63">
                              <w:rPr>
                                <w:rFonts w:ascii="ＭＳ Ｐゴシック" w:eastAsia="ＭＳ Ｐゴシック" w:hAnsi="ＭＳ Ｐゴシック"/>
                                <w:sz w:val="16"/>
                                <w:szCs w:val="16"/>
                              </w:rPr>
                              <w:t>p.148</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150</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４年「やめられない？</w:t>
                            </w:r>
                            <w:r w:rsidRPr="00976E63">
                              <w:rPr>
                                <w:rFonts w:ascii="ＭＳ Ｐゴシック" w:eastAsia="ＭＳ Ｐゴシック" w:hAnsi="ＭＳ Ｐゴシック"/>
                                <w:sz w:val="16"/>
                                <w:szCs w:val="16"/>
                              </w:rPr>
                              <w:t> </w:t>
                            </w:r>
                            <w:r w:rsidRPr="00976E63">
                              <w:rPr>
                                <w:rFonts w:ascii="ＭＳ Ｐゴシック" w:eastAsia="ＭＳ Ｐゴシック" w:hAnsi="ＭＳ Ｐゴシック" w:hint="eastAsia"/>
                                <w:sz w:val="16"/>
                                <w:szCs w:val="16"/>
                              </w:rPr>
                              <w:t>とまらない？」（</w:t>
                            </w:r>
                            <w:r w:rsidRPr="00976E63">
                              <w:rPr>
                                <w:rFonts w:ascii="ＭＳ Ｐゴシック" w:eastAsia="ＭＳ Ｐゴシック" w:hAnsi="ＭＳ Ｐゴシック"/>
                                <w:sz w:val="16"/>
                                <w:szCs w:val="16"/>
                              </w:rPr>
                              <w:t>p.152</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154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５年「その遊び方，だいじょうぶ？」（</w:t>
                            </w:r>
                            <w:r w:rsidRPr="00976E63">
                              <w:rPr>
                                <w:rFonts w:ascii="ＭＳ Ｐゴシック" w:eastAsia="ＭＳ Ｐゴシック" w:hAnsi="ＭＳ Ｐゴシック"/>
                                <w:sz w:val="16"/>
                                <w:szCs w:val="16"/>
                              </w:rPr>
                              <w:t>p.164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166</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cr/>
                            </w:r>
                            <w:r w:rsidRPr="00976E63">
                              <w:rPr>
                                <w:rFonts w:ascii="ＭＳ Ｐゴシック" w:eastAsia="ＭＳ Ｐゴシック" w:hAnsi="ＭＳ Ｐゴシック" w:hint="eastAsia"/>
                                <w:sz w:val="16"/>
                                <w:szCs w:val="16"/>
                              </w:rPr>
                              <w:t>６年「あなたはどう考える？」（</w:t>
                            </w:r>
                            <w:r w:rsidRPr="00976E63">
                              <w:rPr>
                                <w:rFonts w:ascii="ＭＳ Ｐゴシック" w:eastAsia="ＭＳ Ｐゴシック" w:hAnsi="ＭＳ Ｐゴシック"/>
                                <w:sz w:val="16"/>
                                <w:szCs w:val="16"/>
                              </w:rPr>
                              <w:t>p.180</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182</w:t>
                            </w:r>
                            <w:r w:rsidRPr="00976E63">
                              <w:rPr>
                                <w:rFonts w:ascii="ＭＳ Ｐゴシック" w:eastAsia="ＭＳ Ｐゴシック" w:hAnsi="ＭＳ Ｐゴシック" w:hint="eastAsia"/>
                                <w:sz w:val="16"/>
                                <w:szCs w:val="16"/>
                              </w:rPr>
                              <w:t>）</w:t>
                            </w:r>
                          </w:p>
                        </w:txbxContent>
                      </v:textbox>
                    </v:shape>
                  </w:pict>
                </mc:Fallback>
              </mc:AlternateContent>
            </w:r>
          </w:p>
        </w:tc>
        <w:tc>
          <w:tcPr>
            <w:tcW w:w="3969" w:type="dxa"/>
            <w:tcBorders>
              <w:left w:val="dotted" w:sz="4" w:space="0" w:color="auto"/>
              <w:bottom w:val="single" w:sz="4" w:space="0" w:color="auto"/>
            </w:tcBorders>
          </w:tcPr>
          <w:p w:rsidR="00231E73" w:rsidRPr="00976E63" w:rsidRDefault="00231E73" w:rsidP="00976E63">
            <w:pPr>
              <w:pStyle w:val="a4"/>
              <w:spacing w:line="240" w:lineRule="exact"/>
              <w:ind w:leftChars="0" w:left="210" w:hanging="210"/>
              <w:rPr>
                <w:rFonts w:ascii="ＭＳ Ｐゴシック" w:eastAsia="ＭＳ Ｐゴシック" w:hAnsi="ＭＳ Ｐゴシック"/>
                <w:sz w:val="16"/>
                <w:szCs w:val="16"/>
              </w:rPr>
            </w:pPr>
          </w:p>
        </w:tc>
      </w:tr>
      <w:tr w:rsidR="00231E73" w:rsidRPr="004220B2" w:rsidTr="002E489D">
        <w:trPr>
          <w:gridAfter w:val="1"/>
          <w:wAfter w:w="2375" w:type="dxa"/>
          <w:trHeight w:val="1402"/>
        </w:trPr>
        <w:tc>
          <w:tcPr>
            <w:tcW w:w="2811" w:type="dxa"/>
            <w:tcBorders>
              <w:top w:val="single" w:sz="4" w:space="0" w:color="auto"/>
              <w:right w:val="dotted" w:sz="4" w:space="0" w:color="auto"/>
            </w:tcBorders>
            <w:shd w:val="clear" w:color="auto" w:fill="DBE5F1" w:themeFill="accent1" w:themeFillTint="33"/>
          </w:tcPr>
          <w:p w:rsidR="00231E73" w:rsidRPr="00976E63" w:rsidRDefault="00231E73" w:rsidP="00976E63">
            <w:pPr>
              <w:pStyle w:val="a4"/>
              <w:spacing w:line="240" w:lineRule="exact"/>
              <w:ind w:leftChars="0" w:left="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現代的な課題などを題材とし，児童が問題意識をもって多面的・多角的に考えたり，感動を覚えたりできるように工夫されているか。</w:t>
            </w:r>
          </w:p>
        </w:tc>
        <w:tc>
          <w:tcPr>
            <w:tcW w:w="3969" w:type="dxa"/>
            <w:tcBorders>
              <w:top w:val="single" w:sz="4" w:space="0" w:color="auto"/>
              <w:left w:val="dotted" w:sz="4" w:space="0" w:color="auto"/>
              <w:bottom w:val="single" w:sz="4" w:space="0" w:color="auto"/>
              <w:right w:val="dotted" w:sz="4" w:space="0" w:color="auto"/>
            </w:tcBorders>
          </w:tcPr>
          <w:p w:rsidR="006B53FD" w:rsidRPr="006B53FD" w:rsidRDefault="00231E73" w:rsidP="006B53FD">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◯喫緊の課題である「いじめ問題」を全学年で重要項目</w:t>
            </w:r>
          </w:p>
          <w:p w:rsidR="006B53FD" w:rsidRDefault="00231E73" w:rsidP="006B53FD">
            <w:pPr>
              <w:spacing w:line="240" w:lineRule="exact"/>
              <w:ind w:firstLineChars="100" w:firstLine="160"/>
              <w:rPr>
                <w:rFonts w:ascii="ＭＳ Ｐゴシック" w:eastAsia="ＭＳ Ｐゴシック" w:hAnsi="ＭＳ Ｐゴシック"/>
                <w:sz w:val="16"/>
                <w:szCs w:val="16"/>
              </w:rPr>
            </w:pPr>
            <w:r w:rsidRPr="006B53FD">
              <w:rPr>
                <w:rFonts w:ascii="ＭＳ Ｐゴシック" w:eastAsia="ＭＳ Ｐゴシック" w:hAnsi="ＭＳ Ｐゴシック" w:hint="eastAsia"/>
                <w:sz w:val="16"/>
                <w:szCs w:val="16"/>
              </w:rPr>
              <w:t>として取り上げているほか，２つの教材を組み合わせ</w:t>
            </w:r>
          </w:p>
          <w:p w:rsidR="006B53FD" w:rsidRDefault="00231E73" w:rsidP="006B53FD">
            <w:pPr>
              <w:spacing w:line="240" w:lineRule="exact"/>
              <w:ind w:firstLineChars="100" w:firstLine="160"/>
              <w:rPr>
                <w:rFonts w:ascii="ＭＳ Ｐゴシック" w:eastAsia="ＭＳ Ｐゴシック" w:hAnsi="ＭＳ Ｐゴシック"/>
                <w:sz w:val="16"/>
                <w:szCs w:val="16"/>
              </w:rPr>
            </w:pPr>
            <w:r w:rsidRPr="006B53FD">
              <w:rPr>
                <w:rFonts w:ascii="ＭＳ Ｐゴシック" w:eastAsia="ＭＳ Ｐゴシック" w:hAnsi="ＭＳ Ｐゴシック" w:hint="eastAsia"/>
                <w:sz w:val="16"/>
                <w:szCs w:val="16"/>
              </w:rPr>
              <w:t>て学習することで，いじめ防止の効果を高められるよ</w:t>
            </w:r>
          </w:p>
          <w:p w:rsidR="00231E73" w:rsidRPr="006B53FD" w:rsidRDefault="00231E73" w:rsidP="006B53FD">
            <w:pPr>
              <w:spacing w:line="240" w:lineRule="exact"/>
              <w:ind w:firstLineChars="100" w:firstLine="160"/>
              <w:rPr>
                <w:rFonts w:ascii="ＭＳ Ｐゴシック" w:eastAsia="ＭＳ Ｐゴシック" w:hAnsi="ＭＳ Ｐゴシック"/>
                <w:sz w:val="16"/>
                <w:szCs w:val="16"/>
              </w:rPr>
            </w:pPr>
            <w:r w:rsidRPr="006B53FD">
              <w:rPr>
                <w:rFonts w:ascii="ＭＳ Ｐゴシック" w:eastAsia="ＭＳ Ｐゴシック" w:hAnsi="ＭＳ Ｐゴシック" w:hint="eastAsia"/>
                <w:sz w:val="16"/>
                <w:szCs w:val="16"/>
              </w:rPr>
              <w:t>うに工夫しました。</w:t>
            </w:r>
          </w:p>
        </w:tc>
        <w:tc>
          <w:tcPr>
            <w:tcW w:w="3969" w:type="dxa"/>
            <w:tcBorders>
              <w:top w:val="single" w:sz="4" w:space="0" w:color="auto"/>
              <w:left w:val="dotted" w:sz="4" w:space="0" w:color="auto"/>
              <w:bottom w:val="single" w:sz="4" w:space="0" w:color="auto"/>
            </w:tcBorders>
          </w:tcPr>
          <w:p w:rsidR="00231E73" w:rsidRPr="00976E63" w:rsidRDefault="00231E73" w:rsidP="00976E63">
            <w:pPr>
              <w:spacing w:line="240" w:lineRule="exact"/>
              <w:ind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hint="eastAsia"/>
                <w:noProof/>
                <w:sz w:val="16"/>
                <w:szCs w:val="16"/>
              </w:rPr>
              <w:drawing>
                <wp:inline distT="0" distB="0" distL="0" distR="0" wp14:anchorId="3338C38F" wp14:editId="23B317F9">
                  <wp:extent cx="109728" cy="118551"/>
                  <wp:effectExtent l="0" t="0" r="5080" b="0"/>
                  <wp:docPr id="26" name="図 26" descr="C:\Users\T8467\Desktop\webページ関連\検討の観点と内容の特色　ワードにする！\約物\いじ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8467\Desktop\webページ関連\検討の観点と内容の特色　ワードにする！\約物\いじ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498" cy="120463"/>
                          </a:xfrm>
                          <a:prstGeom prst="rect">
                            <a:avLst/>
                          </a:prstGeom>
                          <a:noFill/>
                          <a:ln>
                            <a:noFill/>
                          </a:ln>
                        </pic:spPr>
                      </pic:pic>
                    </a:graphicData>
                  </a:graphic>
                </wp:inline>
              </w:drawing>
            </w:r>
            <w:r w:rsidRPr="00976E63">
              <w:rPr>
                <w:rFonts w:ascii="ＭＳ Ｐゴシック" w:eastAsia="ＭＳ Ｐゴシック" w:hAnsi="ＭＳ Ｐゴシック" w:hint="eastAsia"/>
                <w:b/>
                <w:sz w:val="16"/>
                <w:szCs w:val="16"/>
              </w:rPr>
              <w:t>「いじめのない世界へ」</w:t>
            </w:r>
            <w:r w:rsidRPr="00976E63">
              <w:rPr>
                <w:rFonts w:ascii="ＭＳ Ｐゴシック" w:eastAsia="ＭＳ Ｐゴシック" w:hAnsi="ＭＳ Ｐゴシック" w:hint="eastAsia"/>
                <w:sz w:val="16"/>
                <w:szCs w:val="16"/>
              </w:rPr>
              <w:t>（１〜６年）</w:t>
            </w:r>
          </w:p>
          <w:p w:rsidR="00231E73" w:rsidRPr="00976E63" w:rsidRDefault="009C2B6B" w:rsidP="00237F1E">
            <w:pPr>
              <w:spacing w:line="240" w:lineRule="exact"/>
              <w:ind w:firstLineChars="50" w:firstLine="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w:t>
            </w:r>
            <w:r w:rsidR="00231E73" w:rsidRPr="00976E63">
              <w:rPr>
                <w:rFonts w:ascii="ＭＳ Ｐゴシック" w:eastAsia="ＭＳ Ｐゴシック" w:hAnsi="ＭＳ Ｐゴシック" w:hint="eastAsia"/>
                <w:sz w:val="16"/>
                <w:szCs w:val="16"/>
              </w:rPr>
              <w:t xml:space="preserve">年生の例　</w:t>
            </w:r>
          </w:p>
          <w:p w:rsidR="00231E73" w:rsidRPr="00976E63" w:rsidRDefault="00231E73" w:rsidP="00237F1E">
            <w:pPr>
              <w:spacing w:line="240" w:lineRule="exact"/>
              <w:ind w:firstLineChars="50" w:firstLine="8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とびら「みんなは</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ともだち」（</w:t>
            </w:r>
            <w:r w:rsidRPr="00976E63">
              <w:rPr>
                <w:rFonts w:ascii="ＭＳ Ｐゴシック" w:eastAsia="ＭＳ Ｐゴシック" w:hAnsi="ＭＳ Ｐゴシック"/>
                <w:sz w:val="16"/>
                <w:szCs w:val="16"/>
              </w:rPr>
              <w:t>p.46</w:t>
            </w:r>
            <w:r w:rsidRPr="00976E63">
              <w:rPr>
                <w:rFonts w:ascii="ＭＳ Ｐゴシック" w:eastAsia="ＭＳ Ｐゴシック" w:hAnsi="ＭＳ Ｐゴシック" w:hint="eastAsia"/>
                <w:sz w:val="16"/>
                <w:szCs w:val="16"/>
              </w:rPr>
              <w:t>）</w:t>
            </w:r>
          </w:p>
          <w:p w:rsidR="00231E73" w:rsidRPr="00976E63" w:rsidRDefault="00231E73" w:rsidP="00237F1E">
            <w:pPr>
              <w:spacing w:line="240" w:lineRule="exact"/>
              <w:ind w:firstLineChars="50" w:firstLine="8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教材①「ダメ」（</w:t>
            </w:r>
            <w:r w:rsidRPr="00976E63">
              <w:rPr>
                <w:rFonts w:ascii="ＭＳ Ｐゴシック" w:eastAsia="ＭＳ Ｐゴシック" w:hAnsi="ＭＳ Ｐゴシック"/>
                <w:sz w:val="16"/>
                <w:szCs w:val="16"/>
              </w:rPr>
              <w:t>p.47</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49</w:t>
            </w:r>
            <w:r w:rsidRPr="00976E63">
              <w:rPr>
                <w:rFonts w:ascii="ＭＳ Ｐゴシック" w:eastAsia="ＭＳ Ｐゴシック" w:hAnsi="ＭＳ Ｐゴシック" w:hint="eastAsia"/>
                <w:sz w:val="16"/>
                <w:szCs w:val="16"/>
              </w:rPr>
              <w:t>）</w:t>
            </w:r>
          </w:p>
          <w:p w:rsidR="00231E73" w:rsidRPr="00D230BD" w:rsidRDefault="00231E73" w:rsidP="00237F1E">
            <w:pPr>
              <w:spacing w:line="240" w:lineRule="exact"/>
              <w:ind w:firstLineChars="50" w:firstLine="80"/>
              <w:rPr>
                <w:rFonts w:ascii="ＭＳ Ｐゴシック" w:eastAsia="ＭＳ Ｐゴシック" w:hAnsi="ＭＳ Ｐゴシック"/>
                <w:sz w:val="16"/>
                <w:szCs w:val="16"/>
              </w:rPr>
            </w:pPr>
            <w:r w:rsidRPr="00D230BD">
              <w:rPr>
                <w:rFonts w:ascii="ＭＳ Ｐゴシック" w:eastAsia="ＭＳ Ｐゴシック" w:hAnsi="ＭＳ Ｐゴシック" w:hint="eastAsia"/>
                <w:sz w:val="16"/>
                <w:szCs w:val="16"/>
              </w:rPr>
              <w:t>教材②「こころはっぱ」（</w:t>
            </w:r>
            <w:r w:rsidRPr="00D230BD">
              <w:rPr>
                <w:rFonts w:ascii="ＭＳ Ｐゴシック" w:eastAsia="ＭＳ Ｐゴシック" w:hAnsi="ＭＳ Ｐゴシック"/>
                <w:sz w:val="16"/>
                <w:szCs w:val="16"/>
              </w:rPr>
              <w:t>p.50</w:t>
            </w:r>
            <w:r w:rsidRPr="00D230BD">
              <w:rPr>
                <w:rFonts w:ascii="ＭＳ Ｐゴシック" w:eastAsia="ＭＳ Ｐゴシック" w:hAnsi="ＭＳ Ｐゴシック" w:hint="eastAsia"/>
                <w:sz w:val="16"/>
                <w:szCs w:val="16"/>
              </w:rPr>
              <w:t>〜</w:t>
            </w:r>
            <w:r w:rsidRPr="00D230BD">
              <w:rPr>
                <w:rFonts w:ascii="ＭＳ Ｐゴシック" w:eastAsia="ＭＳ Ｐゴシック" w:hAnsi="ＭＳ Ｐゴシック"/>
                <w:sz w:val="16"/>
                <w:szCs w:val="16"/>
              </w:rPr>
              <w:t>52</w:t>
            </w:r>
            <w:r w:rsidRPr="00D230BD">
              <w:rPr>
                <w:rFonts w:ascii="ＭＳ Ｐゴシック" w:eastAsia="ＭＳ Ｐゴシック" w:hAnsi="ＭＳ Ｐゴシック" w:hint="eastAsia"/>
                <w:sz w:val="16"/>
                <w:szCs w:val="16"/>
              </w:rPr>
              <w:t>）</w:t>
            </w:r>
          </w:p>
        </w:tc>
      </w:tr>
      <w:tr w:rsidR="00954AD1" w:rsidRPr="004220B2" w:rsidTr="000E017B">
        <w:trPr>
          <w:trHeight w:val="1976"/>
        </w:trPr>
        <w:tc>
          <w:tcPr>
            <w:tcW w:w="2811" w:type="dxa"/>
            <w:tcBorders>
              <w:bottom w:val="nil"/>
              <w:right w:val="dotted" w:sz="4" w:space="0" w:color="auto"/>
            </w:tcBorders>
            <w:shd w:val="clear" w:color="auto" w:fill="DBE5F1" w:themeFill="accent1" w:themeFillTint="33"/>
          </w:tcPr>
          <w:p w:rsidR="00231E73" w:rsidRPr="00976E63" w:rsidRDefault="00231E73" w:rsidP="00976E63">
            <w:pPr>
              <w:pStyle w:val="a4"/>
              <w:spacing w:line="240" w:lineRule="exact"/>
              <w:ind w:leftChars="0" w:left="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情報モラルに関して充実した指導ができるように工夫されているか。</w:t>
            </w:r>
          </w:p>
        </w:tc>
        <w:tc>
          <w:tcPr>
            <w:tcW w:w="3969" w:type="dxa"/>
            <w:tcBorders>
              <w:top w:val="single" w:sz="4" w:space="0" w:color="auto"/>
              <w:left w:val="dotted" w:sz="4" w:space="0" w:color="auto"/>
              <w:bottom w:val="nil"/>
              <w:right w:val="dotted" w:sz="4" w:space="0" w:color="auto"/>
            </w:tcBorders>
            <w:shd w:val="clear" w:color="auto" w:fill="auto"/>
          </w:tcPr>
          <w:p w:rsidR="00231E73" w:rsidRPr="00954AD1" w:rsidRDefault="00231E73" w:rsidP="006B53FD">
            <w:pPr>
              <w:pStyle w:val="a4"/>
              <w:spacing w:line="240" w:lineRule="exact"/>
              <w:ind w:leftChars="0" w:left="160" w:hangingChars="100" w:hanging="160"/>
              <w:rPr>
                <w:rFonts w:ascii="ＭＳ Ｐゴシック" w:eastAsia="ＭＳ Ｐゴシック" w:hAnsi="ＭＳ Ｐゴシック"/>
                <w:color w:val="FFFFFF" w:themeColor="background1"/>
                <w:sz w:val="16"/>
                <w:szCs w:val="16"/>
              </w:rPr>
            </w:pPr>
            <w:r w:rsidRPr="00976E63">
              <w:rPr>
                <w:rFonts w:ascii="ＭＳ Ｐゴシック" w:eastAsia="ＭＳ Ｐゴシック" w:hAnsi="ＭＳ Ｐゴシック" w:hint="eastAsia"/>
                <w:sz w:val="16"/>
                <w:szCs w:val="16"/>
              </w:rPr>
              <w:t>◯防災・安全，食育，国際理解・平和などについて多様</w:t>
            </w:r>
            <w:r w:rsidRPr="006B53FD">
              <w:rPr>
                <w:rFonts w:ascii="ＭＳ Ｐゴシック" w:eastAsia="ＭＳ Ｐゴシック" w:hAnsi="ＭＳ Ｐゴシック" w:hint="eastAsia"/>
                <w:sz w:val="16"/>
                <w:szCs w:val="16"/>
              </w:rPr>
              <w:t>な教材で扱い，多面的・多角的に考えられるように工夫しました。</w:t>
            </w:r>
          </w:p>
        </w:tc>
        <w:tc>
          <w:tcPr>
            <w:tcW w:w="3969" w:type="dxa"/>
            <w:tcBorders>
              <w:top w:val="single" w:sz="4" w:space="0" w:color="auto"/>
              <w:left w:val="dotted" w:sz="4" w:space="0" w:color="auto"/>
              <w:bottom w:val="single" w:sz="4" w:space="0" w:color="auto"/>
              <w:right w:val="single" w:sz="4" w:space="0" w:color="auto"/>
            </w:tcBorders>
          </w:tcPr>
          <w:p w:rsidR="00231E73" w:rsidRPr="00976E63" w:rsidRDefault="00231E73"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・防災・安全</w:t>
            </w:r>
          </w:p>
          <w:p w:rsidR="00231E73" w:rsidRPr="000E5288" w:rsidRDefault="00231E73" w:rsidP="000E5288">
            <w:pPr>
              <w:spacing w:line="240" w:lineRule="exact"/>
              <w:ind w:firstLineChars="50" w:firstLine="80"/>
              <w:rPr>
                <w:rFonts w:ascii="ＭＳ Ｐゴシック" w:eastAsia="ＭＳ Ｐゴシック" w:hAnsi="ＭＳ Ｐゴシック"/>
                <w:sz w:val="16"/>
                <w:szCs w:val="16"/>
              </w:rPr>
            </w:pPr>
            <w:r w:rsidRPr="000E5288">
              <w:rPr>
                <w:rFonts w:ascii="ＭＳ Ｐゴシック" w:eastAsia="ＭＳ Ｐゴシック" w:hAnsi="ＭＳ Ｐゴシック" w:hint="eastAsia"/>
                <w:sz w:val="16"/>
                <w:szCs w:val="16"/>
              </w:rPr>
              <w:t>「一本松は語った」（５年</w:t>
            </w:r>
            <w:r w:rsidRPr="000E5288">
              <w:rPr>
                <w:rFonts w:ascii="ＭＳ Ｐゴシック" w:eastAsia="ＭＳ Ｐゴシック" w:hAnsi="ＭＳ Ｐゴシック"/>
                <w:sz w:val="16"/>
                <w:szCs w:val="16"/>
              </w:rPr>
              <w:t>p.151</w:t>
            </w:r>
            <w:r w:rsidRPr="000E5288">
              <w:rPr>
                <w:rFonts w:ascii="ＭＳ Ｐゴシック" w:eastAsia="ＭＳ Ｐゴシック" w:hAnsi="ＭＳ Ｐゴシック" w:hint="eastAsia"/>
                <w:sz w:val="16"/>
                <w:szCs w:val="16"/>
              </w:rPr>
              <w:t>〜</w:t>
            </w:r>
            <w:r w:rsidRPr="000E5288">
              <w:rPr>
                <w:rFonts w:ascii="ＭＳ Ｐゴシック" w:eastAsia="ＭＳ Ｐゴシック" w:hAnsi="ＭＳ Ｐゴシック"/>
                <w:sz w:val="16"/>
                <w:szCs w:val="16"/>
              </w:rPr>
              <w:t>155</w:t>
            </w:r>
            <w:r w:rsidRPr="000E5288">
              <w:rPr>
                <w:rFonts w:ascii="ＭＳ Ｐゴシック" w:eastAsia="ＭＳ Ｐゴシック" w:hAnsi="ＭＳ Ｐゴシック" w:hint="eastAsia"/>
                <w:sz w:val="16"/>
                <w:szCs w:val="16"/>
              </w:rPr>
              <w:t>）</w:t>
            </w:r>
          </w:p>
          <w:p w:rsidR="000E5288" w:rsidRDefault="00231E73"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・食育</w:t>
            </w:r>
          </w:p>
          <w:p w:rsidR="00231E73" w:rsidRPr="00976E63" w:rsidRDefault="00231E73" w:rsidP="000E5288">
            <w:pPr>
              <w:pStyle w:val="a4"/>
              <w:spacing w:line="240" w:lineRule="exact"/>
              <w:ind w:leftChars="0" w:left="0" w:firstLineChars="50" w:firstLine="8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「ゆきひょうの</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ライナ」（２年</w:t>
            </w:r>
            <w:r w:rsidRPr="00976E63">
              <w:rPr>
                <w:rFonts w:ascii="ＭＳ Ｐゴシック" w:eastAsia="ＭＳ Ｐゴシック" w:hAnsi="ＭＳ Ｐゴシック"/>
                <w:sz w:val="16"/>
                <w:szCs w:val="16"/>
              </w:rPr>
              <w:t>p.94</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98</w:t>
            </w:r>
            <w:r w:rsidRPr="00976E63">
              <w:rPr>
                <w:rFonts w:ascii="ＭＳ Ｐゴシック" w:eastAsia="ＭＳ Ｐゴシック" w:hAnsi="ＭＳ Ｐゴシック" w:hint="eastAsia"/>
                <w:sz w:val="16"/>
                <w:szCs w:val="16"/>
              </w:rPr>
              <w:t>）</w:t>
            </w:r>
          </w:p>
          <w:p w:rsidR="00231E73" w:rsidRPr="00976E63" w:rsidRDefault="00231E73" w:rsidP="00976E63">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・国際理解・平和</w:t>
            </w:r>
          </w:p>
          <w:p w:rsidR="000E5288" w:rsidRDefault="00231E73" w:rsidP="000E5288">
            <w:pPr>
              <w:spacing w:line="240" w:lineRule="exact"/>
              <w:ind w:firstLineChars="50" w:firstLine="80"/>
              <w:rPr>
                <w:rFonts w:ascii="ＭＳ Ｐゴシック" w:eastAsia="ＭＳ Ｐゴシック" w:hAnsi="ＭＳ Ｐゴシック"/>
                <w:sz w:val="16"/>
                <w:szCs w:val="16"/>
              </w:rPr>
            </w:pPr>
            <w:r w:rsidRPr="000E5288">
              <w:rPr>
                <w:rFonts w:ascii="ＭＳ Ｐゴシック" w:eastAsia="ＭＳ Ｐゴシック" w:hAnsi="ＭＳ Ｐゴシック" w:hint="eastAsia"/>
                <w:sz w:val="16"/>
                <w:szCs w:val="16"/>
              </w:rPr>
              <w:t>「ひろい</w:t>
            </w:r>
            <w:r w:rsidRPr="000E5288">
              <w:rPr>
                <w:rFonts w:ascii="ＭＳ Ｐゴシック" w:eastAsia="ＭＳ Ｐゴシック" w:hAnsi="ＭＳ Ｐゴシック"/>
                <w:sz w:val="16"/>
                <w:szCs w:val="16"/>
              </w:rPr>
              <w:t xml:space="preserve"> </w:t>
            </w:r>
            <w:r w:rsidRPr="000E5288">
              <w:rPr>
                <w:rFonts w:ascii="ＭＳ Ｐゴシック" w:eastAsia="ＭＳ Ｐゴシック" w:hAnsi="ＭＳ Ｐゴシック" w:hint="eastAsia"/>
                <w:sz w:val="16"/>
                <w:szCs w:val="16"/>
              </w:rPr>
              <w:t>せかいの</w:t>
            </w:r>
            <w:r w:rsidRPr="000E5288">
              <w:rPr>
                <w:rFonts w:ascii="ＭＳ Ｐゴシック" w:eastAsia="ＭＳ Ｐゴシック" w:hAnsi="ＭＳ Ｐゴシック"/>
                <w:sz w:val="16"/>
                <w:szCs w:val="16"/>
              </w:rPr>
              <w:t xml:space="preserve"> </w:t>
            </w:r>
            <w:r w:rsidRPr="000E5288">
              <w:rPr>
                <w:rFonts w:ascii="ＭＳ Ｐゴシック" w:eastAsia="ＭＳ Ｐゴシック" w:hAnsi="ＭＳ Ｐゴシック" w:hint="eastAsia"/>
                <w:sz w:val="16"/>
                <w:szCs w:val="16"/>
              </w:rPr>
              <w:t>たくさんの</w:t>
            </w:r>
            <w:r w:rsidRPr="000E5288">
              <w:rPr>
                <w:rFonts w:ascii="ＭＳ Ｐゴシック" w:eastAsia="ＭＳ Ｐゴシック" w:hAnsi="ＭＳ Ｐゴシック"/>
                <w:sz w:val="16"/>
                <w:szCs w:val="16"/>
              </w:rPr>
              <w:t xml:space="preserve"> </w:t>
            </w:r>
            <w:r w:rsidR="000E5288">
              <w:rPr>
                <w:rFonts w:ascii="ＭＳ Ｐゴシック" w:eastAsia="ＭＳ Ｐゴシック" w:hAnsi="ＭＳ Ｐゴシック" w:hint="eastAsia"/>
                <w:sz w:val="16"/>
                <w:szCs w:val="16"/>
              </w:rPr>
              <w:t>人たちと」（２年</w:t>
            </w:r>
            <w:r w:rsidRPr="000E5288">
              <w:rPr>
                <w:rFonts w:ascii="ＭＳ Ｐゴシック" w:eastAsia="ＭＳ Ｐゴシック" w:hAnsi="ＭＳ Ｐゴシック"/>
                <w:sz w:val="16"/>
                <w:szCs w:val="16"/>
              </w:rPr>
              <w:t>p.52</w:t>
            </w:r>
            <w:r w:rsidRPr="000E5288">
              <w:rPr>
                <w:rFonts w:ascii="ＭＳ Ｐゴシック" w:eastAsia="ＭＳ Ｐゴシック" w:hAnsi="ＭＳ Ｐゴシック" w:hint="eastAsia"/>
                <w:sz w:val="16"/>
                <w:szCs w:val="16"/>
              </w:rPr>
              <w:t>〜</w:t>
            </w:r>
          </w:p>
          <w:p w:rsidR="00231E73" w:rsidRDefault="00231E73" w:rsidP="009D240F">
            <w:pPr>
              <w:spacing w:line="240" w:lineRule="exact"/>
              <w:ind w:firstLineChars="50" w:firstLine="80"/>
              <w:rPr>
                <w:rFonts w:ascii="ＭＳ Ｐゴシック" w:eastAsia="ＭＳ Ｐゴシック" w:hAnsi="ＭＳ Ｐゴシック"/>
                <w:sz w:val="16"/>
                <w:szCs w:val="16"/>
              </w:rPr>
            </w:pPr>
            <w:r w:rsidRPr="000E5288">
              <w:rPr>
                <w:rFonts w:ascii="ＭＳ Ｐゴシック" w:eastAsia="ＭＳ Ｐゴシック" w:hAnsi="ＭＳ Ｐゴシック"/>
                <w:sz w:val="16"/>
                <w:szCs w:val="16"/>
              </w:rPr>
              <w:t>55</w:t>
            </w:r>
            <w:r w:rsidR="00351FBA">
              <w:rPr>
                <w:rFonts w:ascii="ＭＳ Ｐゴシック" w:eastAsia="ＭＳ Ｐゴシック" w:hAnsi="ＭＳ Ｐゴシック" w:hint="eastAsia"/>
                <w:sz w:val="16"/>
                <w:szCs w:val="16"/>
              </w:rPr>
              <w:t>)</w:t>
            </w:r>
          </w:p>
          <w:p w:rsidR="00351FBA" w:rsidRPr="000E5288" w:rsidRDefault="00351FBA" w:rsidP="009D240F">
            <w:pPr>
              <w:spacing w:line="240" w:lineRule="exact"/>
              <w:ind w:firstLineChars="50" w:firstLine="80"/>
              <w:rPr>
                <w:rFonts w:ascii="ＭＳ Ｐゴシック" w:eastAsia="ＭＳ Ｐゴシック" w:hAnsi="ＭＳ Ｐゴシック"/>
                <w:sz w:val="16"/>
                <w:szCs w:val="16"/>
              </w:rPr>
            </w:pPr>
          </w:p>
        </w:tc>
        <w:tc>
          <w:tcPr>
            <w:tcW w:w="2375" w:type="dxa"/>
            <w:tcBorders>
              <w:top w:val="nil"/>
              <w:left w:val="single" w:sz="4" w:space="0" w:color="auto"/>
              <w:bottom w:val="nil"/>
            </w:tcBorders>
          </w:tcPr>
          <w:p w:rsidR="00231E73" w:rsidRPr="000E5288" w:rsidRDefault="00231E73" w:rsidP="00954AD1">
            <w:pPr>
              <w:spacing w:line="240" w:lineRule="exact"/>
              <w:rPr>
                <w:rFonts w:ascii="ＭＳ Ｐゴシック" w:eastAsia="ＭＳ Ｐゴシック" w:hAnsi="ＭＳ Ｐゴシック"/>
                <w:sz w:val="16"/>
                <w:szCs w:val="16"/>
              </w:rPr>
            </w:pPr>
          </w:p>
        </w:tc>
      </w:tr>
      <w:tr w:rsidR="00231E73" w:rsidRPr="004220B2" w:rsidTr="000E017B">
        <w:trPr>
          <w:gridAfter w:val="1"/>
          <w:wAfter w:w="2375" w:type="dxa"/>
          <w:trHeight w:val="1550"/>
        </w:trPr>
        <w:tc>
          <w:tcPr>
            <w:tcW w:w="2811" w:type="dxa"/>
            <w:tcBorders>
              <w:right w:val="dotted" w:sz="4" w:space="0" w:color="auto"/>
            </w:tcBorders>
            <w:shd w:val="clear" w:color="auto" w:fill="DBE5F1" w:themeFill="accent1" w:themeFillTint="33"/>
          </w:tcPr>
          <w:p w:rsidR="00231E73" w:rsidRPr="00976E63" w:rsidRDefault="00231E73" w:rsidP="00976E63">
            <w:pPr>
              <w:spacing w:line="240" w:lineRule="exact"/>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児童の発達の段階に適切に配慮して学習ができるように工夫されているか。</w:t>
            </w:r>
          </w:p>
        </w:tc>
        <w:tc>
          <w:tcPr>
            <w:tcW w:w="3969" w:type="dxa"/>
            <w:tcBorders>
              <w:left w:val="dotted" w:sz="4" w:space="0" w:color="auto"/>
              <w:right w:val="dotted" w:sz="4" w:space="0" w:color="auto"/>
            </w:tcBorders>
          </w:tcPr>
          <w:p w:rsidR="002423E6" w:rsidRDefault="009D240F" w:rsidP="002423E6">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◯各学年で特に重要だと考えられる内容項目を「重</w:t>
            </w:r>
            <w:r w:rsidR="002423E6">
              <w:rPr>
                <w:rFonts w:ascii="ＭＳ Ｐゴシック" w:eastAsia="ＭＳ Ｐゴシック" w:hAnsi="ＭＳ Ｐゴシック" w:hint="eastAsia"/>
                <w:sz w:val="16"/>
                <w:szCs w:val="16"/>
              </w:rPr>
              <w:t>要</w:t>
            </w:r>
          </w:p>
          <w:p w:rsidR="002423E6" w:rsidRDefault="00231E73" w:rsidP="002423E6">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指導内容」とし，繰り返し指導することで，学習を深め</w:t>
            </w:r>
          </w:p>
          <w:p w:rsidR="00231E73" w:rsidRPr="00231E73" w:rsidRDefault="00231E73" w:rsidP="002423E6">
            <w:pPr>
              <w:spacing w:line="240" w:lineRule="exact"/>
              <w:ind w:firstLineChars="100" w:firstLine="16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られるように工夫しました。</w:t>
            </w:r>
          </w:p>
        </w:tc>
        <w:tc>
          <w:tcPr>
            <w:tcW w:w="3969" w:type="dxa"/>
            <w:tcBorders>
              <w:top w:val="single" w:sz="4" w:space="0" w:color="auto"/>
              <w:left w:val="dotted" w:sz="4" w:space="0" w:color="auto"/>
            </w:tcBorders>
          </w:tcPr>
          <w:p w:rsidR="00231E73" w:rsidRPr="00976E63" w:rsidRDefault="00231E73" w:rsidP="00DF3E9E">
            <w:pPr>
              <w:pStyle w:val="a4"/>
              <w:spacing w:line="240" w:lineRule="exact"/>
              <w:ind w:leftChars="0" w:left="210" w:hanging="210"/>
              <w:rPr>
                <w:rFonts w:ascii="ＭＳ Ｐゴシック" w:eastAsia="ＭＳ Ｐゴシック" w:hAnsi="ＭＳ Ｐゴシック"/>
                <w:sz w:val="16"/>
                <w:szCs w:val="16"/>
              </w:rPr>
            </w:pPr>
            <w:r w:rsidRPr="00976E63">
              <w:rPr>
                <w:rFonts w:ascii="ＭＳ Ｐゴシック" w:eastAsia="ＭＳ Ｐゴシック" w:hAnsi="ＭＳ Ｐゴシック" w:hint="eastAsia"/>
                <w:sz w:val="16"/>
                <w:szCs w:val="16"/>
              </w:rPr>
              <w:t>・全学年での重要指導内容「親切，思いやり」</w:t>
            </w:r>
          </w:p>
          <w:p w:rsidR="00231E73" w:rsidRPr="00C95CBC" w:rsidRDefault="00231E73" w:rsidP="00C95CBC">
            <w:pPr>
              <w:spacing w:line="240" w:lineRule="exact"/>
              <w:ind w:firstLineChars="50" w:firstLine="80"/>
              <w:rPr>
                <w:rFonts w:ascii="ＭＳ Ｐゴシック" w:eastAsia="ＭＳ Ｐゴシック" w:hAnsi="ＭＳ Ｐゴシック"/>
                <w:sz w:val="16"/>
                <w:szCs w:val="16"/>
              </w:rPr>
            </w:pPr>
            <w:r w:rsidRPr="00C95CBC">
              <w:rPr>
                <w:rFonts w:ascii="ＭＳ Ｐゴシック" w:eastAsia="ＭＳ Ｐゴシック" w:hAnsi="ＭＳ Ｐゴシック" w:hint="eastAsia"/>
                <w:sz w:val="16"/>
                <w:szCs w:val="16"/>
              </w:rPr>
              <w:t>２年生の例</w:t>
            </w:r>
          </w:p>
          <w:p w:rsidR="00231E73" w:rsidRPr="00C95CBC" w:rsidRDefault="00231E73" w:rsidP="00C95CBC">
            <w:pPr>
              <w:spacing w:line="240" w:lineRule="exact"/>
              <w:ind w:firstLineChars="50" w:firstLine="80"/>
              <w:rPr>
                <w:rFonts w:ascii="ＭＳ Ｐゴシック" w:eastAsia="ＭＳ Ｐゴシック" w:hAnsi="ＭＳ Ｐゴシック"/>
                <w:sz w:val="16"/>
                <w:szCs w:val="16"/>
              </w:rPr>
            </w:pPr>
            <w:r w:rsidRPr="00C95CBC">
              <w:rPr>
                <w:rFonts w:ascii="ＭＳ Ｐゴシック" w:eastAsia="ＭＳ Ｐゴシック" w:hAnsi="ＭＳ Ｐゴシック" w:hint="eastAsia"/>
                <w:sz w:val="16"/>
                <w:szCs w:val="16"/>
              </w:rPr>
              <w:t>教材①「くまくんの</w:t>
            </w:r>
            <w:r w:rsidRPr="00C95CBC">
              <w:rPr>
                <w:rFonts w:ascii="ＭＳ Ｐゴシック" w:eastAsia="ＭＳ Ｐゴシック" w:hAnsi="ＭＳ Ｐゴシック"/>
                <w:sz w:val="16"/>
                <w:szCs w:val="16"/>
              </w:rPr>
              <w:t xml:space="preserve"> </w:t>
            </w:r>
            <w:r w:rsidRPr="00C95CBC">
              <w:rPr>
                <w:rFonts w:ascii="ＭＳ Ｐゴシック" w:eastAsia="ＭＳ Ｐゴシック" w:hAnsi="ＭＳ Ｐゴシック" w:hint="eastAsia"/>
                <w:sz w:val="16"/>
                <w:szCs w:val="16"/>
              </w:rPr>
              <w:t>たからもの」（</w:t>
            </w:r>
            <w:r w:rsidRPr="00C95CBC">
              <w:rPr>
                <w:rFonts w:ascii="ＭＳ Ｐゴシック" w:eastAsia="ＭＳ Ｐゴシック" w:hAnsi="ＭＳ Ｐゴシック"/>
                <w:sz w:val="16"/>
                <w:szCs w:val="16"/>
              </w:rPr>
              <w:t>p.13</w:t>
            </w:r>
            <w:r w:rsidRPr="00C95CBC">
              <w:rPr>
                <w:rFonts w:ascii="ＭＳ Ｐゴシック" w:eastAsia="ＭＳ Ｐゴシック" w:hAnsi="ＭＳ Ｐゴシック" w:hint="eastAsia"/>
                <w:sz w:val="16"/>
                <w:szCs w:val="16"/>
              </w:rPr>
              <w:t>〜</w:t>
            </w:r>
            <w:r w:rsidR="00C95CBC">
              <w:rPr>
                <w:rFonts w:ascii="ＭＳ Ｐゴシック" w:eastAsia="ＭＳ Ｐゴシック" w:hAnsi="ＭＳ Ｐゴシック"/>
                <w:sz w:val="16"/>
                <w:szCs w:val="16"/>
              </w:rPr>
              <w:t>1</w:t>
            </w:r>
            <w:r w:rsidR="00C95CBC">
              <w:rPr>
                <w:rFonts w:ascii="ＭＳ Ｐゴシック" w:eastAsia="ＭＳ Ｐゴシック" w:hAnsi="ＭＳ Ｐゴシック" w:hint="eastAsia"/>
                <w:sz w:val="16"/>
                <w:szCs w:val="16"/>
              </w:rPr>
              <w:t>5</w:t>
            </w:r>
            <w:r w:rsidRPr="00C95CBC">
              <w:rPr>
                <w:rFonts w:ascii="ＭＳ Ｐゴシック" w:eastAsia="ＭＳ Ｐゴシック" w:hAnsi="ＭＳ Ｐゴシック" w:hint="eastAsia"/>
                <w:sz w:val="16"/>
                <w:szCs w:val="16"/>
              </w:rPr>
              <w:t>）</w:t>
            </w:r>
          </w:p>
          <w:p w:rsidR="00231E73" w:rsidRPr="00C95CBC" w:rsidRDefault="00231E73" w:rsidP="00C95CBC">
            <w:pPr>
              <w:spacing w:line="240" w:lineRule="exact"/>
              <w:ind w:firstLineChars="50" w:firstLine="80"/>
              <w:rPr>
                <w:rFonts w:ascii="ＭＳ Ｐゴシック" w:eastAsia="ＭＳ Ｐゴシック" w:hAnsi="ＭＳ Ｐゴシック"/>
                <w:sz w:val="16"/>
                <w:szCs w:val="16"/>
              </w:rPr>
            </w:pPr>
            <w:r w:rsidRPr="00C95CBC">
              <w:rPr>
                <w:rFonts w:ascii="ＭＳ Ｐゴシック" w:eastAsia="ＭＳ Ｐゴシック" w:hAnsi="ＭＳ Ｐゴシック" w:hint="eastAsia"/>
                <w:sz w:val="16"/>
                <w:szCs w:val="16"/>
              </w:rPr>
              <w:t>教材②「かっぱ</w:t>
            </w:r>
            <w:r w:rsidRPr="00C95CBC">
              <w:rPr>
                <w:rFonts w:ascii="ＭＳ Ｐゴシック" w:eastAsia="ＭＳ Ｐゴシック" w:hAnsi="ＭＳ Ｐゴシック"/>
                <w:sz w:val="16"/>
                <w:szCs w:val="16"/>
              </w:rPr>
              <w:t xml:space="preserve"> </w:t>
            </w:r>
            <w:r w:rsidRPr="00C95CBC">
              <w:rPr>
                <w:rFonts w:ascii="ＭＳ Ｐゴシック" w:eastAsia="ＭＳ Ｐゴシック" w:hAnsi="ＭＳ Ｐゴシック" w:hint="eastAsia"/>
                <w:sz w:val="16"/>
                <w:szCs w:val="16"/>
              </w:rPr>
              <w:t>わくわく」（</w:t>
            </w:r>
            <w:r w:rsidRPr="00C95CBC">
              <w:rPr>
                <w:rFonts w:ascii="ＭＳ Ｐゴシック" w:eastAsia="ＭＳ Ｐゴシック" w:hAnsi="ＭＳ Ｐゴシック"/>
                <w:sz w:val="16"/>
                <w:szCs w:val="16"/>
              </w:rPr>
              <w:t>p.66</w:t>
            </w:r>
            <w:r w:rsidRPr="00C95CBC">
              <w:rPr>
                <w:rFonts w:ascii="ＭＳ Ｐゴシック" w:eastAsia="ＭＳ Ｐゴシック" w:hAnsi="ＭＳ Ｐゴシック" w:hint="eastAsia"/>
                <w:sz w:val="16"/>
                <w:szCs w:val="16"/>
              </w:rPr>
              <w:t>〜</w:t>
            </w:r>
            <w:r w:rsidRPr="00C95CBC">
              <w:rPr>
                <w:rFonts w:ascii="ＭＳ Ｐゴシック" w:eastAsia="ＭＳ Ｐゴシック" w:hAnsi="ＭＳ Ｐゴシック"/>
                <w:sz w:val="16"/>
                <w:szCs w:val="16"/>
              </w:rPr>
              <w:t>70</w:t>
            </w:r>
            <w:r w:rsidRPr="00C95CBC">
              <w:rPr>
                <w:rFonts w:ascii="ＭＳ Ｐゴシック" w:eastAsia="ＭＳ Ｐゴシック" w:hAnsi="ＭＳ Ｐゴシック" w:hint="eastAsia"/>
                <w:sz w:val="16"/>
                <w:szCs w:val="16"/>
              </w:rPr>
              <w:t xml:space="preserve">）　</w:t>
            </w:r>
          </w:p>
          <w:p w:rsidR="00231E73" w:rsidRPr="00976E63" w:rsidRDefault="00231E73" w:rsidP="00C95CBC">
            <w:pPr>
              <w:spacing w:line="240" w:lineRule="exact"/>
              <w:ind w:firstLineChars="50" w:firstLine="80"/>
              <w:rPr>
                <w:rFonts w:ascii="ＭＳ Ｐゴシック" w:eastAsia="ＭＳ Ｐゴシック" w:hAnsi="ＭＳ Ｐゴシック"/>
                <w:b/>
                <w:sz w:val="16"/>
                <w:szCs w:val="16"/>
              </w:rPr>
            </w:pPr>
            <w:r w:rsidRPr="00976E63">
              <w:rPr>
                <w:rFonts w:ascii="ＭＳ Ｐゴシック" w:eastAsia="ＭＳ Ｐゴシック" w:hAnsi="ＭＳ Ｐゴシック" w:hint="eastAsia"/>
                <w:sz w:val="16"/>
                <w:szCs w:val="16"/>
              </w:rPr>
              <w:t>教材③「学きゅうえんの</w:t>
            </w:r>
            <w:r w:rsidRPr="00976E63">
              <w:rPr>
                <w:rFonts w:ascii="ＭＳ Ｐゴシック" w:eastAsia="ＭＳ Ｐゴシック" w:hAnsi="ＭＳ Ｐゴシック"/>
                <w:sz w:val="16"/>
                <w:szCs w:val="16"/>
              </w:rPr>
              <w:t xml:space="preserve"> </w:t>
            </w:r>
            <w:r w:rsidRPr="00976E63">
              <w:rPr>
                <w:rFonts w:ascii="ＭＳ Ｐゴシック" w:eastAsia="ＭＳ Ｐゴシック" w:hAnsi="ＭＳ Ｐゴシック" w:hint="eastAsia"/>
                <w:sz w:val="16"/>
                <w:szCs w:val="16"/>
              </w:rPr>
              <w:t>さつまいも」（</w:t>
            </w:r>
            <w:r w:rsidRPr="00976E63">
              <w:rPr>
                <w:rFonts w:ascii="ＭＳ Ｐゴシック" w:eastAsia="ＭＳ Ｐゴシック" w:hAnsi="ＭＳ Ｐゴシック"/>
                <w:sz w:val="16"/>
                <w:szCs w:val="16"/>
              </w:rPr>
              <w:t>p.99</w:t>
            </w:r>
            <w:r w:rsidRPr="00976E63">
              <w:rPr>
                <w:rFonts w:ascii="ＭＳ Ｐゴシック" w:eastAsia="ＭＳ Ｐゴシック" w:hAnsi="ＭＳ Ｐゴシック" w:hint="eastAsia"/>
                <w:sz w:val="16"/>
                <w:szCs w:val="16"/>
              </w:rPr>
              <w:t>〜</w:t>
            </w:r>
            <w:r w:rsidRPr="00976E63">
              <w:rPr>
                <w:rFonts w:ascii="ＭＳ Ｐゴシック" w:eastAsia="ＭＳ Ｐゴシック" w:hAnsi="ＭＳ Ｐゴシック"/>
                <w:sz w:val="16"/>
                <w:szCs w:val="16"/>
              </w:rPr>
              <w:t>101</w:t>
            </w:r>
            <w:r w:rsidRPr="00976E63">
              <w:rPr>
                <w:rFonts w:ascii="ＭＳ Ｐゴシック" w:eastAsia="ＭＳ Ｐゴシック" w:hAnsi="ＭＳ Ｐゴシック" w:hint="eastAsia"/>
                <w:sz w:val="16"/>
                <w:szCs w:val="16"/>
              </w:rPr>
              <w:t>）</w:t>
            </w:r>
          </w:p>
        </w:tc>
      </w:tr>
    </w:tbl>
    <w:p w:rsidR="00E94E6E" w:rsidRPr="00231E73" w:rsidRDefault="00231E73" w:rsidP="00231E73">
      <w:r w:rsidRPr="006C4FE2">
        <w:rPr>
          <w:rFonts w:ascii="ＭＳ Ｐゴシック" w:eastAsia="ＭＳ Ｐゴシック" w:hAnsi="ＭＳ Ｐゴシック" w:hint="eastAsia"/>
          <w:b/>
          <w:sz w:val="28"/>
          <w:szCs w:val="28"/>
        </w:rPr>
        <w:t>◯教育課程編成への配慮</w:t>
      </w:r>
    </w:p>
    <w:tbl>
      <w:tblPr>
        <w:tblStyle w:val="a3"/>
        <w:tblW w:w="10774" w:type="dxa"/>
        <w:tblInd w:w="-34" w:type="dxa"/>
        <w:tblLook w:val="04A0" w:firstRow="1" w:lastRow="0" w:firstColumn="1" w:lastColumn="0" w:noHBand="0" w:noVBand="1"/>
      </w:tblPr>
      <w:tblGrid>
        <w:gridCol w:w="2836"/>
        <w:gridCol w:w="3969"/>
        <w:gridCol w:w="3969"/>
      </w:tblGrid>
      <w:tr w:rsidR="00E94E6E" w:rsidRPr="004220B2" w:rsidTr="00D623F4">
        <w:trPr>
          <w:trHeight w:val="310"/>
        </w:trPr>
        <w:tc>
          <w:tcPr>
            <w:tcW w:w="2836" w:type="dxa"/>
            <w:tcBorders>
              <w:right w:val="dotted" w:sz="4" w:space="0" w:color="auto"/>
            </w:tcBorders>
            <w:shd w:val="clear" w:color="auto" w:fill="FFFFBD"/>
          </w:tcPr>
          <w:p w:rsidR="00E94E6E" w:rsidRPr="00D623F4" w:rsidRDefault="00E94E6E" w:rsidP="00F83FDE">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right w:val="dotted" w:sz="4" w:space="0" w:color="auto"/>
            </w:tcBorders>
            <w:shd w:val="clear" w:color="auto" w:fill="FFFFBD"/>
          </w:tcPr>
          <w:p w:rsidR="00E94E6E" w:rsidRPr="00D623F4" w:rsidRDefault="00E94E6E" w:rsidP="00F83FDE">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tcBorders>
            <w:shd w:val="clear" w:color="auto" w:fill="FFFFBD"/>
          </w:tcPr>
          <w:p w:rsidR="00E94E6E" w:rsidRPr="00D623F4" w:rsidRDefault="00E94E6E" w:rsidP="00F83FDE">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E94E6E" w:rsidRPr="004220B2" w:rsidTr="00EC4191">
        <w:trPr>
          <w:trHeight w:val="4565"/>
        </w:trPr>
        <w:tc>
          <w:tcPr>
            <w:tcW w:w="2836" w:type="dxa"/>
            <w:tcBorders>
              <w:right w:val="dotted" w:sz="4" w:space="0" w:color="auto"/>
            </w:tcBorders>
            <w:shd w:val="clear" w:color="auto" w:fill="DBE5F1" w:themeFill="accent1" w:themeFillTint="33"/>
          </w:tcPr>
          <w:p w:rsidR="00E94E6E" w:rsidRPr="00930C07" w:rsidRDefault="00E94E6E" w:rsidP="00930C07">
            <w:pPr>
              <w:pStyle w:val="a4"/>
              <w:spacing w:line="240" w:lineRule="exact"/>
              <w:ind w:leftChars="0" w:left="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学習指導要領に示された内容項目について，十分に学習できるよう，児童の発達段階に即して適切な話題や題材が取り上げられているか。</w:t>
            </w:r>
          </w:p>
        </w:tc>
        <w:tc>
          <w:tcPr>
            <w:tcW w:w="3969" w:type="dxa"/>
            <w:tcBorders>
              <w:left w:val="dotted" w:sz="4" w:space="0" w:color="auto"/>
              <w:right w:val="dotted" w:sz="4" w:space="0" w:color="auto"/>
            </w:tcBorders>
          </w:tcPr>
          <w:p w:rsidR="00EC4191" w:rsidRDefault="00207524" w:rsidP="00EC4191">
            <w:pPr>
              <w:pStyle w:val="a4"/>
              <w:spacing w:line="240" w:lineRule="exact"/>
              <w:ind w:leftChars="0"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◯児童の発達段階を踏まえて，教材を用意しました。特</w:t>
            </w:r>
          </w:p>
          <w:p w:rsidR="00EC4191" w:rsidRDefault="00207524" w:rsidP="00EC4191">
            <w:pPr>
              <w:pStyle w:val="a4"/>
              <w:spacing w:line="240" w:lineRule="exact"/>
              <w:ind w:leftChars="0" w:left="0"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に，全学年を通して各学年で「重要指導内容」として</w:t>
            </w:r>
          </w:p>
          <w:p w:rsidR="00EC4191" w:rsidRDefault="00207524" w:rsidP="00EC4191">
            <w:pPr>
              <w:pStyle w:val="a4"/>
              <w:spacing w:line="240" w:lineRule="exact"/>
              <w:ind w:leftChars="0" w:left="0"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設定している内容項目については，繰り返し学習する</w:t>
            </w:r>
          </w:p>
          <w:p w:rsidR="00EC4191" w:rsidRDefault="00207524" w:rsidP="00EC4191">
            <w:pPr>
              <w:pStyle w:val="a4"/>
              <w:spacing w:line="240" w:lineRule="exact"/>
              <w:ind w:leftChars="0" w:left="0"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ことで，発達段階に応じて段階的に理解を深めること</w:t>
            </w:r>
          </w:p>
          <w:p w:rsidR="00E94E6E" w:rsidRPr="00930C07" w:rsidRDefault="00207524" w:rsidP="00EC4191">
            <w:pPr>
              <w:pStyle w:val="a4"/>
              <w:spacing w:line="240" w:lineRule="exact"/>
              <w:ind w:leftChars="0" w:left="0"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ができるようにしました。</w:t>
            </w:r>
          </w:p>
        </w:tc>
        <w:tc>
          <w:tcPr>
            <w:tcW w:w="3969" w:type="dxa"/>
            <w:tcBorders>
              <w:left w:val="dotted" w:sz="4" w:space="0" w:color="auto"/>
            </w:tcBorders>
          </w:tcPr>
          <w:p w:rsidR="00E94E6E" w:rsidRPr="00930C07" w:rsidRDefault="000913BD" w:rsidP="00930C07">
            <w:pPr>
              <w:pStyle w:val="a4"/>
              <w:spacing w:line="240" w:lineRule="exact"/>
              <w:ind w:leftChars="0"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noProof/>
                <w:sz w:val="16"/>
                <w:szCs w:val="16"/>
              </w:rPr>
              <mc:AlternateContent>
                <mc:Choice Requires="wps">
                  <w:drawing>
                    <wp:anchor distT="0" distB="0" distL="114300" distR="114300" simplePos="0" relativeHeight="251710464" behindDoc="0" locked="0" layoutInCell="1" allowOverlap="1" wp14:anchorId="10031D07" wp14:editId="627D4738">
                      <wp:simplePos x="0" y="0"/>
                      <wp:positionH relativeFrom="column">
                        <wp:posOffset>-16535</wp:posOffset>
                      </wp:positionH>
                      <wp:positionV relativeFrom="paragraph">
                        <wp:posOffset>119837</wp:posOffset>
                      </wp:positionV>
                      <wp:extent cx="2384196" cy="2106295"/>
                      <wp:effectExtent l="0" t="0" r="16510" b="27305"/>
                      <wp:wrapNone/>
                      <wp:docPr id="310" name="角丸四角形 310"/>
                      <wp:cNvGraphicFramePr/>
                      <a:graphic xmlns:a="http://schemas.openxmlformats.org/drawingml/2006/main">
                        <a:graphicData uri="http://schemas.microsoft.com/office/word/2010/wordprocessingShape">
                          <wps:wsp>
                            <wps:cNvSpPr/>
                            <wps:spPr>
                              <a:xfrm>
                                <a:off x="0" y="0"/>
                                <a:ext cx="2384196" cy="2106295"/>
                              </a:xfrm>
                              <a:prstGeom prst="roundRect">
                                <a:avLst/>
                              </a:prstGeom>
                              <a:noFill/>
                              <a:ln>
                                <a:solidFill>
                                  <a:schemeClr val="bg1">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0" o:spid="_x0000_s1026" style="position:absolute;left:0;text-align:left;margin-left:-1.3pt;margin-top:9.45pt;width:187.75pt;height:165.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" filled="f" strokecolor="#bfbfbf [2412]" strokeweight="2pt">
                      <v:stroke dashstyle="3 1"/>
                    </v:roundrect>
                  </w:pict>
                </mc:Fallback>
              </mc:AlternateContent>
            </w:r>
            <w:r w:rsidRPr="00930C07">
              <w:rPr>
                <w:rFonts w:ascii="ＭＳ Ｐゴシック" w:eastAsia="ＭＳ Ｐゴシック" w:hAnsi="ＭＳ Ｐゴシック"/>
                <w:noProof/>
                <w:sz w:val="16"/>
                <w:szCs w:val="16"/>
              </w:rPr>
              <mc:AlternateContent>
                <mc:Choice Requires="wps">
                  <w:drawing>
                    <wp:anchor distT="0" distB="0" distL="114300" distR="114300" simplePos="0" relativeHeight="251673600" behindDoc="0" locked="0" layoutInCell="1" allowOverlap="1" wp14:anchorId="15B28D77" wp14:editId="7DE9DE53">
                      <wp:simplePos x="0" y="0"/>
                      <wp:positionH relativeFrom="column">
                        <wp:posOffset>34290</wp:posOffset>
                      </wp:positionH>
                      <wp:positionV relativeFrom="paragraph">
                        <wp:posOffset>255473</wp:posOffset>
                      </wp:positionV>
                      <wp:extent cx="2332990" cy="2257425"/>
                      <wp:effectExtent l="0" t="0" r="0" b="952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2257425"/>
                              </a:xfrm>
                              <a:prstGeom prst="rect">
                                <a:avLst/>
                              </a:prstGeom>
                              <a:solidFill>
                                <a:srgbClr val="FFFFFF"/>
                              </a:solidFill>
                              <a:ln w="9525">
                                <a:noFill/>
                                <a:miter lim="800000"/>
                                <a:headEnd/>
                                <a:tailEnd/>
                              </a:ln>
                            </wps:spPr>
                            <wps:txbx>
                              <w:txbxContent>
                                <w:p w:rsidR="009B5523" w:rsidRPr="00930C07" w:rsidRDefault="009B5523" w:rsidP="00930C07">
                                  <w:pPr>
                                    <w:spacing w:line="240" w:lineRule="exact"/>
                                    <w:ind w:left="211" w:hanging="211"/>
                                    <w:rPr>
                                      <w:rFonts w:ascii="ＭＳ Ｐゴシック" w:eastAsia="ＭＳ Ｐゴシック" w:hAnsi="ＭＳ Ｐゴシック"/>
                                      <w:b/>
                                      <w:sz w:val="16"/>
                                      <w:szCs w:val="16"/>
                                    </w:rPr>
                                  </w:pPr>
                                  <w:r w:rsidRPr="00930C07">
                                    <w:rPr>
                                      <w:rFonts w:ascii="ＭＳ Ｐゴシック" w:eastAsia="ＭＳ Ｐゴシック" w:hAnsi="ＭＳ Ｐゴシック" w:hint="eastAsia"/>
                                      <w:b/>
                                      <w:sz w:val="16"/>
                                      <w:szCs w:val="16"/>
                                    </w:rPr>
                                    <w:t>重要指導内容</w:t>
                                  </w:r>
                                </w:p>
                                <w:p w:rsidR="009B5523" w:rsidRPr="00930C07" w:rsidRDefault="009B5523" w:rsidP="000913BD">
                                  <w:pPr>
                                    <w:spacing w:line="240" w:lineRule="exact"/>
                                    <w:ind w:left="80" w:hangingChars="50" w:hanging="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・全学年：節度，節制／親切，思いやり／規則の尊重／生命の尊さ／自然愛護</w:t>
                                  </w:r>
                                </w:p>
                                <w:p w:rsidR="009B5523" w:rsidRPr="00930C07" w:rsidRDefault="009B5523"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・低学年：善悪の判断，自律，自由と責任／礼儀</w:t>
                                  </w:r>
                                </w:p>
                                <w:p w:rsidR="009B5523" w:rsidRDefault="009B5523" w:rsidP="000913BD">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・中学年：善悪の判断，自律，自由と責任／希望</w:t>
                                  </w:r>
                                  <w:r w:rsidR="00195D2F">
                                    <w:rPr>
                                      <w:rFonts w:ascii="ＭＳ Ｐゴシック" w:eastAsia="ＭＳ Ｐゴシック" w:hAnsi="ＭＳ Ｐゴシック" w:hint="eastAsia"/>
                                      <w:sz w:val="16"/>
                                      <w:szCs w:val="16"/>
                                    </w:rPr>
                                    <w:t>と</w:t>
                                  </w:r>
                                </w:p>
                                <w:p w:rsidR="009B5523"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勇気，努力と強い意志／友情，信頼／勤労，公</w:t>
                                  </w:r>
                                </w:p>
                                <w:p w:rsidR="009B5523" w:rsidRPr="00930C07"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共の精神</w:t>
                                  </w:r>
                                </w:p>
                                <w:p w:rsidR="009B5523" w:rsidRDefault="009B5523"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・高学年：希望と勇気，努力と強い意志／友情，信</w:t>
                                  </w:r>
                                </w:p>
                                <w:p w:rsidR="009B5523"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頼／勤労，公共の精神／よりよい学校生活，集</w:t>
                                  </w:r>
                                </w:p>
                                <w:p w:rsidR="009B5523"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団生活の充実／伝統と文化の尊重，国や郷土を</w:t>
                                  </w:r>
                                </w:p>
                                <w:p w:rsidR="009B5523" w:rsidRPr="00930C07"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愛する態度／国際理解，国際親善</w:t>
                                  </w:r>
                                </w:p>
                                <w:p w:rsidR="009B5523" w:rsidRPr="000913BD" w:rsidRDefault="009B5523" w:rsidP="00930C07">
                                  <w:pPr>
                                    <w:spacing w:line="240" w:lineRule="exact"/>
                                    <w:ind w:left="210" w:hanging="210"/>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7pt;margin-top:20.1pt;width:183.7pt;height:1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" stroked="f">
                      <v:textbox>
                        <w:txbxContent>
                          <w:p w:rsidR="009B5523" w:rsidRPr="00930C07" w:rsidRDefault="009B5523" w:rsidP="00930C07">
                            <w:pPr>
                              <w:spacing w:line="240" w:lineRule="exact"/>
                              <w:ind w:left="211" w:hanging="211"/>
                              <w:rPr>
                                <w:rFonts w:ascii="ＭＳ Ｐゴシック" w:eastAsia="ＭＳ Ｐゴシック" w:hAnsi="ＭＳ Ｐゴシック"/>
                                <w:b/>
                                <w:sz w:val="16"/>
                                <w:szCs w:val="16"/>
                              </w:rPr>
                            </w:pPr>
                            <w:r w:rsidRPr="00930C07">
                              <w:rPr>
                                <w:rFonts w:ascii="ＭＳ Ｐゴシック" w:eastAsia="ＭＳ Ｐゴシック" w:hAnsi="ＭＳ Ｐゴシック" w:hint="eastAsia"/>
                                <w:b/>
                                <w:sz w:val="16"/>
                                <w:szCs w:val="16"/>
                              </w:rPr>
                              <w:t>重要指導内容</w:t>
                            </w:r>
                          </w:p>
                          <w:p w:rsidR="009B5523" w:rsidRPr="00930C07" w:rsidRDefault="009B5523" w:rsidP="000913BD">
                            <w:pPr>
                              <w:spacing w:line="240" w:lineRule="exact"/>
                              <w:ind w:left="80" w:hangingChars="50" w:hanging="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・全学年：節度，節制／親切，思いやり／規則の尊重／生命の尊さ／自然愛護</w:t>
                            </w:r>
                          </w:p>
                          <w:p w:rsidR="009B5523" w:rsidRPr="00930C07" w:rsidRDefault="009B5523"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・低学年：善悪の判断，自律，自由と責任／礼儀</w:t>
                            </w:r>
                          </w:p>
                          <w:p w:rsidR="009B5523" w:rsidRDefault="009B5523" w:rsidP="000913BD">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・中学年：善悪の判断，自律，自由と責任／希望</w:t>
                            </w:r>
                            <w:r w:rsidR="00195D2F">
                              <w:rPr>
                                <w:rFonts w:ascii="ＭＳ Ｐゴシック" w:eastAsia="ＭＳ Ｐゴシック" w:hAnsi="ＭＳ Ｐゴシック" w:hint="eastAsia"/>
                                <w:sz w:val="16"/>
                                <w:szCs w:val="16"/>
                              </w:rPr>
                              <w:t>と</w:t>
                            </w:r>
                          </w:p>
                          <w:p w:rsidR="009B5523"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勇気，努力と強い意志／友情，信頼／勤労，公</w:t>
                            </w:r>
                          </w:p>
                          <w:p w:rsidR="009B5523" w:rsidRPr="00930C07"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共の精神</w:t>
                            </w:r>
                          </w:p>
                          <w:p w:rsidR="009B5523" w:rsidRDefault="009B5523"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・高学年：希望と勇気，努力と強い意志／友情，信</w:t>
                            </w:r>
                          </w:p>
                          <w:p w:rsidR="009B5523"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頼／勤労，公共の精神／よりよい学校生活，集</w:t>
                            </w:r>
                          </w:p>
                          <w:p w:rsidR="009B5523"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団生活の充実／伝統と文化の尊重，国や郷土を</w:t>
                            </w:r>
                          </w:p>
                          <w:p w:rsidR="009B5523" w:rsidRPr="00930C07" w:rsidRDefault="009B5523" w:rsidP="000913B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愛する態度／国際理解，国際親善</w:t>
                            </w:r>
                          </w:p>
                          <w:p w:rsidR="009B5523" w:rsidRPr="000913BD" w:rsidRDefault="009B5523" w:rsidP="00930C07">
                            <w:pPr>
                              <w:spacing w:line="240" w:lineRule="exact"/>
                              <w:ind w:left="210" w:hanging="210"/>
                              <w:rPr>
                                <w:sz w:val="16"/>
                                <w:szCs w:val="16"/>
                              </w:rPr>
                            </w:pPr>
                          </w:p>
                        </w:txbxContent>
                      </v:textbox>
                    </v:shape>
                  </w:pict>
                </mc:Fallback>
              </mc:AlternateContent>
            </w:r>
          </w:p>
        </w:tc>
      </w:tr>
      <w:tr w:rsidR="00005F87" w:rsidRPr="004220B2" w:rsidTr="00D623F4">
        <w:trPr>
          <w:trHeight w:val="528"/>
        </w:trPr>
        <w:tc>
          <w:tcPr>
            <w:tcW w:w="2836" w:type="dxa"/>
            <w:vMerge w:val="restart"/>
            <w:tcBorders>
              <w:right w:val="dotted" w:sz="4" w:space="0" w:color="auto"/>
            </w:tcBorders>
            <w:shd w:val="clear" w:color="auto" w:fill="DBE5F1" w:themeFill="accent1" w:themeFillTint="33"/>
          </w:tcPr>
          <w:p w:rsidR="00005F87" w:rsidRPr="00930C07" w:rsidRDefault="00005F87" w:rsidP="00930C07">
            <w:pPr>
              <w:pStyle w:val="a4"/>
              <w:spacing w:line="240" w:lineRule="exact"/>
              <w:ind w:leftChars="0" w:left="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lastRenderedPageBreak/>
              <w:t>幼児教育・中等教育との関連が適切に図られているか。</w:t>
            </w:r>
          </w:p>
        </w:tc>
        <w:tc>
          <w:tcPr>
            <w:tcW w:w="3969" w:type="dxa"/>
            <w:tcBorders>
              <w:left w:val="dotted" w:sz="4" w:space="0" w:color="auto"/>
              <w:bottom w:val="dotted" w:sz="4" w:space="0" w:color="auto"/>
              <w:right w:val="dotted" w:sz="4" w:space="0" w:color="auto"/>
            </w:tcBorders>
          </w:tcPr>
          <w:p w:rsidR="00430561" w:rsidRDefault="00005F87" w:rsidP="00430561">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◯１年生では，小学校入学前後の生活を紹介し，幼児</w:t>
            </w:r>
          </w:p>
          <w:p w:rsidR="00005F87" w:rsidRPr="00930C07" w:rsidRDefault="00005F87" w:rsidP="00430561">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教育との関連を図りました。</w:t>
            </w:r>
          </w:p>
        </w:tc>
        <w:tc>
          <w:tcPr>
            <w:tcW w:w="3969" w:type="dxa"/>
            <w:tcBorders>
              <w:left w:val="dotted" w:sz="4" w:space="0" w:color="auto"/>
              <w:bottom w:val="dotted" w:sz="4" w:space="0" w:color="auto"/>
            </w:tcBorders>
          </w:tcPr>
          <w:p w:rsidR="00005F87" w:rsidRPr="00930C07" w:rsidRDefault="00005F87" w:rsidP="00930C07">
            <w:pPr>
              <w:pStyle w:val="a4"/>
              <w:spacing w:line="240" w:lineRule="exact"/>
              <w:ind w:leftChars="0"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・「ようこそ，一ねんせい」（１年</w:t>
            </w:r>
            <w:r w:rsidRPr="00930C07">
              <w:rPr>
                <w:rFonts w:ascii="ＭＳ Ｐゴシック" w:eastAsia="ＭＳ Ｐゴシック" w:hAnsi="ＭＳ Ｐゴシック"/>
                <w:sz w:val="16"/>
                <w:szCs w:val="16"/>
              </w:rPr>
              <w:t>p.</w:t>
            </w:r>
            <w:r w:rsidRPr="00930C07">
              <w:rPr>
                <w:rFonts w:ascii="ＭＳ Ｐゴシック" w:eastAsia="ＭＳ Ｐゴシック" w:hAnsi="ＭＳ Ｐゴシック" w:hint="eastAsia"/>
                <w:sz w:val="16"/>
                <w:szCs w:val="16"/>
              </w:rPr>
              <w:t>6〜9，</w:t>
            </w:r>
            <w:r w:rsidRPr="00930C07">
              <w:rPr>
                <w:rFonts w:ascii="ＭＳ Ｐゴシック" w:eastAsia="ＭＳ Ｐゴシック" w:hAnsi="ＭＳ Ｐゴシック"/>
                <w:sz w:val="16"/>
                <w:szCs w:val="16"/>
              </w:rPr>
              <w:t>11</w:t>
            </w:r>
            <w:r w:rsidRPr="00930C07">
              <w:rPr>
                <w:rFonts w:ascii="ＭＳ Ｐゴシック" w:eastAsia="ＭＳ Ｐゴシック" w:hAnsi="ＭＳ Ｐゴシック" w:hint="eastAsia"/>
                <w:sz w:val="16"/>
                <w:szCs w:val="16"/>
              </w:rPr>
              <w:t>）</w:t>
            </w:r>
          </w:p>
        </w:tc>
      </w:tr>
      <w:tr w:rsidR="00005F87" w:rsidRPr="004220B2" w:rsidTr="00EC4191">
        <w:trPr>
          <w:trHeight w:val="653"/>
        </w:trPr>
        <w:tc>
          <w:tcPr>
            <w:tcW w:w="2836" w:type="dxa"/>
            <w:vMerge/>
            <w:tcBorders>
              <w:right w:val="dotted" w:sz="4" w:space="0" w:color="auto"/>
            </w:tcBorders>
            <w:shd w:val="clear" w:color="auto" w:fill="DBE5F1" w:themeFill="accent1" w:themeFillTint="33"/>
          </w:tcPr>
          <w:p w:rsidR="00005F87" w:rsidRPr="00930C07" w:rsidRDefault="00005F87" w:rsidP="00930C07">
            <w:pPr>
              <w:pStyle w:val="a4"/>
              <w:spacing w:line="240" w:lineRule="exact"/>
              <w:ind w:leftChars="0"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430561" w:rsidRDefault="00005F8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◯高学年では，中学生になるに当たって，自己の生き方</w:t>
            </w:r>
          </w:p>
          <w:p w:rsidR="00005F87" w:rsidRPr="00930C07" w:rsidRDefault="00005F87" w:rsidP="00430561">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について考えることを促す教材を取り上げました。</w:t>
            </w:r>
          </w:p>
        </w:tc>
        <w:tc>
          <w:tcPr>
            <w:tcW w:w="3969" w:type="dxa"/>
            <w:tcBorders>
              <w:top w:val="dotted" w:sz="4" w:space="0" w:color="auto"/>
              <w:left w:val="dotted" w:sz="4" w:space="0" w:color="auto"/>
            </w:tcBorders>
          </w:tcPr>
          <w:p w:rsidR="00005F87" w:rsidRPr="00930C07" w:rsidRDefault="00005F8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・「いつも全力で」（５年</w:t>
            </w:r>
            <w:r w:rsidRPr="00930C07">
              <w:rPr>
                <w:rFonts w:ascii="ＭＳ Ｐゴシック" w:eastAsia="ＭＳ Ｐゴシック" w:hAnsi="ＭＳ Ｐゴシック"/>
                <w:sz w:val="16"/>
                <w:szCs w:val="16"/>
              </w:rPr>
              <w:t>p.14</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17</w:t>
            </w:r>
            <w:r w:rsidRPr="00930C07">
              <w:rPr>
                <w:rFonts w:ascii="ＭＳ Ｐゴシック" w:eastAsia="ＭＳ Ｐゴシック" w:hAnsi="ＭＳ Ｐゴシック" w:hint="eastAsia"/>
                <w:sz w:val="16"/>
                <w:szCs w:val="16"/>
              </w:rPr>
              <w:t>）</w:t>
            </w:r>
          </w:p>
          <w:p w:rsidR="00005F87" w:rsidRPr="00930C07" w:rsidRDefault="00005F8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・「夢」（６年</w:t>
            </w:r>
            <w:r w:rsidRPr="00930C07">
              <w:rPr>
                <w:rFonts w:ascii="ＭＳ Ｐゴシック" w:eastAsia="ＭＳ Ｐゴシック" w:hAnsi="ＭＳ Ｐゴシック"/>
                <w:sz w:val="16"/>
                <w:szCs w:val="16"/>
              </w:rPr>
              <w:t>p.156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159</w:t>
            </w:r>
            <w:r w:rsidRPr="00930C07">
              <w:rPr>
                <w:rFonts w:ascii="ＭＳ Ｐゴシック" w:eastAsia="ＭＳ Ｐゴシック" w:hAnsi="ＭＳ Ｐゴシック" w:hint="eastAsia"/>
                <w:sz w:val="16"/>
                <w:szCs w:val="16"/>
              </w:rPr>
              <w:t>）</w:t>
            </w:r>
          </w:p>
        </w:tc>
      </w:tr>
      <w:tr w:rsidR="00851D4B" w:rsidRPr="004220B2" w:rsidTr="00D623F4">
        <w:trPr>
          <w:trHeight w:val="942"/>
        </w:trPr>
        <w:tc>
          <w:tcPr>
            <w:tcW w:w="2836" w:type="dxa"/>
            <w:vMerge w:val="restart"/>
            <w:tcBorders>
              <w:right w:val="dotted" w:sz="4" w:space="0" w:color="auto"/>
            </w:tcBorders>
            <w:shd w:val="clear" w:color="auto" w:fill="DBE5F1" w:themeFill="accent1" w:themeFillTint="33"/>
          </w:tcPr>
          <w:p w:rsidR="00851D4B" w:rsidRPr="00930C07" w:rsidRDefault="00851D4B" w:rsidP="00930C07">
            <w:pPr>
              <w:pStyle w:val="a4"/>
              <w:spacing w:line="240" w:lineRule="exact"/>
              <w:ind w:leftChars="0" w:left="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各教科等との関連が適切に図られているか。</w:t>
            </w:r>
          </w:p>
        </w:tc>
        <w:tc>
          <w:tcPr>
            <w:tcW w:w="3969" w:type="dxa"/>
            <w:tcBorders>
              <w:left w:val="dotted" w:sz="4" w:space="0" w:color="auto"/>
              <w:bottom w:val="dotted" w:sz="4" w:space="0" w:color="auto"/>
              <w:right w:val="dotted" w:sz="4" w:space="0" w:color="auto"/>
            </w:tcBorders>
          </w:tcPr>
          <w:p w:rsidR="00430561" w:rsidRDefault="00851D4B" w:rsidP="00930C07">
            <w:pPr>
              <w:pStyle w:val="a4"/>
              <w:spacing w:line="240" w:lineRule="exact"/>
              <w:ind w:leftChars="0"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◯各教科等での道徳性の育成につながる教材や学習</w:t>
            </w:r>
          </w:p>
          <w:p w:rsidR="00851D4B" w:rsidRPr="00930C07" w:rsidRDefault="00851D4B" w:rsidP="00430561">
            <w:pPr>
              <w:pStyle w:val="a4"/>
              <w:spacing w:line="240" w:lineRule="exact"/>
              <w:ind w:leftChars="0" w:left="0"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活動を取り上げ，関連を図りました。</w:t>
            </w:r>
          </w:p>
        </w:tc>
        <w:tc>
          <w:tcPr>
            <w:tcW w:w="3969" w:type="dxa"/>
            <w:tcBorders>
              <w:left w:val="dotted" w:sz="4" w:space="0" w:color="auto"/>
              <w:bottom w:val="dotted" w:sz="4" w:space="0" w:color="auto"/>
            </w:tcBorders>
          </w:tcPr>
          <w:p w:rsidR="00CC610E" w:rsidRDefault="00851D4B" w:rsidP="00930C07">
            <w:pPr>
              <w:pStyle w:val="a4"/>
              <w:spacing w:line="240" w:lineRule="exact"/>
              <w:ind w:leftChars="0"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hint="eastAsia"/>
                <w:noProof/>
                <w:sz w:val="16"/>
                <w:szCs w:val="16"/>
              </w:rPr>
              <w:drawing>
                <wp:inline distT="0" distB="0" distL="0" distR="0" wp14:anchorId="477C7D3C" wp14:editId="0DDD5026">
                  <wp:extent cx="87783" cy="87783"/>
                  <wp:effectExtent l="0" t="0" r="762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つながる.png"/>
                          <pic:cNvPicPr/>
                        </pic:nvPicPr>
                        <pic:blipFill>
                          <a:blip r:embed="rId19">
                            <a:extLst>
                              <a:ext uri="{28A0092B-C50C-407E-A947-70E740481C1C}">
                                <a14:useLocalDpi xmlns:a14="http://schemas.microsoft.com/office/drawing/2010/main" val="0"/>
                              </a:ext>
                            </a:extLst>
                          </a:blip>
                          <a:stretch>
                            <a:fillRect/>
                          </a:stretch>
                        </pic:blipFill>
                        <pic:spPr>
                          <a:xfrm>
                            <a:off x="0" y="0"/>
                            <a:ext cx="89637" cy="89637"/>
                          </a:xfrm>
                          <a:prstGeom prst="rect">
                            <a:avLst/>
                          </a:prstGeom>
                        </pic:spPr>
                      </pic:pic>
                    </a:graphicData>
                  </a:graphic>
                </wp:inline>
              </w:drawing>
            </w:r>
            <w:r w:rsidRPr="00930C07">
              <w:rPr>
                <w:rFonts w:ascii="ＭＳ Ｐゴシック" w:eastAsia="ＭＳ Ｐゴシック" w:hAnsi="ＭＳ Ｐゴシック" w:hint="eastAsia"/>
                <w:b/>
                <w:sz w:val="16"/>
                <w:szCs w:val="16"/>
              </w:rPr>
              <w:t>「つながる・広がる」</w:t>
            </w:r>
            <w:r w:rsidRPr="00930C07">
              <w:rPr>
                <w:rFonts w:ascii="ＭＳ Ｐゴシック" w:eastAsia="ＭＳ Ｐゴシック" w:hAnsi="ＭＳ Ｐゴシック" w:hint="eastAsia"/>
                <w:sz w:val="16"/>
                <w:szCs w:val="16"/>
              </w:rPr>
              <w:t>（３〜６年）</w:t>
            </w:r>
          </w:p>
          <w:p w:rsidR="00851D4B" w:rsidRPr="00CC610E" w:rsidRDefault="00851D4B" w:rsidP="00CC610E">
            <w:pPr>
              <w:spacing w:line="240" w:lineRule="exact"/>
              <w:ind w:firstLineChars="50" w:firstLine="80"/>
              <w:rPr>
                <w:rFonts w:ascii="ＭＳ Ｐゴシック" w:eastAsia="ＭＳ Ｐゴシック" w:hAnsi="ＭＳ Ｐゴシック"/>
                <w:sz w:val="16"/>
                <w:szCs w:val="16"/>
              </w:rPr>
            </w:pPr>
            <w:r w:rsidRPr="00CC610E">
              <w:rPr>
                <w:rFonts w:ascii="ＭＳ Ｐゴシック" w:eastAsia="ＭＳ Ｐゴシック" w:hAnsi="ＭＳ Ｐゴシック" w:hint="eastAsia"/>
                <w:sz w:val="16"/>
                <w:szCs w:val="16"/>
              </w:rPr>
              <w:t>３年（</w:t>
            </w:r>
            <w:r w:rsidR="009174FB">
              <w:rPr>
                <w:rFonts w:ascii="ＭＳ Ｐゴシック" w:eastAsia="ＭＳ Ｐゴシック" w:hAnsi="ＭＳ Ｐゴシック"/>
                <w:sz w:val="16"/>
                <w:szCs w:val="16"/>
              </w:rPr>
              <w:t>p.51</w:t>
            </w:r>
            <w:r w:rsidR="009174FB">
              <w:rPr>
                <w:rFonts w:ascii="ＭＳ Ｐゴシック" w:eastAsia="ＭＳ Ｐゴシック" w:hAnsi="ＭＳ Ｐゴシック" w:hint="eastAsia"/>
                <w:sz w:val="16"/>
                <w:szCs w:val="16"/>
              </w:rPr>
              <w:t>，</w:t>
            </w:r>
            <w:r w:rsidR="009174FB">
              <w:rPr>
                <w:rFonts w:ascii="ＭＳ Ｐゴシック" w:eastAsia="ＭＳ Ｐゴシック" w:hAnsi="ＭＳ Ｐゴシック"/>
                <w:sz w:val="16"/>
                <w:szCs w:val="16"/>
              </w:rPr>
              <w:t>66</w:t>
            </w:r>
            <w:r w:rsidR="009174FB">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140</w:t>
            </w:r>
            <w:r w:rsidRPr="00CC610E">
              <w:rPr>
                <w:rFonts w:ascii="ＭＳ Ｐゴシック" w:eastAsia="ＭＳ Ｐゴシック" w:hAnsi="ＭＳ Ｐゴシック" w:hint="eastAsia"/>
                <w:sz w:val="16"/>
                <w:szCs w:val="16"/>
              </w:rPr>
              <w:t>）／４年（</w:t>
            </w:r>
            <w:r w:rsidR="009174FB">
              <w:rPr>
                <w:rFonts w:ascii="ＭＳ Ｐゴシック" w:eastAsia="ＭＳ Ｐゴシック" w:hAnsi="ＭＳ Ｐゴシック"/>
                <w:sz w:val="16"/>
                <w:szCs w:val="16"/>
              </w:rPr>
              <w:t>p.40</w:t>
            </w:r>
            <w:r w:rsidR="009174FB">
              <w:rPr>
                <w:rFonts w:ascii="ＭＳ Ｐゴシック" w:eastAsia="ＭＳ Ｐゴシック" w:hAnsi="ＭＳ Ｐゴシック" w:hint="eastAsia"/>
                <w:sz w:val="16"/>
                <w:szCs w:val="16"/>
              </w:rPr>
              <w:t>，</w:t>
            </w:r>
            <w:r w:rsidR="009174FB">
              <w:rPr>
                <w:rFonts w:ascii="ＭＳ Ｐゴシック" w:eastAsia="ＭＳ Ｐゴシック" w:hAnsi="ＭＳ Ｐゴシック"/>
                <w:sz w:val="16"/>
                <w:szCs w:val="16"/>
              </w:rPr>
              <w:t>62</w:t>
            </w:r>
            <w:r w:rsidR="009174FB">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148</w:t>
            </w:r>
            <w:r w:rsidRPr="00CC610E">
              <w:rPr>
                <w:rFonts w:ascii="ＭＳ Ｐゴシック" w:eastAsia="ＭＳ Ｐゴシック" w:hAnsi="ＭＳ Ｐゴシック" w:hint="eastAsia"/>
                <w:sz w:val="16"/>
                <w:szCs w:val="16"/>
              </w:rPr>
              <w:t xml:space="preserve">）　</w:t>
            </w:r>
          </w:p>
          <w:p w:rsidR="00851D4B" w:rsidRPr="00CC610E" w:rsidRDefault="00851D4B" w:rsidP="00CC610E">
            <w:pPr>
              <w:spacing w:line="240" w:lineRule="exact"/>
              <w:ind w:firstLineChars="50" w:firstLine="80"/>
              <w:rPr>
                <w:rFonts w:ascii="ＭＳ Ｐゴシック" w:eastAsia="ＭＳ Ｐゴシック" w:hAnsi="ＭＳ Ｐゴシック"/>
                <w:sz w:val="16"/>
                <w:szCs w:val="16"/>
              </w:rPr>
            </w:pPr>
            <w:r w:rsidRPr="00CC610E">
              <w:rPr>
                <w:rFonts w:ascii="ＭＳ Ｐゴシック" w:eastAsia="ＭＳ Ｐゴシック" w:hAnsi="ＭＳ Ｐゴシック" w:hint="eastAsia"/>
                <w:sz w:val="16"/>
                <w:szCs w:val="16"/>
              </w:rPr>
              <w:t>５年（</w:t>
            </w:r>
            <w:r w:rsidR="009174FB">
              <w:rPr>
                <w:rFonts w:ascii="ＭＳ Ｐゴシック" w:eastAsia="ＭＳ Ｐゴシック" w:hAnsi="ＭＳ Ｐゴシック"/>
                <w:sz w:val="16"/>
                <w:szCs w:val="16"/>
              </w:rPr>
              <w:t>p.49</w:t>
            </w:r>
            <w:r w:rsidR="009174FB">
              <w:rPr>
                <w:rFonts w:ascii="ＭＳ Ｐゴシック" w:eastAsia="ＭＳ Ｐゴシック" w:hAnsi="ＭＳ Ｐゴシック" w:hint="eastAsia"/>
                <w:sz w:val="16"/>
                <w:szCs w:val="16"/>
              </w:rPr>
              <w:t>，</w:t>
            </w:r>
            <w:r w:rsidR="009174FB">
              <w:rPr>
                <w:rFonts w:ascii="ＭＳ Ｐゴシック" w:eastAsia="ＭＳ Ｐゴシック" w:hAnsi="ＭＳ Ｐゴシック"/>
                <w:sz w:val="16"/>
                <w:szCs w:val="16"/>
              </w:rPr>
              <w:t>100</w:t>
            </w:r>
            <w:r w:rsidR="009174FB">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133</w:t>
            </w:r>
            <w:r w:rsidRPr="00CC610E">
              <w:rPr>
                <w:rFonts w:ascii="ＭＳ Ｐゴシック" w:eastAsia="ＭＳ Ｐゴシック" w:hAnsi="ＭＳ Ｐゴシック" w:hint="eastAsia"/>
                <w:sz w:val="16"/>
                <w:szCs w:val="16"/>
              </w:rPr>
              <w:t>）／６年（</w:t>
            </w:r>
            <w:r w:rsidR="009174FB">
              <w:rPr>
                <w:rFonts w:ascii="ＭＳ Ｐゴシック" w:eastAsia="ＭＳ Ｐゴシック" w:hAnsi="ＭＳ Ｐゴシック"/>
                <w:sz w:val="16"/>
                <w:szCs w:val="16"/>
              </w:rPr>
              <w:t>p.39</w:t>
            </w:r>
            <w:r w:rsidR="009174FB">
              <w:rPr>
                <w:rFonts w:ascii="ＭＳ Ｐゴシック" w:eastAsia="ＭＳ Ｐゴシック" w:hAnsi="ＭＳ Ｐゴシック" w:hint="eastAsia"/>
                <w:sz w:val="16"/>
                <w:szCs w:val="16"/>
              </w:rPr>
              <w:t>，</w:t>
            </w:r>
            <w:r w:rsidR="009174FB">
              <w:rPr>
                <w:rFonts w:ascii="ＭＳ Ｐゴシック" w:eastAsia="ＭＳ Ｐゴシック" w:hAnsi="ＭＳ Ｐゴシック"/>
                <w:sz w:val="16"/>
                <w:szCs w:val="16"/>
              </w:rPr>
              <w:t>121</w:t>
            </w:r>
            <w:r w:rsidR="009174FB">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174</w:t>
            </w:r>
            <w:r w:rsidRPr="00CC610E">
              <w:rPr>
                <w:rFonts w:ascii="ＭＳ Ｐゴシック" w:eastAsia="ＭＳ Ｐゴシック" w:hAnsi="ＭＳ Ｐゴシック" w:hint="eastAsia"/>
                <w:sz w:val="16"/>
                <w:szCs w:val="16"/>
              </w:rPr>
              <w:t>）</w:t>
            </w:r>
          </w:p>
        </w:tc>
      </w:tr>
      <w:tr w:rsidR="00851D4B" w:rsidRPr="004220B2" w:rsidTr="00D623F4">
        <w:trPr>
          <w:trHeight w:val="1087"/>
        </w:trPr>
        <w:tc>
          <w:tcPr>
            <w:tcW w:w="2836" w:type="dxa"/>
            <w:vMerge/>
            <w:tcBorders>
              <w:right w:val="dotted" w:sz="4" w:space="0" w:color="auto"/>
            </w:tcBorders>
            <w:shd w:val="clear" w:color="auto" w:fill="DBE5F1" w:themeFill="accent1" w:themeFillTint="33"/>
          </w:tcPr>
          <w:p w:rsidR="00851D4B" w:rsidRPr="00930C07" w:rsidRDefault="00851D4B" w:rsidP="00930C07">
            <w:pPr>
              <w:pStyle w:val="a4"/>
              <w:spacing w:line="240" w:lineRule="exact"/>
              <w:ind w:leftChars="0" w:left="210" w:hanging="210"/>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430561" w:rsidRDefault="00851D4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◯巻末の付録に各教科等と関連した内容を掲載し，効</w:t>
            </w:r>
          </w:p>
          <w:p w:rsidR="00851D4B" w:rsidRPr="00930C07" w:rsidRDefault="00851D4B" w:rsidP="00430561">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果的な道徳の指導ができるように工夫しました。</w:t>
            </w:r>
          </w:p>
        </w:tc>
        <w:tc>
          <w:tcPr>
            <w:tcW w:w="3969" w:type="dxa"/>
            <w:tcBorders>
              <w:top w:val="dotted" w:sz="4" w:space="0" w:color="auto"/>
              <w:left w:val="dotted" w:sz="4" w:space="0" w:color="auto"/>
            </w:tcBorders>
          </w:tcPr>
          <w:p w:rsidR="00851D4B" w:rsidRPr="00CC610E" w:rsidRDefault="00851D4B" w:rsidP="00CC610E">
            <w:pPr>
              <w:spacing w:line="240" w:lineRule="exact"/>
              <w:rPr>
                <w:rFonts w:ascii="ＭＳ Ｐゴシック" w:eastAsia="ＭＳ Ｐゴシック" w:hAnsi="ＭＳ Ｐゴシック"/>
                <w:sz w:val="16"/>
                <w:szCs w:val="16"/>
              </w:rPr>
            </w:pPr>
            <w:r w:rsidRPr="00CC610E">
              <w:rPr>
                <w:rFonts w:ascii="ＭＳ Ｐゴシック" w:eastAsia="ＭＳ Ｐゴシック" w:hAnsi="ＭＳ Ｐゴシック" w:hint="eastAsia"/>
                <w:sz w:val="16"/>
                <w:szCs w:val="16"/>
              </w:rPr>
              <w:t>・「付録　つながる</w:t>
            </w:r>
            <w:r w:rsidRPr="00930C07">
              <w:t> </w:t>
            </w:r>
            <w:r w:rsidRPr="00CC610E">
              <w:rPr>
                <w:rFonts w:ascii="ＭＳ Ｐゴシック" w:eastAsia="ＭＳ Ｐゴシック" w:hAnsi="ＭＳ Ｐゴシック" w:hint="eastAsia"/>
                <w:sz w:val="16"/>
                <w:szCs w:val="16"/>
              </w:rPr>
              <w:t>広がる」</w:t>
            </w:r>
          </w:p>
          <w:p w:rsidR="00851D4B" w:rsidRPr="00CC610E" w:rsidRDefault="00851D4B" w:rsidP="00CC610E">
            <w:pPr>
              <w:spacing w:line="240" w:lineRule="exact"/>
              <w:ind w:firstLineChars="50" w:firstLine="80"/>
              <w:rPr>
                <w:rFonts w:ascii="ＭＳ Ｐゴシック" w:eastAsia="ＭＳ Ｐゴシック" w:hAnsi="ＭＳ Ｐゴシック"/>
                <w:sz w:val="16"/>
                <w:szCs w:val="16"/>
              </w:rPr>
            </w:pPr>
            <w:r w:rsidRPr="00CC610E">
              <w:rPr>
                <w:rFonts w:ascii="ＭＳ Ｐゴシック" w:eastAsia="ＭＳ Ｐゴシック" w:hAnsi="ＭＳ Ｐゴシック" w:hint="eastAsia"/>
                <w:sz w:val="16"/>
                <w:szCs w:val="16"/>
              </w:rPr>
              <w:t>１年（</w:t>
            </w:r>
            <w:r w:rsidRPr="00CC610E">
              <w:rPr>
                <w:rFonts w:ascii="ＭＳ Ｐゴシック" w:eastAsia="ＭＳ Ｐゴシック" w:hAnsi="ＭＳ Ｐゴシック"/>
                <w:sz w:val="16"/>
                <w:szCs w:val="16"/>
              </w:rPr>
              <w:t>p.122</w:t>
            </w:r>
            <w:r w:rsidRPr="00CC610E">
              <w:rPr>
                <w:rFonts w:ascii="ＭＳ Ｐゴシック" w:eastAsia="ＭＳ Ｐゴシック" w:hAnsi="ＭＳ Ｐゴシック" w:hint="eastAsia"/>
                <w:sz w:val="16"/>
                <w:szCs w:val="16"/>
              </w:rPr>
              <w:t>）／２年（</w:t>
            </w:r>
            <w:r w:rsidRPr="00CC610E">
              <w:rPr>
                <w:rFonts w:ascii="ＭＳ Ｐゴシック" w:eastAsia="ＭＳ Ｐゴシック" w:hAnsi="ＭＳ Ｐゴシック"/>
                <w:sz w:val="16"/>
                <w:szCs w:val="16"/>
              </w:rPr>
              <w:t>p.138</w:t>
            </w:r>
            <w:r w:rsidRPr="00CC610E">
              <w:rPr>
                <w:rFonts w:ascii="ＭＳ Ｐゴシック" w:eastAsia="ＭＳ Ｐゴシック" w:hAnsi="ＭＳ Ｐゴシック" w:hint="eastAsia"/>
                <w:sz w:val="16"/>
                <w:szCs w:val="16"/>
              </w:rPr>
              <w:t>）</w:t>
            </w:r>
          </w:p>
          <w:p w:rsidR="00823BEE" w:rsidRPr="00CC610E" w:rsidRDefault="00851D4B" w:rsidP="00CC610E">
            <w:pPr>
              <w:spacing w:line="240" w:lineRule="exact"/>
              <w:ind w:firstLineChars="50" w:firstLine="80"/>
              <w:rPr>
                <w:rFonts w:ascii="ＭＳ Ｐゴシック" w:eastAsia="ＭＳ Ｐゴシック" w:hAnsi="ＭＳ Ｐゴシック"/>
                <w:sz w:val="16"/>
                <w:szCs w:val="16"/>
              </w:rPr>
            </w:pPr>
            <w:r w:rsidRPr="00CC610E">
              <w:rPr>
                <w:rFonts w:ascii="ＭＳ Ｐゴシック" w:eastAsia="ＭＳ Ｐゴシック" w:hAnsi="ＭＳ Ｐゴシック" w:hint="eastAsia"/>
                <w:sz w:val="16"/>
                <w:szCs w:val="16"/>
              </w:rPr>
              <w:t>３年（</w:t>
            </w:r>
            <w:r w:rsidRPr="00CC610E">
              <w:rPr>
                <w:rFonts w:ascii="ＭＳ Ｐゴシック" w:eastAsia="ＭＳ Ｐゴシック" w:hAnsi="ＭＳ Ｐゴシック"/>
                <w:sz w:val="16"/>
                <w:szCs w:val="16"/>
              </w:rPr>
              <w:t>p.155</w:t>
            </w:r>
            <w:r w:rsidRPr="00CC610E">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160</w:t>
            </w:r>
            <w:r w:rsidRPr="00CC610E">
              <w:rPr>
                <w:rFonts w:ascii="ＭＳ Ｐゴシック" w:eastAsia="ＭＳ Ｐゴシック" w:hAnsi="ＭＳ Ｐゴシック" w:hint="eastAsia"/>
                <w:sz w:val="16"/>
                <w:szCs w:val="16"/>
              </w:rPr>
              <w:t>）／４年（</w:t>
            </w:r>
            <w:r w:rsidRPr="00CC610E">
              <w:rPr>
                <w:rFonts w:ascii="ＭＳ Ｐゴシック" w:eastAsia="ＭＳ Ｐゴシック" w:hAnsi="ＭＳ Ｐゴシック"/>
                <w:sz w:val="16"/>
                <w:szCs w:val="16"/>
              </w:rPr>
              <w:t>p.159</w:t>
            </w:r>
            <w:r w:rsidRPr="00CC610E">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164</w:t>
            </w:r>
            <w:r w:rsidRPr="00CC610E">
              <w:rPr>
                <w:rFonts w:ascii="ＭＳ Ｐゴシック" w:eastAsia="ＭＳ Ｐゴシック" w:hAnsi="ＭＳ Ｐゴシック" w:hint="eastAsia"/>
                <w:sz w:val="16"/>
                <w:szCs w:val="16"/>
              </w:rPr>
              <w:t xml:space="preserve">）    </w:t>
            </w:r>
          </w:p>
          <w:p w:rsidR="00851D4B" w:rsidRPr="00CC610E" w:rsidRDefault="00851D4B" w:rsidP="00CC610E">
            <w:pPr>
              <w:spacing w:line="240" w:lineRule="exact"/>
              <w:ind w:firstLineChars="50" w:firstLine="80"/>
              <w:rPr>
                <w:rFonts w:ascii="ＭＳ Ｐゴシック" w:eastAsia="ＭＳ Ｐゴシック" w:hAnsi="ＭＳ Ｐゴシック"/>
                <w:sz w:val="16"/>
                <w:szCs w:val="16"/>
              </w:rPr>
            </w:pPr>
            <w:r w:rsidRPr="00CC610E">
              <w:rPr>
                <w:rFonts w:ascii="ＭＳ Ｐゴシック" w:eastAsia="ＭＳ Ｐゴシック" w:hAnsi="ＭＳ Ｐゴシック" w:hint="eastAsia"/>
                <w:sz w:val="16"/>
                <w:szCs w:val="16"/>
              </w:rPr>
              <w:t>５年（</w:t>
            </w:r>
            <w:r w:rsidRPr="00CC610E">
              <w:rPr>
                <w:rFonts w:ascii="ＭＳ Ｐゴシック" w:eastAsia="ＭＳ Ｐゴシック" w:hAnsi="ＭＳ Ｐゴシック"/>
                <w:sz w:val="16"/>
                <w:szCs w:val="16"/>
              </w:rPr>
              <w:t>p.171</w:t>
            </w:r>
            <w:r w:rsidRPr="00CC610E">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176</w:t>
            </w:r>
            <w:r w:rsidRPr="00CC610E">
              <w:rPr>
                <w:rFonts w:ascii="ＭＳ Ｐゴシック" w:eastAsia="ＭＳ Ｐゴシック" w:hAnsi="ＭＳ Ｐゴシック" w:hint="eastAsia"/>
                <w:sz w:val="16"/>
                <w:szCs w:val="16"/>
              </w:rPr>
              <w:t>）／６年（</w:t>
            </w:r>
            <w:r w:rsidRPr="00CC610E">
              <w:rPr>
                <w:rFonts w:ascii="ＭＳ Ｐゴシック" w:eastAsia="ＭＳ Ｐゴシック" w:hAnsi="ＭＳ Ｐゴシック"/>
                <w:sz w:val="16"/>
                <w:szCs w:val="16"/>
              </w:rPr>
              <w:t>p.187</w:t>
            </w:r>
            <w:r w:rsidRPr="00CC610E">
              <w:rPr>
                <w:rFonts w:ascii="ＭＳ Ｐゴシック" w:eastAsia="ＭＳ Ｐゴシック" w:hAnsi="ＭＳ Ｐゴシック" w:hint="eastAsia"/>
                <w:sz w:val="16"/>
                <w:szCs w:val="16"/>
              </w:rPr>
              <w:t>〜</w:t>
            </w:r>
            <w:r w:rsidRPr="00CC610E">
              <w:rPr>
                <w:rFonts w:ascii="ＭＳ Ｐゴシック" w:eastAsia="ＭＳ Ｐゴシック" w:hAnsi="ＭＳ Ｐゴシック"/>
                <w:sz w:val="16"/>
                <w:szCs w:val="16"/>
              </w:rPr>
              <w:t>192</w:t>
            </w:r>
            <w:r w:rsidRPr="00CC610E">
              <w:rPr>
                <w:rFonts w:ascii="ＭＳ Ｐゴシック" w:eastAsia="ＭＳ Ｐゴシック" w:hAnsi="ＭＳ Ｐゴシック" w:hint="eastAsia"/>
                <w:sz w:val="16"/>
                <w:szCs w:val="16"/>
              </w:rPr>
              <w:t>）</w:t>
            </w:r>
          </w:p>
        </w:tc>
      </w:tr>
    </w:tbl>
    <w:p w:rsidR="00231E73" w:rsidRDefault="00231E73" w:rsidP="00DE027C">
      <w:pPr>
        <w:ind w:left="361" w:hanging="361"/>
        <w:rPr>
          <w:rFonts w:ascii="ＭＳ Ｐゴシック" w:eastAsia="ＭＳ Ｐゴシック" w:hAnsi="ＭＳ Ｐゴシック"/>
          <w:b/>
          <w:sz w:val="28"/>
          <w:szCs w:val="28"/>
        </w:rPr>
      </w:pPr>
    </w:p>
    <w:p w:rsidR="00374662" w:rsidRPr="005221B1" w:rsidRDefault="005221B1" w:rsidP="00DE027C">
      <w:pPr>
        <w:ind w:left="361" w:hanging="361"/>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36"/>
          <w:szCs w:val="36"/>
        </w:rPr>
        <mc:AlternateContent>
          <mc:Choice Requires="wps">
            <w:drawing>
              <wp:anchor distT="0" distB="0" distL="114300" distR="114300" simplePos="0" relativeHeight="251717632" behindDoc="1" locked="0" layoutInCell="1" allowOverlap="1" wp14:anchorId="5F18B3CD" wp14:editId="51B699B0">
                <wp:simplePos x="0" y="0"/>
                <wp:positionH relativeFrom="column">
                  <wp:posOffset>-95250</wp:posOffset>
                </wp:positionH>
                <wp:positionV relativeFrom="paragraph">
                  <wp:posOffset>76200</wp:posOffset>
                </wp:positionV>
                <wp:extent cx="3743325" cy="361950"/>
                <wp:effectExtent l="0" t="0" r="9525" b="0"/>
                <wp:wrapNone/>
                <wp:docPr id="18" name="角丸四角形 18"/>
                <wp:cNvGraphicFramePr/>
                <a:graphic xmlns:a="http://schemas.openxmlformats.org/drawingml/2006/main">
                  <a:graphicData uri="http://schemas.microsoft.com/office/word/2010/wordprocessingShape">
                    <wps:wsp>
                      <wps:cNvSpPr/>
                      <wps:spPr>
                        <a:xfrm>
                          <a:off x="0" y="0"/>
                          <a:ext cx="3743325" cy="36195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26" style="position:absolute;left:0;text-align:left;margin-left:-7.5pt;margin-top:6pt;width:294.75pt;height: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" fillcolor="#e5b8b7 [1301]" stroked="f" strokeweight="2pt"/>
            </w:pict>
          </mc:Fallback>
        </mc:AlternateContent>
      </w:r>
      <w:r w:rsidR="00F54C8B" w:rsidRPr="004220B2">
        <w:rPr>
          <w:rFonts w:ascii="ＭＳ Ｐゴシック" w:eastAsia="ＭＳ Ｐゴシック" w:hAnsi="ＭＳ Ｐゴシック"/>
          <w:b/>
          <w:sz w:val="36"/>
          <w:szCs w:val="36"/>
        </w:rPr>
        <w:t>3</w:t>
      </w:r>
      <w:r w:rsidR="00F54C8B" w:rsidRPr="004220B2">
        <w:rPr>
          <w:rFonts w:ascii="ＭＳ Ｐゴシック" w:eastAsia="ＭＳ Ｐゴシック" w:hAnsi="ＭＳ Ｐゴシック" w:hint="eastAsia"/>
          <w:b/>
          <w:sz w:val="36"/>
          <w:szCs w:val="36"/>
        </w:rPr>
        <w:t>．教科書の構成上の配慮と工夫</w:t>
      </w:r>
    </w:p>
    <w:p w:rsidR="00F54C8B" w:rsidRPr="001E3D7A" w:rsidRDefault="00F54C8B" w:rsidP="005221B1">
      <w:pPr>
        <w:ind w:left="98" w:hangingChars="35" w:hanging="98"/>
        <w:rPr>
          <w:rFonts w:ascii="ＭＳ Ｐゴシック" w:eastAsia="ＭＳ Ｐゴシック" w:hAnsi="ＭＳ Ｐゴシック"/>
          <w:b/>
          <w:sz w:val="28"/>
          <w:szCs w:val="28"/>
        </w:rPr>
      </w:pPr>
      <w:r w:rsidRPr="001E3D7A">
        <w:rPr>
          <w:rFonts w:ascii="ＭＳ Ｐゴシック" w:eastAsia="ＭＳ Ｐゴシック" w:hAnsi="ＭＳ Ｐゴシック" w:hint="eastAsia"/>
          <w:b/>
          <w:sz w:val="28"/>
          <w:szCs w:val="28"/>
        </w:rPr>
        <w:t>◯構成・配列・分量</w:t>
      </w:r>
    </w:p>
    <w:tbl>
      <w:tblPr>
        <w:tblStyle w:val="a3"/>
        <w:tblW w:w="10740" w:type="dxa"/>
        <w:tblLook w:val="04A0" w:firstRow="1" w:lastRow="0" w:firstColumn="1" w:lastColumn="0" w:noHBand="0" w:noVBand="1"/>
      </w:tblPr>
      <w:tblGrid>
        <w:gridCol w:w="2802"/>
        <w:gridCol w:w="3969"/>
        <w:gridCol w:w="3969"/>
      </w:tblGrid>
      <w:tr w:rsidR="00F54C8B" w:rsidRPr="004220B2" w:rsidTr="00D623F4">
        <w:trPr>
          <w:trHeight w:val="386"/>
        </w:trPr>
        <w:tc>
          <w:tcPr>
            <w:tcW w:w="2802" w:type="dxa"/>
            <w:tcBorders>
              <w:right w:val="dotted" w:sz="4" w:space="0" w:color="auto"/>
            </w:tcBorders>
            <w:shd w:val="clear" w:color="auto" w:fill="FFFFBD"/>
          </w:tcPr>
          <w:p w:rsidR="00F54C8B" w:rsidRPr="00D623F4" w:rsidRDefault="00F54C8B" w:rsidP="00F83FDE">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right w:val="dotted" w:sz="4" w:space="0" w:color="auto"/>
            </w:tcBorders>
            <w:shd w:val="clear" w:color="auto" w:fill="FFFFBD"/>
          </w:tcPr>
          <w:p w:rsidR="00F54C8B" w:rsidRPr="00D623F4" w:rsidRDefault="00F54C8B" w:rsidP="00F83FDE">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tcBorders>
            <w:shd w:val="clear" w:color="auto" w:fill="FFFFBD"/>
          </w:tcPr>
          <w:p w:rsidR="00F54C8B" w:rsidRPr="00D623F4" w:rsidRDefault="00F54C8B" w:rsidP="00F83FDE">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F54C8B" w:rsidRPr="004220B2" w:rsidTr="00195D2F">
        <w:trPr>
          <w:trHeight w:val="1401"/>
        </w:trPr>
        <w:tc>
          <w:tcPr>
            <w:tcW w:w="2802" w:type="dxa"/>
            <w:tcBorders>
              <w:right w:val="dotted" w:sz="4" w:space="0" w:color="auto"/>
            </w:tcBorders>
            <w:shd w:val="clear" w:color="auto" w:fill="DBE5F1" w:themeFill="accent1" w:themeFillTint="33"/>
          </w:tcPr>
          <w:p w:rsidR="00F54C8B" w:rsidRPr="00930C07" w:rsidRDefault="00F54C8B" w:rsidP="00930C07">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教科書全体を通じて道徳性を養えるよう，構成には十分配慮されているか。</w:t>
            </w:r>
          </w:p>
        </w:tc>
        <w:tc>
          <w:tcPr>
            <w:tcW w:w="3969" w:type="dxa"/>
            <w:tcBorders>
              <w:left w:val="dotted" w:sz="4" w:space="0" w:color="auto"/>
              <w:right w:val="dotted" w:sz="4" w:space="0" w:color="auto"/>
            </w:tcBorders>
          </w:tcPr>
          <w:p w:rsidR="0083052E"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◯各学年の教科書を導入教材，本編教材，付録の３つ</w:t>
            </w:r>
          </w:p>
          <w:p w:rsidR="0083052E"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で構成しました。導入教材を活用して道徳の授業にス</w:t>
            </w:r>
          </w:p>
          <w:p w:rsidR="0083052E"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ムーズに接続するとともに，付録では，教材のねらい</w:t>
            </w:r>
          </w:p>
          <w:p w:rsidR="00F54C8B" w:rsidRPr="00930C07"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を深める資料を用意しました。</w:t>
            </w:r>
          </w:p>
        </w:tc>
        <w:tc>
          <w:tcPr>
            <w:tcW w:w="3969" w:type="dxa"/>
            <w:tcBorders>
              <w:left w:val="dotted" w:sz="4" w:space="0" w:color="auto"/>
            </w:tcBorders>
          </w:tcPr>
          <w:p w:rsidR="00F83FDE" w:rsidRPr="00930C07"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・導入教材「道徳の時間が始まるよ！」（２〜６年</w:t>
            </w:r>
            <w:r w:rsidRPr="00930C07">
              <w:rPr>
                <w:rFonts w:ascii="ＭＳ Ｐゴシック" w:eastAsia="ＭＳ Ｐゴシック" w:hAnsi="ＭＳ Ｐゴシック"/>
                <w:sz w:val="16"/>
                <w:szCs w:val="16"/>
              </w:rPr>
              <w:t>p.</w:t>
            </w:r>
            <w:r w:rsidR="00907BBC">
              <w:rPr>
                <w:rFonts w:ascii="ＭＳ Ｐゴシック" w:eastAsia="ＭＳ Ｐゴシック" w:hAnsi="ＭＳ Ｐゴシック" w:hint="eastAsia"/>
                <w:sz w:val="16"/>
                <w:szCs w:val="16"/>
              </w:rPr>
              <w:t>6〜9</w:t>
            </w:r>
            <w:r w:rsidRPr="00930C07">
              <w:rPr>
                <w:rFonts w:ascii="ＭＳ Ｐゴシック" w:eastAsia="ＭＳ Ｐゴシック" w:hAnsi="ＭＳ Ｐゴシック" w:hint="eastAsia"/>
                <w:sz w:val="16"/>
                <w:szCs w:val="16"/>
              </w:rPr>
              <w:t>）</w:t>
            </w:r>
          </w:p>
          <w:p w:rsidR="0083052E"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・付録「付録　つながる</w:t>
            </w:r>
            <w:r w:rsidRPr="00930C07">
              <w:rPr>
                <w:rFonts w:ascii="ＭＳ Ｐゴシック" w:eastAsia="ＭＳ Ｐゴシック" w:hAnsi="ＭＳ Ｐゴシック"/>
                <w:sz w:val="16"/>
                <w:szCs w:val="16"/>
              </w:rPr>
              <w:t> </w:t>
            </w:r>
            <w:r w:rsidRPr="00930C07">
              <w:rPr>
                <w:rFonts w:ascii="ＭＳ Ｐゴシック" w:eastAsia="ＭＳ Ｐゴシック" w:hAnsi="ＭＳ Ｐゴシック" w:hint="eastAsia"/>
                <w:sz w:val="16"/>
                <w:szCs w:val="16"/>
              </w:rPr>
              <w:t>広がる」（１年</w:t>
            </w:r>
            <w:r w:rsidRPr="00930C07">
              <w:rPr>
                <w:rFonts w:ascii="ＭＳ Ｐゴシック" w:eastAsia="ＭＳ Ｐゴシック" w:hAnsi="ＭＳ Ｐゴシック"/>
                <w:sz w:val="16"/>
                <w:szCs w:val="16"/>
              </w:rPr>
              <w:t>p.117</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122</w:t>
            </w:r>
            <w:r w:rsidRPr="00930C07">
              <w:rPr>
                <w:rFonts w:ascii="ＭＳ Ｐゴシック" w:eastAsia="ＭＳ Ｐゴシック" w:hAnsi="ＭＳ Ｐゴシック" w:hint="eastAsia"/>
                <w:sz w:val="16"/>
                <w:szCs w:val="16"/>
              </w:rPr>
              <w:t>／２年</w:t>
            </w:r>
          </w:p>
          <w:p w:rsidR="0083052E" w:rsidRDefault="00F54C8B" w:rsidP="0083052E">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sz w:val="16"/>
                <w:szCs w:val="16"/>
              </w:rPr>
              <w:t xml:space="preserve"> p.133</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138</w:t>
            </w:r>
            <w:r w:rsidRPr="00930C07">
              <w:rPr>
                <w:rFonts w:ascii="ＭＳ Ｐゴシック" w:eastAsia="ＭＳ Ｐゴシック" w:hAnsi="ＭＳ Ｐゴシック" w:hint="eastAsia"/>
                <w:sz w:val="16"/>
                <w:szCs w:val="16"/>
              </w:rPr>
              <w:t>／３年</w:t>
            </w:r>
            <w:r w:rsidRPr="00930C07">
              <w:rPr>
                <w:rFonts w:ascii="ＭＳ Ｐゴシック" w:eastAsia="ＭＳ Ｐゴシック" w:hAnsi="ＭＳ Ｐゴシック"/>
                <w:sz w:val="16"/>
                <w:szCs w:val="16"/>
              </w:rPr>
              <w:t>p.155</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160</w:t>
            </w:r>
            <w:r w:rsidRPr="00930C07">
              <w:rPr>
                <w:rFonts w:ascii="ＭＳ Ｐゴシック" w:eastAsia="ＭＳ Ｐゴシック" w:hAnsi="ＭＳ Ｐゴシック" w:hint="eastAsia"/>
                <w:sz w:val="16"/>
                <w:szCs w:val="16"/>
              </w:rPr>
              <w:t>／４年</w:t>
            </w:r>
            <w:r w:rsidRPr="00930C07">
              <w:rPr>
                <w:rFonts w:ascii="ＭＳ Ｐゴシック" w:eastAsia="ＭＳ Ｐゴシック" w:hAnsi="ＭＳ Ｐゴシック"/>
                <w:sz w:val="16"/>
                <w:szCs w:val="16"/>
              </w:rPr>
              <w:t>p.159</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164</w:t>
            </w:r>
            <w:r w:rsidRPr="00930C07">
              <w:rPr>
                <w:rFonts w:ascii="ＭＳ Ｐゴシック" w:eastAsia="ＭＳ Ｐゴシック" w:hAnsi="ＭＳ Ｐゴシック" w:hint="eastAsia"/>
                <w:sz w:val="16"/>
                <w:szCs w:val="16"/>
              </w:rPr>
              <w:t>／５年</w:t>
            </w:r>
          </w:p>
          <w:p w:rsidR="00F54C8B" w:rsidRPr="00930C07" w:rsidRDefault="00F54C8B" w:rsidP="0083052E">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sz w:val="16"/>
                <w:szCs w:val="16"/>
              </w:rPr>
              <w:t xml:space="preserve"> p.171</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176</w:t>
            </w:r>
            <w:r w:rsidRPr="00930C07">
              <w:rPr>
                <w:rFonts w:ascii="ＭＳ Ｐゴシック" w:eastAsia="ＭＳ Ｐゴシック" w:hAnsi="ＭＳ Ｐゴシック" w:hint="eastAsia"/>
                <w:sz w:val="16"/>
                <w:szCs w:val="16"/>
              </w:rPr>
              <w:t>／６年</w:t>
            </w:r>
            <w:r w:rsidRPr="00930C07">
              <w:rPr>
                <w:rFonts w:ascii="ＭＳ Ｐゴシック" w:eastAsia="ＭＳ Ｐゴシック" w:hAnsi="ＭＳ Ｐゴシック"/>
                <w:sz w:val="16"/>
                <w:szCs w:val="16"/>
              </w:rPr>
              <w:t>p.187</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192</w:t>
            </w:r>
            <w:r w:rsidRPr="00930C07">
              <w:rPr>
                <w:rFonts w:ascii="ＭＳ Ｐゴシック" w:eastAsia="ＭＳ Ｐゴシック" w:hAnsi="ＭＳ Ｐゴシック" w:hint="eastAsia"/>
                <w:sz w:val="16"/>
                <w:szCs w:val="16"/>
              </w:rPr>
              <w:t>）</w:t>
            </w:r>
          </w:p>
        </w:tc>
      </w:tr>
      <w:tr w:rsidR="00F54C8B" w:rsidRPr="004220B2" w:rsidTr="00195D2F">
        <w:trPr>
          <w:trHeight w:val="698"/>
        </w:trPr>
        <w:tc>
          <w:tcPr>
            <w:tcW w:w="2802" w:type="dxa"/>
            <w:tcBorders>
              <w:right w:val="dotted" w:sz="4" w:space="0" w:color="auto"/>
            </w:tcBorders>
            <w:shd w:val="clear" w:color="auto" w:fill="DBE5F1" w:themeFill="accent1" w:themeFillTint="33"/>
          </w:tcPr>
          <w:p w:rsidR="00F54C8B" w:rsidRPr="00930C07" w:rsidRDefault="00F54C8B" w:rsidP="00930C07">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教材は，学習指導要領の内容をもれなく扱い，目標を達成できるように構成・配列されているか。</w:t>
            </w:r>
          </w:p>
        </w:tc>
        <w:tc>
          <w:tcPr>
            <w:tcW w:w="3969" w:type="dxa"/>
            <w:tcBorders>
              <w:left w:val="dotted" w:sz="4" w:space="0" w:color="auto"/>
              <w:right w:val="dotted" w:sz="4" w:space="0" w:color="auto"/>
            </w:tcBorders>
          </w:tcPr>
          <w:p w:rsidR="0083052E"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◯学習指導要領の内容をもれなく扱い，目標を達成でき</w:t>
            </w:r>
          </w:p>
          <w:p w:rsidR="00F54C8B" w:rsidRPr="00930C07"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るように，教材を適切に構成・配列しました。</w:t>
            </w:r>
          </w:p>
        </w:tc>
        <w:tc>
          <w:tcPr>
            <w:tcW w:w="3969" w:type="dxa"/>
            <w:tcBorders>
              <w:left w:val="dotted" w:sz="4" w:space="0" w:color="auto"/>
            </w:tcBorders>
          </w:tcPr>
          <w:p w:rsidR="00F54C8B" w:rsidRPr="00930C07"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・別冊の内容解説資料</w:t>
            </w:r>
            <w:r w:rsidRPr="00930C07">
              <w:rPr>
                <w:rFonts w:ascii="ＭＳ Ｐゴシック" w:eastAsia="ＭＳ Ｐゴシック" w:hAnsi="ＭＳ Ｐゴシック"/>
                <w:sz w:val="16"/>
                <w:szCs w:val="16"/>
              </w:rPr>
              <w:t>p.26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29</w:t>
            </w:r>
            <w:r w:rsidRPr="00930C07">
              <w:rPr>
                <w:rFonts w:ascii="ＭＳ Ｐゴシック" w:eastAsia="ＭＳ Ｐゴシック" w:hAnsi="ＭＳ Ｐゴシック" w:hint="eastAsia"/>
                <w:sz w:val="16"/>
                <w:szCs w:val="16"/>
              </w:rPr>
              <w:t>の「教材一覧」を参照。</w:t>
            </w:r>
          </w:p>
        </w:tc>
      </w:tr>
      <w:tr w:rsidR="00F54C8B" w:rsidRPr="004220B2" w:rsidTr="00195D2F">
        <w:trPr>
          <w:trHeight w:val="1956"/>
        </w:trPr>
        <w:tc>
          <w:tcPr>
            <w:tcW w:w="2802" w:type="dxa"/>
            <w:tcBorders>
              <w:right w:val="dotted" w:sz="4" w:space="0" w:color="auto"/>
            </w:tcBorders>
            <w:shd w:val="clear" w:color="auto" w:fill="DBE5F1" w:themeFill="accent1" w:themeFillTint="33"/>
          </w:tcPr>
          <w:p w:rsidR="00F54C8B" w:rsidRPr="00930C07" w:rsidRDefault="00F54C8B" w:rsidP="00930C07">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教材の配列は，児童の発達に配慮するとともに，系統的に学習が展開できるように配慮されているか。</w:t>
            </w:r>
          </w:p>
        </w:tc>
        <w:tc>
          <w:tcPr>
            <w:tcW w:w="3969" w:type="dxa"/>
            <w:tcBorders>
              <w:left w:val="dotted" w:sz="4" w:space="0" w:color="auto"/>
              <w:right w:val="dotted" w:sz="4" w:space="0" w:color="auto"/>
            </w:tcBorders>
          </w:tcPr>
          <w:p w:rsidR="0083052E" w:rsidRDefault="00F54C8B" w:rsidP="0083052E">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◯児童の発達段階を踏まえた教材を用意しました。</w:t>
            </w:r>
          </w:p>
          <w:p w:rsidR="0083052E"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特に，全学年で「重要指導内容」として設定している</w:t>
            </w:r>
          </w:p>
          <w:p w:rsidR="0083052E"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内容項目については，繰り返し学習することで，発達</w:t>
            </w:r>
          </w:p>
          <w:p w:rsidR="0083052E"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段階に応じて系統的に理解を深めることができるよう</w:t>
            </w:r>
          </w:p>
          <w:p w:rsidR="00F54C8B" w:rsidRPr="00930C07" w:rsidRDefault="00F54C8B" w:rsidP="0083052E">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にしました。</w:t>
            </w:r>
          </w:p>
        </w:tc>
        <w:tc>
          <w:tcPr>
            <w:tcW w:w="3969" w:type="dxa"/>
            <w:tcBorders>
              <w:left w:val="dotted" w:sz="4" w:space="0" w:color="auto"/>
            </w:tcBorders>
          </w:tcPr>
          <w:p w:rsidR="00FB2C20"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 xml:space="preserve">・重要指導内容「親切，思いやり」の例　</w:t>
            </w:r>
          </w:p>
          <w:p w:rsidR="00823BEE" w:rsidRPr="00930C07" w:rsidRDefault="00F54C8B" w:rsidP="0083052E">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１年「ぼくの</w:t>
            </w:r>
            <w:r w:rsidRPr="00930C07">
              <w:rPr>
                <w:rFonts w:ascii="ＭＳ Ｐゴシック" w:eastAsia="ＭＳ Ｐゴシック" w:hAnsi="ＭＳ Ｐゴシック"/>
                <w:sz w:val="16"/>
                <w:szCs w:val="16"/>
              </w:rPr>
              <w:t xml:space="preserve"> </w:t>
            </w:r>
            <w:r w:rsidRPr="00930C07">
              <w:rPr>
                <w:rFonts w:ascii="ＭＳ Ｐゴシック" w:eastAsia="ＭＳ Ｐゴシック" w:hAnsi="ＭＳ Ｐゴシック" w:hint="eastAsia"/>
                <w:sz w:val="16"/>
                <w:szCs w:val="16"/>
              </w:rPr>
              <w:t>はな</w:t>
            </w:r>
            <w:r w:rsidRPr="00930C07">
              <w:rPr>
                <w:rFonts w:ascii="ＭＳ Ｐゴシック" w:eastAsia="ＭＳ Ｐゴシック" w:hAnsi="ＭＳ Ｐゴシック"/>
                <w:sz w:val="16"/>
                <w:szCs w:val="16"/>
              </w:rPr>
              <w:t xml:space="preserve"> </w:t>
            </w:r>
            <w:r w:rsidRPr="00930C07">
              <w:rPr>
                <w:rFonts w:ascii="ＭＳ Ｐゴシック" w:eastAsia="ＭＳ Ｐゴシック" w:hAnsi="ＭＳ Ｐゴシック" w:hint="eastAsia"/>
                <w:sz w:val="16"/>
                <w:szCs w:val="16"/>
              </w:rPr>
              <w:t>さいたけど」（</w:t>
            </w:r>
            <w:r w:rsidRPr="00930C07">
              <w:rPr>
                <w:rFonts w:ascii="ＭＳ Ｐゴシック" w:eastAsia="ＭＳ Ｐゴシック" w:hAnsi="ＭＳ Ｐゴシック"/>
                <w:sz w:val="16"/>
                <w:szCs w:val="16"/>
              </w:rPr>
              <w:t>p.90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93</w:t>
            </w:r>
            <w:r w:rsidR="00105366" w:rsidRPr="00930C07">
              <w:rPr>
                <w:rFonts w:ascii="ＭＳ Ｐゴシック" w:eastAsia="ＭＳ Ｐゴシック" w:hAnsi="ＭＳ Ｐゴシック" w:hint="eastAsia"/>
                <w:sz w:val="16"/>
                <w:szCs w:val="16"/>
              </w:rPr>
              <w:t>）</w:t>
            </w:r>
          </w:p>
          <w:p w:rsidR="00FB2C20" w:rsidRPr="00930C07" w:rsidRDefault="00F54C8B" w:rsidP="0083052E">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２年「かっぱ</w:t>
            </w:r>
            <w:r w:rsidRPr="00930C07">
              <w:rPr>
                <w:rFonts w:ascii="ＭＳ Ｐゴシック" w:eastAsia="ＭＳ Ｐゴシック" w:hAnsi="ＭＳ Ｐゴシック"/>
                <w:sz w:val="16"/>
                <w:szCs w:val="16"/>
              </w:rPr>
              <w:t xml:space="preserve"> </w:t>
            </w:r>
            <w:r w:rsidRPr="00930C07">
              <w:rPr>
                <w:rFonts w:ascii="ＭＳ Ｐゴシック" w:eastAsia="ＭＳ Ｐゴシック" w:hAnsi="ＭＳ Ｐゴシック" w:hint="eastAsia"/>
                <w:sz w:val="16"/>
                <w:szCs w:val="16"/>
              </w:rPr>
              <w:t>わくわく」（</w:t>
            </w:r>
            <w:r w:rsidRPr="00930C07">
              <w:rPr>
                <w:rFonts w:ascii="ＭＳ Ｐゴシック" w:eastAsia="ＭＳ Ｐゴシック" w:hAnsi="ＭＳ Ｐゴシック"/>
                <w:sz w:val="16"/>
                <w:szCs w:val="16"/>
              </w:rPr>
              <w:t>p.66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70</w:t>
            </w:r>
            <w:r w:rsidRPr="00930C07">
              <w:rPr>
                <w:rFonts w:ascii="ＭＳ Ｐゴシック" w:eastAsia="ＭＳ Ｐゴシック" w:hAnsi="ＭＳ Ｐゴシック" w:hint="eastAsia"/>
                <w:sz w:val="16"/>
                <w:szCs w:val="16"/>
              </w:rPr>
              <w:t xml:space="preserve">）　</w:t>
            </w:r>
          </w:p>
          <w:p w:rsidR="00823BEE" w:rsidRPr="00930C07" w:rsidRDefault="00F54C8B" w:rsidP="0083052E">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３年「やさしい人大さくせん」（</w:t>
            </w:r>
            <w:r w:rsidRPr="00930C07">
              <w:rPr>
                <w:rFonts w:ascii="ＭＳ Ｐゴシック" w:eastAsia="ＭＳ Ｐゴシック" w:hAnsi="ＭＳ Ｐゴシック"/>
                <w:sz w:val="16"/>
                <w:szCs w:val="16"/>
              </w:rPr>
              <w:t>p.10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w:t>
            </w:r>
            <w:r w:rsidRPr="00930C07">
              <w:rPr>
                <w:rFonts w:ascii="ＭＳ Ｐゴシック" w:eastAsia="ＭＳ Ｐゴシック" w:hAnsi="ＭＳ Ｐゴシック" w:hint="eastAsia"/>
                <w:sz w:val="16"/>
                <w:szCs w:val="16"/>
              </w:rPr>
              <w:t>）</w:t>
            </w:r>
          </w:p>
          <w:p w:rsidR="00FB2C20" w:rsidRPr="00930C07" w:rsidRDefault="00F54C8B" w:rsidP="0083052E">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４年「ポロといっしょ」（</w:t>
            </w:r>
            <w:r w:rsidRPr="00930C07">
              <w:rPr>
                <w:rFonts w:ascii="ＭＳ Ｐゴシック" w:eastAsia="ＭＳ Ｐゴシック" w:hAnsi="ＭＳ Ｐゴシック"/>
                <w:sz w:val="16"/>
                <w:szCs w:val="16"/>
              </w:rPr>
              <w:t>p.140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143</w:t>
            </w:r>
            <w:r w:rsidRPr="00930C07">
              <w:rPr>
                <w:rFonts w:ascii="ＭＳ Ｐゴシック" w:eastAsia="ＭＳ Ｐゴシック" w:hAnsi="ＭＳ Ｐゴシック" w:hint="eastAsia"/>
                <w:sz w:val="16"/>
                <w:szCs w:val="16"/>
              </w:rPr>
              <w:t>）</w:t>
            </w:r>
          </w:p>
          <w:p w:rsidR="00FB2C20" w:rsidRPr="00930C07" w:rsidRDefault="00F54C8B" w:rsidP="0083052E">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５年「くずれ落ちただんボール箱」（</w:t>
            </w:r>
            <w:r w:rsidRPr="00930C07">
              <w:rPr>
                <w:rFonts w:ascii="ＭＳ Ｐゴシック" w:eastAsia="ＭＳ Ｐゴシック" w:hAnsi="ＭＳ Ｐゴシック"/>
                <w:sz w:val="16"/>
                <w:szCs w:val="16"/>
              </w:rPr>
              <w:t>p.118</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122</w:t>
            </w:r>
            <w:r w:rsidRPr="00930C07">
              <w:rPr>
                <w:rFonts w:ascii="ＭＳ Ｐゴシック" w:eastAsia="ＭＳ Ｐゴシック" w:hAnsi="ＭＳ Ｐゴシック" w:hint="eastAsia"/>
                <w:sz w:val="16"/>
                <w:szCs w:val="16"/>
              </w:rPr>
              <w:t xml:space="preserve">）　</w:t>
            </w:r>
          </w:p>
          <w:p w:rsidR="00F54C8B" w:rsidRPr="00930C07" w:rsidRDefault="00F54C8B" w:rsidP="0083052E">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６年「みんないっしょだよ」（</w:t>
            </w:r>
            <w:r w:rsidRPr="00930C07">
              <w:rPr>
                <w:rFonts w:ascii="ＭＳ Ｐゴシック" w:eastAsia="ＭＳ Ｐゴシック" w:hAnsi="ＭＳ Ｐゴシック"/>
                <w:sz w:val="16"/>
                <w:szCs w:val="16"/>
              </w:rPr>
              <w:t>p.40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43</w:t>
            </w:r>
            <w:r w:rsidRPr="00930C07">
              <w:rPr>
                <w:rFonts w:ascii="ＭＳ Ｐゴシック" w:eastAsia="ＭＳ Ｐゴシック" w:hAnsi="ＭＳ Ｐゴシック" w:hint="eastAsia"/>
                <w:sz w:val="16"/>
                <w:szCs w:val="16"/>
              </w:rPr>
              <w:t>）</w:t>
            </w:r>
          </w:p>
        </w:tc>
      </w:tr>
      <w:tr w:rsidR="00F54C8B" w:rsidRPr="004220B2" w:rsidTr="00195D2F">
        <w:trPr>
          <w:trHeight w:val="991"/>
        </w:trPr>
        <w:tc>
          <w:tcPr>
            <w:tcW w:w="2802" w:type="dxa"/>
            <w:tcBorders>
              <w:right w:val="dotted" w:sz="4" w:space="0" w:color="auto"/>
            </w:tcBorders>
            <w:shd w:val="clear" w:color="auto" w:fill="DBE5F1" w:themeFill="accent1" w:themeFillTint="33"/>
          </w:tcPr>
          <w:p w:rsidR="00F54C8B" w:rsidRPr="00930C07" w:rsidRDefault="00F54C8B" w:rsidP="00930C07">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児童の生活実態や体験活動に合わせ，効果的に指導ができるように配列が工夫されているか。</w:t>
            </w:r>
          </w:p>
        </w:tc>
        <w:tc>
          <w:tcPr>
            <w:tcW w:w="3969" w:type="dxa"/>
            <w:tcBorders>
              <w:left w:val="dotted" w:sz="4" w:space="0" w:color="auto"/>
              <w:right w:val="dotted" w:sz="4" w:space="0" w:color="auto"/>
            </w:tcBorders>
          </w:tcPr>
          <w:p w:rsidR="00CE6E79"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◯児童の生活実態や体験活動に合わせ，指導内容と指</w:t>
            </w:r>
          </w:p>
          <w:p w:rsidR="00CE6E79" w:rsidRDefault="00F54C8B" w:rsidP="00CE6E79">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導時期を考慮して教材を配列することで，効果的な学</w:t>
            </w:r>
          </w:p>
          <w:p w:rsidR="00F54C8B" w:rsidRPr="00930C07" w:rsidRDefault="00F54C8B" w:rsidP="00CE6E79">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習ができるように工夫しました。</w:t>
            </w:r>
          </w:p>
        </w:tc>
        <w:tc>
          <w:tcPr>
            <w:tcW w:w="3969" w:type="dxa"/>
            <w:tcBorders>
              <w:left w:val="dotted" w:sz="4" w:space="0" w:color="auto"/>
            </w:tcBorders>
          </w:tcPr>
          <w:p w:rsidR="00823BEE" w:rsidRPr="00930C07"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・「じぶんで</w:t>
            </w:r>
            <w:r w:rsidRPr="00930C07">
              <w:rPr>
                <w:rFonts w:ascii="ＭＳ Ｐゴシック" w:eastAsia="ＭＳ Ｐゴシック" w:hAnsi="ＭＳ Ｐゴシック"/>
                <w:sz w:val="16"/>
                <w:szCs w:val="16"/>
              </w:rPr>
              <w:t xml:space="preserve"> </w:t>
            </w:r>
            <w:r w:rsidRPr="00930C07">
              <w:rPr>
                <w:rFonts w:ascii="ＭＳ Ｐゴシック" w:eastAsia="ＭＳ Ｐゴシック" w:hAnsi="ＭＳ Ｐゴシック" w:hint="eastAsia"/>
                <w:sz w:val="16"/>
                <w:szCs w:val="16"/>
              </w:rPr>
              <w:t>オッケー」（２年</w:t>
            </w:r>
            <w:r w:rsidRPr="00930C07">
              <w:rPr>
                <w:rFonts w:ascii="ＭＳ Ｐゴシック" w:eastAsia="ＭＳ Ｐゴシック" w:hAnsi="ＭＳ Ｐゴシック"/>
                <w:sz w:val="16"/>
                <w:szCs w:val="16"/>
              </w:rPr>
              <w:t>p.10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w:t>
            </w:r>
            <w:r w:rsidRPr="00930C07">
              <w:rPr>
                <w:rFonts w:ascii="ＭＳ Ｐゴシック" w:eastAsia="ＭＳ Ｐゴシック" w:hAnsi="ＭＳ Ｐゴシック" w:hint="eastAsia"/>
                <w:sz w:val="16"/>
                <w:szCs w:val="16"/>
              </w:rPr>
              <w:t>）</w:t>
            </w:r>
          </w:p>
          <w:p w:rsidR="00823BEE" w:rsidRPr="00930C07" w:rsidRDefault="00823BEE"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w:t>
            </w:r>
            <w:r w:rsidR="00F54C8B" w:rsidRPr="00930C07">
              <w:rPr>
                <w:rFonts w:ascii="ＭＳ Ｐゴシック" w:eastAsia="ＭＳ Ｐゴシック" w:hAnsi="ＭＳ Ｐゴシック" w:hint="eastAsia"/>
                <w:sz w:val="16"/>
                <w:szCs w:val="16"/>
              </w:rPr>
              <w:t>「大通りのサクラなみ木」（３年</w:t>
            </w:r>
            <w:r w:rsidR="00F54C8B" w:rsidRPr="00930C07">
              <w:rPr>
                <w:rFonts w:ascii="ＭＳ Ｐゴシック" w:eastAsia="ＭＳ Ｐゴシック" w:hAnsi="ＭＳ Ｐゴシック"/>
                <w:sz w:val="16"/>
                <w:szCs w:val="16"/>
              </w:rPr>
              <w:t>p.144</w:t>
            </w:r>
            <w:r w:rsidR="00F54C8B" w:rsidRPr="00930C07">
              <w:rPr>
                <w:rFonts w:ascii="ＭＳ Ｐゴシック" w:eastAsia="ＭＳ Ｐゴシック" w:hAnsi="ＭＳ Ｐゴシック" w:hint="eastAsia"/>
                <w:sz w:val="16"/>
                <w:szCs w:val="16"/>
              </w:rPr>
              <w:t>〜</w:t>
            </w:r>
            <w:r w:rsidR="00F54C8B" w:rsidRPr="00930C07">
              <w:rPr>
                <w:rFonts w:ascii="ＭＳ Ｐゴシック" w:eastAsia="ＭＳ Ｐゴシック" w:hAnsi="ＭＳ Ｐゴシック"/>
                <w:sz w:val="16"/>
                <w:szCs w:val="16"/>
              </w:rPr>
              <w:t>147</w:t>
            </w:r>
            <w:r w:rsidR="00F54C8B" w:rsidRPr="00930C07">
              <w:rPr>
                <w:rFonts w:ascii="ＭＳ Ｐゴシック" w:eastAsia="ＭＳ Ｐゴシック" w:hAnsi="ＭＳ Ｐゴシック" w:hint="eastAsia"/>
                <w:sz w:val="16"/>
                <w:szCs w:val="16"/>
              </w:rPr>
              <w:t>）</w:t>
            </w:r>
          </w:p>
          <w:p w:rsidR="00F54C8B" w:rsidRPr="00930C07"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・「修学旅行の夜」（６年</w:t>
            </w:r>
            <w:r w:rsidRPr="00930C07">
              <w:rPr>
                <w:rFonts w:ascii="ＭＳ Ｐゴシック" w:eastAsia="ＭＳ Ｐゴシック" w:hAnsi="ＭＳ Ｐゴシック"/>
                <w:sz w:val="16"/>
                <w:szCs w:val="16"/>
              </w:rPr>
              <w:t>p.76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79</w:t>
            </w:r>
            <w:r w:rsidRPr="00930C07">
              <w:rPr>
                <w:rFonts w:ascii="ＭＳ Ｐゴシック" w:eastAsia="ＭＳ Ｐゴシック" w:hAnsi="ＭＳ Ｐゴシック" w:hint="eastAsia"/>
                <w:sz w:val="16"/>
                <w:szCs w:val="16"/>
              </w:rPr>
              <w:t>）</w:t>
            </w:r>
          </w:p>
        </w:tc>
      </w:tr>
      <w:tr w:rsidR="00F54C8B" w:rsidRPr="004220B2" w:rsidTr="00195D2F">
        <w:trPr>
          <w:trHeight w:val="694"/>
        </w:trPr>
        <w:tc>
          <w:tcPr>
            <w:tcW w:w="2802" w:type="dxa"/>
            <w:tcBorders>
              <w:right w:val="dotted" w:sz="4" w:space="0" w:color="auto"/>
            </w:tcBorders>
            <w:shd w:val="clear" w:color="auto" w:fill="DBE5F1" w:themeFill="accent1" w:themeFillTint="33"/>
          </w:tcPr>
          <w:p w:rsidR="00F54C8B" w:rsidRPr="00930C07"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内容の程度，および分量は適切か。</w:t>
            </w:r>
          </w:p>
        </w:tc>
        <w:tc>
          <w:tcPr>
            <w:tcW w:w="3969" w:type="dxa"/>
            <w:tcBorders>
              <w:left w:val="dotted" w:sz="4" w:space="0" w:color="auto"/>
              <w:right w:val="dotted" w:sz="4" w:space="0" w:color="auto"/>
            </w:tcBorders>
          </w:tcPr>
          <w:p w:rsidR="00CE6E79"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◯各学年の配当時間の授業を行うために，十分な数の</w:t>
            </w:r>
          </w:p>
          <w:p w:rsidR="00F54C8B" w:rsidRPr="00930C07" w:rsidRDefault="00F54C8B" w:rsidP="00CE6E79">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教材を用意しました。</w:t>
            </w:r>
          </w:p>
        </w:tc>
        <w:tc>
          <w:tcPr>
            <w:tcW w:w="3969" w:type="dxa"/>
            <w:tcBorders>
              <w:left w:val="dotted" w:sz="4" w:space="0" w:color="auto"/>
            </w:tcBorders>
          </w:tcPr>
          <w:p w:rsidR="00F54C8B" w:rsidRPr="00930C07" w:rsidRDefault="00F54C8B"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・別冊の内容解説資料</w:t>
            </w:r>
            <w:r w:rsidRPr="00930C07">
              <w:rPr>
                <w:rFonts w:ascii="ＭＳ Ｐゴシック" w:eastAsia="ＭＳ Ｐゴシック" w:hAnsi="ＭＳ Ｐゴシック"/>
                <w:sz w:val="16"/>
                <w:szCs w:val="16"/>
              </w:rPr>
              <w:t>p.26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29</w:t>
            </w:r>
            <w:r w:rsidRPr="00930C07">
              <w:rPr>
                <w:rFonts w:ascii="ＭＳ Ｐゴシック" w:eastAsia="ＭＳ Ｐゴシック" w:hAnsi="ＭＳ Ｐゴシック" w:hint="eastAsia"/>
                <w:sz w:val="16"/>
                <w:szCs w:val="16"/>
              </w:rPr>
              <w:t>の「教材一覧」を参照。</w:t>
            </w:r>
          </w:p>
        </w:tc>
      </w:tr>
    </w:tbl>
    <w:p w:rsidR="00DE027C" w:rsidRDefault="00DE027C" w:rsidP="00DE027C">
      <w:pPr>
        <w:ind w:left="281" w:hanging="281"/>
      </w:pPr>
      <w:r w:rsidRPr="00374662">
        <w:rPr>
          <w:rFonts w:ascii="ＭＳ Ｐゴシック" w:eastAsia="ＭＳ Ｐゴシック" w:hAnsi="ＭＳ Ｐゴシック" w:hint="eastAsia"/>
          <w:b/>
          <w:sz w:val="28"/>
          <w:szCs w:val="28"/>
        </w:rPr>
        <w:t>◯</w:t>
      </w:r>
      <w:r>
        <w:rPr>
          <w:rFonts w:ascii="ＭＳ Ｐゴシック" w:eastAsia="ＭＳ Ｐゴシック" w:hAnsi="ＭＳ Ｐゴシック" w:hint="eastAsia"/>
          <w:b/>
          <w:sz w:val="28"/>
          <w:szCs w:val="28"/>
        </w:rPr>
        <w:t>指導上の配慮</w:t>
      </w:r>
    </w:p>
    <w:tbl>
      <w:tblPr>
        <w:tblStyle w:val="a3"/>
        <w:tblW w:w="10740" w:type="dxa"/>
        <w:tblLook w:val="04A0" w:firstRow="1" w:lastRow="0" w:firstColumn="1" w:lastColumn="0" w:noHBand="0" w:noVBand="1"/>
      </w:tblPr>
      <w:tblGrid>
        <w:gridCol w:w="2802"/>
        <w:gridCol w:w="3969"/>
        <w:gridCol w:w="3969"/>
      </w:tblGrid>
      <w:tr w:rsidR="00DE027C" w:rsidRPr="001E3D7A" w:rsidTr="00EE2991">
        <w:trPr>
          <w:trHeight w:val="405"/>
        </w:trPr>
        <w:tc>
          <w:tcPr>
            <w:tcW w:w="2802" w:type="dxa"/>
            <w:tcBorders>
              <w:top w:val="single" w:sz="4" w:space="0" w:color="auto"/>
              <w:left w:val="single" w:sz="4" w:space="0" w:color="auto"/>
              <w:bottom w:val="single" w:sz="4" w:space="0" w:color="auto"/>
              <w:right w:val="dotted" w:sz="4" w:space="0" w:color="auto"/>
            </w:tcBorders>
            <w:shd w:val="clear" w:color="auto" w:fill="FFFFBD"/>
          </w:tcPr>
          <w:p w:rsidR="00DE027C" w:rsidRPr="00D623F4" w:rsidRDefault="00DE027C" w:rsidP="00DC4E04">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left w:val="dotted" w:sz="4" w:space="0" w:color="auto"/>
              <w:bottom w:val="single" w:sz="4" w:space="0" w:color="auto"/>
              <w:right w:val="dotted" w:sz="4" w:space="0" w:color="auto"/>
            </w:tcBorders>
            <w:shd w:val="clear" w:color="auto" w:fill="FFFFBD"/>
          </w:tcPr>
          <w:p w:rsidR="00DE027C" w:rsidRPr="00D623F4" w:rsidRDefault="00DE027C" w:rsidP="00DC4E04">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left w:val="dotted" w:sz="4" w:space="0" w:color="auto"/>
              <w:bottom w:val="single" w:sz="4" w:space="0" w:color="auto"/>
            </w:tcBorders>
            <w:shd w:val="clear" w:color="auto" w:fill="FFFFBD"/>
          </w:tcPr>
          <w:p w:rsidR="00DE027C" w:rsidRPr="00D623F4" w:rsidRDefault="00DE027C" w:rsidP="00DC4E04">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bl>
    <w:tbl>
      <w:tblPr>
        <w:tblW w:w="10740" w:type="dxa"/>
        <w:tblLook w:val="04A0" w:firstRow="1" w:lastRow="0" w:firstColumn="1" w:lastColumn="0" w:noHBand="0" w:noVBand="1"/>
      </w:tblPr>
      <w:tblGrid>
        <w:gridCol w:w="2802"/>
        <w:gridCol w:w="3969"/>
        <w:gridCol w:w="3969"/>
      </w:tblGrid>
      <w:tr w:rsidR="00DE027C" w:rsidRPr="004220B2" w:rsidTr="00DD4EEB">
        <w:trPr>
          <w:trHeight w:val="1654"/>
        </w:trPr>
        <w:tc>
          <w:tcPr>
            <w:tcW w:w="2802" w:type="dxa"/>
            <w:tcBorders>
              <w:left w:val="single" w:sz="4" w:space="0" w:color="auto"/>
              <w:bottom w:val="single" w:sz="4" w:space="0" w:color="auto"/>
              <w:right w:val="dotted" w:sz="4" w:space="0" w:color="auto"/>
            </w:tcBorders>
            <w:shd w:val="clear" w:color="auto" w:fill="DBE5F1" w:themeFill="accent1" w:themeFillTint="33"/>
          </w:tcPr>
          <w:p w:rsidR="00DE027C" w:rsidRPr="00930C07" w:rsidRDefault="00DE027C" w:rsidP="00930C07">
            <w:pPr>
              <w:pStyle w:val="a4"/>
              <w:spacing w:line="240" w:lineRule="exact"/>
              <w:ind w:leftChars="0" w:left="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学習意欲を喚起し，主体的な学習を促すための工夫がされているか。</w:t>
            </w:r>
          </w:p>
        </w:tc>
        <w:tc>
          <w:tcPr>
            <w:tcW w:w="3969" w:type="dxa"/>
            <w:tcBorders>
              <w:left w:val="dotted" w:sz="4" w:space="0" w:color="auto"/>
              <w:bottom w:val="single" w:sz="4" w:space="0" w:color="auto"/>
              <w:right w:val="dotted" w:sz="4" w:space="0" w:color="auto"/>
            </w:tcBorders>
          </w:tcPr>
          <w:p w:rsidR="00467CC0" w:rsidRDefault="00DE027C" w:rsidP="00467CC0">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◯導入教材で，道徳の授業の流れや様子を分かりやす</w:t>
            </w:r>
          </w:p>
          <w:p w:rsidR="00467CC0" w:rsidRDefault="00DE027C" w:rsidP="00467CC0">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く示し，学習意欲と主体的な学習態度の育成のため</w:t>
            </w:r>
          </w:p>
          <w:p w:rsidR="00DE027C" w:rsidRPr="00930C07" w:rsidRDefault="00DE027C" w:rsidP="00467CC0">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に工夫しています。</w:t>
            </w:r>
          </w:p>
          <w:p w:rsidR="00467CC0" w:rsidRDefault="00DE027C" w:rsidP="00467CC0">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◯「問題を見つけて考える」や「いじめのない世界へ」の</w:t>
            </w:r>
          </w:p>
          <w:p w:rsidR="00467CC0" w:rsidRDefault="00DE027C" w:rsidP="00467CC0">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とびらページでは，教材を扱う前に児童に問題を提起</w:t>
            </w:r>
          </w:p>
          <w:p w:rsidR="00DE027C" w:rsidRPr="00930C07" w:rsidRDefault="00DE027C" w:rsidP="00467CC0">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し，主体的に考えられるように工夫しました。</w:t>
            </w:r>
          </w:p>
        </w:tc>
        <w:tc>
          <w:tcPr>
            <w:tcW w:w="3969" w:type="dxa"/>
            <w:tcBorders>
              <w:left w:val="dotted" w:sz="4" w:space="0" w:color="auto"/>
              <w:bottom w:val="single" w:sz="4" w:space="0" w:color="auto"/>
              <w:right w:val="single" w:sz="4" w:space="0" w:color="auto"/>
            </w:tcBorders>
          </w:tcPr>
          <w:p w:rsidR="00364775" w:rsidRDefault="00DE027C"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・導入教材</w:t>
            </w:r>
          </w:p>
          <w:p w:rsidR="00DE027C" w:rsidRPr="00930C07" w:rsidRDefault="00DE027C" w:rsidP="00364775">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「どうとくの</w:t>
            </w:r>
            <w:r w:rsidRPr="00930C07">
              <w:rPr>
                <w:rFonts w:ascii="ＭＳ Ｐゴシック" w:eastAsia="ＭＳ Ｐゴシック" w:hAnsi="ＭＳ Ｐゴシック"/>
                <w:sz w:val="16"/>
                <w:szCs w:val="16"/>
              </w:rPr>
              <w:t xml:space="preserve"> </w:t>
            </w:r>
            <w:r w:rsidRPr="00930C07">
              <w:rPr>
                <w:rFonts w:ascii="ＭＳ Ｐゴシック" w:eastAsia="ＭＳ Ｐゴシック" w:hAnsi="ＭＳ Ｐゴシック" w:hint="eastAsia"/>
                <w:sz w:val="16"/>
                <w:szCs w:val="16"/>
              </w:rPr>
              <w:t>じかんはね……。」（１年</w:t>
            </w:r>
            <w:r w:rsidRPr="00930C07">
              <w:rPr>
                <w:rFonts w:ascii="ＭＳ Ｐゴシック" w:eastAsia="ＭＳ Ｐゴシック" w:hAnsi="ＭＳ Ｐゴシック"/>
                <w:sz w:val="16"/>
                <w:szCs w:val="16"/>
              </w:rPr>
              <w:t>p.10</w:t>
            </w:r>
            <w:r w:rsidRPr="00930C07">
              <w:rPr>
                <w:rFonts w:ascii="ＭＳ Ｐゴシック" w:eastAsia="ＭＳ Ｐゴシック" w:hAnsi="ＭＳ Ｐゴシック" w:hint="eastAsia"/>
                <w:sz w:val="16"/>
                <w:szCs w:val="16"/>
              </w:rPr>
              <w:t>）</w:t>
            </w:r>
          </w:p>
          <w:p w:rsidR="00DE027C" w:rsidRPr="00930C07" w:rsidRDefault="00DE027C"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・「道徳の時間が始まるよ！」（２〜６年</w:t>
            </w:r>
            <w:r w:rsidRPr="00930C07">
              <w:rPr>
                <w:rFonts w:ascii="ＭＳ Ｐゴシック" w:eastAsia="ＭＳ Ｐゴシック" w:hAnsi="ＭＳ Ｐゴシック"/>
                <w:sz w:val="16"/>
                <w:szCs w:val="16"/>
              </w:rPr>
              <w:t>p.</w:t>
            </w:r>
            <w:r w:rsidR="00105366" w:rsidRPr="00930C07">
              <w:rPr>
                <w:rFonts w:ascii="ＭＳ Ｐゴシック" w:eastAsia="ＭＳ Ｐゴシック" w:hAnsi="ＭＳ Ｐゴシック" w:hint="eastAsia"/>
                <w:sz w:val="16"/>
                <w:szCs w:val="16"/>
              </w:rPr>
              <w:t>6〜9</w:t>
            </w:r>
            <w:r w:rsidRPr="00930C07">
              <w:rPr>
                <w:rFonts w:ascii="ＭＳ Ｐゴシック" w:eastAsia="ＭＳ Ｐゴシック" w:hAnsi="ＭＳ Ｐゴシック" w:hint="eastAsia"/>
                <w:sz w:val="16"/>
                <w:szCs w:val="16"/>
              </w:rPr>
              <w:t>）</w:t>
            </w:r>
          </w:p>
          <w:p w:rsidR="00DE027C" w:rsidRPr="00930C07" w:rsidRDefault="00DE027C"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hint="eastAsia"/>
                <w:noProof/>
                <w:sz w:val="16"/>
                <w:szCs w:val="16"/>
              </w:rPr>
              <w:drawing>
                <wp:inline distT="0" distB="0" distL="0" distR="0" wp14:anchorId="508AD36D" wp14:editId="78DDE17C">
                  <wp:extent cx="124359" cy="113053"/>
                  <wp:effectExtent l="0" t="0" r="952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問題.png"/>
                          <pic:cNvPicPr/>
                        </pic:nvPicPr>
                        <pic:blipFill>
                          <a:blip r:embed="rId16">
                            <a:extLst>
                              <a:ext uri="{28A0092B-C50C-407E-A947-70E740481C1C}">
                                <a14:useLocalDpi xmlns:a14="http://schemas.microsoft.com/office/drawing/2010/main" val="0"/>
                              </a:ext>
                            </a:extLst>
                          </a:blip>
                          <a:stretch>
                            <a:fillRect/>
                          </a:stretch>
                        </pic:blipFill>
                        <pic:spPr>
                          <a:xfrm>
                            <a:off x="0" y="0"/>
                            <a:ext cx="126985" cy="115440"/>
                          </a:xfrm>
                          <a:prstGeom prst="rect">
                            <a:avLst/>
                          </a:prstGeom>
                        </pic:spPr>
                      </pic:pic>
                    </a:graphicData>
                  </a:graphic>
                </wp:inline>
              </w:drawing>
            </w:r>
            <w:r w:rsidRPr="00BC0BB0">
              <w:rPr>
                <w:rFonts w:ascii="ＭＳ Ｐゴシック" w:eastAsia="ＭＳ Ｐゴシック" w:hAnsi="ＭＳ Ｐゴシック" w:hint="eastAsia"/>
                <w:b/>
                <w:sz w:val="16"/>
                <w:szCs w:val="16"/>
              </w:rPr>
              <w:t>「問題を見つけて考える」（</w:t>
            </w:r>
            <w:r w:rsidRPr="00930C07">
              <w:rPr>
                <w:rFonts w:ascii="ＭＳ Ｐゴシック" w:eastAsia="ＭＳ Ｐゴシック" w:hAnsi="ＭＳ Ｐゴシック" w:hint="eastAsia"/>
                <w:sz w:val="16"/>
                <w:szCs w:val="16"/>
              </w:rPr>
              <w:t>４年</w:t>
            </w:r>
            <w:r w:rsidRPr="00930C07">
              <w:rPr>
                <w:rFonts w:ascii="ＭＳ Ｐゴシック" w:eastAsia="ＭＳ Ｐゴシック" w:hAnsi="ＭＳ Ｐゴシック"/>
                <w:sz w:val="16"/>
                <w:szCs w:val="16"/>
              </w:rPr>
              <w:t>p.103</w:t>
            </w:r>
            <w:r w:rsidRPr="00930C07">
              <w:rPr>
                <w:rFonts w:ascii="ＭＳ Ｐゴシック" w:eastAsia="ＭＳ Ｐゴシック" w:hAnsi="ＭＳ Ｐゴシック" w:hint="eastAsia"/>
                <w:sz w:val="16"/>
                <w:szCs w:val="16"/>
              </w:rPr>
              <w:t>，５年</w:t>
            </w:r>
            <w:r w:rsidRPr="00930C07">
              <w:rPr>
                <w:rFonts w:ascii="ＭＳ Ｐゴシック" w:eastAsia="ＭＳ Ｐゴシック" w:hAnsi="ＭＳ Ｐゴシック"/>
                <w:sz w:val="16"/>
                <w:szCs w:val="16"/>
              </w:rPr>
              <w:t>p.25</w:t>
            </w:r>
            <w:r w:rsidRPr="00930C07">
              <w:rPr>
                <w:rFonts w:ascii="ＭＳ Ｐゴシック" w:eastAsia="ＭＳ Ｐゴシック" w:hAnsi="ＭＳ Ｐゴシック" w:hint="eastAsia"/>
                <w:sz w:val="16"/>
                <w:szCs w:val="16"/>
              </w:rPr>
              <w:t>）</w:t>
            </w:r>
          </w:p>
          <w:p w:rsidR="00DE027C" w:rsidRPr="00930C07" w:rsidRDefault="00930C07" w:rsidP="00930C07">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0" distB="0" distL="114300" distR="114300" simplePos="0" relativeHeight="251650039" behindDoc="0" locked="0" layoutInCell="1" allowOverlap="1" wp14:anchorId="73205552" wp14:editId="3A760D9F">
                      <wp:simplePos x="0" y="0"/>
                      <wp:positionH relativeFrom="column">
                        <wp:posOffset>1331595</wp:posOffset>
                      </wp:positionH>
                      <wp:positionV relativeFrom="paragraph">
                        <wp:posOffset>255270</wp:posOffset>
                      </wp:positionV>
                      <wp:extent cx="1085850" cy="1171575"/>
                      <wp:effectExtent l="0" t="0" r="0" b="0"/>
                      <wp:wrapNone/>
                      <wp:docPr id="13" name="テキスト ボックス 13"/>
                      <wp:cNvGraphicFramePr/>
                      <a:graphic xmlns:a="http://schemas.openxmlformats.org/drawingml/2006/main">
                        <a:graphicData uri="http://schemas.microsoft.com/office/word/2010/wordprocessingShape">
                          <wps:wsp>
                            <wps:cNvSpPr txBox="1"/>
                            <wps:spPr bwMode="auto">
                              <a:xfrm>
                                <a:off x="0" y="0"/>
                                <a:ext cx="1085850" cy="1171575"/>
                              </a:xfrm>
                              <a:prstGeom prst="rect">
                                <a:avLst/>
                              </a:prstGeom>
                              <a:noFill/>
                              <a:ln w="9525">
                                <a:noFill/>
                                <a:miter lim="800000"/>
                                <a:headEnd/>
                                <a:tailEnd/>
                              </a:ln>
                            </wps:spPr>
                            <wps:txbx>
                              <w:txbxContent>
                                <w:p w:rsidR="009B5523" w:rsidRDefault="009B55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4" type="#_x0000_t202" style="position:absolute;left:0;text-align:left;margin-left:104.85pt;margin-top:20.1pt;width:85.5pt;height:92.25pt;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" filled="f" stroked="f">
                      <v:textbox>
                        <w:txbxContent>
                          <w:p w:rsidR="009B5523" w:rsidRDefault="009B5523"/>
                        </w:txbxContent>
                      </v:textbox>
                    </v:shape>
                  </w:pict>
                </mc:Fallback>
              </mc:AlternateContent>
            </w:r>
            <w:r w:rsidR="00DE027C" w:rsidRPr="00930C07">
              <w:rPr>
                <w:rFonts w:ascii="ＭＳ Ｐゴシック" w:eastAsia="ＭＳ Ｐゴシック" w:hAnsi="ＭＳ Ｐゴシック" w:hint="eastAsia"/>
                <w:sz w:val="16"/>
                <w:szCs w:val="16"/>
              </w:rPr>
              <w:t>・</w:t>
            </w:r>
            <w:r w:rsidR="00DE027C" w:rsidRPr="00930C07">
              <w:rPr>
                <w:rFonts w:ascii="ＭＳ Ｐゴシック" w:eastAsia="ＭＳ Ｐゴシック" w:hAnsi="ＭＳ Ｐゴシック" w:hint="eastAsia"/>
                <w:noProof/>
                <w:sz w:val="16"/>
                <w:szCs w:val="16"/>
              </w:rPr>
              <w:drawing>
                <wp:inline distT="0" distB="0" distL="0" distR="0" wp14:anchorId="5DF556B7" wp14:editId="280C8F09">
                  <wp:extent cx="87783" cy="96561"/>
                  <wp:effectExtent l="0" t="0" r="762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いじめ.png"/>
                          <pic:cNvPicPr/>
                        </pic:nvPicPr>
                        <pic:blipFill>
                          <a:blip r:embed="rId11">
                            <a:extLst>
                              <a:ext uri="{28A0092B-C50C-407E-A947-70E740481C1C}">
                                <a14:useLocalDpi xmlns:a14="http://schemas.microsoft.com/office/drawing/2010/main" val="0"/>
                              </a:ext>
                            </a:extLst>
                          </a:blip>
                          <a:stretch>
                            <a:fillRect/>
                          </a:stretch>
                        </pic:blipFill>
                        <pic:spPr>
                          <a:xfrm>
                            <a:off x="0" y="0"/>
                            <a:ext cx="89636" cy="98599"/>
                          </a:xfrm>
                          <a:prstGeom prst="rect">
                            <a:avLst/>
                          </a:prstGeom>
                        </pic:spPr>
                      </pic:pic>
                    </a:graphicData>
                  </a:graphic>
                </wp:inline>
              </w:drawing>
            </w:r>
            <w:r w:rsidR="00DE027C" w:rsidRPr="00BC0BB0">
              <w:rPr>
                <w:rFonts w:ascii="ＭＳ Ｐゴシック" w:eastAsia="ＭＳ Ｐゴシック" w:hAnsi="ＭＳ Ｐゴシック" w:hint="eastAsia"/>
                <w:b/>
                <w:sz w:val="16"/>
                <w:szCs w:val="16"/>
              </w:rPr>
              <w:t>「いじめのない世界へ」</w:t>
            </w:r>
            <w:r w:rsidR="00DE027C" w:rsidRPr="00930C07">
              <w:rPr>
                <w:rFonts w:ascii="ＭＳ Ｐゴシック" w:eastAsia="ＭＳ Ｐゴシック" w:hAnsi="ＭＳ Ｐゴシック" w:hint="eastAsia"/>
                <w:sz w:val="16"/>
                <w:szCs w:val="16"/>
              </w:rPr>
              <w:t>（２年</w:t>
            </w:r>
            <w:r w:rsidR="00DE027C" w:rsidRPr="00930C07">
              <w:rPr>
                <w:rFonts w:ascii="ＭＳ Ｐゴシック" w:eastAsia="ＭＳ Ｐゴシック" w:hAnsi="ＭＳ Ｐゴシック"/>
                <w:sz w:val="16"/>
                <w:szCs w:val="16"/>
              </w:rPr>
              <w:t>p.62</w:t>
            </w:r>
            <w:r w:rsidR="00DE027C" w:rsidRPr="00930C07">
              <w:rPr>
                <w:rFonts w:ascii="ＭＳ Ｐゴシック" w:eastAsia="ＭＳ Ｐゴシック" w:hAnsi="ＭＳ Ｐゴシック" w:hint="eastAsia"/>
                <w:sz w:val="16"/>
                <w:szCs w:val="16"/>
              </w:rPr>
              <w:t>，３年</w:t>
            </w:r>
            <w:r w:rsidR="00DE027C" w:rsidRPr="00930C07">
              <w:rPr>
                <w:rFonts w:ascii="ＭＳ Ｐゴシック" w:eastAsia="ＭＳ Ｐゴシック" w:hAnsi="ＭＳ Ｐゴシック"/>
                <w:sz w:val="16"/>
                <w:szCs w:val="16"/>
              </w:rPr>
              <w:t>p.29</w:t>
            </w:r>
            <w:r w:rsidR="00DE027C" w:rsidRPr="00930C07">
              <w:rPr>
                <w:rFonts w:ascii="ＭＳ Ｐゴシック" w:eastAsia="ＭＳ Ｐゴシック" w:hAnsi="ＭＳ Ｐゴシック" w:hint="eastAsia"/>
                <w:sz w:val="16"/>
                <w:szCs w:val="16"/>
              </w:rPr>
              <w:t>）</w:t>
            </w:r>
          </w:p>
        </w:tc>
      </w:tr>
      <w:tr w:rsidR="00DE027C" w:rsidRPr="004220B2" w:rsidTr="00DD4EEB">
        <w:trPr>
          <w:trHeight w:val="1699"/>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DE027C" w:rsidRPr="00930C07" w:rsidRDefault="00DE027C" w:rsidP="00CE6E79">
            <w:pPr>
              <w:pStyle w:val="a4"/>
              <w:spacing w:line="240" w:lineRule="exact"/>
              <w:rPr>
                <w:rFonts w:ascii="ＭＳ Ｐゴシック" w:eastAsia="ＭＳ Ｐゴシック" w:hAnsi="ＭＳ Ｐゴシック"/>
                <w:sz w:val="16"/>
                <w:szCs w:val="16"/>
              </w:rPr>
            </w:pPr>
          </w:p>
        </w:tc>
        <w:tc>
          <w:tcPr>
            <w:tcW w:w="3969" w:type="dxa"/>
            <w:tcBorders>
              <w:top w:val="single" w:sz="4" w:space="0" w:color="auto"/>
              <w:left w:val="dotted" w:sz="4" w:space="0" w:color="auto"/>
              <w:bottom w:val="single" w:sz="4" w:space="0" w:color="auto"/>
              <w:right w:val="dotted" w:sz="4" w:space="0" w:color="auto"/>
            </w:tcBorders>
          </w:tcPr>
          <w:p w:rsidR="00DE027C" w:rsidRPr="00930C07" w:rsidRDefault="00DE027C" w:rsidP="00CE6E79">
            <w:pPr>
              <w:spacing w:line="240" w:lineRule="exact"/>
              <w:ind w:left="160" w:hangingChars="100" w:hanging="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◯学習案内役のキャラクター「こころん」とともに学習に取り組むことにより，児童の学習意欲が高まるように工夫しました。</w:t>
            </w:r>
          </w:p>
        </w:tc>
        <w:tc>
          <w:tcPr>
            <w:tcW w:w="3969" w:type="dxa"/>
            <w:tcBorders>
              <w:top w:val="single" w:sz="4" w:space="0" w:color="auto"/>
              <w:left w:val="dotted" w:sz="4" w:space="0" w:color="auto"/>
              <w:bottom w:val="single" w:sz="4" w:space="0" w:color="auto"/>
              <w:right w:val="single" w:sz="4" w:space="0" w:color="auto"/>
            </w:tcBorders>
          </w:tcPr>
          <w:p w:rsidR="00DE027C" w:rsidRPr="00930C07" w:rsidRDefault="00217A19" w:rsidP="00217A19">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noProof/>
                <w:sz w:val="16"/>
                <w:szCs w:val="16"/>
              </w:rPr>
              <mc:AlternateContent>
                <mc:Choice Requires="wps">
                  <w:drawing>
                    <wp:anchor distT="0" distB="0" distL="114300" distR="114300" simplePos="0" relativeHeight="251721728" behindDoc="0" locked="0" layoutInCell="1" allowOverlap="1" wp14:anchorId="2DFBC719" wp14:editId="2F11E62C">
                      <wp:simplePos x="0" y="0"/>
                      <wp:positionH relativeFrom="column">
                        <wp:posOffset>960120</wp:posOffset>
                      </wp:positionH>
                      <wp:positionV relativeFrom="paragraph">
                        <wp:posOffset>775335</wp:posOffset>
                      </wp:positionV>
                      <wp:extent cx="676275" cy="3238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noFill/>
                              <a:ln w="9525">
                                <a:noFill/>
                                <a:miter lim="800000"/>
                                <a:headEnd/>
                                <a:tailEnd/>
                              </a:ln>
                            </wps:spPr>
                            <wps:txbx>
                              <w:txbxContent>
                                <w:p w:rsidR="009B5523" w:rsidRPr="00CE7C47" w:rsidRDefault="009B5523" w:rsidP="009D16B6">
                                  <w:pPr>
                                    <w:ind w:left="211" w:hanging="211"/>
                                    <w:rPr>
                                      <w:rFonts w:ascii="HG丸ｺﾞｼｯｸM-PRO" w:eastAsia="HG丸ｺﾞｼｯｸM-PRO" w:hAnsi="HG丸ｺﾞｼｯｸM-PRO"/>
                                      <w:b/>
                                      <w:sz w:val="18"/>
                                      <w:szCs w:val="18"/>
                                    </w:rPr>
                                  </w:pPr>
                                  <w:r w:rsidRPr="00CE7C47">
                                    <w:rPr>
                                      <w:rFonts w:ascii="HG丸ｺﾞｼｯｸM-PRO" w:eastAsia="HG丸ｺﾞｼｯｸM-PRO" w:hAnsi="HG丸ｺﾞｼｯｸM-PRO" w:hint="eastAsia"/>
                                      <w:b/>
                                      <w:sz w:val="18"/>
                                      <w:szCs w:val="18"/>
                                    </w:rPr>
                                    <w:t>こころん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5.6pt;margin-top:61.05pt;width:53.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" filled="f" stroked="f">
                      <v:textbox>
                        <w:txbxContent>
                          <w:p w:rsidR="009B5523" w:rsidRPr="00CE7C47" w:rsidRDefault="009B5523" w:rsidP="009D16B6">
                            <w:pPr>
                              <w:ind w:left="211" w:hanging="211"/>
                              <w:rPr>
                                <w:rFonts w:ascii="HG丸ｺﾞｼｯｸM-PRO" w:eastAsia="HG丸ｺﾞｼｯｸM-PRO" w:hAnsi="HG丸ｺﾞｼｯｸM-PRO"/>
                                <w:b/>
                                <w:sz w:val="18"/>
                                <w:szCs w:val="18"/>
                              </w:rPr>
                            </w:pPr>
                            <w:r w:rsidRPr="00CE7C47">
                              <w:rPr>
                                <w:rFonts w:ascii="HG丸ｺﾞｼｯｸM-PRO" w:eastAsia="HG丸ｺﾞｼｯｸM-PRO" w:hAnsi="HG丸ｺﾞｼｯｸM-PRO" w:hint="eastAsia"/>
                                <w:b/>
                                <w:sz w:val="18"/>
                                <w:szCs w:val="18"/>
                              </w:rPr>
                              <w:t>こころん</w:t>
                            </w:r>
                          </w:p>
                        </w:txbxContent>
                      </v:textbox>
                    </v:shape>
                  </w:pict>
                </mc:Fallback>
              </mc:AlternateContent>
            </w:r>
            <w:r>
              <w:rPr>
                <w:noProof/>
              </w:rPr>
              <w:drawing>
                <wp:anchor distT="0" distB="0" distL="114300" distR="114300" simplePos="0" relativeHeight="251745280" behindDoc="0" locked="0" layoutInCell="1" allowOverlap="1" wp14:anchorId="5CB7E286" wp14:editId="157A25E5">
                  <wp:simplePos x="0" y="0"/>
                  <wp:positionH relativeFrom="column">
                    <wp:posOffset>1569720</wp:posOffset>
                  </wp:positionH>
                  <wp:positionV relativeFrom="paragraph">
                    <wp:posOffset>69850</wp:posOffset>
                  </wp:positionV>
                  <wp:extent cx="790575" cy="970280"/>
                  <wp:effectExtent l="0" t="0" r="9525" b="1270"/>
                  <wp:wrapNone/>
                  <wp:docPr id="19" name="図 19" descr="C:\Users\T8467\Desktop\webページ関連\検討の観点と内容の特色　ワードにする！\koko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8467\Desktop\webページ関連\検討の観点と内容の特色　ワードにする！\kokor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057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027C" w:rsidRPr="00930C07">
              <w:rPr>
                <w:rFonts w:ascii="ＭＳ Ｐゴシック" w:eastAsia="ＭＳ Ｐゴシック" w:hAnsi="ＭＳ Ｐゴシック" w:hint="eastAsia"/>
                <w:sz w:val="16"/>
                <w:szCs w:val="16"/>
              </w:rPr>
              <w:t>・１〜６年（</w:t>
            </w:r>
            <w:r w:rsidR="00DE027C" w:rsidRPr="00930C07">
              <w:rPr>
                <w:rFonts w:ascii="ＭＳ Ｐゴシック" w:eastAsia="ＭＳ Ｐゴシック" w:hAnsi="ＭＳ Ｐゴシック"/>
                <w:sz w:val="16"/>
                <w:szCs w:val="16"/>
              </w:rPr>
              <w:t>p.</w:t>
            </w:r>
            <w:r w:rsidR="00907BBC">
              <w:rPr>
                <w:rFonts w:ascii="ＭＳ Ｐゴシック" w:eastAsia="ＭＳ Ｐゴシック" w:hAnsi="ＭＳ Ｐゴシック" w:hint="eastAsia"/>
                <w:sz w:val="16"/>
                <w:szCs w:val="16"/>
              </w:rPr>
              <w:t>4〜5</w:t>
            </w:r>
            <w:r w:rsidR="00DE027C" w:rsidRPr="00930C07">
              <w:rPr>
                <w:rFonts w:ascii="ＭＳ Ｐゴシック" w:eastAsia="ＭＳ Ｐゴシック" w:hAnsi="ＭＳ Ｐゴシック" w:hint="eastAsia"/>
                <w:sz w:val="16"/>
                <w:szCs w:val="16"/>
              </w:rPr>
              <w:t>）</w:t>
            </w:r>
          </w:p>
        </w:tc>
      </w:tr>
      <w:tr w:rsidR="00AC57E7" w:rsidRPr="004220B2" w:rsidTr="00356CC8">
        <w:trPr>
          <w:trHeight w:val="2817"/>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AC57E7" w:rsidRPr="00930C07" w:rsidRDefault="00AC57E7" w:rsidP="00930C07">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導入や振り返り，問題提起に必要な教材，学習の整理のための配慮などは，十分にされているか。</w:t>
            </w:r>
          </w:p>
        </w:tc>
        <w:tc>
          <w:tcPr>
            <w:tcW w:w="3969" w:type="dxa"/>
            <w:tcBorders>
              <w:top w:val="single" w:sz="4" w:space="0" w:color="auto"/>
              <w:left w:val="dotted" w:sz="4" w:space="0" w:color="auto"/>
              <w:bottom w:val="single" w:sz="4" w:space="0" w:color="auto"/>
              <w:right w:val="dotted" w:sz="4" w:space="0" w:color="auto"/>
            </w:tcBorders>
          </w:tcPr>
          <w:p w:rsidR="00CE6E79"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◯導入教材を活用して，道徳の授業にスムーズに入れ</w:t>
            </w:r>
          </w:p>
          <w:p w:rsidR="00AC57E7" w:rsidRPr="00930C07" w:rsidRDefault="00AC57E7" w:rsidP="00CE6E79">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るように工夫しました。</w:t>
            </w:r>
          </w:p>
          <w:p w:rsidR="00530F92" w:rsidRPr="00930C07" w:rsidRDefault="00CE7C47" w:rsidP="00CE7C47">
            <w:pPr>
              <w:spacing w:line="240" w:lineRule="exact"/>
              <w:ind w:left="160" w:hangingChars="100" w:hanging="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○各教材のタイトルとともに「学習のテーマ」を示し，児童</w:t>
            </w:r>
            <w:r w:rsidR="00AC57E7" w:rsidRPr="00930C07">
              <w:rPr>
                <w:rFonts w:ascii="ＭＳ Ｐゴシック" w:eastAsia="ＭＳ Ｐゴシック" w:hAnsi="ＭＳ Ｐゴシック" w:hint="eastAsia"/>
                <w:sz w:val="16"/>
                <w:szCs w:val="16"/>
              </w:rPr>
              <w:t>自身が何を学習するかという見通しを持って学習に臨めるように工夫しました。</w:t>
            </w:r>
          </w:p>
          <w:p w:rsidR="00CE6E79"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◯「学習の記録」や「学習のふり返り」「（これからも）かが</w:t>
            </w:r>
          </w:p>
          <w:p w:rsidR="00CE6E79" w:rsidRDefault="00AC57E7" w:rsidP="001B75DD">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やく自分に（！）」「学習のまとめ」を設け，児童が自ら</w:t>
            </w:r>
          </w:p>
          <w:p w:rsidR="00AC57E7" w:rsidRPr="00930C07" w:rsidRDefault="00AC57E7" w:rsidP="001B75DD">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成長を実感できるように工夫しました。</w:t>
            </w:r>
          </w:p>
        </w:tc>
        <w:tc>
          <w:tcPr>
            <w:tcW w:w="3969" w:type="dxa"/>
            <w:tcBorders>
              <w:top w:val="single" w:sz="4" w:space="0" w:color="auto"/>
              <w:left w:val="dotted" w:sz="4" w:space="0" w:color="auto"/>
              <w:bottom w:val="single" w:sz="4" w:space="0" w:color="auto"/>
              <w:right w:val="single" w:sz="4" w:space="0" w:color="auto"/>
            </w:tcBorders>
          </w:tcPr>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・導入教材「道徳の時間が始まるよ！」（</w:t>
            </w:r>
            <w:r w:rsidR="006B34B9">
              <w:rPr>
                <w:rFonts w:ascii="ＭＳ Ｐゴシック" w:eastAsia="ＭＳ Ｐゴシック" w:hAnsi="ＭＳ Ｐゴシック" w:hint="eastAsia"/>
                <w:sz w:val="16"/>
                <w:szCs w:val="16"/>
              </w:rPr>
              <w:t>２</w:t>
            </w:r>
            <w:r w:rsidRPr="00930C07">
              <w:rPr>
                <w:rFonts w:ascii="ＭＳ Ｐゴシック" w:eastAsia="ＭＳ Ｐゴシック" w:hAnsi="ＭＳ Ｐゴシック" w:hint="eastAsia"/>
                <w:sz w:val="16"/>
                <w:szCs w:val="16"/>
              </w:rPr>
              <w:t>〜</w:t>
            </w:r>
            <w:r w:rsidR="006B34B9">
              <w:rPr>
                <w:rFonts w:ascii="ＭＳ Ｐゴシック" w:eastAsia="ＭＳ Ｐゴシック" w:hAnsi="ＭＳ Ｐゴシック" w:hint="eastAsia"/>
                <w:sz w:val="16"/>
                <w:szCs w:val="16"/>
              </w:rPr>
              <w:t>６</w:t>
            </w:r>
            <w:r w:rsidRPr="00930C07">
              <w:rPr>
                <w:rFonts w:ascii="ＭＳ Ｐゴシック" w:eastAsia="ＭＳ Ｐゴシック" w:hAnsi="ＭＳ Ｐゴシック" w:hint="eastAsia"/>
                <w:sz w:val="16"/>
                <w:szCs w:val="16"/>
              </w:rPr>
              <w:t>年</w:t>
            </w:r>
            <w:r w:rsidRPr="00930C07">
              <w:rPr>
                <w:rFonts w:ascii="ＭＳ Ｐゴシック" w:eastAsia="ＭＳ Ｐゴシック" w:hAnsi="ＭＳ Ｐゴシック"/>
                <w:sz w:val="16"/>
                <w:szCs w:val="16"/>
              </w:rPr>
              <w:t>p.6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9</w:t>
            </w:r>
            <w:r w:rsidRPr="00930C07">
              <w:rPr>
                <w:rFonts w:ascii="ＭＳ Ｐゴシック" w:eastAsia="ＭＳ Ｐゴシック" w:hAnsi="ＭＳ Ｐゴシック" w:hint="eastAsia"/>
                <w:sz w:val="16"/>
                <w:szCs w:val="16"/>
              </w:rPr>
              <w:t>）</w:t>
            </w:r>
          </w:p>
          <w:p w:rsidR="001B75DD" w:rsidRPr="00930C07" w:rsidRDefault="00AC57E7" w:rsidP="001B75DD">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 xml:space="preserve">・「学習のテーマ」　</w:t>
            </w:r>
          </w:p>
          <w:p w:rsidR="00530F92" w:rsidRPr="001B75DD" w:rsidRDefault="001B75DD" w:rsidP="001B75DD">
            <w:pPr>
              <w:spacing w:line="240" w:lineRule="exact"/>
              <w:ind w:firstLineChars="50" w:firstLine="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１年</w:t>
            </w:r>
            <w:r w:rsidR="00AC57E7" w:rsidRPr="001B75DD">
              <w:rPr>
                <w:rFonts w:ascii="ＭＳ Ｐゴシック" w:eastAsia="ＭＳ Ｐゴシック" w:hAnsi="ＭＳ Ｐゴシック"/>
                <w:sz w:val="16"/>
                <w:szCs w:val="16"/>
              </w:rPr>
              <w:t>p.12</w:t>
            </w:r>
            <w:r w:rsidR="00AC57E7" w:rsidRPr="001B75DD">
              <w:rPr>
                <w:rFonts w:ascii="ＭＳ Ｐゴシック" w:eastAsia="ＭＳ Ｐゴシック" w:hAnsi="ＭＳ Ｐゴシック" w:hint="eastAsia"/>
                <w:sz w:val="16"/>
                <w:szCs w:val="16"/>
              </w:rPr>
              <w:t>「じぶんで</w:t>
            </w:r>
            <w:r w:rsidR="00AC57E7" w:rsidRPr="00930C07">
              <w:t> </w:t>
            </w:r>
            <w:r w:rsidR="00AC57E7" w:rsidRPr="001B75DD">
              <w:rPr>
                <w:rFonts w:ascii="ＭＳ Ｐゴシック" w:eastAsia="ＭＳ Ｐゴシック" w:hAnsi="ＭＳ Ｐゴシック" w:hint="eastAsia"/>
                <w:sz w:val="16"/>
                <w:szCs w:val="16"/>
              </w:rPr>
              <w:t>できる</w:t>
            </w:r>
            <w:r w:rsidR="00AC57E7" w:rsidRPr="00930C07">
              <w:t> </w:t>
            </w:r>
            <w:r w:rsidR="00AC57E7" w:rsidRPr="001B75DD">
              <w:rPr>
                <w:rFonts w:ascii="ＭＳ Ｐゴシック" w:eastAsia="ＭＳ Ｐゴシック" w:hAnsi="ＭＳ Ｐゴシック" w:hint="eastAsia"/>
                <w:sz w:val="16"/>
                <w:szCs w:val="16"/>
              </w:rPr>
              <w:t xml:space="preserve">こと」　</w:t>
            </w:r>
          </w:p>
          <w:p w:rsidR="00AC57E7" w:rsidRPr="00930C07" w:rsidRDefault="002030F0" w:rsidP="001B75DD">
            <w:pPr>
              <w:spacing w:line="240" w:lineRule="exact"/>
              <w:ind w:firstLineChars="50" w:firstLine="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３年</w:t>
            </w:r>
            <w:r w:rsidR="00AC57E7" w:rsidRPr="00930C07">
              <w:rPr>
                <w:rFonts w:ascii="ＭＳ Ｐゴシック" w:eastAsia="ＭＳ Ｐゴシック" w:hAnsi="ＭＳ Ｐゴシック"/>
                <w:sz w:val="16"/>
                <w:szCs w:val="16"/>
              </w:rPr>
              <w:t>p.33</w:t>
            </w:r>
            <w:r w:rsidR="00AC57E7" w:rsidRPr="00930C07">
              <w:rPr>
                <w:rFonts w:ascii="ＭＳ Ｐゴシック" w:eastAsia="ＭＳ Ｐゴシック" w:hAnsi="ＭＳ Ｐゴシック" w:hint="eastAsia"/>
                <w:sz w:val="16"/>
                <w:szCs w:val="16"/>
              </w:rPr>
              <w:t>「友だちとしんらいし合う」</w:t>
            </w:r>
          </w:p>
          <w:p w:rsidR="00AC57E7" w:rsidRPr="00930C07" w:rsidRDefault="00530F92" w:rsidP="001B75DD">
            <w:pPr>
              <w:spacing w:line="240" w:lineRule="exact"/>
              <w:ind w:firstLineChars="50" w:firstLine="8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５年</w:t>
            </w:r>
            <w:r w:rsidR="00AC57E7" w:rsidRPr="00930C07">
              <w:rPr>
                <w:rFonts w:ascii="ＭＳ Ｐゴシック" w:eastAsia="ＭＳ Ｐゴシック" w:hAnsi="ＭＳ Ｐゴシック"/>
                <w:sz w:val="16"/>
                <w:szCs w:val="16"/>
              </w:rPr>
              <w:t>p.114</w:t>
            </w:r>
            <w:r w:rsidR="00AC57E7" w:rsidRPr="00930C07">
              <w:rPr>
                <w:rFonts w:ascii="ＭＳ Ｐゴシック" w:eastAsia="ＭＳ Ｐゴシック" w:hAnsi="ＭＳ Ｐゴシック" w:hint="eastAsia"/>
                <w:sz w:val="16"/>
                <w:szCs w:val="16"/>
              </w:rPr>
              <w:t>「伝統や文化を受けついで」</w:t>
            </w:r>
          </w:p>
          <w:p w:rsidR="001B75DD" w:rsidRDefault="00AC57E7" w:rsidP="001B75DD">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・「学習の記録」「学習のふり返り」「（これからも）かがや</w:t>
            </w:r>
          </w:p>
          <w:p w:rsidR="001B75DD" w:rsidRDefault="00AC57E7" w:rsidP="001B75DD">
            <w:pPr>
              <w:spacing w:line="240" w:lineRule="exact"/>
              <w:ind w:leftChars="50" w:left="105"/>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く自分に（！）」「学習のまとめ」</w:t>
            </w:r>
          </w:p>
          <w:p w:rsidR="00AC57E7" w:rsidRPr="00930C07" w:rsidRDefault="00AC57E7" w:rsidP="001B75DD">
            <w:pPr>
              <w:spacing w:line="240" w:lineRule="exact"/>
              <w:ind w:leftChars="50" w:left="105"/>
              <w:rPr>
                <w:rFonts w:ascii="ＭＳ Ｐゴシック" w:eastAsia="ＭＳ Ｐゴシック" w:hAnsi="ＭＳ Ｐゴシック"/>
                <w:sz w:val="16"/>
                <w:szCs w:val="16"/>
              </w:rPr>
            </w:pPr>
            <w:r w:rsidRPr="00930C07">
              <w:rPr>
                <w:rFonts w:ascii="ＭＳ Ｐゴシック" w:eastAsia="ＭＳ Ｐゴシック" w:hAnsi="ＭＳ Ｐゴシック"/>
                <w:sz w:val="16"/>
                <w:szCs w:val="16"/>
              </w:rPr>
              <w:cr/>
            </w:r>
            <w:r w:rsidRPr="00930C07">
              <w:rPr>
                <w:rFonts w:ascii="ＭＳ Ｐゴシック" w:eastAsia="ＭＳ Ｐゴシック" w:hAnsi="ＭＳ Ｐゴシック" w:hint="eastAsia"/>
                <w:sz w:val="16"/>
                <w:szCs w:val="16"/>
              </w:rPr>
              <w:t>（１年</w:t>
            </w:r>
            <w:r w:rsidRPr="00930C07">
              <w:rPr>
                <w:rFonts w:ascii="ＭＳ Ｐゴシック" w:eastAsia="ＭＳ Ｐゴシック" w:hAnsi="ＭＳ Ｐゴシック"/>
                <w:sz w:val="16"/>
                <w:szCs w:val="16"/>
              </w:rPr>
              <w:t>p.113</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116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123</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125</w:t>
            </w:r>
            <w:r w:rsidRPr="00930C07">
              <w:rPr>
                <w:rFonts w:ascii="ＭＳ Ｐゴシック" w:eastAsia="ＭＳ Ｐゴシック" w:hAnsi="ＭＳ Ｐゴシック" w:hint="eastAsia"/>
                <w:sz w:val="16"/>
                <w:szCs w:val="16"/>
              </w:rPr>
              <w:t>／２年</w:t>
            </w:r>
            <w:r w:rsidRPr="00930C07">
              <w:rPr>
                <w:rFonts w:ascii="ＭＳ Ｐゴシック" w:eastAsia="ＭＳ Ｐゴシック" w:hAnsi="ＭＳ Ｐゴシック"/>
                <w:sz w:val="16"/>
                <w:szCs w:val="16"/>
              </w:rPr>
              <w:t>p.129</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132</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139</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143</w:t>
            </w:r>
            <w:r w:rsidRPr="00930C07">
              <w:rPr>
                <w:rFonts w:ascii="ＭＳ Ｐゴシック" w:eastAsia="ＭＳ Ｐゴシック" w:hAnsi="ＭＳ Ｐゴシック" w:hint="eastAsia"/>
                <w:sz w:val="16"/>
                <w:szCs w:val="16"/>
              </w:rPr>
              <w:t>／３年</w:t>
            </w:r>
            <w:r w:rsidRPr="00930C07">
              <w:rPr>
                <w:rFonts w:ascii="ＭＳ Ｐゴシック" w:eastAsia="ＭＳ Ｐゴシック" w:hAnsi="ＭＳ Ｐゴシック"/>
                <w:sz w:val="16"/>
                <w:szCs w:val="16"/>
              </w:rPr>
              <w:t>p.151</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154</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161</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165</w:t>
            </w:r>
            <w:r w:rsidRPr="00930C07">
              <w:rPr>
                <w:rFonts w:ascii="ＭＳ Ｐゴシック" w:eastAsia="ＭＳ Ｐゴシック" w:hAnsi="ＭＳ Ｐゴシック" w:hint="eastAsia"/>
                <w:sz w:val="16"/>
                <w:szCs w:val="16"/>
              </w:rPr>
              <w:t>／４年</w:t>
            </w:r>
            <w:r w:rsidRPr="00930C07">
              <w:rPr>
                <w:rFonts w:ascii="ＭＳ Ｐゴシック" w:eastAsia="ＭＳ Ｐゴシック" w:hAnsi="ＭＳ Ｐゴシック"/>
                <w:sz w:val="16"/>
                <w:szCs w:val="16"/>
              </w:rPr>
              <w:t>p.155</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158</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165</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169</w:t>
            </w:r>
            <w:r w:rsidRPr="00930C07">
              <w:rPr>
                <w:rFonts w:ascii="ＭＳ Ｐゴシック" w:eastAsia="ＭＳ Ｐゴシック" w:hAnsi="ＭＳ Ｐゴシック" w:hint="eastAsia"/>
                <w:sz w:val="16"/>
                <w:szCs w:val="16"/>
              </w:rPr>
              <w:t>／５年</w:t>
            </w:r>
            <w:r w:rsidRPr="00930C07">
              <w:rPr>
                <w:rFonts w:ascii="ＭＳ Ｐゴシック" w:eastAsia="ＭＳ Ｐゴシック" w:hAnsi="ＭＳ Ｐゴシック"/>
                <w:sz w:val="16"/>
                <w:szCs w:val="16"/>
              </w:rPr>
              <w:t>p.167</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170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177</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181</w:t>
            </w:r>
            <w:r w:rsidRPr="00930C07">
              <w:rPr>
                <w:rFonts w:ascii="ＭＳ Ｐゴシック" w:eastAsia="ＭＳ Ｐゴシック" w:hAnsi="ＭＳ Ｐゴシック" w:hint="eastAsia"/>
                <w:sz w:val="16"/>
                <w:szCs w:val="16"/>
              </w:rPr>
              <w:t>／６年</w:t>
            </w:r>
            <w:r w:rsidRPr="00930C07">
              <w:rPr>
                <w:rFonts w:ascii="ＭＳ Ｐゴシック" w:eastAsia="ＭＳ Ｐゴシック" w:hAnsi="ＭＳ Ｐゴシック"/>
                <w:sz w:val="16"/>
                <w:szCs w:val="16"/>
              </w:rPr>
              <w:t>p.183</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186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193</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197</w:t>
            </w:r>
            <w:r w:rsidRPr="00930C07">
              <w:rPr>
                <w:rFonts w:ascii="ＭＳ Ｐゴシック" w:eastAsia="ＭＳ Ｐゴシック" w:hAnsi="ＭＳ Ｐゴシック" w:hint="eastAsia"/>
                <w:sz w:val="16"/>
                <w:szCs w:val="16"/>
              </w:rPr>
              <w:t>）</w:t>
            </w:r>
          </w:p>
        </w:tc>
      </w:tr>
      <w:tr w:rsidR="00AC57E7" w:rsidRPr="004220B2" w:rsidTr="00356CC8">
        <w:trPr>
          <w:trHeight w:val="1836"/>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AC57E7" w:rsidRPr="00930C07" w:rsidRDefault="00AC57E7" w:rsidP="00930C07">
            <w:pPr>
              <w:spacing w:line="240" w:lineRule="exact"/>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「考え，議論する道徳」の授業が組み立てられるように工夫されているか。</w:t>
            </w:r>
          </w:p>
        </w:tc>
        <w:tc>
          <w:tcPr>
            <w:tcW w:w="3969" w:type="dxa"/>
            <w:tcBorders>
              <w:top w:val="single" w:sz="4" w:space="0" w:color="auto"/>
              <w:left w:val="dotted" w:sz="4" w:space="0" w:color="auto"/>
              <w:bottom w:val="single" w:sz="4" w:space="0" w:color="auto"/>
              <w:right w:val="dotted" w:sz="4" w:space="0" w:color="auto"/>
            </w:tcBorders>
          </w:tcPr>
          <w:p w:rsidR="00AC57E7" w:rsidRPr="00930C07" w:rsidRDefault="00AC57E7" w:rsidP="00CE6E79">
            <w:pPr>
              <w:spacing w:line="240" w:lineRule="exact"/>
              <w:ind w:left="160" w:hangingChars="100" w:hanging="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◯さまざまな活動の中で積極的に議論することを促し，児童の多様な考えを引き出せるように，これまでの読み物教材とは異なった形式の「活動型教材」を開発しました。</w:t>
            </w:r>
          </w:p>
          <w:p w:rsidR="00CE6E79"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◯児童の発達段階を踏まえて，ジグソーパズル，学校新</w:t>
            </w:r>
          </w:p>
          <w:p w:rsidR="00CE6E79" w:rsidRDefault="00AC57E7" w:rsidP="00CE6E79">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聞，漫画など，さまざまな素材や方法を取り入れて，</w:t>
            </w:r>
          </w:p>
          <w:p w:rsidR="00AC57E7" w:rsidRPr="00930C07" w:rsidRDefault="00AC57E7" w:rsidP="00CE6E79">
            <w:pPr>
              <w:spacing w:line="240" w:lineRule="exact"/>
              <w:ind w:firstLineChars="100" w:firstLine="16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各学年で「活動型教材」を取り上げました。</w:t>
            </w:r>
          </w:p>
        </w:tc>
        <w:tc>
          <w:tcPr>
            <w:tcW w:w="3969" w:type="dxa"/>
            <w:tcBorders>
              <w:top w:val="single" w:sz="4" w:space="0" w:color="auto"/>
              <w:left w:val="dotted" w:sz="4" w:space="0" w:color="auto"/>
              <w:bottom w:val="single" w:sz="4" w:space="0" w:color="auto"/>
              <w:right w:val="single" w:sz="4" w:space="0" w:color="auto"/>
            </w:tcBorders>
          </w:tcPr>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・１年「みつけて</w:t>
            </w:r>
            <w:r w:rsidRPr="00930C07">
              <w:rPr>
                <w:rFonts w:ascii="ＭＳ Ｐゴシック" w:eastAsia="ＭＳ Ｐゴシック" w:hAnsi="ＭＳ Ｐゴシック"/>
                <w:sz w:val="16"/>
                <w:szCs w:val="16"/>
              </w:rPr>
              <w:t> </w:t>
            </w:r>
            <w:r w:rsidRPr="00930C07">
              <w:rPr>
                <w:rFonts w:ascii="ＭＳ Ｐゴシック" w:eastAsia="ＭＳ Ｐゴシック" w:hAnsi="ＭＳ Ｐゴシック" w:hint="eastAsia"/>
                <w:sz w:val="16"/>
                <w:szCs w:val="16"/>
              </w:rPr>
              <w:t>みよう」（</w:t>
            </w:r>
            <w:r w:rsidRPr="00930C07">
              <w:rPr>
                <w:rFonts w:ascii="ＭＳ Ｐゴシック" w:eastAsia="ＭＳ Ｐゴシック" w:hAnsi="ＭＳ Ｐゴシック"/>
                <w:sz w:val="16"/>
                <w:szCs w:val="16"/>
              </w:rPr>
              <w:t>p.70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72</w:t>
            </w:r>
            <w:r w:rsidRPr="00930C07">
              <w:rPr>
                <w:rFonts w:ascii="ＭＳ Ｐゴシック" w:eastAsia="ＭＳ Ｐゴシック" w:hAnsi="ＭＳ Ｐゴシック" w:hint="eastAsia"/>
                <w:sz w:val="16"/>
                <w:szCs w:val="16"/>
              </w:rPr>
              <w:t>）</w:t>
            </w:r>
          </w:p>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・２年「まる子の</w:t>
            </w:r>
            <w:r w:rsidRPr="00930C07">
              <w:rPr>
                <w:rFonts w:ascii="ＭＳ Ｐゴシック" w:eastAsia="ＭＳ Ｐゴシック" w:hAnsi="ＭＳ Ｐゴシック"/>
                <w:sz w:val="16"/>
                <w:szCs w:val="16"/>
              </w:rPr>
              <w:t> </w:t>
            </w:r>
            <w:r w:rsidRPr="00930C07">
              <w:rPr>
                <w:rFonts w:ascii="ＭＳ Ｐゴシック" w:eastAsia="ＭＳ Ｐゴシック" w:hAnsi="ＭＳ Ｐゴシック" w:hint="eastAsia"/>
                <w:sz w:val="16"/>
                <w:szCs w:val="16"/>
              </w:rPr>
              <w:t>かぞくへの</w:t>
            </w:r>
            <w:r w:rsidRPr="00930C07">
              <w:rPr>
                <w:rFonts w:ascii="ＭＳ Ｐゴシック" w:eastAsia="ＭＳ Ｐゴシック" w:hAnsi="ＭＳ Ｐゴシック"/>
                <w:sz w:val="16"/>
                <w:szCs w:val="16"/>
              </w:rPr>
              <w:t> </w:t>
            </w:r>
            <w:r w:rsidRPr="00930C07">
              <w:rPr>
                <w:rFonts w:ascii="ＭＳ Ｐゴシック" w:eastAsia="ＭＳ Ｐゴシック" w:hAnsi="ＭＳ Ｐゴシック" w:hint="eastAsia"/>
                <w:sz w:val="16"/>
                <w:szCs w:val="16"/>
              </w:rPr>
              <w:t>しつもん」（</w:t>
            </w:r>
            <w:r w:rsidRPr="00930C07">
              <w:rPr>
                <w:rFonts w:ascii="ＭＳ Ｐゴシック" w:eastAsia="ＭＳ Ｐゴシック" w:hAnsi="ＭＳ Ｐゴシック"/>
                <w:sz w:val="16"/>
                <w:szCs w:val="16"/>
              </w:rPr>
              <w:t>p.123</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125</w:t>
            </w:r>
            <w:r w:rsidRPr="00930C07">
              <w:rPr>
                <w:rFonts w:ascii="ＭＳ Ｐゴシック" w:eastAsia="ＭＳ Ｐゴシック" w:hAnsi="ＭＳ Ｐゴシック" w:hint="eastAsia"/>
                <w:sz w:val="16"/>
                <w:szCs w:val="16"/>
              </w:rPr>
              <w:t>）</w:t>
            </w:r>
          </w:p>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・３年「教えて！</w:t>
            </w:r>
            <w:r w:rsidRPr="00930C07">
              <w:rPr>
                <w:rFonts w:ascii="ＭＳ Ｐゴシック" w:eastAsia="ＭＳ Ｐゴシック" w:hAnsi="ＭＳ Ｐゴシック"/>
                <w:sz w:val="16"/>
                <w:szCs w:val="16"/>
              </w:rPr>
              <w:t> </w:t>
            </w:r>
            <w:r w:rsidRPr="00930C07">
              <w:rPr>
                <w:rFonts w:ascii="ＭＳ Ｐゴシック" w:eastAsia="ＭＳ Ｐゴシック" w:hAnsi="ＭＳ Ｐゴシック" w:hint="eastAsia"/>
                <w:sz w:val="16"/>
                <w:szCs w:val="16"/>
              </w:rPr>
              <w:t>なんでもそうだん室」（</w:t>
            </w:r>
            <w:r w:rsidRPr="00930C07">
              <w:rPr>
                <w:rFonts w:ascii="ＭＳ Ｐゴシック" w:eastAsia="ＭＳ Ｐゴシック" w:hAnsi="ＭＳ Ｐゴシック"/>
                <w:sz w:val="16"/>
                <w:szCs w:val="16"/>
              </w:rPr>
              <w:t>p.91</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93</w:t>
            </w:r>
            <w:r w:rsidRPr="00930C07">
              <w:rPr>
                <w:rFonts w:ascii="ＭＳ Ｐゴシック" w:eastAsia="ＭＳ Ｐゴシック" w:hAnsi="ＭＳ Ｐゴシック" w:hint="eastAsia"/>
                <w:sz w:val="16"/>
                <w:szCs w:val="16"/>
              </w:rPr>
              <w:t>）</w:t>
            </w:r>
          </w:p>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・４年「紙しばいをつくって発表しよう」（</w:t>
            </w:r>
            <w:r w:rsidRPr="00930C07">
              <w:rPr>
                <w:rFonts w:ascii="ＭＳ Ｐゴシック" w:eastAsia="ＭＳ Ｐゴシック" w:hAnsi="ＭＳ Ｐゴシック"/>
                <w:sz w:val="16"/>
                <w:szCs w:val="16"/>
              </w:rPr>
              <w:t>p.96</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99</w:t>
            </w:r>
            <w:r w:rsidRPr="00930C07">
              <w:rPr>
                <w:rFonts w:ascii="ＭＳ Ｐゴシック" w:eastAsia="ＭＳ Ｐゴシック" w:hAnsi="ＭＳ Ｐゴシック" w:hint="eastAsia"/>
                <w:sz w:val="16"/>
                <w:szCs w:val="16"/>
              </w:rPr>
              <w:t>）</w:t>
            </w:r>
          </w:p>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・５年「大きなじこをよぶ『ヒヤリ・ハット』」（</w:t>
            </w:r>
            <w:r w:rsidRPr="00930C07">
              <w:rPr>
                <w:rFonts w:ascii="ＭＳ Ｐゴシック" w:eastAsia="ＭＳ Ｐゴシック" w:hAnsi="ＭＳ Ｐゴシック"/>
                <w:sz w:val="16"/>
                <w:szCs w:val="16"/>
              </w:rPr>
              <w:t>p.134</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137</w:t>
            </w:r>
            <w:r w:rsidRPr="00930C07">
              <w:rPr>
                <w:rFonts w:ascii="ＭＳ Ｐゴシック" w:eastAsia="ＭＳ Ｐゴシック" w:hAnsi="ＭＳ Ｐゴシック" w:hint="eastAsia"/>
                <w:sz w:val="16"/>
                <w:szCs w:val="16"/>
              </w:rPr>
              <w:t>）</w:t>
            </w:r>
          </w:p>
          <w:p w:rsidR="00AC57E7" w:rsidRPr="00930C07" w:rsidRDefault="00AC57E7" w:rsidP="00930C07">
            <w:pPr>
              <w:spacing w:line="240" w:lineRule="exact"/>
              <w:ind w:left="210" w:hanging="210"/>
              <w:rPr>
                <w:rFonts w:ascii="ＭＳ Ｐゴシック" w:eastAsia="ＭＳ Ｐゴシック" w:hAnsi="ＭＳ Ｐゴシック"/>
                <w:sz w:val="16"/>
                <w:szCs w:val="16"/>
              </w:rPr>
            </w:pPr>
            <w:r w:rsidRPr="00930C07">
              <w:rPr>
                <w:rFonts w:ascii="ＭＳ Ｐゴシック" w:eastAsia="ＭＳ Ｐゴシック" w:hAnsi="ＭＳ Ｐゴシック" w:hint="eastAsia"/>
                <w:sz w:val="16"/>
                <w:szCs w:val="16"/>
              </w:rPr>
              <w:t>・６年「星野君の二るい打」（</w:t>
            </w:r>
            <w:r w:rsidRPr="00930C07">
              <w:rPr>
                <w:rFonts w:ascii="ＭＳ Ｐゴシック" w:eastAsia="ＭＳ Ｐゴシック" w:hAnsi="ＭＳ Ｐゴシック"/>
                <w:sz w:val="16"/>
                <w:szCs w:val="16"/>
              </w:rPr>
              <w:t>p.80</w:t>
            </w:r>
            <w:r w:rsidRPr="00930C07">
              <w:rPr>
                <w:rFonts w:ascii="ＭＳ Ｐゴシック" w:eastAsia="ＭＳ Ｐゴシック" w:hAnsi="ＭＳ Ｐゴシック" w:hint="eastAsia"/>
                <w:sz w:val="16"/>
                <w:szCs w:val="16"/>
              </w:rPr>
              <w:t>〜</w:t>
            </w:r>
            <w:r w:rsidRPr="00930C07">
              <w:rPr>
                <w:rFonts w:ascii="ＭＳ Ｐゴシック" w:eastAsia="ＭＳ Ｐゴシック" w:hAnsi="ＭＳ Ｐゴシック"/>
                <w:sz w:val="16"/>
                <w:szCs w:val="16"/>
              </w:rPr>
              <w:t>83</w:t>
            </w:r>
            <w:r w:rsidRPr="00930C07">
              <w:rPr>
                <w:rFonts w:ascii="ＭＳ Ｐゴシック" w:eastAsia="ＭＳ Ｐゴシック" w:hAnsi="ＭＳ Ｐゴシック" w:hint="eastAsia"/>
                <w:sz w:val="16"/>
                <w:szCs w:val="16"/>
              </w:rPr>
              <w:t>）</w:t>
            </w:r>
          </w:p>
        </w:tc>
      </w:tr>
    </w:tbl>
    <w:p w:rsidR="008A19A7" w:rsidRPr="00374662" w:rsidRDefault="008A19A7" w:rsidP="00374662">
      <w:pPr>
        <w:ind w:left="281" w:hanging="281"/>
        <w:rPr>
          <w:rFonts w:ascii="ＭＳ Ｐゴシック" w:eastAsia="ＭＳ Ｐゴシック" w:hAnsi="ＭＳ Ｐゴシック"/>
          <w:b/>
          <w:sz w:val="28"/>
          <w:szCs w:val="28"/>
        </w:rPr>
      </w:pPr>
      <w:r w:rsidRPr="00374662">
        <w:rPr>
          <w:rFonts w:ascii="ＭＳ Ｐゴシック" w:eastAsia="ＭＳ Ｐゴシック" w:hAnsi="ＭＳ Ｐゴシック" w:hint="eastAsia"/>
          <w:b/>
          <w:sz w:val="28"/>
          <w:szCs w:val="28"/>
        </w:rPr>
        <w:t>◯表記・表現</w:t>
      </w:r>
    </w:p>
    <w:tbl>
      <w:tblPr>
        <w:tblW w:w="10740" w:type="dxa"/>
        <w:tblLook w:val="04A0" w:firstRow="1" w:lastRow="0" w:firstColumn="1" w:lastColumn="0" w:noHBand="0" w:noVBand="1"/>
      </w:tblPr>
      <w:tblGrid>
        <w:gridCol w:w="2802"/>
        <w:gridCol w:w="3969"/>
        <w:gridCol w:w="3969"/>
      </w:tblGrid>
      <w:tr w:rsidR="008A19A7" w:rsidRPr="004220B2" w:rsidTr="005E2392">
        <w:tc>
          <w:tcPr>
            <w:tcW w:w="2802" w:type="dxa"/>
            <w:tcBorders>
              <w:top w:val="single" w:sz="4" w:space="0" w:color="auto"/>
              <w:left w:val="single" w:sz="4" w:space="0" w:color="auto"/>
              <w:bottom w:val="single" w:sz="4" w:space="0" w:color="auto"/>
              <w:right w:val="dotted" w:sz="4" w:space="0" w:color="auto"/>
            </w:tcBorders>
            <w:shd w:val="clear" w:color="auto" w:fill="FFFFBD"/>
          </w:tcPr>
          <w:p w:rsidR="008A19A7" w:rsidRPr="00D623F4" w:rsidRDefault="008A19A7" w:rsidP="009D5C60">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検討の観点</w:t>
            </w:r>
          </w:p>
        </w:tc>
        <w:tc>
          <w:tcPr>
            <w:tcW w:w="3969" w:type="dxa"/>
            <w:tcBorders>
              <w:top w:val="single" w:sz="4" w:space="0" w:color="auto"/>
              <w:left w:val="dotted" w:sz="4" w:space="0" w:color="auto"/>
              <w:bottom w:val="single" w:sz="4" w:space="0" w:color="auto"/>
              <w:right w:val="dotted" w:sz="4" w:space="0" w:color="auto"/>
            </w:tcBorders>
            <w:shd w:val="clear" w:color="auto" w:fill="FFFFBD"/>
          </w:tcPr>
          <w:p w:rsidR="008A19A7" w:rsidRPr="00D623F4" w:rsidRDefault="008A19A7" w:rsidP="0064344B">
            <w:pPr>
              <w:pStyle w:val="a4"/>
              <w:ind w:leftChars="0" w:left="281" w:hanging="281"/>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内容の特色</w:t>
            </w:r>
          </w:p>
        </w:tc>
        <w:tc>
          <w:tcPr>
            <w:tcW w:w="3969" w:type="dxa"/>
            <w:tcBorders>
              <w:top w:val="single" w:sz="4" w:space="0" w:color="auto"/>
              <w:left w:val="dotted" w:sz="4" w:space="0" w:color="auto"/>
              <w:bottom w:val="single" w:sz="4" w:space="0" w:color="auto"/>
              <w:right w:val="single" w:sz="4" w:space="0" w:color="auto"/>
            </w:tcBorders>
            <w:shd w:val="clear" w:color="auto" w:fill="FFFFBD"/>
          </w:tcPr>
          <w:p w:rsidR="008A19A7" w:rsidRPr="00D623F4" w:rsidRDefault="008A19A7" w:rsidP="0064344B">
            <w:pPr>
              <w:pStyle w:val="a4"/>
              <w:ind w:leftChars="0" w:left="210" w:hanging="210"/>
              <w:jc w:val="center"/>
              <w:rPr>
                <w:rFonts w:ascii="ＭＳ Ｐゴシック" w:eastAsia="ＭＳ Ｐゴシック" w:hAnsi="ＭＳ Ｐゴシック"/>
                <w:b/>
                <w:sz w:val="22"/>
              </w:rPr>
            </w:pPr>
            <w:r w:rsidRPr="00D623F4">
              <w:rPr>
                <w:rFonts w:ascii="ＭＳ Ｐゴシック" w:eastAsia="ＭＳ Ｐゴシック" w:hAnsi="ＭＳ Ｐゴシック" w:hint="eastAsia"/>
                <w:b/>
                <w:sz w:val="22"/>
              </w:rPr>
              <w:t>具体例</w:t>
            </w:r>
          </w:p>
        </w:tc>
      </w:tr>
      <w:tr w:rsidR="008A19A7" w:rsidRPr="004220B2" w:rsidTr="005E2392">
        <w:trPr>
          <w:trHeight w:val="1719"/>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8A19A7" w:rsidRPr="00184812" w:rsidRDefault="008A19A7"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本文等の書体，大きさは，児童の発達に配慮されているか。</w:t>
            </w:r>
          </w:p>
        </w:tc>
        <w:tc>
          <w:tcPr>
            <w:tcW w:w="3969" w:type="dxa"/>
            <w:tcBorders>
              <w:top w:val="single" w:sz="4" w:space="0" w:color="auto"/>
              <w:left w:val="dotted" w:sz="4" w:space="0" w:color="auto"/>
              <w:bottom w:val="single" w:sz="4" w:space="0" w:color="auto"/>
              <w:right w:val="dotted" w:sz="4" w:space="0" w:color="auto"/>
            </w:tcBorders>
          </w:tcPr>
          <w:p w:rsidR="000C7E76" w:rsidRDefault="00F7594E"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◯書体は，筆写文字に近く読みやすい独自に開発した</w:t>
            </w:r>
          </w:p>
          <w:p w:rsidR="000C7E76" w:rsidRDefault="00F7594E" w:rsidP="000C7E7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少し太めの教科書体を使用しました。また，児童の</w:t>
            </w:r>
          </w:p>
          <w:p w:rsidR="000C7E76" w:rsidRDefault="00F7594E" w:rsidP="000C7E7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発達段階に応じ，文字の大きさ，字体や行間を工夫</w:t>
            </w:r>
          </w:p>
          <w:p w:rsidR="00995918" w:rsidRPr="00184812" w:rsidRDefault="00F7594E" w:rsidP="000C7E7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しました。</w:t>
            </w:r>
          </w:p>
          <w:p w:rsidR="000C7E76" w:rsidRDefault="00F7594E" w:rsidP="000C7E76">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◯小さい文字となる振り仮名には，ユニバーサルデザイ</w:t>
            </w:r>
          </w:p>
          <w:p w:rsidR="000C7E76" w:rsidRDefault="00F7594E" w:rsidP="000C7E7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ン書体を採用し，読みやすさと見やすさに配慮しまし</w:t>
            </w:r>
          </w:p>
          <w:p w:rsidR="008A19A7" w:rsidRPr="00184812" w:rsidRDefault="00F7594E" w:rsidP="000C7E7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た。</w:t>
            </w:r>
          </w:p>
        </w:tc>
        <w:tc>
          <w:tcPr>
            <w:tcW w:w="3969" w:type="dxa"/>
            <w:tcBorders>
              <w:top w:val="single" w:sz="4" w:space="0" w:color="auto"/>
              <w:left w:val="dotted" w:sz="4" w:space="0" w:color="auto"/>
              <w:bottom w:val="single" w:sz="4" w:space="0" w:color="auto"/>
              <w:right w:val="single" w:sz="4" w:space="0" w:color="auto"/>
            </w:tcBorders>
          </w:tcPr>
          <w:p w:rsidR="008A13EA" w:rsidRDefault="005E2392" w:rsidP="00184812">
            <w:pPr>
              <w:spacing w:line="240" w:lineRule="exact"/>
              <w:ind w:left="75" w:hangingChars="47" w:hanging="75"/>
              <w:rPr>
                <w:rFonts w:ascii="ＭＳ Ｐゴシック" w:eastAsia="ＭＳ Ｐゴシック" w:hAnsi="ＭＳ Ｐゴシック"/>
                <w:sz w:val="16"/>
                <w:szCs w:val="16"/>
              </w:rPr>
            </w:pPr>
            <w:r>
              <w:rPr>
                <w:rFonts w:ascii="ＭＳ Ｐゴシック" w:eastAsia="ＭＳ Ｐゴシック" w:hAnsi="ＭＳ Ｐゴシック"/>
                <w:noProof/>
                <w:sz w:val="16"/>
                <w:szCs w:val="16"/>
              </w:rPr>
              <mc:AlternateContent>
                <mc:Choice Requires="wps">
                  <w:drawing>
                    <wp:anchor distT="0" distB="0" distL="114300" distR="114300" simplePos="0" relativeHeight="251738112" behindDoc="0" locked="0" layoutInCell="1" allowOverlap="1" wp14:anchorId="0CA29A3E" wp14:editId="55040666">
                      <wp:simplePos x="0" y="0"/>
                      <wp:positionH relativeFrom="column">
                        <wp:posOffset>1236345</wp:posOffset>
                      </wp:positionH>
                      <wp:positionV relativeFrom="paragraph">
                        <wp:posOffset>374650</wp:posOffset>
                      </wp:positionV>
                      <wp:extent cx="896620" cy="937895"/>
                      <wp:effectExtent l="0" t="0" r="0" b="0"/>
                      <wp:wrapNone/>
                      <wp:docPr id="28" name="テキスト ボックス 28"/>
                      <wp:cNvGraphicFramePr/>
                      <a:graphic xmlns:a="http://schemas.openxmlformats.org/drawingml/2006/main">
                        <a:graphicData uri="http://schemas.microsoft.com/office/word/2010/wordprocessingShape">
                          <wps:wsp>
                            <wps:cNvSpPr txBox="1"/>
                            <wps:spPr bwMode="auto">
                              <a:xfrm>
                                <a:off x="0" y="0"/>
                                <a:ext cx="896620" cy="937895"/>
                              </a:xfrm>
                              <a:prstGeom prst="rect">
                                <a:avLst/>
                              </a:prstGeom>
                              <a:noFill/>
                              <a:ln w="9525">
                                <a:noFill/>
                                <a:miter lim="800000"/>
                                <a:headEnd/>
                                <a:tailEnd/>
                              </a:ln>
                            </wps:spPr>
                            <wps:txbx>
                              <w:txbxContent>
                                <w:p w:rsidR="009B5523" w:rsidRDefault="009B5523">
                                  <w:r>
                                    <w:rPr>
                                      <w:noProof/>
                                    </w:rPr>
                                    <w:drawing>
                                      <wp:inline distT="0" distB="0" distL="0" distR="0" wp14:anchorId="0CE89A1D" wp14:editId="526D12D7">
                                        <wp:extent cx="594087" cy="610315"/>
                                        <wp:effectExtent l="0" t="0" r="0" b="0"/>
                                        <wp:docPr id="295" name="図 295" descr="C:\Users\T8467\Desktop\webページ関連\検討の観点と内容の特色　ワードにする！\明朝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8467\Desktop\webページ関連\検討の観点と内容の特色　ワードにする！\明朝体.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688" cy="638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 o:spid="_x0000_s1036" type="#_x0000_t202" style="position:absolute;left:0;text-align:left;margin-left:97.35pt;margin-top:29.5pt;width:70.6pt;height:73.8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" filled="f" stroked="f">
                      <v:textbox>
                        <w:txbxContent>
                          <w:p w:rsidR="009B5523" w:rsidRDefault="009B5523">
                            <w:r>
                              <w:rPr>
                                <w:noProof/>
                              </w:rPr>
                              <w:drawing>
                                <wp:inline distT="0" distB="0" distL="0" distR="0" wp14:anchorId="0CE89A1D" wp14:editId="526D12D7">
                                  <wp:extent cx="594087" cy="610315"/>
                                  <wp:effectExtent l="0" t="0" r="0" b="0"/>
                                  <wp:docPr id="295" name="図 295" descr="C:\Users\T8467\Desktop\webページ関連\検討の観点と内容の特色　ワードにする！\明朝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8467\Desktop\webページ関連\検討の観点と内容の特色　ワードにする！\明朝体.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88" cy="638670"/>
                                          </a:xfrm>
                                          <a:prstGeom prst="rect">
                                            <a:avLst/>
                                          </a:prstGeom>
                                          <a:noFill/>
                                          <a:ln>
                                            <a:noFill/>
                                          </a:ln>
                                        </pic:spPr>
                                      </pic:pic>
                                    </a:graphicData>
                                  </a:graphic>
                                </wp:inline>
                              </w:drawing>
                            </w:r>
                          </w:p>
                        </w:txbxContent>
                      </v:textbox>
                    </v:shape>
                  </w:pict>
                </mc:Fallback>
              </mc:AlternateContent>
            </w:r>
            <w:r w:rsidR="00184812" w:rsidRPr="00184812">
              <w:rPr>
                <w:rFonts w:ascii="ＭＳ Ｐゴシック" w:eastAsia="ＭＳ Ｐゴシック" w:hAnsi="ＭＳ Ｐゴシック"/>
                <w:noProof/>
                <w:sz w:val="16"/>
                <w:szCs w:val="16"/>
              </w:rPr>
              <mc:AlternateContent>
                <mc:Choice Requires="wps">
                  <w:drawing>
                    <wp:anchor distT="0" distB="0" distL="114300" distR="114300" simplePos="0" relativeHeight="251730944" behindDoc="0" locked="0" layoutInCell="1" allowOverlap="1" wp14:anchorId="16764D05" wp14:editId="53757189">
                      <wp:simplePos x="0" y="0"/>
                      <wp:positionH relativeFrom="column">
                        <wp:posOffset>1245870</wp:posOffset>
                      </wp:positionH>
                      <wp:positionV relativeFrom="paragraph">
                        <wp:posOffset>48260</wp:posOffset>
                      </wp:positionV>
                      <wp:extent cx="896620" cy="1403985"/>
                      <wp:effectExtent l="0" t="0" r="0" b="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1403985"/>
                              </a:xfrm>
                              <a:prstGeom prst="rect">
                                <a:avLst/>
                              </a:prstGeom>
                              <a:noFill/>
                              <a:ln w="9525">
                                <a:noFill/>
                                <a:miter lim="800000"/>
                                <a:headEnd/>
                                <a:tailEnd/>
                              </a:ln>
                            </wps:spPr>
                            <wps:txbx>
                              <w:txbxContent>
                                <w:p w:rsidR="009B5523" w:rsidRPr="00184812" w:rsidRDefault="009B5523" w:rsidP="0064344B">
                                  <w:pPr>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通常の明朝体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8.1pt;margin-top:3.8pt;width:70.6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" filled="f" stroked="f">
                      <v:textbox style="mso-fit-shape-to-text:t">
                        <w:txbxContent>
                          <w:p w:rsidR="009B5523" w:rsidRPr="00184812" w:rsidRDefault="009B5523" w:rsidP="0064344B">
                            <w:pPr>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通常の明朝体</w:t>
                            </w:r>
                          </w:p>
                        </w:txbxContent>
                      </v:textbox>
                    </v:shape>
                  </w:pict>
                </mc:Fallback>
              </mc:AlternateContent>
            </w:r>
            <w:r w:rsidR="00184812" w:rsidRPr="0064344B">
              <w:rPr>
                <w:rFonts w:ascii="ＭＳ Ｐゴシック" w:eastAsia="ＭＳ Ｐゴシック" w:hAnsi="ＭＳ Ｐゴシック"/>
                <w:noProof/>
              </w:rPr>
              <mc:AlternateContent>
                <mc:Choice Requires="wps">
                  <w:drawing>
                    <wp:anchor distT="0" distB="0" distL="114300" distR="114300" simplePos="0" relativeHeight="251728896" behindDoc="0" locked="0" layoutInCell="1" allowOverlap="1" wp14:anchorId="5B9181DD" wp14:editId="782FE71B">
                      <wp:simplePos x="0" y="0"/>
                      <wp:positionH relativeFrom="column">
                        <wp:posOffset>-58420</wp:posOffset>
                      </wp:positionH>
                      <wp:positionV relativeFrom="paragraph">
                        <wp:posOffset>34290</wp:posOffset>
                      </wp:positionV>
                      <wp:extent cx="1200150" cy="409575"/>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09575"/>
                              </a:xfrm>
                              <a:prstGeom prst="rect">
                                <a:avLst/>
                              </a:prstGeom>
                              <a:noFill/>
                              <a:ln w="9525">
                                <a:noFill/>
                                <a:miter lim="800000"/>
                                <a:headEnd/>
                                <a:tailEnd/>
                              </a:ln>
                            </wps:spPr>
                            <wps:txbx>
                              <w:txbxContent>
                                <w:p w:rsidR="009B5523" w:rsidRPr="00184812" w:rsidRDefault="009B5523" w:rsidP="00184812">
                                  <w:pPr>
                                    <w:spacing w:line="240" w:lineRule="exact"/>
                                    <w:ind w:left="210" w:hanging="210"/>
                                    <w:jc w:val="center"/>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本書で使用している</w:t>
                                  </w:r>
                                </w:p>
                                <w:p w:rsidR="009B5523" w:rsidRPr="00184812" w:rsidRDefault="009B5523" w:rsidP="00184812">
                                  <w:pPr>
                                    <w:spacing w:line="240" w:lineRule="exact"/>
                                    <w:ind w:left="210" w:hanging="210"/>
                                    <w:jc w:val="center"/>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教科書体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6pt;margin-top:2.7pt;width:94.5pt;height:3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" filled="f" stroked="f">
                      <v:textbox>
                        <w:txbxContent>
                          <w:p w:rsidR="009B5523" w:rsidRPr="00184812" w:rsidRDefault="009B5523" w:rsidP="00184812">
                            <w:pPr>
                              <w:spacing w:line="240" w:lineRule="exact"/>
                              <w:ind w:left="210" w:hanging="210"/>
                              <w:jc w:val="center"/>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本書で使用している</w:t>
                            </w:r>
                          </w:p>
                          <w:p w:rsidR="009B5523" w:rsidRPr="00184812" w:rsidRDefault="009B5523" w:rsidP="00184812">
                            <w:pPr>
                              <w:spacing w:line="240" w:lineRule="exact"/>
                              <w:ind w:left="210" w:hanging="210"/>
                              <w:jc w:val="center"/>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教科書体</w:t>
                            </w:r>
                          </w:p>
                        </w:txbxContent>
                      </v:textbox>
                    </v:shape>
                  </w:pict>
                </mc:Fallback>
              </mc:AlternateContent>
            </w:r>
            <w:r w:rsidR="00DC4E04" w:rsidRPr="00184812">
              <w:rPr>
                <w:rFonts w:ascii="ＭＳ Ｐゴシック" w:eastAsia="ＭＳ Ｐゴシック" w:hAnsi="ＭＳ Ｐゴシック"/>
                <w:noProof/>
                <w:sz w:val="16"/>
                <w:szCs w:val="16"/>
              </w:rPr>
              <mc:AlternateContent>
                <mc:Choice Requires="wps">
                  <w:drawing>
                    <wp:anchor distT="0" distB="0" distL="114300" distR="114300" simplePos="0" relativeHeight="251726848" behindDoc="0" locked="0" layoutInCell="1" allowOverlap="1" wp14:anchorId="60C1DF42" wp14:editId="089EC8C3">
                      <wp:simplePos x="0" y="0"/>
                      <wp:positionH relativeFrom="column">
                        <wp:posOffset>1633505</wp:posOffset>
                      </wp:positionH>
                      <wp:positionV relativeFrom="paragraph">
                        <wp:posOffset>370840</wp:posOffset>
                      </wp:positionV>
                      <wp:extent cx="956310" cy="786130"/>
                      <wp:effectExtent l="0" t="0" r="0" b="0"/>
                      <wp:wrapNone/>
                      <wp:docPr id="31" name="テキスト ボックス 31"/>
                      <wp:cNvGraphicFramePr/>
                      <a:graphic xmlns:a="http://schemas.openxmlformats.org/drawingml/2006/main">
                        <a:graphicData uri="http://schemas.microsoft.com/office/word/2010/wordprocessingShape">
                          <wps:wsp>
                            <wps:cNvSpPr txBox="1"/>
                            <wps:spPr bwMode="auto">
                              <a:xfrm>
                                <a:off x="0" y="0"/>
                                <a:ext cx="956310" cy="786130"/>
                              </a:xfrm>
                              <a:prstGeom prst="rect">
                                <a:avLst/>
                              </a:prstGeom>
                              <a:noFill/>
                              <a:ln w="9525">
                                <a:noFill/>
                                <a:miter lim="800000"/>
                                <a:headEnd/>
                                <a:tailEnd/>
                              </a:ln>
                            </wps:spPr>
                            <wps:txbx>
                              <w:txbxContent>
                                <w:p w:rsidR="009B5523" w:rsidRDefault="009B5523" w:rsidP="0064344B">
                                  <w:pPr>
                                    <w:ind w:left="210" w:hanging="210"/>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1" o:spid="_x0000_s1039" type="#_x0000_t202" style="position:absolute;left:0;text-align:left;margin-left:128.6pt;margin-top:29.2pt;width:75.3pt;height:61.9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" filled="f" stroked="f">
                      <v:textbox style="mso-fit-shape-to-text:t">
                        <w:txbxContent>
                          <w:p w:rsidR="009B5523" w:rsidRDefault="009B5523" w:rsidP="0064344B">
                            <w:pPr>
                              <w:ind w:left="210" w:hanging="210"/>
                            </w:pPr>
                          </w:p>
                        </w:txbxContent>
                      </v:textbox>
                    </v:shape>
                  </w:pict>
                </mc:Fallback>
              </mc:AlternateContent>
            </w:r>
            <w:r w:rsidR="0064344B" w:rsidRPr="00184812">
              <w:rPr>
                <w:rFonts w:ascii="ＭＳ Ｐゴシック" w:eastAsia="ＭＳ Ｐゴシック" w:hAnsi="ＭＳ Ｐゴシック"/>
                <w:noProof/>
                <w:sz w:val="16"/>
                <w:szCs w:val="16"/>
              </w:rPr>
              <mc:AlternateContent>
                <mc:Choice Requires="wps">
                  <w:drawing>
                    <wp:anchor distT="0" distB="0" distL="114300" distR="114300" simplePos="0" relativeHeight="251725824" behindDoc="0" locked="0" layoutInCell="1" allowOverlap="1" wp14:anchorId="4E8895E3" wp14:editId="68EB1661">
                      <wp:simplePos x="0" y="0"/>
                      <wp:positionH relativeFrom="column">
                        <wp:posOffset>216535</wp:posOffset>
                      </wp:positionH>
                      <wp:positionV relativeFrom="paragraph">
                        <wp:posOffset>375920</wp:posOffset>
                      </wp:positionV>
                      <wp:extent cx="935355" cy="82740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827405"/>
                              </a:xfrm>
                              <a:prstGeom prst="rect">
                                <a:avLst/>
                              </a:prstGeom>
                              <a:noFill/>
                              <a:ln w="9525">
                                <a:noFill/>
                                <a:miter lim="800000"/>
                                <a:headEnd/>
                                <a:tailEnd/>
                              </a:ln>
                            </wps:spPr>
                            <wps:txbx>
                              <w:txbxContent>
                                <w:p w:rsidR="009B5523" w:rsidRDefault="009B5523" w:rsidP="0064344B">
                                  <w:pPr>
                                    <w:ind w:left="210" w:hanging="210"/>
                                  </w:pPr>
                                  <w:r>
                                    <w:rPr>
                                      <w:noProof/>
                                    </w:rPr>
                                    <w:drawing>
                                      <wp:inline distT="0" distB="0" distL="0" distR="0" wp14:anchorId="1D832907" wp14:editId="4BC9A744">
                                        <wp:extent cx="601651" cy="593202"/>
                                        <wp:effectExtent l="0" t="0" r="8255" b="0"/>
                                        <wp:docPr id="296" name="図 296" descr="C:\Users\T8467\Desktop\webページ関連\検討の観点と内容の特色　ワードにする！\教科書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8467\Desktop\webページ関連\検討の観点と内容の特色　ワードにする！\教科書体.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651" cy="593202"/>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7.05pt;margin-top:29.6pt;width:73.65pt;height:65.1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" filled="f" stroked="f">
                      <v:textbox style="mso-fit-shape-to-text:t">
                        <w:txbxContent>
                          <w:p w:rsidR="009B5523" w:rsidRDefault="009B5523" w:rsidP="0064344B">
                            <w:pPr>
                              <w:ind w:left="210" w:hanging="210"/>
                            </w:pPr>
                            <w:r>
                              <w:rPr>
                                <w:noProof/>
                              </w:rPr>
                              <w:drawing>
                                <wp:inline distT="0" distB="0" distL="0" distR="0" wp14:anchorId="1D832907" wp14:editId="4BC9A744">
                                  <wp:extent cx="601651" cy="593202"/>
                                  <wp:effectExtent l="0" t="0" r="8255" b="0"/>
                                  <wp:docPr id="296" name="図 296" descr="C:\Users\T8467\Desktop\webページ関連\検討の観点と内容の特色　ワードにする！\教科書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8467\Desktop\webページ関連\検討の観点と内容の特色　ワードにする！\教科書体.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651" cy="593202"/>
                                          </a:xfrm>
                                          <a:prstGeom prst="rect">
                                            <a:avLst/>
                                          </a:prstGeom>
                                          <a:noFill/>
                                          <a:ln>
                                            <a:noFill/>
                                          </a:ln>
                                        </pic:spPr>
                                      </pic:pic>
                                    </a:graphicData>
                                  </a:graphic>
                                </wp:inline>
                              </w:drawing>
                            </w:r>
                          </w:p>
                        </w:txbxContent>
                      </v:textbox>
                    </v:shape>
                  </w:pict>
                </mc:Fallback>
              </mc:AlternateContent>
            </w:r>
            <w:r w:rsidR="0064344B" w:rsidRPr="00184812">
              <w:rPr>
                <w:rFonts w:ascii="ＭＳ Ｐゴシック" w:eastAsia="ＭＳ Ｐゴシック" w:hAnsi="ＭＳ Ｐゴシック" w:hint="eastAsia"/>
                <w:sz w:val="16"/>
                <w:szCs w:val="16"/>
              </w:rPr>
              <w:t xml:space="preserve">　　　　　　　　　　　　　　　　　　　　　　　　　　　　　　　　　</w:t>
            </w:r>
          </w:p>
          <w:p w:rsidR="008A19A7" w:rsidRPr="00184812" w:rsidRDefault="0064344B" w:rsidP="00184812">
            <w:pPr>
              <w:spacing w:line="240" w:lineRule="exact"/>
              <w:ind w:left="75" w:hangingChars="47" w:hanging="75"/>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 xml:space="preserve">　　　　　　　　　　　　　　　　　　　　　　　　　</w:t>
            </w:r>
          </w:p>
        </w:tc>
      </w:tr>
      <w:tr w:rsidR="008A19A7" w:rsidRPr="004220B2" w:rsidTr="00E00B41">
        <w:trPr>
          <w:trHeight w:val="1594"/>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8A19A7" w:rsidRPr="00184812" w:rsidRDefault="008A19A7"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挿絵やレイアウトが工夫されているか。</w:t>
            </w:r>
          </w:p>
        </w:tc>
        <w:tc>
          <w:tcPr>
            <w:tcW w:w="3969" w:type="dxa"/>
            <w:tcBorders>
              <w:top w:val="single" w:sz="4" w:space="0" w:color="auto"/>
              <w:left w:val="dotted" w:sz="4" w:space="0" w:color="auto"/>
              <w:bottom w:val="single" w:sz="4" w:space="0" w:color="auto"/>
              <w:right w:val="dotted" w:sz="4" w:space="0" w:color="auto"/>
            </w:tcBorders>
          </w:tcPr>
          <w:p w:rsidR="000C7E76" w:rsidRDefault="00F7594E"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◯児童が学習に対する興味や，問題解決の意欲を持て</w:t>
            </w:r>
          </w:p>
          <w:p w:rsidR="00995918" w:rsidRPr="00184812" w:rsidRDefault="00F7594E" w:rsidP="000C7E7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るよう，美しい挿絵や写真を掲載しました。</w:t>
            </w:r>
          </w:p>
          <w:p w:rsidR="008A19A7" w:rsidRPr="00184812" w:rsidRDefault="00F7594E" w:rsidP="006A623A">
            <w:pPr>
              <w:spacing w:line="240" w:lineRule="exact"/>
              <w:ind w:left="160" w:hangingChars="100" w:hanging="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◯レイアウトを工夫し，余白を適度に確保したゆとりのある紙面構成にしました。</w:t>
            </w:r>
          </w:p>
        </w:tc>
        <w:tc>
          <w:tcPr>
            <w:tcW w:w="3969" w:type="dxa"/>
            <w:tcBorders>
              <w:top w:val="single" w:sz="4" w:space="0" w:color="auto"/>
              <w:left w:val="dotted" w:sz="4" w:space="0" w:color="auto"/>
              <w:bottom w:val="single" w:sz="4" w:space="0" w:color="auto"/>
              <w:right w:val="single" w:sz="4" w:space="0" w:color="auto"/>
            </w:tcBorders>
          </w:tcPr>
          <w:p w:rsidR="00361DE2" w:rsidRPr="00184812" w:rsidRDefault="008A19A7"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・１年</w:t>
            </w:r>
            <w:r w:rsidRPr="00184812">
              <w:rPr>
                <w:rFonts w:ascii="ＭＳ Ｐゴシック" w:eastAsia="ＭＳ Ｐゴシック" w:hAnsi="ＭＳ Ｐゴシック"/>
                <w:sz w:val="16"/>
                <w:szCs w:val="16"/>
              </w:rPr>
              <w:t xml:space="preserve"> p.26</w:t>
            </w:r>
            <w:r w:rsidRPr="00184812">
              <w:rPr>
                <w:rFonts w:ascii="ＭＳ Ｐゴシック" w:eastAsia="ＭＳ Ｐゴシック" w:hAnsi="ＭＳ Ｐゴシック" w:hint="eastAsia"/>
                <w:sz w:val="16"/>
                <w:szCs w:val="16"/>
              </w:rPr>
              <w:t>〜</w:t>
            </w:r>
            <w:r w:rsidRPr="00184812">
              <w:rPr>
                <w:rFonts w:ascii="ＭＳ Ｐゴシック" w:eastAsia="ＭＳ Ｐゴシック" w:hAnsi="ＭＳ Ｐゴシック"/>
                <w:sz w:val="16"/>
                <w:szCs w:val="16"/>
              </w:rPr>
              <w:t>27</w:t>
            </w:r>
          </w:p>
          <w:p w:rsidR="008A19A7" w:rsidRPr="00184812" w:rsidRDefault="008A19A7"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・２年</w:t>
            </w:r>
            <w:r w:rsidRPr="00184812">
              <w:rPr>
                <w:rFonts w:ascii="ＭＳ Ｐゴシック" w:eastAsia="ＭＳ Ｐゴシック" w:hAnsi="ＭＳ Ｐゴシック"/>
                <w:sz w:val="16"/>
                <w:szCs w:val="16"/>
              </w:rPr>
              <w:t xml:space="preserve"> p.116</w:t>
            </w:r>
            <w:r w:rsidRPr="00184812">
              <w:rPr>
                <w:rFonts w:ascii="ＭＳ Ｐゴシック" w:eastAsia="ＭＳ Ｐゴシック" w:hAnsi="ＭＳ Ｐゴシック" w:hint="eastAsia"/>
                <w:sz w:val="16"/>
                <w:szCs w:val="16"/>
              </w:rPr>
              <w:t>〜</w:t>
            </w:r>
            <w:r w:rsidRPr="00184812">
              <w:rPr>
                <w:rFonts w:ascii="ＭＳ Ｐゴシック" w:eastAsia="ＭＳ Ｐゴシック" w:hAnsi="ＭＳ Ｐゴシック"/>
                <w:sz w:val="16"/>
                <w:szCs w:val="16"/>
              </w:rPr>
              <w:t>119</w:t>
            </w:r>
          </w:p>
          <w:p w:rsidR="008A19A7" w:rsidRPr="00184812" w:rsidRDefault="008A19A7"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・３年</w:t>
            </w:r>
            <w:r w:rsidRPr="00184812">
              <w:rPr>
                <w:rFonts w:ascii="ＭＳ Ｐゴシック" w:eastAsia="ＭＳ Ｐゴシック" w:hAnsi="ＭＳ Ｐゴシック"/>
                <w:sz w:val="16"/>
                <w:szCs w:val="16"/>
              </w:rPr>
              <w:t xml:space="preserve"> p.122</w:t>
            </w:r>
            <w:r w:rsidRPr="00184812">
              <w:rPr>
                <w:rFonts w:ascii="ＭＳ Ｐゴシック" w:eastAsia="ＭＳ Ｐゴシック" w:hAnsi="ＭＳ Ｐゴシック" w:hint="eastAsia"/>
                <w:sz w:val="16"/>
                <w:szCs w:val="16"/>
              </w:rPr>
              <w:t>〜</w:t>
            </w:r>
            <w:r w:rsidRPr="00184812">
              <w:rPr>
                <w:rFonts w:ascii="ＭＳ Ｐゴシック" w:eastAsia="ＭＳ Ｐゴシック" w:hAnsi="ＭＳ Ｐゴシック"/>
                <w:sz w:val="16"/>
                <w:szCs w:val="16"/>
              </w:rPr>
              <w:t>127</w:t>
            </w:r>
          </w:p>
          <w:p w:rsidR="008A19A7" w:rsidRPr="00184812" w:rsidRDefault="008A19A7"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・４年</w:t>
            </w:r>
            <w:r w:rsidRPr="00184812">
              <w:rPr>
                <w:rFonts w:ascii="ＭＳ Ｐゴシック" w:eastAsia="ＭＳ Ｐゴシック" w:hAnsi="ＭＳ Ｐゴシック"/>
                <w:sz w:val="16"/>
                <w:szCs w:val="16"/>
              </w:rPr>
              <w:t xml:space="preserve"> p.126</w:t>
            </w:r>
            <w:r w:rsidRPr="00184812">
              <w:rPr>
                <w:rFonts w:ascii="ＭＳ Ｐゴシック" w:eastAsia="ＭＳ Ｐゴシック" w:hAnsi="ＭＳ Ｐゴシック" w:hint="eastAsia"/>
                <w:sz w:val="16"/>
                <w:szCs w:val="16"/>
              </w:rPr>
              <w:t>〜</w:t>
            </w:r>
            <w:r w:rsidRPr="00184812">
              <w:rPr>
                <w:rFonts w:ascii="ＭＳ Ｐゴシック" w:eastAsia="ＭＳ Ｐゴシック" w:hAnsi="ＭＳ Ｐゴシック"/>
                <w:sz w:val="16"/>
                <w:szCs w:val="16"/>
              </w:rPr>
              <w:t>129</w:t>
            </w:r>
          </w:p>
          <w:p w:rsidR="008A19A7" w:rsidRPr="00184812" w:rsidRDefault="008A19A7"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・５年</w:t>
            </w:r>
            <w:r w:rsidRPr="00184812">
              <w:rPr>
                <w:rFonts w:ascii="ＭＳ Ｐゴシック" w:eastAsia="ＭＳ Ｐゴシック" w:hAnsi="ＭＳ Ｐゴシック"/>
                <w:sz w:val="16"/>
                <w:szCs w:val="16"/>
              </w:rPr>
              <w:t xml:space="preserve"> p.70</w:t>
            </w:r>
            <w:r w:rsidRPr="00184812">
              <w:rPr>
                <w:rFonts w:ascii="ＭＳ Ｐゴシック" w:eastAsia="ＭＳ Ｐゴシック" w:hAnsi="ＭＳ Ｐゴシック" w:hint="eastAsia"/>
                <w:sz w:val="16"/>
                <w:szCs w:val="16"/>
              </w:rPr>
              <w:t>〜</w:t>
            </w:r>
            <w:r w:rsidRPr="00184812">
              <w:rPr>
                <w:rFonts w:ascii="ＭＳ Ｐゴシック" w:eastAsia="ＭＳ Ｐゴシック" w:hAnsi="ＭＳ Ｐゴシック"/>
                <w:sz w:val="16"/>
                <w:szCs w:val="16"/>
              </w:rPr>
              <w:t>73</w:t>
            </w:r>
          </w:p>
          <w:p w:rsidR="008A19A7" w:rsidRPr="00184812" w:rsidRDefault="008A19A7"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・６年</w:t>
            </w:r>
            <w:r w:rsidRPr="00184812">
              <w:rPr>
                <w:rFonts w:ascii="ＭＳ Ｐゴシック" w:eastAsia="ＭＳ Ｐゴシック" w:hAnsi="ＭＳ Ｐゴシック"/>
                <w:sz w:val="16"/>
                <w:szCs w:val="16"/>
              </w:rPr>
              <w:t xml:space="preserve"> p.80</w:t>
            </w:r>
            <w:r w:rsidRPr="00184812">
              <w:rPr>
                <w:rFonts w:ascii="ＭＳ Ｐゴシック" w:eastAsia="ＭＳ Ｐゴシック" w:hAnsi="ＭＳ Ｐゴシック" w:hint="eastAsia"/>
                <w:sz w:val="16"/>
                <w:szCs w:val="16"/>
              </w:rPr>
              <w:t>〜</w:t>
            </w:r>
            <w:r w:rsidRPr="00184812">
              <w:rPr>
                <w:rFonts w:ascii="ＭＳ Ｐゴシック" w:eastAsia="ＭＳ Ｐゴシック" w:hAnsi="ＭＳ Ｐゴシック"/>
                <w:sz w:val="16"/>
                <w:szCs w:val="16"/>
              </w:rPr>
              <w:t>83</w:t>
            </w:r>
          </w:p>
        </w:tc>
      </w:tr>
      <w:tr w:rsidR="008A19A7" w:rsidRPr="004220B2" w:rsidTr="009A61A1">
        <w:trPr>
          <w:trHeight w:val="982"/>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8A19A7" w:rsidRPr="00184812" w:rsidRDefault="00F7594E"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表記・表現は，児童にとって親しみやすく，読みやすい配慮がされているか。</w:t>
            </w:r>
          </w:p>
        </w:tc>
        <w:tc>
          <w:tcPr>
            <w:tcW w:w="3969" w:type="dxa"/>
            <w:tcBorders>
              <w:top w:val="single" w:sz="4" w:space="0" w:color="auto"/>
              <w:left w:val="dotted" w:sz="4" w:space="0" w:color="auto"/>
              <w:bottom w:val="single" w:sz="4" w:space="0" w:color="auto"/>
              <w:right w:val="dotted" w:sz="4" w:space="0" w:color="auto"/>
            </w:tcBorders>
          </w:tcPr>
          <w:p w:rsidR="006A623A" w:rsidRDefault="00F7594E"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◯漢字は，国語科の配当学年に準じて，原則として当該</w:t>
            </w:r>
          </w:p>
          <w:p w:rsidR="008A19A7" w:rsidRPr="00184812" w:rsidRDefault="00F7594E" w:rsidP="006A623A">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学年の前までの配当漢字を使用しました。</w:t>
            </w:r>
          </w:p>
        </w:tc>
        <w:tc>
          <w:tcPr>
            <w:tcW w:w="3969" w:type="dxa"/>
            <w:tcBorders>
              <w:top w:val="single" w:sz="4" w:space="0" w:color="auto"/>
              <w:left w:val="dotted" w:sz="4" w:space="0" w:color="auto"/>
              <w:bottom w:val="single" w:sz="4" w:space="0" w:color="auto"/>
              <w:right w:val="single" w:sz="4" w:space="0" w:color="auto"/>
            </w:tcBorders>
          </w:tcPr>
          <w:p w:rsidR="008A19A7" w:rsidRPr="00184812" w:rsidRDefault="00F7594E" w:rsidP="002030F0">
            <w:pPr>
              <w:spacing w:line="240" w:lineRule="exact"/>
              <w:ind w:left="80" w:hangingChars="50" w:hanging="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・漢字の学習状況にかかわらず，読み進めることができます。</w:t>
            </w:r>
          </w:p>
        </w:tc>
      </w:tr>
    </w:tbl>
    <w:p w:rsidR="001E3D7A" w:rsidRPr="00D60CC8" w:rsidRDefault="00F7594E" w:rsidP="00D60CC8">
      <w:pPr>
        <w:ind w:left="281" w:hanging="281"/>
        <w:rPr>
          <w:rFonts w:ascii="ＭＳ Ｐゴシック" w:eastAsia="ＭＳ Ｐゴシック" w:hAnsi="ＭＳ Ｐゴシック"/>
          <w:b/>
          <w:sz w:val="28"/>
          <w:szCs w:val="28"/>
        </w:rPr>
      </w:pPr>
      <w:r w:rsidRPr="00D60CC8">
        <w:rPr>
          <w:rFonts w:ascii="ＭＳ Ｐゴシック" w:eastAsia="ＭＳ Ｐゴシック" w:hAnsi="ＭＳ Ｐゴシック" w:hint="eastAsia"/>
          <w:b/>
          <w:sz w:val="28"/>
          <w:szCs w:val="28"/>
        </w:rPr>
        <w:t>◯全ての児童が使いやすい紙面への配慮</w:t>
      </w:r>
    </w:p>
    <w:p w:rsidR="00F7594E" w:rsidRPr="00D60CC8" w:rsidRDefault="00F7594E" w:rsidP="001E3D7A">
      <w:pPr>
        <w:ind w:left="281" w:hanging="281"/>
        <w:rPr>
          <w:rFonts w:ascii="ＭＳ Ｐゴシック" w:eastAsia="ＭＳ Ｐゴシック" w:hAnsi="ＭＳ Ｐゴシック"/>
          <w:sz w:val="28"/>
          <w:szCs w:val="28"/>
        </w:rPr>
      </w:pPr>
      <w:r w:rsidRPr="00D60CC8">
        <w:rPr>
          <w:rFonts w:ascii="ＭＳ Ｐゴシック" w:eastAsia="ＭＳ Ｐゴシック" w:hAnsi="ＭＳ Ｐゴシック" w:hint="eastAsia"/>
          <w:b/>
          <w:sz w:val="28"/>
          <w:szCs w:val="28"/>
        </w:rPr>
        <w:t>特別支援教育・ユニバーサルデザインの観点からの配慮</w:t>
      </w:r>
    </w:p>
    <w:tbl>
      <w:tblPr>
        <w:tblW w:w="10740" w:type="dxa"/>
        <w:tblLook w:val="04A0" w:firstRow="1" w:lastRow="0" w:firstColumn="1" w:lastColumn="0" w:noHBand="0" w:noVBand="1"/>
      </w:tblPr>
      <w:tblGrid>
        <w:gridCol w:w="2802"/>
        <w:gridCol w:w="3969"/>
        <w:gridCol w:w="3969"/>
      </w:tblGrid>
      <w:tr w:rsidR="00AC57E7" w:rsidRPr="00374662" w:rsidTr="005E2392">
        <w:tc>
          <w:tcPr>
            <w:tcW w:w="2802" w:type="dxa"/>
            <w:tcBorders>
              <w:top w:val="single" w:sz="4" w:space="0" w:color="auto"/>
              <w:left w:val="single" w:sz="4" w:space="0" w:color="auto"/>
              <w:bottom w:val="single" w:sz="4" w:space="0" w:color="auto"/>
              <w:right w:val="dotted" w:sz="4" w:space="0" w:color="auto"/>
            </w:tcBorders>
            <w:shd w:val="clear" w:color="auto" w:fill="FFFFBD"/>
          </w:tcPr>
          <w:p w:rsidR="00AC57E7" w:rsidRPr="005E2392" w:rsidRDefault="00AC57E7" w:rsidP="00DC4E04">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検討の観点</w:t>
            </w:r>
          </w:p>
        </w:tc>
        <w:tc>
          <w:tcPr>
            <w:tcW w:w="3969" w:type="dxa"/>
            <w:tcBorders>
              <w:top w:val="single" w:sz="4" w:space="0" w:color="auto"/>
              <w:left w:val="dotted" w:sz="4" w:space="0" w:color="auto"/>
              <w:bottom w:val="single" w:sz="4" w:space="0" w:color="auto"/>
              <w:right w:val="dotted" w:sz="4" w:space="0" w:color="auto"/>
            </w:tcBorders>
            <w:shd w:val="clear" w:color="auto" w:fill="FFFFBD"/>
          </w:tcPr>
          <w:p w:rsidR="00AC57E7" w:rsidRPr="005E2392" w:rsidRDefault="00AC57E7" w:rsidP="00DC4E04">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内容の特色</w:t>
            </w:r>
          </w:p>
        </w:tc>
        <w:tc>
          <w:tcPr>
            <w:tcW w:w="3969" w:type="dxa"/>
            <w:tcBorders>
              <w:top w:val="single" w:sz="4" w:space="0" w:color="auto"/>
              <w:left w:val="dotted" w:sz="4" w:space="0" w:color="auto"/>
              <w:bottom w:val="single" w:sz="4" w:space="0" w:color="auto"/>
              <w:right w:val="single" w:sz="4" w:space="0" w:color="auto"/>
            </w:tcBorders>
            <w:shd w:val="clear" w:color="auto" w:fill="FFFFBD"/>
          </w:tcPr>
          <w:p w:rsidR="00AC57E7" w:rsidRPr="005E2392" w:rsidRDefault="00AC57E7" w:rsidP="00DC4E04">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具体例</w:t>
            </w:r>
          </w:p>
        </w:tc>
      </w:tr>
      <w:tr w:rsidR="00F7594E" w:rsidRPr="004220B2" w:rsidTr="009A61A1">
        <w:trPr>
          <w:trHeight w:val="990"/>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F7594E" w:rsidRPr="00184812" w:rsidRDefault="00F7594E"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特別支援の観点から，教科書の内容を指示しやすいように工夫されているか。</w:t>
            </w:r>
          </w:p>
        </w:tc>
        <w:tc>
          <w:tcPr>
            <w:tcW w:w="3969" w:type="dxa"/>
            <w:tcBorders>
              <w:top w:val="single" w:sz="4" w:space="0" w:color="auto"/>
              <w:left w:val="dotted" w:sz="4" w:space="0" w:color="auto"/>
              <w:bottom w:val="single" w:sz="4" w:space="0" w:color="auto"/>
              <w:right w:val="dotted" w:sz="4" w:space="0" w:color="auto"/>
            </w:tcBorders>
          </w:tcPr>
          <w:p w:rsidR="00E00B41" w:rsidRDefault="00F113D8"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◯本文には５行ごとに行番号を配置し，教科書の内容を</w:t>
            </w:r>
          </w:p>
          <w:p w:rsidR="00F7594E" w:rsidRPr="00184812" w:rsidRDefault="00F113D8"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指示しやすいように工夫しました。</w:t>
            </w:r>
          </w:p>
        </w:tc>
        <w:tc>
          <w:tcPr>
            <w:tcW w:w="3969" w:type="dxa"/>
            <w:tcBorders>
              <w:top w:val="single" w:sz="4" w:space="0" w:color="auto"/>
              <w:left w:val="dotted" w:sz="4" w:space="0" w:color="auto"/>
              <w:bottom w:val="single" w:sz="4" w:space="0" w:color="auto"/>
              <w:right w:val="single" w:sz="4" w:space="0" w:color="auto"/>
            </w:tcBorders>
          </w:tcPr>
          <w:p w:rsidR="00E00B41" w:rsidRDefault="0046176B"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・行末の文字のすぐ下に行番号を配置し，行数を把握し</w:t>
            </w:r>
          </w:p>
          <w:p w:rsidR="00F7594E" w:rsidRPr="00184812" w:rsidRDefault="0046176B"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やすくなるように工夫しました。</w:t>
            </w:r>
          </w:p>
        </w:tc>
      </w:tr>
      <w:tr w:rsidR="003650F5" w:rsidRPr="004220B2" w:rsidTr="008A13EA">
        <w:trPr>
          <w:trHeight w:val="1262"/>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3650F5" w:rsidRPr="00184812" w:rsidRDefault="003650F5"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特別支援の観点から，教科書の内容を読み取りやすいように工夫されているか。</w:t>
            </w:r>
          </w:p>
        </w:tc>
        <w:tc>
          <w:tcPr>
            <w:tcW w:w="3969" w:type="dxa"/>
            <w:tcBorders>
              <w:top w:val="single" w:sz="4" w:space="0" w:color="auto"/>
              <w:left w:val="dotted" w:sz="4" w:space="0" w:color="auto"/>
              <w:bottom w:val="single" w:sz="4" w:space="0" w:color="auto"/>
              <w:right w:val="dotted" w:sz="4" w:space="0" w:color="auto"/>
            </w:tcBorders>
          </w:tcPr>
          <w:p w:rsidR="00F757E1" w:rsidRDefault="00F113D8"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◯１・２年生では，教材本文をまとまりごとに改行（文節</w:t>
            </w:r>
          </w:p>
          <w:p w:rsidR="00F757E1" w:rsidRDefault="00F113D8" w:rsidP="003922E3">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改行）し，また，分かち書きを取り入れることで，読み</w:t>
            </w:r>
          </w:p>
          <w:p w:rsidR="003650F5" w:rsidRPr="00184812" w:rsidRDefault="00F113D8" w:rsidP="003922E3">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やすくなるように工夫しました。</w:t>
            </w:r>
          </w:p>
        </w:tc>
        <w:tc>
          <w:tcPr>
            <w:tcW w:w="3969" w:type="dxa"/>
            <w:tcBorders>
              <w:top w:val="single" w:sz="4" w:space="0" w:color="auto"/>
              <w:left w:val="dotted" w:sz="4" w:space="0" w:color="auto"/>
              <w:bottom w:val="single" w:sz="4" w:space="0" w:color="auto"/>
              <w:right w:val="single" w:sz="4" w:space="0" w:color="auto"/>
            </w:tcBorders>
          </w:tcPr>
          <w:p w:rsidR="00AA4CAB" w:rsidRPr="00184812" w:rsidRDefault="0046176B" w:rsidP="00EF30CC">
            <w:pPr>
              <w:spacing w:line="240" w:lineRule="exact"/>
              <w:ind w:left="80" w:hangingChars="50" w:hanging="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・１・２年生では，教科書全体を通して読み間違いを防</w:t>
            </w:r>
            <w:r w:rsidR="00C4552E">
              <w:rPr>
                <w:rFonts w:ascii="ＭＳ Ｐゴシック" w:eastAsia="ＭＳ Ｐゴシック" w:hAnsi="ＭＳ Ｐゴシック" w:hint="eastAsia"/>
                <w:sz w:val="16"/>
                <w:szCs w:val="16"/>
              </w:rPr>
              <w:t>ぎ，</w:t>
            </w:r>
            <w:r w:rsidRPr="00184812">
              <w:rPr>
                <w:rFonts w:ascii="ＭＳ Ｐゴシック" w:eastAsia="ＭＳ Ｐゴシック" w:hAnsi="ＭＳ Ｐゴシック" w:hint="eastAsia"/>
                <w:sz w:val="16"/>
                <w:szCs w:val="16"/>
              </w:rPr>
              <w:t>文章の意味を捉えやすくなるように工夫しました。</w:t>
            </w:r>
          </w:p>
          <w:p w:rsidR="00F757E1" w:rsidRDefault="0046176B" w:rsidP="00F757E1">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・３〜６年生では，児童への問いかけ文に文節改行を採</w:t>
            </w:r>
          </w:p>
          <w:p w:rsidR="003650F5" w:rsidRPr="00184812" w:rsidRDefault="0046176B" w:rsidP="00F757E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用しました。</w:t>
            </w:r>
          </w:p>
        </w:tc>
      </w:tr>
      <w:tr w:rsidR="003650F5" w:rsidRPr="004220B2" w:rsidTr="0024029A">
        <w:trPr>
          <w:trHeight w:val="1695"/>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3650F5" w:rsidRPr="00184812" w:rsidRDefault="003650F5"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lastRenderedPageBreak/>
              <w:t>色覚問題への配慮から表現が工夫されているか。</w:t>
            </w:r>
          </w:p>
        </w:tc>
        <w:tc>
          <w:tcPr>
            <w:tcW w:w="3969" w:type="dxa"/>
            <w:tcBorders>
              <w:top w:val="single" w:sz="4" w:space="0" w:color="auto"/>
              <w:left w:val="dotted" w:sz="4" w:space="0" w:color="auto"/>
              <w:bottom w:val="single" w:sz="4" w:space="0" w:color="auto"/>
              <w:right w:val="dotted" w:sz="4" w:space="0" w:color="auto"/>
            </w:tcBorders>
          </w:tcPr>
          <w:p w:rsidR="00F757E1" w:rsidRDefault="00F113D8"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◯色覚問題の専門家の協力を得て，全ページにわたっ</w:t>
            </w:r>
          </w:p>
          <w:p w:rsidR="00F757E1" w:rsidRDefault="00F113D8" w:rsidP="00F757E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て配色や色に関わる表現を点検し，全ての児童が支</w:t>
            </w:r>
          </w:p>
          <w:p w:rsidR="003650F5" w:rsidRPr="00184812" w:rsidRDefault="00F113D8" w:rsidP="00F757E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障なく学習できるように配慮しました。</w:t>
            </w:r>
          </w:p>
        </w:tc>
        <w:tc>
          <w:tcPr>
            <w:tcW w:w="3969" w:type="dxa"/>
            <w:tcBorders>
              <w:top w:val="single" w:sz="4" w:space="0" w:color="auto"/>
              <w:left w:val="dotted" w:sz="4" w:space="0" w:color="auto"/>
              <w:bottom w:val="single" w:sz="4" w:space="0" w:color="auto"/>
              <w:right w:val="single" w:sz="4" w:space="0" w:color="auto"/>
            </w:tcBorders>
          </w:tcPr>
          <w:p w:rsidR="003A61B9" w:rsidRDefault="0046176B" w:rsidP="003A61B9">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・イラストには必要以上に色を多用することを控え，全て</w:t>
            </w:r>
          </w:p>
          <w:p w:rsidR="00AA4CAB" w:rsidRPr="00184812" w:rsidRDefault="0046176B" w:rsidP="003A61B9">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の児童が支障なく学習できるように配慮しました。</w:t>
            </w:r>
          </w:p>
          <w:p w:rsidR="003A61B9" w:rsidRDefault="0046176B" w:rsidP="003A61B9">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・マークなども，色分けだけでの判別を避け，デザインや</w:t>
            </w:r>
          </w:p>
          <w:p w:rsidR="003650F5" w:rsidRPr="00184812" w:rsidRDefault="0046176B" w:rsidP="003A61B9">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文字によっても判別できるようにしました。</w:t>
            </w:r>
          </w:p>
        </w:tc>
      </w:tr>
    </w:tbl>
    <w:p w:rsidR="00F113D8" w:rsidRPr="00530F92" w:rsidRDefault="00F113D8" w:rsidP="00530F92">
      <w:pPr>
        <w:ind w:left="281" w:hanging="281"/>
        <w:rPr>
          <w:rFonts w:ascii="ＭＳ Ｐゴシック" w:eastAsia="ＭＳ Ｐゴシック" w:hAnsi="ＭＳ Ｐゴシック"/>
          <w:b/>
          <w:sz w:val="28"/>
          <w:szCs w:val="28"/>
        </w:rPr>
      </w:pPr>
      <w:r w:rsidRPr="00530F92">
        <w:rPr>
          <w:rFonts w:ascii="ＭＳ Ｐゴシック" w:eastAsia="ＭＳ Ｐゴシック" w:hAnsi="ＭＳ Ｐゴシック" w:hint="eastAsia"/>
          <w:b/>
          <w:sz w:val="28"/>
          <w:szCs w:val="28"/>
        </w:rPr>
        <w:t>人権上の配慮</w:t>
      </w:r>
    </w:p>
    <w:tbl>
      <w:tblPr>
        <w:tblW w:w="10740" w:type="dxa"/>
        <w:tblLook w:val="04A0" w:firstRow="1" w:lastRow="0" w:firstColumn="1" w:lastColumn="0" w:noHBand="0" w:noVBand="1"/>
      </w:tblPr>
      <w:tblGrid>
        <w:gridCol w:w="2802"/>
        <w:gridCol w:w="3969"/>
        <w:gridCol w:w="3969"/>
      </w:tblGrid>
      <w:tr w:rsidR="00AC57E7" w:rsidRPr="004220B2" w:rsidTr="000B5E6B">
        <w:tc>
          <w:tcPr>
            <w:tcW w:w="2802" w:type="dxa"/>
            <w:tcBorders>
              <w:top w:val="single" w:sz="4" w:space="0" w:color="auto"/>
              <w:left w:val="single" w:sz="4" w:space="0" w:color="auto"/>
              <w:right w:val="dotted" w:sz="2" w:space="0" w:color="auto"/>
            </w:tcBorders>
            <w:shd w:val="clear" w:color="auto" w:fill="FFFFBD"/>
          </w:tcPr>
          <w:p w:rsidR="00AC57E7" w:rsidRPr="005E2392" w:rsidRDefault="00AC57E7" w:rsidP="00DC4E04">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検討の観点</w:t>
            </w:r>
          </w:p>
        </w:tc>
        <w:tc>
          <w:tcPr>
            <w:tcW w:w="3969" w:type="dxa"/>
            <w:tcBorders>
              <w:top w:val="single" w:sz="4" w:space="0" w:color="auto"/>
              <w:left w:val="dotted" w:sz="2" w:space="0" w:color="auto"/>
              <w:right w:val="dotted" w:sz="2" w:space="0" w:color="auto"/>
            </w:tcBorders>
            <w:shd w:val="clear" w:color="auto" w:fill="FFFFBD"/>
          </w:tcPr>
          <w:p w:rsidR="00AC57E7" w:rsidRPr="005E2392" w:rsidRDefault="00AC57E7" w:rsidP="00DC4E04">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内容の特色</w:t>
            </w:r>
          </w:p>
        </w:tc>
        <w:tc>
          <w:tcPr>
            <w:tcW w:w="3969" w:type="dxa"/>
            <w:tcBorders>
              <w:top w:val="single" w:sz="4" w:space="0" w:color="auto"/>
              <w:left w:val="dotted" w:sz="2" w:space="0" w:color="auto"/>
              <w:right w:val="single" w:sz="4" w:space="0" w:color="auto"/>
            </w:tcBorders>
            <w:shd w:val="clear" w:color="auto" w:fill="FFFFBD"/>
          </w:tcPr>
          <w:p w:rsidR="00AC57E7" w:rsidRPr="005E2392" w:rsidRDefault="00AC57E7" w:rsidP="00DC4E04">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具体例</w:t>
            </w:r>
          </w:p>
        </w:tc>
      </w:tr>
      <w:tr w:rsidR="00414133" w:rsidRPr="004220B2" w:rsidTr="007E57C9">
        <w:trPr>
          <w:trHeight w:val="1077"/>
        </w:trPr>
        <w:tc>
          <w:tcPr>
            <w:tcW w:w="2802" w:type="dxa"/>
            <w:vMerge w:val="restart"/>
            <w:tcBorders>
              <w:top w:val="single" w:sz="4" w:space="0" w:color="auto"/>
              <w:left w:val="single" w:sz="4" w:space="0" w:color="auto"/>
              <w:right w:val="dotted" w:sz="4" w:space="0" w:color="auto"/>
            </w:tcBorders>
            <w:shd w:val="clear" w:color="auto" w:fill="DBE5F1" w:themeFill="accent1" w:themeFillTint="33"/>
          </w:tcPr>
          <w:p w:rsidR="00414133" w:rsidRPr="00184812" w:rsidRDefault="00414133"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人権上の観点から，写真やイラストに配慮がされているか。</w:t>
            </w:r>
          </w:p>
        </w:tc>
        <w:tc>
          <w:tcPr>
            <w:tcW w:w="3969" w:type="dxa"/>
            <w:tcBorders>
              <w:top w:val="single" w:sz="4" w:space="0" w:color="auto"/>
              <w:left w:val="dotted" w:sz="4" w:space="0" w:color="auto"/>
              <w:bottom w:val="dotted" w:sz="4" w:space="0" w:color="auto"/>
              <w:right w:val="dotted" w:sz="4" w:space="0" w:color="auto"/>
            </w:tcBorders>
          </w:tcPr>
          <w:p w:rsidR="00E00B41" w:rsidRDefault="00414133"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◯写真やイラストに登場する人物について，性別による</w:t>
            </w:r>
          </w:p>
          <w:p w:rsidR="00414133" w:rsidRPr="00184812" w:rsidRDefault="00414133"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偏りがないように配慮しました。</w:t>
            </w:r>
          </w:p>
        </w:tc>
        <w:tc>
          <w:tcPr>
            <w:tcW w:w="3969" w:type="dxa"/>
            <w:tcBorders>
              <w:top w:val="single" w:sz="4" w:space="0" w:color="auto"/>
              <w:left w:val="dotted" w:sz="4" w:space="0" w:color="auto"/>
              <w:bottom w:val="dotted" w:sz="4" w:space="0" w:color="auto"/>
              <w:right w:val="single" w:sz="4" w:space="0" w:color="auto"/>
            </w:tcBorders>
          </w:tcPr>
          <w:p w:rsidR="00E00B41" w:rsidRDefault="00414133"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・写真やイラストに登場する人物は，教材本文の内容や</w:t>
            </w:r>
          </w:p>
          <w:p w:rsidR="00E00B41" w:rsidRDefault="00414133"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表現に即して性別や人物が限定される場合を除き，性</w:t>
            </w:r>
          </w:p>
          <w:p w:rsidR="00414133" w:rsidRPr="00184812" w:rsidRDefault="00414133"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別による偏りがないように配慮しました。</w:t>
            </w:r>
          </w:p>
        </w:tc>
      </w:tr>
      <w:tr w:rsidR="00414133" w:rsidRPr="004220B2" w:rsidTr="007E57C9">
        <w:trPr>
          <w:trHeight w:val="1243"/>
        </w:trPr>
        <w:tc>
          <w:tcPr>
            <w:tcW w:w="2802" w:type="dxa"/>
            <w:vMerge/>
            <w:tcBorders>
              <w:left w:val="single" w:sz="4" w:space="0" w:color="auto"/>
              <w:bottom w:val="single" w:sz="4" w:space="0" w:color="auto"/>
              <w:right w:val="dotted" w:sz="4" w:space="0" w:color="auto"/>
            </w:tcBorders>
            <w:shd w:val="clear" w:color="auto" w:fill="DBE5F1" w:themeFill="accent1" w:themeFillTint="33"/>
          </w:tcPr>
          <w:p w:rsidR="00414133" w:rsidRPr="00184812" w:rsidRDefault="00414133" w:rsidP="00184812">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single" w:sz="4" w:space="0" w:color="auto"/>
              <w:right w:val="dotted" w:sz="4" w:space="0" w:color="auto"/>
            </w:tcBorders>
          </w:tcPr>
          <w:p w:rsidR="00E00B41" w:rsidRDefault="00414133"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◯イラストに描かれる人物について，身体的特徴の表現</w:t>
            </w:r>
          </w:p>
          <w:p w:rsidR="00414133" w:rsidRPr="00184812" w:rsidRDefault="00414133"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の仕方に配慮しました。</w:t>
            </w:r>
          </w:p>
        </w:tc>
        <w:tc>
          <w:tcPr>
            <w:tcW w:w="3969" w:type="dxa"/>
            <w:tcBorders>
              <w:top w:val="dotted" w:sz="4" w:space="0" w:color="auto"/>
              <w:left w:val="dotted" w:sz="4" w:space="0" w:color="auto"/>
              <w:bottom w:val="single" w:sz="4" w:space="0" w:color="auto"/>
              <w:right w:val="single" w:sz="4" w:space="0" w:color="auto"/>
            </w:tcBorders>
          </w:tcPr>
          <w:p w:rsidR="00E00B41" w:rsidRDefault="00414133"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・イラストに描かれる人物について，身体的特徴の過度</w:t>
            </w:r>
          </w:p>
          <w:p w:rsidR="00414133" w:rsidRPr="00184812" w:rsidRDefault="00414133"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な強調は避けるように配慮しました。</w:t>
            </w:r>
          </w:p>
        </w:tc>
      </w:tr>
    </w:tbl>
    <w:p w:rsidR="0014247F" w:rsidRPr="00530F92" w:rsidRDefault="004F67DC" w:rsidP="00530F92">
      <w:pPr>
        <w:ind w:left="281" w:hanging="281"/>
        <w:rPr>
          <w:rFonts w:ascii="ＭＳ Ｐゴシック" w:eastAsia="ＭＳ Ｐゴシック" w:hAnsi="ＭＳ Ｐゴシック"/>
          <w:b/>
          <w:sz w:val="28"/>
          <w:szCs w:val="28"/>
        </w:rPr>
      </w:pPr>
      <w:r w:rsidRPr="00530F92">
        <w:rPr>
          <w:rFonts w:ascii="ＭＳ Ｐゴシック" w:eastAsia="ＭＳ Ｐゴシック" w:hAnsi="ＭＳ Ｐゴシック" w:hint="eastAsia"/>
          <w:b/>
          <w:sz w:val="28"/>
          <w:szCs w:val="28"/>
        </w:rPr>
        <w:t>造本・印刷</w:t>
      </w:r>
    </w:p>
    <w:tbl>
      <w:tblPr>
        <w:tblW w:w="10740" w:type="dxa"/>
        <w:tblLook w:val="04A0" w:firstRow="1" w:lastRow="0" w:firstColumn="1" w:lastColumn="0" w:noHBand="0" w:noVBand="1"/>
      </w:tblPr>
      <w:tblGrid>
        <w:gridCol w:w="2802"/>
        <w:gridCol w:w="3969"/>
        <w:gridCol w:w="3969"/>
      </w:tblGrid>
      <w:tr w:rsidR="00AC57E7" w:rsidRPr="004220B2" w:rsidTr="005E2392">
        <w:tc>
          <w:tcPr>
            <w:tcW w:w="2802" w:type="dxa"/>
            <w:tcBorders>
              <w:top w:val="single" w:sz="4" w:space="0" w:color="auto"/>
              <w:left w:val="single" w:sz="4" w:space="0" w:color="auto"/>
              <w:bottom w:val="single" w:sz="4" w:space="0" w:color="auto"/>
              <w:right w:val="dotted" w:sz="4" w:space="0" w:color="auto"/>
            </w:tcBorders>
            <w:shd w:val="clear" w:color="auto" w:fill="FFFFBD"/>
          </w:tcPr>
          <w:p w:rsidR="00AC57E7" w:rsidRPr="005E2392" w:rsidRDefault="00AC57E7" w:rsidP="00414133">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検討の観点</w:t>
            </w:r>
          </w:p>
        </w:tc>
        <w:tc>
          <w:tcPr>
            <w:tcW w:w="3969" w:type="dxa"/>
            <w:tcBorders>
              <w:top w:val="single" w:sz="4" w:space="0" w:color="auto"/>
              <w:left w:val="dotted" w:sz="4" w:space="0" w:color="auto"/>
              <w:bottom w:val="single" w:sz="4" w:space="0" w:color="auto"/>
              <w:right w:val="dotted" w:sz="4" w:space="0" w:color="auto"/>
            </w:tcBorders>
            <w:shd w:val="clear" w:color="auto" w:fill="FFFFBD"/>
          </w:tcPr>
          <w:p w:rsidR="00AC57E7" w:rsidRPr="005E2392" w:rsidRDefault="00AC57E7" w:rsidP="00414133">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内容の特色</w:t>
            </w:r>
          </w:p>
        </w:tc>
        <w:tc>
          <w:tcPr>
            <w:tcW w:w="3969" w:type="dxa"/>
            <w:tcBorders>
              <w:top w:val="single" w:sz="4" w:space="0" w:color="auto"/>
              <w:left w:val="dotted" w:sz="4" w:space="0" w:color="auto"/>
              <w:bottom w:val="single" w:sz="4" w:space="0" w:color="auto"/>
              <w:right w:val="single" w:sz="4" w:space="0" w:color="auto"/>
            </w:tcBorders>
            <w:shd w:val="clear" w:color="auto" w:fill="FFFFBD"/>
          </w:tcPr>
          <w:p w:rsidR="00AC57E7" w:rsidRPr="005E2392" w:rsidRDefault="00AC57E7" w:rsidP="00414133">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具体例</w:t>
            </w:r>
          </w:p>
        </w:tc>
      </w:tr>
      <w:tr w:rsidR="004F67DC" w:rsidRPr="004220B2" w:rsidTr="0024029A">
        <w:trPr>
          <w:trHeight w:val="1846"/>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4F67DC" w:rsidRPr="00184812" w:rsidRDefault="004F67DC"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文字，絵図，写真などの印刷は鮮明で，製本は堅牢か。</w:t>
            </w:r>
          </w:p>
        </w:tc>
        <w:tc>
          <w:tcPr>
            <w:tcW w:w="3969" w:type="dxa"/>
            <w:tcBorders>
              <w:top w:val="single" w:sz="4" w:space="0" w:color="auto"/>
              <w:left w:val="dotted" w:sz="4" w:space="0" w:color="auto"/>
              <w:bottom w:val="single" w:sz="4" w:space="0" w:color="auto"/>
              <w:right w:val="dotted" w:sz="4" w:space="0" w:color="auto"/>
            </w:tcBorders>
          </w:tcPr>
          <w:p w:rsidR="00E00B41" w:rsidRDefault="004F67D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◯印刷は鮮明で，目に優しい色を基調としました。また，</w:t>
            </w:r>
          </w:p>
          <w:p w:rsidR="00E00B41" w:rsidRDefault="00CB3F22"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製</w:t>
            </w:r>
            <w:r w:rsidR="004F67DC" w:rsidRPr="00184812">
              <w:rPr>
                <w:rFonts w:ascii="ＭＳ Ｐゴシック" w:eastAsia="ＭＳ Ｐゴシック" w:hAnsi="ＭＳ Ｐゴシック" w:hint="eastAsia"/>
                <w:sz w:val="16"/>
                <w:szCs w:val="16"/>
              </w:rPr>
              <w:t>本は長期間の使用にも耐えうる丈夫なものにしまし</w:t>
            </w:r>
          </w:p>
          <w:p w:rsidR="004F67DC" w:rsidRPr="00184812" w:rsidRDefault="004F67DC"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た。</w:t>
            </w:r>
          </w:p>
        </w:tc>
        <w:tc>
          <w:tcPr>
            <w:tcW w:w="3969" w:type="dxa"/>
            <w:tcBorders>
              <w:top w:val="single" w:sz="4" w:space="0" w:color="auto"/>
              <w:left w:val="dotted" w:sz="4" w:space="0" w:color="auto"/>
              <w:bottom w:val="single" w:sz="4" w:space="0" w:color="auto"/>
              <w:right w:val="single" w:sz="4" w:space="0" w:color="auto"/>
            </w:tcBorders>
          </w:tcPr>
          <w:p w:rsidR="00E00B41" w:rsidRDefault="004F67D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・印刷は鮮明で，読み物教材の場面を想像し，学習意欲</w:t>
            </w:r>
          </w:p>
          <w:p w:rsidR="00AA4CAB" w:rsidRPr="00184812" w:rsidRDefault="004F67DC"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を喚起できるようにしました。</w:t>
            </w:r>
          </w:p>
          <w:p w:rsidR="00AA4CAB" w:rsidRPr="00184812" w:rsidRDefault="004F67DC" w:rsidP="00E00B41">
            <w:pPr>
              <w:spacing w:line="240" w:lineRule="exact"/>
              <w:ind w:left="80" w:hangingChars="50" w:hanging="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・表紙は強度の高いPP加工を施し，汚損しにくいように配慮しました。</w:t>
            </w:r>
          </w:p>
          <w:p w:rsidR="00E00B41" w:rsidRDefault="004F67D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・製本は強力な接着剤を採用したあじろ綴じで，しっかり</w:t>
            </w:r>
          </w:p>
          <w:p w:rsidR="004F67DC" w:rsidRPr="00184812" w:rsidRDefault="004F67DC"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と紙面を開くことができ，堅牢です。</w:t>
            </w:r>
          </w:p>
        </w:tc>
      </w:tr>
      <w:tr w:rsidR="004F67DC" w:rsidRPr="004220B2" w:rsidTr="0024029A">
        <w:trPr>
          <w:trHeight w:val="877"/>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4F67DC" w:rsidRPr="00184812" w:rsidRDefault="004F67DC"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環境やアレルギーに対して配慮されているか。</w:t>
            </w:r>
          </w:p>
        </w:tc>
        <w:tc>
          <w:tcPr>
            <w:tcW w:w="3969" w:type="dxa"/>
            <w:tcBorders>
              <w:top w:val="single" w:sz="4" w:space="0" w:color="auto"/>
              <w:left w:val="dotted" w:sz="4" w:space="0" w:color="auto"/>
              <w:bottom w:val="single" w:sz="4" w:space="0" w:color="auto"/>
              <w:right w:val="dotted" w:sz="4" w:space="0" w:color="auto"/>
            </w:tcBorders>
          </w:tcPr>
          <w:p w:rsidR="00E00B41" w:rsidRDefault="004F67D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◯造本・印刷において，環境やアレルギーなどに配慮し</w:t>
            </w:r>
          </w:p>
          <w:p w:rsidR="004F67DC" w:rsidRPr="00184812" w:rsidRDefault="004F67DC"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ました。</w:t>
            </w:r>
          </w:p>
        </w:tc>
        <w:tc>
          <w:tcPr>
            <w:tcW w:w="3969" w:type="dxa"/>
            <w:tcBorders>
              <w:top w:val="single" w:sz="4" w:space="0" w:color="auto"/>
              <w:left w:val="dotted" w:sz="4" w:space="0" w:color="auto"/>
              <w:bottom w:val="single" w:sz="4" w:space="0" w:color="auto"/>
              <w:right w:val="single" w:sz="4" w:space="0" w:color="auto"/>
            </w:tcBorders>
          </w:tcPr>
          <w:p w:rsidR="001C2C15" w:rsidRDefault="0046176B" w:rsidP="001C2C15">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・環境に優しい再生紙や化学物質を抑えた植物油イン</w:t>
            </w:r>
          </w:p>
          <w:p w:rsidR="004F67DC" w:rsidRPr="00184812" w:rsidRDefault="0046176B" w:rsidP="001C2C15">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キを使用するなど，環境やアレルギーに配慮しました。</w:t>
            </w:r>
          </w:p>
        </w:tc>
      </w:tr>
      <w:tr w:rsidR="004F67DC" w:rsidRPr="004220B2" w:rsidTr="0024029A">
        <w:trPr>
          <w:trHeight w:val="1102"/>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4F67DC" w:rsidRPr="00184812" w:rsidRDefault="004F67DC"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教科書の重量は，児童の身体的な負担に配慮されているか。</w:t>
            </w:r>
          </w:p>
        </w:tc>
        <w:tc>
          <w:tcPr>
            <w:tcW w:w="3969" w:type="dxa"/>
            <w:tcBorders>
              <w:top w:val="single" w:sz="4" w:space="0" w:color="auto"/>
              <w:left w:val="dotted" w:sz="4" w:space="0" w:color="auto"/>
              <w:bottom w:val="single" w:sz="4" w:space="0" w:color="auto"/>
              <w:right w:val="dotted" w:sz="4" w:space="0" w:color="auto"/>
            </w:tcBorders>
          </w:tcPr>
          <w:p w:rsidR="00E00B41" w:rsidRDefault="004F67D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◯軽量で丈夫な用紙を採用し，児童の身体的な負担を</w:t>
            </w:r>
          </w:p>
          <w:p w:rsidR="004F67DC" w:rsidRPr="00184812" w:rsidRDefault="004F67DC"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軽減するように配慮しました。</w:t>
            </w:r>
          </w:p>
        </w:tc>
        <w:tc>
          <w:tcPr>
            <w:tcW w:w="3969" w:type="dxa"/>
            <w:tcBorders>
              <w:top w:val="single" w:sz="4" w:space="0" w:color="auto"/>
              <w:left w:val="dotted" w:sz="4" w:space="0" w:color="auto"/>
              <w:bottom w:val="single" w:sz="4" w:space="0" w:color="auto"/>
              <w:right w:val="single" w:sz="4" w:space="0" w:color="auto"/>
            </w:tcBorders>
          </w:tcPr>
          <w:p w:rsidR="00E00B41" w:rsidRDefault="0046176B"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・軽量で丈夫な用紙を採用し，ワイドなAB判でありなが</w:t>
            </w:r>
          </w:p>
          <w:p w:rsidR="00E00B41" w:rsidRDefault="0046176B"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ら，重量による身体的な負担を軽減するように配慮しま</w:t>
            </w:r>
          </w:p>
          <w:p w:rsidR="004F67DC" w:rsidRPr="00184812" w:rsidRDefault="0046176B"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した。</w:t>
            </w:r>
          </w:p>
        </w:tc>
      </w:tr>
      <w:tr w:rsidR="004F67DC" w:rsidRPr="004220B2" w:rsidTr="0024029A">
        <w:trPr>
          <w:trHeight w:val="1609"/>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4F67DC" w:rsidRPr="00184812" w:rsidRDefault="004F67DC"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造本は児童の感性に訴えかけるように工夫されているか。</w:t>
            </w:r>
          </w:p>
        </w:tc>
        <w:tc>
          <w:tcPr>
            <w:tcW w:w="3969" w:type="dxa"/>
            <w:tcBorders>
              <w:top w:val="single" w:sz="4" w:space="0" w:color="auto"/>
              <w:left w:val="dotted" w:sz="4" w:space="0" w:color="auto"/>
              <w:bottom w:val="single" w:sz="4" w:space="0" w:color="auto"/>
              <w:right w:val="dotted" w:sz="4" w:space="0" w:color="auto"/>
            </w:tcBorders>
          </w:tcPr>
          <w:p w:rsidR="00E00B41" w:rsidRDefault="004F67D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◯資料性・視覚効果が高いワイドなAB判を採用し，児</w:t>
            </w:r>
          </w:p>
          <w:p w:rsidR="00E00B41" w:rsidRDefault="004F67DC"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童の感性や学習意欲に訴えかけるように工夫しまし</w:t>
            </w:r>
          </w:p>
          <w:p w:rsidR="004F67DC" w:rsidRPr="00184812" w:rsidRDefault="004F67DC" w:rsidP="00E00B4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た。</w:t>
            </w:r>
          </w:p>
        </w:tc>
        <w:tc>
          <w:tcPr>
            <w:tcW w:w="3969" w:type="dxa"/>
            <w:tcBorders>
              <w:top w:val="single" w:sz="4" w:space="0" w:color="auto"/>
              <w:left w:val="dotted" w:sz="4" w:space="0" w:color="auto"/>
              <w:bottom w:val="single" w:sz="4" w:space="0" w:color="auto"/>
              <w:right w:val="single" w:sz="4" w:space="0" w:color="auto"/>
            </w:tcBorders>
          </w:tcPr>
          <w:p w:rsidR="00E00B41" w:rsidRDefault="0046176B"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・教材への興味や関心を持って学習ができるよう，挿絵</w:t>
            </w:r>
          </w:p>
          <w:p w:rsidR="0046176B" w:rsidRPr="00184812" w:rsidRDefault="0046176B" w:rsidP="00E00B4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や写真を大きく掲載しました。</w:t>
            </w:r>
          </w:p>
          <w:p w:rsidR="004F67DC" w:rsidRPr="00184812" w:rsidRDefault="0046176B"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・行間にゆとりを持たせ，文章を読みやすくしました。</w:t>
            </w:r>
          </w:p>
        </w:tc>
      </w:tr>
    </w:tbl>
    <w:p w:rsidR="00195D2F" w:rsidRDefault="00195D2F" w:rsidP="003B2073">
      <w:pPr>
        <w:ind w:left="98" w:hangingChars="35" w:hanging="98"/>
        <w:rPr>
          <w:rFonts w:ascii="ＭＳ Ｐゴシック" w:eastAsia="ＭＳ Ｐゴシック" w:hAnsi="ＭＳ Ｐゴシック" w:cs="ＭＳ Ｐゴシック"/>
          <w:b/>
          <w:color w:val="000000"/>
          <w:kern w:val="0"/>
          <w:sz w:val="28"/>
          <w:szCs w:val="28"/>
        </w:rPr>
      </w:pPr>
    </w:p>
    <w:p w:rsidR="00195D2F" w:rsidRDefault="00195D2F">
      <w:pPr>
        <w:rPr>
          <w:rFonts w:ascii="ＭＳ Ｐゴシック" w:eastAsia="ＭＳ Ｐゴシック" w:hAnsi="ＭＳ Ｐゴシック" w:cs="ＭＳ Ｐゴシック"/>
          <w:b/>
          <w:color w:val="000000"/>
          <w:kern w:val="0"/>
          <w:sz w:val="28"/>
          <w:szCs w:val="28"/>
        </w:rPr>
      </w:pPr>
      <w:r>
        <w:rPr>
          <w:rFonts w:ascii="ＭＳ Ｐゴシック" w:eastAsia="ＭＳ Ｐゴシック" w:hAnsi="ＭＳ Ｐゴシック" w:cs="ＭＳ Ｐゴシック"/>
          <w:b/>
          <w:color w:val="000000"/>
          <w:kern w:val="0"/>
          <w:sz w:val="28"/>
          <w:szCs w:val="28"/>
        </w:rPr>
        <w:br w:type="page"/>
      </w:r>
    </w:p>
    <w:p w:rsidR="004F67DC" w:rsidRPr="005E2392" w:rsidRDefault="002113F9" w:rsidP="003B2073">
      <w:pPr>
        <w:ind w:left="98" w:hangingChars="35" w:hanging="98"/>
        <w:rPr>
          <w:rFonts w:ascii="ＭＳ Ｐゴシック" w:eastAsia="ＭＳ Ｐゴシック" w:hAnsi="ＭＳ Ｐゴシック" w:cs="ＭＳ Ｐゴシック"/>
          <w:b/>
          <w:color w:val="000000"/>
          <w:kern w:val="0"/>
          <w:sz w:val="22"/>
        </w:rPr>
      </w:pPr>
      <w:r w:rsidRPr="003B2073">
        <w:rPr>
          <w:rFonts w:ascii="ＭＳ Ｐゴシック" w:eastAsia="ＭＳ Ｐゴシック" w:hAnsi="ＭＳ Ｐゴシック" w:cs="ＭＳ Ｐゴシック" w:hint="eastAsia"/>
          <w:b/>
          <w:color w:val="000000"/>
          <w:kern w:val="0"/>
          <w:sz w:val="28"/>
          <w:szCs w:val="28"/>
        </w:rPr>
        <w:lastRenderedPageBreak/>
        <w:t>◯今日的な課題への取り組み</w:t>
      </w:r>
    </w:p>
    <w:tbl>
      <w:tblPr>
        <w:tblW w:w="10740" w:type="dxa"/>
        <w:tblLook w:val="04A0" w:firstRow="1" w:lastRow="0" w:firstColumn="1" w:lastColumn="0" w:noHBand="0" w:noVBand="1"/>
      </w:tblPr>
      <w:tblGrid>
        <w:gridCol w:w="2802"/>
        <w:gridCol w:w="3969"/>
        <w:gridCol w:w="3969"/>
      </w:tblGrid>
      <w:tr w:rsidR="00AC57E7" w:rsidRPr="005E2392" w:rsidTr="0028661B">
        <w:tc>
          <w:tcPr>
            <w:tcW w:w="2802" w:type="dxa"/>
            <w:tcBorders>
              <w:top w:val="single" w:sz="4" w:space="0" w:color="auto"/>
              <w:left w:val="single" w:sz="4" w:space="0" w:color="auto"/>
              <w:bottom w:val="single" w:sz="4" w:space="0" w:color="auto"/>
              <w:right w:val="dotted" w:sz="4" w:space="0" w:color="auto"/>
            </w:tcBorders>
            <w:shd w:val="clear" w:color="auto" w:fill="FFFFBD"/>
          </w:tcPr>
          <w:p w:rsidR="00AC57E7" w:rsidRPr="005E2392" w:rsidRDefault="00AC57E7" w:rsidP="00414133">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検討の観点</w:t>
            </w:r>
          </w:p>
        </w:tc>
        <w:tc>
          <w:tcPr>
            <w:tcW w:w="3969" w:type="dxa"/>
            <w:tcBorders>
              <w:top w:val="single" w:sz="4" w:space="0" w:color="auto"/>
              <w:left w:val="dotted" w:sz="4" w:space="0" w:color="auto"/>
              <w:bottom w:val="single" w:sz="4" w:space="0" w:color="auto"/>
              <w:right w:val="dotted" w:sz="4" w:space="0" w:color="auto"/>
            </w:tcBorders>
            <w:shd w:val="clear" w:color="auto" w:fill="FFFFBD"/>
          </w:tcPr>
          <w:p w:rsidR="00AC57E7" w:rsidRPr="005E2392" w:rsidRDefault="00AC57E7" w:rsidP="00414133">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内容の特色</w:t>
            </w:r>
          </w:p>
        </w:tc>
        <w:tc>
          <w:tcPr>
            <w:tcW w:w="3969" w:type="dxa"/>
            <w:tcBorders>
              <w:top w:val="single" w:sz="4" w:space="0" w:color="auto"/>
              <w:left w:val="dotted" w:sz="4" w:space="0" w:color="auto"/>
              <w:bottom w:val="single" w:sz="4" w:space="0" w:color="auto"/>
              <w:right w:val="single" w:sz="4" w:space="0" w:color="auto"/>
            </w:tcBorders>
            <w:shd w:val="clear" w:color="auto" w:fill="FFFFBD"/>
          </w:tcPr>
          <w:p w:rsidR="00AC57E7" w:rsidRPr="005E2392" w:rsidRDefault="00AC57E7" w:rsidP="00414133">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具体例</w:t>
            </w:r>
          </w:p>
        </w:tc>
      </w:tr>
      <w:tr w:rsidR="002113F9" w:rsidRPr="004220B2" w:rsidTr="007A6C11">
        <w:trPr>
          <w:trHeight w:val="6408"/>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2113F9" w:rsidRPr="00184812" w:rsidRDefault="002113F9"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喫緊の課題である「いじめ問題」について対応した指導ができるように工夫されているか。</w:t>
            </w:r>
          </w:p>
        </w:tc>
        <w:tc>
          <w:tcPr>
            <w:tcW w:w="3969" w:type="dxa"/>
            <w:tcBorders>
              <w:top w:val="single" w:sz="4" w:space="0" w:color="auto"/>
              <w:left w:val="dotted" w:sz="4" w:space="0" w:color="auto"/>
              <w:bottom w:val="single" w:sz="4" w:space="0" w:color="auto"/>
              <w:right w:val="dotted" w:sz="4" w:space="0" w:color="auto"/>
            </w:tcBorders>
            <w:shd w:val="clear" w:color="auto" w:fill="auto"/>
          </w:tcPr>
          <w:p w:rsidR="001330F4" w:rsidRDefault="002113F9" w:rsidP="003922E3">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◯喫緊の課題である「いじめ問題」について，全学年で</w:t>
            </w:r>
          </w:p>
          <w:p w:rsidR="001330F4" w:rsidRDefault="002113F9" w:rsidP="003922E3">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重要項目として「いじめのない世界へ」の中で取り上</w:t>
            </w:r>
          </w:p>
          <w:p w:rsidR="001330F4" w:rsidRPr="001330F4" w:rsidRDefault="002113F9" w:rsidP="005D0DA6">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げ，確実に学習できるように工夫しました。</w:t>
            </w:r>
          </w:p>
          <w:p w:rsidR="00AB0286" w:rsidRDefault="002113F9"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◯「いじめのない世界へ」では，いじめを題材として扱っ</w:t>
            </w:r>
          </w:p>
          <w:p w:rsidR="00AB0286" w:rsidRDefault="002113F9" w:rsidP="00AB0286">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た直接的教材と，いじめを直接扱わず，「いじめをしな</w:t>
            </w:r>
          </w:p>
          <w:p w:rsidR="00AB0286" w:rsidRDefault="00AB0286" w:rsidP="00AB0286">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い，許さない心」を育てるための間接的教材の２つを</w:t>
            </w:r>
          </w:p>
          <w:p w:rsidR="00AB0286" w:rsidRDefault="002113F9" w:rsidP="00AB0286">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１つのユニットとして組み合わせて学習することで，い</w:t>
            </w:r>
          </w:p>
          <w:p w:rsidR="00414133" w:rsidRPr="00AB0286" w:rsidRDefault="002113F9" w:rsidP="005D0DA6">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じめ防止の効果を高められるように工夫しました。</w:t>
            </w:r>
          </w:p>
          <w:p w:rsidR="00AB0286" w:rsidRDefault="002113F9" w:rsidP="00184812">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◯「いじめのない世界へ」では，とびらページを設けるこ</w:t>
            </w:r>
          </w:p>
          <w:p w:rsidR="00AB0286" w:rsidRDefault="002113F9" w:rsidP="00AB0286">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とで，児童に「いじめ問題」について投げかけ，主体的</w:t>
            </w:r>
          </w:p>
          <w:p w:rsidR="002113F9" w:rsidRPr="00184812" w:rsidRDefault="002113F9" w:rsidP="00AB0286">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に考えることを促すように工夫しました。</w:t>
            </w:r>
          </w:p>
        </w:tc>
        <w:tc>
          <w:tcPr>
            <w:tcW w:w="3969" w:type="dxa"/>
            <w:tcBorders>
              <w:top w:val="single" w:sz="4" w:space="0" w:color="auto"/>
              <w:left w:val="dotted" w:sz="4" w:space="0" w:color="auto"/>
              <w:bottom w:val="single" w:sz="4" w:space="0" w:color="auto"/>
              <w:right w:val="single" w:sz="4" w:space="0" w:color="auto"/>
            </w:tcBorders>
          </w:tcPr>
          <w:p w:rsidR="002113F9" w:rsidRPr="00184812" w:rsidRDefault="007A6C11"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noProof/>
                <w:sz w:val="16"/>
                <w:szCs w:val="16"/>
              </w:rPr>
              <mc:AlternateContent>
                <mc:Choice Requires="wps">
                  <w:drawing>
                    <wp:anchor distT="0" distB="0" distL="114300" distR="114300" simplePos="0" relativeHeight="251651064" behindDoc="0" locked="0" layoutInCell="1" allowOverlap="1" wp14:anchorId="0F235C09" wp14:editId="5A8E887B">
                      <wp:simplePos x="0" y="0"/>
                      <wp:positionH relativeFrom="column">
                        <wp:posOffset>-22860</wp:posOffset>
                      </wp:positionH>
                      <wp:positionV relativeFrom="paragraph">
                        <wp:posOffset>64135</wp:posOffset>
                      </wp:positionV>
                      <wp:extent cx="2432685" cy="3800475"/>
                      <wp:effectExtent l="0" t="0" r="24765" b="28575"/>
                      <wp:wrapNone/>
                      <wp:docPr id="12" name="角丸四角形 12"/>
                      <wp:cNvGraphicFramePr/>
                      <a:graphic xmlns:a="http://schemas.openxmlformats.org/drawingml/2006/main">
                        <a:graphicData uri="http://schemas.microsoft.com/office/word/2010/wordprocessingShape">
                          <wps:wsp>
                            <wps:cNvSpPr/>
                            <wps:spPr>
                              <a:xfrm>
                                <a:off x="0" y="0"/>
                                <a:ext cx="2432685" cy="3800475"/>
                              </a:xfrm>
                              <a:prstGeom prst="roundRect">
                                <a:avLst/>
                              </a:prstGeom>
                              <a:solidFill>
                                <a:schemeClr val="accent2">
                                  <a:lumMod val="20000"/>
                                  <a:lumOff val="80000"/>
                                  <a:alpha val="40000"/>
                                </a:schemeClr>
                              </a:solidFill>
                              <a:ln>
                                <a:solidFill>
                                  <a:schemeClr val="accent2">
                                    <a:lumMod val="40000"/>
                                    <a:lumOff val="6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1.8pt;margin-top:5.05pt;width:191.55pt;height:299.2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" fillcolor="#f2dbdb [661]" strokecolor="#e5b8b7 [1301]" strokeweight="2pt">
                      <v:fill opacity="26214f"/>
                      <v:stroke dashstyle="3 1"/>
                    </v:roundrect>
                  </w:pict>
                </mc:Fallback>
              </mc:AlternateContent>
            </w:r>
            <w:r w:rsidR="0028661B" w:rsidRPr="00184812">
              <w:rPr>
                <w:rFonts w:ascii="ＭＳ Ｐゴシック" w:eastAsia="ＭＳ Ｐゴシック" w:hAnsi="ＭＳ Ｐゴシック"/>
                <w:noProof/>
                <w:sz w:val="16"/>
                <w:szCs w:val="16"/>
              </w:rPr>
              <mc:AlternateContent>
                <mc:Choice Requires="wps">
                  <w:drawing>
                    <wp:anchor distT="0" distB="0" distL="114300" distR="114300" simplePos="0" relativeHeight="251675648" behindDoc="0" locked="0" layoutInCell="1" allowOverlap="1" wp14:anchorId="2916ADE7" wp14:editId="661A3AE0">
                      <wp:simplePos x="0" y="0"/>
                      <wp:positionH relativeFrom="column">
                        <wp:posOffset>-18415</wp:posOffset>
                      </wp:positionH>
                      <wp:positionV relativeFrom="paragraph">
                        <wp:posOffset>160655</wp:posOffset>
                      </wp:positionV>
                      <wp:extent cx="2543810" cy="3919855"/>
                      <wp:effectExtent l="0" t="0" r="0" b="444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3919855"/>
                              </a:xfrm>
                              <a:prstGeom prst="rect">
                                <a:avLst/>
                              </a:prstGeom>
                              <a:noFill/>
                              <a:ln w="9525">
                                <a:noFill/>
                                <a:miter lim="800000"/>
                                <a:headEnd/>
                                <a:tailEnd/>
                              </a:ln>
                            </wps:spPr>
                            <wps:txbx>
                              <w:txbxContent>
                                <w:p w:rsidR="009B5523" w:rsidRDefault="004634B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pict>
                                      <v:shape id="図 24" o:spid="_x0000_i1026" type="#_x0000_t75" style="width:10pt;height:11pt;visibility:visible;mso-wrap-style:square">
                                        <v:imagedata r:id="rId25" o:title=""/>
                                      </v:shape>
                                    </w:pict>
                                  </w:r>
                                  <w:r w:rsidR="009B5523" w:rsidRPr="00184812">
                                    <w:rPr>
                                      <w:rFonts w:ascii="ＭＳ Ｐゴシック" w:eastAsia="ＭＳ Ｐゴシック" w:hAnsi="ＭＳ Ｐゴシック" w:cs="ＭＳ Ｐゴシック" w:hint="eastAsia"/>
                                      <w:b/>
                                      <w:color w:val="000000"/>
                                      <w:kern w:val="0"/>
                                      <w:sz w:val="16"/>
                                      <w:szCs w:val="16"/>
                                    </w:rPr>
                                    <w:t>「いじめのない世界へ」</w:t>
                                  </w:r>
                                  <w:r w:rsidR="009B5523" w:rsidRPr="00184812">
                                    <w:rPr>
                                      <w:rFonts w:ascii="ＭＳ Ｐゴシック" w:eastAsia="ＭＳ Ｐゴシック" w:hAnsi="ＭＳ Ｐゴシック" w:cs="ＭＳ Ｐゴシック" w:hint="eastAsia"/>
                                      <w:color w:val="000000"/>
                                      <w:kern w:val="0"/>
                                      <w:sz w:val="16"/>
                                      <w:szCs w:val="16"/>
                                    </w:rPr>
                                    <w:t>（１〜６年）</w:t>
                                  </w:r>
                                </w:p>
                                <w:p w:rsidR="009B5523" w:rsidRPr="00184812" w:rsidRDefault="009B5523" w:rsidP="001D6C28">
                                  <w:pPr>
                                    <w:spacing w:before="57" w:after="57" w:line="240" w:lineRule="exact"/>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１年</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p.46〜52</w:t>
                                  </w:r>
                                </w:p>
                                <w:p w:rsidR="009B5523" w:rsidRPr="00184812" w:rsidRDefault="009B5523" w:rsidP="0028661B">
                                  <w:pPr>
                                    <w:spacing w:before="57" w:after="57" w:line="240" w:lineRule="exact"/>
                                    <w:ind w:firstLineChars="200" w:firstLine="32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とびら→教材①「ダメ」→教材②「こころはっぱ」</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２年 p.62〜70</w:t>
                                  </w:r>
                                </w:p>
                                <w:p w:rsidR="009B5523" w:rsidRDefault="009B5523" w:rsidP="001D6C28">
                                  <w:pPr>
                                    <w:spacing w:before="57" w:after="57" w:line="240" w:lineRule="exact"/>
                                    <w:ind w:leftChars="50" w:left="105" w:firstLineChars="150" w:firstLine="2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とびら→教材①「おれた</w:t>
                                  </w:r>
                                  <w:r w:rsidRPr="00184812">
                                    <w:rPr>
                                      <w:rFonts w:ascii="ＭＳ Ｐゴシック" w:eastAsia="ＭＳ Ｐゴシック" w:hAnsi="ＭＳ Ｐゴシック" w:cs="ＭＳ Ｐゴシック" w:hint="eastAsia"/>
                                      <w:color w:val="000000"/>
                                      <w:kern w:val="0"/>
                                      <w:sz w:val="16"/>
                                      <w:szCs w:val="16"/>
                                    </w:rPr>
                                    <w:t> </w:t>
                                  </w:r>
                                  <w:r w:rsidRPr="00184812">
                                    <w:rPr>
                                      <w:rFonts w:ascii="ＭＳ Ｐゴシック" w:eastAsia="ＭＳ Ｐゴシック" w:hAnsi="ＭＳ Ｐゴシック" w:cs="ＭＳ Ｐゴシック" w:hint="eastAsia"/>
                                      <w:color w:val="000000"/>
                                      <w:kern w:val="0"/>
                                      <w:sz w:val="16"/>
                                      <w:szCs w:val="16"/>
                                    </w:rPr>
                                    <w:t>ものさし」</w:t>
                                  </w:r>
                                </w:p>
                                <w:p w:rsidR="009B5523" w:rsidRPr="00184812" w:rsidRDefault="009B5523" w:rsidP="001D6C28">
                                  <w:pPr>
                                    <w:spacing w:before="57" w:after="57" w:line="240" w:lineRule="exact"/>
                                    <w:ind w:leftChars="50" w:left="105" w:firstLineChars="400" w:firstLine="6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→教材②「かっぱ</w:t>
                                  </w:r>
                                  <w:r w:rsidRPr="00184812">
                                    <w:rPr>
                                      <w:rFonts w:ascii="ＭＳ Ｐゴシック" w:eastAsia="ＭＳ Ｐゴシック" w:hAnsi="ＭＳ Ｐゴシック" w:cs="ＭＳ Ｐゴシック" w:hint="eastAsia"/>
                                      <w:color w:val="000000"/>
                                      <w:kern w:val="0"/>
                                      <w:sz w:val="16"/>
                                      <w:szCs w:val="16"/>
                                    </w:rPr>
                                    <w:t> </w:t>
                                  </w:r>
                                  <w:r w:rsidRPr="00184812">
                                    <w:rPr>
                                      <w:rFonts w:ascii="ＭＳ Ｐゴシック" w:eastAsia="ＭＳ Ｐゴシック" w:hAnsi="ＭＳ Ｐゴシック" w:cs="ＭＳ Ｐゴシック" w:hint="eastAsia"/>
                                      <w:color w:val="000000"/>
                                      <w:kern w:val="0"/>
                                      <w:sz w:val="16"/>
                                      <w:szCs w:val="16"/>
                                    </w:rPr>
                                    <w:t>わくわく」</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３年 p.29〜36</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とびら→教材①「しょうたの手紙」</w:t>
                                  </w:r>
                                </w:p>
                                <w:p w:rsidR="009B5523" w:rsidRPr="00184812" w:rsidRDefault="009B5523" w:rsidP="0028661B">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 xml:space="preserve">　→教材②「いいち，にいっ，いいち，にいっ」</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４年 p.41〜49</w:t>
                                  </w:r>
                                </w:p>
                                <w:p w:rsidR="009B5523" w:rsidRPr="00184812" w:rsidRDefault="009B5523" w:rsidP="0028661B">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とびら→教材①「わたしの見つけた小さな幸せ」</w:t>
                                  </w:r>
                                </w:p>
                                <w:p w:rsidR="009B5523" w:rsidRPr="00184812" w:rsidRDefault="009B5523" w:rsidP="0028661B">
                                  <w:pPr>
                                    <w:spacing w:before="57" w:after="57" w:line="240" w:lineRule="exact"/>
                                    <w:ind w:left="1440" w:hangingChars="900" w:hanging="14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 xml:space="preserve">　→教材②「いっしょになって，わらっちゃだめだ」</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５年</w:t>
                                  </w:r>
                                  <w:r w:rsidRPr="0036176A">
                                    <w:rPr>
                                      <w:rFonts w:ascii="ＭＳ Ｐゴシック" w:eastAsia="ＭＳ Ｐゴシック" w:hAnsi="ＭＳ Ｐゴシック"/>
                                      <w:sz w:val="16"/>
                                      <w:szCs w:val="16"/>
                                    </w:rPr>
                                    <w:t>p</w:t>
                                  </w:r>
                                  <w:r w:rsidRPr="00184812">
                                    <w:rPr>
                                      <w:rFonts w:ascii="ＭＳ Ｐゴシック" w:eastAsia="ＭＳ Ｐゴシック" w:hAnsi="ＭＳ Ｐゴシック" w:cs="ＭＳ Ｐゴシック" w:hint="eastAsia"/>
                                      <w:color w:val="000000"/>
                                      <w:kern w:val="0"/>
                                      <w:sz w:val="16"/>
                                      <w:szCs w:val="16"/>
                                    </w:rPr>
                                    <w:t>.37〜44</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とびら→教材①「転校生がやってきた」</w:t>
                                  </w:r>
                                </w:p>
                                <w:p w:rsidR="009B5523" w:rsidRPr="00184812" w:rsidRDefault="009B5523" w:rsidP="0028661B">
                                  <w:pPr>
                                    <w:spacing w:before="57" w:after="57" w:line="240" w:lineRule="exact"/>
                                    <w:ind w:leftChars="50" w:left="105" w:firstLineChars="400" w:firstLine="6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→教材②「ノンステップバスでのできごと」</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６年</w:t>
                                  </w:r>
                                  <w:r w:rsidRPr="0036176A">
                                    <w:rPr>
                                      <w:rFonts w:ascii="ＭＳ Ｐゴシック" w:eastAsia="ＭＳ Ｐゴシック" w:hAnsi="ＭＳ Ｐゴシック"/>
                                      <w:sz w:val="16"/>
                                      <w:szCs w:val="16"/>
                                    </w:rPr>
                                    <w:t>p</w:t>
                                  </w:r>
                                  <w:r w:rsidRPr="00184812">
                                    <w:rPr>
                                      <w:rFonts w:ascii="ＭＳ Ｐゴシック" w:eastAsia="ＭＳ Ｐゴシック" w:hAnsi="ＭＳ Ｐゴシック" w:cs="ＭＳ Ｐゴシック" w:hint="eastAsia"/>
                                      <w:color w:val="000000"/>
                                      <w:kern w:val="0"/>
                                      <w:sz w:val="16"/>
                                      <w:szCs w:val="16"/>
                                    </w:rPr>
                                    <w:t>.55〜64</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とびら→教材①「ばかじゃん！」</w:t>
                                  </w:r>
                                </w:p>
                                <w:p w:rsidR="009B5523" w:rsidRPr="00184812" w:rsidRDefault="009B5523" w:rsidP="0028661B">
                                  <w:pPr>
                                    <w:spacing w:line="240" w:lineRule="exact"/>
                                    <w:ind w:firstLineChars="400" w:firstLine="640"/>
                                    <w:rPr>
                                      <w:sz w:val="16"/>
                                      <w:szCs w:val="16"/>
                                    </w:rPr>
                                  </w:pPr>
                                  <w:r w:rsidRPr="00184812">
                                    <w:rPr>
                                      <w:rFonts w:ascii="ＭＳ Ｐゴシック" w:eastAsia="ＭＳ Ｐゴシック" w:hAnsi="ＭＳ Ｐゴシック" w:cs="ＭＳ Ｐゴシック" w:hint="eastAsia"/>
                                      <w:color w:val="000000"/>
                                      <w:kern w:val="0"/>
                                      <w:sz w:val="16"/>
                                      <w:szCs w:val="16"/>
                                    </w:rPr>
                                    <w:t xml:space="preserve">　→教材②「ピアノの音が……」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45pt;margin-top:12.65pt;width:200.3pt;height:30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" filled="f" stroked="f">
                      <v:textbox>
                        <w:txbxContent>
                          <w:p w:rsidR="009B5523"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pict>
                                <v:shape id="図 24" o:spid="_x0000_i1026" type="#_x0000_t75" style="width:10pt;height:11pt;visibility:visible;mso-wrap-style:square">
                                  <v:imagedata r:id="rId26" o:title=""/>
                                </v:shape>
                              </w:pict>
                            </w:r>
                            <w:r w:rsidRPr="00184812">
                              <w:rPr>
                                <w:rFonts w:ascii="ＭＳ Ｐゴシック" w:eastAsia="ＭＳ Ｐゴシック" w:hAnsi="ＭＳ Ｐゴシック" w:cs="ＭＳ Ｐゴシック" w:hint="eastAsia"/>
                                <w:b/>
                                <w:color w:val="000000"/>
                                <w:kern w:val="0"/>
                                <w:sz w:val="16"/>
                                <w:szCs w:val="16"/>
                              </w:rPr>
                              <w:t>「いじめのない世界へ」</w:t>
                            </w:r>
                            <w:r w:rsidRPr="00184812">
                              <w:rPr>
                                <w:rFonts w:ascii="ＭＳ Ｐゴシック" w:eastAsia="ＭＳ Ｐゴシック" w:hAnsi="ＭＳ Ｐゴシック" w:cs="ＭＳ Ｐゴシック" w:hint="eastAsia"/>
                                <w:color w:val="000000"/>
                                <w:kern w:val="0"/>
                                <w:sz w:val="16"/>
                                <w:szCs w:val="16"/>
                              </w:rPr>
                              <w:t>（１〜６年）</w:t>
                            </w:r>
                          </w:p>
                          <w:p w:rsidR="009B5523" w:rsidRPr="00184812" w:rsidRDefault="009B5523" w:rsidP="001D6C28">
                            <w:pPr>
                              <w:spacing w:before="57" w:after="57" w:line="240" w:lineRule="exact"/>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１年</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p.46〜52</w:t>
                            </w:r>
                          </w:p>
                          <w:p w:rsidR="009B5523" w:rsidRPr="00184812" w:rsidRDefault="009B5523" w:rsidP="0028661B">
                            <w:pPr>
                              <w:spacing w:before="57" w:after="57" w:line="240" w:lineRule="exact"/>
                              <w:ind w:firstLineChars="200" w:firstLine="32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とびら→教材①「ダメ」→教材②「こころはっぱ」</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２年 p.62〜70</w:t>
                            </w:r>
                          </w:p>
                          <w:p w:rsidR="009B5523" w:rsidRDefault="009B5523" w:rsidP="001D6C28">
                            <w:pPr>
                              <w:spacing w:before="57" w:after="57" w:line="240" w:lineRule="exact"/>
                              <w:ind w:leftChars="50" w:left="105" w:firstLineChars="150" w:firstLine="2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とびら→教材①「おれた</w:t>
                            </w:r>
                            <w:r w:rsidRPr="00184812">
                              <w:rPr>
                                <w:rFonts w:ascii="ＭＳ Ｐゴシック" w:eastAsia="ＭＳ Ｐゴシック" w:hAnsi="ＭＳ Ｐゴシック" w:cs="ＭＳ Ｐゴシック" w:hint="eastAsia"/>
                                <w:color w:val="000000"/>
                                <w:kern w:val="0"/>
                                <w:sz w:val="16"/>
                                <w:szCs w:val="16"/>
                              </w:rPr>
                              <w:t> </w:t>
                            </w:r>
                            <w:r w:rsidRPr="00184812">
                              <w:rPr>
                                <w:rFonts w:ascii="ＭＳ Ｐゴシック" w:eastAsia="ＭＳ Ｐゴシック" w:hAnsi="ＭＳ Ｐゴシック" w:cs="ＭＳ Ｐゴシック" w:hint="eastAsia"/>
                                <w:color w:val="000000"/>
                                <w:kern w:val="0"/>
                                <w:sz w:val="16"/>
                                <w:szCs w:val="16"/>
                              </w:rPr>
                              <w:t>ものさし」</w:t>
                            </w:r>
                          </w:p>
                          <w:p w:rsidR="009B5523" w:rsidRPr="00184812" w:rsidRDefault="009B5523" w:rsidP="001D6C28">
                            <w:pPr>
                              <w:spacing w:before="57" w:after="57" w:line="240" w:lineRule="exact"/>
                              <w:ind w:leftChars="50" w:left="105" w:firstLineChars="400" w:firstLine="6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→教材②「かっぱ</w:t>
                            </w:r>
                            <w:r w:rsidRPr="00184812">
                              <w:rPr>
                                <w:rFonts w:ascii="ＭＳ Ｐゴシック" w:eastAsia="ＭＳ Ｐゴシック" w:hAnsi="ＭＳ Ｐゴシック" w:cs="ＭＳ Ｐゴシック" w:hint="eastAsia"/>
                                <w:color w:val="000000"/>
                                <w:kern w:val="0"/>
                                <w:sz w:val="16"/>
                                <w:szCs w:val="16"/>
                              </w:rPr>
                              <w:t> </w:t>
                            </w:r>
                            <w:r w:rsidRPr="00184812">
                              <w:rPr>
                                <w:rFonts w:ascii="ＭＳ Ｐゴシック" w:eastAsia="ＭＳ Ｐゴシック" w:hAnsi="ＭＳ Ｐゴシック" w:cs="ＭＳ Ｐゴシック" w:hint="eastAsia"/>
                                <w:color w:val="000000"/>
                                <w:kern w:val="0"/>
                                <w:sz w:val="16"/>
                                <w:szCs w:val="16"/>
                              </w:rPr>
                              <w:t>わくわく」</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３年 p.29〜36</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とびら→教材①「しょうたの手紙」</w:t>
                            </w:r>
                          </w:p>
                          <w:p w:rsidR="009B5523" w:rsidRPr="00184812" w:rsidRDefault="009B5523" w:rsidP="0028661B">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 xml:space="preserve">　→教材②「いいち，にいっ，いいち，にいっ」</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４年 p.41〜49</w:t>
                            </w:r>
                          </w:p>
                          <w:p w:rsidR="009B5523" w:rsidRPr="00184812" w:rsidRDefault="009B5523" w:rsidP="0028661B">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とびら→教材①「わたしの見つけた小さな幸せ」</w:t>
                            </w:r>
                          </w:p>
                          <w:p w:rsidR="009B5523" w:rsidRPr="00184812" w:rsidRDefault="009B5523" w:rsidP="0028661B">
                            <w:pPr>
                              <w:spacing w:before="57" w:after="57" w:line="240" w:lineRule="exact"/>
                              <w:ind w:left="1440" w:hangingChars="900" w:hanging="14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 xml:space="preserve">　→教材②「いっしょになって，わらっちゃだめだ」</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５年</w:t>
                            </w:r>
                            <w:r w:rsidRPr="0036176A">
                              <w:rPr>
                                <w:rFonts w:ascii="ＭＳ Ｐゴシック" w:eastAsia="ＭＳ Ｐゴシック" w:hAnsi="ＭＳ Ｐゴシック"/>
                                <w:sz w:val="16"/>
                                <w:szCs w:val="16"/>
                              </w:rPr>
                              <w:t>p</w:t>
                            </w:r>
                            <w:r w:rsidRPr="00184812">
                              <w:rPr>
                                <w:rFonts w:ascii="ＭＳ Ｐゴシック" w:eastAsia="ＭＳ Ｐゴシック" w:hAnsi="ＭＳ Ｐゴシック" w:cs="ＭＳ Ｐゴシック" w:hint="eastAsia"/>
                                <w:color w:val="000000"/>
                                <w:kern w:val="0"/>
                                <w:sz w:val="16"/>
                                <w:szCs w:val="16"/>
                              </w:rPr>
                              <w:t>.37〜44</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とびら→教材①「転校生がやってきた」</w:t>
                            </w:r>
                          </w:p>
                          <w:p w:rsidR="009B5523" w:rsidRPr="00184812" w:rsidRDefault="009B5523" w:rsidP="0028661B">
                            <w:pPr>
                              <w:spacing w:before="57" w:after="57" w:line="240" w:lineRule="exact"/>
                              <w:ind w:leftChars="50" w:left="105" w:firstLineChars="400" w:firstLine="64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→教材②「ノンステップバスでのできごと」</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６年</w:t>
                            </w:r>
                            <w:r w:rsidRPr="0036176A">
                              <w:rPr>
                                <w:rFonts w:ascii="ＭＳ Ｐゴシック" w:eastAsia="ＭＳ Ｐゴシック" w:hAnsi="ＭＳ Ｐゴシック"/>
                                <w:sz w:val="16"/>
                                <w:szCs w:val="16"/>
                              </w:rPr>
                              <w:t>p</w:t>
                            </w:r>
                            <w:r w:rsidRPr="00184812">
                              <w:rPr>
                                <w:rFonts w:ascii="ＭＳ Ｐゴシック" w:eastAsia="ＭＳ Ｐゴシック" w:hAnsi="ＭＳ Ｐゴシック" w:cs="ＭＳ Ｐゴシック" w:hint="eastAsia"/>
                                <w:color w:val="000000"/>
                                <w:kern w:val="0"/>
                                <w:sz w:val="16"/>
                                <w:szCs w:val="16"/>
                              </w:rPr>
                              <w:t>.55〜64</w:t>
                            </w:r>
                          </w:p>
                          <w:p w:rsidR="009B5523" w:rsidRPr="00184812" w:rsidRDefault="009B5523"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 xml:space="preserve">　</w:t>
                            </w:r>
                            <w:r>
                              <w:rPr>
                                <w:rFonts w:ascii="ＭＳ Ｐゴシック" w:eastAsia="ＭＳ Ｐゴシック" w:hAnsi="ＭＳ Ｐゴシック" w:cs="ＭＳ Ｐゴシック" w:hint="eastAsia"/>
                                <w:color w:val="000000"/>
                                <w:kern w:val="0"/>
                                <w:sz w:val="16"/>
                                <w:szCs w:val="16"/>
                              </w:rPr>
                              <w:t xml:space="preserve">   </w:t>
                            </w:r>
                            <w:r w:rsidRPr="00184812">
                              <w:rPr>
                                <w:rFonts w:ascii="ＭＳ Ｐゴシック" w:eastAsia="ＭＳ Ｐゴシック" w:hAnsi="ＭＳ Ｐゴシック" w:cs="ＭＳ Ｐゴシック" w:hint="eastAsia"/>
                                <w:color w:val="000000"/>
                                <w:kern w:val="0"/>
                                <w:sz w:val="16"/>
                                <w:szCs w:val="16"/>
                              </w:rPr>
                              <w:t>とびら→教材①「ばかじゃん！」</w:t>
                            </w:r>
                          </w:p>
                          <w:p w:rsidR="009B5523" w:rsidRPr="00184812" w:rsidRDefault="009B5523" w:rsidP="0028661B">
                            <w:pPr>
                              <w:spacing w:line="240" w:lineRule="exact"/>
                              <w:ind w:firstLineChars="400" w:firstLine="640"/>
                              <w:rPr>
                                <w:sz w:val="16"/>
                                <w:szCs w:val="16"/>
                              </w:rPr>
                            </w:pPr>
                            <w:r w:rsidRPr="00184812">
                              <w:rPr>
                                <w:rFonts w:ascii="ＭＳ Ｐゴシック" w:eastAsia="ＭＳ Ｐゴシック" w:hAnsi="ＭＳ Ｐゴシック" w:cs="ＭＳ Ｐゴシック" w:hint="eastAsia"/>
                                <w:color w:val="000000"/>
                                <w:kern w:val="0"/>
                                <w:sz w:val="16"/>
                                <w:szCs w:val="16"/>
                              </w:rPr>
                              <w:t xml:space="preserve">　→教材②「ピアノの音が……」</w:t>
                            </w:r>
                          </w:p>
                        </w:txbxContent>
                      </v:textbox>
                    </v:shape>
                  </w:pict>
                </mc:Fallback>
              </mc:AlternateContent>
            </w:r>
          </w:p>
        </w:tc>
      </w:tr>
      <w:tr w:rsidR="002113F9" w:rsidRPr="004220B2" w:rsidTr="007A6C11">
        <w:trPr>
          <w:trHeight w:val="1141"/>
        </w:trPr>
        <w:tc>
          <w:tcPr>
            <w:tcW w:w="2802" w:type="dxa"/>
            <w:tcBorders>
              <w:left w:val="single" w:sz="4" w:space="0" w:color="auto"/>
              <w:bottom w:val="single" w:sz="4" w:space="0" w:color="auto"/>
              <w:right w:val="dotted" w:sz="4" w:space="0" w:color="auto"/>
            </w:tcBorders>
            <w:shd w:val="clear" w:color="auto" w:fill="DBE5F1" w:themeFill="accent1" w:themeFillTint="33"/>
          </w:tcPr>
          <w:p w:rsidR="002113F9" w:rsidRPr="00184812" w:rsidRDefault="002113F9" w:rsidP="00184812">
            <w:pPr>
              <w:spacing w:before="57" w:after="57" w:line="240" w:lineRule="exact"/>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人権・福祉に関わる教育の観点から，どのような配慮がされているか。</w:t>
            </w:r>
          </w:p>
        </w:tc>
        <w:tc>
          <w:tcPr>
            <w:tcW w:w="3969" w:type="dxa"/>
            <w:tcBorders>
              <w:left w:val="dotted" w:sz="4" w:space="0" w:color="auto"/>
              <w:bottom w:val="single" w:sz="4" w:space="0" w:color="auto"/>
              <w:right w:val="dotted" w:sz="4" w:space="0" w:color="auto"/>
            </w:tcBorders>
            <w:shd w:val="clear" w:color="auto" w:fill="auto"/>
          </w:tcPr>
          <w:p w:rsidR="001330F4" w:rsidRDefault="002113F9"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◯人権尊重についての認識を深める教材を充実させる</w:t>
            </w:r>
          </w:p>
          <w:p w:rsidR="00084093" w:rsidRDefault="002113F9" w:rsidP="00084093">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とともに，人権・福祉に関わる社会の働きを取り上げ，</w:t>
            </w:r>
          </w:p>
          <w:p w:rsidR="002113F9" w:rsidRPr="00184812" w:rsidRDefault="002113F9" w:rsidP="00084093">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人権を尊重する態度を養えるように工夫しました。</w:t>
            </w:r>
          </w:p>
        </w:tc>
        <w:tc>
          <w:tcPr>
            <w:tcW w:w="3969" w:type="dxa"/>
            <w:tcBorders>
              <w:left w:val="dotted" w:sz="4" w:space="0" w:color="auto"/>
              <w:bottom w:val="single" w:sz="4" w:space="0" w:color="auto"/>
              <w:right w:val="single" w:sz="4" w:space="0" w:color="auto"/>
            </w:tcBorders>
          </w:tcPr>
          <w:p w:rsidR="0074675C" w:rsidRPr="00184812" w:rsidRDefault="0074675C" w:rsidP="00184812">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・「みんながくらしやすい町づくり」（４年p.148）</w:t>
            </w:r>
          </w:p>
          <w:p w:rsidR="002113F9" w:rsidRPr="00184812" w:rsidRDefault="0074675C"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・「ノンステップバスでのできごと」（５年 p.41〜44）</w:t>
            </w:r>
          </w:p>
        </w:tc>
      </w:tr>
      <w:tr w:rsidR="00207714" w:rsidRPr="004220B2" w:rsidTr="0028661B">
        <w:trPr>
          <w:trHeight w:val="1127"/>
        </w:trPr>
        <w:tc>
          <w:tcPr>
            <w:tcW w:w="2802" w:type="dxa"/>
            <w:tcBorders>
              <w:left w:val="single" w:sz="4" w:space="0" w:color="auto"/>
              <w:bottom w:val="single" w:sz="4" w:space="0" w:color="auto"/>
              <w:right w:val="dotted" w:sz="4" w:space="0" w:color="auto"/>
            </w:tcBorders>
            <w:shd w:val="clear" w:color="auto" w:fill="DBE5F1" w:themeFill="accent1" w:themeFillTint="33"/>
          </w:tcPr>
          <w:p w:rsidR="00207714" w:rsidRPr="00184812" w:rsidRDefault="00207714" w:rsidP="00207714">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防災・安全について扱えるように工夫されているか。</w:t>
            </w:r>
          </w:p>
        </w:tc>
        <w:tc>
          <w:tcPr>
            <w:tcW w:w="3969" w:type="dxa"/>
            <w:tcBorders>
              <w:left w:val="dotted" w:sz="4" w:space="0" w:color="auto"/>
              <w:bottom w:val="single" w:sz="4" w:space="0" w:color="auto"/>
              <w:right w:val="dotted" w:sz="4" w:space="0" w:color="auto"/>
            </w:tcBorders>
            <w:shd w:val="clear" w:color="auto" w:fill="auto"/>
          </w:tcPr>
          <w:p w:rsidR="001330F4" w:rsidRDefault="00207714" w:rsidP="00B26E23">
            <w:pPr>
              <w:spacing w:before="57" w:after="57" w:line="22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◯各学年で，防災・安全について扱った教材を取り上げ</w:t>
            </w:r>
          </w:p>
          <w:p w:rsidR="001330F4" w:rsidRDefault="00207714" w:rsidP="00B26E23">
            <w:pPr>
              <w:spacing w:before="57" w:after="57" w:line="22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ることで，発達段階に応じて防災・安全について考え</w:t>
            </w:r>
          </w:p>
          <w:p w:rsidR="00207714" w:rsidRPr="00184812" w:rsidRDefault="00207714" w:rsidP="00B26E23">
            <w:pPr>
              <w:spacing w:before="57" w:after="57" w:line="22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が深められるように工夫しました。</w:t>
            </w:r>
          </w:p>
        </w:tc>
        <w:tc>
          <w:tcPr>
            <w:tcW w:w="3969" w:type="dxa"/>
            <w:tcBorders>
              <w:left w:val="dotted" w:sz="4" w:space="0" w:color="auto"/>
              <w:bottom w:val="single" w:sz="4" w:space="0" w:color="auto"/>
              <w:right w:val="single" w:sz="4" w:space="0" w:color="auto"/>
            </w:tcBorders>
          </w:tcPr>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・「きを つけて」（１年p.18〜19）</w:t>
            </w:r>
          </w:p>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・「いま，ぼくに</w:t>
            </w:r>
            <w:r w:rsidRPr="00184812">
              <w:rPr>
                <w:rFonts w:ascii="ＭＳ Ｐゴシック" w:eastAsia="ＭＳ Ｐゴシック" w:hAnsi="ＭＳ Ｐゴシック" w:cs="ＭＳ Ｐゴシック" w:hint="eastAsia"/>
                <w:color w:val="000000"/>
                <w:kern w:val="0"/>
                <w:sz w:val="16"/>
                <w:szCs w:val="16"/>
              </w:rPr>
              <w:t> </w:t>
            </w:r>
            <w:r w:rsidRPr="00184812">
              <w:rPr>
                <w:rFonts w:ascii="ＭＳ Ｐゴシック" w:eastAsia="ＭＳ Ｐゴシック" w:hAnsi="ＭＳ Ｐゴシック" w:cs="ＭＳ Ｐゴシック" w:hint="eastAsia"/>
                <w:color w:val="000000"/>
                <w:kern w:val="0"/>
                <w:sz w:val="16"/>
                <w:szCs w:val="16"/>
              </w:rPr>
              <w:t>できる</w:t>
            </w:r>
            <w:r w:rsidRPr="00184812">
              <w:rPr>
                <w:rFonts w:ascii="ＭＳ Ｐゴシック" w:eastAsia="ＭＳ Ｐゴシック" w:hAnsi="ＭＳ Ｐゴシック" w:cs="ＭＳ Ｐゴシック" w:hint="eastAsia"/>
                <w:color w:val="000000"/>
                <w:kern w:val="0"/>
                <w:sz w:val="16"/>
                <w:szCs w:val="16"/>
              </w:rPr>
              <w:t> </w:t>
            </w:r>
            <w:r w:rsidRPr="00184812">
              <w:rPr>
                <w:rFonts w:ascii="ＭＳ Ｐゴシック" w:eastAsia="ＭＳ Ｐゴシック" w:hAnsi="ＭＳ Ｐゴシック" w:cs="ＭＳ Ｐゴシック" w:hint="eastAsia"/>
                <w:color w:val="000000"/>
                <w:kern w:val="0"/>
                <w:sz w:val="16"/>
                <w:szCs w:val="16"/>
              </w:rPr>
              <w:t>こと」（２年p.111〜113）</w:t>
            </w:r>
          </w:p>
          <w:p w:rsidR="00617D1E"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・「おじいちゃん，おばあちゃん，見ていてね」（３年p.132</w:t>
            </w:r>
          </w:p>
          <w:p w:rsidR="00207714" w:rsidRPr="00184812" w:rsidRDefault="00207714" w:rsidP="009A3AD1">
            <w:pPr>
              <w:spacing w:before="57" w:after="57" w:line="240" w:lineRule="exact"/>
              <w:ind w:firstLineChars="50" w:firstLine="8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〜135）</w:t>
            </w:r>
          </w:p>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・「小さな連絡船『ひまわり』」（６年p.166〜169）</w:t>
            </w:r>
          </w:p>
        </w:tc>
      </w:tr>
      <w:tr w:rsidR="00207714" w:rsidRPr="004220B2" w:rsidTr="0028661B">
        <w:trPr>
          <w:trHeight w:val="1127"/>
        </w:trPr>
        <w:tc>
          <w:tcPr>
            <w:tcW w:w="2802" w:type="dxa"/>
            <w:tcBorders>
              <w:left w:val="single" w:sz="4" w:space="0" w:color="auto"/>
              <w:bottom w:val="single" w:sz="4" w:space="0" w:color="auto"/>
              <w:right w:val="dotted" w:sz="4" w:space="0" w:color="auto"/>
            </w:tcBorders>
            <w:shd w:val="clear" w:color="auto" w:fill="DBE5F1" w:themeFill="accent1" w:themeFillTint="33"/>
          </w:tcPr>
          <w:p w:rsidR="00207714" w:rsidRPr="00184812" w:rsidRDefault="00207714" w:rsidP="00207714">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国際理解・平和に対応した指導ができるように工夫されているか。</w:t>
            </w:r>
          </w:p>
        </w:tc>
        <w:tc>
          <w:tcPr>
            <w:tcW w:w="3969" w:type="dxa"/>
            <w:tcBorders>
              <w:left w:val="dotted" w:sz="4" w:space="0" w:color="auto"/>
              <w:bottom w:val="single" w:sz="4" w:space="0" w:color="auto"/>
              <w:right w:val="dotted" w:sz="4" w:space="0" w:color="auto"/>
            </w:tcBorders>
            <w:shd w:val="clear" w:color="auto" w:fill="auto"/>
          </w:tcPr>
          <w:p w:rsidR="006A1FB7" w:rsidRDefault="00AC7A90" w:rsidP="006A1FB7">
            <w:pPr>
              <w:spacing w:line="240" w:lineRule="exact"/>
              <w:ind w:left="80" w:hangingChars="50" w:hanging="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00207714">
              <w:rPr>
                <w:rFonts w:ascii="ＭＳ Ｐゴシック" w:eastAsia="ＭＳ Ｐゴシック" w:hAnsi="ＭＳ Ｐゴシック" w:hint="eastAsia"/>
                <w:sz w:val="16"/>
                <w:szCs w:val="16"/>
              </w:rPr>
              <w:t>各学年で「国際理解，国際親善」を扱った教材を取り</w:t>
            </w:r>
          </w:p>
          <w:p w:rsidR="006A1FB7" w:rsidRDefault="00207714" w:rsidP="006A1FB7">
            <w:pPr>
              <w:spacing w:line="240" w:lineRule="exac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上げ，他国を理解し，平和を尊重する態度を養えるよ</w:t>
            </w:r>
          </w:p>
          <w:p w:rsidR="00207714" w:rsidRPr="00184812" w:rsidRDefault="00207714" w:rsidP="006A1FB7">
            <w:pPr>
              <w:spacing w:line="240" w:lineRule="exact"/>
              <w:ind w:firstLineChars="100" w:firstLine="16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うに工夫しました。</w:t>
            </w:r>
          </w:p>
        </w:tc>
        <w:tc>
          <w:tcPr>
            <w:tcW w:w="3969" w:type="dxa"/>
            <w:tcBorders>
              <w:left w:val="dotted" w:sz="4" w:space="0" w:color="auto"/>
              <w:bottom w:val="single" w:sz="4" w:space="0" w:color="auto"/>
              <w:right w:val="single" w:sz="4" w:space="0" w:color="auto"/>
            </w:tcBorders>
          </w:tcPr>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・「ぼくと シャオミン」（１年p.44〜45）</w:t>
            </w:r>
          </w:p>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・「同じ空の下で」（５年p.142〜145）</w:t>
            </w:r>
          </w:p>
          <w:p w:rsidR="00207714" w:rsidRPr="00184812" w:rsidRDefault="00207714" w:rsidP="00207714">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・「白旗の少女」（６年p.44〜49）</w:t>
            </w:r>
          </w:p>
        </w:tc>
      </w:tr>
      <w:tr w:rsidR="00207714" w:rsidRPr="004220B2" w:rsidTr="0028661B">
        <w:trPr>
          <w:trHeight w:val="1127"/>
        </w:trPr>
        <w:tc>
          <w:tcPr>
            <w:tcW w:w="2802" w:type="dxa"/>
            <w:tcBorders>
              <w:left w:val="single" w:sz="4" w:space="0" w:color="auto"/>
              <w:bottom w:val="single" w:sz="4" w:space="0" w:color="auto"/>
              <w:right w:val="dotted" w:sz="4" w:space="0" w:color="auto"/>
            </w:tcBorders>
            <w:shd w:val="clear" w:color="auto" w:fill="DBE5F1" w:themeFill="accent1" w:themeFillTint="33"/>
          </w:tcPr>
          <w:p w:rsidR="00207714" w:rsidRPr="00184812" w:rsidRDefault="00207714" w:rsidP="00207714">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食育について扱うことができるように工夫されているか。</w:t>
            </w:r>
          </w:p>
        </w:tc>
        <w:tc>
          <w:tcPr>
            <w:tcW w:w="3969" w:type="dxa"/>
            <w:tcBorders>
              <w:left w:val="dotted" w:sz="4" w:space="0" w:color="auto"/>
              <w:bottom w:val="single" w:sz="4" w:space="0" w:color="auto"/>
              <w:right w:val="dotted" w:sz="4" w:space="0" w:color="auto"/>
            </w:tcBorders>
            <w:shd w:val="clear" w:color="auto" w:fill="auto"/>
          </w:tcPr>
          <w:p w:rsidR="00207714" w:rsidRPr="001330F4" w:rsidRDefault="00207714" w:rsidP="001330F4">
            <w:pPr>
              <w:spacing w:line="240" w:lineRule="exact"/>
              <w:ind w:left="160" w:hangingChars="100" w:hanging="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◯食育について扱った教材を複数設け，道徳的観点から食についての考えが深まるように工夫しました。</w:t>
            </w:r>
          </w:p>
        </w:tc>
        <w:tc>
          <w:tcPr>
            <w:tcW w:w="3969" w:type="dxa"/>
            <w:tcBorders>
              <w:left w:val="dotted" w:sz="4" w:space="0" w:color="auto"/>
              <w:bottom w:val="single" w:sz="4" w:space="0" w:color="auto"/>
              <w:right w:val="single" w:sz="4" w:space="0" w:color="auto"/>
            </w:tcBorders>
          </w:tcPr>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・「『かむかむメニュー』」（２年p.50〜51）</w:t>
            </w:r>
          </w:p>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・「ぼくのおべんとう」（３年p.98〜101）</w:t>
            </w:r>
          </w:p>
          <w:p w:rsidR="00207714" w:rsidRPr="00184812" w:rsidRDefault="00207714" w:rsidP="00207714">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・「正月料理」（５年p.114〜116）</w:t>
            </w:r>
          </w:p>
        </w:tc>
      </w:tr>
      <w:tr w:rsidR="00207714" w:rsidRPr="004220B2" w:rsidTr="007A6C11">
        <w:trPr>
          <w:trHeight w:val="1114"/>
        </w:trPr>
        <w:tc>
          <w:tcPr>
            <w:tcW w:w="2802" w:type="dxa"/>
            <w:tcBorders>
              <w:left w:val="single" w:sz="4" w:space="0" w:color="auto"/>
              <w:bottom w:val="single" w:sz="4" w:space="0" w:color="auto"/>
              <w:right w:val="dotted" w:sz="4" w:space="0" w:color="auto"/>
            </w:tcBorders>
            <w:shd w:val="clear" w:color="auto" w:fill="DBE5F1" w:themeFill="accent1" w:themeFillTint="33"/>
          </w:tcPr>
          <w:p w:rsidR="00207714" w:rsidRPr="00184812" w:rsidRDefault="00207714" w:rsidP="00207714">
            <w:pPr>
              <w:spacing w:line="240" w:lineRule="exac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キャリア教育に対応した指導ができるように工夫されているか。</w:t>
            </w:r>
          </w:p>
        </w:tc>
        <w:tc>
          <w:tcPr>
            <w:tcW w:w="3969" w:type="dxa"/>
            <w:tcBorders>
              <w:left w:val="dotted" w:sz="4" w:space="0" w:color="auto"/>
              <w:bottom w:val="single" w:sz="4" w:space="0" w:color="auto"/>
              <w:right w:val="dotted" w:sz="4" w:space="0" w:color="auto"/>
            </w:tcBorders>
            <w:shd w:val="clear" w:color="auto" w:fill="auto"/>
          </w:tcPr>
          <w:p w:rsidR="006A1FB7" w:rsidRDefault="00207714" w:rsidP="006A1FB7">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◯さまざまな職業に就いている人々を扱った教材を設</w:t>
            </w:r>
          </w:p>
          <w:p w:rsidR="006A1FB7" w:rsidRDefault="00207714" w:rsidP="006A1FB7">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け，自分の個性や生き方について考えが深まるように</w:t>
            </w:r>
          </w:p>
          <w:p w:rsidR="00207714" w:rsidRPr="00184812" w:rsidRDefault="00207714" w:rsidP="006A1FB7">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工夫しました。</w:t>
            </w:r>
          </w:p>
        </w:tc>
        <w:tc>
          <w:tcPr>
            <w:tcW w:w="3969" w:type="dxa"/>
            <w:tcBorders>
              <w:left w:val="dotted" w:sz="4" w:space="0" w:color="auto"/>
              <w:bottom w:val="single" w:sz="4" w:space="0" w:color="auto"/>
              <w:right w:val="single" w:sz="4" w:space="0" w:color="auto"/>
            </w:tcBorders>
          </w:tcPr>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・「がっこうにはね」（１年p.16〜17）</w:t>
            </w:r>
          </w:p>
          <w:p w:rsidR="00207714" w:rsidRPr="00184812"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・「花丸手帳」（４年p.135〜139）</w:t>
            </w:r>
          </w:p>
          <w:p w:rsidR="00207714" w:rsidRPr="00207714" w:rsidRDefault="00207714" w:rsidP="00207714">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・「桜守の話」（６年p.170〜173）</w:t>
            </w:r>
          </w:p>
        </w:tc>
      </w:tr>
    </w:tbl>
    <w:p w:rsidR="00207714" w:rsidRPr="00A830E9" w:rsidRDefault="00207714">
      <w:pPr>
        <w:rPr>
          <w:rFonts w:ascii="ＭＳ Ｐゴシック" w:eastAsia="ＭＳ Ｐゴシック" w:hAnsi="ＭＳ Ｐゴシック" w:cs="ＭＳ Ｐゴシック"/>
          <w:b/>
          <w:color w:val="000000"/>
          <w:kern w:val="0"/>
          <w:sz w:val="28"/>
          <w:szCs w:val="28"/>
        </w:rPr>
      </w:pPr>
    </w:p>
    <w:p w:rsidR="00A830E9" w:rsidRDefault="00A830E9">
      <w:pPr>
        <w:rPr>
          <w:rFonts w:ascii="ＭＳ Ｐゴシック" w:eastAsia="ＭＳ Ｐゴシック" w:hAnsi="ＭＳ Ｐゴシック" w:cs="ＭＳ Ｐゴシック"/>
          <w:b/>
          <w:color w:val="000000"/>
          <w:kern w:val="0"/>
          <w:sz w:val="28"/>
          <w:szCs w:val="28"/>
        </w:rPr>
      </w:pPr>
    </w:p>
    <w:tbl>
      <w:tblPr>
        <w:tblStyle w:val="a3"/>
        <w:tblpPr w:leftFromText="142" w:rightFromText="142" w:vertAnchor="text" w:horzAnchor="margin" w:tblpY="-9109"/>
        <w:tblW w:w="10740" w:type="dxa"/>
        <w:tblLook w:val="04A0" w:firstRow="1" w:lastRow="0" w:firstColumn="1" w:lastColumn="0" w:noHBand="0" w:noVBand="1"/>
      </w:tblPr>
      <w:tblGrid>
        <w:gridCol w:w="2802"/>
        <w:gridCol w:w="3969"/>
        <w:gridCol w:w="3969"/>
      </w:tblGrid>
      <w:tr w:rsidR="00A830E9" w:rsidRPr="005E2392" w:rsidTr="00AC7A90">
        <w:trPr>
          <w:trHeight w:val="709"/>
        </w:trPr>
        <w:tc>
          <w:tcPr>
            <w:tcW w:w="10740" w:type="dxa"/>
            <w:gridSpan w:val="3"/>
            <w:tcBorders>
              <w:top w:val="nil"/>
              <w:left w:val="nil"/>
              <w:bottom w:val="single" w:sz="4" w:space="0" w:color="auto"/>
              <w:right w:val="nil"/>
            </w:tcBorders>
            <w:shd w:val="clear" w:color="auto" w:fill="FFFFFF" w:themeFill="background1"/>
            <w:vAlign w:val="center"/>
          </w:tcPr>
          <w:p w:rsidR="00A830E9" w:rsidRPr="005E2392" w:rsidRDefault="00A830E9" w:rsidP="00AC7A90">
            <w:pPr>
              <w:pStyle w:val="a4"/>
              <w:ind w:leftChars="0" w:left="281" w:hanging="281"/>
              <w:jc w:val="left"/>
              <w:rPr>
                <w:rFonts w:ascii="ＭＳ Ｐゴシック" w:eastAsia="ＭＳ Ｐゴシック" w:hAnsi="ＭＳ Ｐゴシック"/>
                <w:b/>
                <w:sz w:val="22"/>
              </w:rPr>
            </w:pPr>
          </w:p>
        </w:tc>
      </w:tr>
      <w:tr w:rsidR="00A830E9" w:rsidRPr="005E2392" w:rsidTr="00AC7A90">
        <w:trPr>
          <w:trHeight w:val="423"/>
        </w:trPr>
        <w:tc>
          <w:tcPr>
            <w:tcW w:w="2802" w:type="dxa"/>
            <w:tcBorders>
              <w:top w:val="single" w:sz="4" w:space="0" w:color="auto"/>
              <w:right w:val="dotted" w:sz="4" w:space="0" w:color="auto"/>
            </w:tcBorders>
            <w:shd w:val="clear" w:color="auto" w:fill="FFFFBD"/>
            <w:vAlign w:val="center"/>
          </w:tcPr>
          <w:p w:rsidR="00A830E9" w:rsidRPr="00207714" w:rsidRDefault="00A830E9" w:rsidP="00AC7A90">
            <w:pPr>
              <w:jc w:val="center"/>
              <w:rPr>
                <w:rFonts w:ascii="ＭＳ Ｐゴシック" w:eastAsia="ＭＳ Ｐゴシック" w:hAnsi="ＭＳ Ｐゴシック"/>
                <w:b/>
                <w:sz w:val="22"/>
              </w:rPr>
            </w:pPr>
            <w:r w:rsidRPr="00207714">
              <w:rPr>
                <w:rFonts w:ascii="ＭＳ Ｐゴシック" w:eastAsia="ＭＳ Ｐゴシック" w:hAnsi="ＭＳ Ｐゴシック" w:hint="eastAsia"/>
                <w:b/>
                <w:sz w:val="22"/>
              </w:rPr>
              <w:t>検討の観点</w:t>
            </w:r>
          </w:p>
        </w:tc>
        <w:tc>
          <w:tcPr>
            <w:tcW w:w="3969" w:type="dxa"/>
            <w:tcBorders>
              <w:top w:val="single" w:sz="4" w:space="0" w:color="auto"/>
              <w:left w:val="dotted" w:sz="4" w:space="0" w:color="auto"/>
              <w:right w:val="dotted" w:sz="4" w:space="0" w:color="auto"/>
            </w:tcBorders>
            <w:shd w:val="clear" w:color="auto" w:fill="FFFFBD"/>
            <w:vAlign w:val="center"/>
          </w:tcPr>
          <w:p w:rsidR="00A830E9" w:rsidRPr="005E2392" w:rsidRDefault="00A830E9" w:rsidP="00AC7A90">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内容の特色</w:t>
            </w:r>
          </w:p>
        </w:tc>
        <w:tc>
          <w:tcPr>
            <w:tcW w:w="3969" w:type="dxa"/>
            <w:tcBorders>
              <w:top w:val="single" w:sz="4" w:space="0" w:color="auto"/>
              <w:left w:val="dotted" w:sz="4" w:space="0" w:color="auto"/>
            </w:tcBorders>
            <w:shd w:val="clear" w:color="auto" w:fill="FFFFBD"/>
            <w:vAlign w:val="center"/>
          </w:tcPr>
          <w:p w:rsidR="00A830E9" w:rsidRPr="005E2392" w:rsidRDefault="00A830E9" w:rsidP="00AC7A90">
            <w:pPr>
              <w:pStyle w:val="a4"/>
              <w:ind w:leftChars="0" w:left="281" w:hanging="281"/>
              <w:jc w:val="center"/>
              <w:rPr>
                <w:rFonts w:ascii="ＭＳ Ｐゴシック" w:eastAsia="ＭＳ Ｐゴシック" w:hAnsi="ＭＳ Ｐゴシック"/>
                <w:b/>
                <w:sz w:val="22"/>
              </w:rPr>
            </w:pPr>
            <w:r w:rsidRPr="005E2392">
              <w:rPr>
                <w:rFonts w:ascii="ＭＳ Ｐゴシック" w:eastAsia="ＭＳ Ｐゴシック" w:hAnsi="ＭＳ Ｐゴシック" w:hint="eastAsia"/>
                <w:b/>
                <w:sz w:val="22"/>
              </w:rPr>
              <w:t>具体例</w:t>
            </w:r>
          </w:p>
        </w:tc>
      </w:tr>
      <w:tr w:rsidR="00A830E9" w:rsidRPr="00184812" w:rsidTr="00AC7A90">
        <w:tblPrEx>
          <w:tblLook w:val="06A0" w:firstRow="1" w:lastRow="0" w:firstColumn="1" w:lastColumn="0" w:noHBand="1" w:noVBand="1"/>
        </w:tblPrEx>
        <w:trPr>
          <w:trHeight w:val="1112"/>
        </w:trPr>
        <w:tc>
          <w:tcPr>
            <w:tcW w:w="2802" w:type="dxa"/>
            <w:tcBorders>
              <w:right w:val="dotted" w:sz="4" w:space="0" w:color="auto"/>
            </w:tcBorders>
            <w:shd w:val="clear" w:color="auto" w:fill="DBE5F1" w:themeFill="accent1" w:themeFillTint="33"/>
          </w:tcPr>
          <w:p w:rsidR="00A830E9" w:rsidRPr="00184812" w:rsidRDefault="00A830E9" w:rsidP="00AC7A90">
            <w:pPr>
              <w:spacing w:line="240" w:lineRule="exact"/>
              <w:rPr>
                <w:rFonts w:ascii="ＭＳ Ｐゴシック" w:eastAsia="ＭＳ Ｐゴシック" w:hAnsi="ＭＳ Ｐゴシック"/>
                <w:sz w:val="16"/>
                <w:szCs w:val="16"/>
              </w:rPr>
            </w:pPr>
          </w:p>
        </w:tc>
        <w:tc>
          <w:tcPr>
            <w:tcW w:w="3969" w:type="dxa"/>
            <w:tcBorders>
              <w:left w:val="dotted" w:sz="4" w:space="0" w:color="auto"/>
              <w:right w:val="dotted" w:sz="4" w:space="0" w:color="auto"/>
            </w:tcBorders>
          </w:tcPr>
          <w:p w:rsidR="00A830E9" w:rsidRDefault="00A830E9"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◯６年生の「出会う・ふれ合う」では，どのような仕事をし</w:t>
            </w:r>
          </w:p>
          <w:p w:rsidR="00A830E9" w:rsidRDefault="00A830E9"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たいか，どのような自分になりたいかなどについて，</w:t>
            </w:r>
          </w:p>
          <w:p w:rsidR="00A830E9" w:rsidRDefault="00A830E9"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児童どうしが話し合う活動を設け，キャリアに関する</w:t>
            </w:r>
          </w:p>
          <w:p w:rsidR="00A830E9" w:rsidRPr="00184812" w:rsidRDefault="00A830E9" w:rsidP="00AC7A90">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意識を高められるように工夫しました。</w:t>
            </w:r>
          </w:p>
        </w:tc>
        <w:tc>
          <w:tcPr>
            <w:tcW w:w="3969" w:type="dxa"/>
            <w:tcBorders>
              <w:left w:val="dotted" w:sz="4" w:space="0" w:color="auto"/>
            </w:tcBorders>
          </w:tcPr>
          <w:p w:rsidR="00A830E9" w:rsidRPr="00184812" w:rsidRDefault="00A830E9" w:rsidP="00AC7A90">
            <w:pPr>
              <w:spacing w:before="57" w:after="57" w:line="240" w:lineRule="exact"/>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・「あこがれのパティシエ」（６年 p.13〜17）</w:t>
            </w:r>
          </w:p>
          <w:p w:rsidR="00A830E9" w:rsidRPr="00184812" w:rsidRDefault="00A830E9"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・「しょうらいの夢を語ろう」（６年 p.18〜19）</w:t>
            </w:r>
          </w:p>
        </w:tc>
      </w:tr>
      <w:tr w:rsidR="00491EF4" w:rsidRPr="00184812" w:rsidTr="00AC7A90">
        <w:tblPrEx>
          <w:tblLook w:val="06A0" w:firstRow="1" w:lastRow="0" w:firstColumn="1" w:lastColumn="0" w:noHBand="1" w:noVBand="1"/>
        </w:tblPrEx>
        <w:trPr>
          <w:trHeight w:val="1020"/>
        </w:trPr>
        <w:tc>
          <w:tcPr>
            <w:tcW w:w="2802" w:type="dxa"/>
            <w:vMerge w:val="restart"/>
            <w:tcBorders>
              <w:right w:val="dotted" w:sz="4" w:space="0" w:color="auto"/>
            </w:tcBorders>
            <w:shd w:val="clear" w:color="auto" w:fill="DBE5F1" w:themeFill="accent1" w:themeFillTint="33"/>
          </w:tcPr>
          <w:p w:rsidR="00491EF4" w:rsidRPr="00184812" w:rsidRDefault="00491EF4" w:rsidP="00AC7A90">
            <w:pPr>
              <w:spacing w:line="240" w:lineRule="exac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情報モラル教育に対応した指導ができるように工夫されているか。</w:t>
            </w:r>
          </w:p>
        </w:tc>
        <w:tc>
          <w:tcPr>
            <w:tcW w:w="3969" w:type="dxa"/>
            <w:tcBorders>
              <w:left w:val="dotted" w:sz="4" w:space="0" w:color="auto"/>
              <w:bottom w:val="dotted" w:sz="4" w:space="0" w:color="auto"/>
              <w:right w:val="dotted" w:sz="4" w:space="0" w:color="auto"/>
            </w:tcBorders>
          </w:tcPr>
          <w:p w:rsidR="00491EF4"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◯各学年に情報モラルを扱った教材を配置し，発達段</w:t>
            </w:r>
          </w:p>
          <w:p w:rsidR="00491EF4" w:rsidRDefault="00491EF4" w:rsidP="00AC7A90">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階に応じて，段階的に指導ができるように工夫しまし</w:t>
            </w:r>
          </w:p>
          <w:p w:rsidR="00491EF4" w:rsidRPr="00184812" w:rsidRDefault="00491EF4" w:rsidP="00AC7A90">
            <w:pPr>
              <w:spacing w:before="57" w:after="57" w:line="240" w:lineRule="exact"/>
              <w:ind w:firstLineChars="100" w:firstLine="16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た。</w:t>
            </w:r>
          </w:p>
          <w:p w:rsidR="00491EF4" w:rsidRPr="00184812" w:rsidRDefault="00491EF4" w:rsidP="00AC7A90">
            <w:pPr>
              <w:spacing w:line="240" w:lineRule="exact"/>
              <w:ind w:firstLineChars="100" w:firstLine="160"/>
              <w:rPr>
                <w:rFonts w:ascii="ＭＳ Ｐゴシック" w:eastAsia="ＭＳ Ｐゴシック" w:hAnsi="ＭＳ Ｐゴシック"/>
                <w:sz w:val="16"/>
                <w:szCs w:val="16"/>
              </w:rPr>
            </w:pPr>
          </w:p>
        </w:tc>
        <w:tc>
          <w:tcPr>
            <w:tcW w:w="3969" w:type="dxa"/>
            <w:vMerge w:val="restart"/>
            <w:tcBorders>
              <w:left w:val="dotted" w:sz="4" w:space="0" w:color="auto"/>
            </w:tcBorders>
          </w:tcPr>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w:t>
            </w:r>
            <w:r w:rsidRPr="00184812">
              <w:rPr>
                <w:rFonts w:ascii="ＭＳ Ｐゴシック" w:eastAsia="ＭＳ Ｐゴシック" w:hAnsi="ＭＳ Ｐゴシック" w:cs="ＭＳ Ｐゴシック" w:hint="eastAsia"/>
                <w:noProof/>
                <w:color w:val="000000"/>
                <w:kern w:val="0"/>
                <w:sz w:val="16"/>
                <w:szCs w:val="16"/>
              </w:rPr>
              <w:drawing>
                <wp:inline distT="0" distB="0" distL="0" distR="0" wp14:anchorId="3729F7E3" wp14:editId="6017A1D8">
                  <wp:extent cx="165079" cy="126984"/>
                  <wp:effectExtent l="0" t="0" r="6985" b="698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情報.png"/>
                          <pic:cNvPicPr/>
                        </pic:nvPicPr>
                        <pic:blipFill>
                          <a:blip r:embed="rId18">
                            <a:extLst>
                              <a:ext uri="{28A0092B-C50C-407E-A947-70E740481C1C}">
                                <a14:useLocalDpi xmlns:a14="http://schemas.microsoft.com/office/drawing/2010/main" val="0"/>
                              </a:ext>
                            </a:extLst>
                          </a:blip>
                          <a:stretch>
                            <a:fillRect/>
                          </a:stretch>
                        </pic:blipFill>
                        <pic:spPr>
                          <a:xfrm>
                            <a:off x="0" y="0"/>
                            <a:ext cx="165079" cy="126984"/>
                          </a:xfrm>
                          <a:prstGeom prst="rect">
                            <a:avLst/>
                          </a:prstGeom>
                        </pic:spPr>
                      </pic:pic>
                    </a:graphicData>
                  </a:graphic>
                </wp:inline>
              </w:drawing>
            </w:r>
            <w:r w:rsidRPr="00184812">
              <w:rPr>
                <w:rFonts w:ascii="ＭＳ Ｐゴシック" w:eastAsia="ＭＳ Ｐゴシック" w:hAnsi="ＭＳ Ｐゴシック" w:cs="ＭＳ Ｐゴシック" w:hint="eastAsia"/>
                <w:color w:val="000000"/>
                <w:kern w:val="0"/>
                <w:sz w:val="16"/>
                <w:szCs w:val="16"/>
              </w:rPr>
              <w:t>情報モラル（１〜６年）</w:t>
            </w:r>
          </w:p>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・１年「いたずらがき」（p.110〜112）</w:t>
            </w:r>
          </w:p>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・２年「たんじょう日カード」（p.126〜128）</w:t>
            </w:r>
          </w:p>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・３年「ひみつの手紙」（p.148〜150）</w:t>
            </w:r>
          </w:p>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・４年「やめられない？とまらない？」（p.152〜154）</w:t>
            </w:r>
          </w:p>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・５年「その遊び方，だいじょうぶ？」（p.164〜166）</w:t>
            </w:r>
          </w:p>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・６年「あなたはどう考える？」（p.180〜182）</w:t>
            </w:r>
          </w:p>
        </w:tc>
      </w:tr>
      <w:tr w:rsidR="00491EF4" w:rsidRPr="00184812" w:rsidTr="00AC7A90">
        <w:tblPrEx>
          <w:tblLook w:val="06A0" w:firstRow="1" w:lastRow="0" w:firstColumn="1" w:lastColumn="0" w:noHBand="1" w:noVBand="1"/>
        </w:tblPrEx>
        <w:trPr>
          <w:trHeight w:val="1202"/>
        </w:trPr>
        <w:tc>
          <w:tcPr>
            <w:tcW w:w="2802" w:type="dxa"/>
            <w:vMerge/>
            <w:tcBorders>
              <w:right w:val="dotted" w:sz="4" w:space="0" w:color="auto"/>
            </w:tcBorders>
            <w:shd w:val="clear" w:color="auto" w:fill="DBE5F1" w:themeFill="accent1" w:themeFillTint="33"/>
          </w:tcPr>
          <w:p w:rsidR="00491EF4" w:rsidRPr="00184812" w:rsidRDefault="00491EF4" w:rsidP="00AC7A90">
            <w:pPr>
              <w:spacing w:line="240" w:lineRule="exact"/>
              <w:rPr>
                <w:rFonts w:ascii="ＭＳ Ｐゴシック" w:eastAsia="ＭＳ Ｐゴシック" w:hAnsi="ＭＳ Ｐゴシック" w:cs="ＭＳ Ｐゴシック"/>
                <w:color w:val="000000"/>
                <w:kern w:val="0"/>
                <w:sz w:val="16"/>
                <w:szCs w:val="16"/>
              </w:rPr>
            </w:pPr>
          </w:p>
        </w:tc>
        <w:tc>
          <w:tcPr>
            <w:tcW w:w="3969" w:type="dxa"/>
            <w:tcBorders>
              <w:top w:val="dotted" w:sz="4" w:space="0" w:color="auto"/>
              <w:left w:val="dotted" w:sz="4" w:space="0" w:color="auto"/>
              <w:right w:val="dotted" w:sz="4" w:space="0" w:color="auto"/>
            </w:tcBorders>
          </w:tcPr>
          <w:p w:rsidR="00491EF4" w:rsidRDefault="00491EF4"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◯インターネットについては，４年生から６年生までの３</w:t>
            </w:r>
          </w:p>
          <w:p w:rsidR="00491EF4" w:rsidRDefault="00491EF4"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学年で異なる視点から扱い，学習が深められるように</w:t>
            </w:r>
          </w:p>
          <w:p w:rsidR="00491EF4" w:rsidRPr="00184812" w:rsidRDefault="00491EF4"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工夫しました。</w:t>
            </w:r>
          </w:p>
        </w:tc>
        <w:tc>
          <w:tcPr>
            <w:tcW w:w="3969" w:type="dxa"/>
            <w:vMerge/>
            <w:tcBorders>
              <w:left w:val="dotted" w:sz="4" w:space="0" w:color="auto"/>
            </w:tcBorders>
          </w:tcPr>
          <w:p w:rsidR="00491EF4" w:rsidRPr="00184812" w:rsidRDefault="00491EF4" w:rsidP="00AC7A90">
            <w:pPr>
              <w:spacing w:before="57" w:after="57" w:line="240" w:lineRule="exact"/>
              <w:ind w:left="210" w:hanging="210"/>
              <w:jc w:val="left"/>
              <w:rPr>
                <w:rFonts w:ascii="ＭＳ Ｐゴシック" w:eastAsia="ＭＳ Ｐゴシック" w:hAnsi="ＭＳ Ｐゴシック" w:cs="ＭＳ Ｐゴシック"/>
                <w:color w:val="000000"/>
                <w:kern w:val="0"/>
                <w:sz w:val="16"/>
                <w:szCs w:val="16"/>
              </w:rPr>
            </w:pPr>
          </w:p>
        </w:tc>
      </w:tr>
      <w:tr w:rsidR="00A830E9" w:rsidRPr="00184812" w:rsidTr="00AC7A90">
        <w:tblPrEx>
          <w:tblLook w:val="06A0" w:firstRow="1" w:lastRow="0" w:firstColumn="1" w:lastColumn="0" w:noHBand="1" w:noVBand="1"/>
        </w:tblPrEx>
        <w:trPr>
          <w:trHeight w:val="1160"/>
        </w:trPr>
        <w:tc>
          <w:tcPr>
            <w:tcW w:w="2802" w:type="dxa"/>
            <w:tcBorders>
              <w:right w:val="dotted" w:sz="4" w:space="0" w:color="auto"/>
            </w:tcBorders>
            <w:shd w:val="clear" w:color="auto" w:fill="DBE5F1" w:themeFill="accent1" w:themeFillTint="33"/>
          </w:tcPr>
          <w:p w:rsidR="00A830E9" w:rsidRPr="00184812" w:rsidRDefault="00A830E9" w:rsidP="00AC7A90">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ＥＳＤ教育に対応した指導ができるように工夫されているか。</w:t>
            </w:r>
          </w:p>
        </w:tc>
        <w:tc>
          <w:tcPr>
            <w:tcW w:w="3969" w:type="dxa"/>
            <w:tcBorders>
              <w:left w:val="dotted" w:sz="4" w:space="0" w:color="auto"/>
              <w:right w:val="dotted" w:sz="4" w:space="0" w:color="auto"/>
            </w:tcBorders>
          </w:tcPr>
          <w:p w:rsidR="00430354" w:rsidRDefault="00A830E9"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◯身近な社会的課題を自分との関係において考え，そ</w:t>
            </w:r>
          </w:p>
          <w:p w:rsidR="00430354" w:rsidRDefault="00A830E9"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れらの解決に寄与しようとする意欲や態度を養える教</w:t>
            </w:r>
          </w:p>
          <w:p w:rsidR="00430354" w:rsidRDefault="00A830E9"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材を各学年で取り上げ，持続可能な社会の担い手を</w:t>
            </w:r>
          </w:p>
          <w:p w:rsidR="00A830E9" w:rsidRPr="00184812" w:rsidRDefault="00A830E9" w:rsidP="00AC7A90">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はぐくめるように工夫しました。</w:t>
            </w:r>
          </w:p>
        </w:tc>
        <w:tc>
          <w:tcPr>
            <w:tcW w:w="3969" w:type="dxa"/>
            <w:tcBorders>
              <w:left w:val="dotted" w:sz="4" w:space="0" w:color="auto"/>
            </w:tcBorders>
          </w:tcPr>
          <w:p w:rsidR="00A830E9" w:rsidRPr="00184812" w:rsidRDefault="00430354"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・「げんきに　そだて</w:t>
            </w:r>
            <w:r w:rsidR="00FB3068">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ミニトマト」（２年p</w:t>
            </w:r>
            <w:r w:rsidR="00E16700">
              <w:rPr>
                <w:rFonts w:ascii="ＭＳ Ｐゴシック" w:eastAsia="ＭＳ Ｐゴシック" w:hAnsi="ＭＳ Ｐゴシック" w:hint="eastAsia"/>
                <w:sz w:val="16"/>
                <w:szCs w:val="16"/>
              </w:rPr>
              <w:t>.</w:t>
            </w:r>
            <w:r w:rsidR="00A830E9" w:rsidRPr="00184812">
              <w:rPr>
                <w:rFonts w:ascii="ＭＳ Ｐゴシック" w:eastAsia="ＭＳ Ｐゴシック" w:hAnsi="ＭＳ Ｐゴシック" w:hint="eastAsia"/>
                <w:sz w:val="16"/>
                <w:szCs w:val="16"/>
              </w:rPr>
              <w:t>31～33）</w:t>
            </w:r>
          </w:p>
          <w:p w:rsidR="00A830E9" w:rsidRPr="00184812" w:rsidRDefault="00EB071E"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・「ホタルの引っこ</w:t>
            </w:r>
            <w:r w:rsidR="00E16700">
              <w:rPr>
                <w:rFonts w:ascii="ＭＳ Ｐゴシック" w:eastAsia="ＭＳ Ｐゴシック" w:hAnsi="ＭＳ Ｐゴシック" w:hint="eastAsia"/>
                <w:sz w:val="16"/>
                <w:szCs w:val="16"/>
              </w:rPr>
              <w:t>し」（３年p</w:t>
            </w:r>
            <w:r w:rsidR="00A830E9" w:rsidRPr="00184812">
              <w:rPr>
                <w:rFonts w:ascii="ＭＳ Ｐゴシック" w:eastAsia="ＭＳ Ｐゴシック" w:hAnsi="ＭＳ Ｐゴシック" w:hint="eastAsia"/>
                <w:sz w:val="16"/>
                <w:szCs w:val="16"/>
              </w:rPr>
              <w:t>.62～65）</w:t>
            </w:r>
          </w:p>
          <w:p w:rsidR="00A830E9" w:rsidRPr="00184812" w:rsidRDefault="00B14FE7"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・「ふろしき」（４年p</w:t>
            </w:r>
            <w:r w:rsidR="00A830E9" w:rsidRPr="00184812">
              <w:rPr>
                <w:rFonts w:ascii="ＭＳ Ｐゴシック" w:eastAsia="ＭＳ Ｐゴシック" w:hAnsi="ＭＳ Ｐゴシック" w:hint="eastAsia"/>
                <w:sz w:val="16"/>
                <w:szCs w:val="16"/>
              </w:rPr>
              <w:t>.36～39）</w:t>
            </w:r>
          </w:p>
        </w:tc>
      </w:tr>
      <w:tr w:rsidR="007975A6" w:rsidRPr="00184812" w:rsidTr="00AC7A90">
        <w:tblPrEx>
          <w:tblLook w:val="06A0" w:firstRow="1" w:lastRow="0" w:firstColumn="1" w:lastColumn="0" w:noHBand="1" w:noVBand="1"/>
        </w:tblPrEx>
        <w:trPr>
          <w:trHeight w:val="967"/>
        </w:trPr>
        <w:tc>
          <w:tcPr>
            <w:tcW w:w="2802" w:type="dxa"/>
            <w:vMerge w:val="restart"/>
            <w:tcBorders>
              <w:right w:val="dotted" w:sz="4" w:space="0" w:color="auto"/>
            </w:tcBorders>
            <w:shd w:val="clear" w:color="auto" w:fill="DBE5F1" w:themeFill="accent1" w:themeFillTint="33"/>
          </w:tcPr>
          <w:p w:rsidR="007975A6" w:rsidRPr="00184812" w:rsidRDefault="007975A6" w:rsidP="00AC7A90">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オリンピック・パラリンピック教育に対応した指導ができるように工夫されているか。</w:t>
            </w:r>
          </w:p>
        </w:tc>
        <w:tc>
          <w:tcPr>
            <w:tcW w:w="3969" w:type="dxa"/>
            <w:tcBorders>
              <w:left w:val="dotted" w:sz="4" w:space="0" w:color="auto"/>
              <w:bottom w:val="dotted" w:sz="4" w:space="0" w:color="auto"/>
              <w:right w:val="dotted" w:sz="4" w:space="0" w:color="auto"/>
            </w:tcBorders>
          </w:tcPr>
          <w:p w:rsidR="007975A6" w:rsidRDefault="007975A6"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◯2020年の東京オリンピック・パラリンピックに触れた教</w:t>
            </w:r>
          </w:p>
          <w:p w:rsidR="007975A6" w:rsidRDefault="007975A6"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材や，スポーツに打ち込んでいる人々を扱った教材を</w:t>
            </w:r>
          </w:p>
          <w:p w:rsidR="007975A6" w:rsidRDefault="007975A6"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取り上げ，オリンピック・パラリンピックについての興味</w:t>
            </w:r>
          </w:p>
          <w:p w:rsidR="007975A6" w:rsidRPr="00184812" w:rsidRDefault="007975A6" w:rsidP="00AC7A90">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・関心を深められるように工夫しました。</w:t>
            </w:r>
          </w:p>
        </w:tc>
        <w:tc>
          <w:tcPr>
            <w:tcW w:w="3969" w:type="dxa"/>
            <w:tcBorders>
              <w:left w:val="dotted" w:sz="4" w:space="0" w:color="auto"/>
              <w:bottom w:val="dotted" w:sz="4" w:space="0" w:color="auto"/>
            </w:tcBorders>
          </w:tcPr>
          <w:p w:rsidR="007975A6" w:rsidRDefault="007975A6"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・「ひろい　せかいの　たくさんの　人たちと」（２年p</w:t>
            </w:r>
            <w:r w:rsidRPr="00184812">
              <w:rPr>
                <w:rFonts w:ascii="ＭＳ Ｐゴシック" w:eastAsia="ＭＳ Ｐゴシック" w:hAnsi="ＭＳ Ｐゴシック" w:hint="eastAsia"/>
                <w:sz w:val="16"/>
                <w:szCs w:val="16"/>
              </w:rPr>
              <w:t>.52～</w:t>
            </w:r>
          </w:p>
          <w:p w:rsidR="007975A6" w:rsidRPr="00184812" w:rsidRDefault="007975A6" w:rsidP="006B60B1">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55）</w:t>
            </w:r>
          </w:p>
          <w:p w:rsidR="007975A6" w:rsidRPr="00184812" w:rsidRDefault="007975A6"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・「花丸手帳」（４年p</w:t>
            </w:r>
            <w:r w:rsidRPr="00184812">
              <w:rPr>
                <w:rFonts w:ascii="ＭＳ Ｐゴシック" w:eastAsia="ＭＳ Ｐゴシック" w:hAnsi="ＭＳ Ｐゴシック" w:hint="eastAsia"/>
                <w:sz w:val="16"/>
                <w:szCs w:val="16"/>
              </w:rPr>
              <w:t>.135～139）</w:t>
            </w:r>
          </w:p>
          <w:p w:rsidR="007975A6" w:rsidRPr="00184812" w:rsidRDefault="007975A6"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・「義足の聖火ランナー」（６年p</w:t>
            </w:r>
            <w:r w:rsidRPr="00184812">
              <w:rPr>
                <w:rFonts w:ascii="ＭＳ Ｐゴシック" w:eastAsia="ＭＳ Ｐゴシック" w:hAnsi="ＭＳ Ｐゴシック" w:hint="eastAsia"/>
                <w:sz w:val="16"/>
                <w:szCs w:val="16"/>
              </w:rPr>
              <w:t>.115～120）</w:t>
            </w:r>
          </w:p>
        </w:tc>
      </w:tr>
      <w:tr w:rsidR="007975A6" w:rsidRPr="00184812" w:rsidTr="00AC7A90">
        <w:tblPrEx>
          <w:tblLook w:val="06A0" w:firstRow="1" w:lastRow="0" w:firstColumn="1" w:lastColumn="0" w:noHBand="1" w:noVBand="1"/>
        </w:tblPrEx>
        <w:trPr>
          <w:trHeight w:val="400"/>
        </w:trPr>
        <w:tc>
          <w:tcPr>
            <w:tcW w:w="2802" w:type="dxa"/>
            <w:vMerge/>
            <w:tcBorders>
              <w:right w:val="dotted" w:sz="4" w:space="0" w:color="auto"/>
            </w:tcBorders>
            <w:shd w:val="clear" w:color="auto" w:fill="DBE5F1" w:themeFill="accent1" w:themeFillTint="33"/>
          </w:tcPr>
          <w:p w:rsidR="007975A6" w:rsidRPr="00184812" w:rsidRDefault="007975A6" w:rsidP="00AC7A90">
            <w:pPr>
              <w:spacing w:line="240" w:lineRule="exact"/>
              <w:rPr>
                <w:rFonts w:ascii="ＭＳ Ｐゴシック" w:eastAsia="ＭＳ Ｐゴシック" w:hAnsi="ＭＳ Ｐゴシック"/>
                <w:sz w:val="16"/>
                <w:szCs w:val="16"/>
              </w:rPr>
            </w:pPr>
          </w:p>
        </w:tc>
        <w:tc>
          <w:tcPr>
            <w:tcW w:w="3969" w:type="dxa"/>
            <w:vMerge w:val="restart"/>
            <w:tcBorders>
              <w:top w:val="dotted" w:sz="4" w:space="0" w:color="auto"/>
              <w:left w:val="dotted" w:sz="4" w:space="0" w:color="auto"/>
              <w:right w:val="dotted" w:sz="4" w:space="0" w:color="auto"/>
            </w:tcBorders>
          </w:tcPr>
          <w:p w:rsidR="007975A6" w:rsidRDefault="007975A6"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◯６年生の「付録　つながる　広がる」では，オリンピック</w:t>
            </w:r>
          </w:p>
          <w:p w:rsidR="007975A6" w:rsidRDefault="007975A6"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や世界選手権大会で活躍する日本人選手を紹介して</w:t>
            </w:r>
          </w:p>
          <w:p w:rsidR="007975A6" w:rsidRPr="00184812" w:rsidRDefault="007975A6"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います。</w:t>
            </w:r>
          </w:p>
        </w:tc>
        <w:tc>
          <w:tcPr>
            <w:tcW w:w="3969" w:type="dxa"/>
            <w:tcBorders>
              <w:top w:val="dotted" w:sz="4" w:space="0" w:color="auto"/>
              <w:left w:val="dotted" w:sz="4" w:space="0" w:color="auto"/>
              <w:bottom w:val="nil"/>
            </w:tcBorders>
          </w:tcPr>
          <w:p w:rsidR="007975A6" w:rsidRDefault="007975A6"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・「付録　つながる　広がる」（６年p</w:t>
            </w:r>
            <w:r w:rsidRPr="00184812">
              <w:rPr>
                <w:rFonts w:ascii="ＭＳ Ｐゴシック" w:eastAsia="ＭＳ Ｐゴシック" w:hAnsi="ＭＳ Ｐゴシック" w:hint="eastAsia"/>
                <w:sz w:val="16"/>
                <w:szCs w:val="16"/>
              </w:rPr>
              <w:t>.189）</w:t>
            </w:r>
          </w:p>
        </w:tc>
      </w:tr>
      <w:tr w:rsidR="007975A6" w:rsidRPr="00184812" w:rsidTr="00AC7A90">
        <w:tblPrEx>
          <w:tblLook w:val="06A0" w:firstRow="1" w:lastRow="0" w:firstColumn="1" w:lastColumn="0" w:noHBand="1" w:noVBand="1"/>
        </w:tblPrEx>
        <w:trPr>
          <w:trHeight w:val="547"/>
        </w:trPr>
        <w:tc>
          <w:tcPr>
            <w:tcW w:w="2802" w:type="dxa"/>
            <w:vMerge/>
            <w:tcBorders>
              <w:right w:val="dotted" w:sz="4" w:space="0" w:color="auto"/>
            </w:tcBorders>
            <w:shd w:val="clear" w:color="auto" w:fill="DBE5F1" w:themeFill="accent1" w:themeFillTint="33"/>
          </w:tcPr>
          <w:p w:rsidR="007975A6" w:rsidRPr="00184812" w:rsidRDefault="007975A6" w:rsidP="00AC7A90">
            <w:pPr>
              <w:spacing w:line="240" w:lineRule="exact"/>
              <w:rPr>
                <w:rFonts w:ascii="ＭＳ Ｐゴシック" w:eastAsia="ＭＳ Ｐゴシック" w:hAnsi="ＭＳ Ｐゴシック"/>
                <w:sz w:val="16"/>
                <w:szCs w:val="16"/>
              </w:rPr>
            </w:pPr>
          </w:p>
        </w:tc>
        <w:tc>
          <w:tcPr>
            <w:tcW w:w="3969" w:type="dxa"/>
            <w:vMerge/>
            <w:tcBorders>
              <w:left w:val="dotted" w:sz="4" w:space="0" w:color="auto"/>
              <w:bottom w:val="dotted" w:sz="4" w:space="0" w:color="auto"/>
              <w:right w:val="dotted" w:sz="4" w:space="0" w:color="auto"/>
            </w:tcBorders>
          </w:tcPr>
          <w:p w:rsidR="007975A6" w:rsidRPr="00184812" w:rsidRDefault="007975A6" w:rsidP="00AC7A90">
            <w:pPr>
              <w:spacing w:line="240" w:lineRule="exact"/>
              <w:ind w:left="210" w:hanging="210"/>
              <w:rPr>
                <w:rFonts w:ascii="ＭＳ Ｐゴシック" w:eastAsia="ＭＳ Ｐゴシック" w:hAnsi="ＭＳ Ｐゴシック" w:cs="ＭＳ Ｐゴシック"/>
                <w:color w:val="000000"/>
                <w:kern w:val="0"/>
                <w:sz w:val="16"/>
                <w:szCs w:val="16"/>
              </w:rPr>
            </w:pPr>
          </w:p>
        </w:tc>
        <w:tc>
          <w:tcPr>
            <w:tcW w:w="3969" w:type="dxa"/>
            <w:tcBorders>
              <w:top w:val="nil"/>
              <w:left w:val="dotted" w:sz="4" w:space="0" w:color="auto"/>
              <w:bottom w:val="dotted" w:sz="4" w:space="0" w:color="auto"/>
            </w:tcBorders>
          </w:tcPr>
          <w:p w:rsidR="007975A6" w:rsidRDefault="007975A6" w:rsidP="00AC7A90">
            <w:pPr>
              <w:spacing w:line="240" w:lineRule="exact"/>
              <w:rPr>
                <w:rFonts w:ascii="ＭＳ Ｐゴシック" w:eastAsia="ＭＳ Ｐゴシック" w:hAnsi="ＭＳ Ｐゴシック"/>
                <w:sz w:val="16"/>
                <w:szCs w:val="16"/>
              </w:rPr>
            </w:pPr>
          </w:p>
        </w:tc>
      </w:tr>
      <w:tr w:rsidR="007975A6" w:rsidRPr="00184812" w:rsidTr="00AC7A90">
        <w:tblPrEx>
          <w:tblLook w:val="06A0" w:firstRow="1" w:lastRow="0" w:firstColumn="1" w:lastColumn="0" w:noHBand="1" w:noVBand="1"/>
        </w:tblPrEx>
        <w:trPr>
          <w:trHeight w:val="1048"/>
        </w:trPr>
        <w:tc>
          <w:tcPr>
            <w:tcW w:w="2802" w:type="dxa"/>
            <w:vMerge/>
            <w:tcBorders>
              <w:right w:val="dotted" w:sz="4" w:space="0" w:color="auto"/>
            </w:tcBorders>
            <w:shd w:val="clear" w:color="auto" w:fill="DBE5F1" w:themeFill="accent1" w:themeFillTint="33"/>
          </w:tcPr>
          <w:p w:rsidR="007975A6" w:rsidRPr="00184812" w:rsidRDefault="007975A6" w:rsidP="00AC7A90">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7975A6" w:rsidRDefault="007975A6"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◯ボランティアや障害者理解，日本人としての自覚，豊</w:t>
            </w:r>
          </w:p>
          <w:p w:rsidR="007975A6" w:rsidRDefault="007975A6"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かな国際感覚を扱った教材も取り上げ，オリンピック・</w:t>
            </w:r>
          </w:p>
          <w:p w:rsidR="007975A6" w:rsidRPr="00184812" w:rsidRDefault="007975A6"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パラリンピック教育に対応できるように工夫しました。</w:t>
            </w:r>
          </w:p>
        </w:tc>
        <w:tc>
          <w:tcPr>
            <w:tcW w:w="3969" w:type="dxa"/>
            <w:tcBorders>
              <w:top w:val="dotted" w:sz="4" w:space="0" w:color="auto"/>
              <w:left w:val="dotted" w:sz="4" w:space="0" w:color="auto"/>
            </w:tcBorders>
          </w:tcPr>
          <w:p w:rsidR="007975A6" w:rsidRPr="00184812" w:rsidRDefault="007975A6"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・「三つの国」（３年p</w:t>
            </w:r>
            <w:r w:rsidRPr="00184812">
              <w:rPr>
                <w:rFonts w:ascii="ＭＳ Ｐゴシック" w:eastAsia="ＭＳ Ｐゴシック" w:hAnsi="ＭＳ Ｐゴシック" w:hint="eastAsia"/>
                <w:sz w:val="16"/>
                <w:szCs w:val="16"/>
              </w:rPr>
              <w:t>.</w:t>
            </w:r>
            <w:r w:rsidR="00E72E2C">
              <w:rPr>
                <w:rFonts w:ascii="ＭＳ Ｐゴシック" w:eastAsia="ＭＳ Ｐゴシック" w:hAnsi="ＭＳ Ｐゴシック" w:hint="eastAsia"/>
                <w:sz w:val="16"/>
                <w:szCs w:val="16"/>
              </w:rPr>
              <w:t>55～57</w:t>
            </w:r>
            <w:r w:rsidRPr="00184812">
              <w:rPr>
                <w:rFonts w:ascii="ＭＳ Ｐゴシック" w:eastAsia="ＭＳ Ｐゴシック" w:hAnsi="ＭＳ Ｐゴシック" w:hint="eastAsia"/>
                <w:sz w:val="16"/>
                <w:szCs w:val="16"/>
              </w:rPr>
              <w:t>）</w:t>
            </w:r>
          </w:p>
          <w:p w:rsidR="007975A6" w:rsidRDefault="007975A6" w:rsidP="00AC7A90">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・「なにかお手つだいできることはありますか？」</w:t>
            </w:r>
          </w:p>
          <w:p w:rsidR="007975A6" w:rsidRPr="00184812" w:rsidRDefault="007975A6" w:rsidP="00AC7A90">
            <w:pPr>
              <w:spacing w:line="240" w:lineRule="exact"/>
              <w:ind w:firstLineChars="50" w:firstLine="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（４年p</w:t>
            </w:r>
            <w:r w:rsidRPr="00184812">
              <w:rPr>
                <w:rFonts w:ascii="ＭＳ Ｐゴシック" w:eastAsia="ＭＳ Ｐゴシック" w:hAnsi="ＭＳ Ｐゴシック" w:hint="eastAsia"/>
                <w:sz w:val="16"/>
                <w:szCs w:val="16"/>
              </w:rPr>
              <w:t>.18～20）</w:t>
            </w:r>
          </w:p>
          <w:p w:rsidR="007975A6" w:rsidRDefault="007975A6"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・「わたしのボランティア体験」（５年p</w:t>
            </w:r>
            <w:r w:rsidRPr="00184812">
              <w:rPr>
                <w:rFonts w:ascii="ＭＳ Ｐゴシック" w:eastAsia="ＭＳ Ｐゴシック" w:hAnsi="ＭＳ Ｐゴシック" w:hint="eastAsia"/>
                <w:sz w:val="16"/>
                <w:szCs w:val="16"/>
              </w:rPr>
              <w:t>.96～99）</w:t>
            </w:r>
          </w:p>
        </w:tc>
      </w:tr>
      <w:tr w:rsidR="00A830E9" w:rsidRPr="00184812" w:rsidTr="00AC7A90">
        <w:tblPrEx>
          <w:tblLook w:val="06A0" w:firstRow="1" w:lastRow="0" w:firstColumn="1" w:lastColumn="0" w:noHBand="1" w:noVBand="1"/>
        </w:tblPrEx>
        <w:trPr>
          <w:trHeight w:val="1058"/>
        </w:trPr>
        <w:tc>
          <w:tcPr>
            <w:tcW w:w="2802" w:type="dxa"/>
            <w:tcBorders>
              <w:right w:val="dotted" w:sz="4" w:space="0" w:color="auto"/>
            </w:tcBorders>
            <w:shd w:val="clear" w:color="auto" w:fill="DBE5F1" w:themeFill="accent1" w:themeFillTint="33"/>
          </w:tcPr>
          <w:p w:rsidR="00A830E9" w:rsidRPr="00184812" w:rsidRDefault="00A830E9" w:rsidP="00AC7A90">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消費者教育に対応した指導ができるように工夫されているか。</w:t>
            </w:r>
          </w:p>
        </w:tc>
        <w:tc>
          <w:tcPr>
            <w:tcW w:w="3969" w:type="dxa"/>
            <w:tcBorders>
              <w:left w:val="dotted" w:sz="4" w:space="0" w:color="auto"/>
              <w:right w:val="dotted" w:sz="4" w:space="0" w:color="auto"/>
            </w:tcBorders>
          </w:tcPr>
          <w:p w:rsidR="00430354" w:rsidRDefault="00312512" w:rsidP="00AC7A90">
            <w:pPr>
              <w:spacing w:line="240" w:lineRule="exact"/>
              <w:ind w:left="210" w:hanging="210"/>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◯児童の身近な生活を題材にした，</w:t>
            </w:r>
            <w:r w:rsidR="00A830E9" w:rsidRPr="00184812">
              <w:rPr>
                <w:rFonts w:ascii="ＭＳ Ｐゴシック" w:eastAsia="ＭＳ Ｐゴシック" w:hAnsi="ＭＳ Ｐゴシック" w:cs="ＭＳ Ｐゴシック" w:hint="eastAsia"/>
                <w:color w:val="000000"/>
                <w:kern w:val="0"/>
                <w:sz w:val="16"/>
                <w:szCs w:val="16"/>
              </w:rPr>
              <w:t>お金の使い方につ</w:t>
            </w:r>
          </w:p>
          <w:p w:rsidR="00C549D2" w:rsidRDefault="00A830E9"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いて考えたり金銭感覚を養ったりするのに資する教</w:t>
            </w:r>
            <w:r w:rsidR="00827DA5">
              <w:rPr>
                <w:rFonts w:ascii="ＭＳ Ｐゴシック" w:eastAsia="ＭＳ Ｐゴシック" w:hAnsi="ＭＳ Ｐゴシック" w:cs="ＭＳ Ｐゴシック" w:hint="eastAsia"/>
                <w:color w:val="000000"/>
                <w:kern w:val="0"/>
                <w:sz w:val="16"/>
                <w:szCs w:val="16"/>
              </w:rPr>
              <w:t>材</w:t>
            </w:r>
          </w:p>
          <w:p w:rsidR="00C549D2" w:rsidRDefault="00827DA5"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を用意し，</w:t>
            </w:r>
            <w:r w:rsidR="00A830E9" w:rsidRPr="00184812">
              <w:rPr>
                <w:rFonts w:ascii="ＭＳ Ｐゴシック" w:eastAsia="ＭＳ Ｐゴシック" w:hAnsi="ＭＳ Ｐゴシック" w:cs="ＭＳ Ｐゴシック" w:hint="eastAsia"/>
                <w:color w:val="000000"/>
                <w:kern w:val="0"/>
                <w:sz w:val="16"/>
                <w:szCs w:val="16"/>
              </w:rPr>
              <w:t>消費者教育に対応できるように工夫しまし</w:t>
            </w:r>
          </w:p>
          <w:p w:rsidR="00A830E9" w:rsidRPr="00184812" w:rsidRDefault="00A830E9"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た。</w:t>
            </w:r>
          </w:p>
        </w:tc>
        <w:tc>
          <w:tcPr>
            <w:tcW w:w="3969" w:type="dxa"/>
            <w:tcBorders>
              <w:left w:val="dotted" w:sz="4" w:space="0" w:color="auto"/>
            </w:tcBorders>
          </w:tcPr>
          <w:p w:rsidR="00A830E9" w:rsidRPr="00184812" w:rsidRDefault="00B16AAD"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・「きを　つけて」（１年p</w:t>
            </w:r>
            <w:r w:rsidR="00A830E9" w:rsidRPr="00184812">
              <w:rPr>
                <w:rFonts w:ascii="ＭＳ Ｐゴシック" w:eastAsia="ＭＳ Ｐゴシック" w:hAnsi="ＭＳ Ｐゴシック" w:hint="eastAsia"/>
                <w:sz w:val="16"/>
                <w:szCs w:val="16"/>
              </w:rPr>
              <w:t>.18～19）</w:t>
            </w:r>
          </w:p>
          <w:p w:rsidR="00A830E9" w:rsidRPr="00184812" w:rsidRDefault="00B16AAD"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・「じぶんで　オッケー」（２年p</w:t>
            </w:r>
            <w:r w:rsidR="00A830E9" w:rsidRPr="00184812">
              <w:rPr>
                <w:rFonts w:ascii="ＭＳ Ｐゴシック" w:eastAsia="ＭＳ Ｐゴシック" w:hAnsi="ＭＳ Ｐゴシック" w:hint="eastAsia"/>
                <w:sz w:val="16"/>
                <w:szCs w:val="16"/>
              </w:rPr>
              <w:t>.10～12）</w:t>
            </w:r>
          </w:p>
          <w:p w:rsidR="00A830E9" w:rsidRPr="00184812" w:rsidRDefault="00B16AAD"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・「流行おくれ」（５年p</w:t>
            </w:r>
            <w:r w:rsidR="00A830E9" w:rsidRPr="00184812">
              <w:rPr>
                <w:rFonts w:ascii="ＭＳ Ｐゴシック" w:eastAsia="ＭＳ Ｐゴシック" w:hAnsi="ＭＳ Ｐゴシック" w:hint="eastAsia"/>
                <w:sz w:val="16"/>
                <w:szCs w:val="16"/>
              </w:rPr>
              <w:t>.101～103）</w:t>
            </w:r>
          </w:p>
        </w:tc>
      </w:tr>
      <w:tr w:rsidR="00A830E9" w:rsidRPr="00184812" w:rsidTr="00AC7A90">
        <w:tblPrEx>
          <w:tblLook w:val="06A0" w:firstRow="1" w:lastRow="0" w:firstColumn="1" w:lastColumn="0" w:noHBand="1" w:noVBand="1"/>
        </w:tblPrEx>
        <w:trPr>
          <w:trHeight w:val="1266"/>
        </w:trPr>
        <w:tc>
          <w:tcPr>
            <w:tcW w:w="2802" w:type="dxa"/>
            <w:tcBorders>
              <w:right w:val="dotted" w:sz="4" w:space="0" w:color="auto"/>
            </w:tcBorders>
            <w:shd w:val="clear" w:color="auto" w:fill="DBE5F1" w:themeFill="accent1" w:themeFillTint="33"/>
          </w:tcPr>
          <w:p w:rsidR="00A830E9" w:rsidRPr="00184812" w:rsidRDefault="00A830E9" w:rsidP="00AC7A90">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主権者教育に対応した指導ができるように工夫されているか。</w:t>
            </w:r>
          </w:p>
        </w:tc>
        <w:tc>
          <w:tcPr>
            <w:tcW w:w="3969" w:type="dxa"/>
            <w:tcBorders>
              <w:left w:val="dotted" w:sz="4" w:space="0" w:color="auto"/>
              <w:right w:val="dotted" w:sz="4" w:space="0" w:color="auto"/>
            </w:tcBorders>
          </w:tcPr>
          <w:p w:rsidR="00430354" w:rsidRDefault="00A830E9"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◯身近な生活の中の考えや立場が異なる事柄につい</w:t>
            </w:r>
          </w:p>
          <w:p w:rsidR="00430354" w:rsidRDefault="00312512"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て，</w:t>
            </w:r>
            <w:r w:rsidR="00A830E9" w:rsidRPr="00184812">
              <w:rPr>
                <w:rFonts w:ascii="ＭＳ Ｐゴシック" w:eastAsia="ＭＳ Ｐゴシック" w:hAnsi="ＭＳ Ｐゴシック" w:cs="ＭＳ Ｐゴシック" w:hint="eastAsia"/>
                <w:color w:val="000000"/>
                <w:kern w:val="0"/>
                <w:sz w:val="16"/>
                <w:szCs w:val="16"/>
              </w:rPr>
              <w:t>互いの立場を尊重しながら考えの共有や合意形</w:t>
            </w:r>
          </w:p>
          <w:p w:rsidR="00430354" w:rsidRDefault="00827DA5"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成を図ることの大切さを考える教材を取り上げ，</w:t>
            </w:r>
            <w:r w:rsidR="00A830E9" w:rsidRPr="00184812">
              <w:rPr>
                <w:rFonts w:ascii="ＭＳ Ｐゴシック" w:eastAsia="ＭＳ Ｐゴシック" w:hAnsi="ＭＳ Ｐゴシック" w:cs="ＭＳ Ｐゴシック" w:hint="eastAsia"/>
                <w:color w:val="000000"/>
                <w:kern w:val="0"/>
                <w:sz w:val="16"/>
                <w:szCs w:val="16"/>
              </w:rPr>
              <w:t>発達</w:t>
            </w:r>
          </w:p>
          <w:p w:rsidR="00A830E9" w:rsidRPr="00184812" w:rsidRDefault="00A830E9" w:rsidP="00AC7A90">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cs="ＭＳ Ｐゴシック" w:hint="eastAsia"/>
                <w:color w:val="000000"/>
                <w:kern w:val="0"/>
                <w:sz w:val="16"/>
                <w:szCs w:val="16"/>
              </w:rPr>
              <w:t>段階に即して学習できるように工夫しました。</w:t>
            </w:r>
          </w:p>
        </w:tc>
        <w:tc>
          <w:tcPr>
            <w:tcW w:w="3969" w:type="dxa"/>
            <w:tcBorders>
              <w:left w:val="dotted" w:sz="4" w:space="0" w:color="auto"/>
            </w:tcBorders>
          </w:tcPr>
          <w:p w:rsidR="00A830E9" w:rsidRPr="00184812" w:rsidRDefault="00B16AAD"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・「きまりじゃないか」（３年p.</w:t>
            </w:r>
            <w:r w:rsidR="00A830E9" w:rsidRPr="00184812">
              <w:rPr>
                <w:rFonts w:ascii="ＭＳ Ｐゴシック" w:eastAsia="ＭＳ Ｐゴシック" w:hAnsi="ＭＳ Ｐゴシック" w:hint="eastAsia"/>
                <w:sz w:val="16"/>
                <w:szCs w:val="16"/>
              </w:rPr>
              <w:t>37～39）</w:t>
            </w:r>
          </w:p>
          <w:p w:rsidR="00B26E23" w:rsidRDefault="00A830E9" w:rsidP="00AC7A90">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・「これって『けんり』？これって『ぎむ』？」</w:t>
            </w:r>
            <w:r w:rsidR="00B16AAD">
              <w:rPr>
                <w:rFonts w:ascii="ＭＳ Ｐゴシック" w:eastAsia="ＭＳ Ｐゴシック" w:hAnsi="ＭＳ Ｐゴシック" w:hint="eastAsia"/>
                <w:sz w:val="16"/>
                <w:szCs w:val="16"/>
              </w:rPr>
              <w:t>（５年p</w:t>
            </w:r>
            <w:r w:rsidRPr="00184812">
              <w:rPr>
                <w:rFonts w:ascii="ＭＳ Ｐゴシック" w:eastAsia="ＭＳ Ｐゴシック" w:hAnsi="ＭＳ Ｐゴシック" w:hint="eastAsia"/>
                <w:sz w:val="16"/>
                <w:szCs w:val="16"/>
              </w:rPr>
              <w:t>.65～</w:t>
            </w:r>
          </w:p>
          <w:p w:rsidR="00A830E9" w:rsidRPr="00184812" w:rsidRDefault="00A830E9" w:rsidP="00AC7A90">
            <w:pPr>
              <w:spacing w:line="240" w:lineRule="exact"/>
              <w:ind w:leftChars="50" w:left="105"/>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69）</w:t>
            </w:r>
          </w:p>
          <w:p w:rsidR="00A830E9" w:rsidRPr="00184812" w:rsidRDefault="00B16AAD"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・「ピアノの音が……」（６年p</w:t>
            </w:r>
            <w:r w:rsidR="00A830E9" w:rsidRPr="00184812">
              <w:rPr>
                <w:rFonts w:ascii="ＭＳ Ｐゴシック" w:eastAsia="ＭＳ Ｐゴシック" w:hAnsi="ＭＳ Ｐゴシック" w:hint="eastAsia"/>
                <w:sz w:val="16"/>
                <w:szCs w:val="16"/>
              </w:rPr>
              <w:t>.61～64）</w:t>
            </w:r>
          </w:p>
        </w:tc>
      </w:tr>
      <w:tr w:rsidR="00B717CC" w:rsidRPr="00184812" w:rsidTr="00AC7A90">
        <w:tblPrEx>
          <w:tblLook w:val="06A0" w:firstRow="1" w:lastRow="0" w:firstColumn="1" w:lastColumn="0" w:noHBand="1" w:noVBand="1"/>
        </w:tblPrEx>
        <w:trPr>
          <w:trHeight w:val="882"/>
        </w:trPr>
        <w:tc>
          <w:tcPr>
            <w:tcW w:w="2802" w:type="dxa"/>
            <w:vMerge w:val="restart"/>
            <w:tcBorders>
              <w:right w:val="dotted" w:sz="4" w:space="0" w:color="auto"/>
            </w:tcBorders>
            <w:shd w:val="clear" w:color="auto" w:fill="DBE5F1" w:themeFill="accent1" w:themeFillTint="33"/>
          </w:tcPr>
          <w:p w:rsidR="00B717CC" w:rsidRPr="00184812" w:rsidRDefault="00B717CC" w:rsidP="00AC7A90">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先人を扱った教材について，児童の興味・関心が高まるように工夫されているか。</w:t>
            </w:r>
          </w:p>
        </w:tc>
        <w:tc>
          <w:tcPr>
            <w:tcW w:w="3969" w:type="dxa"/>
            <w:tcBorders>
              <w:left w:val="dotted" w:sz="4" w:space="0" w:color="auto"/>
              <w:bottom w:val="dotted" w:sz="4" w:space="0" w:color="auto"/>
              <w:right w:val="dotted" w:sz="4" w:space="0" w:color="auto"/>
            </w:tcBorders>
          </w:tcPr>
          <w:p w:rsidR="00B717CC" w:rsidRPr="006D5A4A" w:rsidRDefault="00B717CC" w:rsidP="00AC7A9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w:t>
            </w:r>
            <w:r w:rsidRPr="006D5A4A">
              <w:rPr>
                <w:rFonts w:ascii="ＭＳ Ｐゴシック" w:eastAsia="ＭＳ Ｐゴシック" w:hAnsi="ＭＳ Ｐゴシック" w:cs="ＭＳ Ｐゴシック" w:hint="eastAsia"/>
                <w:color w:val="000000"/>
                <w:kern w:val="0"/>
                <w:sz w:val="16"/>
                <w:szCs w:val="16"/>
              </w:rPr>
              <w:t>児童の日常生活に関係の深い人物を扱った教材を取</w:t>
            </w:r>
          </w:p>
          <w:p w:rsidR="00B717CC" w:rsidRPr="006D5A4A" w:rsidRDefault="00B717CC"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6D5A4A">
              <w:rPr>
                <w:rFonts w:ascii="ＭＳ Ｐゴシック" w:eastAsia="ＭＳ Ｐゴシック" w:hAnsi="ＭＳ Ｐゴシック" w:cs="ＭＳ Ｐゴシック" w:hint="eastAsia"/>
                <w:color w:val="000000"/>
                <w:kern w:val="0"/>
                <w:sz w:val="16"/>
                <w:szCs w:val="16"/>
              </w:rPr>
              <w:t>り上げ，児童の興味や関心を高められるように工夫し</w:t>
            </w:r>
          </w:p>
          <w:p w:rsidR="00B717CC" w:rsidRDefault="00B717CC" w:rsidP="00AC7A9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6D5A4A">
              <w:rPr>
                <w:rFonts w:ascii="ＭＳ Ｐゴシック" w:eastAsia="ＭＳ Ｐゴシック" w:hAnsi="ＭＳ Ｐゴシック" w:cs="ＭＳ Ｐゴシック" w:hint="eastAsia"/>
                <w:color w:val="000000"/>
                <w:kern w:val="0"/>
                <w:sz w:val="16"/>
                <w:szCs w:val="16"/>
              </w:rPr>
              <w:t>ま</w:t>
            </w:r>
            <w:r w:rsidRPr="00184812">
              <w:rPr>
                <w:rFonts w:ascii="ＭＳ Ｐゴシック" w:eastAsia="ＭＳ Ｐゴシック" w:hAnsi="ＭＳ Ｐゴシック" w:cs="ＭＳ Ｐゴシック" w:hint="eastAsia"/>
                <w:color w:val="000000"/>
                <w:kern w:val="0"/>
                <w:sz w:val="16"/>
                <w:szCs w:val="16"/>
              </w:rPr>
              <w:t>した。</w:t>
            </w:r>
          </w:p>
          <w:p w:rsidR="00B717CC" w:rsidRPr="00184812" w:rsidRDefault="00B717CC" w:rsidP="00AC7A90">
            <w:pPr>
              <w:spacing w:line="240" w:lineRule="exact"/>
              <w:ind w:left="160" w:hangingChars="100" w:hanging="160"/>
              <w:rPr>
                <w:rFonts w:ascii="ＭＳ Ｐゴシック" w:eastAsia="ＭＳ Ｐゴシック" w:hAnsi="ＭＳ Ｐゴシック"/>
                <w:sz w:val="16"/>
                <w:szCs w:val="16"/>
              </w:rPr>
            </w:pPr>
          </w:p>
        </w:tc>
        <w:tc>
          <w:tcPr>
            <w:tcW w:w="3969" w:type="dxa"/>
            <w:tcBorders>
              <w:left w:val="dotted" w:sz="4" w:space="0" w:color="auto"/>
              <w:bottom w:val="dotted" w:sz="4" w:space="0" w:color="auto"/>
            </w:tcBorders>
          </w:tcPr>
          <w:p w:rsidR="00B717CC" w:rsidRDefault="00B717CC"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・「『あんぱんの日』」（３年p.141～143</w:t>
            </w:r>
            <w:r>
              <w:rPr>
                <w:rFonts w:ascii="ＭＳ Ｐゴシック" w:eastAsia="ＭＳ Ｐゴシック" w:hAnsi="ＭＳ Ｐゴシック"/>
                <w:sz w:val="16"/>
                <w:szCs w:val="16"/>
              </w:rPr>
              <w:t>）</w:t>
            </w:r>
          </w:p>
          <w:p w:rsidR="00B717CC" w:rsidRDefault="00B717CC"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・「そういうものにわたしはなりたい」（５年p.70～73）</w:t>
            </w:r>
          </w:p>
          <w:p w:rsidR="00B717CC" w:rsidRDefault="00B717CC" w:rsidP="00AC7A90">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・「新しい日本に」（６年p.122～125</w:t>
            </w:r>
            <w:r>
              <w:rPr>
                <w:rFonts w:ascii="ＭＳ Ｐゴシック" w:eastAsia="ＭＳ Ｐゴシック" w:hAnsi="ＭＳ Ｐゴシック"/>
                <w:sz w:val="16"/>
                <w:szCs w:val="16"/>
              </w:rPr>
              <w:t>）</w:t>
            </w:r>
          </w:p>
          <w:p w:rsidR="00B717CC" w:rsidRPr="00184812" w:rsidRDefault="00B717CC" w:rsidP="00AC7A90">
            <w:pPr>
              <w:spacing w:line="240" w:lineRule="exact"/>
              <w:rPr>
                <w:rFonts w:ascii="ＭＳ Ｐゴシック" w:eastAsia="ＭＳ Ｐゴシック" w:hAnsi="ＭＳ Ｐゴシック"/>
                <w:sz w:val="16"/>
                <w:szCs w:val="16"/>
              </w:rPr>
            </w:pPr>
          </w:p>
        </w:tc>
      </w:tr>
      <w:tr w:rsidR="00B717CC" w:rsidRPr="00184812" w:rsidTr="007A6C11">
        <w:tblPrEx>
          <w:tblLook w:val="06A0" w:firstRow="1" w:lastRow="0" w:firstColumn="1" w:lastColumn="0" w:noHBand="1" w:noVBand="1"/>
        </w:tblPrEx>
        <w:trPr>
          <w:trHeight w:val="872"/>
        </w:trPr>
        <w:tc>
          <w:tcPr>
            <w:tcW w:w="2802" w:type="dxa"/>
            <w:vMerge/>
            <w:tcBorders>
              <w:right w:val="dotted" w:sz="4" w:space="0" w:color="auto"/>
            </w:tcBorders>
            <w:shd w:val="clear" w:color="auto" w:fill="DBE5F1" w:themeFill="accent1" w:themeFillTint="33"/>
          </w:tcPr>
          <w:p w:rsidR="00B717CC" w:rsidRPr="00184812" w:rsidRDefault="00B717CC" w:rsidP="00AC7A90">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right w:val="dotted" w:sz="4" w:space="0" w:color="auto"/>
            </w:tcBorders>
          </w:tcPr>
          <w:p w:rsidR="00B717CC" w:rsidRPr="00184812" w:rsidRDefault="006E53E6" w:rsidP="00AC7A90">
            <w:pPr>
              <w:spacing w:line="240" w:lineRule="exact"/>
              <w:ind w:left="160" w:hangingChars="100" w:hanging="160"/>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hint="eastAsia"/>
                <w:sz w:val="16"/>
                <w:szCs w:val="16"/>
              </w:rPr>
              <w:t>◯</w:t>
            </w:r>
            <w:r w:rsidR="00B717CC">
              <w:rPr>
                <w:rFonts w:ascii="ＭＳ Ｐゴシック" w:eastAsia="ＭＳ Ｐゴシック" w:hAnsi="ＭＳ Ｐゴシック" w:hint="eastAsia"/>
                <w:sz w:val="16"/>
                <w:szCs w:val="16"/>
              </w:rPr>
              <w:t>４年生の「付録　つながる　広がる」では，郷土の発展    　に尽くした人たちや郷土の作家たちを多数取り上げています。</w:t>
            </w:r>
          </w:p>
        </w:tc>
        <w:tc>
          <w:tcPr>
            <w:tcW w:w="3969" w:type="dxa"/>
            <w:tcBorders>
              <w:top w:val="dotted" w:sz="4" w:space="0" w:color="auto"/>
              <w:left w:val="dotted" w:sz="4" w:space="0" w:color="auto"/>
            </w:tcBorders>
          </w:tcPr>
          <w:p w:rsidR="00B717CC" w:rsidRDefault="00B717CC" w:rsidP="00AC7A90">
            <w:pPr>
              <w:spacing w:line="24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・「ふろく　つながる　広がる」（４年p</w:t>
            </w:r>
            <w:r w:rsidRPr="00184812">
              <w:rPr>
                <w:rFonts w:ascii="ＭＳ Ｐゴシック" w:eastAsia="ＭＳ Ｐゴシック" w:hAnsi="ＭＳ Ｐゴシック" w:hint="eastAsia"/>
                <w:sz w:val="16"/>
                <w:szCs w:val="16"/>
              </w:rPr>
              <w:t>.159～163）</w:t>
            </w:r>
          </w:p>
        </w:tc>
      </w:tr>
    </w:tbl>
    <w:p w:rsidR="00B717CC" w:rsidRDefault="00B717CC" w:rsidP="00207714">
      <w:pPr>
        <w:rPr>
          <w:rFonts w:ascii="ＭＳ Ｐゴシック" w:eastAsia="ＭＳ Ｐゴシック" w:hAnsi="ＭＳ Ｐゴシック" w:cs="ＭＳ Ｐゴシック"/>
          <w:b/>
          <w:color w:val="000000"/>
          <w:kern w:val="0"/>
          <w:sz w:val="28"/>
          <w:szCs w:val="28"/>
        </w:rPr>
      </w:pPr>
    </w:p>
    <w:p w:rsidR="00B717CC" w:rsidRDefault="00B717CC" w:rsidP="00207714">
      <w:pPr>
        <w:rPr>
          <w:rFonts w:ascii="ＭＳ Ｐゴシック" w:eastAsia="ＭＳ Ｐゴシック" w:hAnsi="ＭＳ Ｐゴシック" w:cs="ＭＳ Ｐゴシック"/>
          <w:b/>
          <w:color w:val="000000"/>
          <w:kern w:val="0"/>
          <w:sz w:val="28"/>
          <w:szCs w:val="28"/>
        </w:rPr>
      </w:pPr>
    </w:p>
    <w:p w:rsidR="00B717CC" w:rsidRDefault="00B717CC" w:rsidP="00207714">
      <w:pPr>
        <w:rPr>
          <w:rFonts w:ascii="ＭＳ Ｐゴシック" w:eastAsia="ＭＳ Ｐゴシック" w:hAnsi="ＭＳ Ｐゴシック" w:cs="ＭＳ Ｐゴシック"/>
          <w:b/>
          <w:color w:val="000000"/>
          <w:kern w:val="0"/>
          <w:sz w:val="28"/>
          <w:szCs w:val="28"/>
        </w:rPr>
      </w:pPr>
    </w:p>
    <w:p w:rsidR="00B717CC" w:rsidRDefault="00B717CC" w:rsidP="00207714">
      <w:pPr>
        <w:rPr>
          <w:rFonts w:ascii="ＭＳ Ｐゴシック" w:eastAsia="ＭＳ Ｐゴシック" w:hAnsi="ＭＳ Ｐゴシック" w:cs="ＭＳ Ｐゴシック"/>
          <w:b/>
          <w:color w:val="000000"/>
          <w:kern w:val="0"/>
          <w:sz w:val="28"/>
          <w:szCs w:val="28"/>
        </w:rPr>
      </w:pPr>
    </w:p>
    <w:p w:rsidR="002113F9" w:rsidRPr="005E2392" w:rsidRDefault="00BC050F" w:rsidP="00207714">
      <w:pPr>
        <w:rPr>
          <w:sz w:val="22"/>
        </w:rPr>
      </w:pPr>
      <w:r w:rsidRPr="003B2073">
        <w:rPr>
          <w:rFonts w:ascii="ＭＳ Ｐゴシック" w:eastAsia="ＭＳ Ｐゴシック" w:hAnsi="ＭＳ Ｐゴシック" w:cs="ＭＳ Ｐゴシック" w:hint="eastAsia"/>
          <w:b/>
          <w:color w:val="000000"/>
          <w:kern w:val="0"/>
          <w:sz w:val="28"/>
          <w:szCs w:val="28"/>
        </w:rPr>
        <w:lastRenderedPageBreak/>
        <w:t>◯その他の取り組み</w:t>
      </w:r>
    </w:p>
    <w:tbl>
      <w:tblPr>
        <w:tblW w:w="10740" w:type="dxa"/>
        <w:tblLook w:val="04A0" w:firstRow="1" w:lastRow="0" w:firstColumn="1" w:lastColumn="0" w:noHBand="0" w:noVBand="1"/>
      </w:tblPr>
      <w:tblGrid>
        <w:gridCol w:w="2802"/>
        <w:gridCol w:w="3969"/>
        <w:gridCol w:w="3969"/>
      </w:tblGrid>
      <w:tr w:rsidR="00DF01D1" w:rsidRPr="004220B2" w:rsidTr="00C67073">
        <w:tc>
          <w:tcPr>
            <w:tcW w:w="2802" w:type="dxa"/>
            <w:tcBorders>
              <w:top w:val="single" w:sz="4" w:space="0" w:color="auto"/>
              <w:left w:val="single" w:sz="4" w:space="0" w:color="auto"/>
              <w:bottom w:val="single" w:sz="4" w:space="0" w:color="auto"/>
              <w:right w:val="dotted" w:sz="4" w:space="0" w:color="auto"/>
            </w:tcBorders>
            <w:shd w:val="clear" w:color="auto" w:fill="FFFFBD"/>
          </w:tcPr>
          <w:p w:rsidR="00DF01D1" w:rsidRPr="005E2392" w:rsidRDefault="00DF01D1" w:rsidP="001E2666">
            <w:pPr>
              <w:pStyle w:val="a4"/>
              <w:ind w:leftChars="0" w:left="281" w:hanging="281"/>
              <w:jc w:val="center"/>
              <w:rPr>
                <w:rFonts w:ascii="ＭＳ Ｐゴシック" w:eastAsia="ＭＳ Ｐゴシック" w:hAnsi="ＭＳ Ｐゴシック"/>
                <w:b/>
                <w:sz w:val="24"/>
                <w:szCs w:val="24"/>
              </w:rPr>
            </w:pPr>
            <w:r w:rsidRPr="005E2392">
              <w:rPr>
                <w:rFonts w:ascii="ＭＳ Ｐゴシック" w:eastAsia="ＭＳ Ｐゴシック" w:hAnsi="ＭＳ Ｐゴシック" w:hint="eastAsia"/>
                <w:b/>
                <w:sz w:val="24"/>
                <w:szCs w:val="24"/>
              </w:rPr>
              <w:t>検討の観点</w:t>
            </w:r>
          </w:p>
        </w:tc>
        <w:tc>
          <w:tcPr>
            <w:tcW w:w="3969" w:type="dxa"/>
            <w:tcBorders>
              <w:top w:val="single" w:sz="4" w:space="0" w:color="auto"/>
              <w:left w:val="dotted" w:sz="4" w:space="0" w:color="auto"/>
              <w:bottom w:val="single" w:sz="4" w:space="0" w:color="auto"/>
              <w:right w:val="dotted" w:sz="4" w:space="0" w:color="auto"/>
            </w:tcBorders>
            <w:shd w:val="clear" w:color="auto" w:fill="FFFFBD"/>
          </w:tcPr>
          <w:p w:rsidR="00DF01D1" w:rsidRPr="005E2392" w:rsidRDefault="00DF01D1" w:rsidP="001E2666">
            <w:pPr>
              <w:pStyle w:val="a4"/>
              <w:ind w:leftChars="0" w:left="281" w:hanging="281"/>
              <w:jc w:val="center"/>
              <w:rPr>
                <w:rFonts w:ascii="ＭＳ Ｐゴシック" w:eastAsia="ＭＳ Ｐゴシック" w:hAnsi="ＭＳ Ｐゴシック"/>
                <w:b/>
                <w:sz w:val="24"/>
                <w:szCs w:val="24"/>
              </w:rPr>
            </w:pPr>
            <w:r w:rsidRPr="005E2392">
              <w:rPr>
                <w:rFonts w:ascii="ＭＳ Ｐゴシック" w:eastAsia="ＭＳ Ｐゴシック" w:hAnsi="ＭＳ Ｐゴシック" w:hint="eastAsia"/>
                <w:b/>
                <w:sz w:val="24"/>
                <w:szCs w:val="24"/>
              </w:rPr>
              <w:t>内容の特色</w:t>
            </w:r>
          </w:p>
        </w:tc>
        <w:tc>
          <w:tcPr>
            <w:tcW w:w="3969" w:type="dxa"/>
            <w:tcBorders>
              <w:top w:val="single" w:sz="4" w:space="0" w:color="auto"/>
              <w:left w:val="dotted" w:sz="4" w:space="0" w:color="auto"/>
              <w:bottom w:val="single" w:sz="4" w:space="0" w:color="auto"/>
              <w:right w:val="single" w:sz="4" w:space="0" w:color="auto"/>
            </w:tcBorders>
            <w:shd w:val="clear" w:color="auto" w:fill="FFFFBD"/>
          </w:tcPr>
          <w:p w:rsidR="00DF01D1" w:rsidRPr="005E2392" w:rsidRDefault="00DF01D1" w:rsidP="001E2666">
            <w:pPr>
              <w:pStyle w:val="a4"/>
              <w:ind w:leftChars="0" w:left="281" w:hanging="281"/>
              <w:jc w:val="center"/>
              <w:rPr>
                <w:rFonts w:ascii="ＭＳ Ｐゴシック" w:eastAsia="ＭＳ Ｐゴシック" w:hAnsi="ＭＳ Ｐゴシック"/>
                <w:b/>
                <w:sz w:val="24"/>
                <w:szCs w:val="24"/>
              </w:rPr>
            </w:pPr>
            <w:r w:rsidRPr="005E2392">
              <w:rPr>
                <w:rFonts w:ascii="ＭＳ Ｐゴシック" w:eastAsia="ＭＳ Ｐゴシック" w:hAnsi="ＭＳ Ｐゴシック" w:hint="eastAsia"/>
                <w:b/>
                <w:sz w:val="24"/>
                <w:szCs w:val="24"/>
              </w:rPr>
              <w:t>具体例</w:t>
            </w:r>
          </w:p>
        </w:tc>
      </w:tr>
      <w:tr w:rsidR="006119B0" w:rsidRPr="004220B2" w:rsidTr="00585587">
        <w:trPr>
          <w:trHeight w:val="840"/>
        </w:trPr>
        <w:tc>
          <w:tcPr>
            <w:tcW w:w="2802" w:type="dxa"/>
            <w:vMerge w:val="restart"/>
            <w:tcBorders>
              <w:top w:val="single" w:sz="4" w:space="0" w:color="auto"/>
              <w:left w:val="single" w:sz="4" w:space="0" w:color="auto"/>
              <w:right w:val="dotted" w:sz="4" w:space="0" w:color="auto"/>
            </w:tcBorders>
            <w:shd w:val="clear" w:color="auto" w:fill="DBE5F1" w:themeFill="accent1" w:themeFillTint="33"/>
          </w:tcPr>
          <w:p w:rsidR="006119B0" w:rsidRPr="00184812" w:rsidRDefault="006119B0"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教育の情報化に対応した指導ができるように工夫されているか。</w:t>
            </w:r>
          </w:p>
        </w:tc>
        <w:tc>
          <w:tcPr>
            <w:tcW w:w="3969" w:type="dxa"/>
            <w:tcBorders>
              <w:top w:val="single" w:sz="4" w:space="0" w:color="auto"/>
              <w:left w:val="dotted" w:sz="4" w:space="0" w:color="auto"/>
              <w:bottom w:val="dotted" w:sz="4" w:space="0" w:color="auto"/>
              <w:right w:val="dotted" w:sz="4" w:space="0" w:color="auto"/>
            </w:tcBorders>
          </w:tcPr>
          <w:p w:rsidR="006119B0" w:rsidRDefault="006119B0" w:rsidP="006119B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◯各学年4</w:t>
            </w:r>
            <w:r>
              <w:rPr>
                <w:rFonts w:ascii="ＭＳ Ｐゴシック" w:eastAsia="ＭＳ Ｐゴシック" w:hAnsi="ＭＳ Ｐゴシック" w:cs="ＭＳ Ｐゴシック" w:hint="eastAsia"/>
                <w:color w:val="000000"/>
                <w:kern w:val="0"/>
                <w:sz w:val="16"/>
                <w:szCs w:val="16"/>
              </w:rPr>
              <w:t>教材を選んで，</w:t>
            </w:r>
            <w:r w:rsidRPr="00184812">
              <w:rPr>
                <w:rFonts w:ascii="ＭＳ Ｐゴシック" w:eastAsia="ＭＳ Ｐゴシック" w:hAnsi="ＭＳ Ｐゴシック" w:cs="ＭＳ Ｐゴシック" w:hint="eastAsia"/>
                <w:color w:val="000000"/>
                <w:kern w:val="0"/>
                <w:sz w:val="16"/>
                <w:szCs w:val="16"/>
              </w:rPr>
              <w:t>タイトルとともにＤマーク（</w:t>
            </w:r>
            <w:r w:rsidRPr="00184812">
              <w:rPr>
                <w:rFonts w:ascii="ＭＳ Ｐゴシック" w:eastAsia="ＭＳ Ｐゴシック" w:hAnsi="ＭＳ Ｐゴシック" w:cs="ＭＳ Ｐゴシック" w:hint="eastAsia"/>
                <w:noProof/>
                <w:color w:val="000000"/>
                <w:kern w:val="0"/>
                <w:sz w:val="16"/>
                <w:szCs w:val="16"/>
              </w:rPr>
              <w:drawing>
                <wp:inline distT="0" distB="0" distL="0" distR="0" wp14:anchorId="4DDA0125" wp14:editId="3F6AD649">
                  <wp:extent cx="131673" cy="131673"/>
                  <wp:effectExtent l="0" t="0" r="1905" b="1905"/>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マーク.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715" cy="129715"/>
                          </a:xfrm>
                          <a:prstGeom prst="rect">
                            <a:avLst/>
                          </a:prstGeom>
                        </pic:spPr>
                      </pic:pic>
                    </a:graphicData>
                  </a:graphic>
                </wp:inline>
              </w:drawing>
            </w:r>
            <w:r w:rsidRPr="00184812">
              <w:rPr>
                <w:rFonts w:ascii="ＭＳ Ｐゴシック" w:eastAsia="ＭＳ Ｐゴシック" w:hAnsi="ＭＳ Ｐゴシック" w:cs="ＭＳ Ｐゴシック" w:hint="eastAsia"/>
                <w:color w:val="000000"/>
                <w:kern w:val="0"/>
                <w:sz w:val="16"/>
                <w:szCs w:val="16"/>
              </w:rPr>
              <w:t>）</w:t>
            </w:r>
          </w:p>
          <w:p w:rsidR="006119B0" w:rsidRDefault="006119B0" w:rsidP="006119B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を示し，インターネットを通じて学習に役立つデジタル</w:t>
            </w:r>
          </w:p>
          <w:p w:rsidR="006119B0" w:rsidRPr="00184812" w:rsidRDefault="006119B0" w:rsidP="006119B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コンテンツを配信し活用できるよう工夫しました。</w:t>
            </w:r>
          </w:p>
          <w:p w:rsidR="006119B0" w:rsidRPr="006119B0" w:rsidRDefault="006119B0" w:rsidP="006119B0">
            <w:pPr>
              <w:spacing w:line="240" w:lineRule="exact"/>
              <w:ind w:firstLineChars="100" w:firstLine="160"/>
              <w:rPr>
                <w:rFonts w:ascii="ＭＳ Ｐゴシック" w:eastAsia="ＭＳ Ｐゴシック" w:hAnsi="ＭＳ Ｐゴシック" w:cs="ＭＳ Ｐゴシック"/>
                <w:color w:val="000000"/>
                <w:kern w:val="0"/>
                <w:sz w:val="16"/>
                <w:szCs w:val="16"/>
              </w:rPr>
            </w:pPr>
          </w:p>
        </w:tc>
        <w:tc>
          <w:tcPr>
            <w:tcW w:w="3969" w:type="dxa"/>
            <w:tcBorders>
              <w:top w:val="single" w:sz="4" w:space="0" w:color="auto"/>
              <w:left w:val="dotted" w:sz="4" w:space="0" w:color="auto"/>
              <w:bottom w:val="dotted" w:sz="4" w:space="0" w:color="auto"/>
              <w:right w:val="single" w:sz="4" w:space="0" w:color="auto"/>
            </w:tcBorders>
          </w:tcPr>
          <w:p w:rsidR="006119B0" w:rsidRPr="00184812" w:rsidRDefault="006119B0" w:rsidP="00184812">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ハムスターの　あかちゃん」（１年p</w:t>
            </w:r>
            <w:r w:rsidRPr="00184812">
              <w:rPr>
                <w:rFonts w:ascii="ＭＳ Ｐゴシック" w:eastAsia="ＭＳ Ｐゴシック" w:hAnsi="ＭＳ Ｐゴシック" w:hint="eastAsia"/>
                <w:sz w:val="16"/>
                <w:szCs w:val="16"/>
              </w:rPr>
              <w:t>.23～25）</w:t>
            </w:r>
          </w:p>
          <w:p w:rsidR="006119B0" w:rsidRPr="00184812" w:rsidRDefault="006119B0" w:rsidP="00184812">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・「ツバメの赤ちゃん」（３年</w:t>
            </w:r>
            <w:r w:rsidR="0080622C" w:rsidRPr="0036176A">
              <w:rPr>
                <w:rFonts w:ascii="ＭＳ Ｐゴシック" w:eastAsia="ＭＳ Ｐゴシック" w:hAnsi="ＭＳ Ｐゴシック"/>
                <w:sz w:val="16"/>
                <w:szCs w:val="16"/>
              </w:rPr>
              <w:t>p</w:t>
            </w:r>
            <w:r w:rsidRPr="00184812">
              <w:rPr>
                <w:rFonts w:ascii="ＭＳ Ｐゴシック" w:eastAsia="ＭＳ Ｐゴシック" w:hAnsi="ＭＳ Ｐゴシック" w:hint="eastAsia"/>
                <w:sz w:val="16"/>
                <w:szCs w:val="16"/>
              </w:rPr>
              <w:t>.22～25）</w:t>
            </w:r>
          </w:p>
          <w:p w:rsidR="006119B0" w:rsidRPr="00184812" w:rsidRDefault="006119B0" w:rsidP="00184812">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・「お父さんは救急救命士」（５年</w:t>
            </w:r>
            <w:r w:rsidR="00491EF4">
              <w:rPr>
                <w:rFonts w:ascii="ＭＳ Ｐゴシック" w:eastAsia="ＭＳ Ｐゴシック" w:hAnsi="ＭＳ Ｐゴシック" w:hint="eastAsia"/>
                <w:sz w:val="16"/>
                <w:szCs w:val="16"/>
              </w:rPr>
              <w:t>p</w:t>
            </w:r>
            <w:r w:rsidRPr="00184812">
              <w:rPr>
                <w:rFonts w:ascii="ＭＳ Ｐゴシック" w:eastAsia="ＭＳ Ｐゴシック" w:hAnsi="ＭＳ Ｐゴシック" w:hint="eastAsia"/>
                <w:sz w:val="16"/>
                <w:szCs w:val="16"/>
              </w:rPr>
              <w:t>.30～33）</w:t>
            </w:r>
          </w:p>
          <w:p w:rsidR="006119B0" w:rsidRPr="00184812" w:rsidRDefault="006119B0" w:rsidP="00370FA7">
            <w:pPr>
              <w:spacing w:line="240" w:lineRule="exact"/>
              <w:ind w:firstLineChars="50" w:firstLine="80"/>
              <w:rPr>
                <w:rFonts w:ascii="ＭＳ Ｐゴシック" w:eastAsia="ＭＳ Ｐゴシック" w:hAnsi="ＭＳ Ｐゴシック"/>
                <w:sz w:val="16"/>
                <w:szCs w:val="16"/>
              </w:rPr>
            </w:pPr>
          </w:p>
        </w:tc>
      </w:tr>
      <w:tr w:rsidR="006119B0" w:rsidRPr="004220B2" w:rsidTr="00717F26">
        <w:trPr>
          <w:trHeight w:val="1033"/>
        </w:trPr>
        <w:tc>
          <w:tcPr>
            <w:tcW w:w="2802" w:type="dxa"/>
            <w:vMerge/>
            <w:tcBorders>
              <w:left w:val="single" w:sz="4" w:space="0" w:color="auto"/>
              <w:bottom w:val="single" w:sz="4" w:space="0" w:color="auto"/>
              <w:right w:val="dotted" w:sz="4" w:space="0" w:color="auto"/>
            </w:tcBorders>
            <w:shd w:val="clear" w:color="auto" w:fill="DBE5F1" w:themeFill="accent1" w:themeFillTint="33"/>
          </w:tcPr>
          <w:p w:rsidR="006119B0" w:rsidRPr="00184812" w:rsidRDefault="006119B0" w:rsidP="00184812">
            <w:pPr>
              <w:spacing w:line="240" w:lineRule="exact"/>
              <w:rPr>
                <w:rFonts w:ascii="ＭＳ Ｐゴシック" w:eastAsia="ＭＳ Ｐゴシック" w:hAnsi="ＭＳ Ｐゴシック"/>
                <w:sz w:val="16"/>
                <w:szCs w:val="16"/>
              </w:rPr>
            </w:pPr>
          </w:p>
        </w:tc>
        <w:tc>
          <w:tcPr>
            <w:tcW w:w="3969" w:type="dxa"/>
            <w:tcBorders>
              <w:top w:val="dotted" w:sz="4" w:space="0" w:color="auto"/>
              <w:left w:val="dotted" w:sz="4" w:space="0" w:color="auto"/>
              <w:bottom w:val="single" w:sz="4" w:space="0" w:color="auto"/>
              <w:right w:val="dotted" w:sz="4" w:space="0" w:color="auto"/>
            </w:tcBorders>
          </w:tcPr>
          <w:p w:rsidR="006119B0" w:rsidRDefault="006119B0" w:rsidP="006119B0">
            <w:pPr>
              <w:spacing w:line="240" w:lineRule="exact"/>
              <w:ind w:left="210" w:hanging="21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◯児童が教科書と同じ内容を学習することのでき</w:t>
            </w:r>
            <w:r>
              <w:rPr>
                <w:rFonts w:ascii="ＭＳ Ｐゴシック" w:eastAsia="ＭＳ Ｐゴシック" w:hAnsi="ＭＳ Ｐゴシック" w:cs="ＭＳ Ｐゴシック" w:hint="eastAsia"/>
                <w:color w:val="000000"/>
                <w:kern w:val="0"/>
                <w:sz w:val="16"/>
                <w:szCs w:val="16"/>
              </w:rPr>
              <w:t>る，</w:t>
            </w:r>
            <w:r w:rsidRPr="00184812">
              <w:rPr>
                <w:rFonts w:ascii="ＭＳ Ｐゴシック" w:eastAsia="ＭＳ Ｐゴシック" w:hAnsi="ＭＳ Ｐゴシック" w:cs="ＭＳ Ｐゴシック" w:hint="eastAsia"/>
                <w:color w:val="000000"/>
                <w:kern w:val="0"/>
                <w:sz w:val="16"/>
                <w:szCs w:val="16"/>
              </w:rPr>
              <w:t>学</w:t>
            </w:r>
          </w:p>
          <w:p w:rsidR="006119B0" w:rsidRPr="00184812" w:rsidRDefault="006119B0" w:rsidP="006119B0">
            <w:pPr>
              <w:spacing w:line="240" w:lineRule="exact"/>
              <w:ind w:firstLineChars="100" w:firstLine="160"/>
              <w:rPr>
                <w:rFonts w:ascii="ＭＳ Ｐゴシック" w:eastAsia="ＭＳ Ｐゴシック" w:hAnsi="ＭＳ Ｐゴシック" w:cs="ＭＳ Ｐゴシック"/>
                <w:color w:val="000000"/>
                <w:kern w:val="0"/>
                <w:sz w:val="16"/>
                <w:szCs w:val="16"/>
              </w:rPr>
            </w:pPr>
            <w:r w:rsidRPr="00184812">
              <w:rPr>
                <w:rFonts w:ascii="ＭＳ Ｐゴシック" w:eastAsia="ＭＳ Ｐゴシック" w:hAnsi="ＭＳ Ｐゴシック" w:cs="ＭＳ Ｐゴシック" w:hint="eastAsia"/>
                <w:color w:val="000000"/>
                <w:kern w:val="0"/>
                <w:sz w:val="16"/>
                <w:szCs w:val="16"/>
              </w:rPr>
              <w:t>習者用デジタル教科書を発行します。</w:t>
            </w:r>
          </w:p>
        </w:tc>
        <w:tc>
          <w:tcPr>
            <w:tcW w:w="3969" w:type="dxa"/>
            <w:tcBorders>
              <w:top w:val="dotted" w:sz="4" w:space="0" w:color="auto"/>
              <w:left w:val="dotted" w:sz="4" w:space="0" w:color="auto"/>
              <w:bottom w:val="single" w:sz="4" w:space="0" w:color="auto"/>
              <w:right w:val="single" w:sz="4" w:space="0" w:color="auto"/>
            </w:tcBorders>
          </w:tcPr>
          <w:p w:rsidR="006119B0" w:rsidRDefault="006119B0" w:rsidP="00370FA7">
            <w:pPr>
              <w:spacing w:line="240" w:lineRule="exact"/>
              <w:ind w:left="210" w:hanging="21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・特別支援に役立つ，教科書紙面の総ルビ・分かち書き</w:t>
            </w:r>
          </w:p>
          <w:p w:rsidR="006119B0" w:rsidRDefault="006119B0" w:rsidP="00370FA7">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ＰＤＦファイルを，学習者用デジタル教科書だけでなく，</w:t>
            </w:r>
          </w:p>
          <w:p w:rsidR="006119B0" w:rsidRDefault="006119B0" w:rsidP="00370FA7">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指導書に付属の「指導者用デジタルブック」にも収載し</w:t>
            </w:r>
          </w:p>
          <w:p w:rsidR="006119B0" w:rsidRPr="00184812" w:rsidRDefault="006119B0" w:rsidP="00370FA7">
            <w:pPr>
              <w:spacing w:line="240" w:lineRule="exact"/>
              <w:ind w:firstLineChars="50" w:firstLine="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ます。</w:t>
            </w:r>
          </w:p>
        </w:tc>
      </w:tr>
      <w:tr w:rsidR="00BC050F" w:rsidRPr="004220B2" w:rsidTr="00717F26">
        <w:trPr>
          <w:trHeight w:val="979"/>
        </w:trPr>
        <w:tc>
          <w:tcPr>
            <w:tcW w:w="2802" w:type="dxa"/>
            <w:tcBorders>
              <w:top w:val="single" w:sz="4" w:space="0" w:color="auto"/>
              <w:left w:val="single" w:sz="4" w:space="0" w:color="auto"/>
              <w:bottom w:val="single" w:sz="4" w:space="0" w:color="auto"/>
              <w:right w:val="dotted" w:sz="4" w:space="0" w:color="auto"/>
            </w:tcBorders>
            <w:shd w:val="clear" w:color="auto" w:fill="DBE5F1" w:themeFill="accent1" w:themeFillTint="33"/>
          </w:tcPr>
          <w:p w:rsidR="00BC050F" w:rsidRPr="00184812" w:rsidRDefault="00BC050F" w:rsidP="00184812">
            <w:pPr>
              <w:spacing w:line="240" w:lineRule="exact"/>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授業支援や教員の負担軽減に寄与する工夫がなされているか。</w:t>
            </w:r>
          </w:p>
        </w:tc>
        <w:tc>
          <w:tcPr>
            <w:tcW w:w="3969" w:type="dxa"/>
            <w:tcBorders>
              <w:top w:val="single" w:sz="4" w:space="0" w:color="auto"/>
              <w:left w:val="dotted" w:sz="4" w:space="0" w:color="auto"/>
              <w:bottom w:val="single" w:sz="4" w:space="0" w:color="auto"/>
              <w:right w:val="dotted" w:sz="4" w:space="0" w:color="auto"/>
            </w:tcBorders>
          </w:tcPr>
          <w:p w:rsidR="00A72D01" w:rsidRDefault="00AC7A90" w:rsidP="00A72D01">
            <w:pPr>
              <w:spacing w:line="240" w:lineRule="exact"/>
              <w:ind w:left="210" w:hanging="210"/>
              <w:rPr>
                <w:rFonts w:ascii="ＭＳ Ｐゴシック" w:eastAsia="ＭＳ Ｐゴシック" w:hAnsi="ＭＳ Ｐゴシック"/>
                <w:sz w:val="16"/>
                <w:szCs w:val="16"/>
              </w:rPr>
            </w:pPr>
            <w:r>
              <w:rPr>
                <w:rFonts w:ascii="ＭＳ Ｐゴシック" w:eastAsia="ＭＳ Ｐゴシック" w:hAnsi="ＭＳ Ｐゴシック" w:cs="ＭＳ Ｐゴシック" w:hint="eastAsia"/>
                <w:color w:val="000000"/>
                <w:kern w:val="0"/>
                <w:sz w:val="16"/>
                <w:szCs w:val="16"/>
              </w:rPr>
              <w:t>◯</w:t>
            </w:r>
            <w:r w:rsidR="00BC050F" w:rsidRPr="00184812">
              <w:rPr>
                <w:rFonts w:ascii="ＭＳ Ｐゴシック" w:eastAsia="ＭＳ Ｐゴシック" w:hAnsi="ＭＳ Ｐゴシック" w:hint="eastAsia"/>
                <w:sz w:val="16"/>
                <w:szCs w:val="16"/>
              </w:rPr>
              <w:t>先生方が授業計画を立てられる上で参考とされる教</w:t>
            </w:r>
          </w:p>
          <w:p w:rsidR="00BC050F" w:rsidRPr="00184812" w:rsidRDefault="00BC050F" w:rsidP="00A72D01">
            <w:pPr>
              <w:spacing w:line="240" w:lineRule="exact"/>
              <w:ind w:firstLineChars="100" w:firstLine="16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師用指導</w:t>
            </w:r>
            <w:r w:rsidR="00A13B00">
              <w:rPr>
                <w:rFonts w:ascii="ＭＳ Ｐゴシック" w:eastAsia="ＭＳ Ｐゴシック" w:hAnsi="ＭＳ Ｐゴシック" w:hint="eastAsia"/>
                <w:sz w:val="16"/>
                <w:szCs w:val="16"/>
              </w:rPr>
              <w:t>書</w:t>
            </w:r>
            <w:r w:rsidRPr="00184812">
              <w:rPr>
                <w:rFonts w:ascii="ＭＳ Ｐゴシック" w:eastAsia="ＭＳ Ｐゴシック" w:hAnsi="ＭＳ Ｐゴシック" w:hint="eastAsia"/>
                <w:sz w:val="16"/>
                <w:szCs w:val="16"/>
              </w:rPr>
              <w:t>の充実を図っています。</w:t>
            </w:r>
          </w:p>
          <w:p w:rsidR="00BC050F" w:rsidRPr="0055376E" w:rsidRDefault="00BC050F" w:rsidP="00184812">
            <w:pPr>
              <w:spacing w:line="240" w:lineRule="exact"/>
              <w:ind w:left="210" w:hanging="210"/>
              <w:rPr>
                <w:rFonts w:ascii="ＭＳ Ｐゴシック" w:eastAsia="ＭＳ Ｐゴシック" w:hAnsi="ＭＳ Ｐゴシック"/>
                <w:sz w:val="16"/>
                <w:szCs w:val="16"/>
              </w:rPr>
            </w:pPr>
          </w:p>
        </w:tc>
        <w:tc>
          <w:tcPr>
            <w:tcW w:w="3969" w:type="dxa"/>
            <w:tcBorders>
              <w:top w:val="single" w:sz="4" w:space="0" w:color="auto"/>
              <w:left w:val="dotted" w:sz="4" w:space="0" w:color="auto"/>
              <w:bottom w:val="single" w:sz="4" w:space="0" w:color="auto"/>
              <w:right w:val="single" w:sz="4" w:space="0" w:color="auto"/>
            </w:tcBorders>
          </w:tcPr>
          <w:p w:rsidR="00AB3573" w:rsidRPr="00184812" w:rsidRDefault="003126C6" w:rsidP="00C549D2">
            <w:pPr>
              <w:spacing w:line="240" w:lineRule="exact"/>
              <w:ind w:left="80" w:hangingChars="50" w:hanging="80"/>
              <w:rPr>
                <w:rFonts w:ascii="ＭＳ Ｐゴシック" w:eastAsia="ＭＳ Ｐゴシック" w:hAnsi="ＭＳ Ｐゴシック"/>
                <w:sz w:val="16"/>
                <w:szCs w:val="16"/>
              </w:rPr>
            </w:pPr>
            <w:r w:rsidRPr="00184812">
              <w:rPr>
                <w:rFonts w:ascii="ＭＳ Ｐゴシック" w:eastAsia="ＭＳ Ｐゴシック" w:hAnsi="ＭＳ Ｐゴシック" w:hint="eastAsia"/>
                <w:sz w:val="16"/>
                <w:szCs w:val="16"/>
              </w:rPr>
              <w:t>・効率的な</w:t>
            </w:r>
            <w:r w:rsidR="00AB3573" w:rsidRPr="00184812">
              <w:rPr>
                <w:rFonts w:ascii="ＭＳ Ｐゴシック" w:eastAsia="ＭＳ Ｐゴシック" w:hAnsi="ＭＳ Ｐゴシック" w:hint="eastAsia"/>
                <w:sz w:val="16"/>
                <w:szCs w:val="16"/>
              </w:rPr>
              <w:t>教材研究と効果的な授業のために，教材解説と展開例および板書例を相互関連して活用できるようにし，場面絵データや朗読ＣＤも準備しています。</w:t>
            </w:r>
          </w:p>
        </w:tc>
      </w:tr>
    </w:tbl>
    <w:p w:rsidR="00BC050F" w:rsidRPr="00E75535" w:rsidRDefault="00BC050F" w:rsidP="00823BEE">
      <w:pPr>
        <w:tabs>
          <w:tab w:val="left" w:pos="2149"/>
        </w:tabs>
        <w:ind w:left="99" w:hangingChars="47" w:hanging="99"/>
        <w:rPr>
          <w:rFonts w:ascii="ＭＳ Ｐゴシック" w:eastAsia="ＭＳ Ｐゴシック" w:hAnsi="ＭＳ Ｐゴシック"/>
          <w:szCs w:val="21"/>
        </w:rPr>
      </w:pPr>
    </w:p>
    <w:sectPr w:rsidR="00BC050F" w:rsidRPr="00E75535" w:rsidSect="009B5523">
      <w:footerReference w:type="default" r:id="rId28"/>
      <w:pgSz w:w="11907" w:h="16839" w:code="9"/>
      <w:pgMar w:top="284" w:right="720" w:bottom="425" w:left="720"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4B3" w:rsidRDefault="004634B3" w:rsidP="00134870">
      <w:pPr>
        <w:ind w:left="210" w:hanging="210"/>
      </w:pPr>
      <w:r>
        <w:separator/>
      </w:r>
    </w:p>
  </w:endnote>
  <w:endnote w:type="continuationSeparator" w:id="0">
    <w:p w:rsidR="004634B3" w:rsidRDefault="004634B3" w:rsidP="00134870">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81517"/>
      <w:docPartObj>
        <w:docPartGallery w:val="Page Numbers (Bottom of Page)"/>
        <w:docPartUnique/>
      </w:docPartObj>
    </w:sdtPr>
    <w:sdtEndPr/>
    <w:sdtContent>
      <w:p w:rsidR="009B5523" w:rsidRDefault="009B5523">
        <w:pPr>
          <w:pStyle w:val="a9"/>
          <w:jc w:val="center"/>
        </w:pPr>
        <w:r>
          <w:fldChar w:fldCharType="begin"/>
        </w:r>
        <w:r>
          <w:instrText>PAGE   \* MERGEFORMAT</w:instrText>
        </w:r>
        <w:r>
          <w:fldChar w:fldCharType="separate"/>
        </w:r>
        <w:r w:rsidR="0042719A" w:rsidRPr="0042719A">
          <w:rPr>
            <w:noProof/>
            <w:lang w:val="ja-JP"/>
          </w:rPr>
          <w:t>2</w:t>
        </w:r>
        <w:r>
          <w:fldChar w:fldCharType="end"/>
        </w:r>
      </w:p>
    </w:sdtContent>
  </w:sdt>
  <w:p w:rsidR="009B5523" w:rsidRDefault="009B552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4B3" w:rsidRDefault="004634B3" w:rsidP="00134870">
      <w:pPr>
        <w:ind w:left="210" w:hanging="210"/>
      </w:pPr>
      <w:r>
        <w:separator/>
      </w:r>
    </w:p>
  </w:footnote>
  <w:footnote w:type="continuationSeparator" w:id="0">
    <w:p w:rsidR="004634B3" w:rsidRDefault="004634B3" w:rsidP="00134870">
      <w:pPr>
        <w:ind w:left="210" w:hanging="21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1pt;visibility:visible" o:bullet="t">
        <v:imagedata r:id="rId1" o:title=""/>
      </v:shape>
    </w:pict>
  </w:numPicBullet>
  <w:numPicBullet w:numPicBulletId="1">
    <w:pict>
      <v:shape id="_x0000_i1030" type="#_x0000_t75" style="width:10pt;height:11pt;visibility:visible" o:bullet="t">
        <v:imagedata r:id="rId2" o:title=""/>
      </v:shape>
    </w:pict>
  </w:numPicBullet>
  <w:numPicBullet w:numPicBulletId="2">
    <w:pict>
      <v:shape id="_x0000_i1031" type="#_x0000_t75" style="width:10pt;height:10pt;visibility:visible" o:bullet="t">
        <v:imagedata r:id="rId3" o:title=""/>
      </v:shape>
    </w:pict>
  </w:numPicBullet>
  <w:abstractNum w:abstractNumId="0">
    <w:nsid w:val="07D930B4"/>
    <w:multiLevelType w:val="hybridMultilevel"/>
    <w:tmpl w:val="63B8F684"/>
    <w:lvl w:ilvl="0" w:tplc="BB0073B6">
      <w:start w:val="1"/>
      <w:numFmt w:val="bullet"/>
      <w:lvlText w:val=""/>
      <w:lvlPicBulletId w:val="0"/>
      <w:lvlJc w:val="left"/>
      <w:pPr>
        <w:tabs>
          <w:tab w:val="num" w:pos="420"/>
        </w:tabs>
        <w:ind w:left="420" w:firstLine="0"/>
      </w:pPr>
      <w:rPr>
        <w:rFonts w:ascii="Symbol" w:hAnsi="Symbol" w:hint="default"/>
      </w:rPr>
    </w:lvl>
    <w:lvl w:ilvl="1" w:tplc="6F3A7FD2" w:tentative="1">
      <w:start w:val="1"/>
      <w:numFmt w:val="bullet"/>
      <w:lvlText w:val=""/>
      <w:lvlJc w:val="left"/>
      <w:pPr>
        <w:tabs>
          <w:tab w:val="num" w:pos="840"/>
        </w:tabs>
        <w:ind w:left="840" w:firstLine="0"/>
      </w:pPr>
      <w:rPr>
        <w:rFonts w:ascii="Symbol" w:hAnsi="Symbol" w:hint="default"/>
      </w:rPr>
    </w:lvl>
    <w:lvl w:ilvl="2" w:tplc="3BFA6618" w:tentative="1">
      <w:start w:val="1"/>
      <w:numFmt w:val="bullet"/>
      <w:lvlText w:val=""/>
      <w:lvlJc w:val="left"/>
      <w:pPr>
        <w:tabs>
          <w:tab w:val="num" w:pos="1260"/>
        </w:tabs>
        <w:ind w:left="1260" w:firstLine="0"/>
      </w:pPr>
      <w:rPr>
        <w:rFonts w:ascii="Symbol" w:hAnsi="Symbol" w:hint="default"/>
      </w:rPr>
    </w:lvl>
    <w:lvl w:ilvl="3" w:tplc="1B5CE9DC" w:tentative="1">
      <w:start w:val="1"/>
      <w:numFmt w:val="bullet"/>
      <w:lvlText w:val=""/>
      <w:lvlJc w:val="left"/>
      <w:pPr>
        <w:tabs>
          <w:tab w:val="num" w:pos="1680"/>
        </w:tabs>
        <w:ind w:left="1680" w:firstLine="0"/>
      </w:pPr>
      <w:rPr>
        <w:rFonts w:ascii="Symbol" w:hAnsi="Symbol" w:hint="default"/>
      </w:rPr>
    </w:lvl>
    <w:lvl w:ilvl="4" w:tplc="5B9A9518" w:tentative="1">
      <w:start w:val="1"/>
      <w:numFmt w:val="bullet"/>
      <w:lvlText w:val=""/>
      <w:lvlJc w:val="left"/>
      <w:pPr>
        <w:tabs>
          <w:tab w:val="num" w:pos="2100"/>
        </w:tabs>
        <w:ind w:left="2100" w:firstLine="0"/>
      </w:pPr>
      <w:rPr>
        <w:rFonts w:ascii="Symbol" w:hAnsi="Symbol" w:hint="default"/>
      </w:rPr>
    </w:lvl>
    <w:lvl w:ilvl="5" w:tplc="65B8D6D0" w:tentative="1">
      <w:start w:val="1"/>
      <w:numFmt w:val="bullet"/>
      <w:lvlText w:val=""/>
      <w:lvlJc w:val="left"/>
      <w:pPr>
        <w:tabs>
          <w:tab w:val="num" w:pos="2520"/>
        </w:tabs>
        <w:ind w:left="2520" w:firstLine="0"/>
      </w:pPr>
      <w:rPr>
        <w:rFonts w:ascii="Symbol" w:hAnsi="Symbol" w:hint="default"/>
      </w:rPr>
    </w:lvl>
    <w:lvl w:ilvl="6" w:tplc="8B526172" w:tentative="1">
      <w:start w:val="1"/>
      <w:numFmt w:val="bullet"/>
      <w:lvlText w:val=""/>
      <w:lvlJc w:val="left"/>
      <w:pPr>
        <w:tabs>
          <w:tab w:val="num" w:pos="2940"/>
        </w:tabs>
        <w:ind w:left="2940" w:firstLine="0"/>
      </w:pPr>
      <w:rPr>
        <w:rFonts w:ascii="Symbol" w:hAnsi="Symbol" w:hint="default"/>
      </w:rPr>
    </w:lvl>
    <w:lvl w:ilvl="7" w:tplc="C64AB14C" w:tentative="1">
      <w:start w:val="1"/>
      <w:numFmt w:val="bullet"/>
      <w:lvlText w:val=""/>
      <w:lvlJc w:val="left"/>
      <w:pPr>
        <w:tabs>
          <w:tab w:val="num" w:pos="3360"/>
        </w:tabs>
        <w:ind w:left="3360" w:firstLine="0"/>
      </w:pPr>
      <w:rPr>
        <w:rFonts w:ascii="Symbol" w:hAnsi="Symbol" w:hint="default"/>
      </w:rPr>
    </w:lvl>
    <w:lvl w:ilvl="8" w:tplc="2A5217B8" w:tentative="1">
      <w:start w:val="1"/>
      <w:numFmt w:val="bullet"/>
      <w:lvlText w:val=""/>
      <w:lvlJc w:val="left"/>
      <w:pPr>
        <w:tabs>
          <w:tab w:val="num" w:pos="3780"/>
        </w:tabs>
        <w:ind w:left="3780" w:firstLine="0"/>
      </w:pPr>
      <w:rPr>
        <w:rFonts w:ascii="Symbol" w:hAnsi="Symbol" w:hint="default"/>
      </w:rPr>
    </w:lvl>
  </w:abstractNum>
  <w:abstractNum w:abstractNumId="1">
    <w:nsid w:val="105A086D"/>
    <w:multiLevelType w:val="hybridMultilevel"/>
    <w:tmpl w:val="E1B6B9B4"/>
    <w:lvl w:ilvl="0" w:tplc="9414492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4CC0BEA"/>
    <w:multiLevelType w:val="hybridMultilevel"/>
    <w:tmpl w:val="B3D8FCAE"/>
    <w:lvl w:ilvl="0" w:tplc="BC4EA9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119019A"/>
    <w:multiLevelType w:val="hybridMultilevel"/>
    <w:tmpl w:val="A03A6A34"/>
    <w:lvl w:ilvl="0" w:tplc="A1E07936">
      <w:start w:val="1"/>
      <w:numFmt w:val="decimalFullWidth"/>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2681E99"/>
    <w:multiLevelType w:val="hybridMultilevel"/>
    <w:tmpl w:val="CBB2F4CC"/>
    <w:lvl w:ilvl="0" w:tplc="030AD8AC">
      <w:start w:val="1"/>
      <w:numFmt w:val="decimalFullWidth"/>
      <w:lvlText w:val="%1年"/>
      <w:lvlJc w:val="left"/>
      <w:pPr>
        <w:ind w:left="705" w:hanging="495"/>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641372A"/>
    <w:multiLevelType w:val="hybridMultilevel"/>
    <w:tmpl w:val="8BE44F2E"/>
    <w:lvl w:ilvl="0" w:tplc="FB50C0B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D6247C0"/>
    <w:multiLevelType w:val="hybridMultilevel"/>
    <w:tmpl w:val="C4A68CC0"/>
    <w:lvl w:ilvl="0" w:tplc="DF44EAA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E3325D0"/>
    <w:multiLevelType w:val="hybridMultilevel"/>
    <w:tmpl w:val="0A0E264C"/>
    <w:lvl w:ilvl="0" w:tplc="14926BC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EA418D0"/>
    <w:multiLevelType w:val="hybridMultilevel"/>
    <w:tmpl w:val="9BA0D82A"/>
    <w:lvl w:ilvl="0" w:tplc="C6FE73E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48564716"/>
    <w:multiLevelType w:val="hybridMultilevel"/>
    <w:tmpl w:val="3B84B678"/>
    <w:lvl w:ilvl="0" w:tplc="AF20CA80">
      <w:start w:val="1"/>
      <w:numFmt w:val="decimalFullWidth"/>
      <w:lvlText w:val="（%1年"/>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9975F7A"/>
    <w:multiLevelType w:val="hybridMultilevel"/>
    <w:tmpl w:val="DF64B438"/>
    <w:lvl w:ilvl="0" w:tplc="4E8CB59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E3D3D32"/>
    <w:multiLevelType w:val="hybridMultilevel"/>
    <w:tmpl w:val="600E756A"/>
    <w:lvl w:ilvl="0" w:tplc="D61EB44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50144255"/>
    <w:multiLevelType w:val="hybridMultilevel"/>
    <w:tmpl w:val="1084EEE0"/>
    <w:lvl w:ilvl="0" w:tplc="C99ACDBA">
      <w:start w:val="1"/>
      <w:numFmt w:val="decimalFullWidth"/>
      <w:lvlText w:val="%1．"/>
      <w:lvlJc w:val="left"/>
      <w:pPr>
        <w:ind w:left="1554" w:hanging="420"/>
      </w:pPr>
      <w:rPr>
        <w:rFonts w:hint="default"/>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abstractNum w:abstractNumId="13">
    <w:nsid w:val="55283A6B"/>
    <w:multiLevelType w:val="hybridMultilevel"/>
    <w:tmpl w:val="C8B212C6"/>
    <w:lvl w:ilvl="0" w:tplc="D73CA6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A715DA6"/>
    <w:multiLevelType w:val="hybridMultilevel"/>
    <w:tmpl w:val="67D86996"/>
    <w:lvl w:ilvl="0" w:tplc="497C9A4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6E643A08"/>
    <w:multiLevelType w:val="hybridMultilevel"/>
    <w:tmpl w:val="29FAC34C"/>
    <w:lvl w:ilvl="0" w:tplc="68DADDB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08D0EC7"/>
    <w:multiLevelType w:val="hybridMultilevel"/>
    <w:tmpl w:val="544A02EA"/>
    <w:lvl w:ilvl="0" w:tplc="0EC84BFC">
      <w:start w:val="1"/>
      <w:numFmt w:val="bullet"/>
      <w:lvlText w:val=""/>
      <w:lvlPicBulletId w:val="1"/>
      <w:lvlJc w:val="left"/>
      <w:pPr>
        <w:tabs>
          <w:tab w:val="num" w:pos="420"/>
        </w:tabs>
        <w:ind w:left="420" w:firstLine="0"/>
      </w:pPr>
      <w:rPr>
        <w:rFonts w:ascii="Symbol" w:hAnsi="Symbol" w:hint="default"/>
      </w:rPr>
    </w:lvl>
    <w:lvl w:ilvl="1" w:tplc="6EFE9D62" w:tentative="1">
      <w:start w:val="1"/>
      <w:numFmt w:val="bullet"/>
      <w:lvlText w:val=""/>
      <w:lvlJc w:val="left"/>
      <w:pPr>
        <w:tabs>
          <w:tab w:val="num" w:pos="840"/>
        </w:tabs>
        <w:ind w:left="840" w:firstLine="0"/>
      </w:pPr>
      <w:rPr>
        <w:rFonts w:ascii="Symbol" w:hAnsi="Symbol" w:hint="default"/>
      </w:rPr>
    </w:lvl>
    <w:lvl w:ilvl="2" w:tplc="4C44506E" w:tentative="1">
      <w:start w:val="1"/>
      <w:numFmt w:val="bullet"/>
      <w:lvlText w:val=""/>
      <w:lvlJc w:val="left"/>
      <w:pPr>
        <w:tabs>
          <w:tab w:val="num" w:pos="1260"/>
        </w:tabs>
        <w:ind w:left="1260" w:firstLine="0"/>
      </w:pPr>
      <w:rPr>
        <w:rFonts w:ascii="Symbol" w:hAnsi="Symbol" w:hint="default"/>
      </w:rPr>
    </w:lvl>
    <w:lvl w:ilvl="3" w:tplc="030422F2" w:tentative="1">
      <w:start w:val="1"/>
      <w:numFmt w:val="bullet"/>
      <w:lvlText w:val=""/>
      <w:lvlJc w:val="left"/>
      <w:pPr>
        <w:tabs>
          <w:tab w:val="num" w:pos="1680"/>
        </w:tabs>
        <w:ind w:left="1680" w:firstLine="0"/>
      </w:pPr>
      <w:rPr>
        <w:rFonts w:ascii="Symbol" w:hAnsi="Symbol" w:hint="default"/>
      </w:rPr>
    </w:lvl>
    <w:lvl w:ilvl="4" w:tplc="0074C200" w:tentative="1">
      <w:start w:val="1"/>
      <w:numFmt w:val="bullet"/>
      <w:lvlText w:val=""/>
      <w:lvlJc w:val="left"/>
      <w:pPr>
        <w:tabs>
          <w:tab w:val="num" w:pos="2100"/>
        </w:tabs>
        <w:ind w:left="2100" w:firstLine="0"/>
      </w:pPr>
      <w:rPr>
        <w:rFonts w:ascii="Symbol" w:hAnsi="Symbol" w:hint="default"/>
      </w:rPr>
    </w:lvl>
    <w:lvl w:ilvl="5" w:tplc="1088AF52" w:tentative="1">
      <w:start w:val="1"/>
      <w:numFmt w:val="bullet"/>
      <w:lvlText w:val=""/>
      <w:lvlJc w:val="left"/>
      <w:pPr>
        <w:tabs>
          <w:tab w:val="num" w:pos="2520"/>
        </w:tabs>
        <w:ind w:left="2520" w:firstLine="0"/>
      </w:pPr>
      <w:rPr>
        <w:rFonts w:ascii="Symbol" w:hAnsi="Symbol" w:hint="default"/>
      </w:rPr>
    </w:lvl>
    <w:lvl w:ilvl="6" w:tplc="5860B38E" w:tentative="1">
      <w:start w:val="1"/>
      <w:numFmt w:val="bullet"/>
      <w:lvlText w:val=""/>
      <w:lvlJc w:val="left"/>
      <w:pPr>
        <w:tabs>
          <w:tab w:val="num" w:pos="2940"/>
        </w:tabs>
        <w:ind w:left="2940" w:firstLine="0"/>
      </w:pPr>
      <w:rPr>
        <w:rFonts w:ascii="Symbol" w:hAnsi="Symbol" w:hint="default"/>
      </w:rPr>
    </w:lvl>
    <w:lvl w:ilvl="7" w:tplc="E152C4F4" w:tentative="1">
      <w:start w:val="1"/>
      <w:numFmt w:val="bullet"/>
      <w:lvlText w:val=""/>
      <w:lvlJc w:val="left"/>
      <w:pPr>
        <w:tabs>
          <w:tab w:val="num" w:pos="3360"/>
        </w:tabs>
        <w:ind w:left="3360" w:firstLine="0"/>
      </w:pPr>
      <w:rPr>
        <w:rFonts w:ascii="Symbol" w:hAnsi="Symbol" w:hint="default"/>
      </w:rPr>
    </w:lvl>
    <w:lvl w:ilvl="8" w:tplc="71B00328" w:tentative="1">
      <w:start w:val="1"/>
      <w:numFmt w:val="bullet"/>
      <w:lvlText w:val=""/>
      <w:lvlJc w:val="left"/>
      <w:pPr>
        <w:tabs>
          <w:tab w:val="num" w:pos="3780"/>
        </w:tabs>
        <w:ind w:left="3780" w:firstLine="0"/>
      </w:pPr>
      <w:rPr>
        <w:rFonts w:ascii="Symbol" w:hAnsi="Symbol" w:hint="default"/>
      </w:rPr>
    </w:lvl>
  </w:abstractNum>
  <w:num w:numId="1">
    <w:abstractNumId w:val="12"/>
  </w:num>
  <w:num w:numId="2">
    <w:abstractNumId w:val="3"/>
  </w:num>
  <w:num w:numId="3">
    <w:abstractNumId w:val="0"/>
  </w:num>
  <w:num w:numId="4">
    <w:abstractNumId w:val="10"/>
  </w:num>
  <w:num w:numId="5">
    <w:abstractNumId w:val="14"/>
  </w:num>
  <w:num w:numId="6">
    <w:abstractNumId w:val="2"/>
  </w:num>
  <w:num w:numId="7">
    <w:abstractNumId w:val="8"/>
  </w:num>
  <w:num w:numId="8">
    <w:abstractNumId w:val="6"/>
  </w:num>
  <w:num w:numId="9">
    <w:abstractNumId w:val="11"/>
  </w:num>
  <w:num w:numId="10">
    <w:abstractNumId w:val="5"/>
  </w:num>
  <w:num w:numId="11">
    <w:abstractNumId w:val="9"/>
  </w:num>
  <w:num w:numId="12">
    <w:abstractNumId w:val="4"/>
  </w:num>
  <w:num w:numId="13">
    <w:abstractNumId w:val="16"/>
  </w:num>
  <w:num w:numId="14">
    <w:abstractNumId w:val="7"/>
  </w:num>
  <w:num w:numId="15">
    <w:abstractNumId w:val="15"/>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1FA"/>
    <w:rsid w:val="00002A65"/>
    <w:rsid w:val="00005F87"/>
    <w:rsid w:val="00012664"/>
    <w:rsid w:val="00043901"/>
    <w:rsid w:val="00047D7C"/>
    <w:rsid w:val="0005765B"/>
    <w:rsid w:val="0007744A"/>
    <w:rsid w:val="00084093"/>
    <w:rsid w:val="000913BD"/>
    <w:rsid w:val="000A6429"/>
    <w:rsid w:val="000A7C53"/>
    <w:rsid w:val="000B37D7"/>
    <w:rsid w:val="000B5E6B"/>
    <w:rsid w:val="000C2031"/>
    <w:rsid w:val="000C65D3"/>
    <w:rsid w:val="000C6F8B"/>
    <w:rsid w:val="000C75ED"/>
    <w:rsid w:val="000C7E76"/>
    <w:rsid w:val="000E017B"/>
    <w:rsid w:val="000E2E60"/>
    <w:rsid w:val="000E5288"/>
    <w:rsid w:val="000F497C"/>
    <w:rsid w:val="00105366"/>
    <w:rsid w:val="00116D50"/>
    <w:rsid w:val="00126E6E"/>
    <w:rsid w:val="001330F4"/>
    <w:rsid w:val="00134870"/>
    <w:rsid w:val="00136429"/>
    <w:rsid w:val="0014247F"/>
    <w:rsid w:val="001424F7"/>
    <w:rsid w:val="00154F94"/>
    <w:rsid w:val="00181214"/>
    <w:rsid w:val="00184812"/>
    <w:rsid w:val="00193B61"/>
    <w:rsid w:val="00195D2F"/>
    <w:rsid w:val="001A1CFB"/>
    <w:rsid w:val="001B261C"/>
    <w:rsid w:val="001B3CDA"/>
    <w:rsid w:val="001B75DD"/>
    <w:rsid w:val="001C2C15"/>
    <w:rsid w:val="001C4116"/>
    <w:rsid w:val="001D2B03"/>
    <w:rsid w:val="001D6C28"/>
    <w:rsid w:val="001E1AB8"/>
    <w:rsid w:val="001E2666"/>
    <w:rsid w:val="001E3D7A"/>
    <w:rsid w:val="001F270D"/>
    <w:rsid w:val="001F615F"/>
    <w:rsid w:val="001F79CC"/>
    <w:rsid w:val="002030F0"/>
    <w:rsid w:val="0020659E"/>
    <w:rsid w:val="002073FC"/>
    <w:rsid w:val="00207524"/>
    <w:rsid w:val="00207714"/>
    <w:rsid w:val="002113F9"/>
    <w:rsid w:val="002121FA"/>
    <w:rsid w:val="00217A19"/>
    <w:rsid w:val="00217B50"/>
    <w:rsid w:val="00220E17"/>
    <w:rsid w:val="002212CD"/>
    <w:rsid w:val="00221DA1"/>
    <w:rsid w:val="002257AF"/>
    <w:rsid w:val="00231E73"/>
    <w:rsid w:val="00234C36"/>
    <w:rsid w:val="00237F1E"/>
    <w:rsid w:val="0024029A"/>
    <w:rsid w:val="002423E6"/>
    <w:rsid w:val="002439D5"/>
    <w:rsid w:val="0024486E"/>
    <w:rsid w:val="002462D4"/>
    <w:rsid w:val="00247BD3"/>
    <w:rsid w:val="00254143"/>
    <w:rsid w:val="00254AE0"/>
    <w:rsid w:val="0026205A"/>
    <w:rsid w:val="00271696"/>
    <w:rsid w:val="00275468"/>
    <w:rsid w:val="0028661B"/>
    <w:rsid w:val="00297878"/>
    <w:rsid w:val="002E118E"/>
    <w:rsid w:val="002E489D"/>
    <w:rsid w:val="002F5BEE"/>
    <w:rsid w:val="00302EB7"/>
    <w:rsid w:val="00303387"/>
    <w:rsid w:val="00312512"/>
    <w:rsid w:val="003126C6"/>
    <w:rsid w:val="003133D0"/>
    <w:rsid w:val="003151A6"/>
    <w:rsid w:val="003314EF"/>
    <w:rsid w:val="0033163C"/>
    <w:rsid w:val="0033284A"/>
    <w:rsid w:val="00335257"/>
    <w:rsid w:val="00351FBA"/>
    <w:rsid w:val="00356CC8"/>
    <w:rsid w:val="0036176A"/>
    <w:rsid w:val="00361DE2"/>
    <w:rsid w:val="00364775"/>
    <w:rsid w:val="003650F5"/>
    <w:rsid w:val="00370E2D"/>
    <w:rsid w:val="00370FA7"/>
    <w:rsid w:val="00374662"/>
    <w:rsid w:val="003922E3"/>
    <w:rsid w:val="00392758"/>
    <w:rsid w:val="003950BE"/>
    <w:rsid w:val="0039741B"/>
    <w:rsid w:val="003A61B9"/>
    <w:rsid w:val="003A7E42"/>
    <w:rsid w:val="003B2073"/>
    <w:rsid w:val="003B3464"/>
    <w:rsid w:val="003B589D"/>
    <w:rsid w:val="003C2DB9"/>
    <w:rsid w:val="003C35C7"/>
    <w:rsid w:val="003D12A5"/>
    <w:rsid w:val="003D4056"/>
    <w:rsid w:val="004000FD"/>
    <w:rsid w:val="00401FE0"/>
    <w:rsid w:val="0040620E"/>
    <w:rsid w:val="00414133"/>
    <w:rsid w:val="004220B2"/>
    <w:rsid w:val="0042719A"/>
    <w:rsid w:val="00430354"/>
    <w:rsid w:val="00430561"/>
    <w:rsid w:val="00434CF0"/>
    <w:rsid w:val="00440346"/>
    <w:rsid w:val="00441C89"/>
    <w:rsid w:val="00447EBC"/>
    <w:rsid w:val="00453E9E"/>
    <w:rsid w:val="00455CC0"/>
    <w:rsid w:val="0046125F"/>
    <w:rsid w:val="0046176B"/>
    <w:rsid w:val="004634B3"/>
    <w:rsid w:val="00467CC0"/>
    <w:rsid w:val="004804AA"/>
    <w:rsid w:val="00481E92"/>
    <w:rsid w:val="00483CC2"/>
    <w:rsid w:val="00487818"/>
    <w:rsid w:val="004904A8"/>
    <w:rsid w:val="00491EF4"/>
    <w:rsid w:val="00493CFF"/>
    <w:rsid w:val="004A1B20"/>
    <w:rsid w:val="004A24B1"/>
    <w:rsid w:val="004C4462"/>
    <w:rsid w:val="004E66BE"/>
    <w:rsid w:val="004E68A6"/>
    <w:rsid w:val="004F67DC"/>
    <w:rsid w:val="0051092D"/>
    <w:rsid w:val="005221B1"/>
    <w:rsid w:val="005259C6"/>
    <w:rsid w:val="00530F92"/>
    <w:rsid w:val="0053204F"/>
    <w:rsid w:val="0053312F"/>
    <w:rsid w:val="005515F7"/>
    <w:rsid w:val="00553676"/>
    <w:rsid w:val="0055376E"/>
    <w:rsid w:val="00557268"/>
    <w:rsid w:val="005611EC"/>
    <w:rsid w:val="00585587"/>
    <w:rsid w:val="00592C26"/>
    <w:rsid w:val="00596950"/>
    <w:rsid w:val="005A1C22"/>
    <w:rsid w:val="005C4E16"/>
    <w:rsid w:val="005C6067"/>
    <w:rsid w:val="005D0DA6"/>
    <w:rsid w:val="005E1101"/>
    <w:rsid w:val="005E2392"/>
    <w:rsid w:val="005E436D"/>
    <w:rsid w:val="005E5442"/>
    <w:rsid w:val="005F0839"/>
    <w:rsid w:val="005F2903"/>
    <w:rsid w:val="005F4218"/>
    <w:rsid w:val="0060532C"/>
    <w:rsid w:val="006119B0"/>
    <w:rsid w:val="00613A9C"/>
    <w:rsid w:val="00617D1E"/>
    <w:rsid w:val="006234B3"/>
    <w:rsid w:val="00625E0E"/>
    <w:rsid w:val="00636323"/>
    <w:rsid w:val="0063787D"/>
    <w:rsid w:val="00637CF0"/>
    <w:rsid w:val="006401B8"/>
    <w:rsid w:val="0064344B"/>
    <w:rsid w:val="00654A82"/>
    <w:rsid w:val="00654FEA"/>
    <w:rsid w:val="00663C03"/>
    <w:rsid w:val="00663E92"/>
    <w:rsid w:val="00680F38"/>
    <w:rsid w:val="00687008"/>
    <w:rsid w:val="00691250"/>
    <w:rsid w:val="00691BF7"/>
    <w:rsid w:val="006951E1"/>
    <w:rsid w:val="00696B6E"/>
    <w:rsid w:val="006A1FB7"/>
    <w:rsid w:val="006A579A"/>
    <w:rsid w:val="006A5A3E"/>
    <w:rsid w:val="006A623A"/>
    <w:rsid w:val="006B0196"/>
    <w:rsid w:val="006B34B9"/>
    <w:rsid w:val="006B53FD"/>
    <w:rsid w:val="006B60B1"/>
    <w:rsid w:val="006C4FE2"/>
    <w:rsid w:val="006D257E"/>
    <w:rsid w:val="006D5A4A"/>
    <w:rsid w:val="006D61B2"/>
    <w:rsid w:val="006E0DC5"/>
    <w:rsid w:val="006E154D"/>
    <w:rsid w:val="006E5217"/>
    <w:rsid w:val="006E53E6"/>
    <w:rsid w:val="007071DF"/>
    <w:rsid w:val="00717F26"/>
    <w:rsid w:val="007276C8"/>
    <w:rsid w:val="00740889"/>
    <w:rsid w:val="007421C3"/>
    <w:rsid w:val="0074238E"/>
    <w:rsid w:val="0074675C"/>
    <w:rsid w:val="0075579A"/>
    <w:rsid w:val="007739B7"/>
    <w:rsid w:val="007846CF"/>
    <w:rsid w:val="007975A6"/>
    <w:rsid w:val="007A164E"/>
    <w:rsid w:val="007A1EFA"/>
    <w:rsid w:val="007A6C11"/>
    <w:rsid w:val="007A6C7C"/>
    <w:rsid w:val="007A753C"/>
    <w:rsid w:val="007E57C9"/>
    <w:rsid w:val="00804A96"/>
    <w:rsid w:val="0080622C"/>
    <w:rsid w:val="0081091D"/>
    <w:rsid w:val="00810BD4"/>
    <w:rsid w:val="00823BEE"/>
    <w:rsid w:val="00826B3E"/>
    <w:rsid w:val="00827DA5"/>
    <w:rsid w:val="0083052E"/>
    <w:rsid w:val="00851D4B"/>
    <w:rsid w:val="0085778D"/>
    <w:rsid w:val="00874573"/>
    <w:rsid w:val="00876049"/>
    <w:rsid w:val="008966CC"/>
    <w:rsid w:val="008A13EA"/>
    <w:rsid w:val="008A19A7"/>
    <w:rsid w:val="008C3C7C"/>
    <w:rsid w:val="008D086C"/>
    <w:rsid w:val="008D77F3"/>
    <w:rsid w:val="008E3192"/>
    <w:rsid w:val="008E4C10"/>
    <w:rsid w:val="008E6525"/>
    <w:rsid w:val="008F25CE"/>
    <w:rsid w:val="008F7D52"/>
    <w:rsid w:val="009029A4"/>
    <w:rsid w:val="00907BBC"/>
    <w:rsid w:val="0091594A"/>
    <w:rsid w:val="009174FB"/>
    <w:rsid w:val="0092463E"/>
    <w:rsid w:val="0092797C"/>
    <w:rsid w:val="00930C07"/>
    <w:rsid w:val="009368CB"/>
    <w:rsid w:val="00944F2F"/>
    <w:rsid w:val="00954AD1"/>
    <w:rsid w:val="0095529F"/>
    <w:rsid w:val="00964D74"/>
    <w:rsid w:val="00970833"/>
    <w:rsid w:val="00973A97"/>
    <w:rsid w:val="00976E63"/>
    <w:rsid w:val="00992FF1"/>
    <w:rsid w:val="00995918"/>
    <w:rsid w:val="009A115E"/>
    <w:rsid w:val="009A1ADB"/>
    <w:rsid w:val="009A3AD1"/>
    <w:rsid w:val="009A57FA"/>
    <w:rsid w:val="009A5ED4"/>
    <w:rsid w:val="009A61A1"/>
    <w:rsid w:val="009B5523"/>
    <w:rsid w:val="009B5750"/>
    <w:rsid w:val="009C2B6B"/>
    <w:rsid w:val="009D16B6"/>
    <w:rsid w:val="009D240F"/>
    <w:rsid w:val="009D5C60"/>
    <w:rsid w:val="009E349F"/>
    <w:rsid w:val="009E3FB6"/>
    <w:rsid w:val="009F1FA8"/>
    <w:rsid w:val="009F4FBE"/>
    <w:rsid w:val="009F78E0"/>
    <w:rsid w:val="00A105FD"/>
    <w:rsid w:val="00A10981"/>
    <w:rsid w:val="00A10F98"/>
    <w:rsid w:val="00A13B00"/>
    <w:rsid w:val="00A34E2E"/>
    <w:rsid w:val="00A56C89"/>
    <w:rsid w:val="00A62E16"/>
    <w:rsid w:val="00A6357A"/>
    <w:rsid w:val="00A72D01"/>
    <w:rsid w:val="00A80459"/>
    <w:rsid w:val="00A81FAE"/>
    <w:rsid w:val="00A830E9"/>
    <w:rsid w:val="00AA1F47"/>
    <w:rsid w:val="00AA4CAB"/>
    <w:rsid w:val="00AA772B"/>
    <w:rsid w:val="00AB021E"/>
    <w:rsid w:val="00AB0286"/>
    <w:rsid w:val="00AB0537"/>
    <w:rsid w:val="00AB3573"/>
    <w:rsid w:val="00AB3AF1"/>
    <w:rsid w:val="00AC57E7"/>
    <w:rsid w:val="00AC6A1D"/>
    <w:rsid w:val="00AC7A90"/>
    <w:rsid w:val="00AC7D33"/>
    <w:rsid w:val="00AD6003"/>
    <w:rsid w:val="00B14FE7"/>
    <w:rsid w:val="00B16AAD"/>
    <w:rsid w:val="00B26E23"/>
    <w:rsid w:val="00B33793"/>
    <w:rsid w:val="00B42D09"/>
    <w:rsid w:val="00B47DEC"/>
    <w:rsid w:val="00B6047F"/>
    <w:rsid w:val="00B62402"/>
    <w:rsid w:val="00B717CC"/>
    <w:rsid w:val="00B72220"/>
    <w:rsid w:val="00B814E6"/>
    <w:rsid w:val="00B839B8"/>
    <w:rsid w:val="00BB1F03"/>
    <w:rsid w:val="00BB6278"/>
    <w:rsid w:val="00BC050F"/>
    <w:rsid w:val="00BC0BB0"/>
    <w:rsid w:val="00BC5DC3"/>
    <w:rsid w:val="00BD4BCA"/>
    <w:rsid w:val="00BE4898"/>
    <w:rsid w:val="00BF0D83"/>
    <w:rsid w:val="00BF17C3"/>
    <w:rsid w:val="00BF2FAB"/>
    <w:rsid w:val="00BF4535"/>
    <w:rsid w:val="00BF6754"/>
    <w:rsid w:val="00C279E6"/>
    <w:rsid w:val="00C32B8C"/>
    <w:rsid w:val="00C4552E"/>
    <w:rsid w:val="00C539F7"/>
    <w:rsid w:val="00C549D2"/>
    <w:rsid w:val="00C55352"/>
    <w:rsid w:val="00C56E35"/>
    <w:rsid w:val="00C61293"/>
    <w:rsid w:val="00C67073"/>
    <w:rsid w:val="00C70478"/>
    <w:rsid w:val="00C7169B"/>
    <w:rsid w:val="00C73179"/>
    <w:rsid w:val="00C94807"/>
    <w:rsid w:val="00C95CBC"/>
    <w:rsid w:val="00C96685"/>
    <w:rsid w:val="00CA0B9A"/>
    <w:rsid w:val="00CA38AB"/>
    <w:rsid w:val="00CB3F22"/>
    <w:rsid w:val="00CC2A4C"/>
    <w:rsid w:val="00CC610E"/>
    <w:rsid w:val="00CD6EA8"/>
    <w:rsid w:val="00CE4C3B"/>
    <w:rsid w:val="00CE6E79"/>
    <w:rsid w:val="00CE7C47"/>
    <w:rsid w:val="00CF7831"/>
    <w:rsid w:val="00D16B6F"/>
    <w:rsid w:val="00D230BD"/>
    <w:rsid w:val="00D237F6"/>
    <w:rsid w:val="00D36BA5"/>
    <w:rsid w:val="00D41C6B"/>
    <w:rsid w:val="00D44686"/>
    <w:rsid w:val="00D53088"/>
    <w:rsid w:val="00D60CC8"/>
    <w:rsid w:val="00D61FF3"/>
    <w:rsid w:val="00D623F4"/>
    <w:rsid w:val="00D74C24"/>
    <w:rsid w:val="00D813C3"/>
    <w:rsid w:val="00DA32CA"/>
    <w:rsid w:val="00DB2312"/>
    <w:rsid w:val="00DC2A23"/>
    <w:rsid w:val="00DC3060"/>
    <w:rsid w:val="00DC4E04"/>
    <w:rsid w:val="00DD19CB"/>
    <w:rsid w:val="00DD4EEB"/>
    <w:rsid w:val="00DD5C5C"/>
    <w:rsid w:val="00DE027C"/>
    <w:rsid w:val="00DE25F3"/>
    <w:rsid w:val="00DF00C1"/>
    <w:rsid w:val="00DF01D1"/>
    <w:rsid w:val="00DF098A"/>
    <w:rsid w:val="00DF3E9E"/>
    <w:rsid w:val="00E00B41"/>
    <w:rsid w:val="00E015B9"/>
    <w:rsid w:val="00E06C21"/>
    <w:rsid w:val="00E1196A"/>
    <w:rsid w:val="00E16700"/>
    <w:rsid w:val="00E270AD"/>
    <w:rsid w:val="00E273C0"/>
    <w:rsid w:val="00E32871"/>
    <w:rsid w:val="00E33E14"/>
    <w:rsid w:val="00E51AC8"/>
    <w:rsid w:val="00E56E9B"/>
    <w:rsid w:val="00E626C9"/>
    <w:rsid w:val="00E63827"/>
    <w:rsid w:val="00E72E2C"/>
    <w:rsid w:val="00E75535"/>
    <w:rsid w:val="00E83D13"/>
    <w:rsid w:val="00E94E6E"/>
    <w:rsid w:val="00E96A2C"/>
    <w:rsid w:val="00EA0FC6"/>
    <w:rsid w:val="00EA3965"/>
    <w:rsid w:val="00EA4620"/>
    <w:rsid w:val="00EB071E"/>
    <w:rsid w:val="00EB2D26"/>
    <w:rsid w:val="00EC352D"/>
    <w:rsid w:val="00EC4191"/>
    <w:rsid w:val="00ED2839"/>
    <w:rsid w:val="00EE2991"/>
    <w:rsid w:val="00EF280B"/>
    <w:rsid w:val="00EF30CC"/>
    <w:rsid w:val="00EF5478"/>
    <w:rsid w:val="00F110C7"/>
    <w:rsid w:val="00F113D8"/>
    <w:rsid w:val="00F13824"/>
    <w:rsid w:val="00F13953"/>
    <w:rsid w:val="00F50805"/>
    <w:rsid w:val="00F54C8B"/>
    <w:rsid w:val="00F57021"/>
    <w:rsid w:val="00F602D1"/>
    <w:rsid w:val="00F61A65"/>
    <w:rsid w:val="00F63182"/>
    <w:rsid w:val="00F757E1"/>
    <w:rsid w:val="00F7594E"/>
    <w:rsid w:val="00F8239A"/>
    <w:rsid w:val="00F825BF"/>
    <w:rsid w:val="00F83FDE"/>
    <w:rsid w:val="00F849CE"/>
    <w:rsid w:val="00F91281"/>
    <w:rsid w:val="00F928CD"/>
    <w:rsid w:val="00F9636C"/>
    <w:rsid w:val="00FA1485"/>
    <w:rsid w:val="00FB10B2"/>
    <w:rsid w:val="00FB2C20"/>
    <w:rsid w:val="00FB2C33"/>
    <w:rsid w:val="00FB3068"/>
    <w:rsid w:val="00FC2581"/>
    <w:rsid w:val="00FC2614"/>
    <w:rsid w:val="00FC26DB"/>
    <w:rsid w:val="00FC5DAB"/>
    <w:rsid w:val="00FD010B"/>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2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F4535"/>
    <w:pPr>
      <w:ind w:leftChars="400" w:left="840"/>
    </w:pPr>
  </w:style>
  <w:style w:type="paragraph" w:styleId="a5">
    <w:name w:val="Balloon Text"/>
    <w:basedOn w:val="a"/>
    <w:link w:val="a6"/>
    <w:uiPriority w:val="99"/>
    <w:semiHidden/>
    <w:unhideWhenUsed/>
    <w:rsid w:val="0014247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4247F"/>
    <w:rPr>
      <w:rFonts w:asciiTheme="majorHAnsi" w:eastAsiaTheme="majorEastAsia" w:hAnsiTheme="majorHAnsi" w:cstheme="majorBidi"/>
      <w:sz w:val="18"/>
      <w:szCs w:val="18"/>
    </w:rPr>
  </w:style>
  <w:style w:type="paragraph" w:styleId="a7">
    <w:name w:val="header"/>
    <w:basedOn w:val="a"/>
    <w:link w:val="a8"/>
    <w:uiPriority w:val="99"/>
    <w:unhideWhenUsed/>
    <w:rsid w:val="00F91281"/>
    <w:pPr>
      <w:tabs>
        <w:tab w:val="center" w:pos="4252"/>
        <w:tab w:val="right" w:pos="8504"/>
      </w:tabs>
      <w:snapToGrid w:val="0"/>
    </w:pPr>
  </w:style>
  <w:style w:type="character" w:customStyle="1" w:styleId="a8">
    <w:name w:val="ヘッダー (文字)"/>
    <w:basedOn w:val="a0"/>
    <w:link w:val="a7"/>
    <w:uiPriority w:val="99"/>
    <w:rsid w:val="00F91281"/>
  </w:style>
  <w:style w:type="paragraph" w:styleId="a9">
    <w:name w:val="footer"/>
    <w:basedOn w:val="a"/>
    <w:link w:val="aa"/>
    <w:uiPriority w:val="99"/>
    <w:unhideWhenUsed/>
    <w:rsid w:val="00F91281"/>
    <w:pPr>
      <w:tabs>
        <w:tab w:val="center" w:pos="4252"/>
        <w:tab w:val="right" w:pos="8504"/>
      </w:tabs>
      <w:snapToGrid w:val="0"/>
    </w:pPr>
  </w:style>
  <w:style w:type="character" w:customStyle="1" w:styleId="aa">
    <w:name w:val="フッター (文字)"/>
    <w:basedOn w:val="a0"/>
    <w:link w:val="a9"/>
    <w:uiPriority w:val="99"/>
    <w:rsid w:val="00F91281"/>
  </w:style>
  <w:style w:type="character" w:styleId="ab">
    <w:name w:val="FollowedHyperlink"/>
    <w:basedOn w:val="a0"/>
    <w:uiPriority w:val="99"/>
    <w:semiHidden/>
    <w:unhideWhenUsed/>
    <w:rsid w:val="003C35C7"/>
    <w:rPr>
      <w:color w:val="800080"/>
      <w:u w:val="single"/>
    </w:rPr>
  </w:style>
  <w:style w:type="table" w:styleId="1">
    <w:name w:val="Light Shading Accent 6"/>
    <w:basedOn w:val="a1"/>
    <w:uiPriority w:val="60"/>
    <w:rsid w:val="001F79C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27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21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F4535"/>
    <w:pPr>
      <w:ind w:leftChars="400" w:left="840"/>
    </w:pPr>
  </w:style>
  <w:style w:type="paragraph" w:styleId="a5">
    <w:name w:val="Balloon Text"/>
    <w:basedOn w:val="a"/>
    <w:link w:val="a6"/>
    <w:uiPriority w:val="99"/>
    <w:semiHidden/>
    <w:unhideWhenUsed/>
    <w:rsid w:val="0014247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4247F"/>
    <w:rPr>
      <w:rFonts w:asciiTheme="majorHAnsi" w:eastAsiaTheme="majorEastAsia" w:hAnsiTheme="majorHAnsi" w:cstheme="majorBidi"/>
      <w:sz w:val="18"/>
      <w:szCs w:val="18"/>
    </w:rPr>
  </w:style>
  <w:style w:type="paragraph" w:styleId="a7">
    <w:name w:val="header"/>
    <w:basedOn w:val="a"/>
    <w:link w:val="a8"/>
    <w:uiPriority w:val="99"/>
    <w:unhideWhenUsed/>
    <w:rsid w:val="00F91281"/>
    <w:pPr>
      <w:tabs>
        <w:tab w:val="center" w:pos="4252"/>
        <w:tab w:val="right" w:pos="8504"/>
      </w:tabs>
      <w:snapToGrid w:val="0"/>
    </w:pPr>
  </w:style>
  <w:style w:type="character" w:customStyle="1" w:styleId="a8">
    <w:name w:val="ヘッダー (文字)"/>
    <w:basedOn w:val="a0"/>
    <w:link w:val="a7"/>
    <w:uiPriority w:val="99"/>
    <w:rsid w:val="00F91281"/>
  </w:style>
  <w:style w:type="paragraph" w:styleId="a9">
    <w:name w:val="footer"/>
    <w:basedOn w:val="a"/>
    <w:link w:val="aa"/>
    <w:uiPriority w:val="99"/>
    <w:unhideWhenUsed/>
    <w:rsid w:val="00F91281"/>
    <w:pPr>
      <w:tabs>
        <w:tab w:val="center" w:pos="4252"/>
        <w:tab w:val="right" w:pos="8504"/>
      </w:tabs>
      <w:snapToGrid w:val="0"/>
    </w:pPr>
  </w:style>
  <w:style w:type="character" w:customStyle="1" w:styleId="aa">
    <w:name w:val="フッター (文字)"/>
    <w:basedOn w:val="a0"/>
    <w:link w:val="a9"/>
    <w:uiPriority w:val="99"/>
    <w:rsid w:val="00F91281"/>
  </w:style>
  <w:style w:type="character" w:styleId="ab">
    <w:name w:val="FollowedHyperlink"/>
    <w:basedOn w:val="a0"/>
    <w:uiPriority w:val="99"/>
    <w:semiHidden/>
    <w:unhideWhenUsed/>
    <w:rsid w:val="003C35C7"/>
    <w:rPr>
      <w:color w:val="800080"/>
      <w:u w:val="single"/>
    </w:rPr>
  </w:style>
  <w:style w:type="table" w:styleId="1">
    <w:name w:val="Light Shading Accent 6"/>
    <w:basedOn w:val="a1"/>
    <w:uiPriority w:val="60"/>
    <w:rsid w:val="001F79C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25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0.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50.png"/><Relationship Id="rId17" Type="http://schemas.openxmlformats.org/officeDocument/2006/relationships/image" Target="media/image8.png"/><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image" Target="media/image12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30.png"/><Relationship Id="rId22" Type="http://schemas.openxmlformats.org/officeDocument/2006/relationships/image" Target="media/image110.jpeg"/><Relationship Id="rId27" Type="http://schemas.openxmlformats.org/officeDocument/2006/relationships/image" Target="media/image13.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07DFA3-8F5D-42E3-B295-0839A503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2237</Words>
  <Characters>12754</Characters>
  <Application>Microsoft Office Word</Application>
  <DocSecurity>0</DocSecurity>
  <Lines>106</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畠山　綾花</dc:creator>
  <cp:lastModifiedBy>児島　彩子</cp:lastModifiedBy>
  <cp:revision>2</cp:revision>
  <cp:lastPrinted>2019-07-29T08:46:00Z</cp:lastPrinted>
  <dcterms:created xsi:type="dcterms:W3CDTF">2019-07-29T08:56:00Z</dcterms:created>
  <dcterms:modified xsi:type="dcterms:W3CDTF">2019-07-29T08:56:00Z</dcterms:modified>
</cp:coreProperties>
</file>