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637" w14:textId="43717489" w:rsidR="002A7994" w:rsidRPr="008C755B" w:rsidRDefault="00E44CB8">
      <w:pPr>
        <w:rPr>
          <w:rFonts w:ascii="ＭＳ ゴシック" w:eastAsia="ＭＳ ゴシック" w:hAnsi="ＭＳ ゴシック"/>
          <w:b/>
        </w:rPr>
      </w:pPr>
      <w:r>
        <w:rPr>
          <w:noProof/>
        </w:rPr>
        <mc:AlternateContent>
          <mc:Choice Requires="wps">
            <w:drawing>
              <wp:anchor distT="45720" distB="45720" distL="114300" distR="114300" simplePos="0" relativeHeight="251659264" behindDoc="0" locked="0" layoutInCell="1" hidden="0" allowOverlap="1" wp14:anchorId="2B4033BC" wp14:editId="6C76ACCA">
                <wp:simplePos x="0" y="0"/>
                <wp:positionH relativeFrom="margin">
                  <wp:posOffset>4632960</wp:posOffset>
                </wp:positionH>
                <wp:positionV relativeFrom="paragraph">
                  <wp:posOffset>0</wp:posOffset>
                </wp:positionV>
                <wp:extent cx="5044440" cy="541020"/>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noFill/>
                        <a:ln>
                          <a:noFill/>
                        </a:ln>
                      </wps:spPr>
                      <wps:txbx>
                        <w:txbxContent>
                          <w:p w14:paraId="4E3DC24D" w14:textId="77777777" w:rsidR="00E44CB8" w:rsidRPr="00E44CB8" w:rsidRDefault="00E44CB8" w:rsidP="00E44CB8">
                            <w:pPr>
                              <w:jc w:val="right"/>
                              <w:textDirection w:val="btLr"/>
                              <w:rPr>
                                <w:sz w:val="20"/>
                                <w:szCs w:val="20"/>
                                <w:lang w:eastAsia="zh-TW"/>
                              </w:rPr>
                            </w:pPr>
                            <w:r w:rsidRPr="00E44CB8">
                              <w:rPr>
                                <w:rFonts w:ascii="ＭＳ ゴシック" w:eastAsia="ＭＳ ゴシック" w:hAnsi="ＭＳ ゴシック" w:cs="ＭＳ ゴシック"/>
                                <w:b/>
                                <w:color w:val="000000"/>
                                <w:sz w:val="20"/>
                                <w:szCs w:val="20"/>
                                <w:lang w:eastAsia="zh-TW"/>
                              </w:rPr>
                              <w:t>令和</w:t>
                            </w:r>
                            <w:r w:rsidRPr="00E44CB8">
                              <w:rPr>
                                <w:rFonts w:ascii="ＭＳ ゴシック" w:eastAsia="ＭＳ ゴシック" w:hAnsi="ＭＳ ゴシック" w:cs="ＭＳ ゴシック" w:hint="eastAsia"/>
                                <w:b/>
                                <w:color w:val="000000"/>
                                <w:sz w:val="20"/>
                                <w:szCs w:val="20"/>
                              </w:rPr>
                              <w:t>９</w:t>
                            </w:r>
                            <w:r w:rsidRPr="00E44CB8">
                              <w:rPr>
                                <w:rFonts w:ascii="ＭＳ ゴシック" w:eastAsia="ＭＳ ゴシック" w:hAnsi="ＭＳ ゴシック" w:cs="ＭＳ ゴシック"/>
                                <w:b/>
                                <w:color w:val="000000"/>
                                <w:sz w:val="20"/>
                                <w:szCs w:val="20"/>
                                <w:lang w:eastAsia="zh-TW"/>
                              </w:rPr>
                              <w:t>年度 高等学校用 内容解説資料</w:t>
                            </w:r>
                          </w:p>
                          <w:p w14:paraId="3253DD70" w14:textId="77777777" w:rsidR="00E44CB8" w:rsidRPr="00E44CB8" w:rsidRDefault="00E44CB8" w:rsidP="00E44CB8">
                            <w:pPr>
                              <w:ind w:rightChars="-50" w:right="-105"/>
                              <w:jc w:val="right"/>
                              <w:textDirection w:val="btLr"/>
                              <w:rPr>
                                <w:rFonts w:ascii="ＭＳ 明朝" w:eastAsia="ＭＳ 明朝" w:hAnsi="ＭＳ 明朝"/>
                                <w:sz w:val="20"/>
                                <w:szCs w:val="20"/>
                              </w:rPr>
                            </w:pPr>
                            <w:r w:rsidRPr="00E44CB8">
                              <w:rPr>
                                <w:rFonts w:ascii="ＭＳ 明朝" w:eastAsia="ＭＳ 明朝" w:hAnsi="ＭＳ 明朝" w:cs="ＭＳ 明朝"/>
                                <w:color w:val="000000"/>
                                <w:sz w:val="20"/>
                                <w:szCs w:val="2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4033BC" id="正方形/長方形 218" o:spid="_x0000_s1026" style="position:absolute;left:0;text-align:left;margin-left:364.8pt;margin-top:0;width:397.2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" filled="f" stroked="f">
                <v:textbox inset="2.53958mm,1.2694mm,2.53958mm,1.2694mm">
                  <w:txbxContent>
                    <w:p w14:paraId="4E3DC24D" w14:textId="77777777" w:rsidR="00E44CB8" w:rsidRPr="00E44CB8" w:rsidRDefault="00E44CB8" w:rsidP="00E44CB8">
                      <w:pPr>
                        <w:jc w:val="right"/>
                        <w:textDirection w:val="btLr"/>
                        <w:rPr>
                          <w:sz w:val="20"/>
                          <w:szCs w:val="20"/>
                          <w:lang w:eastAsia="zh-TW"/>
                        </w:rPr>
                      </w:pPr>
                      <w:r w:rsidRPr="00E44CB8">
                        <w:rPr>
                          <w:rFonts w:ascii="ＭＳ ゴシック" w:eastAsia="ＭＳ ゴシック" w:hAnsi="ＭＳ ゴシック" w:cs="ＭＳ ゴシック"/>
                          <w:b/>
                          <w:color w:val="000000"/>
                          <w:sz w:val="20"/>
                          <w:szCs w:val="20"/>
                          <w:lang w:eastAsia="zh-TW"/>
                        </w:rPr>
                        <w:t>令和</w:t>
                      </w:r>
                      <w:r w:rsidRPr="00E44CB8">
                        <w:rPr>
                          <w:rFonts w:ascii="ＭＳ ゴシック" w:eastAsia="ＭＳ ゴシック" w:hAnsi="ＭＳ ゴシック" w:cs="ＭＳ ゴシック" w:hint="eastAsia"/>
                          <w:b/>
                          <w:color w:val="000000"/>
                          <w:sz w:val="20"/>
                          <w:szCs w:val="20"/>
                        </w:rPr>
                        <w:t>９</w:t>
                      </w:r>
                      <w:r w:rsidRPr="00E44CB8">
                        <w:rPr>
                          <w:rFonts w:ascii="ＭＳ ゴシック" w:eastAsia="ＭＳ ゴシック" w:hAnsi="ＭＳ ゴシック" w:cs="ＭＳ ゴシック"/>
                          <w:b/>
                          <w:color w:val="000000"/>
                          <w:sz w:val="20"/>
                          <w:szCs w:val="20"/>
                          <w:lang w:eastAsia="zh-TW"/>
                        </w:rPr>
                        <w:t>年度 高等学校用 内容解説資料</w:t>
                      </w:r>
                    </w:p>
                    <w:p w14:paraId="3253DD70" w14:textId="77777777" w:rsidR="00E44CB8" w:rsidRPr="00E44CB8" w:rsidRDefault="00E44CB8" w:rsidP="00E44CB8">
                      <w:pPr>
                        <w:ind w:rightChars="-50" w:right="-105"/>
                        <w:jc w:val="right"/>
                        <w:textDirection w:val="btLr"/>
                        <w:rPr>
                          <w:rFonts w:ascii="ＭＳ 明朝" w:eastAsia="ＭＳ 明朝" w:hAnsi="ＭＳ 明朝"/>
                          <w:sz w:val="20"/>
                          <w:szCs w:val="20"/>
                        </w:rPr>
                      </w:pPr>
                      <w:r w:rsidRPr="00E44CB8">
                        <w:rPr>
                          <w:rFonts w:ascii="ＭＳ 明朝" w:eastAsia="ＭＳ 明朝" w:hAnsi="ＭＳ 明朝" w:cs="ＭＳ 明朝"/>
                          <w:color w:val="000000"/>
                          <w:sz w:val="20"/>
                          <w:szCs w:val="20"/>
                        </w:rPr>
                        <w:t>この資料は、一般社団法人教科書協会「教科書発行者行動規範」に則っております。</w:t>
                      </w:r>
                    </w:p>
                  </w:txbxContent>
                </v:textbox>
                <w10:wrap type="square" anchorx="margin"/>
              </v:rect>
            </w:pict>
          </mc:Fallback>
        </mc:AlternateContent>
      </w:r>
      <w:r w:rsidR="00C23A38" w:rsidRPr="00062C90">
        <w:rPr>
          <w:rFonts w:ascii="ＭＳ ゴシック" w:eastAsia="ＭＳ ゴシック" w:hAnsi="ＭＳ ゴシック" w:hint="eastAsia"/>
          <w:b/>
        </w:rPr>
        <w:t>東京書籍「</w:t>
      </w:r>
      <w:r>
        <w:rPr>
          <w:rFonts w:ascii="ＭＳ ゴシック" w:eastAsia="ＭＳ ゴシック" w:hAnsi="ＭＳ ゴシック" w:hint="eastAsia"/>
          <w:b/>
        </w:rPr>
        <w:t>精選</w:t>
      </w:r>
      <w:r w:rsidR="00D77E3C">
        <w:rPr>
          <w:rFonts w:ascii="ＭＳ ゴシック" w:eastAsia="ＭＳ ゴシック" w:hAnsi="ＭＳ ゴシック" w:hint="eastAsia"/>
          <w:b/>
        </w:rPr>
        <w:t>文学</w:t>
      </w:r>
      <w:r w:rsidR="001460AF" w:rsidRPr="00062C90">
        <w:rPr>
          <w:rFonts w:ascii="ＭＳ ゴシック" w:eastAsia="ＭＳ ゴシック" w:hAnsi="ＭＳ ゴシック" w:hint="eastAsia"/>
          <w:b/>
        </w:rPr>
        <w:t>国</w:t>
      </w:r>
      <w:r w:rsidR="001460AF" w:rsidRPr="008C755B">
        <w:rPr>
          <w:rFonts w:ascii="ＭＳ ゴシック" w:eastAsia="ＭＳ ゴシック" w:hAnsi="ＭＳ ゴシック" w:hint="eastAsia"/>
          <w:b/>
        </w:rPr>
        <w:t>語」（</w:t>
      </w:r>
      <w:r w:rsidR="00D77E3C" w:rsidRPr="008C755B">
        <w:rPr>
          <w:rFonts w:ascii="ＭＳ ゴシック" w:eastAsia="ＭＳ ゴシック" w:hAnsi="ＭＳ ゴシック" w:hint="eastAsia"/>
          <w:b/>
        </w:rPr>
        <w:t>文</w:t>
      </w:r>
      <w:r w:rsidR="001460AF" w:rsidRPr="008C755B">
        <w:rPr>
          <w:rFonts w:ascii="ＭＳ ゴシック" w:eastAsia="ＭＳ ゴシック" w:hAnsi="ＭＳ ゴシック" w:hint="eastAsia"/>
          <w:b/>
        </w:rPr>
        <w:t>国</w:t>
      </w:r>
      <w:r>
        <w:rPr>
          <w:rFonts w:ascii="ＭＳ ゴシック" w:eastAsia="ＭＳ ゴシック" w:hAnsi="ＭＳ ゴシック" w:hint="eastAsia"/>
          <w:b/>
        </w:rPr>
        <w:t>002-902</w:t>
      </w:r>
      <w:r w:rsidR="00F05072" w:rsidRPr="008C755B">
        <w:rPr>
          <w:rFonts w:ascii="ＭＳ ゴシック" w:eastAsia="ＭＳ ゴシック" w:hAnsi="ＭＳ ゴシック" w:hint="eastAsia"/>
          <w:b/>
        </w:rPr>
        <w:t>）</w:t>
      </w:r>
      <w:r w:rsidR="00A67AD4" w:rsidRPr="00EB1352">
        <w:rPr>
          <w:rFonts w:ascii="ＭＳ ゴシック" w:eastAsia="ＭＳ ゴシック" w:hAnsi="ＭＳ ゴシック" w:cs="ＭＳ Ｐ明朝" w:hint="eastAsia"/>
          <w:b/>
          <w:kern w:val="0"/>
          <w:sz w:val="24"/>
          <w:szCs w:val="24"/>
        </w:rPr>
        <w:t>≪部分サンプル≫</w:t>
      </w:r>
    </w:p>
    <w:p w14:paraId="4B319DBD" w14:textId="72E735D7" w:rsidR="006D2C1A" w:rsidRDefault="006D2C1A" w:rsidP="006D2C1A">
      <w:pPr>
        <w:rPr>
          <w:rFonts w:ascii="ＭＳ ゴシック" w:eastAsia="ＭＳ ゴシック" w:hAnsi="ＭＳ ゴシック"/>
        </w:rPr>
      </w:pPr>
      <w:r w:rsidRPr="00F21859">
        <w:rPr>
          <w:rFonts w:ascii="ＭＳ ゴシック" w:eastAsia="ＭＳ ゴシック" w:hAnsi="ＭＳ ゴシック" w:hint="eastAsia"/>
        </w:rPr>
        <w:t>■「山椒魚」ルーブリック例</w:t>
      </w:r>
    </w:p>
    <w:tbl>
      <w:tblPr>
        <w:tblStyle w:val="a3"/>
        <w:tblpPr w:leftFromText="142" w:rightFromText="142" w:vertAnchor="page" w:horzAnchor="margin" w:tblpY="1657"/>
        <w:tblW w:w="15236" w:type="dxa"/>
        <w:tblLook w:val="04A0" w:firstRow="1" w:lastRow="0" w:firstColumn="1" w:lastColumn="0" w:noHBand="0" w:noVBand="1"/>
      </w:tblPr>
      <w:tblGrid>
        <w:gridCol w:w="942"/>
        <w:gridCol w:w="1832"/>
        <w:gridCol w:w="4152"/>
        <w:gridCol w:w="4152"/>
        <w:gridCol w:w="4150"/>
        <w:gridCol w:w="8"/>
      </w:tblGrid>
      <w:tr w:rsidR="00E44CB8" w:rsidRPr="00F21859" w14:paraId="18B84057" w14:textId="77777777" w:rsidTr="00E804CE">
        <w:trPr>
          <w:trHeight w:val="510"/>
        </w:trPr>
        <w:tc>
          <w:tcPr>
            <w:tcW w:w="2774" w:type="dxa"/>
            <w:gridSpan w:val="2"/>
            <w:shd w:val="clear" w:color="auto" w:fill="D9D9D9" w:themeFill="background1" w:themeFillShade="D9"/>
            <w:vAlign w:val="center"/>
          </w:tcPr>
          <w:p w14:paraId="756CC8F2" w14:textId="77777777" w:rsidR="00E44CB8" w:rsidRPr="00F21859" w:rsidRDefault="00E44CB8" w:rsidP="00E804CE">
            <w:pPr>
              <w:widowControl/>
              <w:jc w:val="center"/>
              <w:rPr>
                <w:rFonts w:ascii="ＭＳ ゴシック" w:eastAsia="ＭＳ ゴシック" w:hAnsi="ＭＳ ゴシック"/>
              </w:rPr>
            </w:pPr>
            <w:r w:rsidRPr="00F21859">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965D02A" w14:textId="77777777" w:rsidR="00E44CB8" w:rsidRPr="00F21859" w:rsidRDefault="00E44CB8" w:rsidP="00E804CE">
            <w:pPr>
              <w:widowControl/>
              <w:jc w:val="center"/>
              <w:rPr>
                <w:rFonts w:ascii="ＭＳ ゴシック" w:eastAsia="ＭＳ ゴシック" w:hAnsi="ＭＳ ゴシック"/>
              </w:rPr>
            </w:pPr>
            <w:r w:rsidRPr="00F21859">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1EFDCF6" w14:textId="77777777" w:rsidR="00E44CB8" w:rsidRPr="00F21859" w:rsidRDefault="00E44CB8" w:rsidP="00E804CE">
            <w:pPr>
              <w:widowControl/>
              <w:jc w:val="center"/>
              <w:rPr>
                <w:rFonts w:ascii="ＭＳ ゴシック" w:eastAsia="ＭＳ ゴシック" w:hAnsi="ＭＳ ゴシック"/>
              </w:rPr>
            </w:pPr>
            <w:r w:rsidRPr="00F21859">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9FC8CF3" w14:textId="77777777" w:rsidR="00E44CB8" w:rsidRPr="00F21859" w:rsidRDefault="00E44CB8" w:rsidP="00E804CE">
            <w:pPr>
              <w:widowControl/>
              <w:jc w:val="center"/>
              <w:rPr>
                <w:rFonts w:ascii="ＭＳ ゴシック" w:eastAsia="ＭＳ ゴシック" w:hAnsi="ＭＳ ゴシック"/>
              </w:rPr>
            </w:pPr>
            <w:r w:rsidRPr="00F21859">
              <w:rPr>
                <w:rFonts w:ascii="ＭＳ ゴシック" w:eastAsia="ＭＳ ゴシック" w:hAnsi="ＭＳ ゴシック" w:hint="eastAsia"/>
              </w:rPr>
              <w:t>Ｃ　努力を要する</w:t>
            </w:r>
          </w:p>
        </w:tc>
      </w:tr>
      <w:tr w:rsidR="00E44CB8" w:rsidRPr="00F21859" w14:paraId="28A200EF" w14:textId="77777777" w:rsidTr="00E804CE">
        <w:trPr>
          <w:gridAfter w:val="1"/>
          <w:wAfter w:w="8" w:type="dxa"/>
        </w:trPr>
        <w:tc>
          <w:tcPr>
            <w:tcW w:w="942" w:type="dxa"/>
            <w:vMerge w:val="restart"/>
            <w:shd w:val="clear" w:color="auto" w:fill="D9D9D9" w:themeFill="background1" w:themeFillShade="D9"/>
            <w:textDirection w:val="tbRlV"/>
            <w:vAlign w:val="center"/>
          </w:tcPr>
          <w:p w14:paraId="6F890FF6" w14:textId="77777777" w:rsidR="00E44CB8" w:rsidRPr="00F21859" w:rsidRDefault="00E44CB8" w:rsidP="00E804CE">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8363FB5" w14:textId="77777777" w:rsidR="00E44CB8" w:rsidRPr="00F21859" w:rsidRDefault="00E44CB8" w:rsidP="00E804CE">
            <w:pPr>
              <w:widowControl/>
              <w:rPr>
                <w:rFonts w:ascii="ＭＳ ゴシック" w:eastAsia="ＭＳ ゴシック" w:hAnsi="ＭＳ ゴシック"/>
                <w:sz w:val="20"/>
              </w:rPr>
            </w:pPr>
            <w:r w:rsidRPr="00F21859">
              <w:rPr>
                <w:rFonts w:ascii="ＭＳ ゴシック" w:eastAsia="ＭＳ ゴシック" w:hAnsi="ＭＳ ゴシック" w:hint="eastAsia"/>
                <w:sz w:val="20"/>
              </w:rPr>
              <w:t>①言葉の働き・</w:t>
            </w:r>
          </w:p>
          <w:p w14:paraId="5436FFF5" w14:textId="77777777" w:rsidR="00E44CB8" w:rsidRPr="00F21859" w:rsidRDefault="00E44CB8" w:rsidP="00E804CE">
            <w:pPr>
              <w:widowControl/>
              <w:ind w:leftChars="100" w:left="210"/>
              <w:rPr>
                <w:rFonts w:ascii="ＭＳ ゴシック" w:eastAsia="ＭＳ ゴシック" w:hAnsi="ＭＳ ゴシック"/>
                <w:sz w:val="20"/>
              </w:rPr>
            </w:pPr>
            <w:r w:rsidRPr="00F21859">
              <w:rPr>
                <w:rFonts w:ascii="ＭＳ ゴシック" w:eastAsia="ＭＳ ゴシック" w:hAnsi="ＭＳ ゴシック" w:hint="eastAsia"/>
                <w:sz w:val="20"/>
              </w:rPr>
              <w:t>語彙</w:t>
            </w:r>
          </w:p>
          <w:p w14:paraId="5D0647EC" w14:textId="77777777" w:rsidR="00E44CB8" w:rsidRPr="00F21859" w:rsidRDefault="00E44CB8" w:rsidP="00E804CE">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（１）アイ</w:t>
            </w:r>
          </w:p>
        </w:tc>
        <w:tc>
          <w:tcPr>
            <w:tcW w:w="4152" w:type="dxa"/>
          </w:tcPr>
          <w:p w14:paraId="5502147B" w14:textId="531EE9AB" w:rsidR="00E44CB8" w:rsidRPr="00F21859" w:rsidRDefault="00E44CB8" w:rsidP="00E804CE">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・本文の語句について</w:t>
            </w:r>
            <w:r w:rsidR="00E804CE">
              <w:rPr>
                <w:rFonts w:ascii="ＭＳ 明朝" w:eastAsia="ＭＳ 明朝" w:hAnsi="ＭＳ 明朝" w:hint="eastAsia"/>
                <w:sz w:val="18"/>
              </w:rPr>
              <w:t>、</w:t>
            </w:r>
            <w:r w:rsidRPr="00F21859">
              <w:rPr>
                <w:rFonts w:ascii="ＭＳ 明朝" w:eastAsia="ＭＳ 明朝" w:hAnsi="ＭＳ 明朝" w:hint="eastAsia"/>
                <w:sz w:val="18"/>
              </w:rPr>
              <w:t>指示された言葉の意味と働きを理解し</w:t>
            </w:r>
            <w:r w:rsidR="00E804CE">
              <w:rPr>
                <w:rFonts w:ascii="ＭＳ 明朝" w:eastAsia="ＭＳ 明朝" w:hAnsi="ＭＳ 明朝" w:hint="eastAsia"/>
                <w:sz w:val="18"/>
              </w:rPr>
              <w:t>、</w:t>
            </w:r>
            <w:r w:rsidRPr="00F21859">
              <w:rPr>
                <w:rFonts w:ascii="ＭＳ 明朝" w:eastAsia="ＭＳ 明朝" w:hAnsi="ＭＳ 明朝" w:hint="eastAsia"/>
                <w:sz w:val="18"/>
              </w:rPr>
              <w:t>それ以外にも自分の分からない語句を取り上げ</w:t>
            </w:r>
            <w:r w:rsidR="00E804CE">
              <w:rPr>
                <w:rFonts w:ascii="ＭＳ 明朝" w:eastAsia="ＭＳ 明朝" w:hAnsi="ＭＳ 明朝" w:hint="eastAsia"/>
                <w:sz w:val="18"/>
              </w:rPr>
              <w:t>、</w:t>
            </w:r>
            <w:r w:rsidRPr="00F21859">
              <w:rPr>
                <w:rFonts w:ascii="ＭＳ 明朝" w:eastAsia="ＭＳ 明朝" w:hAnsi="ＭＳ 明朝" w:hint="eastAsia"/>
                <w:sz w:val="18"/>
              </w:rPr>
              <w:t>意味や使われ方についても理解している。</w:t>
            </w:r>
          </w:p>
        </w:tc>
        <w:tc>
          <w:tcPr>
            <w:tcW w:w="4152" w:type="dxa"/>
          </w:tcPr>
          <w:p w14:paraId="4BD8942A" w14:textId="1CAA7B2D" w:rsidR="00E44CB8" w:rsidRPr="00F21859" w:rsidRDefault="00E44CB8" w:rsidP="00E804CE">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w:t>
            </w:r>
            <w:r w:rsidR="00E804CE">
              <w:rPr>
                <w:rFonts w:ascii="ＭＳ 明朝" w:eastAsia="ＭＳ 明朝" w:hAnsi="ＭＳ 明朝" w:hint="eastAsia"/>
                <w:sz w:val="18"/>
              </w:rPr>
              <w:t>、</w:t>
            </w:r>
            <w:r w:rsidRPr="00F21859">
              <w:rPr>
                <w:rFonts w:ascii="ＭＳ 明朝" w:eastAsia="ＭＳ 明朝" w:hAnsi="ＭＳ 明朝" w:hint="eastAsia"/>
                <w:sz w:val="18"/>
              </w:rPr>
              <w:t>指示された言葉の意味と働きを理解している。</w:t>
            </w:r>
          </w:p>
        </w:tc>
        <w:tc>
          <w:tcPr>
            <w:tcW w:w="4150" w:type="dxa"/>
          </w:tcPr>
          <w:p w14:paraId="4EB8F529" w14:textId="7A91AEF4" w:rsidR="00E44CB8" w:rsidRPr="00F21859" w:rsidRDefault="00E44CB8" w:rsidP="00E804CE">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・本文の語句のうち</w:t>
            </w:r>
            <w:r w:rsidR="00E804CE">
              <w:rPr>
                <w:rFonts w:ascii="ＭＳ 明朝" w:eastAsia="ＭＳ 明朝" w:hAnsi="ＭＳ 明朝" w:hint="eastAsia"/>
                <w:sz w:val="18"/>
              </w:rPr>
              <w:t>、</w:t>
            </w:r>
            <w:r w:rsidRPr="00F21859">
              <w:rPr>
                <w:rFonts w:ascii="ＭＳ 明朝" w:eastAsia="ＭＳ 明朝" w:hAnsi="ＭＳ 明朝" w:hint="eastAsia"/>
                <w:sz w:val="18"/>
              </w:rPr>
              <w:t>指示された言葉の意味と働きを理解していない。</w:t>
            </w:r>
          </w:p>
        </w:tc>
      </w:tr>
      <w:tr w:rsidR="00E44CB8" w:rsidRPr="00F21859" w14:paraId="4666647D" w14:textId="77777777" w:rsidTr="00E804CE">
        <w:trPr>
          <w:gridAfter w:val="1"/>
          <w:wAfter w:w="8" w:type="dxa"/>
        </w:trPr>
        <w:tc>
          <w:tcPr>
            <w:tcW w:w="942" w:type="dxa"/>
            <w:vMerge/>
            <w:shd w:val="clear" w:color="auto" w:fill="D9D9D9" w:themeFill="background1" w:themeFillShade="D9"/>
            <w:textDirection w:val="tbRlV"/>
            <w:vAlign w:val="center"/>
          </w:tcPr>
          <w:p w14:paraId="6A0A9EE6" w14:textId="77777777" w:rsidR="00E44CB8" w:rsidRPr="00F21859" w:rsidRDefault="00E44CB8" w:rsidP="00E804C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7EC1BC" w14:textId="77777777" w:rsidR="00E44CB8" w:rsidRPr="00F21859" w:rsidRDefault="00E44CB8" w:rsidP="00E804CE">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F21859">
              <w:rPr>
                <w:rFonts w:ascii="ＭＳ ゴシック" w:eastAsia="ＭＳ ゴシック" w:hAnsi="ＭＳ ゴシック" w:hint="eastAsia"/>
                <w:sz w:val="20"/>
              </w:rPr>
              <w:t>時代の特質</w:t>
            </w:r>
          </w:p>
          <w:p w14:paraId="7DDB1D83" w14:textId="77777777" w:rsidR="00E44CB8" w:rsidRPr="00F21859" w:rsidRDefault="00E44CB8" w:rsidP="00E804CE">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rPr>
              <w:t>（２）ア</w:t>
            </w:r>
          </w:p>
        </w:tc>
        <w:tc>
          <w:tcPr>
            <w:tcW w:w="4152" w:type="dxa"/>
          </w:tcPr>
          <w:p w14:paraId="5A083116" w14:textId="4E3B0105" w:rsidR="00E44CB8" w:rsidRPr="00F21859" w:rsidRDefault="00E44CB8" w:rsidP="00E804CE">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・作品が書かれた時代背景を理解し</w:t>
            </w:r>
            <w:r w:rsidR="00E804CE">
              <w:rPr>
                <w:rFonts w:ascii="ＭＳ 明朝" w:eastAsia="ＭＳ 明朝" w:hAnsi="ＭＳ 明朝" w:hint="eastAsia"/>
                <w:sz w:val="18"/>
              </w:rPr>
              <w:t>、</w:t>
            </w:r>
            <w:r w:rsidRPr="00F21859">
              <w:rPr>
                <w:rFonts w:ascii="ＭＳ 明朝" w:eastAsia="ＭＳ 明朝" w:hAnsi="ＭＳ 明朝" w:hint="eastAsia"/>
                <w:sz w:val="18"/>
              </w:rPr>
              <w:t>その内容を説明している。</w:t>
            </w:r>
          </w:p>
        </w:tc>
        <w:tc>
          <w:tcPr>
            <w:tcW w:w="4152" w:type="dxa"/>
          </w:tcPr>
          <w:p w14:paraId="074FF4A2" w14:textId="77777777" w:rsidR="00E44CB8" w:rsidRPr="00F21859" w:rsidRDefault="00E44CB8" w:rsidP="00E804CE">
            <w:pPr>
              <w:widowControl/>
              <w:ind w:left="180" w:hangingChars="100" w:hanging="180"/>
              <w:jc w:val="left"/>
              <w:rPr>
                <w:rFonts w:ascii="ＭＳ 明朝" w:eastAsia="ＭＳ 明朝" w:hAnsi="ＭＳ 明朝"/>
                <w:color w:val="000000" w:themeColor="text1"/>
                <w:sz w:val="18"/>
              </w:rPr>
            </w:pPr>
            <w:r w:rsidRPr="00F21859">
              <w:rPr>
                <w:rFonts w:ascii="ＭＳ 明朝" w:eastAsia="ＭＳ 明朝" w:hAnsi="ＭＳ 明朝" w:hint="eastAsia"/>
                <w:sz w:val="18"/>
              </w:rPr>
              <w:t>・作品が書かれた時代背景を理解している。</w:t>
            </w:r>
          </w:p>
        </w:tc>
        <w:tc>
          <w:tcPr>
            <w:tcW w:w="4150" w:type="dxa"/>
          </w:tcPr>
          <w:p w14:paraId="2168A3F3" w14:textId="77777777" w:rsidR="00E44CB8" w:rsidRPr="00E63736" w:rsidRDefault="00E44CB8" w:rsidP="00E804CE">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・作品が書かれた時代背景を理解してい</w:t>
            </w:r>
            <w:r>
              <w:rPr>
                <w:rFonts w:ascii="ＭＳ 明朝" w:eastAsia="ＭＳ 明朝" w:hAnsi="ＭＳ 明朝" w:hint="eastAsia"/>
                <w:sz w:val="18"/>
              </w:rPr>
              <w:t>ない。</w:t>
            </w:r>
          </w:p>
        </w:tc>
      </w:tr>
      <w:tr w:rsidR="00E44CB8" w:rsidRPr="00F21859" w14:paraId="10D88A18" w14:textId="77777777" w:rsidTr="00E804CE">
        <w:trPr>
          <w:gridAfter w:val="1"/>
          <w:wAfter w:w="8" w:type="dxa"/>
        </w:trPr>
        <w:tc>
          <w:tcPr>
            <w:tcW w:w="942" w:type="dxa"/>
            <w:vMerge/>
            <w:shd w:val="clear" w:color="auto" w:fill="D9D9D9" w:themeFill="background1" w:themeFillShade="D9"/>
            <w:textDirection w:val="tbRlV"/>
            <w:vAlign w:val="center"/>
          </w:tcPr>
          <w:p w14:paraId="6129E6A0" w14:textId="77777777" w:rsidR="00E44CB8" w:rsidRPr="00F21859" w:rsidRDefault="00E44CB8" w:rsidP="00E804C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817273" w14:textId="77777777" w:rsidR="00E44CB8" w:rsidRPr="00F21859" w:rsidRDefault="00E44CB8" w:rsidP="00E804CE">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③読書の意義</w:t>
            </w:r>
          </w:p>
          <w:p w14:paraId="441075F3" w14:textId="77777777" w:rsidR="00E44CB8" w:rsidRPr="00F21859" w:rsidRDefault="00E44CB8" w:rsidP="00E804CE">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bdr w:val="single" w:sz="4" w:space="0" w:color="auto" w:frame="1"/>
              </w:rPr>
              <w:t>（２）イ</w:t>
            </w:r>
          </w:p>
        </w:tc>
        <w:tc>
          <w:tcPr>
            <w:tcW w:w="4152" w:type="dxa"/>
          </w:tcPr>
          <w:p w14:paraId="4689D2C1" w14:textId="04C566F5" w:rsidR="00E44CB8" w:rsidRPr="00F21859" w:rsidRDefault="00E44CB8" w:rsidP="00E804CE">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作品に込められた寓意を捉えることを通して</w:t>
            </w:r>
            <w:r w:rsidR="00E804CE">
              <w:rPr>
                <w:rFonts w:ascii="ＭＳ 明朝" w:eastAsia="ＭＳ 明朝" w:hAnsi="ＭＳ 明朝" w:hint="eastAsia"/>
                <w:sz w:val="18"/>
              </w:rPr>
              <w:t>、</w:t>
            </w:r>
            <w:r w:rsidRPr="00B741C7">
              <w:rPr>
                <w:rFonts w:ascii="ＭＳ 明朝" w:eastAsia="ＭＳ 明朝" w:hAnsi="ＭＳ 明朝" w:hint="eastAsia"/>
                <w:sz w:val="18"/>
              </w:rPr>
              <w:t>自分のものの見方</w:t>
            </w:r>
            <w:r w:rsidR="00E804CE">
              <w:rPr>
                <w:rFonts w:ascii="ＭＳ 明朝" w:eastAsia="ＭＳ 明朝" w:hAnsi="ＭＳ 明朝" w:hint="eastAsia"/>
                <w:sz w:val="18"/>
              </w:rPr>
              <w:t>、</w:t>
            </w:r>
            <w:r w:rsidRPr="00B741C7">
              <w:rPr>
                <w:rFonts w:ascii="ＭＳ 明朝" w:eastAsia="ＭＳ 明朝" w:hAnsi="ＭＳ 明朝" w:hint="eastAsia"/>
                <w:sz w:val="18"/>
              </w:rPr>
              <w:t>感じ方</w:t>
            </w:r>
            <w:r w:rsidR="00E804CE">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w:t>
            </w:r>
            <w:r w:rsidR="00E804CE">
              <w:rPr>
                <w:rFonts w:ascii="ＭＳ 明朝" w:eastAsia="ＭＳ 明朝" w:hAnsi="ＭＳ 明朝" w:hint="eastAsia"/>
                <w:sz w:val="18"/>
              </w:rPr>
              <w:t>、</w:t>
            </w:r>
            <w:r w:rsidRPr="00B741C7">
              <w:rPr>
                <w:rFonts w:ascii="ＭＳ 明朝" w:eastAsia="ＭＳ 明朝" w:hAnsi="ＭＳ 明朝" w:hint="eastAsia"/>
                <w:sz w:val="18"/>
              </w:rPr>
              <w:t>根拠をもって説明している。</w:t>
            </w:r>
          </w:p>
        </w:tc>
        <w:tc>
          <w:tcPr>
            <w:tcW w:w="4152" w:type="dxa"/>
          </w:tcPr>
          <w:p w14:paraId="30670A09" w14:textId="5D0F8458" w:rsidR="00E44CB8" w:rsidRPr="00F21859" w:rsidRDefault="00E44CB8" w:rsidP="00E804CE">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作品に込められた寓意を捉えることを通して</w:t>
            </w:r>
            <w:r w:rsidR="00E804CE">
              <w:rPr>
                <w:rFonts w:ascii="ＭＳ 明朝" w:eastAsia="ＭＳ 明朝" w:hAnsi="ＭＳ 明朝" w:hint="eastAsia"/>
                <w:sz w:val="18"/>
              </w:rPr>
              <w:t>、</w:t>
            </w:r>
            <w:r w:rsidRPr="00B741C7">
              <w:rPr>
                <w:rFonts w:ascii="ＭＳ 明朝" w:eastAsia="ＭＳ 明朝" w:hAnsi="ＭＳ 明朝" w:hint="eastAsia"/>
                <w:sz w:val="18"/>
              </w:rPr>
              <w:t>自分のものの見方</w:t>
            </w:r>
            <w:r w:rsidR="00E804CE">
              <w:rPr>
                <w:rFonts w:ascii="ＭＳ 明朝" w:eastAsia="ＭＳ 明朝" w:hAnsi="ＭＳ 明朝" w:hint="eastAsia"/>
                <w:sz w:val="18"/>
              </w:rPr>
              <w:t>、</w:t>
            </w:r>
            <w:r w:rsidRPr="00B741C7">
              <w:rPr>
                <w:rFonts w:ascii="ＭＳ 明朝" w:eastAsia="ＭＳ 明朝" w:hAnsi="ＭＳ 明朝" w:hint="eastAsia"/>
                <w:sz w:val="18"/>
              </w:rPr>
              <w:t>感じ方</w:t>
            </w:r>
            <w:r w:rsidR="00E804CE">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理解している</w:t>
            </w:r>
            <w:r>
              <w:rPr>
                <w:rFonts w:ascii="ＭＳ 明朝" w:eastAsia="ＭＳ 明朝" w:hAnsi="ＭＳ 明朝" w:hint="eastAsia"/>
                <w:sz w:val="18"/>
              </w:rPr>
              <w:t>。</w:t>
            </w:r>
          </w:p>
        </w:tc>
        <w:tc>
          <w:tcPr>
            <w:tcW w:w="4150" w:type="dxa"/>
          </w:tcPr>
          <w:p w14:paraId="7BF8BF87" w14:textId="13E293F9" w:rsidR="00E44CB8" w:rsidRPr="00F21859" w:rsidRDefault="00E44CB8" w:rsidP="00E804CE">
            <w:pPr>
              <w:widowControl/>
              <w:ind w:left="180" w:hangingChars="100" w:hanging="180"/>
              <w:jc w:val="left"/>
              <w:rPr>
                <w:rFonts w:ascii="ＭＳ 明朝" w:eastAsia="ＭＳ 明朝" w:hAnsi="ＭＳ 明朝"/>
                <w:sz w:val="18"/>
              </w:rPr>
            </w:pPr>
            <w:r w:rsidRPr="00F21859">
              <w:rPr>
                <w:rFonts w:ascii="ＭＳ 明朝" w:eastAsia="ＭＳ 明朝" w:hAnsi="ＭＳ 明朝" w:hint="eastAsia"/>
                <w:sz w:val="18"/>
              </w:rPr>
              <w:t>・</w:t>
            </w:r>
            <w:r>
              <w:rPr>
                <w:rFonts w:ascii="ＭＳ 明朝" w:eastAsia="ＭＳ 明朝" w:hAnsi="ＭＳ 明朝" w:hint="eastAsia"/>
                <w:sz w:val="18"/>
              </w:rPr>
              <w:t>作品に込められた寓意を捉えることを通して</w:t>
            </w:r>
            <w:r w:rsidR="00E804CE">
              <w:rPr>
                <w:rFonts w:ascii="ＭＳ 明朝" w:eastAsia="ＭＳ 明朝" w:hAnsi="ＭＳ 明朝" w:hint="eastAsia"/>
                <w:sz w:val="18"/>
              </w:rPr>
              <w:t>、</w:t>
            </w:r>
            <w:r w:rsidRPr="00B741C7">
              <w:rPr>
                <w:rFonts w:ascii="ＭＳ 明朝" w:eastAsia="ＭＳ 明朝" w:hAnsi="ＭＳ 明朝" w:hint="eastAsia"/>
                <w:sz w:val="18"/>
              </w:rPr>
              <w:t>自分のものの見方</w:t>
            </w:r>
            <w:r w:rsidR="00E804CE">
              <w:rPr>
                <w:rFonts w:ascii="ＭＳ 明朝" w:eastAsia="ＭＳ 明朝" w:hAnsi="ＭＳ 明朝" w:hint="eastAsia"/>
                <w:sz w:val="18"/>
              </w:rPr>
              <w:t>、</w:t>
            </w:r>
            <w:r w:rsidRPr="00B741C7">
              <w:rPr>
                <w:rFonts w:ascii="ＭＳ 明朝" w:eastAsia="ＭＳ 明朝" w:hAnsi="ＭＳ 明朝" w:hint="eastAsia"/>
                <w:sz w:val="18"/>
              </w:rPr>
              <w:t>感じ方</w:t>
            </w:r>
            <w:r w:rsidR="00E804CE">
              <w:rPr>
                <w:rFonts w:ascii="ＭＳ 明朝" w:eastAsia="ＭＳ 明朝" w:hAnsi="ＭＳ 明朝" w:hint="eastAsia"/>
                <w:sz w:val="18"/>
              </w:rPr>
              <w:t>、</w:t>
            </w:r>
            <w:r w:rsidRPr="00B741C7">
              <w:rPr>
                <w:rFonts w:ascii="ＭＳ 明朝" w:eastAsia="ＭＳ 明朝" w:hAnsi="ＭＳ 明朝" w:hint="eastAsia"/>
                <w:sz w:val="18"/>
              </w:rPr>
              <w:t>考え方を深める意義</w:t>
            </w:r>
            <w:r>
              <w:rPr>
                <w:rFonts w:ascii="ＭＳ 明朝" w:eastAsia="ＭＳ 明朝" w:hAnsi="ＭＳ 明朝" w:hint="eastAsia"/>
                <w:sz w:val="18"/>
              </w:rPr>
              <w:t>を</w:t>
            </w:r>
            <w:r w:rsidRPr="00B741C7">
              <w:rPr>
                <w:rFonts w:ascii="ＭＳ 明朝" w:eastAsia="ＭＳ 明朝" w:hAnsi="ＭＳ 明朝" w:hint="eastAsia"/>
                <w:sz w:val="18"/>
              </w:rPr>
              <w:t>理解してい</w:t>
            </w:r>
            <w:r>
              <w:rPr>
                <w:rFonts w:ascii="ＭＳ 明朝" w:eastAsia="ＭＳ 明朝" w:hAnsi="ＭＳ 明朝" w:hint="eastAsia"/>
                <w:sz w:val="18"/>
              </w:rPr>
              <w:t>ない。</w:t>
            </w:r>
          </w:p>
        </w:tc>
      </w:tr>
      <w:tr w:rsidR="00E44CB8" w:rsidRPr="00F21859" w14:paraId="4996CC43" w14:textId="77777777" w:rsidTr="00E804CE">
        <w:trPr>
          <w:gridAfter w:val="1"/>
          <w:wAfter w:w="8" w:type="dxa"/>
          <w:trHeight w:val="307"/>
        </w:trPr>
        <w:tc>
          <w:tcPr>
            <w:tcW w:w="942" w:type="dxa"/>
            <w:vMerge w:val="restart"/>
            <w:shd w:val="clear" w:color="auto" w:fill="D9D9D9" w:themeFill="background1" w:themeFillShade="D9"/>
            <w:textDirection w:val="tbRlV"/>
            <w:vAlign w:val="center"/>
          </w:tcPr>
          <w:p w14:paraId="5E366B7F" w14:textId="77777777" w:rsidR="00E44CB8" w:rsidRPr="00F21859" w:rsidRDefault="00E44CB8" w:rsidP="00E804CE">
            <w:pPr>
              <w:widowControl/>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8C6CA7D" w14:textId="77777777" w:rsidR="00E44CB8" w:rsidRPr="00F21859" w:rsidRDefault="00E44CB8" w:rsidP="00E804CE">
            <w:pPr>
              <w:widowControl/>
              <w:jc w:val="left"/>
              <w:rPr>
                <w:rFonts w:ascii="ＭＳ ゴシック" w:eastAsia="ＭＳ ゴシック" w:hAnsi="ＭＳ ゴシック"/>
                <w:sz w:val="20"/>
              </w:rPr>
            </w:pPr>
            <w:r w:rsidRPr="00F21859">
              <w:rPr>
                <w:rFonts w:ascii="ＭＳ ゴシック" w:eastAsia="ＭＳ ゴシック" w:hAnsi="ＭＳ ゴシック" w:hint="eastAsia"/>
                <w:sz w:val="20"/>
              </w:rPr>
              <w:t>④内容把握</w:t>
            </w:r>
          </w:p>
          <w:p w14:paraId="2D531812" w14:textId="77777777" w:rsidR="00E44CB8" w:rsidRPr="00F21859" w:rsidRDefault="00E44CB8" w:rsidP="00E804CE">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読（１）ア</w:t>
            </w:r>
          </w:p>
        </w:tc>
        <w:tc>
          <w:tcPr>
            <w:tcW w:w="4152" w:type="dxa"/>
          </w:tcPr>
          <w:p w14:paraId="67CF2B46" w14:textId="2B0222A4" w:rsidR="00E44CB8" w:rsidRPr="001F2B67"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kern w:val="0"/>
                <w:sz w:val="18"/>
                <w:szCs w:val="18"/>
              </w:rPr>
              <w:t>・岩屋の内外の動植物の様子と</w:t>
            </w:r>
            <w:r w:rsidR="00E804CE">
              <w:rPr>
                <w:rFonts w:ascii="ＭＳ 明朝" w:eastAsia="ＭＳ 明朝" w:hAnsi="ＭＳ 明朝" w:hint="eastAsia"/>
                <w:kern w:val="0"/>
                <w:sz w:val="18"/>
                <w:szCs w:val="18"/>
              </w:rPr>
              <w:t>、</w:t>
            </w:r>
            <w:r w:rsidRPr="001F2B67">
              <w:rPr>
                <w:rFonts w:ascii="ＭＳ 明朝" w:eastAsia="ＭＳ 明朝" w:hAnsi="ＭＳ 明朝" w:hint="eastAsia"/>
                <w:kern w:val="0"/>
                <w:sz w:val="18"/>
                <w:szCs w:val="18"/>
              </w:rPr>
              <w:t>それぞれに対する山椒魚の気持ちを</w:t>
            </w:r>
            <w:r w:rsidRPr="001F2B67">
              <w:rPr>
                <w:rFonts w:ascii="ＭＳ 明朝" w:eastAsia="ＭＳ 明朝" w:hAnsi="ＭＳ 明朝" w:hint="eastAsia"/>
                <w:sz w:val="18"/>
              </w:rPr>
              <w:t>読み取り</w:t>
            </w:r>
            <w:r w:rsidR="00E804CE">
              <w:rPr>
                <w:rFonts w:ascii="ＭＳ 明朝" w:eastAsia="ＭＳ 明朝" w:hAnsi="ＭＳ 明朝" w:hint="eastAsia"/>
                <w:sz w:val="18"/>
              </w:rPr>
              <w:t>、</w:t>
            </w:r>
            <w:r w:rsidRPr="001F2B67">
              <w:rPr>
                <w:rFonts w:ascii="ＭＳ 明朝" w:eastAsia="ＭＳ 明朝" w:hAnsi="ＭＳ 明朝" w:hint="eastAsia"/>
                <w:sz w:val="18"/>
              </w:rPr>
              <w:t>根拠とともに説明している。</w:t>
            </w:r>
          </w:p>
          <w:p w14:paraId="11BC1A3D" w14:textId="6D94E04D" w:rsidR="00E44CB8" w:rsidRPr="001F2B67"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w:t>
            </w:r>
            <w:r w:rsidRPr="001F2B67">
              <w:rPr>
                <w:rFonts w:ascii="ＭＳ 明朝" w:eastAsia="ＭＳ 明朝" w:hAnsi="ＭＳ 明朝" w:hint="eastAsia"/>
                <w:kern w:val="0"/>
                <w:sz w:val="18"/>
                <w:szCs w:val="18"/>
              </w:rPr>
              <w:t>小えびの侵入に伴う山椒魚の心境の変化と</w:t>
            </w:r>
            <w:r w:rsidR="00E804CE">
              <w:rPr>
                <w:rFonts w:ascii="ＭＳ 明朝" w:eastAsia="ＭＳ 明朝" w:hAnsi="ＭＳ 明朝" w:hint="eastAsia"/>
                <w:kern w:val="0"/>
                <w:sz w:val="18"/>
                <w:szCs w:val="18"/>
              </w:rPr>
              <w:t>、</w:t>
            </w:r>
            <w:r w:rsidRPr="001F2B67">
              <w:rPr>
                <w:rFonts w:ascii="ＭＳ 明朝" w:eastAsia="ＭＳ 明朝" w:hAnsi="ＭＳ 明朝" w:hint="eastAsia"/>
                <w:kern w:val="0"/>
                <w:sz w:val="18"/>
                <w:szCs w:val="18"/>
              </w:rPr>
              <w:t>その後の山椒魚の行動を読み取り</w:t>
            </w:r>
            <w:r w:rsidR="00E804CE">
              <w:rPr>
                <w:rFonts w:ascii="ＭＳ 明朝" w:eastAsia="ＭＳ 明朝" w:hAnsi="ＭＳ 明朝" w:hint="eastAsia"/>
                <w:kern w:val="0"/>
                <w:sz w:val="18"/>
                <w:szCs w:val="18"/>
              </w:rPr>
              <w:t>、</w:t>
            </w:r>
            <w:r w:rsidRPr="001F2B67">
              <w:rPr>
                <w:rFonts w:ascii="ＭＳ 明朝" w:eastAsia="ＭＳ 明朝" w:hAnsi="ＭＳ 明朝" w:hint="eastAsia"/>
                <w:sz w:val="18"/>
              </w:rPr>
              <w:t>説明している。</w:t>
            </w:r>
          </w:p>
          <w:p w14:paraId="784748A9" w14:textId="53FE3C6A" w:rsidR="00E44CB8" w:rsidRPr="00F21859"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・山椒魚と蛙の関係の変化から</w:t>
            </w:r>
            <w:r w:rsidR="00E804CE">
              <w:rPr>
                <w:rFonts w:ascii="ＭＳ 明朝" w:eastAsia="ＭＳ 明朝" w:hAnsi="ＭＳ 明朝" w:hint="eastAsia"/>
                <w:sz w:val="18"/>
              </w:rPr>
              <w:t>、</w:t>
            </w:r>
            <w:r w:rsidRPr="001F2B67">
              <w:rPr>
                <w:rFonts w:ascii="ＭＳ 明朝" w:eastAsia="ＭＳ 明朝" w:hAnsi="ＭＳ 明朝" w:hint="eastAsia"/>
                <w:sz w:val="18"/>
              </w:rPr>
              <w:t>蛙が山椒魚に与えた影響を読み取り</w:t>
            </w:r>
            <w:r w:rsidR="00E804CE">
              <w:rPr>
                <w:rFonts w:ascii="ＭＳ 明朝" w:eastAsia="ＭＳ 明朝" w:hAnsi="ＭＳ 明朝" w:hint="eastAsia"/>
                <w:sz w:val="18"/>
              </w:rPr>
              <w:t>、</w:t>
            </w:r>
            <w:r w:rsidRPr="001F2B67">
              <w:rPr>
                <w:rFonts w:ascii="ＭＳ 明朝" w:eastAsia="ＭＳ 明朝" w:hAnsi="ＭＳ 明朝" w:hint="eastAsia"/>
                <w:sz w:val="18"/>
              </w:rPr>
              <w:t>根拠とともに説明している。</w:t>
            </w:r>
          </w:p>
        </w:tc>
        <w:tc>
          <w:tcPr>
            <w:tcW w:w="4152" w:type="dxa"/>
          </w:tcPr>
          <w:p w14:paraId="61BB6591" w14:textId="2518C4F1" w:rsidR="00E44CB8" w:rsidRPr="001F2B67"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kern w:val="0"/>
                <w:sz w:val="18"/>
                <w:szCs w:val="18"/>
              </w:rPr>
              <w:t>・岩屋の内外の動植物の様子と</w:t>
            </w:r>
            <w:r w:rsidR="00E804CE">
              <w:rPr>
                <w:rFonts w:ascii="ＭＳ 明朝" w:eastAsia="ＭＳ 明朝" w:hAnsi="ＭＳ 明朝" w:hint="eastAsia"/>
                <w:kern w:val="0"/>
                <w:sz w:val="18"/>
                <w:szCs w:val="18"/>
              </w:rPr>
              <w:t>、</w:t>
            </w:r>
            <w:r w:rsidRPr="001F2B67">
              <w:rPr>
                <w:rFonts w:ascii="ＭＳ 明朝" w:eastAsia="ＭＳ 明朝" w:hAnsi="ＭＳ 明朝" w:hint="eastAsia"/>
                <w:kern w:val="0"/>
                <w:sz w:val="18"/>
                <w:szCs w:val="18"/>
              </w:rPr>
              <w:t>それぞれに対する山椒魚の気持ちを</w:t>
            </w:r>
            <w:r w:rsidRPr="001F2B67">
              <w:rPr>
                <w:rFonts w:ascii="ＭＳ 明朝" w:eastAsia="ＭＳ 明朝" w:hAnsi="ＭＳ 明朝" w:hint="eastAsia"/>
                <w:sz w:val="18"/>
              </w:rPr>
              <w:t>読み取っている。</w:t>
            </w:r>
          </w:p>
          <w:p w14:paraId="6D345459" w14:textId="77777777" w:rsidR="00E44CB8" w:rsidRPr="001F2B67" w:rsidRDefault="00E44CB8" w:rsidP="00E804CE">
            <w:pPr>
              <w:widowControl/>
              <w:ind w:left="180" w:hangingChars="100" w:hanging="180"/>
              <w:jc w:val="left"/>
              <w:rPr>
                <w:rFonts w:ascii="ＭＳ 明朝" w:eastAsia="ＭＳ 明朝" w:hAnsi="ＭＳ 明朝"/>
                <w:sz w:val="18"/>
              </w:rPr>
            </w:pPr>
          </w:p>
          <w:p w14:paraId="0B94D106" w14:textId="6134C0DC" w:rsidR="00E44CB8" w:rsidRPr="001F2B67" w:rsidRDefault="00E44CB8" w:rsidP="00E804CE">
            <w:pPr>
              <w:widowControl/>
              <w:ind w:left="180" w:hangingChars="100" w:hanging="180"/>
              <w:jc w:val="left"/>
              <w:rPr>
                <w:rFonts w:ascii="ＭＳ 明朝" w:eastAsia="ＭＳ 明朝" w:hAnsi="ＭＳ 明朝"/>
                <w:kern w:val="0"/>
                <w:sz w:val="18"/>
                <w:szCs w:val="18"/>
              </w:rPr>
            </w:pPr>
            <w:r w:rsidRPr="001F2B67">
              <w:rPr>
                <w:rFonts w:ascii="ＭＳ 明朝" w:eastAsia="ＭＳ 明朝" w:hAnsi="ＭＳ 明朝" w:hint="eastAsia"/>
                <w:sz w:val="18"/>
              </w:rPr>
              <w:t>・</w:t>
            </w:r>
            <w:r w:rsidRPr="001F2B67">
              <w:rPr>
                <w:rFonts w:ascii="ＭＳ 明朝" w:eastAsia="ＭＳ 明朝" w:hAnsi="ＭＳ 明朝" w:hint="eastAsia"/>
                <w:kern w:val="0"/>
                <w:sz w:val="18"/>
                <w:szCs w:val="18"/>
              </w:rPr>
              <w:t>小えびの侵入に伴う山椒魚の心境の変化と</w:t>
            </w:r>
            <w:r w:rsidR="00E804CE">
              <w:rPr>
                <w:rFonts w:ascii="ＭＳ 明朝" w:eastAsia="ＭＳ 明朝" w:hAnsi="ＭＳ 明朝" w:hint="eastAsia"/>
                <w:kern w:val="0"/>
                <w:sz w:val="18"/>
                <w:szCs w:val="18"/>
              </w:rPr>
              <w:t>、</w:t>
            </w:r>
            <w:r w:rsidRPr="001F2B67">
              <w:rPr>
                <w:rFonts w:ascii="ＭＳ 明朝" w:eastAsia="ＭＳ 明朝" w:hAnsi="ＭＳ 明朝" w:hint="eastAsia"/>
                <w:kern w:val="0"/>
                <w:sz w:val="18"/>
                <w:szCs w:val="18"/>
              </w:rPr>
              <w:t>その後の山椒魚の行動を読み取っている。</w:t>
            </w:r>
          </w:p>
          <w:p w14:paraId="67237BDD" w14:textId="77777777" w:rsidR="00E44CB8" w:rsidRPr="001F2B67" w:rsidRDefault="00E44CB8" w:rsidP="00E804CE">
            <w:pPr>
              <w:widowControl/>
              <w:ind w:left="180" w:hangingChars="100" w:hanging="180"/>
              <w:jc w:val="left"/>
              <w:rPr>
                <w:rFonts w:ascii="ＭＳ 明朝" w:eastAsia="ＭＳ 明朝" w:hAnsi="ＭＳ 明朝"/>
                <w:sz w:val="18"/>
              </w:rPr>
            </w:pPr>
          </w:p>
          <w:p w14:paraId="5753BF53" w14:textId="4C5E933E" w:rsidR="00E44CB8" w:rsidRPr="001F2B67"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・山椒魚と蛙の関係の変化から</w:t>
            </w:r>
            <w:r w:rsidR="00E804CE">
              <w:rPr>
                <w:rFonts w:ascii="ＭＳ 明朝" w:eastAsia="ＭＳ 明朝" w:hAnsi="ＭＳ 明朝" w:hint="eastAsia"/>
                <w:sz w:val="18"/>
              </w:rPr>
              <w:t>、</w:t>
            </w:r>
            <w:r w:rsidRPr="001F2B67">
              <w:rPr>
                <w:rFonts w:ascii="ＭＳ 明朝" w:eastAsia="ＭＳ 明朝" w:hAnsi="ＭＳ 明朝" w:hint="eastAsia"/>
                <w:sz w:val="18"/>
              </w:rPr>
              <w:t>蛙が山椒魚に与えた影響を読み取っている。</w:t>
            </w:r>
          </w:p>
        </w:tc>
        <w:tc>
          <w:tcPr>
            <w:tcW w:w="4150" w:type="dxa"/>
          </w:tcPr>
          <w:p w14:paraId="42DFBE86" w14:textId="33D2C31A" w:rsidR="00E44CB8" w:rsidRPr="001F2B67"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kern w:val="0"/>
                <w:sz w:val="18"/>
                <w:szCs w:val="18"/>
              </w:rPr>
              <w:t>・岩屋の内外の動植物の様子と</w:t>
            </w:r>
            <w:r w:rsidR="00E804CE">
              <w:rPr>
                <w:rFonts w:ascii="ＭＳ 明朝" w:eastAsia="ＭＳ 明朝" w:hAnsi="ＭＳ 明朝" w:hint="eastAsia"/>
                <w:kern w:val="0"/>
                <w:sz w:val="18"/>
                <w:szCs w:val="18"/>
              </w:rPr>
              <w:t>、</w:t>
            </w:r>
            <w:r w:rsidRPr="001F2B67">
              <w:rPr>
                <w:rFonts w:ascii="ＭＳ 明朝" w:eastAsia="ＭＳ 明朝" w:hAnsi="ＭＳ 明朝" w:hint="eastAsia"/>
                <w:kern w:val="0"/>
                <w:sz w:val="18"/>
                <w:szCs w:val="18"/>
              </w:rPr>
              <w:t>それぞれに対する山椒魚の気持ちを</w:t>
            </w:r>
            <w:r w:rsidRPr="001F2B67">
              <w:rPr>
                <w:rFonts w:ascii="ＭＳ 明朝" w:eastAsia="ＭＳ 明朝" w:hAnsi="ＭＳ 明朝" w:hint="eastAsia"/>
                <w:sz w:val="18"/>
              </w:rPr>
              <w:t>読み取っていない。</w:t>
            </w:r>
          </w:p>
          <w:p w14:paraId="1C9CFFAF" w14:textId="77777777" w:rsidR="00E44CB8" w:rsidRPr="001F2B67" w:rsidRDefault="00E44CB8" w:rsidP="00E804CE">
            <w:pPr>
              <w:widowControl/>
              <w:ind w:left="180" w:hangingChars="100" w:hanging="180"/>
              <w:jc w:val="left"/>
              <w:rPr>
                <w:rFonts w:ascii="ＭＳ 明朝" w:eastAsia="ＭＳ 明朝" w:hAnsi="ＭＳ 明朝"/>
                <w:sz w:val="18"/>
              </w:rPr>
            </w:pPr>
          </w:p>
          <w:p w14:paraId="4E09B0B8" w14:textId="31B1BA72" w:rsidR="00E44CB8" w:rsidRPr="001F2B67" w:rsidRDefault="00E44CB8" w:rsidP="00E804CE">
            <w:pPr>
              <w:widowControl/>
              <w:ind w:left="180" w:hangingChars="100" w:hanging="180"/>
              <w:jc w:val="left"/>
              <w:rPr>
                <w:rFonts w:ascii="ＭＳ 明朝" w:eastAsia="ＭＳ 明朝" w:hAnsi="ＭＳ 明朝"/>
                <w:kern w:val="0"/>
                <w:sz w:val="18"/>
                <w:szCs w:val="18"/>
              </w:rPr>
            </w:pPr>
            <w:r w:rsidRPr="001F2B67">
              <w:rPr>
                <w:rFonts w:ascii="ＭＳ 明朝" w:eastAsia="ＭＳ 明朝" w:hAnsi="ＭＳ 明朝" w:hint="eastAsia"/>
                <w:sz w:val="18"/>
              </w:rPr>
              <w:t>・</w:t>
            </w:r>
            <w:r w:rsidRPr="001F2B67">
              <w:rPr>
                <w:rFonts w:ascii="ＭＳ 明朝" w:eastAsia="ＭＳ 明朝" w:hAnsi="ＭＳ 明朝" w:hint="eastAsia"/>
                <w:kern w:val="0"/>
                <w:sz w:val="18"/>
                <w:szCs w:val="18"/>
              </w:rPr>
              <w:t>小えびの侵入に伴う山椒魚の心境の変化と</w:t>
            </w:r>
            <w:r w:rsidR="00E804CE">
              <w:rPr>
                <w:rFonts w:ascii="ＭＳ 明朝" w:eastAsia="ＭＳ 明朝" w:hAnsi="ＭＳ 明朝" w:hint="eastAsia"/>
                <w:kern w:val="0"/>
                <w:sz w:val="18"/>
                <w:szCs w:val="18"/>
              </w:rPr>
              <w:t>、</w:t>
            </w:r>
            <w:r w:rsidRPr="001F2B67">
              <w:rPr>
                <w:rFonts w:ascii="ＭＳ 明朝" w:eastAsia="ＭＳ 明朝" w:hAnsi="ＭＳ 明朝" w:hint="eastAsia"/>
                <w:kern w:val="0"/>
                <w:sz w:val="18"/>
                <w:szCs w:val="18"/>
              </w:rPr>
              <w:t>その後の山椒魚の行動を読み取っていない。</w:t>
            </w:r>
          </w:p>
          <w:p w14:paraId="64CD5C02" w14:textId="77777777" w:rsidR="00E44CB8" w:rsidRPr="001F2B67" w:rsidRDefault="00E44CB8" w:rsidP="00E804CE">
            <w:pPr>
              <w:widowControl/>
              <w:ind w:left="180" w:hangingChars="100" w:hanging="180"/>
              <w:jc w:val="left"/>
              <w:rPr>
                <w:rFonts w:ascii="ＭＳ 明朝" w:eastAsia="ＭＳ 明朝" w:hAnsi="ＭＳ 明朝"/>
                <w:sz w:val="18"/>
              </w:rPr>
            </w:pPr>
          </w:p>
          <w:p w14:paraId="354F9869" w14:textId="661F99DD" w:rsidR="00E44CB8" w:rsidRPr="001F2B67" w:rsidRDefault="00E44CB8" w:rsidP="00E804CE">
            <w:pPr>
              <w:widowControl/>
              <w:ind w:left="180" w:hangingChars="100" w:hanging="180"/>
              <w:jc w:val="left"/>
              <w:rPr>
                <w:rFonts w:ascii="ＭＳ 明朝" w:eastAsia="ＭＳ 明朝" w:hAnsi="ＭＳ 明朝"/>
                <w:sz w:val="18"/>
              </w:rPr>
            </w:pPr>
            <w:r w:rsidRPr="001F2B67">
              <w:rPr>
                <w:rFonts w:ascii="ＭＳ 明朝" w:eastAsia="ＭＳ 明朝" w:hAnsi="ＭＳ 明朝" w:hint="eastAsia"/>
                <w:sz w:val="18"/>
              </w:rPr>
              <w:t>・山椒魚と蛙の関係の変化から</w:t>
            </w:r>
            <w:r w:rsidR="00E804CE">
              <w:rPr>
                <w:rFonts w:ascii="ＭＳ 明朝" w:eastAsia="ＭＳ 明朝" w:hAnsi="ＭＳ 明朝" w:hint="eastAsia"/>
                <w:sz w:val="18"/>
              </w:rPr>
              <w:t>、</w:t>
            </w:r>
            <w:r w:rsidRPr="001F2B67">
              <w:rPr>
                <w:rFonts w:ascii="ＭＳ 明朝" w:eastAsia="ＭＳ 明朝" w:hAnsi="ＭＳ 明朝" w:hint="eastAsia"/>
                <w:sz w:val="18"/>
              </w:rPr>
              <w:t>蛙が山椒魚に与えた影響を読み取っていない。</w:t>
            </w:r>
          </w:p>
        </w:tc>
      </w:tr>
      <w:tr w:rsidR="00E44CB8" w:rsidRPr="00C70621" w14:paraId="08774DDA" w14:textId="77777777" w:rsidTr="00E804CE">
        <w:trPr>
          <w:gridAfter w:val="1"/>
          <w:wAfter w:w="8" w:type="dxa"/>
        </w:trPr>
        <w:tc>
          <w:tcPr>
            <w:tcW w:w="942" w:type="dxa"/>
            <w:vMerge/>
            <w:shd w:val="clear" w:color="auto" w:fill="D9D9D9" w:themeFill="background1" w:themeFillShade="D9"/>
            <w:textDirection w:val="tbRlV"/>
            <w:vAlign w:val="center"/>
          </w:tcPr>
          <w:p w14:paraId="3926F132" w14:textId="77777777" w:rsidR="00E44CB8" w:rsidRPr="00F21859" w:rsidRDefault="00E44CB8" w:rsidP="00E804C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FFD040" w14:textId="77777777" w:rsidR="00E44CB8" w:rsidRPr="00F21859" w:rsidRDefault="00E44CB8" w:rsidP="00E804CE">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F21859">
              <w:rPr>
                <w:rFonts w:ascii="ＭＳ ゴシック" w:eastAsia="ＭＳ ゴシック" w:hAnsi="ＭＳ ゴシック" w:hint="eastAsia"/>
                <w:sz w:val="20"/>
              </w:rPr>
              <w:t>解釈の多様性</w:t>
            </w:r>
          </w:p>
          <w:p w14:paraId="61E4ECDB" w14:textId="77777777" w:rsidR="00E44CB8" w:rsidRPr="00F21859" w:rsidRDefault="00E44CB8" w:rsidP="00E804CE">
            <w:pPr>
              <w:widowControl/>
              <w:jc w:val="right"/>
              <w:rPr>
                <w:rFonts w:ascii="ＭＳ ゴシック" w:eastAsia="ＭＳ ゴシック" w:hAnsi="ＭＳ ゴシック"/>
                <w:sz w:val="20"/>
              </w:rPr>
            </w:pPr>
            <w:r w:rsidRPr="00F21859">
              <w:rPr>
                <w:rFonts w:ascii="ＭＳ ゴシック" w:eastAsia="ＭＳ ゴシック" w:hAnsi="ＭＳ ゴシック" w:hint="eastAsia"/>
                <w:sz w:val="20"/>
                <w:szCs w:val="20"/>
                <w:bdr w:val="single" w:sz="4" w:space="0" w:color="auto"/>
              </w:rPr>
              <w:t>読（１）エ</w:t>
            </w:r>
          </w:p>
        </w:tc>
        <w:tc>
          <w:tcPr>
            <w:tcW w:w="4152" w:type="dxa"/>
          </w:tcPr>
          <w:p w14:paraId="265F83F2" w14:textId="4C8EBD98" w:rsidR="00E44CB8" w:rsidRPr="00C70621" w:rsidRDefault="00E44CB8" w:rsidP="00E804CE">
            <w:pPr>
              <w:widowControl/>
              <w:ind w:left="180" w:hangingChars="100" w:hanging="180"/>
              <w:jc w:val="left"/>
              <w:rPr>
                <w:rFonts w:ascii="ＭＳ 明朝" w:eastAsia="ＭＳ 明朝" w:hAnsi="ＭＳ 明朝"/>
                <w:sz w:val="18"/>
              </w:rPr>
            </w:pP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に込められた寓意を考察し</w:t>
            </w:r>
            <w:r w:rsidR="00E804CE">
              <w:rPr>
                <w:rFonts w:ascii="ＭＳ 明朝" w:eastAsia="ＭＳ 明朝" w:hAnsi="ＭＳ 明朝" w:hint="eastAsia"/>
                <w:sz w:val="18"/>
                <w:szCs w:val="18"/>
              </w:rPr>
              <w:t>、</w:t>
            </w:r>
            <w:r w:rsidRPr="00C70621">
              <w:rPr>
                <w:rFonts w:ascii="ＭＳ 明朝" w:eastAsia="ＭＳ 明朝" w:hAnsi="ＭＳ 明朝" w:cs="Arial" w:hint="eastAsia"/>
                <w:color w:val="000000" w:themeColor="text1"/>
                <w:sz w:val="18"/>
                <w:szCs w:val="18"/>
              </w:rPr>
              <w:t>自分自身の生き方や考え方に触れながら</w:t>
            </w:r>
            <w:r w:rsidR="00E804CE">
              <w:rPr>
                <w:rFonts w:ascii="ＭＳ 明朝" w:eastAsia="ＭＳ 明朝" w:hAnsi="ＭＳ 明朝" w:cs="Arial" w:hint="eastAsia"/>
                <w:color w:val="000000" w:themeColor="text1"/>
                <w:sz w:val="18"/>
                <w:szCs w:val="18"/>
              </w:rPr>
              <w:t>、</w:t>
            </w:r>
            <w:r w:rsidRPr="00C70621">
              <w:rPr>
                <w:rFonts w:ascii="ＭＳ 明朝" w:eastAsia="ＭＳ 明朝" w:hAnsi="ＭＳ 明朝" w:hint="eastAsia"/>
                <w:sz w:val="18"/>
              </w:rPr>
              <w:t>解釈し</w:t>
            </w:r>
            <w:r w:rsidR="00E804CE">
              <w:rPr>
                <w:rFonts w:ascii="ＭＳ 明朝" w:eastAsia="ＭＳ 明朝" w:hAnsi="ＭＳ 明朝" w:hint="eastAsia"/>
                <w:sz w:val="18"/>
              </w:rPr>
              <w:t>、</w:t>
            </w:r>
            <w:r>
              <w:rPr>
                <w:rFonts w:ascii="ＭＳ 明朝" w:eastAsia="ＭＳ 明朝" w:hAnsi="ＭＳ 明朝" w:hint="eastAsia"/>
                <w:sz w:val="18"/>
              </w:rPr>
              <w:t>説明し</w:t>
            </w:r>
            <w:r w:rsidRPr="00C70621">
              <w:rPr>
                <w:rFonts w:ascii="ＭＳ 明朝" w:eastAsia="ＭＳ 明朝" w:hAnsi="ＭＳ 明朝" w:hint="eastAsia"/>
                <w:sz w:val="18"/>
              </w:rPr>
              <w:t>ている。</w:t>
            </w:r>
          </w:p>
        </w:tc>
        <w:tc>
          <w:tcPr>
            <w:tcW w:w="4152" w:type="dxa"/>
          </w:tcPr>
          <w:p w14:paraId="3955B474" w14:textId="003E2ABF" w:rsidR="00E44CB8" w:rsidRPr="00C70621" w:rsidRDefault="00E44CB8" w:rsidP="00E804CE">
            <w:pPr>
              <w:widowControl/>
              <w:ind w:left="180" w:hangingChars="100" w:hanging="180"/>
              <w:jc w:val="left"/>
              <w:rPr>
                <w:rFonts w:ascii="ＭＳ 明朝" w:eastAsia="ＭＳ 明朝" w:hAnsi="ＭＳ 明朝"/>
                <w:sz w:val="18"/>
              </w:rPr>
            </w:pP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に込められた寓意を考察し</w:t>
            </w:r>
            <w:r w:rsidR="00E804CE">
              <w:rPr>
                <w:rFonts w:ascii="ＭＳ 明朝" w:eastAsia="ＭＳ 明朝" w:hAnsi="ＭＳ 明朝" w:hint="eastAsia"/>
                <w:sz w:val="18"/>
                <w:szCs w:val="18"/>
              </w:rPr>
              <w:t>、</w:t>
            </w:r>
            <w:r w:rsidRPr="00C70621">
              <w:rPr>
                <w:rFonts w:ascii="ＭＳ 明朝" w:eastAsia="ＭＳ 明朝" w:hAnsi="ＭＳ 明朝" w:cs="Arial" w:hint="eastAsia"/>
                <w:color w:val="000000" w:themeColor="text1"/>
                <w:sz w:val="18"/>
                <w:szCs w:val="18"/>
              </w:rPr>
              <w:t>自分自身の生き方や考え方に触れながら</w:t>
            </w:r>
            <w:r w:rsidR="00E804CE">
              <w:rPr>
                <w:rFonts w:ascii="ＭＳ 明朝" w:eastAsia="ＭＳ 明朝" w:hAnsi="ＭＳ 明朝" w:cs="Arial" w:hint="eastAsia"/>
                <w:color w:val="000000" w:themeColor="text1"/>
                <w:sz w:val="18"/>
                <w:szCs w:val="18"/>
              </w:rPr>
              <w:t>、</w:t>
            </w:r>
            <w:r w:rsidRPr="00C70621">
              <w:rPr>
                <w:rFonts w:ascii="ＭＳ 明朝" w:eastAsia="ＭＳ 明朝" w:hAnsi="ＭＳ 明朝" w:hint="eastAsia"/>
                <w:sz w:val="18"/>
              </w:rPr>
              <w:t>解釈している。</w:t>
            </w:r>
          </w:p>
        </w:tc>
        <w:tc>
          <w:tcPr>
            <w:tcW w:w="4150" w:type="dxa"/>
          </w:tcPr>
          <w:p w14:paraId="27F8A24E" w14:textId="4328480B" w:rsidR="00E44CB8" w:rsidRPr="00C70621" w:rsidRDefault="00E44CB8" w:rsidP="00E804CE">
            <w:pPr>
              <w:widowControl/>
              <w:ind w:left="180" w:hangingChars="100" w:hanging="180"/>
              <w:jc w:val="left"/>
              <w:rPr>
                <w:rFonts w:ascii="ＭＳ 明朝" w:eastAsia="ＭＳ 明朝" w:hAnsi="ＭＳ 明朝"/>
                <w:sz w:val="18"/>
              </w:rPr>
            </w:pP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に込められた寓意を考察していないか</w:t>
            </w:r>
            <w:r w:rsidR="00E804CE">
              <w:rPr>
                <w:rFonts w:ascii="ＭＳ 明朝" w:eastAsia="ＭＳ 明朝" w:hAnsi="ＭＳ 明朝" w:hint="eastAsia"/>
                <w:sz w:val="18"/>
                <w:szCs w:val="18"/>
              </w:rPr>
              <w:t>、</w:t>
            </w:r>
            <w:r w:rsidRPr="00C70621">
              <w:rPr>
                <w:rFonts w:ascii="ＭＳ 明朝" w:eastAsia="ＭＳ 明朝" w:hAnsi="ＭＳ 明朝" w:hint="eastAsia"/>
                <w:sz w:val="18"/>
                <w:szCs w:val="18"/>
              </w:rPr>
              <w:t>考察していても</w:t>
            </w:r>
            <w:r w:rsidR="00E804CE">
              <w:rPr>
                <w:rFonts w:ascii="ＭＳ 明朝" w:eastAsia="ＭＳ 明朝" w:hAnsi="ＭＳ 明朝" w:hint="eastAsia"/>
                <w:sz w:val="18"/>
                <w:szCs w:val="18"/>
              </w:rPr>
              <w:t>、</w:t>
            </w:r>
            <w:r w:rsidRPr="00C70621">
              <w:rPr>
                <w:rFonts w:ascii="ＭＳ 明朝" w:eastAsia="ＭＳ 明朝" w:hAnsi="ＭＳ 明朝" w:cs="Arial" w:hint="eastAsia"/>
                <w:color w:val="000000" w:themeColor="text1"/>
                <w:sz w:val="18"/>
                <w:szCs w:val="18"/>
              </w:rPr>
              <w:t>自分自身の生き方や考え方に触れ</w:t>
            </w:r>
            <w:r>
              <w:rPr>
                <w:rFonts w:ascii="ＭＳ 明朝" w:eastAsia="ＭＳ 明朝" w:hAnsi="ＭＳ 明朝" w:cs="Arial" w:hint="eastAsia"/>
                <w:color w:val="000000" w:themeColor="text1"/>
                <w:sz w:val="18"/>
                <w:szCs w:val="18"/>
              </w:rPr>
              <w:t>ず</w:t>
            </w:r>
            <w:r w:rsidR="00E804CE">
              <w:rPr>
                <w:rFonts w:ascii="ＭＳ 明朝" w:eastAsia="ＭＳ 明朝" w:hAnsi="ＭＳ 明朝" w:cs="Arial" w:hint="eastAsia"/>
                <w:color w:val="000000" w:themeColor="text1"/>
                <w:sz w:val="18"/>
                <w:szCs w:val="18"/>
              </w:rPr>
              <w:t>、</w:t>
            </w:r>
            <w:r w:rsidRPr="00C70621">
              <w:rPr>
                <w:rFonts w:ascii="ＭＳ 明朝" w:eastAsia="ＭＳ 明朝" w:hAnsi="ＭＳ 明朝" w:hint="eastAsia"/>
                <w:sz w:val="18"/>
              </w:rPr>
              <w:t>解釈していない。</w:t>
            </w:r>
          </w:p>
        </w:tc>
      </w:tr>
      <w:tr w:rsidR="00E44CB8" w:rsidRPr="00F21859" w14:paraId="6AB7F0F9" w14:textId="77777777" w:rsidTr="00E804CE">
        <w:trPr>
          <w:gridAfter w:val="1"/>
          <w:wAfter w:w="8" w:type="dxa"/>
          <w:cantSplit/>
          <w:trHeight w:val="1247"/>
        </w:trPr>
        <w:tc>
          <w:tcPr>
            <w:tcW w:w="942" w:type="dxa"/>
            <w:shd w:val="clear" w:color="auto" w:fill="D9D9D9" w:themeFill="background1" w:themeFillShade="D9"/>
            <w:textDirection w:val="tbRlV"/>
            <w:vAlign w:val="center"/>
          </w:tcPr>
          <w:p w14:paraId="63F24A8F" w14:textId="77777777" w:rsidR="00E44CB8" w:rsidRPr="00F21859" w:rsidRDefault="00E44CB8" w:rsidP="00E804CE">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lastRenderedPageBreak/>
              <w:t>主体的に</w:t>
            </w:r>
          </w:p>
          <w:p w14:paraId="612329C9" w14:textId="77777777" w:rsidR="00E44CB8" w:rsidRPr="00F21859" w:rsidRDefault="00E44CB8" w:rsidP="00E804CE">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学習に取り</w:t>
            </w:r>
          </w:p>
          <w:p w14:paraId="1D06FC0F" w14:textId="77777777" w:rsidR="00E44CB8" w:rsidRPr="00F21859" w:rsidRDefault="00E44CB8" w:rsidP="00E804CE">
            <w:pPr>
              <w:widowControl/>
              <w:spacing w:line="240" w:lineRule="exact"/>
              <w:ind w:left="113" w:right="113"/>
              <w:jc w:val="center"/>
              <w:rPr>
                <w:rFonts w:ascii="ＭＳ ゴシック" w:eastAsia="ＭＳ ゴシック" w:hAnsi="ＭＳ ゴシック"/>
                <w:sz w:val="20"/>
              </w:rPr>
            </w:pPr>
            <w:r w:rsidRPr="00F21859">
              <w:rPr>
                <w:rFonts w:ascii="ＭＳ ゴシック" w:eastAsia="ＭＳ ゴシック" w:hAnsi="ＭＳ ゴシック" w:hint="eastAsia"/>
                <w:sz w:val="20"/>
              </w:rPr>
              <w:t>組む態度</w:t>
            </w:r>
          </w:p>
          <w:p w14:paraId="30007E7A" w14:textId="77777777" w:rsidR="00E44CB8" w:rsidRPr="00F21859" w:rsidRDefault="00E44CB8" w:rsidP="00E804C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E00DC8C" w14:textId="77777777" w:rsidR="00E44CB8" w:rsidRPr="00F21859" w:rsidRDefault="00E44CB8" w:rsidP="00E804CE">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p>
        </w:tc>
        <w:tc>
          <w:tcPr>
            <w:tcW w:w="4152" w:type="dxa"/>
          </w:tcPr>
          <w:p w14:paraId="2219B29D" w14:textId="0534F0E7" w:rsidR="00E44CB8" w:rsidRPr="00C70621" w:rsidRDefault="00E44CB8" w:rsidP="00E804CE">
            <w:pPr>
              <w:widowControl/>
              <w:ind w:left="180" w:hangingChars="100" w:hanging="180"/>
              <w:jc w:val="left"/>
              <w:rPr>
                <w:rFonts w:ascii="ＭＳ 明朝" w:eastAsia="ＭＳ 明朝" w:hAnsi="ＭＳ 明朝" w:cs="Arial"/>
                <w:color w:val="000000" w:themeColor="text1"/>
                <w:sz w:val="18"/>
                <w:szCs w:val="18"/>
              </w:rPr>
            </w:pPr>
            <w:r w:rsidRPr="00C70621">
              <w:rPr>
                <w:rFonts w:ascii="ＭＳ 明朝" w:eastAsia="ＭＳ 明朝" w:hAnsi="ＭＳ 明朝" w:hint="eastAsia"/>
                <w:sz w:val="18"/>
                <w:szCs w:val="18"/>
              </w:rPr>
              <w:t>・</w:t>
            </w: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に込められた寓意について</w:t>
            </w:r>
            <w:r>
              <w:rPr>
                <w:rFonts w:ascii="ＭＳ 明朝" w:eastAsia="ＭＳ 明朝" w:hAnsi="ＭＳ 明朝" w:hint="eastAsia"/>
                <w:sz w:val="18"/>
                <w:szCs w:val="18"/>
              </w:rPr>
              <w:t>感じたことを</w:t>
            </w:r>
            <w:r w:rsidR="00E804CE">
              <w:rPr>
                <w:rFonts w:ascii="ＭＳ 明朝" w:eastAsia="ＭＳ 明朝" w:hAnsi="ＭＳ 明朝" w:hint="eastAsia"/>
                <w:sz w:val="18"/>
                <w:szCs w:val="18"/>
              </w:rPr>
              <w:t>、</w:t>
            </w:r>
            <w:r w:rsidRPr="00C70621">
              <w:rPr>
                <w:rFonts w:ascii="ＭＳ 明朝" w:eastAsia="ＭＳ 明朝" w:hAnsi="ＭＳ 明朝" w:hint="eastAsia"/>
                <w:sz w:val="18"/>
                <w:szCs w:val="18"/>
              </w:rPr>
              <w:t>自分自身の生き方や考え方に触れながら</w:t>
            </w:r>
            <w:r>
              <w:rPr>
                <w:rFonts w:ascii="ＭＳ 明朝" w:eastAsia="ＭＳ 明朝" w:hAnsi="ＭＳ 明朝" w:cs="Arial" w:hint="eastAsia"/>
                <w:color w:val="000000" w:themeColor="text1"/>
                <w:sz w:val="18"/>
                <w:szCs w:val="18"/>
              </w:rPr>
              <w:t>まとめ</w:t>
            </w:r>
            <w:r w:rsidR="00E804CE">
              <w:rPr>
                <w:rFonts w:ascii="ＭＳ 明朝" w:eastAsia="ＭＳ 明朝" w:hAnsi="ＭＳ 明朝" w:cs="Arial" w:hint="eastAsia"/>
                <w:color w:val="000000" w:themeColor="text1"/>
                <w:sz w:val="18"/>
                <w:szCs w:val="18"/>
              </w:rPr>
              <w:t>、</w:t>
            </w:r>
            <w:r>
              <w:rPr>
                <w:rFonts w:ascii="ＭＳ 明朝" w:eastAsia="ＭＳ 明朝" w:hAnsi="ＭＳ 明朝" w:cs="Arial" w:hint="eastAsia"/>
                <w:color w:val="000000" w:themeColor="text1"/>
                <w:sz w:val="18"/>
                <w:szCs w:val="18"/>
              </w:rPr>
              <w:t>考察</w:t>
            </w:r>
            <w:r w:rsidRPr="00C70621">
              <w:rPr>
                <w:rFonts w:ascii="ＭＳ 明朝" w:eastAsia="ＭＳ 明朝" w:hAnsi="ＭＳ 明朝" w:hint="eastAsia"/>
                <w:sz w:val="18"/>
              </w:rPr>
              <w:t>を深めようとしている。</w:t>
            </w:r>
          </w:p>
        </w:tc>
        <w:tc>
          <w:tcPr>
            <w:tcW w:w="4152" w:type="dxa"/>
          </w:tcPr>
          <w:p w14:paraId="4EE5FD03" w14:textId="3DF30747" w:rsidR="00E44CB8" w:rsidRPr="00C70621" w:rsidRDefault="00E44CB8" w:rsidP="00E804CE">
            <w:pPr>
              <w:widowControl/>
              <w:ind w:left="180" w:hangingChars="100" w:hanging="180"/>
              <w:jc w:val="left"/>
              <w:rPr>
                <w:rFonts w:ascii="ＭＳ 明朝" w:eastAsia="ＭＳ 明朝" w:hAnsi="ＭＳ 明朝"/>
                <w:color w:val="4472C4" w:themeColor="accent5"/>
                <w:sz w:val="18"/>
              </w:rPr>
            </w:pPr>
            <w:r w:rsidRPr="00C70621">
              <w:rPr>
                <w:rFonts w:ascii="ＭＳ 明朝" w:eastAsia="ＭＳ 明朝" w:hAnsi="ＭＳ 明朝" w:hint="eastAsia"/>
                <w:sz w:val="18"/>
                <w:szCs w:val="18"/>
              </w:rPr>
              <w:t>・</w:t>
            </w: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に込められた寓意について</w:t>
            </w:r>
            <w:r>
              <w:rPr>
                <w:rFonts w:ascii="ＭＳ 明朝" w:eastAsia="ＭＳ 明朝" w:hAnsi="ＭＳ 明朝" w:hint="eastAsia"/>
                <w:sz w:val="18"/>
                <w:szCs w:val="18"/>
              </w:rPr>
              <w:t>感じたことを</w:t>
            </w:r>
            <w:r w:rsidR="00E804CE">
              <w:rPr>
                <w:rFonts w:ascii="ＭＳ 明朝" w:eastAsia="ＭＳ 明朝" w:hAnsi="ＭＳ 明朝" w:hint="eastAsia"/>
                <w:sz w:val="18"/>
                <w:szCs w:val="18"/>
              </w:rPr>
              <w:t>、</w:t>
            </w:r>
            <w:r w:rsidRPr="00C70621">
              <w:rPr>
                <w:rFonts w:ascii="ＭＳ 明朝" w:eastAsia="ＭＳ 明朝" w:hAnsi="ＭＳ 明朝" w:hint="eastAsia"/>
                <w:sz w:val="18"/>
                <w:szCs w:val="18"/>
              </w:rPr>
              <w:t>自分自身の生き方や考え方</w:t>
            </w:r>
            <w:r>
              <w:rPr>
                <w:rFonts w:ascii="ＭＳ 明朝" w:eastAsia="ＭＳ 明朝" w:hAnsi="ＭＳ 明朝" w:hint="eastAsia"/>
                <w:sz w:val="18"/>
                <w:szCs w:val="18"/>
              </w:rPr>
              <w:t>に</w:t>
            </w:r>
            <w:r w:rsidRPr="00C70621">
              <w:rPr>
                <w:rFonts w:ascii="ＭＳ 明朝" w:eastAsia="ＭＳ 明朝" w:hAnsi="ＭＳ 明朝" w:cs="Arial" w:hint="eastAsia"/>
                <w:color w:val="000000" w:themeColor="text1"/>
                <w:sz w:val="18"/>
                <w:szCs w:val="18"/>
              </w:rPr>
              <w:t>触れながら</w:t>
            </w:r>
            <w:r>
              <w:rPr>
                <w:rFonts w:ascii="ＭＳ 明朝" w:eastAsia="ＭＳ 明朝" w:hAnsi="ＭＳ 明朝" w:cs="Arial" w:hint="eastAsia"/>
                <w:color w:val="000000" w:themeColor="text1"/>
                <w:sz w:val="18"/>
                <w:szCs w:val="18"/>
              </w:rPr>
              <w:t>まとめよ</w:t>
            </w:r>
            <w:r w:rsidRPr="00C70621">
              <w:rPr>
                <w:rFonts w:ascii="ＭＳ 明朝" w:eastAsia="ＭＳ 明朝" w:hAnsi="ＭＳ 明朝" w:cs="Arial" w:hint="eastAsia"/>
                <w:color w:val="000000" w:themeColor="text1"/>
                <w:sz w:val="18"/>
                <w:szCs w:val="18"/>
              </w:rPr>
              <w:t>うとしている。</w:t>
            </w:r>
          </w:p>
        </w:tc>
        <w:tc>
          <w:tcPr>
            <w:tcW w:w="4150" w:type="dxa"/>
          </w:tcPr>
          <w:p w14:paraId="68283CF8" w14:textId="35F81A64" w:rsidR="00E44CB8" w:rsidRPr="00C70621" w:rsidRDefault="00E44CB8" w:rsidP="00E804CE">
            <w:pPr>
              <w:widowControl/>
              <w:ind w:left="180" w:hangingChars="100" w:hanging="180"/>
              <w:jc w:val="left"/>
              <w:rPr>
                <w:rFonts w:ascii="ＭＳ 明朝" w:eastAsia="ＭＳ 明朝" w:hAnsi="ＭＳ 明朝"/>
                <w:color w:val="4472C4" w:themeColor="accent5"/>
                <w:sz w:val="18"/>
              </w:rPr>
            </w:pPr>
            <w:r w:rsidRPr="00C70621">
              <w:rPr>
                <w:rFonts w:ascii="ＭＳ 明朝" w:eastAsia="ＭＳ 明朝" w:hAnsi="ＭＳ 明朝" w:hint="eastAsia"/>
                <w:sz w:val="18"/>
                <w:szCs w:val="18"/>
              </w:rPr>
              <w:t>・</w:t>
            </w:r>
            <w:r w:rsidRPr="00C70621">
              <w:rPr>
                <w:rFonts w:ascii="ＭＳ 明朝" w:eastAsia="ＭＳ 明朝" w:hAnsi="ＭＳ 明朝" w:hint="eastAsia"/>
                <w:sz w:val="18"/>
              </w:rPr>
              <w:t>小説</w:t>
            </w:r>
            <w:r w:rsidRPr="00C70621">
              <w:rPr>
                <w:rFonts w:ascii="ＭＳ 明朝" w:eastAsia="ＭＳ 明朝" w:hAnsi="ＭＳ 明朝" w:hint="eastAsia"/>
                <w:sz w:val="18"/>
                <w:szCs w:val="18"/>
              </w:rPr>
              <w:t>に込められた寓意について</w:t>
            </w:r>
            <w:r>
              <w:rPr>
                <w:rFonts w:ascii="ＭＳ 明朝" w:eastAsia="ＭＳ 明朝" w:hAnsi="ＭＳ 明朝" w:hint="eastAsia"/>
                <w:sz w:val="18"/>
                <w:szCs w:val="18"/>
              </w:rPr>
              <w:t>感じたことを</w:t>
            </w:r>
            <w:r w:rsidR="00E804CE">
              <w:rPr>
                <w:rFonts w:ascii="ＭＳ 明朝" w:eastAsia="ＭＳ 明朝" w:hAnsi="ＭＳ 明朝" w:hint="eastAsia"/>
                <w:sz w:val="18"/>
                <w:szCs w:val="18"/>
              </w:rPr>
              <w:t>、</w:t>
            </w:r>
            <w:r w:rsidRPr="00C70621">
              <w:rPr>
                <w:rFonts w:ascii="ＭＳ 明朝" w:eastAsia="ＭＳ 明朝" w:hAnsi="ＭＳ 明朝" w:hint="eastAsia"/>
                <w:sz w:val="18"/>
                <w:szCs w:val="18"/>
              </w:rPr>
              <w:t>自分自身の生き方や考え方</w:t>
            </w:r>
            <w:r>
              <w:rPr>
                <w:rFonts w:ascii="ＭＳ 明朝" w:eastAsia="ＭＳ 明朝" w:hAnsi="ＭＳ 明朝" w:hint="eastAsia"/>
                <w:sz w:val="18"/>
                <w:szCs w:val="18"/>
              </w:rPr>
              <w:t>に</w:t>
            </w:r>
            <w:r w:rsidRPr="00C70621">
              <w:rPr>
                <w:rFonts w:ascii="ＭＳ 明朝" w:eastAsia="ＭＳ 明朝" w:hAnsi="ＭＳ 明朝" w:cs="Arial" w:hint="eastAsia"/>
                <w:color w:val="000000" w:themeColor="text1"/>
                <w:sz w:val="18"/>
                <w:szCs w:val="18"/>
              </w:rPr>
              <w:t>触れながら</w:t>
            </w:r>
            <w:r>
              <w:rPr>
                <w:rFonts w:ascii="ＭＳ 明朝" w:eastAsia="ＭＳ 明朝" w:hAnsi="ＭＳ 明朝" w:cs="Arial" w:hint="eastAsia"/>
                <w:color w:val="000000" w:themeColor="text1"/>
                <w:sz w:val="18"/>
                <w:szCs w:val="18"/>
              </w:rPr>
              <w:t>まとめよ</w:t>
            </w:r>
            <w:r w:rsidRPr="00C70621">
              <w:rPr>
                <w:rFonts w:ascii="ＭＳ 明朝" w:eastAsia="ＭＳ 明朝" w:hAnsi="ＭＳ 明朝" w:cs="Arial" w:hint="eastAsia"/>
                <w:color w:val="000000" w:themeColor="text1"/>
                <w:sz w:val="18"/>
                <w:szCs w:val="18"/>
              </w:rPr>
              <w:t>うとしていない。</w:t>
            </w:r>
          </w:p>
        </w:tc>
      </w:tr>
    </w:tbl>
    <w:p w14:paraId="46951A89" w14:textId="41F1D155" w:rsidR="006D2C1A" w:rsidRDefault="006D2C1A" w:rsidP="006D2C1A">
      <w:pPr>
        <w:widowControl/>
        <w:jc w:val="left"/>
      </w:pPr>
    </w:p>
    <w:p w14:paraId="2B24202C" w14:textId="12D59BDF" w:rsidR="00FB12C5" w:rsidRDefault="00FB12C5">
      <w:pPr>
        <w:widowControl/>
        <w:jc w:val="left"/>
      </w:pPr>
      <w:r>
        <w:br w:type="page"/>
      </w:r>
    </w:p>
    <w:p w14:paraId="03B96F57" w14:textId="77777777" w:rsidR="00FB12C5" w:rsidRPr="00062C90" w:rsidRDefault="00FB12C5" w:rsidP="00FB12C5">
      <w:pPr>
        <w:rPr>
          <w:rFonts w:ascii="ＭＳ ゴシック" w:eastAsia="ＭＳ ゴシック" w:hAnsi="ＭＳ ゴシック"/>
        </w:rPr>
      </w:pPr>
      <w:r w:rsidRPr="00062C90">
        <w:rPr>
          <w:rFonts w:ascii="ＭＳ ゴシック" w:eastAsia="ＭＳ ゴシック" w:hAnsi="ＭＳ ゴシック" w:hint="eastAsia"/>
        </w:rPr>
        <w:lastRenderedPageBreak/>
        <w:t>■「</w:t>
      </w:r>
      <w:r w:rsidRPr="00756A8E">
        <w:rPr>
          <w:rFonts w:ascii="ＭＳ ゴシック" w:eastAsia="ＭＳ ゴシック" w:hAnsi="ＭＳ ゴシック" w:hint="eastAsia"/>
        </w:rPr>
        <w:t>【言語活動】小説を創作する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321"/>
        <w:tblW w:w="15236" w:type="dxa"/>
        <w:tblLook w:val="04A0" w:firstRow="1" w:lastRow="0" w:firstColumn="1" w:lastColumn="0" w:noHBand="0" w:noVBand="1"/>
      </w:tblPr>
      <w:tblGrid>
        <w:gridCol w:w="942"/>
        <w:gridCol w:w="1832"/>
        <w:gridCol w:w="4152"/>
        <w:gridCol w:w="4152"/>
        <w:gridCol w:w="4150"/>
        <w:gridCol w:w="8"/>
      </w:tblGrid>
      <w:tr w:rsidR="00FB12C5" w:rsidRPr="00DD77DE" w14:paraId="39BC7E62" w14:textId="77777777" w:rsidTr="00FB12C5">
        <w:trPr>
          <w:trHeight w:val="510"/>
        </w:trPr>
        <w:tc>
          <w:tcPr>
            <w:tcW w:w="2774" w:type="dxa"/>
            <w:gridSpan w:val="2"/>
            <w:shd w:val="clear" w:color="auto" w:fill="D9D9D9" w:themeFill="background1" w:themeFillShade="D9"/>
            <w:vAlign w:val="center"/>
          </w:tcPr>
          <w:p w14:paraId="289C3BFF" w14:textId="77777777" w:rsidR="00FB12C5" w:rsidRPr="00DD77DE" w:rsidRDefault="00FB12C5" w:rsidP="00FB12C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CB669D3" w14:textId="77777777" w:rsidR="00FB12C5" w:rsidRPr="00DD77DE" w:rsidRDefault="00FB12C5" w:rsidP="00FB12C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D06825E" w14:textId="77777777" w:rsidR="00FB12C5" w:rsidRPr="00DD77DE" w:rsidRDefault="00FB12C5" w:rsidP="00FB12C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DC42B44" w14:textId="77777777" w:rsidR="00FB12C5" w:rsidRPr="00DD77DE" w:rsidRDefault="00FB12C5" w:rsidP="00FB12C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B12C5" w:rsidRPr="00AB1C61" w14:paraId="73F6E72C" w14:textId="77777777" w:rsidTr="00FB12C5">
        <w:trPr>
          <w:gridAfter w:val="1"/>
          <w:wAfter w:w="8" w:type="dxa"/>
          <w:trHeight w:val="893"/>
        </w:trPr>
        <w:tc>
          <w:tcPr>
            <w:tcW w:w="942" w:type="dxa"/>
            <w:vMerge w:val="restart"/>
            <w:shd w:val="clear" w:color="auto" w:fill="D9D9D9" w:themeFill="background1" w:themeFillShade="D9"/>
            <w:textDirection w:val="tbRlV"/>
            <w:vAlign w:val="center"/>
          </w:tcPr>
          <w:p w14:paraId="0F4955AA" w14:textId="77777777" w:rsidR="00FB12C5" w:rsidRPr="00DD77DE" w:rsidRDefault="00FB12C5" w:rsidP="00FB12C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B6808FE" w14:textId="77777777" w:rsidR="00FB12C5" w:rsidRPr="00C20C3C" w:rsidRDefault="00FB12C5" w:rsidP="00FB12C5">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①言葉の働き</w:t>
            </w:r>
          </w:p>
          <w:p w14:paraId="312DAE86" w14:textId="77777777" w:rsidR="00FB12C5" w:rsidRPr="00C20C3C" w:rsidRDefault="00FB12C5" w:rsidP="00FB12C5">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（１）ア</w:t>
            </w:r>
          </w:p>
        </w:tc>
        <w:tc>
          <w:tcPr>
            <w:tcW w:w="4152" w:type="dxa"/>
          </w:tcPr>
          <w:p w14:paraId="408D11A3" w14:textId="6CEDBDFC"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・小説の創作に必要な言葉を理解し</w:t>
            </w:r>
            <w:r>
              <w:rPr>
                <w:rFonts w:ascii="ＭＳ 明朝" w:eastAsia="ＭＳ 明朝" w:hAnsi="ＭＳ 明朝" w:hint="eastAsia"/>
                <w:sz w:val="18"/>
              </w:rPr>
              <w:t>、</w:t>
            </w:r>
            <w:r w:rsidRPr="00C20C3C">
              <w:rPr>
                <w:rFonts w:ascii="ＭＳ 明朝" w:eastAsia="ＭＳ 明朝" w:hAnsi="ＭＳ 明朝" w:hint="eastAsia"/>
                <w:sz w:val="18"/>
              </w:rPr>
              <w:t>正しく選択して書いており</w:t>
            </w:r>
            <w:r>
              <w:rPr>
                <w:rFonts w:ascii="ＭＳ 明朝" w:eastAsia="ＭＳ 明朝" w:hAnsi="ＭＳ 明朝" w:hint="eastAsia"/>
                <w:sz w:val="18"/>
              </w:rPr>
              <w:t>、</w:t>
            </w:r>
            <w:r>
              <w:rPr>
                <w:rFonts w:ascii="ＭＳ 明朝" w:eastAsia="ＭＳ 明朝" w:hAnsi="ＭＳ 明朝" w:hint="eastAsia"/>
                <w:sz w:val="18"/>
              </w:rPr>
              <w:t>読み手の想像を喚起する言葉や表現を用い</w:t>
            </w:r>
            <w:r w:rsidRPr="00C20C3C">
              <w:rPr>
                <w:rFonts w:ascii="ＭＳ 明朝" w:eastAsia="ＭＳ 明朝" w:hAnsi="ＭＳ 明朝" w:hint="eastAsia"/>
                <w:sz w:val="18"/>
              </w:rPr>
              <w:t>ている。</w:t>
            </w:r>
          </w:p>
        </w:tc>
        <w:tc>
          <w:tcPr>
            <w:tcW w:w="4152" w:type="dxa"/>
          </w:tcPr>
          <w:p w14:paraId="7EEA7493" w14:textId="13125B42"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・小説の創作に必要な言葉を理解し</w:t>
            </w:r>
            <w:r>
              <w:rPr>
                <w:rFonts w:ascii="ＭＳ 明朝" w:eastAsia="ＭＳ 明朝" w:hAnsi="ＭＳ 明朝" w:hint="eastAsia"/>
                <w:sz w:val="18"/>
              </w:rPr>
              <w:t>、</w:t>
            </w:r>
            <w:r w:rsidRPr="00C20C3C">
              <w:rPr>
                <w:rFonts w:ascii="ＭＳ 明朝" w:eastAsia="ＭＳ 明朝" w:hAnsi="ＭＳ 明朝" w:hint="eastAsia"/>
                <w:sz w:val="18"/>
              </w:rPr>
              <w:t>正しく選択して書いている。</w:t>
            </w:r>
          </w:p>
        </w:tc>
        <w:tc>
          <w:tcPr>
            <w:tcW w:w="4150" w:type="dxa"/>
          </w:tcPr>
          <w:p w14:paraId="03872DDB" w14:textId="3BE1D8F2"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・小説の創作に必要な言葉を理解せず</w:t>
            </w:r>
            <w:r>
              <w:rPr>
                <w:rFonts w:ascii="ＭＳ 明朝" w:eastAsia="ＭＳ 明朝" w:hAnsi="ＭＳ 明朝" w:hint="eastAsia"/>
                <w:sz w:val="18"/>
              </w:rPr>
              <w:t>、</w:t>
            </w:r>
            <w:r w:rsidRPr="00C20C3C">
              <w:rPr>
                <w:rFonts w:ascii="ＭＳ 明朝" w:eastAsia="ＭＳ 明朝" w:hAnsi="ＭＳ 明朝" w:hint="eastAsia"/>
                <w:sz w:val="18"/>
              </w:rPr>
              <w:t>正しく選択して書いていない。</w:t>
            </w:r>
          </w:p>
        </w:tc>
      </w:tr>
      <w:tr w:rsidR="00FB12C5" w:rsidRPr="00BA140F" w14:paraId="34F3FDA8" w14:textId="77777777" w:rsidTr="00FB12C5">
        <w:trPr>
          <w:gridAfter w:val="1"/>
          <w:wAfter w:w="8" w:type="dxa"/>
        </w:trPr>
        <w:tc>
          <w:tcPr>
            <w:tcW w:w="942" w:type="dxa"/>
            <w:vMerge/>
            <w:shd w:val="clear" w:color="auto" w:fill="D9D9D9" w:themeFill="background1" w:themeFillShade="D9"/>
            <w:textDirection w:val="tbRlV"/>
            <w:vAlign w:val="center"/>
          </w:tcPr>
          <w:p w14:paraId="620F8129" w14:textId="77777777" w:rsidR="00FB12C5" w:rsidRPr="00DD77DE" w:rsidRDefault="00FB12C5" w:rsidP="00FB12C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DAFD9B" w14:textId="77777777" w:rsidR="00FB12C5" w:rsidRPr="00C20C3C" w:rsidRDefault="00FB12C5" w:rsidP="00FB12C5">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②小説</w:t>
            </w:r>
            <w:r>
              <w:rPr>
                <w:rFonts w:ascii="ＭＳ ゴシック" w:eastAsia="ＭＳ ゴシック" w:hAnsi="ＭＳ ゴシック" w:hint="eastAsia"/>
                <w:sz w:val="20"/>
              </w:rPr>
              <w:t>創作の</w:t>
            </w:r>
            <w:r w:rsidRPr="00C20C3C">
              <w:rPr>
                <w:rFonts w:ascii="ＭＳ ゴシック" w:eastAsia="ＭＳ ゴシック" w:hAnsi="ＭＳ ゴシック" w:hint="eastAsia"/>
                <w:sz w:val="20"/>
              </w:rPr>
              <w:t>理解</w:t>
            </w:r>
          </w:p>
          <w:p w14:paraId="773FD283" w14:textId="77777777" w:rsidR="00FB12C5" w:rsidRPr="00C20C3C" w:rsidRDefault="00FB12C5" w:rsidP="00FB12C5">
            <w:pPr>
              <w:widowControl/>
              <w:jc w:val="right"/>
              <w:rPr>
                <w:rFonts w:ascii="ＭＳ ゴシック" w:eastAsia="ＭＳ ゴシック" w:hAnsi="ＭＳ ゴシック"/>
                <w:sz w:val="20"/>
                <w:szCs w:val="20"/>
                <w:bdr w:val="single" w:sz="4" w:space="0" w:color="auto"/>
              </w:rPr>
            </w:pPr>
            <w:r w:rsidRPr="00C20C3C">
              <w:rPr>
                <w:rFonts w:ascii="ＭＳ ゴシック" w:eastAsia="ＭＳ ゴシック" w:hAnsi="ＭＳ ゴシック" w:hint="eastAsia"/>
                <w:sz w:val="20"/>
                <w:szCs w:val="20"/>
                <w:bdr w:val="single" w:sz="4" w:space="0" w:color="auto"/>
              </w:rPr>
              <w:t>（１）ウ</w:t>
            </w:r>
          </w:p>
        </w:tc>
        <w:tc>
          <w:tcPr>
            <w:tcW w:w="4152" w:type="dxa"/>
          </w:tcPr>
          <w:p w14:paraId="667BD610" w14:textId="1F3414A0" w:rsidR="00FB12C5" w:rsidRPr="00C20C3C" w:rsidRDefault="00FB12C5" w:rsidP="00FB12C5">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・小説を書く際には</w:t>
            </w:r>
            <w:r>
              <w:rPr>
                <w:rFonts w:ascii="ＭＳ 明朝" w:eastAsia="ＭＳ 明朝" w:hAnsi="ＭＳ 明朝" w:hint="eastAsia"/>
                <w:sz w:val="18"/>
              </w:rPr>
              <w:t>、</w:t>
            </w:r>
            <w:r w:rsidRPr="00C20C3C">
              <w:rPr>
                <w:rFonts w:ascii="ＭＳ 明朝" w:eastAsia="ＭＳ 明朝" w:hAnsi="ＭＳ 明朝" w:cs="ＭＳ 明朝" w:hint="eastAsia"/>
                <w:kern w:val="0"/>
                <w:sz w:val="18"/>
                <w:szCs w:val="18"/>
              </w:rPr>
              <w:t>「何をどのように書くか」を</w:t>
            </w:r>
            <w:r w:rsidRPr="00C20C3C">
              <w:rPr>
                <w:rFonts w:ascii="ＭＳ 明朝" w:eastAsia="ＭＳ 明朝" w:hAnsi="ＭＳ 明朝" w:hint="eastAsia"/>
                <w:sz w:val="18"/>
              </w:rPr>
              <w:t>明確にしたうえで</w:t>
            </w:r>
            <w:r>
              <w:rPr>
                <w:rFonts w:ascii="ＭＳ 明朝" w:eastAsia="ＭＳ 明朝" w:hAnsi="ＭＳ 明朝" w:hint="eastAsia"/>
                <w:sz w:val="18"/>
              </w:rPr>
              <w:t>、</w:t>
            </w:r>
            <w:r w:rsidRPr="00C20C3C">
              <w:rPr>
                <w:rFonts w:ascii="ＭＳ 明朝" w:eastAsia="ＭＳ 明朝" w:hAnsi="ＭＳ 明朝" w:hint="eastAsia"/>
                <w:sz w:val="18"/>
              </w:rPr>
              <w:t>書きたいことにふさわしい文体や表現を工夫して書くことを理解し</w:t>
            </w:r>
            <w:r>
              <w:rPr>
                <w:rFonts w:ascii="ＭＳ 明朝" w:eastAsia="ＭＳ 明朝" w:hAnsi="ＭＳ 明朝" w:hint="eastAsia"/>
                <w:sz w:val="18"/>
              </w:rPr>
              <w:t>、</w:t>
            </w:r>
            <w:r w:rsidRPr="00C20C3C">
              <w:rPr>
                <w:rFonts w:ascii="ＭＳ 明朝" w:eastAsia="ＭＳ 明朝" w:hAnsi="ＭＳ 明朝" w:hint="eastAsia"/>
                <w:sz w:val="18"/>
              </w:rPr>
              <w:t>その内容を説明している。</w:t>
            </w:r>
          </w:p>
        </w:tc>
        <w:tc>
          <w:tcPr>
            <w:tcW w:w="4152" w:type="dxa"/>
          </w:tcPr>
          <w:p w14:paraId="37D00200" w14:textId="745C9E5F"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・小説を書く際には</w:t>
            </w:r>
            <w:r>
              <w:rPr>
                <w:rFonts w:ascii="ＭＳ 明朝" w:eastAsia="ＭＳ 明朝" w:hAnsi="ＭＳ 明朝" w:hint="eastAsia"/>
                <w:sz w:val="18"/>
              </w:rPr>
              <w:t>、</w:t>
            </w:r>
            <w:r w:rsidRPr="00C20C3C">
              <w:rPr>
                <w:rFonts w:ascii="ＭＳ 明朝" w:eastAsia="ＭＳ 明朝" w:hAnsi="ＭＳ 明朝" w:cs="ＭＳ 明朝" w:hint="eastAsia"/>
                <w:kern w:val="0"/>
                <w:sz w:val="18"/>
                <w:szCs w:val="18"/>
              </w:rPr>
              <w:t>「何をどのように書くか」を</w:t>
            </w:r>
            <w:r w:rsidRPr="00C20C3C">
              <w:rPr>
                <w:rFonts w:ascii="ＭＳ 明朝" w:eastAsia="ＭＳ 明朝" w:hAnsi="ＭＳ 明朝" w:hint="eastAsia"/>
                <w:sz w:val="18"/>
              </w:rPr>
              <w:t>明確にしたうえで</w:t>
            </w:r>
            <w:r>
              <w:rPr>
                <w:rFonts w:ascii="ＭＳ 明朝" w:eastAsia="ＭＳ 明朝" w:hAnsi="ＭＳ 明朝" w:hint="eastAsia"/>
                <w:sz w:val="18"/>
              </w:rPr>
              <w:t>、</w:t>
            </w:r>
            <w:r w:rsidRPr="00C20C3C">
              <w:rPr>
                <w:rFonts w:ascii="ＭＳ 明朝" w:eastAsia="ＭＳ 明朝" w:hAnsi="ＭＳ 明朝" w:hint="eastAsia"/>
                <w:sz w:val="18"/>
              </w:rPr>
              <w:t>書きたいことにふさわしい文体や表現を工夫して書くことを理解している。</w:t>
            </w:r>
          </w:p>
        </w:tc>
        <w:tc>
          <w:tcPr>
            <w:tcW w:w="4150" w:type="dxa"/>
          </w:tcPr>
          <w:p w14:paraId="41E979D7" w14:textId="038118C8"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・小説を書く際には</w:t>
            </w:r>
            <w:r>
              <w:rPr>
                <w:rFonts w:ascii="ＭＳ 明朝" w:eastAsia="ＭＳ 明朝" w:hAnsi="ＭＳ 明朝" w:hint="eastAsia"/>
                <w:sz w:val="18"/>
              </w:rPr>
              <w:t>、</w:t>
            </w:r>
            <w:r w:rsidRPr="00C20C3C">
              <w:rPr>
                <w:rFonts w:ascii="ＭＳ 明朝" w:eastAsia="ＭＳ 明朝" w:hAnsi="ＭＳ 明朝" w:cs="ＭＳ 明朝" w:hint="eastAsia"/>
                <w:kern w:val="0"/>
                <w:sz w:val="18"/>
                <w:szCs w:val="18"/>
              </w:rPr>
              <w:t>「何をどのように書くか」を</w:t>
            </w:r>
            <w:r w:rsidRPr="00C20C3C">
              <w:rPr>
                <w:rFonts w:ascii="ＭＳ 明朝" w:eastAsia="ＭＳ 明朝" w:hAnsi="ＭＳ 明朝" w:hint="eastAsia"/>
                <w:sz w:val="18"/>
              </w:rPr>
              <w:t>明確にしたうえで</w:t>
            </w:r>
            <w:r>
              <w:rPr>
                <w:rFonts w:ascii="ＭＳ 明朝" w:eastAsia="ＭＳ 明朝" w:hAnsi="ＭＳ 明朝" w:hint="eastAsia"/>
                <w:sz w:val="18"/>
              </w:rPr>
              <w:t>、</w:t>
            </w:r>
            <w:r w:rsidRPr="00C20C3C">
              <w:rPr>
                <w:rFonts w:ascii="ＭＳ 明朝" w:eastAsia="ＭＳ 明朝" w:hAnsi="ＭＳ 明朝" w:hint="eastAsia"/>
                <w:sz w:val="18"/>
              </w:rPr>
              <w:t>書きたいことにふさわしい文体や表現を工夫して書くことを理解していない。</w:t>
            </w:r>
          </w:p>
        </w:tc>
      </w:tr>
      <w:tr w:rsidR="00FB12C5" w:rsidRPr="00680F84" w14:paraId="4DC814AF" w14:textId="77777777" w:rsidTr="00FB12C5">
        <w:trPr>
          <w:gridAfter w:val="1"/>
          <w:wAfter w:w="8" w:type="dxa"/>
        </w:trPr>
        <w:tc>
          <w:tcPr>
            <w:tcW w:w="942" w:type="dxa"/>
            <w:vMerge/>
            <w:shd w:val="clear" w:color="auto" w:fill="D9D9D9" w:themeFill="background1" w:themeFillShade="D9"/>
            <w:textDirection w:val="tbRlV"/>
            <w:vAlign w:val="center"/>
          </w:tcPr>
          <w:p w14:paraId="0F56D3A0" w14:textId="77777777" w:rsidR="00FB12C5" w:rsidRPr="00DD77DE" w:rsidRDefault="00FB12C5" w:rsidP="00FB12C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016071" w14:textId="77777777" w:rsidR="00FB12C5" w:rsidRPr="00C20C3C" w:rsidRDefault="00FB12C5" w:rsidP="00FB12C5">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③表現の技法</w:t>
            </w:r>
          </w:p>
          <w:p w14:paraId="7CDD952E" w14:textId="77777777" w:rsidR="00FB12C5" w:rsidRPr="00C20C3C" w:rsidRDefault="00FB12C5" w:rsidP="00FB12C5">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（１）エ</w:t>
            </w:r>
          </w:p>
        </w:tc>
        <w:tc>
          <w:tcPr>
            <w:tcW w:w="4152" w:type="dxa"/>
          </w:tcPr>
          <w:p w14:paraId="5BB10683" w14:textId="488702FE"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・文学的な文章表現の技法を理解し</w:t>
            </w:r>
            <w:r>
              <w:rPr>
                <w:rFonts w:ascii="ＭＳ 明朝" w:eastAsia="ＭＳ 明朝" w:hAnsi="ＭＳ 明朝" w:hint="eastAsia"/>
                <w:sz w:val="18"/>
              </w:rPr>
              <w:t>、</w:t>
            </w:r>
            <w:r w:rsidRPr="00C20C3C">
              <w:rPr>
                <w:rFonts w:ascii="ＭＳ 明朝" w:eastAsia="ＭＳ 明朝" w:hAnsi="ＭＳ 明朝" w:hint="eastAsia"/>
                <w:sz w:val="18"/>
              </w:rPr>
              <w:t>書きたいことにふさわしいものを選択して書いている。</w:t>
            </w:r>
          </w:p>
        </w:tc>
        <w:tc>
          <w:tcPr>
            <w:tcW w:w="4152" w:type="dxa"/>
          </w:tcPr>
          <w:p w14:paraId="3153B2B9" w14:textId="77777777"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・文学的な文章表現の技法を理解して書いている。</w:t>
            </w:r>
          </w:p>
        </w:tc>
        <w:tc>
          <w:tcPr>
            <w:tcW w:w="4150" w:type="dxa"/>
          </w:tcPr>
          <w:p w14:paraId="72FC2298" w14:textId="77777777"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・文学的な文章表現の技法を理解していない。</w:t>
            </w:r>
          </w:p>
        </w:tc>
      </w:tr>
      <w:tr w:rsidR="00FB12C5" w:rsidRPr="00680F84" w14:paraId="6EF56AD9" w14:textId="77777777" w:rsidTr="00FB12C5">
        <w:trPr>
          <w:gridAfter w:val="1"/>
          <w:wAfter w:w="8" w:type="dxa"/>
          <w:trHeight w:val="307"/>
        </w:trPr>
        <w:tc>
          <w:tcPr>
            <w:tcW w:w="942" w:type="dxa"/>
            <w:shd w:val="clear" w:color="auto" w:fill="D9D9D9" w:themeFill="background1" w:themeFillShade="D9"/>
            <w:textDirection w:val="tbRlV"/>
            <w:vAlign w:val="center"/>
          </w:tcPr>
          <w:p w14:paraId="0FCE53F8" w14:textId="77777777" w:rsidR="00FB12C5" w:rsidRPr="00DD77DE" w:rsidRDefault="00FB12C5" w:rsidP="00FB12C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9781520" w14:textId="77777777" w:rsidR="00FB12C5" w:rsidRPr="00C20C3C" w:rsidRDefault="00FB12C5" w:rsidP="00FB12C5">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④内容の検討</w:t>
            </w:r>
          </w:p>
          <w:p w14:paraId="0ECF6A22" w14:textId="77777777" w:rsidR="00FB12C5" w:rsidRPr="00C20C3C" w:rsidRDefault="00FB12C5" w:rsidP="00FB12C5">
            <w:pPr>
              <w:widowControl/>
              <w:jc w:val="right"/>
              <w:rPr>
                <w:rFonts w:ascii="ＭＳ ゴシック" w:eastAsia="ＭＳ ゴシック" w:hAnsi="ＭＳ ゴシック"/>
                <w:sz w:val="20"/>
              </w:rPr>
            </w:pPr>
            <w:r w:rsidRPr="00C20C3C">
              <w:rPr>
                <w:rFonts w:ascii="ＭＳ ゴシック" w:eastAsia="ＭＳ ゴシック" w:hAnsi="ＭＳ ゴシック" w:hint="eastAsia"/>
                <w:sz w:val="20"/>
                <w:szCs w:val="20"/>
                <w:bdr w:val="single" w:sz="4" w:space="0" w:color="auto"/>
              </w:rPr>
              <w:t>書（１）ア</w:t>
            </w:r>
          </w:p>
        </w:tc>
        <w:tc>
          <w:tcPr>
            <w:tcW w:w="4152" w:type="dxa"/>
          </w:tcPr>
          <w:p w14:paraId="4627576B" w14:textId="7979C943" w:rsidR="00FB12C5" w:rsidRPr="00C20C3C" w:rsidRDefault="00FB12C5" w:rsidP="00FB12C5">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・自分が書きたいこと</w:t>
            </w:r>
            <w:r w:rsidRPr="00C20C3C">
              <w:rPr>
                <w:rFonts w:ascii="ＭＳ 明朝" w:eastAsia="ＭＳ 明朝" w:hAnsi="ＭＳ 明朝" w:cs="ＭＳ 明朝" w:hint="eastAsia"/>
                <w:kern w:val="0"/>
                <w:sz w:val="18"/>
                <w:szCs w:val="18"/>
              </w:rPr>
              <w:t>を</w:t>
            </w:r>
            <w:r w:rsidRPr="00C20C3C">
              <w:rPr>
                <w:rFonts w:ascii="ＭＳ 明朝" w:eastAsia="ＭＳ 明朝" w:hAnsi="ＭＳ 明朝" w:hint="eastAsia"/>
                <w:sz w:val="18"/>
              </w:rPr>
              <w:t>明確にして</w:t>
            </w:r>
            <w:r>
              <w:rPr>
                <w:rFonts w:ascii="ＭＳ 明朝" w:eastAsia="ＭＳ 明朝" w:hAnsi="ＭＳ 明朝" w:hint="eastAsia"/>
                <w:sz w:val="18"/>
              </w:rPr>
              <w:t>、</w:t>
            </w:r>
            <w:r w:rsidRPr="00C20C3C">
              <w:rPr>
                <w:rFonts w:ascii="ＭＳ 明朝" w:eastAsia="ＭＳ 明朝" w:hAnsi="ＭＳ 明朝" w:hint="eastAsia"/>
                <w:sz w:val="18"/>
                <w:szCs w:val="18"/>
              </w:rPr>
              <w:t>大まかなストーリー</w:t>
            </w:r>
            <w:r>
              <w:rPr>
                <w:rFonts w:ascii="ＭＳ 明朝" w:eastAsia="ＭＳ 明朝" w:hAnsi="ＭＳ 明朝" w:hint="eastAsia"/>
                <w:sz w:val="18"/>
                <w:szCs w:val="18"/>
              </w:rPr>
              <w:t>、</w:t>
            </w:r>
            <w:r w:rsidRPr="00C20C3C">
              <w:rPr>
                <w:rFonts w:ascii="ＭＳ 明朝" w:eastAsia="ＭＳ 明朝" w:hAnsi="ＭＳ 明朝" w:hint="eastAsia"/>
                <w:sz w:val="18"/>
                <w:szCs w:val="18"/>
              </w:rPr>
              <w:t>登場人物</w:t>
            </w:r>
            <w:r>
              <w:rPr>
                <w:rFonts w:ascii="ＭＳ 明朝" w:eastAsia="ＭＳ 明朝" w:hAnsi="ＭＳ 明朝" w:hint="eastAsia"/>
                <w:sz w:val="18"/>
                <w:szCs w:val="18"/>
              </w:rPr>
              <w:t>、</w:t>
            </w:r>
            <w:r w:rsidRPr="00C20C3C">
              <w:rPr>
                <w:rFonts w:ascii="ＭＳ 明朝" w:eastAsia="ＭＳ 明朝" w:hAnsi="ＭＳ 明朝" w:hint="eastAsia"/>
                <w:sz w:val="18"/>
                <w:szCs w:val="18"/>
              </w:rPr>
              <w:t>時間と場所</w:t>
            </w:r>
            <w:r>
              <w:rPr>
                <w:rFonts w:ascii="ＭＳ 明朝" w:eastAsia="ＭＳ 明朝" w:hAnsi="ＭＳ 明朝" w:hint="eastAsia"/>
                <w:sz w:val="18"/>
                <w:szCs w:val="18"/>
              </w:rPr>
              <w:t>、</w:t>
            </w:r>
            <w:r w:rsidRPr="00C20C3C">
              <w:rPr>
                <w:rFonts w:ascii="ＭＳ 明朝" w:eastAsia="ＭＳ 明朝" w:hAnsi="ＭＳ 明朝" w:hint="eastAsia"/>
                <w:sz w:val="18"/>
                <w:szCs w:val="18"/>
              </w:rPr>
              <w:t>人称と視点について</w:t>
            </w:r>
            <w:r>
              <w:rPr>
                <w:rFonts w:ascii="ＭＳ 明朝" w:eastAsia="ＭＳ 明朝" w:hAnsi="ＭＳ 明朝" w:hint="eastAsia"/>
                <w:sz w:val="18"/>
                <w:szCs w:val="18"/>
              </w:rPr>
              <w:t>、</w:t>
            </w:r>
            <w:r w:rsidRPr="00C20C3C">
              <w:rPr>
                <w:rFonts w:ascii="ＭＳ 明朝" w:eastAsia="ＭＳ 明朝" w:hAnsi="ＭＳ 明朝" w:hint="eastAsia"/>
                <w:sz w:val="18"/>
                <w:szCs w:val="18"/>
              </w:rPr>
              <w:t>根拠をもって選択し</w:t>
            </w:r>
            <w:r>
              <w:rPr>
                <w:rFonts w:ascii="ＭＳ 明朝" w:eastAsia="ＭＳ 明朝" w:hAnsi="ＭＳ 明朝" w:hint="eastAsia"/>
                <w:sz w:val="18"/>
                <w:szCs w:val="18"/>
              </w:rPr>
              <w:t>、</w:t>
            </w:r>
            <w:r w:rsidRPr="00C20C3C">
              <w:rPr>
                <w:rFonts w:ascii="ＭＳ 明朝" w:eastAsia="ＭＳ 明朝" w:hAnsi="ＭＳ 明朝" w:hint="eastAsia"/>
                <w:sz w:val="18"/>
                <w:szCs w:val="18"/>
              </w:rPr>
              <w:t>メモを作っている。</w:t>
            </w:r>
          </w:p>
          <w:p w14:paraId="6E517F22" w14:textId="6F3C1D0C"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szCs w:val="18"/>
              </w:rPr>
              <w:t>・作ったメモを参考にしながら</w:t>
            </w:r>
            <w:r>
              <w:rPr>
                <w:rFonts w:ascii="ＭＳ 明朝" w:eastAsia="ＭＳ 明朝" w:hAnsi="ＭＳ 明朝" w:hint="eastAsia"/>
                <w:sz w:val="18"/>
                <w:szCs w:val="18"/>
              </w:rPr>
              <w:t>、</w:t>
            </w:r>
            <w:r w:rsidRPr="00C20C3C">
              <w:rPr>
                <w:rFonts w:ascii="ＭＳ 明朝" w:eastAsia="ＭＳ 明朝" w:hAnsi="ＭＳ 明朝" w:hint="eastAsia"/>
                <w:sz w:val="18"/>
                <w:szCs w:val="18"/>
              </w:rPr>
              <w:t>丁寧に言葉を選び</w:t>
            </w:r>
            <w:r>
              <w:rPr>
                <w:rFonts w:ascii="ＭＳ 明朝" w:eastAsia="ＭＳ 明朝" w:hAnsi="ＭＳ 明朝" w:hint="eastAsia"/>
                <w:sz w:val="18"/>
                <w:szCs w:val="18"/>
              </w:rPr>
              <w:t>、</w:t>
            </w:r>
            <w:r w:rsidRPr="00C20C3C">
              <w:rPr>
                <w:rFonts w:ascii="ＭＳ 明朝" w:eastAsia="ＭＳ 明朝" w:hAnsi="ＭＳ 明朝" w:hint="eastAsia"/>
                <w:sz w:val="18"/>
                <w:szCs w:val="18"/>
              </w:rPr>
              <w:t>小説を書いている。</w:t>
            </w:r>
          </w:p>
          <w:p w14:paraId="47871E55" w14:textId="79E543D2"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・自分が書いたものを推敲し</w:t>
            </w:r>
            <w:r>
              <w:rPr>
                <w:rFonts w:ascii="ＭＳ 明朝" w:eastAsia="ＭＳ 明朝" w:hAnsi="ＭＳ 明朝" w:hint="eastAsia"/>
                <w:sz w:val="18"/>
              </w:rPr>
              <w:t>、</w:t>
            </w:r>
            <w:r w:rsidRPr="00C20C3C">
              <w:rPr>
                <w:rFonts w:ascii="ＭＳ 明朝" w:eastAsia="ＭＳ 明朝" w:hAnsi="ＭＳ 明朝" w:hint="eastAsia"/>
                <w:sz w:val="18"/>
              </w:rPr>
              <w:t>よりよ</w:t>
            </w:r>
            <w:r>
              <w:rPr>
                <w:rFonts w:ascii="ＭＳ 明朝" w:eastAsia="ＭＳ 明朝" w:hAnsi="ＭＳ 明朝" w:hint="eastAsia"/>
                <w:sz w:val="18"/>
              </w:rPr>
              <w:t>い</w:t>
            </w:r>
            <w:r w:rsidRPr="00C20C3C">
              <w:rPr>
                <w:rFonts w:ascii="ＭＳ 明朝" w:eastAsia="ＭＳ 明朝" w:hAnsi="ＭＳ 明朝" w:hint="eastAsia"/>
                <w:sz w:val="18"/>
              </w:rPr>
              <w:t>表現になるように工夫している。</w:t>
            </w:r>
          </w:p>
          <w:p w14:paraId="25A37AC6" w14:textId="08193D26"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・グループで批評し合い</w:t>
            </w:r>
            <w:r>
              <w:rPr>
                <w:rFonts w:ascii="ＭＳ 明朝" w:eastAsia="ＭＳ 明朝" w:hAnsi="ＭＳ 明朝" w:hint="eastAsia"/>
                <w:sz w:val="18"/>
              </w:rPr>
              <w:t>、</w:t>
            </w:r>
            <w:r w:rsidRPr="00C20C3C">
              <w:rPr>
                <w:rFonts w:ascii="ＭＳ 明朝" w:eastAsia="ＭＳ 明朝" w:hAnsi="ＭＳ 明朝" w:hint="eastAsia"/>
                <w:sz w:val="18"/>
              </w:rPr>
              <w:t>それを受けて見直し</w:t>
            </w:r>
            <w:r>
              <w:rPr>
                <w:rFonts w:ascii="ＭＳ 明朝" w:eastAsia="ＭＳ 明朝" w:hAnsi="ＭＳ 明朝" w:hint="eastAsia"/>
                <w:sz w:val="18"/>
              </w:rPr>
              <w:t>、</w:t>
            </w:r>
            <w:r w:rsidRPr="00C20C3C">
              <w:rPr>
                <w:rFonts w:ascii="ＭＳ 明朝" w:eastAsia="ＭＳ 明朝" w:hAnsi="ＭＳ 明朝" w:hint="eastAsia"/>
                <w:sz w:val="18"/>
              </w:rPr>
              <w:t>よい表現になるように工夫している。</w:t>
            </w:r>
          </w:p>
        </w:tc>
        <w:tc>
          <w:tcPr>
            <w:tcW w:w="4152" w:type="dxa"/>
          </w:tcPr>
          <w:p w14:paraId="0BA9B3E2" w14:textId="39F2AF81" w:rsidR="00FB12C5" w:rsidRPr="00C20C3C" w:rsidRDefault="00FB12C5" w:rsidP="00FB12C5">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・自分が書きたいこと</w:t>
            </w:r>
            <w:r w:rsidRPr="00C20C3C">
              <w:rPr>
                <w:rFonts w:ascii="ＭＳ 明朝" w:eastAsia="ＭＳ 明朝" w:hAnsi="ＭＳ 明朝" w:cs="ＭＳ 明朝" w:hint="eastAsia"/>
                <w:kern w:val="0"/>
                <w:sz w:val="18"/>
                <w:szCs w:val="18"/>
              </w:rPr>
              <w:t>を</w:t>
            </w:r>
            <w:r w:rsidRPr="00C20C3C">
              <w:rPr>
                <w:rFonts w:ascii="ＭＳ 明朝" w:eastAsia="ＭＳ 明朝" w:hAnsi="ＭＳ 明朝" w:hint="eastAsia"/>
                <w:sz w:val="18"/>
              </w:rPr>
              <w:t>明確にして</w:t>
            </w:r>
            <w:r>
              <w:rPr>
                <w:rFonts w:ascii="ＭＳ 明朝" w:eastAsia="ＭＳ 明朝" w:hAnsi="ＭＳ 明朝" w:hint="eastAsia"/>
                <w:sz w:val="18"/>
              </w:rPr>
              <w:t>、</w:t>
            </w:r>
            <w:r w:rsidRPr="00C20C3C">
              <w:rPr>
                <w:rFonts w:ascii="ＭＳ 明朝" w:eastAsia="ＭＳ 明朝" w:hAnsi="ＭＳ 明朝" w:hint="eastAsia"/>
                <w:sz w:val="18"/>
                <w:szCs w:val="18"/>
              </w:rPr>
              <w:t>大まかなストーリー</w:t>
            </w:r>
            <w:r>
              <w:rPr>
                <w:rFonts w:ascii="ＭＳ 明朝" w:eastAsia="ＭＳ 明朝" w:hAnsi="ＭＳ 明朝" w:hint="eastAsia"/>
                <w:sz w:val="18"/>
                <w:szCs w:val="18"/>
              </w:rPr>
              <w:t>、</w:t>
            </w:r>
            <w:r w:rsidRPr="00C20C3C">
              <w:rPr>
                <w:rFonts w:ascii="ＭＳ 明朝" w:eastAsia="ＭＳ 明朝" w:hAnsi="ＭＳ 明朝" w:hint="eastAsia"/>
                <w:sz w:val="18"/>
                <w:szCs w:val="18"/>
              </w:rPr>
              <w:t>登場人物</w:t>
            </w:r>
            <w:r>
              <w:rPr>
                <w:rFonts w:ascii="ＭＳ 明朝" w:eastAsia="ＭＳ 明朝" w:hAnsi="ＭＳ 明朝" w:hint="eastAsia"/>
                <w:sz w:val="18"/>
                <w:szCs w:val="18"/>
              </w:rPr>
              <w:t>、</w:t>
            </w:r>
            <w:r w:rsidRPr="00C20C3C">
              <w:rPr>
                <w:rFonts w:ascii="ＭＳ 明朝" w:eastAsia="ＭＳ 明朝" w:hAnsi="ＭＳ 明朝" w:hint="eastAsia"/>
                <w:sz w:val="18"/>
                <w:szCs w:val="18"/>
              </w:rPr>
              <w:t>時間と場所</w:t>
            </w:r>
            <w:r>
              <w:rPr>
                <w:rFonts w:ascii="ＭＳ 明朝" w:eastAsia="ＭＳ 明朝" w:hAnsi="ＭＳ 明朝" w:hint="eastAsia"/>
                <w:sz w:val="18"/>
                <w:szCs w:val="18"/>
              </w:rPr>
              <w:t>、</w:t>
            </w:r>
            <w:r w:rsidRPr="00C20C3C">
              <w:rPr>
                <w:rFonts w:ascii="ＭＳ 明朝" w:eastAsia="ＭＳ 明朝" w:hAnsi="ＭＳ 明朝" w:hint="eastAsia"/>
                <w:sz w:val="18"/>
                <w:szCs w:val="18"/>
              </w:rPr>
              <w:t>人称と視点について</w:t>
            </w:r>
            <w:r>
              <w:rPr>
                <w:rFonts w:ascii="ＭＳ 明朝" w:eastAsia="ＭＳ 明朝" w:hAnsi="ＭＳ 明朝" w:hint="eastAsia"/>
                <w:sz w:val="18"/>
                <w:szCs w:val="18"/>
              </w:rPr>
              <w:t>、</w:t>
            </w:r>
            <w:r w:rsidRPr="00C20C3C">
              <w:rPr>
                <w:rFonts w:ascii="ＭＳ 明朝" w:eastAsia="ＭＳ 明朝" w:hAnsi="ＭＳ 明朝" w:hint="eastAsia"/>
                <w:sz w:val="18"/>
                <w:szCs w:val="18"/>
              </w:rPr>
              <w:t>メモを作っている。</w:t>
            </w:r>
          </w:p>
          <w:p w14:paraId="08669030" w14:textId="77777777" w:rsidR="00FB12C5" w:rsidRPr="00C20C3C" w:rsidRDefault="00FB12C5" w:rsidP="00FB12C5">
            <w:pPr>
              <w:widowControl/>
              <w:ind w:left="180" w:hangingChars="100" w:hanging="180"/>
              <w:jc w:val="left"/>
              <w:rPr>
                <w:rFonts w:ascii="ＭＳ 明朝" w:eastAsia="ＭＳ 明朝" w:hAnsi="ＭＳ 明朝"/>
                <w:sz w:val="18"/>
                <w:szCs w:val="18"/>
              </w:rPr>
            </w:pPr>
          </w:p>
          <w:p w14:paraId="61B645EC" w14:textId="78DDE2E3"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szCs w:val="18"/>
              </w:rPr>
              <w:t>・作ったメモを参考にしながら</w:t>
            </w:r>
            <w:r>
              <w:rPr>
                <w:rFonts w:ascii="ＭＳ 明朝" w:eastAsia="ＭＳ 明朝" w:hAnsi="ＭＳ 明朝" w:hint="eastAsia"/>
                <w:sz w:val="18"/>
                <w:szCs w:val="18"/>
              </w:rPr>
              <w:t>、</w:t>
            </w:r>
            <w:r w:rsidRPr="00C20C3C">
              <w:rPr>
                <w:rFonts w:ascii="ＭＳ 明朝" w:eastAsia="ＭＳ 明朝" w:hAnsi="ＭＳ 明朝" w:hint="eastAsia"/>
                <w:sz w:val="18"/>
                <w:szCs w:val="18"/>
              </w:rPr>
              <w:t>小説を書いている。</w:t>
            </w:r>
          </w:p>
          <w:p w14:paraId="28A54953" w14:textId="77777777"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・自分が書いたものを推敲している。</w:t>
            </w:r>
          </w:p>
          <w:p w14:paraId="67FABFC7" w14:textId="77777777" w:rsidR="00FB12C5" w:rsidRPr="00C20C3C" w:rsidRDefault="00FB12C5" w:rsidP="00FB12C5">
            <w:pPr>
              <w:widowControl/>
              <w:ind w:left="180" w:hangingChars="100" w:hanging="180"/>
              <w:jc w:val="left"/>
              <w:rPr>
                <w:rFonts w:ascii="ＭＳ 明朝" w:eastAsia="ＭＳ 明朝" w:hAnsi="ＭＳ 明朝"/>
                <w:sz w:val="18"/>
              </w:rPr>
            </w:pPr>
          </w:p>
          <w:p w14:paraId="199C3233" w14:textId="77777777"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・グループで批評し合っている。</w:t>
            </w:r>
          </w:p>
        </w:tc>
        <w:tc>
          <w:tcPr>
            <w:tcW w:w="4150" w:type="dxa"/>
          </w:tcPr>
          <w:p w14:paraId="183EA080" w14:textId="50118244" w:rsidR="00FB12C5" w:rsidRPr="00C20C3C" w:rsidRDefault="00FB12C5" w:rsidP="00FB12C5">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rPr>
              <w:t>・自分が書きたいこと</w:t>
            </w:r>
            <w:r w:rsidRPr="00C20C3C">
              <w:rPr>
                <w:rFonts w:ascii="ＭＳ 明朝" w:eastAsia="ＭＳ 明朝" w:hAnsi="ＭＳ 明朝" w:cs="ＭＳ 明朝" w:hint="eastAsia"/>
                <w:kern w:val="0"/>
                <w:sz w:val="18"/>
                <w:szCs w:val="18"/>
              </w:rPr>
              <w:t>を</w:t>
            </w:r>
            <w:r w:rsidRPr="00C20C3C">
              <w:rPr>
                <w:rFonts w:ascii="ＭＳ 明朝" w:eastAsia="ＭＳ 明朝" w:hAnsi="ＭＳ 明朝" w:hint="eastAsia"/>
                <w:sz w:val="18"/>
              </w:rPr>
              <w:t>明確にしていないか</w:t>
            </w:r>
            <w:r>
              <w:rPr>
                <w:rFonts w:ascii="ＭＳ 明朝" w:eastAsia="ＭＳ 明朝" w:hAnsi="ＭＳ 明朝" w:hint="eastAsia"/>
                <w:sz w:val="18"/>
              </w:rPr>
              <w:t>、</w:t>
            </w:r>
            <w:r w:rsidRPr="00C20C3C">
              <w:rPr>
                <w:rFonts w:ascii="ＭＳ 明朝" w:eastAsia="ＭＳ 明朝" w:hAnsi="ＭＳ 明朝" w:hint="eastAsia"/>
                <w:sz w:val="18"/>
                <w:szCs w:val="18"/>
              </w:rPr>
              <w:t>大まかなストーリー</w:t>
            </w:r>
            <w:r>
              <w:rPr>
                <w:rFonts w:ascii="ＭＳ 明朝" w:eastAsia="ＭＳ 明朝" w:hAnsi="ＭＳ 明朝" w:hint="eastAsia"/>
                <w:sz w:val="18"/>
                <w:szCs w:val="18"/>
              </w:rPr>
              <w:t>、</w:t>
            </w:r>
            <w:r w:rsidRPr="00C20C3C">
              <w:rPr>
                <w:rFonts w:ascii="ＭＳ 明朝" w:eastAsia="ＭＳ 明朝" w:hAnsi="ＭＳ 明朝" w:hint="eastAsia"/>
                <w:sz w:val="18"/>
                <w:szCs w:val="18"/>
              </w:rPr>
              <w:t>登場人物</w:t>
            </w:r>
            <w:r>
              <w:rPr>
                <w:rFonts w:ascii="ＭＳ 明朝" w:eastAsia="ＭＳ 明朝" w:hAnsi="ＭＳ 明朝" w:hint="eastAsia"/>
                <w:sz w:val="18"/>
                <w:szCs w:val="18"/>
              </w:rPr>
              <w:t>、</w:t>
            </w:r>
            <w:r w:rsidRPr="00C20C3C">
              <w:rPr>
                <w:rFonts w:ascii="ＭＳ 明朝" w:eastAsia="ＭＳ 明朝" w:hAnsi="ＭＳ 明朝" w:hint="eastAsia"/>
                <w:sz w:val="18"/>
                <w:szCs w:val="18"/>
              </w:rPr>
              <w:t>時間と場所</w:t>
            </w:r>
            <w:r>
              <w:rPr>
                <w:rFonts w:ascii="ＭＳ 明朝" w:eastAsia="ＭＳ 明朝" w:hAnsi="ＭＳ 明朝" w:hint="eastAsia"/>
                <w:sz w:val="18"/>
                <w:szCs w:val="18"/>
              </w:rPr>
              <w:t>、</w:t>
            </w:r>
            <w:r w:rsidRPr="00C20C3C">
              <w:rPr>
                <w:rFonts w:ascii="ＭＳ 明朝" w:eastAsia="ＭＳ 明朝" w:hAnsi="ＭＳ 明朝" w:hint="eastAsia"/>
                <w:sz w:val="18"/>
                <w:szCs w:val="18"/>
              </w:rPr>
              <w:t>人称と視点について</w:t>
            </w:r>
            <w:r>
              <w:rPr>
                <w:rFonts w:ascii="ＭＳ 明朝" w:eastAsia="ＭＳ 明朝" w:hAnsi="ＭＳ 明朝" w:hint="eastAsia"/>
                <w:sz w:val="18"/>
                <w:szCs w:val="18"/>
              </w:rPr>
              <w:t>、</w:t>
            </w:r>
            <w:r w:rsidRPr="00C20C3C">
              <w:rPr>
                <w:rFonts w:ascii="ＭＳ 明朝" w:eastAsia="ＭＳ 明朝" w:hAnsi="ＭＳ 明朝" w:hint="eastAsia"/>
                <w:sz w:val="18"/>
                <w:szCs w:val="18"/>
              </w:rPr>
              <w:t>メモを作っていない。</w:t>
            </w:r>
          </w:p>
          <w:p w14:paraId="35A01D67" w14:textId="29337D76" w:rsidR="00FB12C5" w:rsidRPr="00C20C3C" w:rsidRDefault="00FB12C5" w:rsidP="00FB12C5">
            <w:pPr>
              <w:widowControl/>
              <w:ind w:left="180" w:hangingChars="100" w:hanging="180"/>
              <w:jc w:val="left"/>
              <w:rPr>
                <w:rFonts w:ascii="ＭＳ 明朝" w:eastAsia="ＭＳ 明朝" w:hAnsi="ＭＳ 明朝"/>
                <w:sz w:val="18"/>
                <w:szCs w:val="18"/>
              </w:rPr>
            </w:pPr>
            <w:r w:rsidRPr="00C20C3C">
              <w:rPr>
                <w:rFonts w:ascii="ＭＳ 明朝" w:eastAsia="ＭＳ 明朝" w:hAnsi="ＭＳ 明朝" w:hint="eastAsia"/>
                <w:sz w:val="18"/>
                <w:szCs w:val="18"/>
              </w:rPr>
              <w:t>・メモの準備もなく</w:t>
            </w:r>
            <w:r>
              <w:rPr>
                <w:rFonts w:ascii="ＭＳ 明朝" w:eastAsia="ＭＳ 明朝" w:hAnsi="ＭＳ 明朝" w:hint="eastAsia"/>
                <w:sz w:val="18"/>
                <w:szCs w:val="18"/>
              </w:rPr>
              <w:t>、</w:t>
            </w:r>
            <w:r w:rsidRPr="00C20C3C">
              <w:rPr>
                <w:rFonts w:ascii="ＭＳ 明朝" w:eastAsia="ＭＳ 明朝" w:hAnsi="ＭＳ 明朝" w:hint="eastAsia"/>
                <w:sz w:val="18"/>
                <w:szCs w:val="18"/>
              </w:rPr>
              <w:t>ただ漠然と小説を書いている。</w:t>
            </w:r>
          </w:p>
          <w:p w14:paraId="5A94B628" w14:textId="77777777" w:rsidR="00FB12C5" w:rsidRPr="00C20C3C" w:rsidRDefault="00FB12C5" w:rsidP="00FB12C5">
            <w:pPr>
              <w:widowControl/>
              <w:jc w:val="left"/>
              <w:rPr>
                <w:rFonts w:ascii="ＭＳ 明朝" w:eastAsia="ＭＳ 明朝" w:hAnsi="ＭＳ 明朝"/>
                <w:sz w:val="18"/>
              </w:rPr>
            </w:pPr>
            <w:r w:rsidRPr="00C20C3C">
              <w:rPr>
                <w:rFonts w:ascii="ＭＳ 明朝" w:eastAsia="ＭＳ 明朝" w:hAnsi="ＭＳ 明朝" w:hint="eastAsia"/>
                <w:sz w:val="18"/>
              </w:rPr>
              <w:t>・自分が書いたものを推敲していない。</w:t>
            </w:r>
          </w:p>
          <w:p w14:paraId="161D1026" w14:textId="77777777" w:rsidR="00FB12C5" w:rsidRPr="00C20C3C" w:rsidRDefault="00FB12C5" w:rsidP="00FB12C5">
            <w:pPr>
              <w:widowControl/>
              <w:ind w:left="180" w:hangingChars="100" w:hanging="180"/>
              <w:jc w:val="left"/>
              <w:rPr>
                <w:rFonts w:ascii="ＭＳ 明朝" w:eastAsia="ＭＳ 明朝" w:hAnsi="ＭＳ 明朝"/>
                <w:sz w:val="18"/>
              </w:rPr>
            </w:pPr>
          </w:p>
          <w:p w14:paraId="74013FB1" w14:textId="77777777"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hint="eastAsia"/>
                <w:sz w:val="18"/>
              </w:rPr>
              <w:t>・グループで批評し合っていない。</w:t>
            </w:r>
          </w:p>
        </w:tc>
      </w:tr>
      <w:tr w:rsidR="00FB12C5" w:rsidRPr="00AB1C61" w14:paraId="5DC363F1" w14:textId="77777777" w:rsidTr="00FB12C5">
        <w:trPr>
          <w:gridAfter w:val="1"/>
          <w:wAfter w:w="8" w:type="dxa"/>
          <w:cantSplit/>
          <w:trHeight w:val="1247"/>
        </w:trPr>
        <w:tc>
          <w:tcPr>
            <w:tcW w:w="942" w:type="dxa"/>
            <w:shd w:val="clear" w:color="auto" w:fill="D9D9D9" w:themeFill="background1" w:themeFillShade="D9"/>
            <w:textDirection w:val="tbRlV"/>
            <w:vAlign w:val="center"/>
          </w:tcPr>
          <w:p w14:paraId="58110948" w14:textId="77777777" w:rsidR="00FB12C5" w:rsidRDefault="00FB12C5" w:rsidP="00FB12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09DF224" w14:textId="77777777" w:rsidR="00FB12C5" w:rsidRDefault="00FB12C5" w:rsidP="00FB12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65F0087" w14:textId="77777777" w:rsidR="00FB12C5" w:rsidRPr="00DD77DE" w:rsidRDefault="00FB12C5" w:rsidP="00FB12C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5A436BF" w14:textId="77777777" w:rsidR="00FB12C5" w:rsidRPr="00DD77DE" w:rsidRDefault="00FB12C5" w:rsidP="00FB12C5">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D53951" w14:textId="77777777" w:rsidR="00FB12C5" w:rsidRPr="00C20C3C" w:rsidRDefault="00FB12C5" w:rsidP="00FB12C5">
            <w:pPr>
              <w:widowControl/>
              <w:rPr>
                <w:rFonts w:ascii="ＭＳ ゴシック" w:eastAsia="ＭＳ ゴシック" w:hAnsi="ＭＳ ゴシック"/>
                <w:sz w:val="20"/>
              </w:rPr>
            </w:pPr>
            <w:r w:rsidRPr="00C20C3C">
              <w:rPr>
                <w:rFonts w:ascii="ＭＳ ゴシック" w:eastAsia="ＭＳ ゴシック" w:hAnsi="ＭＳ ゴシック" w:hint="eastAsia"/>
                <w:sz w:val="20"/>
              </w:rPr>
              <w:t>⑤小説の創作</w:t>
            </w:r>
          </w:p>
        </w:tc>
        <w:tc>
          <w:tcPr>
            <w:tcW w:w="4152" w:type="dxa"/>
          </w:tcPr>
          <w:p w14:paraId="7A04C2E5" w14:textId="30EC82EB"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・「何をどのように書くか」を明確にして小説を創作し</w:t>
            </w:r>
            <w:r>
              <w:rPr>
                <w:rFonts w:ascii="ＭＳ 明朝" w:eastAsia="ＭＳ 明朝" w:hAnsi="ＭＳ 明朝" w:cs="ＭＳ ゴシック" w:hint="eastAsia"/>
                <w:spacing w:val="-20"/>
                <w:sz w:val="18"/>
                <w:szCs w:val="18"/>
              </w:rPr>
              <w:t>、</w:t>
            </w:r>
            <w:r w:rsidRPr="00C20C3C">
              <w:rPr>
                <w:rFonts w:ascii="ＭＳ 明朝" w:eastAsia="ＭＳ 明朝" w:hAnsi="ＭＳ 明朝" w:cs="ＭＳ ゴシック" w:hint="eastAsia"/>
                <w:sz w:val="18"/>
                <w:szCs w:val="18"/>
              </w:rPr>
              <w:t>推敲したり友達の批評を受けて見直したりして</w:t>
            </w:r>
            <w:r>
              <w:rPr>
                <w:rFonts w:ascii="ＭＳ 明朝" w:eastAsia="ＭＳ 明朝" w:hAnsi="ＭＳ 明朝" w:cs="ＭＳ ゴシック" w:hint="eastAsia"/>
                <w:spacing w:val="-20"/>
                <w:sz w:val="18"/>
                <w:szCs w:val="18"/>
              </w:rPr>
              <w:t>、</w:t>
            </w:r>
            <w:r w:rsidRPr="00C20C3C">
              <w:rPr>
                <w:rFonts w:ascii="ＭＳ 明朝" w:eastAsia="ＭＳ 明朝" w:hAnsi="ＭＳ 明朝" w:cs="ＭＳ ゴシック" w:hint="eastAsia"/>
                <w:sz w:val="18"/>
                <w:szCs w:val="18"/>
              </w:rPr>
              <w:t>よりよい文章にしようとしている。</w:t>
            </w:r>
          </w:p>
        </w:tc>
        <w:tc>
          <w:tcPr>
            <w:tcW w:w="4152" w:type="dxa"/>
          </w:tcPr>
          <w:p w14:paraId="23B5CFAB" w14:textId="21DFA6BD"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・「何をどのように書くか」を明確にして</w:t>
            </w:r>
            <w:r>
              <w:rPr>
                <w:rFonts w:ascii="ＭＳ 明朝" w:eastAsia="ＭＳ 明朝" w:hAnsi="ＭＳ 明朝" w:cs="ＭＳ ゴシック" w:hint="eastAsia"/>
                <w:sz w:val="18"/>
                <w:szCs w:val="18"/>
              </w:rPr>
              <w:t>、</w:t>
            </w:r>
            <w:r w:rsidRPr="00C20C3C">
              <w:rPr>
                <w:rFonts w:ascii="ＭＳ 明朝" w:eastAsia="ＭＳ 明朝" w:hAnsi="ＭＳ 明朝" w:cs="ＭＳ ゴシック" w:hint="eastAsia"/>
                <w:sz w:val="18"/>
                <w:szCs w:val="18"/>
              </w:rPr>
              <w:t>小説を創作しようとしている。</w:t>
            </w:r>
          </w:p>
        </w:tc>
        <w:tc>
          <w:tcPr>
            <w:tcW w:w="4150" w:type="dxa"/>
          </w:tcPr>
          <w:p w14:paraId="10EC8BFF" w14:textId="240F65D5" w:rsidR="00FB12C5" w:rsidRPr="00C20C3C" w:rsidRDefault="00FB12C5" w:rsidP="00FB12C5">
            <w:pPr>
              <w:widowControl/>
              <w:ind w:left="180" w:hangingChars="100" w:hanging="180"/>
              <w:jc w:val="left"/>
              <w:rPr>
                <w:rFonts w:ascii="ＭＳ 明朝" w:eastAsia="ＭＳ 明朝" w:hAnsi="ＭＳ 明朝"/>
                <w:sz w:val="18"/>
              </w:rPr>
            </w:pPr>
            <w:r w:rsidRPr="00C20C3C">
              <w:rPr>
                <w:rFonts w:ascii="ＭＳ 明朝" w:eastAsia="ＭＳ 明朝" w:hAnsi="ＭＳ 明朝" w:cs="ＭＳ ゴシック" w:hint="eastAsia"/>
                <w:sz w:val="18"/>
                <w:szCs w:val="18"/>
              </w:rPr>
              <w:t>・「何をどのように書くか」を明確にせず</w:t>
            </w:r>
            <w:r>
              <w:rPr>
                <w:rFonts w:ascii="ＭＳ 明朝" w:eastAsia="ＭＳ 明朝" w:hAnsi="ＭＳ 明朝" w:cs="ＭＳ ゴシック" w:hint="eastAsia"/>
                <w:sz w:val="18"/>
                <w:szCs w:val="18"/>
              </w:rPr>
              <w:t>、</w:t>
            </w:r>
            <w:r w:rsidRPr="00C20C3C">
              <w:rPr>
                <w:rFonts w:ascii="ＭＳ 明朝" w:eastAsia="ＭＳ 明朝" w:hAnsi="ＭＳ 明朝" w:cs="ＭＳ ゴシック" w:hint="eastAsia"/>
                <w:sz w:val="18"/>
                <w:szCs w:val="18"/>
              </w:rPr>
              <w:t>ただ漠然と小説を創作しようとしている。</w:t>
            </w:r>
          </w:p>
        </w:tc>
      </w:tr>
    </w:tbl>
    <w:p w14:paraId="3E3F05FD" w14:textId="77777777" w:rsidR="00FB12C5" w:rsidRPr="00F21859" w:rsidRDefault="00FB12C5" w:rsidP="006D2C1A">
      <w:pPr>
        <w:widowControl/>
        <w:jc w:val="left"/>
        <w:rPr>
          <w:rFonts w:hint="eastAsia"/>
        </w:rPr>
      </w:pPr>
    </w:p>
    <w:sectPr w:rsidR="00FB12C5" w:rsidRPr="00F21859"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5E17" w14:textId="77777777" w:rsidR="00135992" w:rsidRDefault="00135992" w:rsidP="00503A54">
      <w:r>
        <w:separator/>
      </w:r>
    </w:p>
  </w:endnote>
  <w:endnote w:type="continuationSeparator" w:id="0">
    <w:p w14:paraId="7BAB7DC5" w14:textId="77777777" w:rsidR="00135992" w:rsidRDefault="00135992"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Content>
      <w:p w14:paraId="7181C111" w14:textId="25D6DFD5" w:rsidR="00D83A05" w:rsidRDefault="00D83A05" w:rsidP="00503A54">
        <w:pPr>
          <w:pStyle w:val="a8"/>
          <w:jc w:val="center"/>
        </w:pPr>
        <w:r>
          <w:fldChar w:fldCharType="begin"/>
        </w:r>
        <w:r>
          <w:instrText>PAGE   \* MERGEFORMAT</w:instrText>
        </w:r>
        <w:r>
          <w:fldChar w:fldCharType="separate"/>
        </w:r>
        <w:r w:rsidR="005E1775" w:rsidRPr="005E1775">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3FF4" w14:textId="77777777" w:rsidR="00135992" w:rsidRDefault="00135992" w:rsidP="00503A54">
      <w:r>
        <w:separator/>
      </w:r>
    </w:p>
  </w:footnote>
  <w:footnote w:type="continuationSeparator" w:id="0">
    <w:p w14:paraId="2BD826CF" w14:textId="77777777" w:rsidR="00135992" w:rsidRDefault="00135992"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379E"/>
    <w:rsid w:val="00007745"/>
    <w:rsid w:val="000228BE"/>
    <w:rsid w:val="00024689"/>
    <w:rsid w:val="00032E33"/>
    <w:rsid w:val="0004159F"/>
    <w:rsid w:val="00053066"/>
    <w:rsid w:val="00056B81"/>
    <w:rsid w:val="00062C90"/>
    <w:rsid w:val="00071075"/>
    <w:rsid w:val="00085035"/>
    <w:rsid w:val="00087F73"/>
    <w:rsid w:val="00093DFD"/>
    <w:rsid w:val="0009702E"/>
    <w:rsid w:val="000A0A80"/>
    <w:rsid w:val="000A6F3B"/>
    <w:rsid w:val="000B1610"/>
    <w:rsid w:val="000C4A85"/>
    <w:rsid w:val="000C7CFF"/>
    <w:rsid w:val="000E27C8"/>
    <w:rsid w:val="000E7D11"/>
    <w:rsid w:val="000F633A"/>
    <w:rsid w:val="000F7BC4"/>
    <w:rsid w:val="00104A3D"/>
    <w:rsid w:val="001075E6"/>
    <w:rsid w:val="00107A35"/>
    <w:rsid w:val="001125D9"/>
    <w:rsid w:val="00116E88"/>
    <w:rsid w:val="00127B3C"/>
    <w:rsid w:val="00135992"/>
    <w:rsid w:val="001450DA"/>
    <w:rsid w:val="001460AF"/>
    <w:rsid w:val="001556C1"/>
    <w:rsid w:val="001618AC"/>
    <w:rsid w:val="00163F70"/>
    <w:rsid w:val="00171529"/>
    <w:rsid w:val="0017785F"/>
    <w:rsid w:val="00180E94"/>
    <w:rsid w:val="001863E5"/>
    <w:rsid w:val="001914C8"/>
    <w:rsid w:val="00193197"/>
    <w:rsid w:val="001A666D"/>
    <w:rsid w:val="001B6268"/>
    <w:rsid w:val="001D2071"/>
    <w:rsid w:val="001D3088"/>
    <w:rsid w:val="001F39B4"/>
    <w:rsid w:val="00203CB1"/>
    <w:rsid w:val="002175FC"/>
    <w:rsid w:val="002211B5"/>
    <w:rsid w:val="00227AF9"/>
    <w:rsid w:val="00231803"/>
    <w:rsid w:val="0023513D"/>
    <w:rsid w:val="00246BB2"/>
    <w:rsid w:val="00247D34"/>
    <w:rsid w:val="00250D3A"/>
    <w:rsid w:val="00255C3C"/>
    <w:rsid w:val="0027480D"/>
    <w:rsid w:val="00275C5E"/>
    <w:rsid w:val="00275FBD"/>
    <w:rsid w:val="00285350"/>
    <w:rsid w:val="00291DC7"/>
    <w:rsid w:val="002930E8"/>
    <w:rsid w:val="00296650"/>
    <w:rsid w:val="002A13CB"/>
    <w:rsid w:val="002A2453"/>
    <w:rsid w:val="002A7994"/>
    <w:rsid w:val="002B069F"/>
    <w:rsid w:val="002B1A6E"/>
    <w:rsid w:val="002B25EE"/>
    <w:rsid w:val="002C6B5F"/>
    <w:rsid w:val="002D1695"/>
    <w:rsid w:val="002F6C80"/>
    <w:rsid w:val="0030201A"/>
    <w:rsid w:val="003036F0"/>
    <w:rsid w:val="003077B4"/>
    <w:rsid w:val="00310F30"/>
    <w:rsid w:val="00320709"/>
    <w:rsid w:val="00337A15"/>
    <w:rsid w:val="00342668"/>
    <w:rsid w:val="00343DCC"/>
    <w:rsid w:val="0035216B"/>
    <w:rsid w:val="003554EF"/>
    <w:rsid w:val="0035662C"/>
    <w:rsid w:val="00363677"/>
    <w:rsid w:val="00363C2E"/>
    <w:rsid w:val="00364AD3"/>
    <w:rsid w:val="00374561"/>
    <w:rsid w:val="00381A7B"/>
    <w:rsid w:val="003956AB"/>
    <w:rsid w:val="003A05D5"/>
    <w:rsid w:val="003A12CB"/>
    <w:rsid w:val="003A2121"/>
    <w:rsid w:val="003B0C16"/>
    <w:rsid w:val="003C546A"/>
    <w:rsid w:val="003C59E0"/>
    <w:rsid w:val="003D49EC"/>
    <w:rsid w:val="003D71E2"/>
    <w:rsid w:val="003E6D85"/>
    <w:rsid w:val="003E6F49"/>
    <w:rsid w:val="003F32D5"/>
    <w:rsid w:val="003F51B7"/>
    <w:rsid w:val="003F7934"/>
    <w:rsid w:val="00401A3C"/>
    <w:rsid w:val="004108F5"/>
    <w:rsid w:val="004170F5"/>
    <w:rsid w:val="004201F3"/>
    <w:rsid w:val="00425A27"/>
    <w:rsid w:val="0044162D"/>
    <w:rsid w:val="00444C38"/>
    <w:rsid w:val="00454230"/>
    <w:rsid w:val="0046170F"/>
    <w:rsid w:val="00462259"/>
    <w:rsid w:val="004778A1"/>
    <w:rsid w:val="00481EA9"/>
    <w:rsid w:val="00482699"/>
    <w:rsid w:val="00483499"/>
    <w:rsid w:val="00484A06"/>
    <w:rsid w:val="00492443"/>
    <w:rsid w:val="0049572A"/>
    <w:rsid w:val="00496D94"/>
    <w:rsid w:val="004979F8"/>
    <w:rsid w:val="004A28F3"/>
    <w:rsid w:val="004B056B"/>
    <w:rsid w:val="004C4F3C"/>
    <w:rsid w:val="004C52E8"/>
    <w:rsid w:val="004D581A"/>
    <w:rsid w:val="004D77EC"/>
    <w:rsid w:val="004E2B9F"/>
    <w:rsid w:val="004E4FDC"/>
    <w:rsid w:val="004E7272"/>
    <w:rsid w:val="004E7D46"/>
    <w:rsid w:val="004F15DE"/>
    <w:rsid w:val="004F25A6"/>
    <w:rsid w:val="00503A54"/>
    <w:rsid w:val="00506AB7"/>
    <w:rsid w:val="0051168F"/>
    <w:rsid w:val="005156CD"/>
    <w:rsid w:val="005332CE"/>
    <w:rsid w:val="00552BC7"/>
    <w:rsid w:val="00554AFA"/>
    <w:rsid w:val="00556E29"/>
    <w:rsid w:val="00557B09"/>
    <w:rsid w:val="00557C29"/>
    <w:rsid w:val="005643ED"/>
    <w:rsid w:val="0056715B"/>
    <w:rsid w:val="0056796A"/>
    <w:rsid w:val="00570F51"/>
    <w:rsid w:val="005719A2"/>
    <w:rsid w:val="00580BF6"/>
    <w:rsid w:val="00580E75"/>
    <w:rsid w:val="00582BB4"/>
    <w:rsid w:val="00583AFF"/>
    <w:rsid w:val="005846CE"/>
    <w:rsid w:val="00586181"/>
    <w:rsid w:val="005871C8"/>
    <w:rsid w:val="005940F8"/>
    <w:rsid w:val="005C1D76"/>
    <w:rsid w:val="005D4FE0"/>
    <w:rsid w:val="005D61D4"/>
    <w:rsid w:val="005E1775"/>
    <w:rsid w:val="005E1B53"/>
    <w:rsid w:val="005F30E9"/>
    <w:rsid w:val="00611157"/>
    <w:rsid w:val="00615F50"/>
    <w:rsid w:val="00622DE2"/>
    <w:rsid w:val="006250D2"/>
    <w:rsid w:val="00637757"/>
    <w:rsid w:val="006523DA"/>
    <w:rsid w:val="00653E11"/>
    <w:rsid w:val="006552CF"/>
    <w:rsid w:val="00680F84"/>
    <w:rsid w:val="006816F6"/>
    <w:rsid w:val="006A037B"/>
    <w:rsid w:val="006A14F6"/>
    <w:rsid w:val="006A63A1"/>
    <w:rsid w:val="006A704A"/>
    <w:rsid w:val="006B5481"/>
    <w:rsid w:val="006C57D3"/>
    <w:rsid w:val="006D07F4"/>
    <w:rsid w:val="006D2C1A"/>
    <w:rsid w:val="006D6ED6"/>
    <w:rsid w:val="006E7058"/>
    <w:rsid w:val="006F1001"/>
    <w:rsid w:val="007111EA"/>
    <w:rsid w:val="007151CF"/>
    <w:rsid w:val="00721158"/>
    <w:rsid w:val="00722FEA"/>
    <w:rsid w:val="0073392D"/>
    <w:rsid w:val="007476BC"/>
    <w:rsid w:val="00750013"/>
    <w:rsid w:val="00756A8E"/>
    <w:rsid w:val="00764C08"/>
    <w:rsid w:val="007753BA"/>
    <w:rsid w:val="00776B60"/>
    <w:rsid w:val="0079091E"/>
    <w:rsid w:val="00794CD5"/>
    <w:rsid w:val="007A2466"/>
    <w:rsid w:val="007C771F"/>
    <w:rsid w:val="007D2E58"/>
    <w:rsid w:val="007D343B"/>
    <w:rsid w:val="007E6505"/>
    <w:rsid w:val="007E77F7"/>
    <w:rsid w:val="007F3BE1"/>
    <w:rsid w:val="008172F9"/>
    <w:rsid w:val="0082263B"/>
    <w:rsid w:val="00822842"/>
    <w:rsid w:val="0083430D"/>
    <w:rsid w:val="00845761"/>
    <w:rsid w:val="00846063"/>
    <w:rsid w:val="00852DE2"/>
    <w:rsid w:val="0085429B"/>
    <w:rsid w:val="00864C54"/>
    <w:rsid w:val="00865380"/>
    <w:rsid w:val="00873549"/>
    <w:rsid w:val="00890C43"/>
    <w:rsid w:val="008A7168"/>
    <w:rsid w:val="008B6794"/>
    <w:rsid w:val="008C20A1"/>
    <w:rsid w:val="008C6924"/>
    <w:rsid w:val="008C755B"/>
    <w:rsid w:val="008E1CD5"/>
    <w:rsid w:val="008E6048"/>
    <w:rsid w:val="008F34B9"/>
    <w:rsid w:val="008F4E7C"/>
    <w:rsid w:val="009005F0"/>
    <w:rsid w:val="009019E3"/>
    <w:rsid w:val="00917955"/>
    <w:rsid w:val="009229B4"/>
    <w:rsid w:val="00927888"/>
    <w:rsid w:val="009354A6"/>
    <w:rsid w:val="00936D51"/>
    <w:rsid w:val="00936FB3"/>
    <w:rsid w:val="00961C47"/>
    <w:rsid w:val="00964F7C"/>
    <w:rsid w:val="009736EB"/>
    <w:rsid w:val="0099387A"/>
    <w:rsid w:val="00995D7B"/>
    <w:rsid w:val="009A49E6"/>
    <w:rsid w:val="009C2593"/>
    <w:rsid w:val="009C7449"/>
    <w:rsid w:val="009D28DF"/>
    <w:rsid w:val="009D5BFA"/>
    <w:rsid w:val="009E1EFE"/>
    <w:rsid w:val="00A04525"/>
    <w:rsid w:val="00A06712"/>
    <w:rsid w:val="00A107E0"/>
    <w:rsid w:val="00A1595B"/>
    <w:rsid w:val="00A1643B"/>
    <w:rsid w:val="00A17A77"/>
    <w:rsid w:val="00A30EA7"/>
    <w:rsid w:val="00A31836"/>
    <w:rsid w:val="00A37955"/>
    <w:rsid w:val="00A45916"/>
    <w:rsid w:val="00A51939"/>
    <w:rsid w:val="00A62183"/>
    <w:rsid w:val="00A657B8"/>
    <w:rsid w:val="00A67AD4"/>
    <w:rsid w:val="00A74A86"/>
    <w:rsid w:val="00A80494"/>
    <w:rsid w:val="00A9163F"/>
    <w:rsid w:val="00A96D73"/>
    <w:rsid w:val="00AA326B"/>
    <w:rsid w:val="00AA4DB6"/>
    <w:rsid w:val="00AB1C61"/>
    <w:rsid w:val="00AB4D6F"/>
    <w:rsid w:val="00AB7BD3"/>
    <w:rsid w:val="00AB7E5A"/>
    <w:rsid w:val="00AC2EB4"/>
    <w:rsid w:val="00AC4A93"/>
    <w:rsid w:val="00AE6E3D"/>
    <w:rsid w:val="00AF1830"/>
    <w:rsid w:val="00AF2581"/>
    <w:rsid w:val="00AF4978"/>
    <w:rsid w:val="00AF538C"/>
    <w:rsid w:val="00AF5B90"/>
    <w:rsid w:val="00AF7805"/>
    <w:rsid w:val="00B03BCF"/>
    <w:rsid w:val="00B26395"/>
    <w:rsid w:val="00B271A5"/>
    <w:rsid w:val="00B2757E"/>
    <w:rsid w:val="00B45E1A"/>
    <w:rsid w:val="00B63271"/>
    <w:rsid w:val="00B733EC"/>
    <w:rsid w:val="00B741C7"/>
    <w:rsid w:val="00B80877"/>
    <w:rsid w:val="00B80D5C"/>
    <w:rsid w:val="00B85662"/>
    <w:rsid w:val="00B909FB"/>
    <w:rsid w:val="00B91901"/>
    <w:rsid w:val="00BA140F"/>
    <w:rsid w:val="00BA6C24"/>
    <w:rsid w:val="00BA7C0A"/>
    <w:rsid w:val="00BB0B31"/>
    <w:rsid w:val="00BB346D"/>
    <w:rsid w:val="00BC71EA"/>
    <w:rsid w:val="00BD07C0"/>
    <w:rsid w:val="00BD2DE3"/>
    <w:rsid w:val="00BD74DE"/>
    <w:rsid w:val="00BE797A"/>
    <w:rsid w:val="00BF5DFC"/>
    <w:rsid w:val="00C015E3"/>
    <w:rsid w:val="00C0181D"/>
    <w:rsid w:val="00C0260A"/>
    <w:rsid w:val="00C20C3C"/>
    <w:rsid w:val="00C23A38"/>
    <w:rsid w:val="00C23B17"/>
    <w:rsid w:val="00C24175"/>
    <w:rsid w:val="00C26991"/>
    <w:rsid w:val="00C305D0"/>
    <w:rsid w:val="00C356E2"/>
    <w:rsid w:val="00C369FD"/>
    <w:rsid w:val="00C36F92"/>
    <w:rsid w:val="00C45095"/>
    <w:rsid w:val="00C5007D"/>
    <w:rsid w:val="00C52AA7"/>
    <w:rsid w:val="00C626C8"/>
    <w:rsid w:val="00C63C0B"/>
    <w:rsid w:val="00C71049"/>
    <w:rsid w:val="00C7234F"/>
    <w:rsid w:val="00C7509B"/>
    <w:rsid w:val="00C76CCB"/>
    <w:rsid w:val="00C83BE0"/>
    <w:rsid w:val="00C978C7"/>
    <w:rsid w:val="00CA1F5D"/>
    <w:rsid w:val="00CA6B95"/>
    <w:rsid w:val="00CB297B"/>
    <w:rsid w:val="00CC5508"/>
    <w:rsid w:val="00CD1428"/>
    <w:rsid w:val="00CD4003"/>
    <w:rsid w:val="00CD794D"/>
    <w:rsid w:val="00CE6A02"/>
    <w:rsid w:val="00CF0309"/>
    <w:rsid w:val="00CF7081"/>
    <w:rsid w:val="00D02DB1"/>
    <w:rsid w:val="00D031CC"/>
    <w:rsid w:val="00D44142"/>
    <w:rsid w:val="00D451A3"/>
    <w:rsid w:val="00D47D04"/>
    <w:rsid w:val="00D5154A"/>
    <w:rsid w:val="00D5196A"/>
    <w:rsid w:val="00D57BE3"/>
    <w:rsid w:val="00D603C2"/>
    <w:rsid w:val="00D6093B"/>
    <w:rsid w:val="00D75DC7"/>
    <w:rsid w:val="00D77E3C"/>
    <w:rsid w:val="00D83A05"/>
    <w:rsid w:val="00D845FE"/>
    <w:rsid w:val="00D91905"/>
    <w:rsid w:val="00D957FC"/>
    <w:rsid w:val="00DA3E27"/>
    <w:rsid w:val="00DA3E61"/>
    <w:rsid w:val="00DA60C3"/>
    <w:rsid w:val="00DB022E"/>
    <w:rsid w:val="00DD1DD2"/>
    <w:rsid w:val="00DD363E"/>
    <w:rsid w:val="00DD3F7F"/>
    <w:rsid w:val="00DD4E5E"/>
    <w:rsid w:val="00DD5D74"/>
    <w:rsid w:val="00DE268D"/>
    <w:rsid w:val="00DE3031"/>
    <w:rsid w:val="00DE38F2"/>
    <w:rsid w:val="00DE6150"/>
    <w:rsid w:val="00DF076B"/>
    <w:rsid w:val="00DF2C5E"/>
    <w:rsid w:val="00DF3734"/>
    <w:rsid w:val="00DF4786"/>
    <w:rsid w:val="00DF75D3"/>
    <w:rsid w:val="00E105FE"/>
    <w:rsid w:val="00E17FBA"/>
    <w:rsid w:val="00E206BE"/>
    <w:rsid w:val="00E212A4"/>
    <w:rsid w:val="00E22738"/>
    <w:rsid w:val="00E23808"/>
    <w:rsid w:val="00E25351"/>
    <w:rsid w:val="00E32EE1"/>
    <w:rsid w:val="00E41763"/>
    <w:rsid w:val="00E44CB8"/>
    <w:rsid w:val="00E5115E"/>
    <w:rsid w:val="00E57676"/>
    <w:rsid w:val="00E7045C"/>
    <w:rsid w:val="00E804CE"/>
    <w:rsid w:val="00E870C3"/>
    <w:rsid w:val="00E936A9"/>
    <w:rsid w:val="00EA240D"/>
    <w:rsid w:val="00EB108A"/>
    <w:rsid w:val="00EB3ACF"/>
    <w:rsid w:val="00EB5EE6"/>
    <w:rsid w:val="00EC0346"/>
    <w:rsid w:val="00EC29A3"/>
    <w:rsid w:val="00EC6CB1"/>
    <w:rsid w:val="00EC7890"/>
    <w:rsid w:val="00ED287C"/>
    <w:rsid w:val="00EE47F5"/>
    <w:rsid w:val="00EE5844"/>
    <w:rsid w:val="00EF3F01"/>
    <w:rsid w:val="00EF6374"/>
    <w:rsid w:val="00F05072"/>
    <w:rsid w:val="00F07BC8"/>
    <w:rsid w:val="00F26F6A"/>
    <w:rsid w:val="00F2711A"/>
    <w:rsid w:val="00F3471B"/>
    <w:rsid w:val="00F36669"/>
    <w:rsid w:val="00F45176"/>
    <w:rsid w:val="00F53F7E"/>
    <w:rsid w:val="00F56962"/>
    <w:rsid w:val="00F64C2B"/>
    <w:rsid w:val="00F81E36"/>
    <w:rsid w:val="00F8481B"/>
    <w:rsid w:val="00F9194D"/>
    <w:rsid w:val="00F964CA"/>
    <w:rsid w:val="00FA5C6F"/>
    <w:rsid w:val="00FA5F4B"/>
    <w:rsid w:val="00FB12C5"/>
    <w:rsid w:val="00FC31BB"/>
    <w:rsid w:val="00FD7248"/>
    <w:rsid w:val="00FE6F0F"/>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723-F369-4E78-AE7B-03551732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2043</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2026-04-03T04:50:00Z</dcterms:created>
  <dcterms:modified xsi:type="dcterms:W3CDTF">2026-04-09T04:44:00Z</dcterms:modified>
</cp:coreProperties>
</file>