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7C60C" w14:textId="77777777" w:rsidR="00D83471" w:rsidRPr="00C5189D" w:rsidRDefault="00D83471" w:rsidP="00D83471">
      <w:pPr>
        <w:tabs>
          <w:tab w:val="left" w:pos="255"/>
        </w:tabs>
        <w:snapToGrid w:val="0"/>
        <w:rPr>
          <w:rFonts w:ascii="ＭＳ ゴシック" w:eastAsia="ＭＳ ゴシック" w:hAnsi="ＭＳ ゴシック"/>
          <w:sz w:val="56"/>
          <w:szCs w:val="56"/>
          <w:shd w:val="clear" w:color="auto" w:fill="262626"/>
        </w:rPr>
      </w:pPr>
      <w:bookmarkStart w:id="0" w:name="_GoBack"/>
      <w:bookmarkEnd w:id="0"/>
    </w:p>
    <w:tbl>
      <w:tblPr>
        <w:tblStyle w:val="ae"/>
        <w:tblW w:w="0" w:type="auto"/>
        <w:tblInd w:w="2660" w:type="dxa"/>
        <w:tblLook w:val="04A0" w:firstRow="1" w:lastRow="0" w:firstColumn="1" w:lastColumn="0" w:noHBand="0" w:noVBand="1"/>
      </w:tblPr>
      <w:tblGrid>
        <w:gridCol w:w="6907"/>
        <w:gridCol w:w="6984"/>
      </w:tblGrid>
      <w:tr w:rsidR="00D83471" w:rsidRPr="00B64FEE" w14:paraId="7FE8445B" w14:textId="77777777" w:rsidTr="00D83471">
        <w:trPr>
          <w:trHeight w:val="719"/>
        </w:trPr>
        <w:tc>
          <w:tcPr>
            <w:tcW w:w="6907" w:type="dxa"/>
            <w:vAlign w:val="center"/>
          </w:tcPr>
          <w:p w14:paraId="5FE57C98" w14:textId="77777777" w:rsidR="00D83471" w:rsidRPr="00075BDE" w:rsidRDefault="00D83471" w:rsidP="00D83471">
            <w:pPr>
              <w:snapToGrid w:val="0"/>
              <w:jc w:val="center"/>
              <w:rPr>
                <w:rFonts w:ascii="ＭＳ ゴシック" w:eastAsia="ＭＳ ゴシック" w:hAnsi="ＭＳ ゴシック"/>
                <w:sz w:val="56"/>
                <w:szCs w:val="56"/>
                <w:shd w:val="clear" w:color="auto" w:fill="262626"/>
              </w:rPr>
            </w:pPr>
            <w:r w:rsidRPr="00C5189D">
              <w:rPr>
                <w:rFonts w:ascii="ＭＳ ゴシック" w:eastAsia="ＭＳ ゴシック" w:hAnsi="ＭＳ ゴシック" w:hint="eastAsia"/>
                <w:sz w:val="44"/>
                <w:szCs w:val="44"/>
              </w:rPr>
              <w:t>令和６年度（2024年度）用</w:t>
            </w:r>
            <w:r w:rsidRPr="00075BDE">
              <w:rPr>
                <w:rFonts w:ascii="ＭＳ 明朝"/>
                <w:noProof/>
                <w:sz w:val="56"/>
                <w:szCs w:val="56"/>
              </w:rPr>
              <mc:AlternateContent>
                <mc:Choice Requires="wps">
                  <w:drawing>
                    <wp:anchor distT="0" distB="0" distL="114300" distR="114300" simplePos="0" relativeHeight="251715584" behindDoc="0" locked="0" layoutInCell="1" allowOverlap="1" wp14:anchorId="7F2DE1E0" wp14:editId="1E3F5194">
                      <wp:simplePos x="0" y="0"/>
                      <wp:positionH relativeFrom="column">
                        <wp:posOffset>-4229100</wp:posOffset>
                      </wp:positionH>
                      <wp:positionV relativeFrom="paragraph">
                        <wp:posOffset>-205105</wp:posOffset>
                      </wp:positionV>
                      <wp:extent cx="914400" cy="820420"/>
                      <wp:effectExtent l="3175" t="6350" r="6350" b="1905"/>
                      <wp:wrapNone/>
                      <wp:docPr id="63"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20420"/>
                              </a:xfrm>
                              <a:prstGeom prst="ellipse">
                                <a:avLst/>
                              </a:prstGeom>
                              <a:solidFill>
                                <a:srgbClr val="C0C0C0"/>
                              </a:solidFill>
                              <a:ln>
                                <a:noFill/>
                              </a:ln>
                              <a:extLst>
                                <a:ext uri="{91240B29-F687-4F45-9708-019B960494DF}">
                                  <a14:hiddenLine xmlns:a14="http://schemas.microsoft.com/office/drawing/2010/main" w="381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7C2119" id="Oval 34" o:spid="_x0000_s1026" style="position:absolute;left:0;text-align:left;margin-left:-333pt;margin-top:-16.15pt;width:1in;height:64.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" fillcolor="silver" stroked="f" strokeweight="3pt"/>
                  </w:pict>
                </mc:Fallback>
              </mc:AlternateContent>
            </w:r>
          </w:p>
        </w:tc>
        <w:tc>
          <w:tcPr>
            <w:tcW w:w="6984" w:type="dxa"/>
            <w:shd w:val="clear" w:color="auto" w:fill="000000" w:themeFill="text1"/>
            <w:vAlign w:val="center"/>
          </w:tcPr>
          <w:p w14:paraId="01E9C2F1" w14:textId="77777777" w:rsidR="00D83471" w:rsidRPr="00B64FEE" w:rsidRDefault="00D83471" w:rsidP="00D83471">
            <w:pPr>
              <w:snapToGrid w:val="0"/>
              <w:jc w:val="center"/>
              <w:rPr>
                <w:rFonts w:ascii="ＭＳ ゴシック" w:eastAsia="ＭＳ ゴシック" w:hAnsi="ＭＳ ゴシック"/>
                <w:sz w:val="44"/>
                <w:szCs w:val="44"/>
              </w:rPr>
            </w:pPr>
            <w:r w:rsidRPr="00075BDE">
              <w:rPr>
                <w:rFonts w:ascii="ＭＳ ゴシック" w:eastAsia="ＭＳ ゴシック" w:hAnsi="ＭＳ ゴシック" w:hint="eastAsia"/>
                <w:sz w:val="56"/>
                <w:szCs w:val="56"/>
              </w:rPr>
              <w:t>小学校理科用</w:t>
            </w:r>
          </w:p>
        </w:tc>
      </w:tr>
    </w:tbl>
    <w:p w14:paraId="0C9348BB" w14:textId="77777777" w:rsidR="00D83471" w:rsidRPr="00B64FEE" w:rsidRDefault="00D83471" w:rsidP="00D83471">
      <w:pPr>
        <w:tabs>
          <w:tab w:val="left" w:pos="255"/>
        </w:tabs>
        <w:snapToGrid w:val="0"/>
        <w:jc w:val="center"/>
        <w:rPr>
          <w:rFonts w:ascii="ＭＳ ゴシック" w:eastAsia="ＭＳ ゴシック" w:hAnsi="ＭＳ ゴシック"/>
          <w:sz w:val="44"/>
          <w:szCs w:val="44"/>
        </w:rPr>
      </w:pPr>
    </w:p>
    <w:p w14:paraId="0959E71C" w14:textId="77777777" w:rsidR="00D83471" w:rsidRPr="00B64FEE" w:rsidRDefault="00D83471" w:rsidP="00D83471">
      <w:pPr>
        <w:rPr>
          <w:sz w:val="21"/>
          <w:szCs w:val="24"/>
        </w:rPr>
      </w:pPr>
    </w:p>
    <w:p w14:paraId="5903C0FD" w14:textId="65CFACCB" w:rsidR="00D83471" w:rsidRPr="00B64FEE" w:rsidRDefault="00D83471" w:rsidP="00D83471">
      <w:pPr>
        <w:rPr>
          <w:rFonts w:ascii="ＭＳ 明朝"/>
          <w:sz w:val="17"/>
          <w:szCs w:val="17"/>
        </w:rPr>
      </w:pPr>
      <w:r w:rsidRPr="00B64FEE">
        <w:rPr>
          <w:rFonts w:ascii="ＭＳ 明朝"/>
          <w:noProof/>
          <w:sz w:val="17"/>
          <w:szCs w:val="17"/>
        </w:rPr>
        <mc:AlternateContent>
          <mc:Choice Requires="wps">
            <w:drawing>
              <wp:anchor distT="0" distB="0" distL="114300" distR="114300" simplePos="0" relativeHeight="251713536" behindDoc="0" locked="0" layoutInCell="1" allowOverlap="1" wp14:anchorId="08FC56A5" wp14:editId="3495BDF4">
                <wp:simplePos x="0" y="0"/>
                <wp:positionH relativeFrom="margin">
                  <wp:posOffset>2577465</wp:posOffset>
                </wp:positionH>
                <wp:positionV relativeFrom="paragraph">
                  <wp:posOffset>6024880</wp:posOffset>
                </wp:positionV>
                <wp:extent cx="7086600" cy="615315"/>
                <wp:effectExtent l="0" t="0" r="0" b="0"/>
                <wp:wrapSquare wrapText="bothSides"/>
                <wp:docPr id="7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A2BE6" w14:textId="77777777" w:rsidR="00477D54" w:rsidRDefault="00477D54" w:rsidP="00D83471">
                            <w:pPr>
                              <w:jc w:val="center"/>
                              <w:rPr>
                                <w:rFonts w:ascii="ＭＳ ゴシック" w:eastAsia="ＭＳ ゴシック" w:hAnsi="ＭＳ ゴシック"/>
                                <w:b/>
                                <w:sz w:val="44"/>
                              </w:rPr>
                            </w:pPr>
                            <w:r>
                              <w:rPr>
                                <w:rFonts w:ascii="ＭＳ ゴシック" w:eastAsia="ＭＳ ゴシック" w:hAnsi="ＭＳ ゴシック" w:hint="eastAsia"/>
                                <w:b/>
                                <w:sz w:val="44"/>
                              </w:rPr>
                              <w:t>東京書籍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FC56A5" id="_x0000_t202" coordsize="21600,21600" o:spt="202" path="m,l,21600r21600,l21600,xe">
                <v:stroke joinstyle="miter"/>
                <v:path gradientshapeok="t" o:connecttype="rect"/>
              </v:shapetype>
              <v:shape id="Text Box 35" o:spid="_x0000_s1026" type="#_x0000_t202" style="position:absolute;left:0;text-align:left;margin-left:202.95pt;margin-top:474.4pt;width:558pt;height:48.4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EL3twIAALs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" filled="f" stroked="f">
                <v:textbox>
                  <w:txbxContent>
                    <w:p w14:paraId="414A2BE6" w14:textId="77777777" w:rsidR="00477D54" w:rsidRDefault="00477D54" w:rsidP="00D83471">
                      <w:pPr>
                        <w:jc w:val="center"/>
                        <w:rPr>
                          <w:rFonts w:ascii="ＭＳ ゴシック" w:eastAsia="ＭＳ ゴシック" w:hAnsi="ＭＳ ゴシック"/>
                          <w:b/>
                          <w:sz w:val="44"/>
                        </w:rPr>
                      </w:pPr>
                      <w:r>
                        <w:rPr>
                          <w:rFonts w:ascii="ＭＳ ゴシック" w:eastAsia="ＭＳ ゴシック" w:hAnsi="ＭＳ ゴシック" w:hint="eastAsia"/>
                          <w:b/>
                          <w:sz w:val="44"/>
                        </w:rPr>
                        <w:t>東京書籍</w:t>
                      </w:r>
                    </w:p>
                  </w:txbxContent>
                </v:textbox>
                <w10:wrap type="square" anchorx="margin"/>
              </v:shape>
            </w:pict>
          </mc:Fallback>
        </mc:AlternateContent>
      </w:r>
    </w:p>
    <w:p w14:paraId="000F7D03" w14:textId="77777777" w:rsidR="00D83471" w:rsidRPr="00B64FEE" w:rsidRDefault="00D83471" w:rsidP="00D83471">
      <w:pPr>
        <w:rPr>
          <w:rFonts w:ascii="ＭＳ 明朝"/>
          <w:sz w:val="17"/>
          <w:szCs w:val="17"/>
        </w:rPr>
      </w:pPr>
    </w:p>
    <w:p w14:paraId="6D3B7A0F" w14:textId="77777777" w:rsidR="00D83471" w:rsidRPr="00B64FEE" w:rsidRDefault="00D83471" w:rsidP="00D83471">
      <w:pPr>
        <w:rPr>
          <w:rFonts w:ascii="ＭＳ 明朝"/>
          <w:sz w:val="17"/>
          <w:szCs w:val="17"/>
        </w:rPr>
      </w:pPr>
    </w:p>
    <w:p w14:paraId="1DC68478" w14:textId="77777777" w:rsidR="00D83471" w:rsidRPr="00B64FEE" w:rsidRDefault="00D83471" w:rsidP="00D83471">
      <w:pPr>
        <w:rPr>
          <w:rFonts w:ascii="ＭＳ 明朝"/>
          <w:sz w:val="17"/>
          <w:szCs w:val="17"/>
        </w:rPr>
      </w:pPr>
    </w:p>
    <w:tbl>
      <w:tblPr>
        <w:tblStyle w:val="ae"/>
        <w:tblW w:w="0" w:type="auto"/>
        <w:tblInd w:w="108" w:type="dxa"/>
        <w:tblLook w:val="04A0" w:firstRow="1" w:lastRow="0" w:firstColumn="1" w:lastColumn="0" w:noHBand="0" w:noVBand="1"/>
      </w:tblPr>
      <w:tblGrid>
        <w:gridCol w:w="18829"/>
      </w:tblGrid>
      <w:tr w:rsidR="00D83471" w14:paraId="1E58458D" w14:textId="77777777" w:rsidTr="00D83471">
        <w:tc>
          <w:tcPr>
            <w:tcW w:w="18853" w:type="dxa"/>
            <w:tcBorders>
              <w:top w:val="thinThickMediumGap" w:sz="24" w:space="0" w:color="auto"/>
              <w:left w:val="nil"/>
              <w:bottom w:val="thickThinMediumGap" w:sz="24" w:space="0" w:color="auto"/>
              <w:right w:val="nil"/>
            </w:tcBorders>
          </w:tcPr>
          <w:p w14:paraId="63D4A9D0" w14:textId="77777777" w:rsidR="00D83471" w:rsidRDefault="00D83471" w:rsidP="00D83471">
            <w:pPr>
              <w:snapToGrid w:val="0"/>
              <w:spacing w:line="1120" w:lineRule="exact"/>
              <w:jc w:val="center"/>
              <w:rPr>
                <w:rFonts w:ascii="ＭＳ ゴシック" w:eastAsia="ＭＳ ゴシック" w:hAnsi="ＭＳ ゴシック"/>
                <w:sz w:val="72"/>
                <w:szCs w:val="72"/>
              </w:rPr>
            </w:pPr>
            <w:r>
              <w:rPr>
                <w:rFonts w:ascii="ＭＳ ゴシック" w:eastAsia="ＭＳ ゴシック" w:hAnsi="ＭＳ ゴシック" w:hint="eastAsia"/>
                <w:sz w:val="72"/>
                <w:szCs w:val="72"/>
              </w:rPr>
              <w:t>「新編</w:t>
            </w:r>
            <w:r>
              <w:rPr>
                <w:rFonts w:ascii="ＭＳ ゴシック" w:eastAsia="ＭＳ ゴシック" w:hAnsi="ＭＳ ゴシック"/>
                <w:sz w:val="72"/>
                <w:szCs w:val="72"/>
              </w:rPr>
              <w:t xml:space="preserve"> </w:t>
            </w:r>
            <w:r>
              <w:rPr>
                <w:rFonts w:ascii="ＭＳ ゴシック" w:eastAsia="ＭＳ ゴシック" w:hAnsi="ＭＳ ゴシック" w:hint="eastAsia"/>
                <w:sz w:val="72"/>
                <w:szCs w:val="72"/>
              </w:rPr>
              <w:t xml:space="preserve">新しい理科」　</w:t>
            </w:r>
          </w:p>
          <w:p w14:paraId="70836F92" w14:textId="77777777" w:rsidR="00D83471" w:rsidRDefault="00D83471" w:rsidP="00D83471">
            <w:pPr>
              <w:snapToGrid w:val="0"/>
              <w:spacing w:line="1120" w:lineRule="exact"/>
              <w:jc w:val="center"/>
              <w:rPr>
                <w:rFonts w:ascii="ＭＳ ゴシック" w:eastAsia="ＭＳ ゴシック" w:hAnsi="ＭＳ ゴシック"/>
                <w:b/>
                <w:bCs/>
                <w:spacing w:val="-40"/>
                <w:sz w:val="96"/>
                <w:szCs w:val="96"/>
              </w:rPr>
            </w:pPr>
            <w:r>
              <w:rPr>
                <w:rFonts w:ascii="ＭＳ ゴシック" w:eastAsia="ＭＳ ゴシック" w:hAnsi="ＭＳ ゴシック" w:hint="eastAsia"/>
                <w:b/>
                <w:bCs/>
                <w:spacing w:val="-40"/>
                <w:sz w:val="96"/>
                <w:szCs w:val="96"/>
              </w:rPr>
              <w:t>年間指導計画作成資料</w:t>
            </w:r>
          </w:p>
          <w:p w14:paraId="7D5C1A2A" w14:textId="75E9EC10" w:rsidR="00D83471" w:rsidRPr="00C5189D" w:rsidRDefault="00D83471" w:rsidP="00D83471">
            <w:pPr>
              <w:snapToGrid w:val="0"/>
              <w:spacing w:line="1120" w:lineRule="exact"/>
              <w:jc w:val="center"/>
              <w:rPr>
                <w:rFonts w:ascii="ＭＳ ゴシック" w:eastAsia="ＭＳ ゴシック" w:hAnsi="ＭＳ ゴシック"/>
                <w:b/>
                <w:bCs/>
                <w:spacing w:val="-40"/>
                <w:sz w:val="72"/>
                <w:szCs w:val="72"/>
              </w:rPr>
            </w:pPr>
            <w:r w:rsidRPr="00C5189D">
              <w:rPr>
                <w:rFonts w:ascii="ＭＳ ゴシック" w:eastAsia="ＭＳ ゴシック" w:hAnsi="ＭＳ ゴシック" w:hint="eastAsia"/>
                <w:b/>
                <w:bCs/>
                <w:spacing w:val="-40"/>
                <w:sz w:val="72"/>
                <w:szCs w:val="72"/>
              </w:rPr>
              <w:t>【</w:t>
            </w:r>
            <w:r>
              <w:rPr>
                <w:rFonts w:ascii="ＭＳ ゴシック" w:eastAsia="ＭＳ ゴシック" w:hAnsi="ＭＳ ゴシック" w:hint="eastAsia"/>
                <w:b/>
                <w:bCs/>
                <w:spacing w:val="-40"/>
                <w:sz w:val="72"/>
                <w:szCs w:val="72"/>
              </w:rPr>
              <w:t>４</w:t>
            </w:r>
            <w:r w:rsidRPr="00C5189D">
              <w:rPr>
                <w:rFonts w:ascii="ＭＳ ゴシック" w:eastAsia="ＭＳ ゴシック" w:hAnsi="ＭＳ ゴシック" w:hint="eastAsia"/>
                <w:b/>
                <w:bCs/>
                <w:spacing w:val="-40"/>
                <w:sz w:val="72"/>
                <w:szCs w:val="72"/>
              </w:rPr>
              <w:t>年】</w:t>
            </w:r>
          </w:p>
          <w:p w14:paraId="5164AD46" w14:textId="77777777" w:rsidR="00D83471" w:rsidRDefault="00D83471" w:rsidP="00D83471">
            <w:pPr>
              <w:rPr>
                <w:rFonts w:ascii="ＭＳ 明朝"/>
                <w:sz w:val="17"/>
                <w:szCs w:val="17"/>
              </w:rPr>
            </w:pPr>
          </w:p>
        </w:tc>
      </w:tr>
    </w:tbl>
    <w:p w14:paraId="3B70F403" w14:textId="77777777" w:rsidR="00D83471" w:rsidRPr="00B64FEE" w:rsidRDefault="00D83471" w:rsidP="00D83471">
      <w:pPr>
        <w:rPr>
          <w:rFonts w:ascii="ＭＳ 明朝"/>
          <w:sz w:val="17"/>
          <w:szCs w:val="17"/>
        </w:rPr>
      </w:pPr>
    </w:p>
    <w:p w14:paraId="774DDCFF" w14:textId="77777777" w:rsidR="00D83471" w:rsidRPr="00B64FEE" w:rsidRDefault="00D83471" w:rsidP="00D83471">
      <w:pPr>
        <w:rPr>
          <w:rFonts w:ascii="ＭＳ 明朝"/>
          <w:sz w:val="17"/>
          <w:szCs w:val="17"/>
        </w:rPr>
      </w:pPr>
    </w:p>
    <w:p w14:paraId="01240E8A" w14:textId="77777777" w:rsidR="00D83471" w:rsidRPr="00B64FEE" w:rsidRDefault="00D83471" w:rsidP="00D83471">
      <w:pPr>
        <w:rPr>
          <w:rFonts w:ascii="ＭＳ 明朝"/>
          <w:sz w:val="17"/>
          <w:szCs w:val="17"/>
        </w:rPr>
      </w:pPr>
    </w:p>
    <w:p w14:paraId="5F4E66D3" w14:textId="77777777" w:rsidR="00D83471" w:rsidRPr="00B64FEE" w:rsidRDefault="00D83471" w:rsidP="00D83471">
      <w:pPr>
        <w:rPr>
          <w:rFonts w:ascii="ＭＳ 明朝"/>
          <w:sz w:val="17"/>
          <w:szCs w:val="17"/>
        </w:rPr>
      </w:pPr>
    </w:p>
    <w:p w14:paraId="5DCB8A50" w14:textId="77777777" w:rsidR="00D83471" w:rsidRPr="00B64FEE" w:rsidRDefault="00D83471" w:rsidP="00D83471">
      <w:pPr>
        <w:rPr>
          <w:rFonts w:ascii="ＭＳ 明朝"/>
          <w:sz w:val="17"/>
          <w:szCs w:val="17"/>
        </w:rPr>
      </w:pPr>
    </w:p>
    <w:p w14:paraId="64860650" w14:textId="77777777" w:rsidR="00D83471" w:rsidRPr="00B64FEE" w:rsidRDefault="00D83471" w:rsidP="00D83471">
      <w:pPr>
        <w:rPr>
          <w:rFonts w:ascii="ＭＳ 明朝"/>
          <w:sz w:val="17"/>
          <w:szCs w:val="17"/>
        </w:rPr>
      </w:pPr>
    </w:p>
    <w:p w14:paraId="04AD1072" w14:textId="6B24C721" w:rsidR="00D83471" w:rsidRPr="00B64FEE" w:rsidRDefault="00556F5C" w:rsidP="00D83471">
      <w:pPr>
        <w:rPr>
          <w:rFonts w:ascii="ＭＳ 明朝"/>
          <w:sz w:val="17"/>
          <w:szCs w:val="17"/>
        </w:rPr>
      </w:pPr>
      <w:r w:rsidRPr="00B64FEE">
        <w:rPr>
          <w:rFonts w:ascii="ＭＳ 明朝"/>
          <w:noProof/>
          <w:sz w:val="17"/>
          <w:szCs w:val="17"/>
        </w:rPr>
        <mc:AlternateContent>
          <mc:Choice Requires="wps">
            <w:drawing>
              <wp:anchor distT="0" distB="0" distL="114300" distR="114300" simplePos="0" relativeHeight="251714560" behindDoc="0" locked="0" layoutInCell="1" allowOverlap="1" wp14:anchorId="7E295056" wp14:editId="1D9F3ADC">
                <wp:simplePos x="0" y="0"/>
                <wp:positionH relativeFrom="margin">
                  <wp:posOffset>2108835</wp:posOffset>
                </wp:positionH>
                <wp:positionV relativeFrom="paragraph">
                  <wp:posOffset>9855</wp:posOffset>
                </wp:positionV>
                <wp:extent cx="8023860" cy="868680"/>
                <wp:effectExtent l="0" t="0" r="0" b="7620"/>
                <wp:wrapSquare wrapText="bothSides"/>
                <wp:docPr id="7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3860" cy="868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B17A0" w14:textId="1793E569" w:rsidR="00477D54" w:rsidRPr="00DA6BF1" w:rsidRDefault="00477D54" w:rsidP="00D83471">
                            <w:pPr>
                              <w:jc w:val="center"/>
                              <w:rPr>
                                <w:rFonts w:ascii="ＭＳ ゴシック" w:eastAsia="ＭＳ ゴシック" w:hAnsi="ＭＳ ゴシック"/>
                                <w:sz w:val="32"/>
                              </w:rPr>
                            </w:pPr>
                            <w:r w:rsidRPr="00DA6BF1">
                              <w:rPr>
                                <w:rFonts w:ascii="ＭＳ ゴシック" w:eastAsia="ＭＳ ゴシック" w:hAnsi="ＭＳ ゴシック" w:hint="eastAsia"/>
                                <w:sz w:val="32"/>
                              </w:rPr>
                              <w:t>令和</w:t>
                            </w:r>
                            <w:r>
                              <w:rPr>
                                <w:rFonts w:ascii="ＭＳ ゴシック" w:eastAsia="ＭＳ ゴシック" w:hAnsi="ＭＳ ゴシック" w:hint="eastAsia"/>
                                <w:sz w:val="32"/>
                              </w:rPr>
                              <w:t>６</w:t>
                            </w:r>
                            <w:r w:rsidRPr="00DA6BF1">
                              <w:rPr>
                                <w:rFonts w:ascii="ＭＳ ゴシック" w:eastAsia="ＭＳ ゴシック" w:hAnsi="ＭＳ ゴシック" w:hint="eastAsia"/>
                                <w:sz w:val="32"/>
                              </w:rPr>
                              <w:t>年(</w:t>
                            </w:r>
                            <w:r>
                              <w:rPr>
                                <w:rFonts w:ascii="ＭＳ ゴシック" w:eastAsia="ＭＳ ゴシック" w:hAnsi="ＭＳ ゴシック"/>
                                <w:sz w:val="32"/>
                              </w:rPr>
                              <w:t>2024</w:t>
                            </w:r>
                            <w:r w:rsidRPr="00DA6BF1">
                              <w:rPr>
                                <w:rFonts w:ascii="ＭＳ ゴシック" w:eastAsia="ＭＳ ゴシック" w:hAnsi="ＭＳ ゴシック" w:hint="eastAsia"/>
                                <w:sz w:val="32"/>
                              </w:rPr>
                              <w:t>年)</w:t>
                            </w:r>
                            <w:r>
                              <w:rPr>
                                <w:rFonts w:ascii="ＭＳ ゴシック" w:eastAsia="ＭＳ ゴシック" w:hAnsi="ＭＳ ゴシック" w:hint="eastAsia"/>
                                <w:sz w:val="32"/>
                              </w:rPr>
                              <w:t>２月</w:t>
                            </w:r>
                            <w:r w:rsidRPr="00DA6BF1">
                              <w:rPr>
                                <w:rFonts w:ascii="ＭＳ ゴシック" w:eastAsia="ＭＳ ゴシック" w:hAnsi="ＭＳ ゴシック"/>
                                <w:sz w:val="32"/>
                              </w:rPr>
                              <w:t>版</w:t>
                            </w:r>
                          </w:p>
                          <w:p w14:paraId="1106296C" w14:textId="77777777" w:rsidR="00477D54" w:rsidRPr="00DA6BF1" w:rsidRDefault="00477D54" w:rsidP="00D83471">
                            <w:pPr>
                              <w:jc w:val="center"/>
                              <w:rPr>
                                <w:rFonts w:ascii="ＭＳ ゴシック" w:eastAsia="ＭＳ ゴシック" w:hAnsi="ＭＳ ゴシック"/>
                                <w:sz w:val="21"/>
                              </w:rPr>
                            </w:pPr>
                            <w:r w:rsidRPr="00DA6BF1">
                              <w:rPr>
                                <w:rFonts w:ascii="ＭＳ ゴシック" w:eastAsia="ＭＳ ゴシック" w:hAnsi="ＭＳ ゴシック" w:hint="eastAsia"/>
                                <w:sz w:val="21"/>
                              </w:rPr>
                              <w:t>※</w:t>
                            </w:r>
                            <w:r>
                              <w:rPr>
                                <w:rFonts w:ascii="ＭＳ ゴシック" w:eastAsia="ＭＳ ゴシック" w:hAnsi="ＭＳ ゴシック" w:hint="eastAsia"/>
                                <w:sz w:val="21"/>
                              </w:rPr>
                              <w:t>内容</w:t>
                            </w:r>
                            <w:r w:rsidRPr="00DA6BF1">
                              <w:rPr>
                                <w:rFonts w:ascii="ＭＳ ゴシック" w:eastAsia="ＭＳ ゴシック" w:hAnsi="ＭＳ ゴシック" w:hint="eastAsia"/>
                                <w:sz w:val="21"/>
                              </w:rPr>
                              <w:t>は今後</w:t>
                            </w:r>
                            <w:r w:rsidRPr="00DA6BF1">
                              <w:rPr>
                                <w:rFonts w:ascii="ＭＳ ゴシック" w:eastAsia="ＭＳ ゴシック" w:hAnsi="ＭＳ ゴシック"/>
                                <w:sz w:val="21"/>
                              </w:rPr>
                              <w:t>変更に</w:t>
                            </w:r>
                            <w:r w:rsidRPr="00DA6BF1">
                              <w:rPr>
                                <w:rFonts w:ascii="ＭＳ ゴシック" w:eastAsia="ＭＳ ゴシック" w:hAnsi="ＭＳ ゴシック" w:hint="eastAsia"/>
                                <w:sz w:val="21"/>
                              </w:rPr>
                              <w:t>なる可能性</w:t>
                            </w:r>
                            <w:r w:rsidRPr="00DA6BF1">
                              <w:rPr>
                                <w:rFonts w:ascii="ＭＳ ゴシック" w:eastAsia="ＭＳ ゴシック" w:hAnsi="ＭＳ ゴシック"/>
                                <w:sz w:val="21"/>
                              </w:rPr>
                              <w:t>があります</w:t>
                            </w:r>
                            <w:r w:rsidRPr="00DA6BF1">
                              <w:rPr>
                                <w:rFonts w:ascii="ＭＳ ゴシック" w:eastAsia="ＭＳ ゴシック" w:hAnsi="ＭＳ ゴシック" w:hint="eastAsia"/>
                                <w:sz w:val="21"/>
                              </w:rPr>
                              <w:t>。ご了承ください。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95056" id="_x0000_s1027" type="#_x0000_t202" style="position:absolute;left:0;text-align:left;margin-left:166.05pt;margin-top:.8pt;width:631.8pt;height:68.4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" filled="f" stroked="f">
                <v:textbox>
                  <w:txbxContent>
                    <w:p w14:paraId="573B17A0" w14:textId="1793E569" w:rsidR="00477D54" w:rsidRPr="00DA6BF1" w:rsidRDefault="00477D54" w:rsidP="00D83471">
                      <w:pPr>
                        <w:jc w:val="center"/>
                        <w:rPr>
                          <w:rFonts w:ascii="ＭＳ ゴシック" w:eastAsia="ＭＳ ゴシック" w:hAnsi="ＭＳ ゴシック"/>
                          <w:sz w:val="32"/>
                        </w:rPr>
                      </w:pPr>
                      <w:r w:rsidRPr="00DA6BF1">
                        <w:rPr>
                          <w:rFonts w:ascii="ＭＳ ゴシック" w:eastAsia="ＭＳ ゴシック" w:hAnsi="ＭＳ ゴシック" w:hint="eastAsia"/>
                          <w:sz w:val="32"/>
                        </w:rPr>
                        <w:t>令和</w:t>
                      </w:r>
                      <w:r>
                        <w:rPr>
                          <w:rFonts w:ascii="ＭＳ ゴシック" w:eastAsia="ＭＳ ゴシック" w:hAnsi="ＭＳ ゴシック" w:hint="eastAsia"/>
                          <w:sz w:val="32"/>
                        </w:rPr>
                        <w:t>６</w:t>
                      </w:r>
                      <w:r w:rsidRPr="00DA6BF1">
                        <w:rPr>
                          <w:rFonts w:ascii="ＭＳ ゴシック" w:eastAsia="ＭＳ ゴシック" w:hAnsi="ＭＳ ゴシック" w:hint="eastAsia"/>
                          <w:sz w:val="32"/>
                        </w:rPr>
                        <w:t>年(</w:t>
                      </w:r>
                      <w:r>
                        <w:rPr>
                          <w:rFonts w:ascii="ＭＳ ゴシック" w:eastAsia="ＭＳ ゴシック" w:hAnsi="ＭＳ ゴシック"/>
                          <w:sz w:val="32"/>
                        </w:rPr>
                        <w:t>2024</w:t>
                      </w:r>
                      <w:r w:rsidRPr="00DA6BF1">
                        <w:rPr>
                          <w:rFonts w:ascii="ＭＳ ゴシック" w:eastAsia="ＭＳ ゴシック" w:hAnsi="ＭＳ ゴシック" w:hint="eastAsia"/>
                          <w:sz w:val="32"/>
                        </w:rPr>
                        <w:t>年)</w:t>
                      </w:r>
                      <w:r>
                        <w:rPr>
                          <w:rFonts w:ascii="ＭＳ ゴシック" w:eastAsia="ＭＳ ゴシック" w:hAnsi="ＭＳ ゴシック" w:hint="eastAsia"/>
                          <w:sz w:val="32"/>
                        </w:rPr>
                        <w:t>２月</w:t>
                      </w:r>
                      <w:r w:rsidRPr="00DA6BF1">
                        <w:rPr>
                          <w:rFonts w:ascii="ＭＳ ゴシック" w:eastAsia="ＭＳ ゴシック" w:hAnsi="ＭＳ ゴシック"/>
                          <w:sz w:val="32"/>
                        </w:rPr>
                        <w:t>版</w:t>
                      </w:r>
                    </w:p>
                    <w:p w14:paraId="1106296C" w14:textId="77777777" w:rsidR="00477D54" w:rsidRPr="00DA6BF1" w:rsidRDefault="00477D54" w:rsidP="00D83471">
                      <w:pPr>
                        <w:jc w:val="center"/>
                        <w:rPr>
                          <w:rFonts w:ascii="ＭＳ ゴシック" w:eastAsia="ＭＳ ゴシック" w:hAnsi="ＭＳ ゴシック"/>
                          <w:sz w:val="21"/>
                        </w:rPr>
                      </w:pPr>
                      <w:r w:rsidRPr="00DA6BF1">
                        <w:rPr>
                          <w:rFonts w:ascii="ＭＳ ゴシック" w:eastAsia="ＭＳ ゴシック" w:hAnsi="ＭＳ ゴシック" w:hint="eastAsia"/>
                          <w:sz w:val="21"/>
                        </w:rPr>
                        <w:t>※</w:t>
                      </w:r>
                      <w:r>
                        <w:rPr>
                          <w:rFonts w:ascii="ＭＳ ゴシック" w:eastAsia="ＭＳ ゴシック" w:hAnsi="ＭＳ ゴシック" w:hint="eastAsia"/>
                          <w:sz w:val="21"/>
                        </w:rPr>
                        <w:t>内容</w:t>
                      </w:r>
                      <w:r w:rsidRPr="00DA6BF1">
                        <w:rPr>
                          <w:rFonts w:ascii="ＭＳ ゴシック" w:eastAsia="ＭＳ ゴシック" w:hAnsi="ＭＳ ゴシック" w:hint="eastAsia"/>
                          <w:sz w:val="21"/>
                        </w:rPr>
                        <w:t>は今後</w:t>
                      </w:r>
                      <w:r w:rsidRPr="00DA6BF1">
                        <w:rPr>
                          <w:rFonts w:ascii="ＭＳ ゴシック" w:eastAsia="ＭＳ ゴシック" w:hAnsi="ＭＳ ゴシック"/>
                          <w:sz w:val="21"/>
                        </w:rPr>
                        <w:t>変更に</w:t>
                      </w:r>
                      <w:r w:rsidRPr="00DA6BF1">
                        <w:rPr>
                          <w:rFonts w:ascii="ＭＳ ゴシック" w:eastAsia="ＭＳ ゴシック" w:hAnsi="ＭＳ ゴシック" w:hint="eastAsia"/>
                          <w:sz w:val="21"/>
                        </w:rPr>
                        <w:t>なる可能性</w:t>
                      </w:r>
                      <w:r w:rsidRPr="00DA6BF1">
                        <w:rPr>
                          <w:rFonts w:ascii="ＭＳ ゴシック" w:eastAsia="ＭＳ ゴシック" w:hAnsi="ＭＳ ゴシック"/>
                          <w:sz w:val="21"/>
                        </w:rPr>
                        <w:t>があります</w:t>
                      </w:r>
                      <w:r w:rsidRPr="00DA6BF1">
                        <w:rPr>
                          <w:rFonts w:ascii="ＭＳ ゴシック" w:eastAsia="ＭＳ ゴシック" w:hAnsi="ＭＳ ゴシック" w:hint="eastAsia"/>
                          <w:sz w:val="21"/>
                        </w:rPr>
                        <w:t>。ご了承ください。</w:t>
                      </w:r>
                    </w:p>
                  </w:txbxContent>
                </v:textbox>
                <w10:wrap type="square" anchorx="margin"/>
              </v:shape>
            </w:pict>
          </mc:Fallback>
        </mc:AlternateContent>
      </w:r>
    </w:p>
    <w:p w14:paraId="7E5C8FAC" w14:textId="0A3DFC82" w:rsidR="00D83471" w:rsidRPr="00B64FEE" w:rsidRDefault="00D83471" w:rsidP="00D83471">
      <w:pPr>
        <w:rPr>
          <w:rFonts w:ascii="ＭＳ 明朝"/>
          <w:sz w:val="17"/>
          <w:szCs w:val="17"/>
        </w:rPr>
      </w:pPr>
    </w:p>
    <w:p w14:paraId="4000A468" w14:textId="77777777" w:rsidR="00D83471" w:rsidRPr="00B64FEE" w:rsidRDefault="00D83471" w:rsidP="00D83471">
      <w:pPr>
        <w:rPr>
          <w:rFonts w:ascii="ＭＳ 明朝"/>
          <w:sz w:val="17"/>
          <w:szCs w:val="17"/>
        </w:rPr>
      </w:pPr>
    </w:p>
    <w:p w14:paraId="73B00B69" w14:textId="27BBBEF0" w:rsidR="00D83471" w:rsidRDefault="00D83471" w:rsidP="00D83471">
      <w:pPr>
        <w:rPr>
          <w:rFonts w:ascii="ＭＳ 明朝"/>
          <w:sz w:val="17"/>
          <w:szCs w:val="17"/>
        </w:rPr>
      </w:pPr>
    </w:p>
    <w:p w14:paraId="6898C45E" w14:textId="77777777" w:rsidR="00841BD6" w:rsidRPr="00B64FEE" w:rsidRDefault="00841BD6" w:rsidP="00D83471">
      <w:pPr>
        <w:rPr>
          <w:rFonts w:ascii="ＭＳ 明朝"/>
          <w:sz w:val="17"/>
          <w:szCs w:val="17"/>
        </w:rPr>
      </w:pPr>
    </w:p>
    <w:p w14:paraId="43B2AEFC" w14:textId="77777777" w:rsidR="00D83471" w:rsidRPr="00B64FEE" w:rsidRDefault="00D83471" w:rsidP="00D83471">
      <w:pPr>
        <w:rPr>
          <w:rFonts w:ascii="ＭＳ 明朝"/>
          <w:sz w:val="17"/>
          <w:szCs w:val="17"/>
        </w:rPr>
      </w:pPr>
    </w:p>
    <w:p w14:paraId="38EFCC7E" w14:textId="5CF09AE6" w:rsidR="00477D54" w:rsidRDefault="00477D54" w:rsidP="00D83471">
      <w:pPr>
        <w:rPr>
          <w:rFonts w:ascii="ＭＳ 明朝"/>
          <w:sz w:val="17"/>
          <w:szCs w:val="17"/>
        </w:rPr>
      </w:pPr>
      <w:r>
        <w:rPr>
          <w:rFonts w:ascii="ＭＳ 明朝"/>
          <w:sz w:val="17"/>
          <w:szCs w:val="17"/>
        </w:rPr>
        <w:br w:type="page"/>
      </w:r>
    </w:p>
    <w:p w14:paraId="15735D19" w14:textId="77777777" w:rsidR="00D83471" w:rsidRPr="00B64FEE" w:rsidRDefault="00D83471" w:rsidP="00D83471">
      <w:pPr>
        <w:rPr>
          <w:rFonts w:ascii="ＭＳ 明朝"/>
          <w:sz w:val="17"/>
          <w:szCs w:val="17"/>
        </w:rPr>
      </w:pPr>
    </w:p>
    <w:p w14:paraId="210C70BB" w14:textId="77777777" w:rsidR="006C0D79" w:rsidRDefault="006C0D79">
      <w:r>
        <w:rPr>
          <w:noProof/>
        </w:rPr>
        <mc:AlternateContent>
          <mc:Choice Requires="wpg">
            <w:drawing>
              <wp:anchor distT="0" distB="0" distL="114300" distR="114300" simplePos="0" relativeHeight="251615232" behindDoc="0" locked="0" layoutInCell="1" allowOverlap="1" wp14:anchorId="5D9F3C2A" wp14:editId="4F281778">
                <wp:simplePos x="0" y="0"/>
                <wp:positionH relativeFrom="column">
                  <wp:align>left</wp:align>
                </wp:positionH>
                <wp:positionV relativeFrom="line">
                  <wp:posOffset>-53975</wp:posOffset>
                </wp:positionV>
                <wp:extent cx="12029400" cy="403200"/>
                <wp:effectExtent l="0" t="0" r="0" b="0"/>
                <wp:wrapNone/>
                <wp:docPr id="15" name="グループ化 15"/>
                <wp:cNvGraphicFramePr/>
                <a:graphic xmlns:a="http://schemas.openxmlformats.org/drawingml/2006/main">
                  <a:graphicData uri="http://schemas.microsoft.com/office/word/2010/wordprocessingGroup">
                    <wpg:wgp>
                      <wpg:cNvGrpSpPr/>
                      <wpg:grpSpPr>
                        <a:xfrm>
                          <a:off x="0" y="0"/>
                          <a:ext cx="12029400" cy="403200"/>
                          <a:chOff x="0" y="0"/>
                          <a:chExt cx="12026002" cy="411928"/>
                        </a:xfrm>
                      </wpg:grpSpPr>
                      <wpg:grpSp>
                        <wpg:cNvPr id="13" name="グループ化 13"/>
                        <wpg:cNvGrpSpPr/>
                        <wpg:grpSpPr>
                          <a:xfrm>
                            <a:off x="0" y="8626"/>
                            <a:ext cx="12023090" cy="403302"/>
                            <a:chOff x="0" y="0"/>
                            <a:chExt cx="12023090" cy="403302"/>
                          </a:xfrm>
                        </wpg:grpSpPr>
                        <wpg:grpSp>
                          <wpg:cNvPr id="12" name="グループ化 12"/>
                          <wpg:cNvGrpSpPr/>
                          <wpg:grpSpPr>
                            <a:xfrm>
                              <a:off x="0" y="43892"/>
                              <a:ext cx="12023090" cy="359410"/>
                              <a:chOff x="0" y="0"/>
                              <a:chExt cx="12023090" cy="359410"/>
                            </a:xfrm>
                          </wpg:grpSpPr>
                          <wps:wsp>
                            <wps:cNvPr id="1" name="角丸四角形 1"/>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角丸四角形 7"/>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 name="テキスト ボックス 9"/>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977629" w14:textId="5C8A796B" w:rsidR="00477D54" w:rsidRPr="005D197C" w:rsidRDefault="00477D54" w:rsidP="008E6CA3">
                                <w:pPr>
                                  <w:jc w:val="center"/>
                                  <w:rPr>
                                    <w:rFonts w:asciiTheme="majorEastAsia" w:eastAsiaTheme="majorEastAsia" w:hAnsiTheme="majorEastAsia"/>
                                    <w:b/>
                                    <w:sz w:val="32"/>
                                  </w:rPr>
                                </w:pPr>
                                <w:r>
                                  <w:rPr>
                                    <w:rFonts w:asciiTheme="majorEastAsia" w:eastAsiaTheme="majorEastAsia" w:hAnsiTheme="majorEastAsia" w:hint="eastAsia"/>
                                    <w:b/>
                                    <w:sz w:val="32"/>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11" name="テキスト ボックス 11"/>
                        <wps:cNvSpPr txBox="1"/>
                        <wps:spPr>
                          <a:xfrm>
                            <a:off x="327804" y="0"/>
                            <a:ext cx="528193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35135B" w14:textId="48B8D008" w:rsidR="00477D54" w:rsidRPr="005D197C" w:rsidRDefault="00477D54" w:rsidP="008E6CA3">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あたたかくなると</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４</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上</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 xml:space="preserve"> 4</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4</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14" name="テキスト ボックス 14"/>
                        <wps:cNvSpPr txBox="1"/>
                        <wps:spPr>
                          <a:xfrm>
                            <a:off x="7323827" y="51758"/>
                            <a:ext cx="4702175" cy="360000"/>
                          </a:xfrm>
                          <a:prstGeom prst="rect">
                            <a:avLst/>
                          </a:prstGeom>
                          <a:noFill/>
                          <a:ln w="6350">
                            <a:noFill/>
                          </a:ln>
                          <a:effectLst/>
                        </wps:spPr>
                        <wps:txbx>
                          <w:txbxContent>
                            <w:p w14:paraId="5D45EA20" w14:textId="379E9F42" w:rsidR="00477D54" w:rsidRPr="004E77CB" w:rsidRDefault="00477D54" w:rsidP="004E77CB">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B(2)</w:t>
                              </w:r>
                              <w:r>
                                <w:rPr>
                                  <w:rFonts w:asciiTheme="majorEastAsia" w:eastAsiaTheme="majorEastAsia" w:hAnsiTheme="majorEastAsia" w:hint="eastAsia"/>
                                  <w:b/>
                                  <w:color w:val="FFFFFF" w:themeColor="background1"/>
                                  <w:sz w:val="20"/>
                                  <w:szCs w:val="20"/>
                                </w:rPr>
                                <w:t>ア(ア)(イ)、イ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D9F3C2A" id="グループ化 15" o:spid="_x0000_s1028" style="position:absolute;left:0;text-align:left;margin-left:0;margin-top:-4.25pt;width:947.2pt;height:31.75pt;z-index:251615232;mso-position-horizontal:left;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">
                <v:group id="グループ化 13" o:spid="_x0000_s1029"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グループ化 12" o:spid="_x0000_s1030"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oundrect id="角丸四角形 1" o:spid="_x0000_s1031"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" fillcolor="#5a5a5a [2109]" stroked="f" strokeweight="2pt"/>
                    <v:roundrect id="角丸四角形 7" o:spid="_x0000_s1032"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" fillcolor="#eeece1 [3214]" strokecolor="black [3213]" strokeweight="2pt"/>
                  </v:group>
                  <v:shape id="テキスト ボックス 9" o:spid="_x0000_s1033"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" filled="f" stroked="f" strokeweight=".5pt">
                    <v:textbox inset="0,0,0,0">
                      <w:txbxContent>
                        <w:p w14:paraId="27977629" w14:textId="5C8A796B" w:rsidR="00477D54" w:rsidRPr="005D197C" w:rsidRDefault="00477D54" w:rsidP="008E6CA3">
                          <w:pPr>
                            <w:jc w:val="center"/>
                            <w:rPr>
                              <w:rFonts w:asciiTheme="majorEastAsia" w:eastAsiaTheme="majorEastAsia" w:hAnsiTheme="majorEastAsia"/>
                              <w:b/>
                              <w:sz w:val="32"/>
                            </w:rPr>
                          </w:pPr>
                          <w:r>
                            <w:rPr>
                              <w:rFonts w:asciiTheme="majorEastAsia" w:eastAsiaTheme="majorEastAsia" w:hAnsiTheme="majorEastAsia" w:hint="eastAsia"/>
                              <w:b/>
                              <w:sz w:val="32"/>
                            </w:rPr>
                            <w:t>1</w:t>
                          </w:r>
                        </w:p>
                      </w:txbxContent>
                    </v:textbox>
                  </v:shape>
                </v:group>
                <v:shape id="テキスト ボックス 11" o:spid="_x0000_s1034" type="#_x0000_t202" style="position:absolute;left:3278;width:5281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" filled="f" stroked="f" strokeweight=".5pt">
                  <v:textbox inset="2mm,0,0,0">
                    <w:txbxContent>
                      <w:p w14:paraId="3135135B" w14:textId="48B8D008" w:rsidR="00477D54" w:rsidRPr="005D197C" w:rsidRDefault="00477D54" w:rsidP="008E6CA3">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あたたかくなると</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４</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上</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 xml:space="preserve"> 4</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4</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14" o:spid="_x0000_s1035"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" filled="f" stroked="f" strokeweight=".5pt">
                  <v:textbox inset="0,0,3mm,0">
                    <w:txbxContent>
                      <w:p w14:paraId="5D45EA20" w14:textId="379E9F42" w:rsidR="00477D54" w:rsidRPr="004E77CB" w:rsidRDefault="00477D54" w:rsidP="004E77CB">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B(2)ア(ア)(イ)、イ</w:t>
                        </w:r>
                      </w:p>
                    </w:txbxContent>
                  </v:textbox>
                </v:shape>
                <w10:wrap anchory="line"/>
              </v:group>
            </w:pict>
          </mc:Fallback>
        </mc:AlternateContent>
      </w:r>
    </w:p>
    <w:p w14:paraId="754D78B1" w14:textId="77777777" w:rsidR="00B5468F" w:rsidRDefault="00B5468F"/>
    <w:tbl>
      <w:tblPr>
        <w:tblStyle w:val="ae"/>
        <w:tblW w:w="18853" w:type="dxa"/>
        <w:tblInd w:w="-5" w:type="dxa"/>
        <w:tblCellMar>
          <w:top w:w="57" w:type="dxa"/>
          <w:bottom w:w="57" w:type="dxa"/>
        </w:tblCellMar>
        <w:tblLook w:val="04A0" w:firstRow="1" w:lastRow="0" w:firstColumn="1" w:lastColumn="0" w:noHBand="0" w:noVBand="1"/>
      </w:tblPr>
      <w:tblGrid>
        <w:gridCol w:w="3968"/>
        <w:gridCol w:w="454"/>
        <w:gridCol w:w="4479"/>
        <w:gridCol w:w="652"/>
        <w:gridCol w:w="340"/>
        <w:gridCol w:w="4025"/>
        <w:gridCol w:w="1106"/>
        <w:gridCol w:w="3829"/>
      </w:tblGrid>
      <w:tr w:rsidR="00331C5C" w14:paraId="076EEAC1" w14:textId="77777777" w:rsidTr="00556F5C">
        <w:trPr>
          <w:trHeight w:hRule="exact" w:val="340"/>
        </w:trPr>
        <w:tc>
          <w:tcPr>
            <w:tcW w:w="3968" w:type="dxa"/>
            <w:shd w:val="clear" w:color="auto" w:fill="808080" w:themeFill="background1" w:themeFillShade="80"/>
            <w:vAlign w:val="center"/>
          </w:tcPr>
          <w:p w14:paraId="381C186F" w14:textId="77777777" w:rsidR="00331C5C" w:rsidRPr="00BB399C" w:rsidRDefault="00331C5C" w:rsidP="00BB399C">
            <w:pPr>
              <w:spacing w:line="240" w:lineRule="exact"/>
              <w:jc w:val="center"/>
              <w:rPr>
                <w:rFonts w:asciiTheme="majorEastAsia" w:eastAsiaTheme="majorEastAsia" w:hAnsiTheme="majorEastAsia"/>
                <w:b/>
                <w:sz w:val="20"/>
              </w:rPr>
            </w:pPr>
            <w:r w:rsidRPr="00BB399C">
              <w:rPr>
                <w:rFonts w:asciiTheme="majorEastAsia" w:eastAsiaTheme="majorEastAsia" w:hAnsiTheme="majorEastAsia" w:hint="eastAsia"/>
                <w:b/>
                <w:color w:val="FFFFFF" w:themeColor="background1"/>
                <w:sz w:val="20"/>
              </w:rPr>
              <w:t>単元の目標</w:t>
            </w:r>
          </w:p>
        </w:tc>
        <w:tc>
          <w:tcPr>
            <w:tcW w:w="14885" w:type="dxa"/>
            <w:gridSpan w:val="7"/>
            <w:shd w:val="clear" w:color="auto" w:fill="808080" w:themeFill="background1" w:themeFillShade="80"/>
            <w:vAlign w:val="center"/>
          </w:tcPr>
          <w:p w14:paraId="0C0A6FC7" w14:textId="7298DC58" w:rsidR="00331C5C" w:rsidRPr="00BB399C" w:rsidRDefault="00331C5C" w:rsidP="00E92F6B">
            <w:pPr>
              <w:spacing w:line="200" w:lineRule="exact"/>
              <w:jc w:val="center"/>
              <w:rPr>
                <w:sz w:val="20"/>
              </w:rPr>
            </w:pPr>
            <w:r w:rsidRPr="00BB399C">
              <w:rPr>
                <w:rFonts w:asciiTheme="majorEastAsia" w:eastAsiaTheme="majorEastAsia" w:hAnsiTheme="majorEastAsia" w:hint="eastAsia"/>
                <w:b/>
                <w:color w:val="FFFFFF" w:themeColor="background1"/>
                <w:sz w:val="20"/>
              </w:rPr>
              <w:t>単元の観点別評価</w:t>
            </w:r>
            <w:r w:rsidR="00596FAC">
              <w:rPr>
                <w:rFonts w:asciiTheme="majorEastAsia" w:eastAsiaTheme="majorEastAsia" w:hAnsiTheme="majorEastAsia" w:hint="eastAsia"/>
                <w:b/>
                <w:color w:val="FFFFFF" w:themeColor="background1"/>
                <w:sz w:val="20"/>
              </w:rPr>
              <w:t>規準</w:t>
            </w:r>
          </w:p>
        </w:tc>
      </w:tr>
      <w:tr w:rsidR="00331C5C" w14:paraId="0374B175" w14:textId="77777777" w:rsidTr="00556F5C">
        <w:trPr>
          <w:trHeight w:val="2041"/>
        </w:trPr>
        <w:tc>
          <w:tcPr>
            <w:tcW w:w="3968" w:type="dxa"/>
          </w:tcPr>
          <w:p w14:paraId="4530B033" w14:textId="26965076" w:rsidR="00331C5C" w:rsidRPr="00B5468F" w:rsidRDefault="00053406" w:rsidP="00B5468F">
            <w:pPr>
              <w:widowControl/>
              <w:autoSpaceDE w:val="0"/>
              <w:autoSpaceDN w:val="0"/>
              <w:adjustRightInd w:val="0"/>
              <w:spacing w:line="200" w:lineRule="exact"/>
              <w:jc w:val="left"/>
              <w:rPr>
                <w:rStyle w:val="ab"/>
                <w:sz w:val="15"/>
                <w:szCs w:val="15"/>
              </w:rPr>
            </w:pPr>
            <w:r w:rsidRPr="00053406">
              <w:rPr>
                <w:rStyle w:val="ab"/>
                <w:rFonts w:hint="eastAsia"/>
                <w:sz w:val="15"/>
                <w:szCs w:val="15"/>
              </w:rPr>
              <w:t>動物を探したり植物を育てたりしながら</w:t>
            </w:r>
            <w:r w:rsidR="00B14E62">
              <w:rPr>
                <w:rStyle w:val="ab"/>
                <w:rFonts w:hint="eastAsia"/>
                <w:sz w:val="15"/>
                <w:szCs w:val="15"/>
              </w:rPr>
              <w:t>、</w:t>
            </w:r>
            <w:r w:rsidRPr="00053406">
              <w:rPr>
                <w:rStyle w:val="ab"/>
                <w:rFonts w:hint="eastAsia"/>
                <w:sz w:val="15"/>
                <w:szCs w:val="15"/>
              </w:rPr>
              <w:t>動物の活動や植物の成長の様子と季節の変化に着目して</w:t>
            </w:r>
            <w:r w:rsidR="00B14E62">
              <w:rPr>
                <w:rStyle w:val="ab"/>
                <w:rFonts w:hint="eastAsia"/>
                <w:sz w:val="15"/>
                <w:szCs w:val="15"/>
              </w:rPr>
              <w:t>、</w:t>
            </w:r>
            <w:r w:rsidRPr="00053406">
              <w:rPr>
                <w:rStyle w:val="ab"/>
                <w:rFonts w:hint="eastAsia"/>
                <w:sz w:val="15"/>
                <w:szCs w:val="15"/>
              </w:rPr>
              <w:t>それらを関係付けて</w:t>
            </w:r>
            <w:r w:rsidR="00B14E62">
              <w:rPr>
                <w:rStyle w:val="ab"/>
                <w:rFonts w:hint="eastAsia"/>
                <w:sz w:val="15"/>
                <w:szCs w:val="15"/>
              </w:rPr>
              <w:t>、</w:t>
            </w:r>
            <w:r w:rsidRPr="00053406">
              <w:rPr>
                <w:rStyle w:val="ab"/>
                <w:rFonts w:hint="eastAsia"/>
                <w:sz w:val="15"/>
                <w:szCs w:val="15"/>
              </w:rPr>
              <w:t>身近な動物の活動や植物の成長と環境との関わりを調べることを通して</w:t>
            </w:r>
            <w:r w:rsidR="00B14E62">
              <w:rPr>
                <w:rStyle w:val="ab"/>
                <w:rFonts w:hint="eastAsia"/>
                <w:sz w:val="15"/>
                <w:szCs w:val="15"/>
              </w:rPr>
              <w:t>、</w:t>
            </w:r>
            <w:r w:rsidRPr="00053406">
              <w:rPr>
                <w:rStyle w:val="ab"/>
                <w:rFonts w:hint="eastAsia"/>
                <w:sz w:val="15"/>
                <w:szCs w:val="15"/>
              </w:rPr>
              <w:t>それらについての理解を図り</w:t>
            </w:r>
            <w:r w:rsidR="00B14E62">
              <w:rPr>
                <w:rStyle w:val="ab"/>
                <w:rFonts w:hint="eastAsia"/>
                <w:sz w:val="15"/>
                <w:szCs w:val="15"/>
              </w:rPr>
              <w:t>、</w:t>
            </w:r>
            <w:r w:rsidRPr="00053406">
              <w:rPr>
                <w:rStyle w:val="ab"/>
                <w:rFonts w:hint="eastAsia"/>
                <w:sz w:val="15"/>
                <w:szCs w:val="15"/>
              </w:rPr>
              <w:t>観察などに関する技能を身に付けるとともに</w:t>
            </w:r>
            <w:r w:rsidR="00B14E62">
              <w:rPr>
                <w:rStyle w:val="ab"/>
                <w:rFonts w:hint="eastAsia"/>
                <w:sz w:val="15"/>
                <w:szCs w:val="15"/>
              </w:rPr>
              <w:t>、</w:t>
            </w:r>
            <w:r w:rsidRPr="00053406">
              <w:rPr>
                <w:rStyle w:val="ab"/>
                <w:rFonts w:hint="eastAsia"/>
                <w:sz w:val="15"/>
                <w:szCs w:val="15"/>
              </w:rPr>
              <w:t>主に既習の内容や生活経験を基に</w:t>
            </w:r>
            <w:r w:rsidR="00B14E62">
              <w:rPr>
                <w:rStyle w:val="ab"/>
                <w:rFonts w:hint="eastAsia"/>
                <w:sz w:val="15"/>
                <w:szCs w:val="15"/>
              </w:rPr>
              <w:t>、</w:t>
            </w:r>
            <w:r w:rsidRPr="00053406">
              <w:rPr>
                <w:rStyle w:val="ab"/>
                <w:rFonts w:hint="eastAsia"/>
                <w:sz w:val="15"/>
                <w:szCs w:val="15"/>
              </w:rPr>
              <w:t>根拠のある予想や仮説を発想する力や生き物を愛護する態度</w:t>
            </w:r>
            <w:r w:rsidR="00B14E62">
              <w:rPr>
                <w:rStyle w:val="ab"/>
                <w:rFonts w:hint="eastAsia"/>
                <w:sz w:val="15"/>
                <w:szCs w:val="15"/>
              </w:rPr>
              <w:t>、</w:t>
            </w:r>
            <w:r w:rsidRPr="00053406">
              <w:rPr>
                <w:rStyle w:val="ab"/>
                <w:rFonts w:hint="eastAsia"/>
                <w:sz w:val="15"/>
                <w:szCs w:val="15"/>
              </w:rPr>
              <w:t>主体的に問題解決しようとする態度を育成する。</w:t>
            </w:r>
          </w:p>
        </w:tc>
        <w:tc>
          <w:tcPr>
            <w:tcW w:w="454" w:type="dxa"/>
            <w:tcBorders>
              <w:right w:val="nil"/>
            </w:tcBorders>
            <w:vAlign w:val="center"/>
          </w:tcPr>
          <w:p w14:paraId="77E4764E" w14:textId="77777777" w:rsidR="00331C5C" w:rsidRPr="00A63C9C" w:rsidRDefault="00331C5C" w:rsidP="00512FB1">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603968" behindDoc="0" locked="0" layoutInCell="1" allowOverlap="1" wp14:anchorId="1F33CDFA" wp14:editId="50193B12">
                      <wp:simplePos x="0" y="0"/>
                      <wp:positionH relativeFrom="column">
                        <wp:posOffset>0</wp:posOffset>
                      </wp:positionH>
                      <wp:positionV relativeFrom="paragraph">
                        <wp:posOffset>0</wp:posOffset>
                      </wp:positionV>
                      <wp:extent cx="216000" cy="1079640"/>
                      <wp:effectExtent l="0" t="0" r="0" b="6350"/>
                      <wp:wrapNone/>
                      <wp:docPr id="17" name="テキスト ボックス 17"/>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3B5D66" w14:textId="77777777" w:rsidR="00477D54" w:rsidRPr="00B448D5" w:rsidRDefault="00477D54" w:rsidP="001F4ED7">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3CDFA" id="テキスト ボックス 17" o:spid="_x0000_s1036" type="#_x0000_t202" style="position:absolute;left:0;text-align:left;margin-left:0;margin-top:0;width:17pt;height:8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" fillcolor="#7f7f7f [1612]" stroked="f" strokeweight=".5pt">
                      <v:textbox style="layout-flow:vertical-ideographic" inset="0,0,0,0">
                        <w:txbxContent>
                          <w:p w14:paraId="033B5D66" w14:textId="77777777" w:rsidR="00477D54" w:rsidRPr="00B448D5" w:rsidRDefault="00477D54" w:rsidP="001F4ED7">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479" w:type="dxa"/>
            <w:tcBorders>
              <w:left w:val="nil"/>
              <w:right w:val="nil"/>
            </w:tcBorders>
          </w:tcPr>
          <w:p w14:paraId="60567CD7" w14:textId="318585BC" w:rsidR="00053406" w:rsidRPr="00053406" w:rsidRDefault="00053406" w:rsidP="00053406">
            <w:pPr>
              <w:widowControl/>
              <w:autoSpaceDE w:val="0"/>
              <w:autoSpaceDN w:val="0"/>
              <w:adjustRightInd w:val="0"/>
              <w:spacing w:line="200" w:lineRule="exact"/>
              <w:ind w:left="140" w:hangingChars="100" w:hanging="140"/>
              <w:jc w:val="left"/>
              <w:rPr>
                <w:rStyle w:val="ab"/>
                <w:rFonts w:ascii="Corbel" w:hAnsi="Corbel" w:cs="Corbel"/>
              </w:rPr>
            </w:pPr>
            <w:r w:rsidRPr="00053406">
              <w:rPr>
                <w:rStyle w:val="ab"/>
                <w:rFonts w:ascii="Corbel" w:hAnsi="Corbel" w:cs="Corbel" w:hint="eastAsia"/>
              </w:rPr>
              <w:t>①動物の活動は</w:t>
            </w:r>
            <w:r w:rsidR="00B14E62">
              <w:rPr>
                <w:rStyle w:val="ab"/>
                <w:rFonts w:ascii="Corbel" w:hAnsi="Corbel" w:cs="Corbel" w:hint="eastAsia"/>
              </w:rPr>
              <w:t>、</w:t>
            </w:r>
            <w:r w:rsidRPr="00053406">
              <w:rPr>
                <w:rStyle w:val="ab"/>
                <w:rFonts w:ascii="Corbel" w:hAnsi="Corbel" w:cs="Corbel" w:hint="eastAsia"/>
              </w:rPr>
              <w:t>あたたかい季節</w:t>
            </w:r>
            <w:r w:rsidR="00B14E62">
              <w:rPr>
                <w:rStyle w:val="ab"/>
                <w:rFonts w:ascii="Corbel" w:hAnsi="Corbel" w:cs="Corbel" w:hint="eastAsia"/>
              </w:rPr>
              <w:t>、</w:t>
            </w:r>
            <w:r w:rsidRPr="00053406">
              <w:rPr>
                <w:rStyle w:val="ab"/>
                <w:rFonts w:ascii="Corbel" w:hAnsi="Corbel" w:cs="Corbel" w:hint="eastAsia"/>
              </w:rPr>
              <w:t>寒い季節などによって違いがあることを理解している。</w:t>
            </w:r>
          </w:p>
          <w:p w14:paraId="710035EB" w14:textId="53A5B645" w:rsidR="00053406" w:rsidRPr="00053406" w:rsidRDefault="00053406" w:rsidP="00053406">
            <w:pPr>
              <w:widowControl/>
              <w:autoSpaceDE w:val="0"/>
              <w:autoSpaceDN w:val="0"/>
              <w:adjustRightInd w:val="0"/>
              <w:spacing w:line="200" w:lineRule="exact"/>
              <w:ind w:left="140" w:hangingChars="100" w:hanging="140"/>
              <w:jc w:val="left"/>
              <w:rPr>
                <w:rStyle w:val="ab"/>
                <w:rFonts w:ascii="Corbel" w:hAnsi="Corbel" w:cs="Corbel"/>
              </w:rPr>
            </w:pPr>
            <w:r w:rsidRPr="00053406">
              <w:rPr>
                <w:rStyle w:val="ab"/>
                <w:rFonts w:ascii="Corbel" w:hAnsi="Corbel" w:cs="Corbel" w:hint="eastAsia"/>
              </w:rPr>
              <w:t>②植物の成長は</w:t>
            </w:r>
            <w:r w:rsidR="00B14E62">
              <w:rPr>
                <w:rStyle w:val="ab"/>
                <w:rFonts w:ascii="Corbel" w:hAnsi="Corbel" w:cs="Corbel" w:hint="eastAsia"/>
              </w:rPr>
              <w:t>、</w:t>
            </w:r>
            <w:r w:rsidRPr="00053406">
              <w:rPr>
                <w:rStyle w:val="ab"/>
                <w:rFonts w:ascii="Corbel" w:hAnsi="Corbel" w:cs="Corbel" w:hint="eastAsia"/>
              </w:rPr>
              <w:t>あたたかい季節</w:t>
            </w:r>
            <w:r w:rsidR="00B14E62">
              <w:rPr>
                <w:rStyle w:val="ab"/>
                <w:rFonts w:ascii="Corbel" w:hAnsi="Corbel" w:cs="Corbel" w:hint="eastAsia"/>
              </w:rPr>
              <w:t>、</w:t>
            </w:r>
            <w:r w:rsidRPr="00053406">
              <w:rPr>
                <w:rStyle w:val="ab"/>
                <w:rFonts w:ascii="Corbel" w:hAnsi="Corbel" w:cs="Corbel" w:hint="eastAsia"/>
              </w:rPr>
              <w:t>寒い季節などによって違いがあることを理解している。</w:t>
            </w:r>
          </w:p>
          <w:p w14:paraId="739368B3" w14:textId="28DA847A" w:rsidR="00331C5C" w:rsidRPr="00B5468F" w:rsidRDefault="00053406" w:rsidP="00053406">
            <w:pPr>
              <w:widowControl/>
              <w:autoSpaceDE w:val="0"/>
              <w:autoSpaceDN w:val="0"/>
              <w:adjustRightInd w:val="0"/>
              <w:spacing w:line="200" w:lineRule="exact"/>
              <w:ind w:left="140" w:hangingChars="100" w:hanging="140"/>
              <w:jc w:val="left"/>
              <w:rPr>
                <w:rStyle w:val="ab"/>
              </w:rPr>
            </w:pPr>
            <w:r w:rsidRPr="00053406">
              <w:rPr>
                <w:rStyle w:val="ab"/>
                <w:rFonts w:ascii="Corbel" w:hAnsi="Corbel" w:cs="Corbel" w:hint="eastAsia"/>
              </w:rPr>
              <w:t>③</w:t>
            </w:r>
            <w:r w:rsidR="00637AA7" w:rsidRPr="00637AA7">
              <w:rPr>
                <w:rStyle w:val="ab"/>
                <w:rFonts w:ascii="Corbel" w:hAnsi="Corbel" w:cs="Corbel" w:hint="eastAsia"/>
              </w:rPr>
              <w:t>季節ごとの動物の活動や植物の成長の変化</w:t>
            </w:r>
            <w:r w:rsidRPr="00053406">
              <w:rPr>
                <w:rStyle w:val="ab"/>
                <w:rFonts w:ascii="Corbel" w:hAnsi="Corbel" w:cs="Corbel" w:hint="eastAsia"/>
              </w:rPr>
              <w:t>について</w:t>
            </w:r>
            <w:r w:rsidR="00B14E62">
              <w:rPr>
                <w:rStyle w:val="ab"/>
                <w:rFonts w:ascii="Corbel" w:hAnsi="Corbel" w:cs="Corbel" w:hint="eastAsia"/>
              </w:rPr>
              <w:t>、</w:t>
            </w:r>
            <w:r w:rsidRPr="00053406">
              <w:rPr>
                <w:rStyle w:val="ab"/>
                <w:rFonts w:ascii="Corbel" w:hAnsi="Corbel" w:cs="Corbel" w:hint="eastAsia"/>
              </w:rPr>
              <w:t>器具や機器などを正しく扱いながら調べ</w:t>
            </w:r>
            <w:r w:rsidR="00B14E62">
              <w:rPr>
                <w:rStyle w:val="ab"/>
                <w:rFonts w:ascii="Corbel" w:hAnsi="Corbel" w:cs="Corbel" w:hint="eastAsia"/>
              </w:rPr>
              <w:t>、</w:t>
            </w:r>
            <w:r w:rsidRPr="00053406">
              <w:rPr>
                <w:rStyle w:val="ab"/>
                <w:rFonts w:ascii="Corbel" w:hAnsi="Corbel" w:cs="Corbel" w:hint="eastAsia"/>
              </w:rPr>
              <w:t>それらの過程や得られた結果を分かりやすく記録している。</w:t>
            </w:r>
          </w:p>
        </w:tc>
        <w:tc>
          <w:tcPr>
            <w:tcW w:w="652" w:type="dxa"/>
            <w:tcBorders>
              <w:left w:val="nil"/>
              <w:right w:val="nil"/>
            </w:tcBorders>
            <w:vAlign w:val="center"/>
          </w:tcPr>
          <w:p w14:paraId="79249DD9" w14:textId="77777777" w:rsidR="00331C5C" w:rsidRPr="00B5468F" w:rsidRDefault="00331C5C" w:rsidP="00B5468F">
            <w:pPr>
              <w:snapToGrid w:val="0"/>
              <w:spacing w:line="200" w:lineRule="exact"/>
              <w:ind w:left="140" w:hangingChars="100" w:hanging="140"/>
              <w:jc w:val="center"/>
              <w:rPr>
                <w:rStyle w:val="ab"/>
              </w:rPr>
            </w:pPr>
          </w:p>
        </w:tc>
        <w:tc>
          <w:tcPr>
            <w:tcW w:w="340" w:type="dxa"/>
            <w:tcBorders>
              <w:left w:val="nil"/>
              <w:right w:val="nil"/>
            </w:tcBorders>
            <w:vAlign w:val="center"/>
          </w:tcPr>
          <w:p w14:paraId="05D83731" w14:textId="77777777" w:rsidR="00331C5C" w:rsidRPr="00B5468F" w:rsidRDefault="00331C5C" w:rsidP="00B5468F">
            <w:pPr>
              <w:snapToGrid w:val="0"/>
              <w:spacing w:line="200" w:lineRule="exact"/>
              <w:ind w:left="140" w:hangingChars="100" w:hanging="140"/>
              <w:jc w:val="center"/>
              <w:rPr>
                <w:rStyle w:val="ab"/>
              </w:rPr>
            </w:pPr>
            <w:r w:rsidRPr="00B5468F">
              <w:rPr>
                <w:rStyle w:val="ab"/>
                <w:noProof/>
              </w:rPr>
              <mc:AlternateContent>
                <mc:Choice Requires="wps">
                  <w:drawing>
                    <wp:anchor distT="0" distB="0" distL="114300" distR="114300" simplePos="0" relativeHeight="251606016" behindDoc="0" locked="0" layoutInCell="1" allowOverlap="1" wp14:anchorId="24A5B1D4" wp14:editId="72FC11A1">
                      <wp:simplePos x="0" y="0"/>
                      <wp:positionH relativeFrom="column">
                        <wp:posOffset>-71755</wp:posOffset>
                      </wp:positionH>
                      <wp:positionV relativeFrom="paragraph">
                        <wp:posOffset>0</wp:posOffset>
                      </wp:positionV>
                      <wp:extent cx="216000" cy="1079640"/>
                      <wp:effectExtent l="0" t="0" r="0" b="6350"/>
                      <wp:wrapNone/>
                      <wp:docPr id="18" name="テキスト ボックス 18"/>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5E20AB40" w14:textId="77777777" w:rsidR="00477D54" w:rsidRPr="00A43D60" w:rsidRDefault="00477D54" w:rsidP="001F4ED7">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5B1D4" id="テキスト ボックス 18" o:spid="_x0000_s1037" type="#_x0000_t202" style="position:absolute;left:0;text-align:left;margin-left:-5.65pt;margin-top:0;width:17pt;height:8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" fillcolor="#7f7f7f [1612]" stroked="f" strokeweight=".5pt">
                      <v:textbox style="layout-flow:vertical-ideographic" inset="0,0,0,0">
                        <w:txbxContent>
                          <w:p w14:paraId="5E20AB40" w14:textId="77777777" w:rsidR="00477D54" w:rsidRPr="00A43D60" w:rsidRDefault="00477D54" w:rsidP="001F4ED7">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025" w:type="dxa"/>
            <w:tcBorders>
              <w:left w:val="nil"/>
              <w:right w:val="nil"/>
            </w:tcBorders>
          </w:tcPr>
          <w:p w14:paraId="7AB42168" w14:textId="62377446" w:rsidR="00053406" w:rsidRPr="00053406" w:rsidRDefault="00053406" w:rsidP="00053406">
            <w:pPr>
              <w:widowControl/>
              <w:autoSpaceDE w:val="0"/>
              <w:autoSpaceDN w:val="0"/>
              <w:adjustRightInd w:val="0"/>
              <w:spacing w:line="200" w:lineRule="exact"/>
              <w:ind w:left="140" w:hangingChars="100" w:hanging="140"/>
              <w:jc w:val="left"/>
              <w:rPr>
                <w:rStyle w:val="ab"/>
                <w:rFonts w:ascii="Corbel" w:hAnsi="Corbel" w:cs="Corbel"/>
              </w:rPr>
            </w:pPr>
            <w:r w:rsidRPr="00053406">
              <w:rPr>
                <w:rStyle w:val="ab"/>
                <w:rFonts w:ascii="Corbel" w:hAnsi="Corbel" w:cs="Corbel" w:hint="eastAsia"/>
              </w:rPr>
              <w:t>①</w:t>
            </w:r>
            <w:r w:rsidR="00637AA7" w:rsidRPr="00637AA7">
              <w:rPr>
                <w:rStyle w:val="ab"/>
                <w:rFonts w:ascii="Corbel" w:hAnsi="Corbel" w:cs="Corbel" w:hint="eastAsia"/>
              </w:rPr>
              <w:t>季節ごとの動物の活動や植物の成長の変化</w:t>
            </w:r>
            <w:r w:rsidRPr="00053406">
              <w:rPr>
                <w:rStyle w:val="ab"/>
                <w:rFonts w:ascii="Corbel" w:hAnsi="Corbel" w:cs="Corbel" w:hint="eastAsia"/>
              </w:rPr>
              <w:t>について</w:t>
            </w:r>
            <w:r w:rsidR="00B14E62">
              <w:rPr>
                <w:rStyle w:val="ab"/>
                <w:rFonts w:ascii="Corbel" w:hAnsi="Corbel" w:cs="Corbel" w:hint="eastAsia"/>
              </w:rPr>
              <w:t>、</w:t>
            </w:r>
            <w:r w:rsidRPr="00053406">
              <w:rPr>
                <w:rStyle w:val="ab"/>
                <w:rFonts w:ascii="Corbel" w:hAnsi="Corbel" w:cs="Corbel" w:hint="eastAsia"/>
              </w:rPr>
              <w:t>既習の内容や生活経験を基に</w:t>
            </w:r>
            <w:r w:rsidR="00B14E62">
              <w:rPr>
                <w:rStyle w:val="ab"/>
                <w:rFonts w:ascii="Corbel" w:hAnsi="Corbel" w:cs="Corbel" w:hint="eastAsia"/>
              </w:rPr>
              <w:t>、</w:t>
            </w:r>
            <w:r w:rsidRPr="00053406">
              <w:rPr>
                <w:rStyle w:val="ab"/>
                <w:rFonts w:ascii="Corbel" w:hAnsi="Corbel" w:cs="Corbel" w:hint="eastAsia"/>
              </w:rPr>
              <w:t>根拠のある予想や仮説を発想し</w:t>
            </w:r>
            <w:r w:rsidR="00B14E62">
              <w:rPr>
                <w:rStyle w:val="ab"/>
                <w:rFonts w:ascii="Corbel" w:hAnsi="Corbel" w:cs="Corbel" w:hint="eastAsia"/>
              </w:rPr>
              <w:t>、</w:t>
            </w:r>
            <w:r w:rsidRPr="00053406">
              <w:rPr>
                <w:rStyle w:val="ab"/>
                <w:rFonts w:ascii="Corbel" w:hAnsi="Corbel" w:cs="Corbel" w:hint="eastAsia"/>
              </w:rPr>
              <w:t>表現するなどして問題解決している。</w:t>
            </w:r>
          </w:p>
          <w:p w14:paraId="2B684314" w14:textId="07784BE7" w:rsidR="00331C5C" w:rsidRPr="00B5468F" w:rsidRDefault="00053406" w:rsidP="00053406">
            <w:pPr>
              <w:widowControl/>
              <w:autoSpaceDE w:val="0"/>
              <w:autoSpaceDN w:val="0"/>
              <w:adjustRightInd w:val="0"/>
              <w:spacing w:line="200" w:lineRule="exact"/>
              <w:ind w:left="140" w:hangingChars="100" w:hanging="140"/>
              <w:jc w:val="left"/>
              <w:rPr>
                <w:rStyle w:val="ab"/>
              </w:rPr>
            </w:pPr>
            <w:r w:rsidRPr="00053406">
              <w:rPr>
                <w:rStyle w:val="ab"/>
                <w:rFonts w:ascii="Corbel" w:hAnsi="Corbel" w:cs="Corbel" w:hint="eastAsia"/>
              </w:rPr>
              <w:t>②</w:t>
            </w:r>
            <w:r w:rsidR="00637AA7" w:rsidRPr="00637AA7">
              <w:rPr>
                <w:rStyle w:val="ab"/>
                <w:rFonts w:ascii="Corbel" w:hAnsi="Corbel" w:cs="Corbel" w:hint="eastAsia"/>
              </w:rPr>
              <w:t>季節ごとの動物の活動や植物の成長の変化</w:t>
            </w:r>
            <w:r w:rsidRPr="00053406">
              <w:rPr>
                <w:rStyle w:val="ab"/>
                <w:rFonts w:ascii="Corbel" w:hAnsi="Corbel" w:cs="Corbel" w:hint="eastAsia"/>
              </w:rPr>
              <w:t>について</w:t>
            </w:r>
            <w:r w:rsidR="00B14E62">
              <w:rPr>
                <w:rStyle w:val="ab"/>
                <w:rFonts w:ascii="Corbel" w:hAnsi="Corbel" w:cs="Corbel" w:hint="eastAsia"/>
              </w:rPr>
              <w:t>、</w:t>
            </w:r>
            <w:r w:rsidRPr="00053406">
              <w:rPr>
                <w:rStyle w:val="ab"/>
                <w:rFonts w:ascii="Corbel" w:hAnsi="Corbel" w:cs="Corbel" w:hint="eastAsia"/>
              </w:rPr>
              <w:t>観察などを行い</w:t>
            </w:r>
            <w:r w:rsidR="00B14E62">
              <w:rPr>
                <w:rStyle w:val="ab"/>
                <w:rFonts w:ascii="Corbel" w:hAnsi="Corbel" w:cs="Corbel" w:hint="eastAsia"/>
              </w:rPr>
              <w:t>、</w:t>
            </w:r>
            <w:r w:rsidRPr="00053406">
              <w:rPr>
                <w:rStyle w:val="ab"/>
                <w:rFonts w:ascii="Corbel" w:hAnsi="Corbel" w:cs="Corbel" w:hint="eastAsia"/>
              </w:rPr>
              <w:t>得られた結果を基に考察し</w:t>
            </w:r>
            <w:r w:rsidR="00B14E62">
              <w:rPr>
                <w:rStyle w:val="ab"/>
                <w:rFonts w:ascii="Corbel" w:hAnsi="Corbel" w:cs="Corbel" w:hint="eastAsia"/>
              </w:rPr>
              <w:t>、</w:t>
            </w:r>
            <w:r w:rsidRPr="00053406">
              <w:rPr>
                <w:rStyle w:val="ab"/>
                <w:rFonts w:ascii="Corbel" w:hAnsi="Corbel" w:cs="Corbel" w:hint="eastAsia"/>
              </w:rPr>
              <w:t>表現するなどして問題解決している。</w:t>
            </w:r>
          </w:p>
        </w:tc>
        <w:tc>
          <w:tcPr>
            <w:tcW w:w="1106" w:type="dxa"/>
            <w:tcBorders>
              <w:left w:val="nil"/>
              <w:right w:val="nil"/>
            </w:tcBorders>
            <w:vAlign w:val="center"/>
          </w:tcPr>
          <w:p w14:paraId="59E2234A" w14:textId="77777777" w:rsidR="00331C5C" w:rsidRPr="00B5468F" w:rsidRDefault="00331C5C" w:rsidP="00B5468F">
            <w:pPr>
              <w:snapToGrid w:val="0"/>
              <w:spacing w:line="200" w:lineRule="exact"/>
              <w:ind w:left="140" w:hangingChars="100" w:hanging="140"/>
              <w:jc w:val="center"/>
              <w:rPr>
                <w:rStyle w:val="ab"/>
              </w:rPr>
            </w:pPr>
            <w:r w:rsidRPr="00B5468F">
              <w:rPr>
                <w:rStyle w:val="ab"/>
                <w:noProof/>
              </w:rPr>
              <mc:AlternateContent>
                <mc:Choice Requires="wps">
                  <w:drawing>
                    <wp:anchor distT="0" distB="0" distL="114300" distR="114300" simplePos="0" relativeHeight="251607040" behindDoc="0" locked="0" layoutInCell="1" allowOverlap="1" wp14:anchorId="3F5A67BC" wp14:editId="4B3D4380">
                      <wp:simplePos x="0" y="0"/>
                      <wp:positionH relativeFrom="column">
                        <wp:posOffset>414020</wp:posOffset>
                      </wp:positionH>
                      <wp:positionV relativeFrom="paragraph">
                        <wp:posOffset>0</wp:posOffset>
                      </wp:positionV>
                      <wp:extent cx="216000" cy="1079640"/>
                      <wp:effectExtent l="0" t="0" r="0" b="6350"/>
                      <wp:wrapNone/>
                      <wp:docPr id="19" name="テキスト ボックス 19"/>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61ABF67C" w14:textId="77777777" w:rsidR="00477D54" w:rsidRPr="00A43D60" w:rsidRDefault="00477D54" w:rsidP="00E2131E">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5A67BC" id="テキスト ボックス 19" o:spid="_x0000_s1038" type="#_x0000_t202" style="position:absolute;left:0;text-align:left;margin-left:32.6pt;margin-top:0;width:17pt;height:8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" fillcolor="#7f7f7f [1612]" stroked="f" strokeweight=".5pt">
                      <v:textbox style="layout-flow:vertical-ideographic" inset="0,0,0,0">
                        <w:txbxContent>
                          <w:p w14:paraId="61ABF67C" w14:textId="77777777" w:rsidR="00477D54" w:rsidRPr="00A43D60" w:rsidRDefault="00477D54" w:rsidP="00E2131E">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3829" w:type="dxa"/>
            <w:tcBorders>
              <w:left w:val="nil"/>
            </w:tcBorders>
          </w:tcPr>
          <w:p w14:paraId="2E3686B6" w14:textId="5E1FB67A" w:rsidR="00053406" w:rsidRPr="00053406" w:rsidRDefault="00053406" w:rsidP="00053406">
            <w:pPr>
              <w:widowControl/>
              <w:autoSpaceDE w:val="0"/>
              <w:autoSpaceDN w:val="0"/>
              <w:adjustRightInd w:val="0"/>
              <w:spacing w:line="200" w:lineRule="exact"/>
              <w:ind w:left="140" w:hangingChars="100" w:hanging="140"/>
              <w:jc w:val="left"/>
              <w:rPr>
                <w:rStyle w:val="ab"/>
                <w:rFonts w:ascii="Corbel" w:hAnsi="Corbel" w:cs="Corbel"/>
              </w:rPr>
            </w:pPr>
            <w:r w:rsidRPr="00053406">
              <w:rPr>
                <w:rStyle w:val="ab"/>
                <w:rFonts w:ascii="Corbel" w:hAnsi="Corbel" w:cs="Corbel" w:hint="eastAsia"/>
              </w:rPr>
              <w:t>①身近な動物や植物についての事物・現象に進んで関わり</w:t>
            </w:r>
            <w:r w:rsidR="00B14E62">
              <w:rPr>
                <w:rStyle w:val="ab"/>
                <w:rFonts w:ascii="Corbel" w:hAnsi="Corbel" w:cs="Corbel" w:hint="eastAsia"/>
              </w:rPr>
              <w:t>、</w:t>
            </w:r>
            <w:r w:rsidRPr="00053406">
              <w:rPr>
                <w:rStyle w:val="ab"/>
                <w:rFonts w:ascii="Corbel" w:hAnsi="Corbel" w:cs="Corbel" w:hint="eastAsia"/>
              </w:rPr>
              <w:t>他者と関わりながら問題解決しようとしている。</w:t>
            </w:r>
          </w:p>
          <w:p w14:paraId="280C85C5" w14:textId="7CDAADA9" w:rsidR="00331C5C" w:rsidRPr="00B5468F" w:rsidRDefault="00053406" w:rsidP="00053406">
            <w:pPr>
              <w:widowControl/>
              <w:autoSpaceDE w:val="0"/>
              <w:autoSpaceDN w:val="0"/>
              <w:adjustRightInd w:val="0"/>
              <w:spacing w:line="200" w:lineRule="exact"/>
              <w:ind w:left="140" w:hangingChars="100" w:hanging="140"/>
              <w:jc w:val="left"/>
              <w:rPr>
                <w:rStyle w:val="ab"/>
              </w:rPr>
            </w:pPr>
            <w:r w:rsidRPr="00053406">
              <w:rPr>
                <w:rStyle w:val="ab"/>
                <w:rFonts w:ascii="Corbel" w:hAnsi="Corbel" w:cs="Corbel" w:hint="eastAsia"/>
              </w:rPr>
              <w:t>②身近な動物や植物について学んだことを学習や生活に生かそうとしている。</w:t>
            </w:r>
          </w:p>
        </w:tc>
      </w:tr>
    </w:tbl>
    <w:p w14:paraId="2EC895A5" w14:textId="77777777" w:rsidR="006C0D79" w:rsidRDefault="006C0D79" w:rsidP="009D4699">
      <w:pPr>
        <w:snapToGrid w:val="0"/>
        <w:spacing w:line="100" w:lineRule="exact"/>
      </w:pPr>
    </w:p>
    <w:p w14:paraId="49D3DEBB" w14:textId="42AE966B" w:rsidR="00433B52" w:rsidRDefault="00B5468F" w:rsidP="00B5468F">
      <w:pPr>
        <w:widowControl/>
        <w:autoSpaceDE w:val="0"/>
        <w:autoSpaceDN w:val="0"/>
        <w:adjustRightInd w:val="0"/>
        <w:spacing w:line="200" w:lineRule="exact"/>
        <w:jc w:val="left"/>
        <w:rPr>
          <w:rStyle w:val="ab"/>
        </w:rPr>
      </w:pPr>
      <w:r w:rsidRPr="00B5468F">
        <w:rPr>
          <w:rStyle w:val="ab"/>
          <w:rFonts w:ascii="Geneva" w:hAnsi="Geneva" w:cs="Geneva" w:hint="eastAsia"/>
          <w:spacing w:val="-40"/>
        </w:rPr>
        <w:t>※</w:t>
      </w:r>
      <w:r w:rsidRPr="00B5468F">
        <w:rPr>
          <w:rStyle w:val="ab"/>
        </w:rPr>
        <w:t>「単元の目標」に示した資質・能力は</w:t>
      </w:r>
      <w:r w:rsidR="00B14E62">
        <w:rPr>
          <w:rStyle w:val="ab"/>
        </w:rPr>
        <w:t>、</w:t>
      </w:r>
      <w:r w:rsidRPr="00B5468F">
        <w:rPr>
          <w:rStyle w:val="ab"/>
        </w:rPr>
        <w:t>「あたたかさと生き物</w:t>
      </w:r>
      <w:r w:rsidR="00637AA7">
        <w:rPr>
          <w:rStyle w:val="ab"/>
          <w:rFonts w:hint="eastAsia"/>
        </w:rPr>
        <w:t>－</w:t>
      </w:r>
      <w:r w:rsidRPr="00B5468F">
        <w:rPr>
          <w:rStyle w:val="ab"/>
        </w:rPr>
        <w:t>1</w:t>
      </w:r>
      <w:r w:rsidRPr="00B5468F">
        <w:rPr>
          <w:rStyle w:val="ab"/>
        </w:rPr>
        <w:t>～</w:t>
      </w:r>
      <w:r w:rsidRPr="00B5468F">
        <w:rPr>
          <w:rStyle w:val="ab"/>
        </w:rPr>
        <w:t>5</w:t>
      </w:r>
      <w:r w:rsidRPr="00B5468F">
        <w:rPr>
          <w:rStyle w:val="ab"/>
        </w:rPr>
        <w:t>」を通して育成する。そのため</w:t>
      </w:r>
      <w:r w:rsidR="00B14E62">
        <w:rPr>
          <w:rStyle w:val="ab"/>
        </w:rPr>
        <w:t>、</w:t>
      </w:r>
      <w:r w:rsidRPr="00B5468F">
        <w:rPr>
          <w:rStyle w:val="ab"/>
        </w:rPr>
        <w:t>各観点の学習評価も</w:t>
      </w:r>
      <w:r w:rsidR="00B14E62">
        <w:rPr>
          <w:rStyle w:val="ab"/>
        </w:rPr>
        <w:t>、</w:t>
      </w:r>
    </w:p>
    <w:p w14:paraId="052A5079" w14:textId="17C4E6A5" w:rsidR="00140265" w:rsidRPr="00B5468F" w:rsidRDefault="00B5468F" w:rsidP="00433B52">
      <w:pPr>
        <w:widowControl/>
        <w:autoSpaceDE w:val="0"/>
        <w:autoSpaceDN w:val="0"/>
        <w:adjustRightInd w:val="0"/>
        <w:spacing w:line="200" w:lineRule="exact"/>
        <w:ind w:firstLineChars="50" w:firstLine="70"/>
        <w:jc w:val="left"/>
        <w:rPr>
          <w:rStyle w:val="ab"/>
        </w:rPr>
      </w:pPr>
      <w:r w:rsidRPr="00B5468F">
        <w:rPr>
          <w:rStyle w:val="ab"/>
        </w:rPr>
        <w:t>「あたたかさと生き物</w:t>
      </w:r>
      <w:r w:rsidR="00637AA7">
        <w:rPr>
          <w:rStyle w:val="ab"/>
          <w:rFonts w:hint="eastAsia"/>
        </w:rPr>
        <w:t>－</w:t>
      </w:r>
      <w:r w:rsidRPr="00B5468F">
        <w:rPr>
          <w:rStyle w:val="ab"/>
        </w:rPr>
        <w:t>1</w:t>
      </w:r>
      <w:r w:rsidRPr="00B5468F">
        <w:rPr>
          <w:rStyle w:val="ab"/>
        </w:rPr>
        <w:t>～</w:t>
      </w:r>
      <w:r w:rsidRPr="00B5468F">
        <w:rPr>
          <w:rStyle w:val="ab"/>
        </w:rPr>
        <w:t>5</w:t>
      </w:r>
      <w:r w:rsidRPr="00B5468F">
        <w:rPr>
          <w:rStyle w:val="ab"/>
        </w:rPr>
        <w:t>」を通して適切な場面で行い</w:t>
      </w:r>
      <w:r w:rsidR="00B14E62">
        <w:rPr>
          <w:rStyle w:val="ab"/>
        </w:rPr>
        <w:t>、</w:t>
      </w:r>
      <w:r w:rsidR="00637AA7">
        <w:rPr>
          <w:rStyle w:val="ab"/>
          <w:rFonts w:hint="eastAsia"/>
        </w:rPr>
        <w:t>児童</w:t>
      </w:r>
      <w:r w:rsidRPr="00B5468F">
        <w:rPr>
          <w:rStyle w:val="ab"/>
        </w:rPr>
        <w:t>の学習状況を見取るようにする</w:t>
      </w:r>
      <w:r w:rsidR="00140265" w:rsidRPr="00B5468F">
        <w:rPr>
          <w:rStyle w:val="ab"/>
          <w:rFonts w:hint="eastAsia"/>
        </w:rPr>
        <w:t>。</w:t>
      </w:r>
    </w:p>
    <w:p w14:paraId="435DF2C5" w14:textId="77777777" w:rsidR="0074642E" w:rsidRDefault="0074642E" w:rsidP="009D4699">
      <w:pPr>
        <w:snapToGrid w:val="0"/>
        <w:spacing w:line="100" w:lineRule="exact"/>
      </w:pPr>
    </w:p>
    <w:tbl>
      <w:tblPr>
        <w:tblStyle w:val="ae"/>
        <w:tblW w:w="18928"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652"/>
        <w:gridCol w:w="652"/>
        <w:gridCol w:w="4344"/>
        <w:gridCol w:w="4383"/>
        <w:gridCol w:w="120"/>
      </w:tblGrid>
      <w:tr w:rsidR="009B573F" w14:paraId="3C8299F2" w14:textId="77777777" w:rsidTr="00F0529D">
        <w:trPr>
          <w:trHeight w:val="340"/>
        </w:trPr>
        <w:tc>
          <w:tcPr>
            <w:tcW w:w="3589" w:type="dxa"/>
            <w:gridSpan w:val="2"/>
            <w:tcBorders>
              <w:bottom w:val="single" w:sz="4" w:space="0" w:color="auto"/>
            </w:tcBorders>
            <w:shd w:val="clear" w:color="auto" w:fill="808080" w:themeFill="background1" w:themeFillShade="80"/>
            <w:vAlign w:val="center"/>
          </w:tcPr>
          <w:p w14:paraId="06374DFB" w14:textId="77777777" w:rsidR="009B573F" w:rsidRPr="009B573F" w:rsidRDefault="009B573F" w:rsidP="0096102B">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14:paraId="12B74491" w14:textId="77777777" w:rsidR="009B573F" w:rsidRPr="00F21F0E" w:rsidRDefault="009B573F" w:rsidP="00F21F0E">
            <w:pPr>
              <w:snapToGrid w:val="0"/>
              <w:jc w:val="center"/>
              <w:rPr>
                <w:rFonts w:asciiTheme="majorEastAsia" w:eastAsiaTheme="majorEastAsia" w:hAnsiTheme="majorEastAsia"/>
                <w:spacing w:val="-40"/>
                <w:sz w:val="12"/>
              </w:rPr>
            </w:pPr>
            <w:r w:rsidRPr="00331C5C">
              <w:rPr>
                <w:rFonts w:asciiTheme="majorEastAsia" w:eastAsiaTheme="majorEastAsia" w:hAnsiTheme="majorEastAsia"/>
                <w:color w:val="FFFFFF" w:themeColor="background1"/>
                <w:spacing w:val="12"/>
                <w:kern w:val="0"/>
                <w:sz w:val="12"/>
              </w:rPr>
              <w:t>時</w:t>
            </w:r>
            <w:r w:rsidRPr="00331C5C">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1BCE32DD" w14:textId="77777777" w:rsidR="009B573F" w:rsidRPr="00F21F0E" w:rsidRDefault="00F21F0E" w:rsidP="00F21F0E">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50820700" w14:textId="77777777" w:rsidR="00F21F0E" w:rsidRPr="00F21F0E" w:rsidRDefault="00F21F0E" w:rsidP="00F21F0E">
            <w:pPr>
              <w:snapToGrid w:val="0"/>
              <w:jc w:val="center"/>
              <w:rPr>
                <w:rFonts w:asciiTheme="majorEastAsia" w:eastAsiaTheme="majorEastAsia" w:hAnsiTheme="majorEastAsia"/>
                <w:color w:val="FFFFFF" w:themeColor="background1"/>
                <w:sz w:val="12"/>
              </w:rPr>
            </w:pPr>
            <w:r w:rsidRPr="0015698D">
              <w:rPr>
                <w:rFonts w:asciiTheme="majorEastAsia" w:eastAsiaTheme="majorEastAsia" w:hAnsiTheme="majorEastAsia" w:hint="eastAsia"/>
                <w:color w:val="FFFFFF" w:themeColor="background1"/>
                <w:w w:val="43"/>
                <w:kern w:val="0"/>
                <w:sz w:val="12"/>
                <w:fitText w:val="158" w:id="2094821634"/>
              </w:rPr>
              <w:t>ペー</w:t>
            </w:r>
            <w:r w:rsidRPr="0015698D">
              <w:rPr>
                <w:rFonts w:asciiTheme="majorEastAsia" w:eastAsiaTheme="majorEastAsia" w:hAnsiTheme="majorEastAsia" w:hint="eastAsia"/>
                <w:color w:val="FFFFFF" w:themeColor="background1"/>
                <w:spacing w:val="1"/>
                <w:w w:val="43"/>
                <w:kern w:val="0"/>
                <w:sz w:val="12"/>
                <w:fitText w:val="158" w:id="2094821634"/>
              </w:rPr>
              <w:t>ジ</w:t>
            </w:r>
          </w:p>
        </w:tc>
        <w:tc>
          <w:tcPr>
            <w:tcW w:w="283" w:type="dxa"/>
            <w:tcBorders>
              <w:bottom w:val="single" w:sz="4" w:space="0" w:color="auto"/>
            </w:tcBorders>
            <w:shd w:val="clear" w:color="auto" w:fill="808080" w:themeFill="background1" w:themeFillShade="80"/>
            <w:tcFitText/>
            <w:vAlign w:val="center"/>
          </w:tcPr>
          <w:p w14:paraId="2753661D" w14:textId="77777777" w:rsidR="009B573F" w:rsidRPr="00F21F0E" w:rsidRDefault="00F21F0E" w:rsidP="00F21F0E">
            <w:pPr>
              <w:snapToGrid w:val="0"/>
              <w:jc w:val="center"/>
              <w:rPr>
                <w:rFonts w:asciiTheme="majorEastAsia" w:eastAsiaTheme="majorEastAsia" w:hAnsiTheme="majorEastAsia"/>
                <w:color w:val="FFFFFF" w:themeColor="background1"/>
                <w:sz w:val="12"/>
              </w:rPr>
            </w:pPr>
            <w:r w:rsidRPr="00331C5C">
              <w:rPr>
                <w:rFonts w:asciiTheme="majorEastAsia" w:eastAsiaTheme="majorEastAsia" w:hAnsiTheme="majorEastAsia"/>
                <w:color w:val="FFFFFF" w:themeColor="background1"/>
                <w:spacing w:val="12"/>
                <w:kern w:val="0"/>
                <w:sz w:val="12"/>
              </w:rPr>
              <w:t>重</w:t>
            </w:r>
            <w:r w:rsidRPr="00331C5C">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45813B94" w14:textId="77777777" w:rsidR="009B573F" w:rsidRPr="00F21F0E" w:rsidRDefault="00F21F0E" w:rsidP="00F21F0E">
            <w:pPr>
              <w:snapToGrid w:val="0"/>
              <w:jc w:val="center"/>
              <w:rPr>
                <w:rFonts w:asciiTheme="majorEastAsia" w:eastAsiaTheme="majorEastAsia" w:hAnsiTheme="majorEastAsia"/>
                <w:color w:val="FFFFFF" w:themeColor="background1"/>
                <w:sz w:val="12"/>
              </w:rPr>
            </w:pPr>
            <w:r w:rsidRPr="00331C5C">
              <w:rPr>
                <w:rFonts w:asciiTheme="majorEastAsia" w:eastAsiaTheme="majorEastAsia" w:hAnsiTheme="majorEastAsia"/>
                <w:color w:val="FFFFFF" w:themeColor="background1"/>
                <w:spacing w:val="12"/>
                <w:kern w:val="0"/>
                <w:sz w:val="12"/>
              </w:rPr>
              <w:t>記</w:t>
            </w:r>
            <w:r w:rsidRPr="00331C5C">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nil"/>
            </w:tcBorders>
            <w:shd w:val="clear" w:color="auto" w:fill="808080" w:themeFill="background1" w:themeFillShade="80"/>
            <w:vAlign w:val="center"/>
          </w:tcPr>
          <w:p w14:paraId="09D77CD4" w14:textId="7873D4BE" w:rsidR="009B573F" w:rsidRPr="0096102B" w:rsidRDefault="00433B52" w:rsidP="0096102B">
            <w:pPr>
              <w:jc w:val="center"/>
              <w:rPr>
                <w:rFonts w:asciiTheme="majorEastAsia" w:eastAsiaTheme="majorEastAsia" w:hAnsiTheme="majorEastAsia"/>
                <w:b/>
                <w:color w:val="FFFFFF" w:themeColor="background1"/>
                <w:sz w:val="22"/>
              </w:rPr>
            </w:pPr>
            <w:r>
              <w:rPr>
                <w:rFonts w:asciiTheme="majorEastAsia" w:eastAsiaTheme="majorEastAsia" w:hAnsiTheme="majorEastAsia"/>
                <w:b/>
                <w:color w:val="FFFFFF" w:themeColor="background1"/>
                <w:sz w:val="18"/>
              </w:rPr>
              <w:t>おおむね満足できる児童への評価と方法</w:t>
            </w:r>
          </w:p>
        </w:tc>
        <w:tc>
          <w:tcPr>
            <w:tcW w:w="652" w:type="dxa"/>
            <w:tcBorders>
              <w:left w:val="nil"/>
              <w:bottom w:val="single" w:sz="4" w:space="0" w:color="auto"/>
              <w:right w:val="single" w:sz="4" w:space="0" w:color="auto"/>
            </w:tcBorders>
            <w:shd w:val="clear" w:color="auto" w:fill="808080" w:themeFill="background1" w:themeFillShade="80"/>
            <w:vAlign w:val="center"/>
          </w:tcPr>
          <w:p w14:paraId="2ADC7F3F" w14:textId="77777777" w:rsidR="009B573F" w:rsidRPr="0096102B" w:rsidRDefault="009B573F" w:rsidP="0096102B">
            <w:pPr>
              <w:jc w:val="center"/>
              <w:rPr>
                <w:color w:val="FFFFFF" w:themeColor="background1"/>
                <w:sz w:val="22"/>
              </w:rPr>
            </w:pPr>
          </w:p>
        </w:tc>
        <w:tc>
          <w:tcPr>
            <w:tcW w:w="652" w:type="dxa"/>
            <w:tcBorders>
              <w:left w:val="single" w:sz="4" w:space="0" w:color="auto"/>
              <w:bottom w:val="single" w:sz="4" w:space="0" w:color="auto"/>
              <w:right w:val="nil"/>
            </w:tcBorders>
            <w:shd w:val="clear" w:color="auto" w:fill="808080" w:themeFill="background1" w:themeFillShade="80"/>
            <w:vAlign w:val="center"/>
          </w:tcPr>
          <w:p w14:paraId="680A707F" w14:textId="77777777" w:rsidR="009B573F" w:rsidRPr="0096102B" w:rsidRDefault="009B573F" w:rsidP="0096102B">
            <w:pPr>
              <w:jc w:val="center"/>
              <w:rPr>
                <w:color w:val="FFFFFF" w:themeColor="background1"/>
                <w:sz w:val="22"/>
              </w:rPr>
            </w:pPr>
          </w:p>
        </w:tc>
        <w:tc>
          <w:tcPr>
            <w:tcW w:w="4344" w:type="dxa"/>
            <w:tcBorders>
              <w:left w:val="nil"/>
              <w:bottom w:val="single" w:sz="4" w:space="0" w:color="auto"/>
            </w:tcBorders>
            <w:shd w:val="clear" w:color="auto" w:fill="808080" w:themeFill="background1" w:themeFillShade="80"/>
            <w:vAlign w:val="center"/>
          </w:tcPr>
          <w:p w14:paraId="738AA574" w14:textId="77777777" w:rsidR="009B573F" w:rsidRPr="0096102B" w:rsidRDefault="0096102B" w:rsidP="0096102B">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83" w:type="dxa"/>
            <w:tcBorders>
              <w:bottom w:val="single" w:sz="4" w:space="0" w:color="auto"/>
              <w:right w:val="nil"/>
            </w:tcBorders>
            <w:shd w:val="clear" w:color="auto" w:fill="808080" w:themeFill="background1" w:themeFillShade="80"/>
            <w:vAlign w:val="center"/>
          </w:tcPr>
          <w:p w14:paraId="28FA53DF" w14:textId="77777777" w:rsidR="009B573F" w:rsidRPr="0096102B" w:rsidRDefault="0096102B" w:rsidP="0096102B">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20" w:type="dxa"/>
            <w:tcBorders>
              <w:left w:val="nil"/>
              <w:bottom w:val="single" w:sz="4" w:space="0" w:color="auto"/>
            </w:tcBorders>
            <w:shd w:val="clear" w:color="auto" w:fill="808080" w:themeFill="background1" w:themeFillShade="80"/>
          </w:tcPr>
          <w:p w14:paraId="267047E3" w14:textId="77777777" w:rsidR="009B573F" w:rsidRDefault="009B573F" w:rsidP="00A328B7">
            <w:pPr>
              <w:snapToGrid w:val="0"/>
              <w:spacing w:line="120" w:lineRule="exact"/>
            </w:pPr>
          </w:p>
        </w:tc>
      </w:tr>
      <w:tr w:rsidR="00553402" w14:paraId="2C27F136" w14:textId="77777777" w:rsidTr="00F0529D">
        <w:trPr>
          <w:trHeight w:val="57"/>
        </w:trPr>
        <w:tc>
          <w:tcPr>
            <w:tcW w:w="3589" w:type="dxa"/>
            <w:gridSpan w:val="2"/>
            <w:tcBorders>
              <w:bottom w:val="nil"/>
            </w:tcBorders>
          </w:tcPr>
          <w:p w14:paraId="7958A184" w14:textId="2319A102" w:rsidR="002E6C86" w:rsidRPr="009D4699" w:rsidRDefault="00B5468F" w:rsidP="000C1FEF">
            <w:pPr>
              <w:snapToGrid w:val="0"/>
              <w:spacing w:line="120" w:lineRule="exact"/>
              <w:rPr>
                <w:rFonts w:asciiTheme="majorEastAsia" w:eastAsiaTheme="majorEastAsia" w:hAnsiTheme="majorEastAsia"/>
                <w:sz w:val="6"/>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608064" behindDoc="0" locked="0" layoutInCell="1" allowOverlap="1" wp14:anchorId="65B21413" wp14:editId="085362A4">
                      <wp:simplePos x="0" y="0"/>
                      <wp:positionH relativeFrom="column">
                        <wp:posOffset>97995</wp:posOffset>
                      </wp:positionH>
                      <wp:positionV relativeFrom="line">
                        <wp:posOffset>74848</wp:posOffset>
                      </wp:positionV>
                      <wp:extent cx="11817985" cy="114300"/>
                      <wp:effectExtent l="0" t="0" r="0" b="19050"/>
                      <wp:wrapNone/>
                      <wp:docPr id="28" name="グループ化 28"/>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23" name="グループ化 23"/>
                              <wpg:cNvGrpSpPr/>
                              <wpg:grpSpPr>
                                <a:xfrm>
                                  <a:off x="0" y="0"/>
                                  <a:ext cx="107950" cy="107950"/>
                                  <a:chOff x="0" y="0"/>
                                  <a:chExt cx="107950" cy="107950"/>
                                </a:xfrm>
                              </wpg:grpSpPr>
                              <wps:wsp>
                                <wps:cNvPr id="21" name="角丸四角形 21"/>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テキスト ボックス 22"/>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BB1032" w14:textId="77777777" w:rsidR="00477D54" w:rsidRPr="000674B1" w:rsidRDefault="00477D54" w:rsidP="000674B1">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27" name="グループ化 27"/>
                              <wpg:cNvGrpSpPr/>
                              <wpg:grpSpPr>
                                <a:xfrm>
                                  <a:off x="121340" y="0"/>
                                  <a:ext cx="11696702" cy="114300"/>
                                  <a:chOff x="-2" y="0"/>
                                  <a:chExt cx="11696702" cy="114300"/>
                                </a:xfrm>
                              </wpg:grpSpPr>
                              <wps:wsp>
                                <wps:cNvPr id="26" name="正方形/長方形 26"/>
                                <wps:cNvSpPr/>
                                <wps:spPr>
                                  <a:xfrm>
                                    <a:off x="0" y="0"/>
                                    <a:ext cx="1169670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テキスト ボックス 24"/>
                                <wps:cNvSpPr txBox="1"/>
                                <wps:spPr>
                                  <a:xfrm>
                                    <a:off x="-2" y="0"/>
                                    <a:ext cx="856975"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5B4713" w14:textId="528C43B9" w:rsidR="00477D54" w:rsidRPr="00574A35" w:rsidRDefault="00477D54" w:rsidP="00574A35">
                                      <w:pPr>
                                        <w:snapToGrid w:val="0"/>
                                        <w:spacing w:line="160" w:lineRule="exact"/>
                                        <w:rPr>
                                          <w:rFonts w:asciiTheme="majorEastAsia" w:eastAsiaTheme="majorEastAsia" w:hAnsiTheme="majorEastAsia"/>
                                          <w:sz w:val="14"/>
                                          <w:szCs w:val="16"/>
                                        </w:rPr>
                                      </w:pPr>
                                      <w:r w:rsidRPr="00433B52">
                                        <w:rPr>
                                          <w:rFonts w:asciiTheme="majorEastAsia" w:eastAsiaTheme="majorEastAsia" w:hAnsiTheme="majorEastAsia" w:hint="eastAsia"/>
                                          <w:sz w:val="14"/>
                                          <w:szCs w:val="16"/>
                                        </w:rPr>
                                        <w:t>1</w:t>
                                      </w:r>
                                      <w:r w:rsidRPr="00433B52">
                                        <w:rPr>
                                          <w:rFonts w:asciiTheme="majorEastAsia" w:eastAsiaTheme="majorEastAsia" w:hAnsiTheme="majorEastAsia" w:hint="eastAsia"/>
                                          <w:sz w:val="14"/>
                                          <w:szCs w:val="16"/>
                                        </w:rPr>
                                        <w:t>年間の観察の計画</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65B21413" id="グループ化 28" o:spid="_x0000_s1039" style="position:absolute;left:0;text-align:left;margin-left:7.7pt;margin-top:5.9pt;width:930.55pt;height:9pt;z-index:251608064;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">
                      <v:group id="グループ化 23" o:spid="_x0000_s1040"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oundrect id="角丸四角形 21" o:spid="_x0000_s1041"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" fillcolor="black [3200]" strokecolor="black [1600]" strokeweight="2pt"/>
                        <v:shape id="テキスト ボックス 22" o:spid="_x0000_s1042"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" filled="f" stroked="f" strokeweight=".5pt">
                          <v:textbox inset="0,0,0,0">
                            <w:txbxContent>
                              <w:p w14:paraId="4EBB1032" w14:textId="77777777" w:rsidR="00477D54" w:rsidRPr="000674B1" w:rsidRDefault="00477D54" w:rsidP="000674B1">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group id="グループ化 27" o:spid="_x0000_s1043"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正方形/長方形 26" o:spid="_x0000_s1044"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" fillcolor="#5a5a5a [2109]" stroked="f" strokeweight="2pt">
                          <v:fill color2="white [3212]" angle="90" colors="0 #595959;38666f #c4c4c4;62259f white" focus="100%" type="gradient"/>
                        </v:rect>
                        <v:shape id="テキスト ボックス 24" o:spid="_x0000_s1045" type="#_x0000_t202" style="position:absolute;width:8569;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" fillcolor="white [3212]" stroked="f" strokeweight=".5pt">
                          <v:textbox inset="1mm,0,0,0">
                            <w:txbxContent>
                              <w:p w14:paraId="545B4713" w14:textId="528C43B9" w:rsidR="00477D54" w:rsidRPr="00574A35" w:rsidRDefault="00477D54" w:rsidP="00574A35">
                                <w:pPr>
                                  <w:snapToGrid w:val="0"/>
                                  <w:spacing w:line="160" w:lineRule="exact"/>
                                  <w:rPr>
                                    <w:rFonts w:asciiTheme="majorEastAsia" w:eastAsiaTheme="majorEastAsia" w:hAnsiTheme="majorEastAsia"/>
                                    <w:sz w:val="14"/>
                                    <w:szCs w:val="16"/>
                                  </w:rPr>
                                </w:pPr>
                                <w:r w:rsidRPr="00433B52">
                                  <w:rPr>
                                    <w:rFonts w:asciiTheme="majorEastAsia" w:eastAsiaTheme="majorEastAsia" w:hAnsiTheme="majorEastAsia" w:hint="eastAsia"/>
                                    <w:sz w:val="14"/>
                                    <w:szCs w:val="16"/>
                                  </w:rPr>
                                  <w:t>1年間の観察の計画</w:t>
                                </w:r>
                              </w:p>
                            </w:txbxContent>
                          </v:textbox>
                        </v:shape>
                      </v:group>
                      <w10:wrap anchory="line"/>
                    </v:group>
                  </w:pict>
                </mc:Fallback>
              </mc:AlternateContent>
            </w:r>
          </w:p>
        </w:tc>
        <w:tc>
          <w:tcPr>
            <w:tcW w:w="283" w:type="dxa"/>
            <w:tcBorders>
              <w:bottom w:val="nil"/>
            </w:tcBorders>
          </w:tcPr>
          <w:p w14:paraId="58394587" w14:textId="77777777" w:rsidR="002E6C86" w:rsidRPr="009D4699" w:rsidRDefault="002E6C86" w:rsidP="000C1FEF">
            <w:pPr>
              <w:snapToGrid w:val="0"/>
              <w:spacing w:line="120" w:lineRule="exact"/>
              <w:rPr>
                <w:rFonts w:asciiTheme="majorEastAsia" w:eastAsiaTheme="majorEastAsia" w:hAnsiTheme="majorEastAsia"/>
                <w:sz w:val="6"/>
              </w:rPr>
            </w:pPr>
          </w:p>
        </w:tc>
        <w:tc>
          <w:tcPr>
            <w:tcW w:w="283" w:type="dxa"/>
            <w:tcBorders>
              <w:bottom w:val="nil"/>
            </w:tcBorders>
          </w:tcPr>
          <w:p w14:paraId="282D408F" w14:textId="77777777" w:rsidR="002E6C86" w:rsidRPr="009D4699" w:rsidRDefault="002E6C86" w:rsidP="000C1FEF">
            <w:pPr>
              <w:snapToGrid w:val="0"/>
              <w:spacing w:line="120" w:lineRule="exact"/>
              <w:rPr>
                <w:rFonts w:asciiTheme="majorEastAsia" w:eastAsiaTheme="majorEastAsia" w:hAnsiTheme="majorEastAsia"/>
                <w:sz w:val="6"/>
              </w:rPr>
            </w:pPr>
          </w:p>
        </w:tc>
        <w:tc>
          <w:tcPr>
            <w:tcW w:w="283" w:type="dxa"/>
            <w:tcBorders>
              <w:bottom w:val="nil"/>
            </w:tcBorders>
          </w:tcPr>
          <w:p w14:paraId="6B1272BB" w14:textId="77777777" w:rsidR="002E6C86" w:rsidRPr="009D4699" w:rsidRDefault="002E6C86" w:rsidP="000C1FEF">
            <w:pPr>
              <w:snapToGrid w:val="0"/>
              <w:spacing w:line="120" w:lineRule="exact"/>
              <w:rPr>
                <w:rFonts w:asciiTheme="majorEastAsia" w:eastAsiaTheme="majorEastAsia" w:hAnsiTheme="majorEastAsia"/>
                <w:sz w:val="6"/>
              </w:rPr>
            </w:pPr>
          </w:p>
        </w:tc>
        <w:tc>
          <w:tcPr>
            <w:tcW w:w="283" w:type="dxa"/>
            <w:tcBorders>
              <w:bottom w:val="nil"/>
            </w:tcBorders>
          </w:tcPr>
          <w:p w14:paraId="3DC86665" w14:textId="77777777" w:rsidR="002E6C86" w:rsidRPr="009D4699" w:rsidRDefault="002E6C86" w:rsidP="000C1FEF">
            <w:pPr>
              <w:snapToGrid w:val="0"/>
              <w:spacing w:line="120" w:lineRule="exact"/>
              <w:rPr>
                <w:rFonts w:asciiTheme="majorEastAsia" w:eastAsiaTheme="majorEastAsia" w:hAnsiTheme="majorEastAsia"/>
                <w:sz w:val="6"/>
              </w:rPr>
            </w:pPr>
          </w:p>
        </w:tc>
        <w:tc>
          <w:tcPr>
            <w:tcW w:w="4056" w:type="dxa"/>
            <w:tcBorders>
              <w:bottom w:val="nil"/>
              <w:right w:val="nil"/>
            </w:tcBorders>
          </w:tcPr>
          <w:p w14:paraId="4C0D1146" w14:textId="77777777" w:rsidR="002E6C86" w:rsidRPr="009D4699" w:rsidRDefault="002E6C86" w:rsidP="000C1FEF">
            <w:pPr>
              <w:snapToGrid w:val="0"/>
              <w:spacing w:line="120" w:lineRule="exact"/>
              <w:rPr>
                <w:rFonts w:asciiTheme="majorEastAsia" w:eastAsiaTheme="majorEastAsia" w:hAnsiTheme="majorEastAsia"/>
                <w:sz w:val="6"/>
              </w:rPr>
            </w:pPr>
          </w:p>
        </w:tc>
        <w:tc>
          <w:tcPr>
            <w:tcW w:w="652" w:type="dxa"/>
            <w:tcBorders>
              <w:left w:val="nil"/>
              <w:bottom w:val="nil"/>
            </w:tcBorders>
          </w:tcPr>
          <w:p w14:paraId="2C5C8971" w14:textId="77777777" w:rsidR="002E6C86" w:rsidRPr="009D4699" w:rsidRDefault="002E6C86" w:rsidP="000C1FEF">
            <w:pPr>
              <w:snapToGrid w:val="0"/>
              <w:spacing w:line="120" w:lineRule="exact"/>
              <w:rPr>
                <w:rFonts w:asciiTheme="majorEastAsia" w:eastAsiaTheme="majorEastAsia" w:hAnsiTheme="majorEastAsia"/>
                <w:sz w:val="6"/>
              </w:rPr>
            </w:pPr>
          </w:p>
        </w:tc>
        <w:tc>
          <w:tcPr>
            <w:tcW w:w="652" w:type="dxa"/>
            <w:tcBorders>
              <w:bottom w:val="nil"/>
              <w:right w:val="nil"/>
            </w:tcBorders>
          </w:tcPr>
          <w:p w14:paraId="751173D0" w14:textId="77777777" w:rsidR="002E6C86" w:rsidRPr="009D4699" w:rsidRDefault="002E6C86" w:rsidP="000C1FEF">
            <w:pPr>
              <w:snapToGrid w:val="0"/>
              <w:spacing w:line="120" w:lineRule="exact"/>
              <w:rPr>
                <w:rFonts w:asciiTheme="majorEastAsia" w:eastAsiaTheme="majorEastAsia" w:hAnsiTheme="majorEastAsia"/>
                <w:sz w:val="6"/>
              </w:rPr>
            </w:pPr>
          </w:p>
        </w:tc>
        <w:tc>
          <w:tcPr>
            <w:tcW w:w="4344" w:type="dxa"/>
            <w:tcBorders>
              <w:left w:val="nil"/>
              <w:bottom w:val="nil"/>
            </w:tcBorders>
          </w:tcPr>
          <w:p w14:paraId="3994E282" w14:textId="77777777" w:rsidR="002E6C86" w:rsidRPr="009D4699" w:rsidRDefault="002E6C86" w:rsidP="000C1FEF">
            <w:pPr>
              <w:snapToGrid w:val="0"/>
              <w:spacing w:line="120" w:lineRule="exact"/>
              <w:rPr>
                <w:rFonts w:asciiTheme="majorEastAsia" w:eastAsiaTheme="majorEastAsia" w:hAnsiTheme="majorEastAsia"/>
                <w:sz w:val="6"/>
              </w:rPr>
            </w:pPr>
          </w:p>
        </w:tc>
        <w:tc>
          <w:tcPr>
            <w:tcW w:w="4383" w:type="dxa"/>
            <w:tcBorders>
              <w:bottom w:val="nil"/>
              <w:right w:val="nil"/>
            </w:tcBorders>
            <w:shd w:val="clear" w:color="auto" w:fill="auto"/>
          </w:tcPr>
          <w:p w14:paraId="1FC25717" w14:textId="77777777" w:rsidR="002E6C86" w:rsidRPr="009D4699" w:rsidRDefault="002E6C86" w:rsidP="000C1FEF">
            <w:pPr>
              <w:snapToGrid w:val="0"/>
              <w:spacing w:line="120" w:lineRule="exact"/>
              <w:rPr>
                <w:rFonts w:asciiTheme="majorEastAsia" w:eastAsiaTheme="majorEastAsia" w:hAnsiTheme="majorEastAsia"/>
                <w:sz w:val="6"/>
              </w:rPr>
            </w:pPr>
          </w:p>
        </w:tc>
        <w:tc>
          <w:tcPr>
            <w:tcW w:w="120" w:type="dxa"/>
            <w:tcBorders>
              <w:left w:val="nil"/>
              <w:bottom w:val="nil"/>
            </w:tcBorders>
            <w:shd w:val="clear" w:color="auto" w:fill="auto"/>
          </w:tcPr>
          <w:p w14:paraId="7D93DA3A" w14:textId="77777777" w:rsidR="002E6C86" w:rsidRPr="009D4699" w:rsidRDefault="002E6C86" w:rsidP="000C1FEF">
            <w:pPr>
              <w:snapToGrid w:val="0"/>
              <w:spacing w:line="120" w:lineRule="exact"/>
              <w:rPr>
                <w:rFonts w:asciiTheme="majorEastAsia" w:eastAsiaTheme="majorEastAsia" w:hAnsiTheme="majorEastAsia"/>
                <w:sz w:val="6"/>
              </w:rPr>
            </w:pPr>
          </w:p>
        </w:tc>
      </w:tr>
      <w:tr w:rsidR="009B573F" w14:paraId="199537A2" w14:textId="77777777" w:rsidTr="00F0529D">
        <w:trPr>
          <w:trHeight w:val="227"/>
        </w:trPr>
        <w:tc>
          <w:tcPr>
            <w:tcW w:w="104" w:type="dxa"/>
            <w:vMerge w:val="restart"/>
            <w:tcBorders>
              <w:top w:val="nil"/>
              <w:right w:val="nil"/>
            </w:tcBorders>
          </w:tcPr>
          <w:p w14:paraId="135D6E20" w14:textId="77777777" w:rsidR="00AA0F21" w:rsidRPr="009D4699" w:rsidRDefault="00AA0F21" w:rsidP="00B5468F">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Pr>
          <w:p w14:paraId="02567C5F" w14:textId="5A5251D1" w:rsidR="00AA0F21" w:rsidRPr="00301A60" w:rsidRDefault="00AA0F21" w:rsidP="0082008D">
            <w:pPr>
              <w:snapToGrid w:val="0"/>
              <w:spacing w:line="100" w:lineRule="exact"/>
              <w:rPr>
                <w:rFonts w:asciiTheme="majorEastAsia" w:eastAsiaTheme="majorEastAsia" w:hAnsiTheme="majorEastAsia"/>
                <w:sz w:val="14"/>
                <w:szCs w:val="14"/>
              </w:rPr>
            </w:pPr>
          </w:p>
        </w:tc>
        <w:tc>
          <w:tcPr>
            <w:tcW w:w="283" w:type="dxa"/>
            <w:tcBorders>
              <w:top w:val="nil"/>
              <w:bottom w:val="nil"/>
            </w:tcBorders>
          </w:tcPr>
          <w:p w14:paraId="4AEE0B92" w14:textId="77777777" w:rsidR="00AA0F21" w:rsidRPr="00301A60" w:rsidRDefault="00AA0F21" w:rsidP="00806E71">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293ECFB0" w14:textId="77777777" w:rsidR="00AA0F21" w:rsidRPr="00301A60" w:rsidRDefault="00AA0F21" w:rsidP="00806E71">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69B24FC7" w14:textId="77777777" w:rsidR="00AA0F21" w:rsidRPr="00301A60" w:rsidRDefault="00AA0F21" w:rsidP="00806E71">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78AB7203" w14:textId="77777777" w:rsidR="00AA0F21" w:rsidRPr="00301A60" w:rsidRDefault="00AA0F21" w:rsidP="00806E71">
            <w:pPr>
              <w:snapToGrid w:val="0"/>
              <w:spacing w:line="40" w:lineRule="exact"/>
              <w:rPr>
                <w:rFonts w:asciiTheme="majorEastAsia" w:eastAsiaTheme="majorEastAsia" w:hAnsiTheme="majorEastAsia"/>
                <w:sz w:val="14"/>
                <w:szCs w:val="14"/>
              </w:rPr>
            </w:pPr>
          </w:p>
        </w:tc>
        <w:tc>
          <w:tcPr>
            <w:tcW w:w="4056" w:type="dxa"/>
            <w:tcBorders>
              <w:top w:val="nil"/>
              <w:bottom w:val="nil"/>
              <w:right w:val="nil"/>
            </w:tcBorders>
          </w:tcPr>
          <w:p w14:paraId="6441CC6E" w14:textId="77777777" w:rsidR="00AA0F21" w:rsidRPr="00301A60" w:rsidRDefault="00AA0F21" w:rsidP="0082008D">
            <w:pPr>
              <w:snapToGrid w:val="0"/>
              <w:spacing w:line="100" w:lineRule="exact"/>
              <w:rPr>
                <w:rFonts w:asciiTheme="majorEastAsia" w:eastAsiaTheme="majorEastAsia" w:hAnsiTheme="majorEastAsia"/>
                <w:sz w:val="14"/>
                <w:szCs w:val="14"/>
              </w:rPr>
            </w:pPr>
          </w:p>
        </w:tc>
        <w:tc>
          <w:tcPr>
            <w:tcW w:w="652" w:type="dxa"/>
            <w:tcBorders>
              <w:top w:val="nil"/>
              <w:left w:val="nil"/>
              <w:bottom w:val="nil"/>
            </w:tcBorders>
          </w:tcPr>
          <w:p w14:paraId="4B4C952A" w14:textId="77777777" w:rsidR="00AA0F21" w:rsidRPr="00301A60" w:rsidRDefault="00AA0F21" w:rsidP="0082008D">
            <w:pPr>
              <w:snapToGrid w:val="0"/>
              <w:spacing w:line="100" w:lineRule="exact"/>
              <w:rPr>
                <w:rFonts w:asciiTheme="majorEastAsia" w:eastAsiaTheme="majorEastAsia" w:hAnsiTheme="majorEastAsia"/>
                <w:sz w:val="14"/>
                <w:szCs w:val="14"/>
              </w:rPr>
            </w:pPr>
          </w:p>
        </w:tc>
        <w:tc>
          <w:tcPr>
            <w:tcW w:w="652" w:type="dxa"/>
            <w:tcBorders>
              <w:top w:val="nil"/>
              <w:bottom w:val="nil"/>
              <w:right w:val="nil"/>
            </w:tcBorders>
          </w:tcPr>
          <w:p w14:paraId="54035A1A" w14:textId="77777777" w:rsidR="00AA0F21" w:rsidRPr="00301A60" w:rsidRDefault="00AA0F21" w:rsidP="0082008D">
            <w:pPr>
              <w:snapToGrid w:val="0"/>
              <w:spacing w:line="100" w:lineRule="exact"/>
              <w:rPr>
                <w:rFonts w:asciiTheme="majorEastAsia" w:eastAsiaTheme="majorEastAsia" w:hAnsiTheme="majorEastAsia"/>
                <w:sz w:val="14"/>
                <w:szCs w:val="14"/>
              </w:rPr>
            </w:pPr>
          </w:p>
        </w:tc>
        <w:tc>
          <w:tcPr>
            <w:tcW w:w="4344" w:type="dxa"/>
            <w:tcBorders>
              <w:top w:val="nil"/>
              <w:left w:val="nil"/>
              <w:bottom w:val="nil"/>
            </w:tcBorders>
          </w:tcPr>
          <w:p w14:paraId="1FA47C3A" w14:textId="77777777" w:rsidR="00AA0F21" w:rsidRPr="00301A60" w:rsidRDefault="00AA0F21" w:rsidP="0082008D">
            <w:pPr>
              <w:snapToGrid w:val="0"/>
              <w:spacing w:line="100" w:lineRule="exact"/>
              <w:rPr>
                <w:rFonts w:asciiTheme="majorEastAsia" w:eastAsiaTheme="majorEastAsia" w:hAnsiTheme="majorEastAsia"/>
                <w:sz w:val="14"/>
                <w:szCs w:val="14"/>
              </w:rPr>
            </w:pPr>
          </w:p>
        </w:tc>
        <w:tc>
          <w:tcPr>
            <w:tcW w:w="4383" w:type="dxa"/>
            <w:tcBorders>
              <w:top w:val="nil"/>
              <w:bottom w:val="nil"/>
              <w:right w:val="nil"/>
            </w:tcBorders>
            <w:shd w:val="clear" w:color="auto" w:fill="auto"/>
          </w:tcPr>
          <w:p w14:paraId="043E7C50" w14:textId="77777777" w:rsidR="00AA0F21" w:rsidRPr="00301A60" w:rsidRDefault="00AA0F21" w:rsidP="0082008D">
            <w:pPr>
              <w:snapToGrid w:val="0"/>
              <w:spacing w:line="100" w:lineRule="exact"/>
              <w:rPr>
                <w:rFonts w:asciiTheme="majorEastAsia" w:eastAsiaTheme="majorEastAsia" w:hAnsiTheme="majorEastAsia"/>
                <w:sz w:val="14"/>
                <w:szCs w:val="14"/>
              </w:rPr>
            </w:pPr>
          </w:p>
        </w:tc>
        <w:tc>
          <w:tcPr>
            <w:tcW w:w="120" w:type="dxa"/>
            <w:tcBorders>
              <w:top w:val="nil"/>
              <w:left w:val="nil"/>
              <w:bottom w:val="nil"/>
            </w:tcBorders>
            <w:shd w:val="clear" w:color="auto" w:fill="auto"/>
          </w:tcPr>
          <w:p w14:paraId="6C33C83A" w14:textId="77777777" w:rsidR="00AA0F21" w:rsidRPr="00553402" w:rsidRDefault="00AA0F21" w:rsidP="00553402">
            <w:pPr>
              <w:snapToGrid w:val="0"/>
              <w:spacing w:line="100" w:lineRule="exact"/>
              <w:rPr>
                <w:rFonts w:asciiTheme="majorEastAsia" w:eastAsiaTheme="majorEastAsia" w:hAnsiTheme="majorEastAsia"/>
                <w:sz w:val="14"/>
                <w:szCs w:val="8"/>
              </w:rPr>
            </w:pPr>
          </w:p>
        </w:tc>
      </w:tr>
      <w:tr w:rsidR="00B5468F" w14:paraId="00EBA106" w14:textId="77777777" w:rsidTr="00B5468F">
        <w:trPr>
          <w:cantSplit/>
          <w:trHeight w:val="624"/>
        </w:trPr>
        <w:tc>
          <w:tcPr>
            <w:tcW w:w="104" w:type="dxa"/>
            <w:vMerge/>
            <w:tcBorders>
              <w:right w:val="nil"/>
            </w:tcBorders>
          </w:tcPr>
          <w:p w14:paraId="0C83FE52" w14:textId="77777777" w:rsidR="00B5468F" w:rsidRPr="009D4699" w:rsidRDefault="00B5468F" w:rsidP="00B5468F">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14:paraId="4FD21F0B" w14:textId="3D5156E0" w:rsidR="00433B52" w:rsidRPr="00433B52" w:rsidRDefault="00433B52" w:rsidP="00433B52">
            <w:pPr>
              <w:widowControl/>
              <w:autoSpaceDE w:val="0"/>
              <w:autoSpaceDN w:val="0"/>
              <w:adjustRightInd w:val="0"/>
              <w:spacing w:line="200" w:lineRule="exact"/>
              <w:ind w:left="140" w:hangingChars="100" w:hanging="140"/>
              <w:jc w:val="left"/>
              <w:rPr>
                <w:rStyle w:val="ab"/>
              </w:rPr>
            </w:pPr>
            <w:r w:rsidRPr="00433B52">
              <w:rPr>
                <w:rStyle w:val="ab"/>
                <w:rFonts w:hint="eastAsia"/>
              </w:rPr>
              <w:t>・春と早春の自然の様子の資料写真を見比べて</w:t>
            </w:r>
            <w:r w:rsidR="00B14E62">
              <w:rPr>
                <w:rStyle w:val="ab"/>
                <w:rFonts w:hint="eastAsia"/>
              </w:rPr>
              <w:t>、</w:t>
            </w:r>
            <w:r w:rsidRPr="00433B52">
              <w:rPr>
                <w:rStyle w:val="ab"/>
                <w:rFonts w:hint="eastAsia"/>
              </w:rPr>
              <w:t>このごろの植物や動物の様子について</w:t>
            </w:r>
            <w:r w:rsidR="00B14E62">
              <w:rPr>
                <w:rStyle w:val="ab"/>
                <w:rFonts w:hint="eastAsia"/>
              </w:rPr>
              <w:t>、</w:t>
            </w:r>
            <w:r w:rsidRPr="00433B52">
              <w:rPr>
                <w:rStyle w:val="ab"/>
                <w:rFonts w:hint="eastAsia"/>
              </w:rPr>
              <w:t>気づいたことや疑問に思ったことを話し合う。</w:t>
            </w:r>
          </w:p>
          <w:p w14:paraId="5C6C3E92" w14:textId="3B5F26F2" w:rsidR="00B5468F" w:rsidRPr="00B5468F" w:rsidRDefault="00433B52" w:rsidP="00433B52">
            <w:pPr>
              <w:widowControl/>
              <w:autoSpaceDE w:val="0"/>
              <w:autoSpaceDN w:val="0"/>
              <w:adjustRightInd w:val="0"/>
              <w:spacing w:line="200" w:lineRule="exact"/>
              <w:ind w:left="140" w:hangingChars="100" w:hanging="140"/>
              <w:jc w:val="left"/>
              <w:rPr>
                <w:rStyle w:val="ab"/>
              </w:rPr>
            </w:pPr>
            <w:r w:rsidRPr="00433B52">
              <w:rPr>
                <w:rStyle w:val="ab"/>
                <w:rFonts w:hint="eastAsia"/>
              </w:rPr>
              <w:t>・１年間の植物や動物の様子の変化について話し合い</w:t>
            </w:r>
            <w:r w:rsidR="00B14E62">
              <w:rPr>
                <w:rStyle w:val="ab"/>
                <w:rFonts w:hint="eastAsia"/>
              </w:rPr>
              <w:t>、</w:t>
            </w:r>
            <w:r w:rsidRPr="00433B52">
              <w:rPr>
                <w:rStyle w:val="ab"/>
                <w:rFonts w:hint="eastAsia"/>
              </w:rPr>
              <w:t>観察計画を立てる。</w:t>
            </w:r>
          </w:p>
        </w:tc>
        <w:tc>
          <w:tcPr>
            <w:tcW w:w="283" w:type="dxa"/>
            <w:vMerge w:val="restart"/>
            <w:tcBorders>
              <w:top w:val="nil"/>
            </w:tcBorders>
            <w:vAlign w:val="center"/>
          </w:tcPr>
          <w:p w14:paraId="5EB7208B" w14:textId="4F8842F8" w:rsidR="00B5468F" w:rsidRPr="00553402" w:rsidRDefault="00B5468F" w:rsidP="003A4A59">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vMerge w:val="restart"/>
            <w:tcBorders>
              <w:top w:val="nil"/>
            </w:tcBorders>
            <w:textDirection w:val="tbRlV"/>
            <w:vAlign w:val="center"/>
          </w:tcPr>
          <w:p w14:paraId="32684FFC" w14:textId="607185F9" w:rsidR="00B5468F" w:rsidRPr="00553402" w:rsidRDefault="00B5468F" w:rsidP="00B5468F">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6</w:t>
            </w:r>
            <w:r w:rsidRPr="00553402">
              <w:rPr>
                <w:rFonts w:asciiTheme="majorEastAsia" w:eastAsiaTheme="majorEastAsia" w:hAnsiTheme="majorEastAsia" w:hint="eastAsia"/>
                <w:sz w:val="14"/>
                <w:szCs w:val="14"/>
              </w:rPr>
              <w:t>～</w:t>
            </w:r>
            <w:r w:rsidR="00433B52" w:rsidRPr="00433B52">
              <w:rPr>
                <w:rFonts w:asciiTheme="majorEastAsia" w:eastAsiaTheme="majorEastAsia" w:hAnsiTheme="majorEastAsia"/>
                <w:sz w:val="14"/>
                <w:szCs w:val="14"/>
                <w:eastAsianLayout w:id="2094759936" w:vert="1" w:vertCompress="1"/>
              </w:rPr>
              <w:t>8</w:t>
            </w:r>
          </w:p>
        </w:tc>
        <w:tc>
          <w:tcPr>
            <w:tcW w:w="283" w:type="dxa"/>
            <w:vMerge w:val="restart"/>
            <w:tcBorders>
              <w:top w:val="nil"/>
            </w:tcBorders>
            <w:vAlign w:val="center"/>
          </w:tcPr>
          <w:p w14:paraId="66D14811" w14:textId="77777777" w:rsidR="00B5468F" w:rsidRPr="00553402" w:rsidRDefault="00B5468F" w:rsidP="0082008D">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vMerge w:val="restart"/>
            <w:tcBorders>
              <w:top w:val="nil"/>
            </w:tcBorders>
            <w:vAlign w:val="center"/>
          </w:tcPr>
          <w:p w14:paraId="05C6A5FF" w14:textId="280C2B59" w:rsidR="00B5468F" w:rsidRPr="0082008D" w:rsidRDefault="00B5468F" w:rsidP="0082008D">
            <w:pPr>
              <w:snapToGrid w:val="0"/>
              <w:spacing w:line="200" w:lineRule="exact"/>
              <w:jc w:val="center"/>
              <w:rPr>
                <w:rFonts w:asciiTheme="majorEastAsia" w:eastAsiaTheme="majorEastAsia" w:hAnsiTheme="majorEastAsia"/>
                <w:sz w:val="14"/>
                <w:szCs w:val="14"/>
              </w:rPr>
            </w:pPr>
          </w:p>
        </w:tc>
        <w:tc>
          <w:tcPr>
            <w:tcW w:w="4056" w:type="dxa"/>
            <w:vMerge w:val="restart"/>
            <w:tcBorders>
              <w:top w:val="nil"/>
              <w:right w:val="nil"/>
            </w:tcBorders>
            <w:tcMar>
              <w:top w:w="57" w:type="dxa"/>
              <w:left w:w="142" w:type="dxa"/>
              <w:bottom w:w="57" w:type="dxa"/>
              <w:right w:w="142" w:type="dxa"/>
            </w:tcMar>
          </w:tcPr>
          <w:p w14:paraId="688BF0CA" w14:textId="1B4462BA" w:rsidR="00433B52" w:rsidRPr="00433B52" w:rsidRDefault="00433B52" w:rsidP="00433B52">
            <w:pPr>
              <w:widowControl/>
              <w:tabs>
                <w:tab w:val="right" w:pos="3835"/>
              </w:tabs>
              <w:topLinePunct/>
              <w:autoSpaceDE w:val="0"/>
              <w:autoSpaceDN w:val="0"/>
              <w:adjustRightInd w:val="0"/>
              <w:spacing w:line="200" w:lineRule="exact"/>
              <w:jc w:val="left"/>
              <w:rPr>
                <w:rFonts w:asciiTheme="majorEastAsia" w:eastAsiaTheme="majorEastAsia" w:hAnsiTheme="majorEastAsia"/>
                <w:b/>
                <w:sz w:val="14"/>
                <w:szCs w:val="14"/>
              </w:rPr>
            </w:pPr>
            <w:r w:rsidRPr="00433B52">
              <w:rPr>
                <w:rFonts w:asciiTheme="majorEastAsia" w:eastAsiaTheme="majorEastAsia" w:hAnsiTheme="majorEastAsia" w:hint="eastAsia"/>
                <w:b/>
                <w:sz w:val="14"/>
                <w:szCs w:val="14"/>
              </w:rPr>
              <w:t>【思①】 春と早春の自然の様子の資料写真を見たり</w:t>
            </w:r>
            <w:r w:rsidR="00B14E62">
              <w:rPr>
                <w:rFonts w:asciiTheme="majorEastAsia" w:eastAsiaTheme="majorEastAsia" w:hAnsiTheme="majorEastAsia" w:hint="eastAsia"/>
                <w:b/>
                <w:sz w:val="14"/>
                <w:szCs w:val="14"/>
              </w:rPr>
              <w:t>、</w:t>
            </w:r>
            <w:r w:rsidRPr="00433B52">
              <w:rPr>
                <w:rFonts w:asciiTheme="majorEastAsia" w:eastAsiaTheme="majorEastAsia" w:hAnsiTheme="majorEastAsia" w:hint="eastAsia"/>
                <w:b/>
                <w:sz w:val="14"/>
                <w:szCs w:val="14"/>
              </w:rPr>
              <w:t>このごろの校庭の様子を観察したりする中で</w:t>
            </w:r>
            <w:r w:rsidR="00637AA7" w:rsidRPr="00637AA7">
              <w:rPr>
                <w:rFonts w:asciiTheme="majorEastAsia" w:eastAsiaTheme="majorEastAsia" w:hAnsiTheme="majorEastAsia" w:hint="eastAsia"/>
                <w:b/>
                <w:sz w:val="14"/>
                <w:szCs w:val="14"/>
              </w:rPr>
              <w:t>、気づいたことや疑問に思ったことから、差異点や共通点を基に、植物の成</w:t>
            </w:r>
            <w:r w:rsidR="00637AA7" w:rsidRPr="00637AA7">
              <w:rPr>
                <w:rFonts w:asciiTheme="majorEastAsia" w:eastAsiaTheme="majorEastAsia" w:hAnsiTheme="majorEastAsia"/>
                <w:b/>
                <w:sz w:val="14"/>
                <w:szCs w:val="14"/>
              </w:rPr>
              <w:t xml:space="preserve"> </w:t>
            </w:r>
            <w:r w:rsidR="00637AA7" w:rsidRPr="00637AA7">
              <w:rPr>
                <w:rFonts w:asciiTheme="majorEastAsia" w:eastAsiaTheme="majorEastAsia" w:hAnsiTheme="majorEastAsia" w:hint="eastAsia"/>
                <w:b/>
                <w:sz w:val="14"/>
                <w:szCs w:val="14"/>
              </w:rPr>
              <w:t>長や動物の活動の様子とあたたかさについて問題を見いだし、</w:t>
            </w:r>
            <w:r w:rsidRPr="00433B52">
              <w:rPr>
                <w:rFonts w:asciiTheme="majorEastAsia" w:eastAsiaTheme="majorEastAsia" w:hAnsiTheme="majorEastAsia" w:hint="eastAsia"/>
                <w:b/>
                <w:sz w:val="14"/>
                <w:szCs w:val="14"/>
              </w:rPr>
              <w:t>表現しているかを確認する。</w:t>
            </w:r>
          </w:p>
          <w:p w14:paraId="30DAD7BE" w14:textId="49EBE825" w:rsidR="00B5468F" w:rsidRPr="00B5468F" w:rsidRDefault="00433B52" w:rsidP="00841BD6">
            <w:pPr>
              <w:widowControl/>
              <w:tabs>
                <w:tab w:val="right" w:pos="3835"/>
              </w:tabs>
              <w:topLinePunct/>
              <w:autoSpaceDE w:val="0"/>
              <w:autoSpaceDN w:val="0"/>
              <w:adjustRightInd w:val="0"/>
              <w:spacing w:line="200" w:lineRule="exact"/>
              <w:ind w:right="141"/>
              <w:jc w:val="right"/>
              <w:rPr>
                <w:rStyle w:val="ab"/>
              </w:rPr>
            </w:pPr>
            <w:r w:rsidRPr="00433B52">
              <w:rPr>
                <w:rFonts w:asciiTheme="majorEastAsia" w:eastAsiaTheme="majorEastAsia" w:hAnsiTheme="majorEastAsia" w:hint="eastAsia"/>
                <w:b/>
                <w:sz w:val="14"/>
                <w:szCs w:val="14"/>
              </w:rPr>
              <w:t>【発言分析・記述分析】</w:t>
            </w:r>
          </w:p>
        </w:tc>
        <w:tc>
          <w:tcPr>
            <w:tcW w:w="652" w:type="dxa"/>
            <w:vMerge w:val="restart"/>
            <w:tcBorders>
              <w:top w:val="nil"/>
              <w:left w:val="nil"/>
            </w:tcBorders>
            <w:tcMar>
              <w:top w:w="57" w:type="dxa"/>
              <w:left w:w="142" w:type="dxa"/>
              <w:bottom w:w="57" w:type="dxa"/>
              <w:right w:w="142" w:type="dxa"/>
            </w:tcMar>
          </w:tcPr>
          <w:p w14:paraId="56935F07" w14:textId="77777777" w:rsidR="00B5468F" w:rsidRPr="00B5468F" w:rsidRDefault="00B5468F" w:rsidP="00B5468F">
            <w:pPr>
              <w:snapToGrid w:val="0"/>
              <w:spacing w:line="200" w:lineRule="exact"/>
              <w:rPr>
                <w:rStyle w:val="ab"/>
              </w:rPr>
            </w:pPr>
          </w:p>
        </w:tc>
        <w:tc>
          <w:tcPr>
            <w:tcW w:w="652" w:type="dxa"/>
            <w:vMerge w:val="restart"/>
            <w:tcBorders>
              <w:top w:val="nil"/>
              <w:right w:val="nil"/>
            </w:tcBorders>
            <w:tcMar>
              <w:top w:w="57" w:type="dxa"/>
              <w:left w:w="142" w:type="dxa"/>
              <w:bottom w:w="57" w:type="dxa"/>
              <w:right w:w="142" w:type="dxa"/>
            </w:tcMar>
          </w:tcPr>
          <w:p w14:paraId="6EB16290" w14:textId="77777777" w:rsidR="00B5468F" w:rsidRPr="00B5468F" w:rsidRDefault="00B5468F" w:rsidP="00B5468F">
            <w:pPr>
              <w:snapToGrid w:val="0"/>
              <w:spacing w:line="200" w:lineRule="exact"/>
              <w:rPr>
                <w:rStyle w:val="ab"/>
              </w:rPr>
            </w:pPr>
          </w:p>
        </w:tc>
        <w:tc>
          <w:tcPr>
            <w:tcW w:w="4344" w:type="dxa"/>
            <w:vMerge w:val="restart"/>
            <w:tcBorders>
              <w:top w:val="nil"/>
              <w:left w:val="nil"/>
            </w:tcBorders>
            <w:tcMar>
              <w:top w:w="57" w:type="dxa"/>
              <w:left w:w="142" w:type="dxa"/>
              <w:bottom w:w="57" w:type="dxa"/>
              <w:right w:w="142" w:type="dxa"/>
            </w:tcMar>
          </w:tcPr>
          <w:p w14:paraId="261F120B" w14:textId="5D9EAE27" w:rsidR="00B5468F" w:rsidRPr="00B5468F" w:rsidRDefault="00433B52" w:rsidP="00B5468F">
            <w:pPr>
              <w:widowControl/>
              <w:autoSpaceDE w:val="0"/>
              <w:autoSpaceDN w:val="0"/>
              <w:adjustRightInd w:val="0"/>
              <w:spacing w:line="200" w:lineRule="exact"/>
              <w:jc w:val="left"/>
              <w:rPr>
                <w:rStyle w:val="ab"/>
              </w:rPr>
            </w:pPr>
            <w:r w:rsidRPr="00433B52">
              <w:rPr>
                <w:rStyle w:val="ab"/>
                <w:rFonts w:hint="eastAsia"/>
              </w:rPr>
              <w:t>春と早春の自然の様子の資料写真を見たり</w:t>
            </w:r>
            <w:r w:rsidR="00B14E62">
              <w:rPr>
                <w:rStyle w:val="ab"/>
                <w:rFonts w:hint="eastAsia"/>
              </w:rPr>
              <w:t>、</w:t>
            </w:r>
            <w:r w:rsidRPr="00433B52">
              <w:rPr>
                <w:rStyle w:val="ab"/>
                <w:rFonts w:hint="eastAsia"/>
              </w:rPr>
              <w:t>このごろの校庭の様子を観察したりする中で気づいたことや疑問に思ったことから</w:t>
            </w:r>
            <w:r w:rsidR="00B14E62">
              <w:rPr>
                <w:rStyle w:val="ab"/>
                <w:rFonts w:hint="eastAsia"/>
              </w:rPr>
              <w:t>、</w:t>
            </w:r>
            <w:r w:rsidR="00637AA7" w:rsidRPr="00637AA7">
              <w:rPr>
                <w:rStyle w:val="ab"/>
                <w:rFonts w:hint="eastAsia"/>
              </w:rPr>
              <w:t>差異点や共通点を基に、植物の成長や動物の活動の様子とあたたかさについ</w:t>
            </w:r>
            <w:r w:rsidR="00637AA7" w:rsidRPr="00637AA7">
              <w:rPr>
                <w:rStyle w:val="ab"/>
              </w:rPr>
              <w:t xml:space="preserve"> </w:t>
            </w:r>
            <w:r w:rsidR="00637AA7" w:rsidRPr="00637AA7">
              <w:rPr>
                <w:rStyle w:val="ab"/>
                <w:rFonts w:hint="eastAsia"/>
              </w:rPr>
              <w:t>て、解決の視点が明確で、解決可能な問題を見いだし、表現している</w:t>
            </w:r>
            <w:r w:rsidRPr="00433B52">
              <w:rPr>
                <w:rStyle w:val="ab"/>
                <w:rFonts w:hint="eastAsia"/>
              </w:rPr>
              <w:t>。</w:t>
            </w:r>
          </w:p>
        </w:tc>
        <w:tc>
          <w:tcPr>
            <w:tcW w:w="4383" w:type="dxa"/>
            <w:vMerge w:val="restart"/>
            <w:tcBorders>
              <w:top w:val="nil"/>
              <w:right w:val="nil"/>
            </w:tcBorders>
            <w:shd w:val="clear" w:color="auto" w:fill="auto"/>
            <w:tcMar>
              <w:top w:w="57" w:type="dxa"/>
              <w:left w:w="142" w:type="dxa"/>
              <w:bottom w:w="57" w:type="dxa"/>
              <w:right w:w="142" w:type="dxa"/>
            </w:tcMar>
          </w:tcPr>
          <w:p w14:paraId="110400D9" w14:textId="4CB394EF" w:rsidR="00B5468F" w:rsidRPr="00B5468F" w:rsidRDefault="00433B52" w:rsidP="00B5468F">
            <w:pPr>
              <w:widowControl/>
              <w:autoSpaceDE w:val="0"/>
              <w:autoSpaceDN w:val="0"/>
              <w:adjustRightInd w:val="0"/>
              <w:spacing w:line="200" w:lineRule="exact"/>
              <w:jc w:val="left"/>
              <w:rPr>
                <w:rStyle w:val="ab"/>
              </w:rPr>
            </w:pPr>
            <w:r w:rsidRPr="00433B52">
              <w:rPr>
                <w:rStyle w:val="ab"/>
                <w:rFonts w:hint="eastAsia"/>
              </w:rPr>
              <w:t>植物や動物の様子に着目させたうえで</w:t>
            </w:r>
            <w:r w:rsidR="00B14E62">
              <w:rPr>
                <w:rStyle w:val="ab"/>
                <w:rFonts w:hint="eastAsia"/>
              </w:rPr>
              <w:t>、</w:t>
            </w:r>
            <w:r w:rsidRPr="00433B52">
              <w:rPr>
                <w:rStyle w:val="ab"/>
                <w:rFonts w:hint="eastAsia"/>
              </w:rPr>
              <w:t>少し前とこのごろの自然の様子の</w:t>
            </w:r>
            <w:r w:rsidR="00637AA7">
              <w:rPr>
                <w:rStyle w:val="ab"/>
                <w:rFonts w:hint="eastAsia"/>
              </w:rPr>
              <w:t>資料写真を比較し</w:t>
            </w:r>
            <w:r w:rsidRPr="00433B52">
              <w:rPr>
                <w:rStyle w:val="ab"/>
                <w:rFonts w:hint="eastAsia"/>
              </w:rPr>
              <w:t>て</w:t>
            </w:r>
            <w:r w:rsidR="00B14E62">
              <w:rPr>
                <w:rStyle w:val="ab"/>
                <w:rFonts w:hint="eastAsia"/>
              </w:rPr>
              <w:t>、</w:t>
            </w:r>
            <w:r w:rsidRPr="00433B52">
              <w:rPr>
                <w:rStyle w:val="ab"/>
                <w:rFonts w:hint="eastAsia"/>
              </w:rPr>
              <w:t>共通点や差異点に気づかせ</w:t>
            </w:r>
            <w:r w:rsidR="00B14E62">
              <w:rPr>
                <w:rStyle w:val="ab"/>
                <w:rFonts w:hint="eastAsia"/>
              </w:rPr>
              <w:t>、</w:t>
            </w:r>
            <w:r w:rsidRPr="00433B52">
              <w:rPr>
                <w:rStyle w:val="ab"/>
                <w:rFonts w:hint="eastAsia"/>
              </w:rPr>
              <w:t>それを基に身近な動物や植物の様子の変わり方について</w:t>
            </w:r>
            <w:r w:rsidR="00637AA7" w:rsidRPr="00637AA7">
              <w:rPr>
                <w:rStyle w:val="ab"/>
                <w:rFonts w:hint="eastAsia"/>
              </w:rPr>
              <w:t>調べたい問題を見つける</w:t>
            </w:r>
            <w:r w:rsidRPr="00433B52">
              <w:rPr>
                <w:rStyle w:val="ab"/>
                <w:rFonts w:hint="eastAsia"/>
              </w:rPr>
              <w:t>ことができるように</w:t>
            </w:r>
            <w:r w:rsidR="00B14E62">
              <w:rPr>
                <w:rStyle w:val="ab"/>
                <w:rFonts w:hint="eastAsia"/>
              </w:rPr>
              <w:t>、</w:t>
            </w:r>
            <w:r w:rsidRPr="00433B52">
              <w:rPr>
                <w:rStyle w:val="ab"/>
                <w:rFonts w:hint="eastAsia"/>
              </w:rPr>
              <w:t>助言・援助する。</w:t>
            </w:r>
          </w:p>
        </w:tc>
        <w:tc>
          <w:tcPr>
            <w:tcW w:w="120" w:type="dxa"/>
            <w:tcBorders>
              <w:top w:val="nil"/>
              <w:left w:val="nil"/>
              <w:bottom w:val="nil"/>
            </w:tcBorders>
            <w:shd w:val="clear" w:color="auto" w:fill="auto"/>
          </w:tcPr>
          <w:p w14:paraId="61A137EE" w14:textId="77777777" w:rsidR="00B5468F" w:rsidRDefault="00B5468F"/>
        </w:tc>
      </w:tr>
      <w:tr w:rsidR="00B5468F" w14:paraId="0F0C0B82" w14:textId="77777777" w:rsidTr="00B5468F">
        <w:trPr>
          <w:cantSplit/>
          <w:trHeight w:val="411"/>
        </w:trPr>
        <w:tc>
          <w:tcPr>
            <w:tcW w:w="104" w:type="dxa"/>
            <w:vMerge/>
            <w:tcBorders>
              <w:right w:val="nil"/>
            </w:tcBorders>
          </w:tcPr>
          <w:p w14:paraId="6A8D0472" w14:textId="77777777" w:rsidR="00B5468F" w:rsidRPr="009D4699" w:rsidRDefault="00B5468F" w:rsidP="00B5468F">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nil"/>
            </w:tcBorders>
          </w:tcPr>
          <w:p w14:paraId="3EF07C21" w14:textId="77777777" w:rsidR="00B5468F" w:rsidRDefault="00B5468F" w:rsidP="00B5468F">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tcBorders>
              <w:bottom w:val="nil"/>
            </w:tcBorders>
            <w:vAlign w:val="center"/>
          </w:tcPr>
          <w:p w14:paraId="2AD6E6D1" w14:textId="77777777" w:rsidR="00B5468F" w:rsidRPr="00553402" w:rsidRDefault="00B5468F" w:rsidP="0082008D">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textDirection w:val="tbRlV"/>
            <w:vAlign w:val="center"/>
          </w:tcPr>
          <w:p w14:paraId="116197D3" w14:textId="77777777" w:rsidR="00B5468F" w:rsidRPr="00553402" w:rsidRDefault="00B5468F" w:rsidP="00AA0F21">
            <w:pPr>
              <w:snapToGrid w:val="0"/>
              <w:spacing w:line="200" w:lineRule="exact"/>
              <w:ind w:left="113" w:right="113"/>
              <w:jc w:val="center"/>
              <w:rPr>
                <w:rFonts w:asciiTheme="majorEastAsia" w:eastAsiaTheme="majorEastAsia" w:hAnsiTheme="majorEastAsia"/>
                <w:sz w:val="14"/>
                <w:szCs w:val="14"/>
              </w:rPr>
            </w:pPr>
          </w:p>
        </w:tc>
        <w:tc>
          <w:tcPr>
            <w:tcW w:w="283" w:type="dxa"/>
            <w:vMerge/>
            <w:tcBorders>
              <w:bottom w:val="nil"/>
            </w:tcBorders>
            <w:vAlign w:val="center"/>
          </w:tcPr>
          <w:p w14:paraId="680A4075" w14:textId="132B50FA" w:rsidR="00B5468F" w:rsidRPr="00553402" w:rsidRDefault="00B5468F" w:rsidP="0082008D">
            <w:pPr>
              <w:snapToGrid w:val="0"/>
              <w:spacing w:line="200" w:lineRule="exact"/>
              <w:jc w:val="center"/>
              <w:rPr>
                <w:rFonts w:asciiTheme="majorEastAsia" w:eastAsiaTheme="majorEastAsia" w:hAnsiTheme="majorEastAsia"/>
                <w:b/>
                <w:sz w:val="14"/>
                <w:szCs w:val="14"/>
              </w:rPr>
            </w:pPr>
          </w:p>
        </w:tc>
        <w:tc>
          <w:tcPr>
            <w:tcW w:w="283" w:type="dxa"/>
            <w:vMerge/>
            <w:tcBorders>
              <w:bottom w:val="nil"/>
            </w:tcBorders>
            <w:vAlign w:val="center"/>
          </w:tcPr>
          <w:p w14:paraId="6C57BB4B" w14:textId="7FCE4A7A" w:rsidR="00B5468F" w:rsidRPr="0082008D" w:rsidRDefault="00B5468F" w:rsidP="0082008D">
            <w:pPr>
              <w:snapToGrid w:val="0"/>
              <w:spacing w:line="200" w:lineRule="exact"/>
              <w:jc w:val="center"/>
              <w:rPr>
                <w:rFonts w:asciiTheme="majorEastAsia" w:eastAsiaTheme="majorEastAsia" w:hAnsiTheme="majorEastAsia"/>
                <w:sz w:val="14"/>
                <w:szCs w:val="14"/>
              </w:rPr>
            </w:pPr>
          </w:p>
        </w:tc>
        <w:tc>
          <w:tcPr>
            <w:tcW w:w="4056" w:type="dxa"/>
            <w:vMerge/>
            <w:tcBorders>
              <w:bottom w:val="nil"/>
              <w:right w:val="nil"/>
            </w:tcBorders>
            <w:tcMar>
              <w:top w:w="57" w:type="dxa"/>
              <w:left w:w="142" w:type="dxa"/>
              <w:bottom w:w="57" w:type="dxa"/>
              <w:right w:w="142" w:type="dxa"/>
            </w:tcMar>
          </w:tcPr>
          <w:p w14:paraId="62BDB9A2" w14:textId="6293425B" w:rsidR="00B5468F" w:rsidRPr="0082008D" w:rsidRDefault="00B5468F" w:rsidP="00BF408B">
            <w:pPr>
              <w:tabs>
                <w:tab w:val="left" w:pos="2262"/>
              </w:tabs>
              <w:snapToGrid w:val="0"/>
              <w:spacing w:line="200" w:lineRule="exact"/>
              <w:rPr>
                <w:rFonts w:asciiTheme="majorEastAsia" w:eastAsiaTheme="majorEastAsia" w:hAnsiTheme="majorEastAsia"/>
                <w:sz w:val="14"/>
                <w:szCs w:val="14"/>
              </w:rPr>
            </w:pPr>
          </w:p>
        </w:tc>
        <w:tc>
          <w:tcPr>
            <w:tcW w:w="652" w:type="dxa"/>
            <w:vMerge/>
            <w:tcBorders>
              <w:left w:val="nil"/>
              <w:bottom w:val="nil"/>
            </w:tcBorders>
            <w:tcMar>
              <w:top w:w="57" w:type="dxa"/>
              <w:left w:w="142" w:type="dxa"/>
              <w:bottom w:w="57" w:type="dxa"/>
              <w:right w:w="142" w:type="dxa"/>
            </w:tcMar>
          </w:tcPr>
          <w:p w14:paraId="23875ACA" w14:textId="77777777" w:rsidR="00B5468F" w:rsidRPr="0082008D" w:rsidRDefault="00B5468F" w:rsidP="003A4A59">
            <w:pPr>
              <w:snapToGrid w:val="0"/>
              <w:spacing w:line="200" w:lineRule="exact"/>
              <w:rPr>
                <w:rFonts w:asciiTheme="majorEastAsia" w:eastAsiaTheme="majorEastAsia" w:hAnsiTheme="majorEastAsia"/>
                <w:sz w:val="14"/>
                <w:szCs w:val="14"/>
              </w:rPr>
            </w:pPr>
          </w:p>
        </w:tc>
        <w:tc>
          <w:tcPr>
            <w:tcW w:w="652" w:type="dxa"/>
            <w:vMerge/>
            <w:tcBorders>
              <w:bottom w:val="nil"/>
              <w:right w:val="nil"/>
            </w:tcBorders>
            <w:tcMar>
              <w:top w:w="57" w:type="dxa"/>
              <w:left w:w="142" w:type="dxa"/>
              <w:bottom w:w="57" w:type="dxa"/>
              <w:right w:w="142" w:type="dxa"/>
            </w:tcMar>
          </w:tcPr>
          <w:p w14:paraId="1AB2B02E" w14:textId="77777777" w:rsidR="00B5468F" w:rsidRPr="0082008D" w:rsidRDefault="00B5468F" w:rsidP="003A4A59">
            <w:pPr>
              <w:snapToGrid w:val="0"/>
              <w:spacing w:line="200" w:lineRule="exact"/>
              <w:rPr>
                <w:rFonts w:asciiTheme="majorEastAsia" w:eastAsiaTheme="majorEastAsia" w:hAnsiTheme="majorEastAsia"/>
                <w:sz w:val="14"/>
                <w:szCs w:val="14"/>
              </w:rPr>
            </w:pPr>
          </w:p>
        </w:tc>
        <w:tc>
          <w:tcPr>
            <w:tcW w:w="4344" w:type="dxa"/>
            <w:vMerge/>
            <w:tcBorders>
              <w:left w:val="nil"/>
              <w:bottom w:val="nil"/>
            </w:tcBorders>
            <w:tcMar>
              <w:top w:w="57" w:type="dxa"/>
              <w:left w:w="142" w:type="dxa"/>
              <w:bottom w:w="57" w:type="dxa"/>
              <w:right w:w="142" w:type="dxa"/>
            </w:tcMar>
          </w:tcPr>
          <w:p w14:paraId="541DA269" w14:textId="698579D0" w:rsidR="00B5468F" w:rsidRPr="0082008D" w:rsidRDefault="00B5468F" w:rsidP="003A4A59">
            <w:pPr>
              <w:snapToGrid w:val="0"/>
              <w:spacing w:line="200" w:lineRule="exact"/>
              <w:rPr>
                <w:rFonts w:asciiTheme="majorEastAsia" w:eastAsiaTheme="majorEastAsia" w:hAnsiTheme="majorEastAsia"/>
                <w:sz w:val="14"/>
                <w:szCs w:val="14"/>
              </w:rPr>
            </w:pPr>
          </w:p>
        </w:tc>
        <w:tc>
          <w:tcPr>
            <w:tcW w:w="4383" w:type="dxa"/>
            <w:vMerge/>
            <w:tcBorders>
              <w:bottom w:val="nil"/>
              <w:right w:val="nil"/>
            </w:tcBorders>
            <w:shd w:val="clear" w:color="auto" w:fill="auto"/>
            <w:tcMar>
              <w:top w:w="57" w:type="dxa"/>
              <w:left w:w="142" w:type="dxa"/>
              <w:bottom w:w="57" w:type="dxa"/>
              <w:right w:w="142" w:type="dxa"/>
            </w:tcMar>
          </w:tcPr>
          <w:p w14:paraId="0FEC7DD9" w14:textId="4F1CE587" w:rsidR="00B5468F" w:rsidRPr="0082008D" w:rsidRDefault="00B5468F" w:rsidP="00D53F77">
            <w:pPr>
              <w:spacing w:line="200" w:lineRule="exact"/>
              <w:rPr>
                <w:rFonts w:asciiTheme="majorEastAsia" w:eastAsiaTheme="majorEastAsia" w:hAnsiTheme="majorEastAsia"/>
                <w:sz w:val="14"/>
                <w:szCs w:val="14"/>
              </w:rPr>
            </w:pPr>
          </w:p>
        </w:tc>
        <w:tc>
          <w:tcPr>
            <w:tcW w:w="120" w:type="dxa"/>
            <w:tcBorders>
              <w:top w:val="nil"/>
              <w:left w:val="nil"/>
              <w:bottom w:val="nil"/>
            </w:tcBorders>
            <w:shd w:val="clear" w:color="auto" w:fill="auto"/>
          </w:tcPr>
          <w:p w14:paraId="7EA4B04A" w14:textId="77777777" w:rsidR="00B5468F" w:rsidRDefault="00B5468F"/>
        </w:tc>
      </w:tr>
      <w:tr w:rsidR="000C204D" w14:paraId="100D5165" w14:textId="77777777" w:rsidTr="00F0529D">
        <w:trPr>
          <w:cantSplit/>
          <w:trHeight w:hRule="exact" w:val="227"/>
        </w:trPr>
        <w:tc>
          <w:tcPr>
            <w:tcW w:w="104" w:type="dxa"/>
            <w:vMerge/>
            <w:tcBorders>
              <w:right w:val="nil"/>
            </w:tcBorders>
          </w:tcPr>
          <w:p w14:paraId="5C22412F" w14:textId="77777777" w:rsidR="000C204D" w:rsidRPr="009D4699" w:rsidRDefault="000C204D" w:rsidP="00B5468F">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Mar>
              <w:top w:w="57" w:type="dxa"/>
              <w:left w:w="255" w:type="dxa"/>
              <w:bottom w:w="57" w:type="dxa"/>
              <w:right w:w="142" w:type="dxa"/>
            </w:tcMar>
          </w:tcPr>
          <w:p w14:paraId="292B8271" w14:textId="77777777" w:rsidR="000C204D" w:rsidRDefault="00D53F77">
            <w:r w:rsidRPr="00301A60">
              <w:rPr>
                <w:rFonts w:asciiTheme="majorEastAsia" w:eastAsiaTheme="majorEastAsia" w:hAnsiTheme="majorEastAsia"/>
                <w:noProof/>
                <w:sz w:val="14"/>
                <w:szCs w:val="14"/>
              </w:rPr>
              <mc:AlternateContent>
                <mc:Choice Requires="wpg">
                  <w:drawing>
                    <wp:anchor distT="0" distB="0" distL="114300" distR="114300" simplePos="0" relativeHeight="251609088" behindDoc="0" locked="0" layoutInCell="1" allowOverlap="1" wp14:anchorId="035457E3" wp14:editId="01FBD897">
                      <wp:simplePos x="0" y="0"/>
                      <wp:positionH relativeFrom="column">
                        <wp:posOffset>-119721</wp:posOffset>
                      </wp:positionH>
                      <wp:positionV relativeFrom="line">
                        <wp:posOffset>-6706</wp:posOffset>
                      </wp:positionV>
                      <wp:extent cx="11817985" cy="114300"/>
                      <wp:effectExtent l="0" t="0" r="0" b="19050"/>
                      <wp:wrapNone/>
                      <wp:docPr id="97" name="グループ化 97"/>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98" name="グループ化 98"/>
                              <wpg:cNvGrpSpPr/>
                              <wpg:grpSpPr>
                                <a:xfrm>
                                  <a:off x="0" y="0"/>
                                  <a:ext cx="107950" cy="107950"/>
                                  <a:chOff x="0" y="0"/>
                                  <a:chExt cx="107950" cy="107950"/>
                                </a:xfrm>
                              </wpg:grpSpPr>
                              <wps:wsp>
                                <wps:cNvPr id="99" name="角丸四角形 99"/>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テキスト ボックス 100"/>
                                <wps:cNvSpPr txBox="1"/>
                                <wps:spPr>
                                  <a:xfrm>
                                    <a:off x="0" y="0"/>
                                    <a:ext cx="107950" cy="107950"/>
                                  </a:xfrm>
                                  <a:prstGeom prst="rect">
                                    <a:avLst/>
                                  </a:prstGeom>
                                  <a:noFill/>
                                  <a:ln w="6350">
                                    <a:noFill/>
                                  </a:ln>
                                  <a:effectLst/>
                                </wps:spPr>
                                <wps:txbx>
                                  <w:txbxContent>
                                    <w:p w14:paraId="5DDA229F" w14:textId="77777777" w:rsidR="00477D54" w:rsidRPr="000674B1" w:rsidRDefault="00477D54" w:rsidP="00D53F77">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101" name="グループ化 101"/>
                              <wpg:cNvGrpSpPr/>
                              <wpg:grpSpPr>
                                <a:xfrm>
                                  <a:off x="121341" y="0"/>
                                  <a:ext cx="11696701" cy="114300"/>
                                  <a:chOff x="-1" y="0"/>
                                  <a:chExt cx="11696701" cy="114300"/>
                                </a:xfrm>
                              </wpg:grpSpPr>
                              <wps:wsp>
                                <wps:cNvPr id="102" name="正方形/長方形 102"/>
                                <wps:cNvSpPr/>
                                <wps:spPr>
                                  <a:xfrm>
                                    <a:off x="0" y="0"/>
                                    <a:ext cx="11696700" cy="114300"/>
                                  </a:xfrm>
                                  <a:prstGeom prst="rect">
                                    <a:avLst/>
                                  </a:prstGeom>
                                  <a:gradFill>
                                    <a:gsLst>
                                      <a:gs pos="0">
                                        <a:sysClr val="windowText" lastClr="000000">
                                          <a:lumMod val="65000"/>
                                          <a:lumOff val="35000"/>
                                        </a:sysClr>
                                      </a:gs>
                                      <a:gs pos="59000">
                                        <a:sysClr val="windowText" lastClr="000000">
                                          <a:tint val="44500"/>
                                          <a:satMod val="160000"/>
                                        </a:sysClr>
                                      </a:gs>
                                      <a:gs pos="95000">
                                        <a:sysClr val="window" lastClr="FFFFFF"/>
                                      </a:gs>
                                    </a:gsLst>
                                    <a:lin ang="0" scaled="1"/>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テキスト ボックス 103"/>
                                <wps:cNvSpPr txBox="1"/>
                                <wps:spPr>
                                  <a:xfrm>
                                    <a:off x="-1" y="0"/>
                                    <a:ext cx="872981" cy="114300"/>
                                  </a:xfrm>
                                  <a:prstGeom prst="rect">
                                    <a:avLst/>
                                  </a:prstGeom>
                                  <a:solidFill>
                                    <a:sysClr val="window" lastClr="FFFFFF"/>
                                  </a:solidFill>
                                  <a:ln w="6350">
                                    <a:noFill/>
                                  </a:ln>
                                  <a:effectLst/>
                                </wps:spPr>
                                <wps:txbx>
                                  <w:txbxContent>
                                    <w:p w14:paraId="07297B14" w14:textId="54E59589" w:rsidR="00477D54" w:rsidRPr="00574A35" w:rsidRDefault="00477D54" w:rsidP="00D53F77">
                                      <w:pPr>
                                        <w:snapToGrid w:val="0"/>
                                        <w:spacing w:line="160" w:lineRule="exact"/>
                                        <w:rPr>
                                          <w:rFonts w:asciiTheme="majorEastAsia" w:eastAsiaTheme="majorEastAsia" w:hAnsiTheme="majorEastAsia"/>
                                          <w:sz w:val="14"/>
                                          <w:szCs w:val="16"/>
                                        </w:rPr>
                                      </w:pPr>
                                      <w:r w:rsidRPr="00257472">
                                        <w:rPr>
                                          <w:rFonts w:asciiTheme="majorEastAsia" w:eastAsiaTheme="majorEastAsia" w:hAnsiTheme="majorEastAsia" w:hint="eastAsia"/>
                                          <w:sz w:val="14"/>
                                          <w:szCs w:val="16"/>
                                        </w:rPr>
                                        <w:t>植物や動物のようす</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35457E3" id="グループ化 97" o:spid="_x0000_s1046" style="position:absolute;left:0;text-align:left;margin-left:-9.45pt;margin-top:-.55pt;width:930.55pt;height:9pt;z-index:251609088;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">
                      <v:group id="グループ化 98" o:spid="_x0000_s1047"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roundrect id="角丸四角形 99" o:spid="_x0000_s1048"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" fillcolor="windowText" strokeweight="2pt"/>
                        <v:shape id="テキスト ボックス 100" o:spid="_x0000_s1049"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" filled="f" stroked="f" strokeweight=".5pt">
                          <v:textbox inset="0,0,0,0">
                            <w:txbxContent>
                              <w:p w14:paraId="5DDA229F" w14:textId="77777777" w:rsidR="00477D54" w:rsidRPr="000674B1" w:rsidRDefault="00477D54" w:rsidP="00D53F77">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v:textbox>
                        </v:shape>
                      </v:group>
                      <v:group id="グループ化 101" o:spid="_x0000_s1050"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rect id="正方形/長方形 102" o:spid="_x0000_s1051"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" fillcolor="#595959" stroked="f" strokeweight="2pt">
                          <v:fill color2="window" angle="90" colors="0 #595959;38666f #c4c4c4;62259f window" focus="100%" type="gradient"/>
                        </v:rect>
                        <v:shape id="テキスト ボックス 103" o:spid="_x0000_s1052" type="#_x0000_t202" style="position:absolute;width:8729;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" fillcolor="window" stroked="f" strokeweight=".5pt">
                          <v:textbox inset="1mm,0,0,0">
                            <w:txbxContent>
                              <w:p w14:paraId="07297B14" w14:textId="54E59589" w:rsidR="00477D54" w:rsidRPr="00574A35" w:rsidRDefault="00477D54" w:rsidP="00D53F77">
                                <w:pPr>
                                  <w:snapToGrid w:val="0"/>
                                  <w:spacing w:line="160" w:lineRule="exact"/>
                                  <w:rPr>
                                    <w:rFonts w:asciiTheme="majorEastAsia" w:eastAsiaTheme="majorEastAsia" w:hAnsiTheme="majorEastAsia"/>
                                    <w:sz w:val="14"/>
                                    <w:szCs w:val="16"/>
                                  </w:rPr>
                                </w:pPr>
                                <w:r w:rsidRPr="00257472">
                                  <w:rPr>
                                    <w:rFonts w:asciiTheme="majorEastAsia" w:eastAsiaTheme="majorEastAsia" w:hAnsiTheme="majorEastAsia" w:hint="eastAsia"/>
                                    <w:sz w:val="14"/>
                                    <w:szCs w:val="16"/>
                                  </w:rPr>
                                  <w:t>植物や動物のようす</w:t>
                                </w:r>
                              </w:p>
                            </w:txbxContent>
                          </v:textbox>
                        </v:shape>
                      </v:group>
                      <w10:wrap anchory="line"/>
                    </v:group>
                  </w:pict>
                </mc:Fallback>
              </mc:AlternateContent>
            </w:r>
          </w:p>
        </w:tc>
        <w:tc>
          <w:tcPr>
            <w:tcW w:w="283" w:type="dxa"/>
            <w:tcBorders>
              <w:top w:val="nil"/>
              <w:bottom w:val="nil"/>
            </w:tcBorders>
          </w:tcPr>
          <w:p w14:paraId="0537DEC7" w14:textId="77777777" w:rsidR="000C204D" w:rsidRDefault="000C204D"/>
        </w:tc>
        <w:tc>
          <w:tcPr>
            <w:tcW w:w="283" w:type="dxa"/>
            <w:tcBorders>
              <w:top w:val="nil"/>
              <w:bottom w:val="nil"/>
            </w:tcBorders>
          </w:tcPr>
          <w:p w14:paraId="4B6A34D6" w14:textId="77777777" w:rsidR="000C204D" w:rsidRDefault="000C204D"/>
        </w:tc>
        <w:tc>
          <w:tcPr>
            <w:tcW w:w="283" w:type="dxa"/>
            <w:tcBorders>
              <w:top w:val="nil"/>
              <w:bottom w:val="nil"/>
            </w:tcBorders>
          </w:tcPr>
          <w:p w14:paraId="4479C697" w14:textId="77777777" w:rsidR="000C204D" w:rsidRDefault="000C204D" w:rsidP="001A4B09">
            <w:pPr>
              <w:spacing w:line="40" w:lineRule="exact"/>
            </w:pPr>
          </w:p>
        </w:tc>
        <w:tc>
          <w:tcPr>
            <w:tcW w:w="283" w:type="dxa"/>
            <w:tcBorders>
              <w:top w:val="nil"/>
              <w:bottom w:val="nil"/>
            </w:tcBorders>
          </w:tcPr>
          <w:p w14:paraId="0EC46853" w14:textId="77777777" w:rsidR="000C204D" w:rsidRDefault="000C204D"/>
        </w:tc>
        <w:tc>
          <w:tcPr>
            <w:tcW w:w="4056" w:type="dxa"/>
            <w:tcBorders>
              <w:top w:val="nil"/>
              <w:bottom w:val="nil"/>
              <w:right w:val="nil"/>
            </w:tcBorders>
            <w:tcMar>
              <w:top w:w="57" w:type="dxa"/>
              <w:left w:w="142" w:type="dxa"/>
              <w:bottom w:w="57" w:type="dxa"/>
              <w:right w:w="142" w:type="dxa"/>
            </w:tcMar>
          </w:tcPr>
          <w:p w14:paraId="1FE2E6FC" w14:textId="77777777" w:rsidR="000C204D" w:rsidRDefault="000C204D"/>
        </w:tc>
        <w:tc>
          <w:tcPr>
            <w:tcW w:w="652" w:type="dxa"/>
            <w:tcBorders>
              <w:top w:val="nil"/>
              <w:left w:val="nil"/>
              <w:bottom w:val="nil"/>
            </w:tcBorders>
            <w:tcMar>
              <w:top w:w="57" w:type="dxa"/>
              <w:left w:w="142" w:type="dxa"/>
              <w:bottom w:w="57" w:type="dxa"/>
              <w:right w:w="142" w:type="dxa"/>
            </w:tcMar>
          </w:tcPr>
          <w:p w14:paraId="5EC4192D" w14:textId="77777777" w:rsidR="000C204D" w:rsidRDefault="000C204D"/>
        </w:tc>
        <w:tc>
          <w:tcPr>
            <w:tcW w:w="652" w:type="dxa"/>
            <w:tcBorders>
              <w:top w:val="nil"/>
              <w:bottom w:val="nil"/>
              <w:right w:val="nil"/>
            </w:tcBorders>
            <w:tcMar>
              <w:top w:w="57" w:type="dxa"/>
              <w:left w:w="142" w:type="dxa"/>
              <w:bottom w:w="57" w:type="dxa"/>
              <w:right w:w="142" w:type="dxa"/>
            </w:tcMar>
          </w:tcPr>
          <w:p w14:paraId="2406C611" w14:textId="77777777" w:rsidR="000C204D" w:rsidRDefault="000C204D"/>
        </w:tc>
        <w:tc>
          <w:tcPr>
            <w:tcW w:w="4344" w:type="dxa"/>
            <w:tcBorders>
              <w:top w:val="nil"/>
              <w:left w:val="nil"/>
              <w:bottom w:val="nil"/>
            </w:tcBorders>
            <w:tcMar>
              <w:top w:w="57" w:type="dxa"/>
              <w:left w:w="142" w:type="dxa"/>
              <w:bottom w:w="57" w:type="dxa"/>
              <w:right w:w="142" w:type="dxa"/>
            </w:tcMar>
          </w:tcPr>
          <w:p w14:paraId="32E9312D" w14:textId="77777777" w:rsidR="000C204D" w:rsidRDefault="000C204D"/>
        </w:tc>
        <w:tc>
          <w:tcPr>
            <w:tcW w:w="4383" w:type="dxa"/>
            <w:tcBorders>
              <w:top w:val="nil"/>
              <w:bottom w:val="nil"/>
              <w:right w:val="nil"/>
            </w:tcBorders>
            <w:shd w:val="clear" w:color="auto" w:fill="auto"/>
            <w:tcMar>
              <w:top w:w="57" w:type="dxa"/>
              <w:left w:w="142" w:type="dxa"/>
              <w:bottom w:w="57" w:type="dxa"/>
              <w:right w:w="142" w:type="dxa"/>
            </w:tcMar>
          </w:tcPr>
          <w:p w14:paraId="37104B43" w14:textId="77777777" w:rsidR="000C204D" w:rsidRDefault="000C204D"/>
        </w:tc>
        <w:tc>
          <w:tcPr>
            <w:tcW w:w="120" w:type="dxa"/>
            <w:vMerge w:val="restart"/>
            <w:tcBorders>
              <w:top w:val="nil"/>
              <w:left w:val="nil"/>
            </w:tcBorders>
            <w:shd w:val="clear" w:color="auto" w:fill="auto"/>
          </w:tcPr>
          <w:p w14:paraId="072420DC" w14:textId="77777777" w:rsidR="000C204D" w:rsidRDefault="000C204D"/>
        </w:tc>
      </w:tr>
      <w:tr w:rsidR="00B5468F" w14:paraId="6F453615" w14:textId="77777777" w:rsidTr="00F0529D">
        <w:trPr>
          <w:cantSplit/>
          <w:trHeight w:val="510"/>
        </w:trPr>
        <w:tc>
          <w:tcPr>
            <w:tcW w:w="104" w:type="dxa"/>
            <w:vMerge/>
            <w:tcBorders>
              <w:right w:val="nil"/>
            </w:tcBorders>
          </w:tcPr>
          <w:p w14:paraId="69F84F61" w14:textId="77777777" w:rsidR="00B5468F" w:rsidRPr="009D4699" w:rsidRDefault="00B5468F" w:rsidP="00B5468F">
            <w:pPr>
              <w:snapToGrid w:val="0"/>
              <w:ind w:leftChars="-100" w:left="-260" w:rightChars="-100" w:right="-260"/>
              <w:rPr>
                <w:rFonts w:asciiTheme="majorEastAsia" w:eastAsiaTheme="majorEastAsia" w:hAnsiTheme="majorEastAsia"/>
                <w:sz w:val="10"/>
                <w:szCs w:val="10"/>
              </w:rPr>
            </w:pPr>
          </w:p>
        </w:tc>
        <w:tc>
          <w:tcPr>
            <w:tcW w:w="3485" w:type="dxa"/>
            <w:tcBorders>
              <w:top w:val="nil"/>
              <w:left w:val="nil"/>
            </w:tcBorders>
            <w:tcMar>
              <w:top w:w="57" w:type="dxa"/>
              <w:left w:w="255" w:type="dxa"/>
              <w:bottom w:w="57" w:type="dxa"/>
              <w:right w:w="142" w:type="dxa"/>
            </w:tcMar>
          </w:tcPr>
          <w:p w14:paraId="0B90DEEA" w14:textId="088D2684" w:rsidR="00637AA7" w:rsidRDefault="00257472" w:rsidP="00637AA7">
            <w:pPr>
              <w:widowControl/>
              <w:autoSpaceDE w:val="0"/>
              <w:autoSpaceDN w:val="0"/>
              <w:adjustRightInd w:val="0"/>
              <w:spacing w:line="200" w:lineRule="exact"/>
              <w:ind w:left="140" w:hangingChars="100" w:hanging="140"/>
              <w:jc w:val="left"/>
              <w:rPr>
                <w:rStyle w:val="ab"/>
              </w:rPr>
            </w:pPr>
            <w:r w:rsidRPr="00257472">
              <w:rPr>
                <w:rStyle w:val="ab"/>
                <w:rFonts w:hint="eastAsia"/>
              </w:rPr>
              <w:t>・春の植物</w:t>
            </w:r>
            <w:r w:rsidRPr="00257472">
              <w:rPr>
                <w:rStyle w:val="ab"/>
                <w:rFonts w:hint="eastAsia"/>
              </w:rPr>
              <w:t>(</w:t>
            </w:r>
            <w:r w:rsidRPr="00257472">
              <w:rPr>
                <w:rStyle w:val="ab"/>
                <w:rFonts w:hint="eastAsia"/>
              </w:rPr>
              <w:t>木</w:t>
            </w:r>
            <w:r w:rsidRPr="00257472">
              <w:rPr>
                <w:rStyle w:val="ab"/>
                <w:rFonts w:hint="eastAsia"/>
              </w:rPr>
              <w:t>)</w:t>
            </w:r>
            <w:r w:rsidR="00637AA7">
              <w:rPr>
                <w:rStyle w:val="ab"/>
                <w:rFonts w:hint="eastAsia"/>
              </w:rPr>
              <w:t>や</w:t>
            </w:r>
            <w:r w:rsidR="00637AA7" w:rsidRPr="00257472">
              <w:rPr>
                <w:rStyle w:val="ab"/>
                <w:rFonts w:hint="eastAsia"/>
              </w:rPr>
              <w:t>動物の活動</w:t>
            </w:r>
            <w:r w:rsidRPr="00257472">
              <w:rPr>
                <w:rStyle w:val="ab"/>
                <w:rFonts w:hint="eastAsia"/>
              </w:rPr>
              <w:t>の様子を観察して</w:t>
            </w:r>
            <w:r w:rsidR="00B14E62">
              <w:rPr>
                <w:rStyle w:val="ab"/>
                <w:rFonts w:hint="eastAsia"/>
              </w:rPr>
              <w:t>、</w:t>
            </w:r>
            <w:r w:rsidRPr="00257472">
              <w:rPr>
                <w:rStyle w:val="ab"/>
                <w:rFonts w:hint="eastAsia"/>
              </w:rPr>
              <w:t>記録する。</w:t>
            </w:r>
          </w:p>
          <w:p w14:paraId="42529306" w14:textId="6DA87EA4" w:rsidR="00B5468F" w:rsidRPr="00637AA7" w:rsidRDefault="00637AA7" w:rsidP="00637AA7">
            <w:pPr>
              <w:widowControl/>
              <w:autoSpaceDE w:val="0"/>
              <w:autoSpaceDN w:val="0"/>
              <w:adjustRightInd w:val="0"/>
              <w:spacing w:line="200" w:lineRule="exact"/>
              <w:ind w:left="141" w:hangingChars="100" w:hanging="141"/>
              <w:jc w:val="right"/>
              <w:rPr>
                <w:rStyle w:val="ab"/>
              </w:rPr>
            </w:pPr>
            <w:r>
              <w:rPr>
                <w:rStyle w:val="ab"/>
                <w:rFonts w:hint="eastAsia"/>
                <w:b/>
              </w:rPr>
              <w:t>（観察１）</w:t>
            </w:r>
          </w:p>
        </w:tc>
        <w:tc>
          <w:tcPr>
            <w:tcW w:w="283" w:type="dxa"/>
            <w:tcBorders>
              <w:top w:val="nil"/>
            </w:tcBorders>
            <w:vAlign w:val="center"/>
          </w:tcPr>
          <w:p w14:paraId="74DF316E" w14:textId="11B608DD" w:rsidR="00B5468F" w:rsidRPr="00553402" w:rsidRDefault="00B5468F" w:rsidP="00257472">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nil"/>
            </w:tcBorders>
            <w:textDirection w:val="tbRlV"/>
            <w:vAlign w:val="center"/>
          </w:tcPr>
          <w:p w14:paraId="31784A83" w14:textId="5DA3BBD6" w:rsidR="00B5468F" w:rsidRPr="00553402" w:rsidRDefault="00257472" w:rsidP="00B5468F">
            <w:pPr>
              <w:snapToGrid w:val="0"/>
              <w:spacing w:line="200" w:lineRule="exact"/>
              <w:ind w:left="113" w:right="113"/>
              <w:jc w:val="center"/>
              <w:rPr>
                <w:rFonts w:asciiTheme="majorEastAsia" w:eastAsiaTheme="majorEastAsia" w:hAnsiTheme="majorEastAsia"/>
                <w:sz w:val="14"/>
                <w:szCs w:val="14"/>
              </w:rPr>
            </w:pPr>
            <w:r w:rsidRPr="00257472">
              <w:rPr>
                <w:rFonts w:asciiTheme="majorEastAsia" w:eastAsiaTheme="majorEastAsia" w:hAnsiTheme="majorEastAsia"/>
                <w:sz w:val="14"/>
                <w:szCs w:val="14"/>
                <w:eastAsianLayout w:id="2094759938" w:vert="1" w:vertCompress="1"/>
              </w:rPr>
              <w:t>9</w:t>
            </w:r>
            <w:r w:rsidR="00B5468F" w:rsidRPr="00553402">
              <w:rPr>
                <w:rFonts w:asciiTheme="majorEastAsia" w:eastAsiaTheme="majorEastAsia" w:hAnsiTheme="majorEastAsia" w:hint="eastAsia"/>
                <w:sz w:val="14"/>
                <w:szCs w:val="14"/>
              </w:rPr>
              <w:t>～</w:t>
            </w:r>
            <w:r w:rsidRPr="00257472">
              <w:rPr>
                <w:rFonts w:asciiTheme="majorEastAsia" w:eastAsiaTheme="majorEastAsia" w:hAnsiTheme="majorEastAsia"/>
                <w:sz w:val="14"/>
                <w:szCs w:val="14"/>
                <w:eastAsianLayout w:id="2094759939" w:vert="1" w:vertCompress="1"/>
              </w:rPr>
              <w:t>11</w:t>
            </w:r>
          </w:p>
        </w:tc>
        <w:tc>
          <w:tcPr>
            <w:tcW w:w="283" w:type="dxa"/>
            <w:tcBorders>
              <w:top w:val="nil"/>
            </w:tcBorders>
            <w:vAlign w:val="center"/>
          </w:tcPr>
          <w:p w14:paraId="6ECF5FAD" w14:textId="77777777" w:rsidR="00B5468F" w:rsidRPr="00553402" w:rsidRDefault="00B5468F" w:rsidP="002758C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知</w:t>
            </w:r>
          </w:p>
        </w:tc>
        <w:tc>
          <w:tcPr>
            <w:tcW w:w="283" w:type="dxa"/>
            <w:tcBorders>
              <w:top w:val="nil"/>
            </w:tcBorders>
            <w:vAlign w:val="center"/>
          </w:tcPr>
          <w:p w14:paraId="249652C1" w14:textId="0A109797" w:rsidR="00B5468F" w:rsidRPr="0082008D" w:rsidRDefault="00257472" w:rsidP="00B5468F">
            <w:pPr>
              <w:snapToGrid w:val="0"/>
              <w:spacing w:line="200" w:lineRule="exact"/>
              <w:jc w:val="center"/>
              <w:rPr>
                <w:rFonts w:asciiTheme="majorEastAsia" w:eastAsiaTheme="majorEastAsia" w:hAnsiTheme="majorEastAsia"/>
                <w:sz w:val="14"/>
                <w:szCs w:val="14"/>
              </w:rPr>
            </w:pPr>
            <w:r w:rsidRPr="00257472">
              <w:rPr>
                <w:rFonts w:asciiTheme="majorEastAsia" w:eastAsiaTheme="majorEastAsia" w:hAnsiTheme="majorEastAsia" w:hint="eastAsia"/>
                <w:sz w:val="14"/>
                <w:szCs w:val="14"/>
              </w:rPr>
              <w:t>◎</w:t>
            </w:r>
          </w:p>
        </w:tc>
        <w:tc>
          <w:tcPr>
            <w:tcW w:w="4056" w:type="dxa"/>
            <w:tcBorders>
              <w:top w:val="nil"/>
              <w:right w:val="nil"/>
            </w:tcBorders>
            <w:tcMar>
              <w:top w:w="57" w:type="dxa"/>
              <w:left w:w="142" w:type="dxa"/>
              <w:bottom w:w="57" w:type="dxa"/>
              <w:right w:w="142" w:type="dxa"/>
            </w:tcMar>
          </w:tcPr>
          <w:p w14:paraId="0DD364D6" w14:textId="6FF244CB" w:rsidR="00B5468F" w:rsidRPr="00637AA7" w:rsidRDefault="00257472" w:rsidP="00637AA7">
            <w:pPr>
              <w:widowControl/>
              <w:tabs>
                <w:tab w:val="right" w:pos="3835"/>
              </w:tabs>
              <w:topLinePunct/>
              <w:autoSpaceDE w:val="0"/>
              <w:autoSpaceDN w:val="0"/>
              <w:adjustRightInd w:val="0"/>
              <w:spacing w:line="200" w:lineRule="exact"/>
              <w:jc w:val="left"/>
              <w:rPr>
                <w:rStyle w:val="ab"/>
                <w:rFonts w:asciiTheme="majorEastAsia" w:eastAsiaTheme="majorEastAsia" w:hAnsiTheme="majorEastAsia"/>
                <w:b/>
                <w:color w:val="auto"/>
              </w:rPr>
            </w:pPr>
            <w:r w:rsidRPr="00257472">
              <w:rPr>
                <w:rFonts w:asciiTheme="majorEastAsia" w:eastAsiaTheme="majorEastAsia" w:hAnsiTheme="majorEastAsia" w:hint="eastAsia"/>
                <w:b/>
                <w:sz w:val="14"/>
                <w:szCs w:val="14"/>
              </w:rPr>
              <w:t>【知③】 温度計を正しく扱いながら気温を測定するとともに</w:t>
            </w:r>
            <w:r w:rsidR="00B14E62">
              <w:rPr>
                <w:rFonts w:asciiTheme="majorEastAsia" w:eastAsiaTheme="majorEastAsia" w:hAnsiTheme="majorEastAsia" w:hint="eastAsia"/>
                <w:b/>
                <w:sz w:val="14"/>
                <w:szCs w:val="14"/>
              </w:rPr>
              <w:t>、</w:t>
            </w:r>
            <w:r w:rsidRPr="00257472">
              <w:rPr>
                <w:rFonts w:asciiTheme="majorEastAsia" w:eastAsiaTheme="majorEastAsia" w:hAnsiTheme="majorEastAsia" w:hint="eastAsia"/>
                <w:b/>
                <w:sz w:val="14"/>
                <w:szCs w:val="14"/>
              </w:rPr>
              <w:t>虫眼鏡を正しく扱いながら春の植物や動物の</w:t>
            </w:r>
            <w:r w:rsidR="00637AA7">
              <w:rPr>
                <w:rFonts w:asciiTheme="majorEastAsia" w:eastAsiaTheme="majorEastAsia" w:hAnsiTheme="majorEastAsia" w:hint="eastAsia"/>
                <w:b/>
                <w:sz w:val="14"/>
                <w:szCs w:val="14"/>
              </w:rPr>
              <w:t>活動の</w:t>
            </w:r>
            <w:r w:rsidRPr="00257472">
              <w:rPr>
                <w:rFonts w:asciiTheme="majorEastAsia" w:eastAsiaTheme="majorEastAsia" w:hAnsiTheme="majorEastAsia" w:hint="eastAsia"/>
                <w:b/>
                <w:sz w:val="14"/>
                <w:szCs w:val="14"/>
              </w:rPr>
              <w:t>様子を観察し</w:t>
            </w:r>
            <w:r w:rsidR="00B14E62">
              <w:rPr>
                <w:rFonts w:asciiTheme="majorEastAsia" w:eastAsiaTheme="majorEastAsia" w:hAnsiTheme="majorEastAsia" w:hint="eastAsia"/>
                <w:b/>
                <w:sz w:val="14"/>
                <w:szCs w:val="14"/>
              </w:rPr>
              <w:t>、</w:t>
            </w:r>
            <w:r w:rsidRPr="00257472">
              <w:rPr>
                <w:rFonts w:asciiTheme="majorEastAsia" w:eastAsiaTheme="majorEastAsia" w:hAnsiTheme="majorEastAsia" w:hint="eastAsia"/>
                <w:b/>
                <w:sz w:val="14"/>
                <w:szCs w:val="14"/>
              </w:rPr>
              <w:t>得られた結果を絵や文で分かりやすく記録しているかを評価する。</w:t>
            </w:r>
            <w:r w:rsidR="00637AA7">
              <w:rPr>
                <w:rFonts w:asciiTheme="majorEastAsia" w:eastAsiaTheme="majorEastAsia" w:hAnsiTheme="majorEastAsia" w:hint="eastAsia"/>
                <w:b/>
                <w:sz w:val="14"/>
                <w:szCs w:val="14"/>
              </w:rPr>
              <w:t xml:space="preserve">　　　　　</w:t>
            </w:r>
            <w:r w:rsidRPr="00257472">
              <w:rPr>
                <w:rFonts w:asciiTheme="majorEastAsia" w:eastAsiaTheme="majorEastAsia" w:hAnsiTheme="majorEastAsia" w:hint="eastAsia"/>
                <w:b/>
                <w:sz w:val="14"/>
                <w:szCs w:val="14"/>
              </w:rPr>
              <w:t>【行動観察・記録分析】</w:t>
            </w:r>
          </w:p>
        </w:tc>
        <w:tc>
          <w:tcPr>
            <w:tcW w:w="652" w:type="dxa"/>
            <w:tcBorders>
              <w:top w:val="nil"/>
              <w:left w:val="nil"/>
            </w:tcBorders>
            <w:tcMar>
              <w:top w:w="57" w:type="dxa"/>
              <w:left w:w="142" w:type="dxa"/>
              <w:bottom w:w="57" w:type="dxa"/>
              <w:right w:w="142" w:type="dxa"/>
            </w:tcMar>
          </w:tcPr>
          <w:p w14:paraId="01D01494" w14:textId="77777777" w:rsidR="00B5468F" w:rsidRPr="00B5468F" w:rsidRDefault="00B5468F" w:rsidP="00B5468F">
            <w:pPr>
              <w:snapToGrid w:val="0"/>
              <w:spacing w:line="200" w:lineRule="exact"/>
              <w:rPr>
                <w:rStyle w:val="ab"/>
              </w:rPr>
            </w:pPr>
          </w:p>
        </w:tc>
        <w:tc>
          <w:tcPr>
            <w:tcW w:w="652" w:type="dxa"/>
            <w:tcBorders>
              <w:top w:val="nil"/>
              <w:right w:val="nil"/>
            </w:tcBorders>
            <w:tcMar>
              <w:top w:w="57" w:type="dxa"/>
              <w:left w:w="142" w:type="dxa"/>
              <w:bottom w:w="57" w:type="dxa"/>
              <w:right w:w="142" w:type="dxa"/>
            </w:tcMar>
          </w:tcPr>
          <w:p w14:paraId="26B21309" w14:textId="77777777" w:rsidR="00B5468F" w:rsidRPr="00B5468F" w:rsidRDefault="00B5468F" w:rsidP="00B5468F">
            <w:pPr>
              <w:snapToGrid w:val="0"/>
              <w:spacing w:line="200" w:lineRule="exact"/>
              <w:rPr>
                <w:rStyle w:val="ab"/>
              </w:rPr>
            </w:pPr>
          </w:p>
        </w:tc>
        <w:tc>
          <w:tcPr>
            <w:tcW w:w="4344" w:type="dxa"/>
            <w:tcBorders>
              <w:top w:val="nil"/>
              <w:left w:val="nil"/>
            </w:tcBorders>
            <w:tcMar>
              <w:top w:w="57" w:type="dxa"/>
              <w:left w:w="142" w:type="dxa"/>
              <w:bottom w:w="57" w:type="dxa"/>
              <w:right w:w="142" w:type="dxa"/>
            </w:tcMar>
          </w:tcPr>
          <w:p w14:paraId="18910CA0" w14:textId="675EB4F4" w:rsidR="00B5468F" w:rsidRPr="00B5468F" w:rsidRDefault="00257472" w:rsidP="00B5468F">
            <w:pPr>
              <w:widowControl/>
              <w:autoSpaceDE w:val="0"/>
              <w:autoSpaceDN w:val="0"/>
              <w:adjustRightInd w:val="0"/>
              <w:spacing w:line="200" w:lineRule="exact"/>
              <w:jc w:val="left"/>
              <w:rPr>
                <w:rStyle w:val="ab"/>
              </w:rPr>
            </w:pPr>
            <w:r w:rsidRPr="00257472">
              <w:rPr>
                <w:rStyle w:val="ab"/>
                <w:rFonts w:hint="eastAsia"/>
              </w:rPr>
              <w:t>温度計を正しく扱いながら気温を測定するとともに</w:t>
            </w:r>
            <w:r w:rsidR="00B14E62">
              <w:rPr>
                <w:rStyle w:val="ab"/>
                <w:rFonts w:hint="eastAsia"/>
              </w:rPr>
              <w:t>、</w:t>
            </w:r>
            <w:r w:rsidRPr="00257472">
              <w:rPr>
                <w:rStyle w:val="ab"/>
                <w:rFonts w:hint="eastAsia"/>
              </w:rPr>
              <w:t>虫眼鏡を正しく扱いながら春の植物</w:t>
            </w:r>
            <w:r w:rsidR="00637AA7" w:rsidRPr="00637AA7">
              <w:rPr>
                <w:rStyle w:val="ab"/>
                <w:rFonts w:hint="eastAsia"/>
              </w:rPr>
              <w:t>や動物の活動</w:t>
            </w:r>
            <w:r w:rsidRPr="00257472">
              <w:rPr>
                <w:rStyle w:val="ab"/>
                <w:rFonts w:hint="eastAsia"/>
              </w:rPr>
              <w:t>の様子を観察し</w:t>
            </w:r>
            <w:r w:rsidR="00B14E62">
              <w:rPr>
                <w:rStyle w:val="ab"/>
                <w:rFonts w:hint="eastAsia"/>
              </w:rPr>
              <w:t>、</w:t>
            </w:r>
            <w:r w:rsidRPr="00257472">
              <w:rPr>
                <w:rStyle w:val="ab"/>
                <w:rFonts w:hint="eastAsia"/>
              </w:rPr>
              <w:t>得られた結果を絵や文で工夫して分かりやすく記録している。</w:t>
            </w:r>
          </w:p>
        </w:tc>
        <w:tc>
          <w:tcPr>
            <w:tcW w:w="4383" w:type="dxa"/>
            <w:tcBorders>
              <w:top w:val="nil"/>
              <w:right w:val="nil"/>
            </w:tcBorders>
            <w:shd w:val="clear" w:color="auto" w:fill="auto"/>
            <w:tcMar>
              <w:top w:w="57" w:type="dxa"/>
              <w:left w:w="142" w:type="dxa"/>
              <w:bottom w:w="57" w:type="dxa"/>
              <w:right w:w="142" w:type="dxa"/>
            </w:tcMar>
          </w:tcPr>
          <w:p w14:paraId="0F9E2421" w14:textId="6AD68907" w:rsidR="00B5468F" w:rsidRPr="00B5468F" w:rsidRDefault="00257472" w:rsidP="00B5468F">
            <w:pPr>
              <w:widowControl/>
              <w:autoSpaceDE w:val="0"/>
              <w:autoSpaceDN w:val="0"/>
              <w:adjustRightInd w:val="0"/>
              <w:spacing w:line="200" w:lineRule="exact"/>
              <w:jc w:val="left"/>
              <w:rPr>
                <w:rStyle w:val="ab"/>
              </w:rPr>
            </w:pPr>
            <w:r w:rsidRPr="00257472">
              <w:rPr>
                <w:rStyle w:val="ab"/>
                <w:rFonts w:hint="eastAsia"/>
              </w:rPr>
              <w:t>温度計や虫眼鏡の使い方を再確認した上で</w:t>
            </w:r>
            <w:r w:rsidR="00B14E62">
              <w:rPr>
                <w:rStyle w:val="ab"/>
                <w:rFonts w:hint="eastAsia"/>
              </w:rPr>
              <w:t>、</w:t>
            </w:r>
            <w:r w:rsidR="00637AA7">
              <w:rPr>
                <w:rStyle w:val="ab"/>
                <w:rFonts w:hint="eastAsia"/>
              </w:rPr>
              <w:t>実際に練習し</w:t>
            </w:r>
            <w:r w:rsidRPr="00257472">
              <w:rPr>
                <w:rStyle w:val="ab"/>
                <w:rFonts w:hint="eastAsia"/>
              </w:rPr>
              <w:t>て</w:t>
            </w:r>
            <w:r w:rsidR="00B14E62">
              <w:rPr>
                <w:rStyle w:val="ab"/>
                <w:rFonts w:hint="eastAsia"/>
              </w:rPr>
              <w:t>、</w:t>
            </w:r>
            <w:r w:rsidRPr="00257472">
              <w:rPr>
                <w:rStyle w:val="ab"/>
                <w:rFonts w:hint="eastAsia"/>
              </w:rPr>
              <w:t>正しく使って正確に温度を測定したり</w:t>
            </w:r>
            <w:r w:rsidR="00B14E62">
              <w:rPr>
                <w:rStyle w:val="ab"/>
                <w:rFonts w:hint="eastAsia"/>
              </w:rPr>
              <w:t>、</w:t>
            </w:r>
            <w:r w:rsidRPr="00257472">
              <w:rPr>
                <w:rStyle w:val="ab"/>
                <w:rFonts w:hint="eastAsia"/>
              </w:rPr>
              <w:t>植物や動物の様子を観察したりすることができるように</w:t>
            </w:r>
            <w:r w:rsidR="00B14E62">
              <w:rPr>
                <w:rStyle w:val="ab"/>
                <w:rFonts w:hint="eastAsia"/>
              </w:rPr>
              <w:t>、</w:t>
            </w:r>
            <w:r w:rsidRPr="00257472">
              <w:rPr>
                <w:rStyle w:val="ab"/>
                <w:rFonts w:hint="eastAsia"/>
              </w:rPr>
              <w:t>助言・援助する。</w:t>
            </w:r>
          </w:p>
        </w:tc>
        <w:tc>
          <w:tcPr>
            <w:tcW w:w="120" w:type="dxa"/>
            <w:vMerge/>
            <w:tcBorders>
              <w:top w:val="nil"/>
              <w:left w:val="nil"/>
            </w:tcBorders>
            <w:shd w:val="clear" w:color="auto" w:fill="auto"/>
          </w:tcPr>
          <w:p w14:paraId="40DCBCD6" w14:textId="77777777" w:rsidR="00B5468F" w:rsidRDefault="00B5468F"/>
        </w:tc>
      </w:tr>
      <w:tr w:rsidR="003C1176" w14:paraId="60F66712" w14:textId="77777777" w:rsidTr="00E2131E">
        <w:trPr>
          <w:cantSplit/>
          <w:trHeight w:val="936"/>
        </w:trPr>
        <w:tc>
          <w:tcPr>
            <w:tcW w:w="104" w:type="dxa"/>
            <w:tcBorders>
              <w:top w:val="nil"/>
              <w:bottom w:val="nil"/>
              <w:right w:val="nil"/>
            </w:tcBorders>
          </w:tcPr>
          <w:p w14:paraId="4288DAFA" w14:textId="77777777" w:rsidR="003C1176" w:rsidRPr="009D4699" w:rsidRDefault="003C1176" w:rsidP="00B5468F">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Pr>
          <w:p w14:paraId="34812B9B" w14:textId="6CE29C28" w:rsidR="00850176" w:rsidRPr="00850176" w:rsidRDefault="00850176" w:rsidP="00850176">
            <w:pPr>
              <w:widowControl/>
              <w:tabs>
                <w:tab w:val="right" w:pos="3445"/>
              </w:tabs>
              <w:autoSpaceDE w:val="0"/>
              <w:autoSpaceDN w:val="0"/>
              <w:adjustRightInd w:val="0"/>
              <w:spacing w:line="200" w:lineRule="exact"/>
              <w:ind w:leftChars="100" w:left="400" w:rightChars="50" w:right="130" w:hangingChars="100" w:hanging="140"/>
              <w:jc w:val="left"/>
              <w:rPr>
                <w:rStyle w:val="ab"/>
              </w:rPr>
            </w:pPr>
            <w:r w:rsidRPr="00850176">
              <w:rPr>
                <w:rStyle w:val="ab"/>
                <w:rFonts w:hint="eastAsia"/>
              </w:rPr>
              <w:t>・ヘチマの種を観察して</w:t>
            </w:r>
            <w:r w:rsidR="00B14E62">
              <w:rPr>
                <w:rStyle w:val="ab"/>
                <w:rFonts w:hint="eastAsia"/>
              </w:rPr>
              <w:t>、</w:t>
            </w:r>
            <w:r w:rsidRPr="00850176">
              <w:rPr>
                <w:rStyle w:val="ab"/>
                <w:rFonts w:hint="eastAsia"/>
              </w:rPr>
              <w:t>記録する。</w:t>
            </w:r>
          </w:p>
          <w:p w14:paraId="5A72B339" w14:textId="77777777" w:rsidR="00850176" w:rsidRPr="00850176" w:rsidRDefault="00850176" w:rsidP="00850176">
            <w:pPr>
              <w:widowControl/>
              <w:tabs>
                <w:tab w:val="right" w:pos="3445"/>
              </w:tabs>
              <w:autoSpaceDE w:val="0"/>
              <w:autoSpaceDN w:val="0"/>
              <w:adjustRightInd w:val="0"/>
              <w:spacing w:line="200" w:lineRule="exact"/>
              <w:ind w:leftChars="100" w:left="400" w:rightChars="50" w:right="130" w:hangingChars="100" w:hanging="140"/>
              <w:jc w:val="left"/>
              <w:rPr>
                <w:rStyle w:val="ab"/>
              </w:rPr>
            </w:pPr>
            <w:r w:rsidRPr="00850176">
              <w:rPr>
                <w:rStyle w:val="ab"/>
                <w:rFonts w:hint="eastAsia"/>
              </w:rPr>
              <w:t>・ヘチマの種をまく。</w:t>
            </w:r>
          </w:p>
          <w:p w14:paraId="174571BA" w14:textId="04CB44DB" w:rsidR="003C1176" w:rsidRPr="003C1176" w:rsidRDefault="00850176" w:rsidP="00556F5C">
            <w:pPr>
              <w:widowControl/>
              <w:tabs>
                <w:tab w:val="right" w:pos="3445"/>
              </w:tabs>
              <w:autoSpaceDE w:val="0"/>
              <w:autoSpaceDN w:val="0"/>
              <w:adjustRightInd w:val="0"/>
              <w:spacing w:line="200" w:lineRule="exact"/>
              <w:ind w:leftChars="100" w:left="400" w:rightChars="50" w:right="130" w:hangingChars="100" w:hanging="140"/>
              <w:jc w:val="right"/>
              <w:rPr>
                <w:rStyle w:val="ab"/>
              </w:rPr>
            </w:pPr>
            <w:r w:rsidRPr="00850176">
              <w:rPr>
                <w:rStyle w:val="ab"/>
                <w:rFonts w:hint="eastAsia"/>
              </w:rPr>
              <w:t>・ヘチマの成長のようすを観察して、記録する。</w:t>
            </w:r>
            <w:r w:rsidRPr="00850176">
              <w:rPr>
                <w:rStyle w:val="ab"/>
                <w:rFonts w:hint="eastAsia"/>
              </w:rPr>
              <w:t xml:space="preserve">  </w:t>
            </w:r>
            <w:r w:rsidR="00637AA7">
              <w:rPr>
                <w:rStyle w:val="ab"/>
                <w:rFonts w:hint="eastAsia"/>
                <w:b/>
              </w:rPr>
              <w:t>（</w:t>
            </w:r>
            <w:r w:rsidRPr="00556F5C">
              <w:rPr>
                <w:rStyle w:val="ab"/>
                <w:rFonts w:hint="eastAsia"/>
                <w:b/>
              </w:rPr>
              <w:t>活動</w:t>
            </w:r>
            <w:r w:rsidR="00637AA7">
              <w:rPr>
                <w:rStyle w:val="ab"/>
                <w:rFonts w:hint="eastAsia"/>
                <w:b/>
              </w:rPr>
              <w:t>）</w:t>
            </w:r>
          </w:p>
        </w:tc>
        <w:tc>
          <w:tcPr>
            <w:tcW w:w="283" w:type="dxa"/>
            <w:tcBorders>
              <w:top w:val="nil"/>
              <w:bottom w:val="nil"/>
            </w:tcBorders>
            <w:vAlign w:val="center"/>
          </w:tcPr>
          <w:p w14:paraId="5E28BC4B" w14:textId="18BFF38F" w:rsidR="003C1176" w:rsidRPr="0082008D" w:rsidRDefault="003C1176" w:rsidP="0082008D">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nil"/>
              <w:bottom w:val="nil"/>
            </w:tcBorders>
            <w:textDirection w:val="tbRlV"/>
            <w:vAlign w:val="center"/>
          </w:tcPr>
          <w:p w14:paraId="5BCC6D46" w14:textId="7FF3566E" w:rsidR="003C1176" w:rsidRPr="0082008D" w:rsidRDefault="00850176" w:rsidP="003C1176">
            <w:pPr>
              <w:snapToGrid w:val="0"/>
              <w:spacing w:line="200" w:lineRule="exact"/>
              <w:ind w:left="113" w:right="113"/>
              <w:jc w:val="center"/>
              <w:rPr>
                <w:rFonts w:asciiTheme="majorEastAsia" w:eastAsiaTheme="majorEastAsia" w:hAnsiTheme="majorEastAsia"/>
                <w:sz w:val="14"/>
                <w:szCs w:val="14"/>
              </w:rPr>
            </w:pPr>
            <w:r w:rsidRPr="00850176">
              <w:rPr>
                <w:rFonts w:asciiTheme="majorEastAsia" w:eastAsiaTheme="majorEastAsia" w:hAnsiTheme="majorEastAsia"/>
                <w:sz w:val="14"/>
                <w:szCs w:val="14"/>
                <w:eastAsianLayout w:id="2094759938" w:vert="1" w:vertCompress="1"/>
              </w:rPr>
              <w:t>12</w:t>
            </w:r>
            <w:r w:rsidR="003C1176" w:rsidRPr="00553402">
              <w:rPr>
                <w:rFonts w:asciiTheme="majorEastAsia" w:eastAsiaTheme="majorEastAsia" w:hAnsiTheme="majorEastAsia" w:hint="eastAsia"/>
                <w:sz w:val="14"/>
                <w:szCs w:val="14"/>
              </w:rPr>
              <w:t>～</w:t>
            </w:r>
            <w:r w:rsidRPr="00850176">
              <w:rPr>
                <w:rFonts w:asciiTheme="majorEastAsia" w:eastAsiaTheme="majorEastAsia" w:hAnsiTheme="majorEastAsia"/>
                <w:sz w:val="14"/>
                <w:szCs w:val="14"/>
                <w:eastAsianLayout w:id="2094759939" w:vert="1" w:vertCompress="1"/>
              </w:rPr>
              <w:t>13</w:t>
            </w:r>
          </w:p>
        </w:tc>
        <w:tc>
          <w:tcPr>
            <w:tcW w:w="283" w:type="dxa"/>
            <w:tcBorders>
              <w:top w:val="nil"/>
              <w:bottom w:val="nil"/>
            </w:tcBorders>
            <w:vAlign w:val="center"/>
          </w:tcPr>
          <w:p w14:paraId="4C890313" w14:textId="4C374EF7" w:rsidR="003C1176" w:rsidRDefault="00850176" w:rsidP="0082008D">
            <w:pPr>
              <w:snapToGrid w:val="0"/>
              <w:spacing w:line="200" w:lineRule="exact"/>
              <w:jc w:val="center"/>
              <w:rPr>
                <w:rFonts w:asciiTheme="majorEastAsia" w:eastAsiaTheme="majorEastAsia" w:hAnsiTheme="majorEastAsia"/>
                <w:b/>
                <w:sz w:val="14"/>
                <w:szCs w:val="14"/>
              </w:rPr>
            </w:pPr>
            <w:r w:rsidRPr="00850176">
              <w:rPr>
                <w:rFonts w:asciiTheme="majorEastAsia" w:eastAsiaTheme="majorEastAsia" w:hAnsiTheme="majorEastAsia" w:hint="eastAsia"/>
                <w:b/>
                <w:sz w:val="14"/>
                <w:szCs w:val="14"/>
              </w:rPr>
              <w:t>態</w:t>
            </w:r>
          </w:p>
        </w:tc>
        <w:tc>
          <w:tcPr>
            <w:tcW w:w="283" w:type="dxa"/>
            <w:tcBorders>
              <w:top w:val="nil"/>
              <w:bottom w:val="nil"/>
            </w:tcBorders>
            <w:vAlign w:val="center"/>
          </w:tcPr>
          <w:p w14:paraId="3F47D847" w14:textId="00E39411" w:rsidR="003C1176" w:rsidRDefault="00637AA7" w:rsidP="00E2131E">
            <w:pPr>
              <w:jc w:val="center"/>
            </w:pPr>
            <w:r w:rsidRPr="00257472">
              <w:rPr>
                <w:rFonts w:asciiTheme="majorEastAsia" w:eastAsiaTheme="majorEastAsia" w:hAnsiTheme="majorEastAsia" w:hint="eastAsia"/>
                <w:sz w:val="14"/>
                <w:szCs w:val="14"/>
              </w:rPr>
              <w:t>◎</w:t>
            </w:r>
          </w:p>
        </w:tc>
        <w:tc>
          <w:tcPr>
            <w:tcW w:w="4056" w:type="dxa"/>
            <w:tcBorders>
              <w:top w:val="nil"/>
              <w:bottom w:val="nil"/>
              <w:right w:val="nil"/>
            </w:tcBorders>
            <w:tcMar>
              <w:top w:w="57" w:type="dxa"/>
              <w:left w:w="142" w:type="dxa"/>
              <w:bottom w:w="57" w:type="dxa"/>
              <w:right w:w="142" w:type="dxa"/>
            </w:tcMar>
          </w:tcPr>
          <w:p w14:paraId="4240F69B" w14:textId="22613EB7" w:rsidR="003C1176" w:rsidRPr="00E2131E" w:rsidRDefault="0020691E" w:rsidP="0020691E">
            <w:pPr>
              <w:widowControl/>
              <w:tabs>
                <w:tab w:val="right" w:pos="3835"/>
              </w:tabs>
              <w:topLinePunct/>
              <w:autoSpaceDE w:val="0"/>
              <w:autoSpaceDN w:val="0"/>
              <w:adjustRightInd w:val="0"/>
              <w:spacing w:line="200" w:lineRule="exact"/>
              <w:jc w:val="left"/>
              <w:rPr>
                <w:rStyle w:val="ab"/>
              </w:rPr>
            </w:pPr>
            <w:r w:rsidRPr="0020691E">
              <w:rPr>
                <w:rFonts w:asciiTheme="majorEastAsia" w:eastAsiaTheme="majorEastAsia" w:hAnsiTheme="majorEastAsia" w:hint="eastAsia"/>
                <w:b/>
                <w:sz w:val="14"/>
                <w:szCs w:val="14"/>
              </w:rPr>
              <w:t>【態①】 ヘチマを育てる活動に進んで取り組み</w:t>
            </w:r>
            <w:r w:rsidR="00B14E62">
              <w:rPr>
                <w:rFonts w:asciiTheme="majorEastAsia" w:eastAsiaTheme="majorEastAsia" w:hAnsiTheme="majorEastAsia" w:hint="eastAsia"/>
                <w:b/>
                <w:sz w:val="14"/>
                <w:szCs w:val="14"/>
              </w:rPr>
              <w:t>、</w:t>
            </w:r>
            <w:r w:rsidRPr="0020691E">
              <w:rPr>
                <w:rFonts w:asciiTheme="majorEastAsia" w:eastAsiaTheme="majorEastAsia" w:hAnsiTheme="majorEastAsia" w:hint="eastAsia"/>
                <w:b/>
                <w:sz w:val="14"/>
                <w:szCs w:val="14"/>
              </w:rPr>
              <w:t>友達と協力して水やりなどを行いながら</w:t>
            </w:r>
            <w:r w:rsidR="00B14E62">
              <w:rPr>
                <w:rFonts w:asciiTheme="majorEastAsia" w:eastAsiaTheme="majorEastAsia" w:hAnsiTheme="majorEastAsia" w:hint="eastAsia"/>
                <w:b/>
                <w:sz w:val="14"/>
                <w:szCs w:val="14"/>
              </w:rPr>
              <w:t>、</w:t>
            </w:r>
            <w:r w:rsidRPr="0020691E">
              <w:rPr>
                <w:rFonts w:asciiTheme="majorEastAsia" w:eastAsiaTheme="majorEastAsia" w:hAnsiTheme="majorEastAsia" w:hint="eastAsia"/>
                <w:b/>
                <w:sz w:val="14"/>
                <w:szCs w:val="14"/>
              </w:rPr>
              <w:t>問題解決しようとしているかを評価する。</w:t>
            </w:r>
            <w:r>
              <w:rPr>
                <w:rFonts w:asciiTheme="majorEastAsia" w:eastAsiaTheme="majorEastAsia" w:hAnsiTheme="majorEastAsia" w:hint="eastAsia"/>
                <w:b/>
                <w:sz w:val="14"/>
                <w:szCs w:val="14"/>
              </w:rPr>
              <w:t xml:space="preserve">　　　　　　　</w:t>
            </w:r>
            <w:r w:rsidRPr="0020691E">
              <w:rPr>
                <w:rFonts w:asciiTheme="majorEastAsia" w:eastAsiaTheme="majorEastAsia" w:hAnsiTheme="majorEastAsia" w:hint="eastAsia"/>
                <w:b/>
                <w:sz w:val="14"/>
                <w:szCs w:val="14"/>
              </w:rPr>
              <w:t>【発言分析・行動観察】</w:t>
            </w:r>
          </w:p>
        </w:tc>
        <w:tc>
          <w:tcPr>
            <w:tcW w:w="652" w:type="dxa"/>
            <w:tcBorders>
              <w:top w:val="nil"/>
              <w:left w:val="nil"/>
              <w:bottom w:val="nil"/>
            </w:tcBorders>
            <w:tcMar>
              <w:top w:w="57" w:type="dxa"/>
              <w:left w:w="142" w:type="dxa"/>
              <w:bottom w:w="57" w:type="dxa"/>
              <w:right w:w="142" w:type="dxa"/>
            </w:tcMar>
          </w:tcPr>
          <w:p w14:paraId="514177D7" w14:textId="77777777" w:rsidR="003C1176" w:rsidRPr="00E2131E" w:rsidRDefault="003C1176" w:rsidP="00E2131E">
            <w:pPr>
              <w:snapToGrid w:val="0"/>
              <w:spacing w:line="200" w:lineRule="exact"/>
              <w:rPr>
                <w:rStyle w:val="ab"/>
              </w:rPr>
            </w:pPr>
          </w:p>
        </w:tc>
        <w:tc>
          <w:tcPr>
            <w:tcW w:w="652" w:type="dxa"/>
            <w:tcBorders>
              <w:top w:val="nil"/>
              <w:bottom w:val="nil"/>
              <w:right w:val="nil"/>
            </w:tcBorders>
            <w:tcMar>
              <w:top w:w="57" w:type="dxa"/>
              <w:left w:w="142" w:type="dxa"/>
              <w:bottom w:w="57" w:type="dxa"/>
              <w:right w:w="142" w:type="dxa"/>
            </w:tcMar>
          </w:tcPr>
          <w:p w14:paraId="579F63A6" w14:textId="77777777" w:rsidR="003C1176" w:rsidRPr="00E2131E" w:rsidRDefault="003C1176" w:rsidP="00E2131E">
            <w:pPr>
              <w:snapToGrid w:val="0"/>
              <w:spacing w:line="200" w:lineRule="exact"/>
              <w:rPr>
                <w:rStyle w:val="ab"/>
              </w:rPr>
            </w:pPr>
          </w:p>
        </w:tc>
        <w:tc>
          <w:tcPr>
            <w:tcW w:w="4344" w:type="dxa"/>
            <w:tcBorders>
              <w:top w:val="nil"/>
              <w:left w:val="nil"/>
              <w:bottom w:val="nil"/>
            </w:tcBorders>
            <w:tcMar>
              <w:top w:w="57" w:type="dxa"/>
              <w:left w:w="142" w:type="dxa"/>
              <w:bottom w:w="57" w:type="dxa"/>
              <w:right w:w="142" w:type="dxa"/>
            </w:tcMar>
          </w:tcPr>
          <w:p w14:paraId="18BEAA67" w14:textId="39D21DE3" w:rsidR="003C1176" w:rsidRPr="00E2131E" w:rsidRDefault="0020691E" w:rsidP="00E2131E">
            <w:pPr>
              <w:widowControl/>
              <w:autoSpaceDE w:val="0"/>
              <w:autoSpaceDN w:val="0"/>
              <w:adjustRightInd w:val="0"/>
              <w:spacing w:line="200" w:lineRule="exact"/>
              <w:jc w:val="left"/>
              <w:rPr>
                <w:rStyle w:val="ab"/>
              </w:rPr>
            </w:pPr>
            <w:r w:rsidRPr="0020691E">
              <w:rPr>
                <w:rStyle w:val="ab"/>
                <w:rFonts w:hint="eastAsia"/>
              </w:rPr>
              <w:t>ヘチマを育てる活動に進んで取り組み</w:t>
            </w:r>
            <w:r w:rsidR="00B14E62">
              <w:rPr>
                <w:rStyle w:val="ab"/>
                <w:rFonts w:hint="eastAsia"/>
              </w:rPr>
              <w:t>、</w:t>
            </w:r>
            <w:r w:rsidRPr="0020691E">
              <w:rPr>
                <w:rStyle w:val="ab"/>
                <w:rFonts w:hint="eastAsia"/>
              </w:rPr>
              <w:t>友達と協力して欠かさず水やりを行ったり</w:t>
            </w:r>
            <w:r w:rsidR="00B14E62">
              <w:rPr>
                <w:rStyle w:val="ab"/>
                <w:rFonts w:hint="eastAsia"/>
              </w:rPr>
              <w:t>、</w:t>
            </w:r>
            <w:r w:rsidRPr="0020691E">
              <w:rPr>
                <w:rStyle w:val="ab"/>
                <w:rFonts w:hint="eastAsia"/>
              </w:rPr>
              <w:t>定期的に成長の様子と気温を調べたりしながら</w:t>
            </w:r>
            <w:r w:rsidR="00B14E62">
              <w:rPr>
                <w:rStyle w:val="ab"/>
                <w:rFonts w:hint="eastAsia"/>
              </w:rPr>
              <w:t>、</w:t>
            </w:r>
            <w:r w:rsidRPr="0020691E">
              <w:rPr>
                <w:rStyle w:val="ab"/>
                <w:rFonts w:hint="eastAsia"/>
              </w:rPr>
              <w:t>粘り強く問題解決しようとしている。</w:t>
            </w:r>
          </w:p>
        </w:tc>
        <w:tc>
          <w:tcPr>
            <w:tcW w:w="4383" w:type="dxa"/>
            <w:tcBorders>
              <w:top w:val="nil"/>
              <w:bottom w:val="nil"/>
              <w:right w:val="nil"/>
            </w:tcBorders>
            <w:shd w:val="clear" w:color="auto" w:fill="auto"/>
            <w:tcMar>
              <w:top w:w="57" w:type="dxa"/>
              <w:left w:w="142" w:type="dxa"/>
              <w:bottom w:w="57" w:type="dxa"/>
              <w:right w:w="142" w:type="dxa"/>
            </w:tcMar>
          </w:tcPr>
          <w:p w14:paraId="659BF5C0" w14:textId="7B244A8C" w:rsidR="003C1176" w:rsidRPr="00E2131E" w:rsidRDefault="0020691E" w:rsidP="00E2131E">
            <w:pPr>
              <w:widowControl/>
              <w:autoSpaceDE w:val="0"/>
              <w:autoSpaceDN w:val="0"/>
              <w:adjustRightInd w:val="0"/>
              <w:spacing w:line="200" w:lineRule="exact"/>
              <w:jc w:val="left"/>
              <w:rPr>
                <w:rStyle w:val="ab"/>
              </w:rPr>
            </w:pPr>
            <w:r w:rsidRPr="0020691E">
              <w:rPr>
                <w:rStyle w:val="ab"/>
                <w:rFonts w:hint="eastAsia"/>
              </w:rPr>
              <w:t>調べる目的を確認したり</w:t>
            </w:r>
            <w:r w:rsidR="00B14E62">
              <w:rPr>
                <w:rStyle w:val="ab"/>
                <w:rFonts w:hint="eastAsia"/>
              </w:rPr>
              <w:t>、</w:t>
            </w:r>
            <w:r w:rsidRPr="0020691E">
              <w:rPr>
                <w:rStyle w:val="ab"/>
                <w:rFonts w:hint="eastAsia"/>
              </w:rPr>
              <w:t>一緒に水やりに行って</w:t>
            </w:r>
            <w:r w:rsidR="00B14E62">
              <w:rPr>
                <w:rStyle w:val="ab"/>
                <w:rFonts w:hint="eastAsia"/>
              </w:rPr>
              <w:t>、</w:t>
            </w:r>
            <w:r w:rsidRPr="0020691E">
              <w:rPr>
                <w:rStyle w:val="ab"/>
                <w:rFonts w:hint="eastAsia"/>
              </w:rPr>
              <w:t>ヘチマの様子で変わった点はないかを問いかけ</w:t>
            </w:r>
            <w:r w:rsidR="00B14E62">
              <w:rPr>
                <w:rStyle w:val="ab"/>
                <w:rFonts w:hint="eastAsia"/>
              </w:rPr>
              <w:t>、</w:t>
            </w:r>
            <w:r w:rsidR="00637AA7">
              <w:rPr>
                <w:rStyle w:val="ab"/>
                <w:rFonts w:hint="eastAsia"/>
              </w:rPr>
              <w:t>児童</w:t>
            </w:r>
            <w:r w:rsidRPr="0020691E">
              <w:rPr>
                <w:rStyle w:val="ab"/>
                <w:rFonts w:hint="eastAsia"/>
              </w:rPr>
              <w:t>の発見を認めたりして</w:t>
            </w:r>
            <w:r w:rsidR="00B14E62">
              <w:rPr>
                <w:rStyle w:val="ab"/>
                <w:rFonts w:hint="eastAsia"/>
              </w:rPr>
              <w:t>、</w:t>
            </w:r>
            <w:r w:rsidRPr="0020691E">
              <w:rPr>
                <w:rStyle w:val="ab"/>
                <w:rFonts w:hint="eastAsia"/>
              </w:rPr>
              <w:t>目的をもって栽培に取り組むことができるように</w:t>
            </w:r>
            <w:r w:rsidR="00B14E62">
              <w:rPr>
                <w:rStyle w:val="ab"/>
                <w:rFonts w:hint="eastAsia"/>
              </w:rPr>
              <w:t>、</w:t>
            </w:r>
            <w:r w:rsidRPr="0020691E">
              <w:rPr>
                <w:rStyle w:val="ab"/>
                <w:rFonts w:hint="eastAsia"/>
              </w:rPr>
              <w:t>助言・援助する。</w:t>
            </w:r>
          </w:p>
        </w:tc>
        <w:tc>
          <w:tcPr>
            <w:tcW w:w="120" w:type="dxa"/>
            <w:tcBorders>
              <w:top w:val="nil"/>
              <w:left w:val="nil"/>
              <w:bottom w:val="nil"/>
            </w:tcBorders>
            <w:shd w:val="clear" w:color="auto" w:fill="auto"/>
          </w:tcPr>
          <w:p w14:paraId="2B2FB9C4" w14:textId="77777777" w:rsidR="003C1176" w:rsidRDefault="003C1176"/>
        </w:tc>
      </w:tr>
      <w:tr w:rsidR="003C1176" w14:paraId="16354394" w14:textId="77777777" w:rsidTr="003C1176">
        <w:trPr>
          <w:cantSplit/>
          <w:trHeight w:hRule="exact" w:val="227"/>
        </w:trPr>
        <w:tc>
          <w:tcPr>
            <w:tcW w:w="104" w:type="dxa"/>
            <w:tcBorders>
              <w:top w:val="nil"/>
              <w:bottom w:val="nil"/>
              <w:right w:val="nil"/>
            </w:tcBorders>
          </w:tcPr>
          <w:p w14:paraId="655BA882" w14:textId="77777777" w:rsidR="003C1176" w:rsidRPr="009D4699" w:rsidRDefault="003C1176" w:rsidP="00B5468F">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Pr>
          <w:p w14:paraId="085C6144" w14:textId="3D70A2DD" w:rsidR="003C1176" w:rsidRPr="003C1176" w:rsidRDefault="003C1176" w:rsidP="00B5468F">
            <w:pPr>
              <w:snapToGrid w:val="0"/>
              <w:spacing w:line="200" w:lineRule="exact"/>
              <w:ind w:leftChars="50" w:left="130" w:rightChars="50" w:right="130"/>
              <w:rPr>
                <w:rStyle w:val="ab"/>
              </w:rPr>
            </w:pPr>
            <w:r w:rsidRPr="003C1176">
              <w:rPr>
                <w:rStyle w:val="ab"/>
                <w:noProof/>
              </w:rPr>
              <mc:AlternateContent>
                <mc:Choice Requires="wpg">
                  <w:drawing>
                    <wp:anchor distT="0" distB="0" distL="114300" distR="114300" simplePos="0" relativeHeight="251611136" behindDoc="0" locked="0" layoutInCell="1" allowOverlap="1" wp14:anchorId="2524D56C" wp14:editId="35B0D65F">
                      <wp:simplePos x="0" y="0"/>
                      <wp:positionH relativeFrom="column">
                        <wp:posOffset>36195</wp:posOffset>
                      </wp:positionH>
                      <wp:positionV relativeFrom="line">
                        <wp:posOffset>0</wp:posOffset>
                      </wp:positionV>
                      <wp:extent cx="11817985" cy="114300"/>
                      <wp:effectExtent l="0" t="0" r="0" b="12700"/>
                      <wp:wrapNone/>
                      <wp:docPr id="16" name="グループ化 28"/>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20" name="グループ化 23"/>
                              <wpg:cNvGrpSpPr/>
                              <wpg:grpSpPr>
                                <a:xfrm>
                                  <a:off x="0" y="0"/>
                                  <a:ext cx="107950" cy="107950"/>
                                  <a:chOff x="0" y="0"/>
                                  <a:chExt cx="107950" cy="107950"/>
                                </a:xfrm>
                              </wpg:grpSpPr>
                              <wps:wsp>
                                <wps:cNvPr id="25" name="角丸四角形 25"/>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テキスト ボックス 22"/>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B7439D" w14:textId="04BCE4E0" w:rsidR="00477D54" w:rsidRPr="000674B1" w:rsidRDefault="00477D54" w:rsidP="003C1176">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b/>
                                          <w:color w:val="FFFFFF" w:themeColor="background1"/>
                                          <w:sz w:val="14"/>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30" name="グループ化 27"/>
                              <wpg:cNvGrpSpPr/>
                              <wpg:grpSpPr>
                                <a:xfrm>
                                  <a:off x="121341" y="0"/>
                                  <a:ext cx="11696701" cy="114300"/>
                                  <a:chOff x="-1" y="0"/>
                                  <a:chExt cx="11696701" cy="114300"/>
                                </a:xfrm>
                              </wpg:grpSpPr>
                              <wps:wsp>
                                <wps:cNvPr id="31" name="正方形/長方形 31"/>
                                <wps:cNvSpPr/>
                                <wps:spPr>
                                  <a:xfrm>
                                    <a:off x="0" y="0"/>
                                    <a:ext cx="1169670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テキスト ボックス 24"/>
                                <wps:cNvSpPr txBox="1"/>
                                <wps:spPr>
                                  <a:xfrm>
                                    <a:off x="-1" y="0"/>
                                    <a:ext cx="540003"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597C92" w14:textId="5219F81F" w:rsidR="00477D54" w:rsidRPr="00574A35" w:rsidRDefault="00477D54" w:rsidP="003C1176">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記録の整理</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524D56C" id="_x0000_s1053" style="position:absolute;left:0;text-align:left;margin-left:2.85pt;margin-top:0;width:930.55pt;height:9pt;z-index:251611136;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">
                      <v:group id="グループ化 23" o:spid="_x0000_s1054"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oundrect id="角丸四角形 25" o:spid="_x0000_s1055"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" fillcolor="black [3200]" strokecolor="black [1600]" strokeweight="2pt"/>
                        <v:shape id="テキスト ボックス 22" o:spid="_x0000_s1056"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" filled="f" stroked="f" strokeweight=".5pt">
                          <v:textbox inset="0,0,0,0">
                            <w:txbxContent>
                              <w:p w14:paraId="34B7439D" w14:textId="04BCE4E0" w:rsidR="00477D54" w:rsidRPr="000674B1" w:rsidRDefault="00477D54" w:rsidP="003C1176">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b/>
                                    <w:color w:val="FFFFFF" w:themeColor="background1"/>
                                    <w:sz w:val="14"/>
                                  </w:rPr>
                                  <w:t>3</w:t>
                                </w:r>
                              </w:p>
                            </w:txbxContent>
                          </v:textbox>
                        </v:shape>
                      </v:group>
                      <v:group id="グループ化 27" o:spid="_x0000_s1057"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正方形/長方形 31" o:spid="_x0000_s1058"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" fillcolor="#5a5a5a [2109]" stroked="f" strokeweight="2pt">
                          <v:fill color2="white [3212]" angle="90" colors="0 #595959;38666f #c4c4c4;62259f white" focus="100%" type="gradient"/>
                        </v:rect>
                        <v:shape id="テキスト ボックス 24" o:spid="_x0000_s1059" type="#_x0000_t202" style="position:absolute;width:540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" fillcolor="white [3212]" stroked="f" strokeweight=".5pt">
                          <v:textbox inset="1mm,0,0,0">
                            <w:txbxContent>
                              <w:p w14:paraId="08597C92" w14:textId="5219F81F" w:rsidR="00477D54" w:rsidRPr="00574A35" w:rsidRDefault="00477D54" w:rsidP="003C1176">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記録の整理</w:t>
                                </w:r>
                              </w:p>
                            </w:txbxContent>
                          </v:textbox>
                        </v:shape>
                      </v:group>
                      <w10:wrap anchory="line"/>
                    </v:group>
                  </w:pict>
                </mc:Fallback>
              </mc:AlternateContent>
            </w:r>
          </w:p>
        </w:tc>
        <w:tc>
          <w:tcPr>
            <w:tcW w:w="283" w:type="dxa"/>
            <w:tcBorders>
              <w:top w:val="nil"/>
              <w:bottom w:val="nil"/>
            </w:tcBorders>
            <w:vAlign w:val="center"/>
          </w:tcPr>
          <w:p w14:paraId="5B0C1F9B" w14:textId="77777777" w:rsidR="003C1176" w:rsidRPr="0082008D" w:rsidRDefault="003C1176" w:rsidP="0082008D">
            <w:pPr>
              <w:snapToGrid w:val="0"/>
              <w:spacing w:line="200" w:lineRule="exact"/>
              <w:jc w:val="center"/>
              <w:rPr>
                <w:rFonts w:asciiTheme="majorEastAsia" w:eastAsiaTheme="majorEastAsia" w:hAnsiTheme="majorEastAsia"/>
                <w:sz w:val="14"/>
                <w:szCs w:val="14"/>
              </w:rPr>
            </w:pPr>
          </w:p>
        </w:tc>
        <w:tc>
          <w:tcPr>
            <w:tcW w:w="283" w:type="dxa"/>
            <w:tcBorders>
              <w:top w:val="nil"/>
              <w:bottom w:val="nil"/>
            </w:tcBorders>
            <w:textDirection w:val="tbRlV"/>
            <w:vAlign w:val="center"/>
          </w:tcPr>
          <w:p w14:paraId="7B255618" w14:textId="77777777" w:rsidR="003C1176" w:rsidRPr="0082008D" w:rsidRDefault="003C1176" w:rsidP="00AA0F21">
            <w:pPr>
              <w:snapToGrid w:val="0"/>
              <w:spacing w:line="200" w:lineRule="exact"/>
              <w:ind w:left="113" w:right="113"/>
              <w:jc w:val="center"/>
              <w:rPr>
                <w:rFonts w:asciiTheme="majorEastAsia" w:eastAsiaTheme="majorEastAsia" w:hAnsiTheme="majorEastAsia"/>
                <w:sz w:val="14"/>
                <w:szCs w:val="14"/>
              </w:rPr>
            </w:pPr>
          </w:p>
        </w:tc>
        <w:tc>
          <w:tcPr>
            <w:tcW w:w="283" w:type="dxa"/>
            <w:tcBorders>
              <w:top w:val="nil"/>
              <w:bottom w:val="nil"/>
            </w:tcBorders>
            <w:vAlign w:val="center"/>
          </w:tcPr>
          <w:p w14:paraId="6264E049" w14:textId="77777777" w:rsidR="003C1176" w:rsidRDefault="003C1176" w:rsidP="0082008D">
            <w:pPr>
              <w:snapToGrid w:val="0"/>
              <w:spacing w:line="200" w:lineRule="exact"/>
              <w:jc w:val="center"/>
              <w:rPr>
                <w:rFonts w:asciiTheme="majorEastAsia" w:eastAsiaTheme="majorEastAsia" w:hAnsiTheme="majorEastAsia"/>
                <w:b/>
                <w:sz w:val="14"/>
                <w:szCs w:val="14"/>
              </w:rPr>
            </w:pPr>
          </w:p>
        </w:tc>
        <w:tc>
          <w:tcPr>
            <w:tcW w:w="283" w:type="dxa"/>
            <w:tcBorders>
              <w:top w:val="nil"/>
              <w:bottom w:val="nil"/>
            </w:tcBorders>
          </w:tcPr>
          <w:p w14:paraId="52FD3D3D" w14:textId="77777777" w:rsidR="003C1176" w:rsidRDefault="003C1176" w:rsidP="00B5468F"/>
        </w:tc>
        <w:tc>
          <w:tcPr>
            <w:tcW w:w="4056" w:type="dxa"/>
            <w:tcBorders>
              <w:top w:val="nil"/>
              <w:bottom w:val="nil"/>
              <w:right w:val="nil"/>
            </w:tcBorders>
            <w:tcMar>
              <w:top w:w="57" w:type="dxa"/>
              <w:left w:w="142" w:type="dxa"/>
              <w:bottom w:w="57" w:type="dxa"/>
              <w:right w:w="142" w:type="dxa"/>
            </w:tcMar>
          </w:tcPr>
          <w:p w14:paraId="58233C81" w14:textId="77777777" w:rsidR="003C1176" w:rsidRPr="00E2131E" w:rsidRDefault="003C1176" w:rsidP="00E2131E">
            <w:pPr>
              <w:widowControl/>
              <w:tabs>
                <w:tab w:val="right" w:pos="3835"/>
              </w:tabs>
              <w:topLinePunct/>
              <w:autoSpaceDE w:val="0"/>
              <w:autoSpaceDN w:val="0"/>
              <w:adjustRightInd w:val="0"/>
              <w:spacing w:line="200" w:lineRule="exact"/>
              <w:jc w:val="left"/>
              <w:rPr>
                <w:rStyle w:val="ab"/>
              </w:rPr>
            </w:pPr>
          </w:p>
        </w:tc>
        <w:tc>
          <w:tcPr>
            <w:tcW w:w="652" w:type="dxa"/>
            <w:tcBorders>
              <w:top w:val="nil"/>
              <w:left w:val="nil"/>
              <w:bottom w:val="nil"/>
            </w:tcBorders>
            <w:tcMar>
              <w:top w:w="57" w:type="dxa"/>
              <w:left w:w="142" w:type="dxa"/>
              <w:bottom w:w="57" w:type="dxa"/>
              <w:right w:w="142" w:type="dxa"/>
            </w:tcMar>
          </w:tcPr>
          <w:p w14:paraId="5AD4F78E" w14:textId="77777777" w:rsidR="003C1176" w:rsidRPr="00E2131E" w:rsidRDefault="003C1176" w:rsidP="00E2131E">
            <w:pPr>
              <w:snapToGrid w:val="0"/>
              <w:spacing w:line="200" w:lineRule="exact"/>
              <w:rPr>
                <w:rStyle w:val="ab"/>
              </w:rPr>
            </w:pPr>
          </w:p>
        </w:tc>
        <w:tc>
          <w:tcPr>
            <w:tcW w:w="652" w:type="dxa"/>
            <w:tcBorders>
              <w:top w:val="nil"/>
              <w:bottom w:val="nil"/>
              <w:right w:val="nil"/>
            </w:tcBorders>
            <w:tcMar>
              <w:top w:w="57" w:type="dxa"/>
              <w:left w:w="142" w:type="dxa"/>
              <w:bottom w:w="57" w:type="dxa"/>
              <w:right w:w="142" w:type="dxa"/>
            </w:tcMar>
          </w:tcPr>
          <w:p w14:paraId="3729E27F" w14:textId="77777777" w:rsidR="003C1176" w:rsidRPr="00E2131E" w:rsidRDefault="003C1176" w:rsidP="00E2131E">
            <w:pPr>
              <w:snapToGrid w:val="0"/>
              <w:spacing w:line="200" w:lineRule="exact"/>
              <w:rPr>
                <w:rStyle w:val="ab"/>
              </w:rPr>
            </w:pPr>
          </w:p>
        </w:tc>
        <w:tc>
          <w:tcPr>
            <w:tcW w:w="4344" w:type="dxa"/>
            <w:tcBorders>
              <w:top w:val="nil"/>
              <w:left w:val="nil"/>
              <w:bottom w:val="nil"/>
            </w:tcBorders>
            <w:tcMar>
              <w:top w:w="57" w:type="dxa"/>
              <w:left w:w="142" w:type="dxa"/>
              <w:bottom w:w="57" w:type="dxa"/>
              <w:right w:w="142" w:type="dxa"/>
            </w:tcMar>
          </w:tcPr>
          <w:p w14:paraId="5CE2E8CB" w14:textId="77777777" w:rsidR="003C1176" w:rsidRPr="00E2131E" w:rsidRDefault="003C1176" w:rsidP="00E2131E">
            <w:pPr>
              <w:widowControl/>
              <w:autoSpaceDE w:val="0"/>
              <w:autoSpaceDN w:val="0"/>
              <w:adjustRightInd w:val="0"/>
              <w:spacing w:line="200" w:lineRule="exact"/>
              <w:jc w:val="left"/>
              <w:rPr>
                <w:rStyle w:val="ab"/>
              </w:rPr>
            </w:pPr>
          </w:p>
        </w:tc>
        <w:tc>
          <w:tcPr>
            <w:tcW w:w="4383" w:type="dxa"/>
            <w:tcBorders>
              <w:top w:val="nil"/>
              <w:bottom w:val="nil"/>
              <w:right w:val="nil"/>
            </w:tcBorders>
            <w:shd w:val="clear" w:color="auto" w:fill="auto"/>
            <w:tcMar>
              <w:top w:w="57" w:type="dxa"/>
              <w:left w:w="142" w:type="dxa"/>
              <w:bottom w:w="57" w:type="dxa"/>
              <w:right w:w="142" w:type="dxa"/>
            </w:tcMar>
          </w:tcPr>
          <w:p w14:paraId="0809989A" w14:textId="77777777" w:rsidR="003C1176" w:rsidRPr="00E2131E" w:rsidRDefault="003C1176" w:rsidP="00E2131E">
            <w:pPr>
              <w:widowControl/>
              <w:autoSpaceDE w:val="0"/>
              <w:autoSpaceDN w:val="0"/>
              <w:adjustRightInd w:val="0"/>
              <w:spacing w:line="200" w:lineRule="exact"/>
              <w:jc w:val="left"/>
              <w:rPr>
                <w:rStyle w:val="ab"/>
              </w:rPr>
            </w:pPr>
          </w:p>
        </w:tc>
        <w:tc>
          <w:tcPr>
            <w:tcW w:w="120" w:type="dxa"/>
            <w:tcBorders>
              <w:top w:val="nil"/>
              <w:left w:val="nil"/>
              <w:bottom w:val="nil"/>
            </w:tcBorders>
            <w:shd w:val="clear" w:color="auto" w:fill="auto"/>
          </w:tcPr>
          <w:p w14:paraId="73301226" w14:textId="77777777" w:rsidR="003C1176" w:rsidRDefault="003C1176"/>
        </w:tc>
      </w:tr>
      <w:tr w:rsidR="00E2131E" w14:paraId="609A9DBC" w14:textId="77777777" w:rsidTr="003C1176">
        <w:trPr>
          <w:cantSplit/>
          <w:trHeight w:val="454"/>
        </w:trPr>
        <w:tc>
          <w:tcPr>
            <w:tcW w:w="104" w:type="dxa"/>
            <w:tcBorders>
              <w:top w:val="nil"/>
              <w:bottom w:val="nil"/>
              <w:right w:val="nil"/>
            </w:tcBorders>
          </w:tcPr>
          <w:p w14:paraId="132F740E" w14:textId="77777777" w:rsidR="00E2131E" w:rsidRPr="009D4699" w:rsidRDefault="00E2131E" w:rsidP="00B5468F">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Pr>
          <w:p w14:paraId="483AEFE3" w14:textId="60C9743D" w:rsidR="00FD79A8" w:rsidRPr="00FD79A8" w:rsidRDefault="00FD79A8" w:rsidP="00FD79A8">
            <w:pPr>
              <w:widowControl/>
              <w:autoSpaceDE w:val="0"/>
              <w:autoSpaceDN w:val="0"/>
              <w:adjustRightInd w:val="0"/>
              <w:spacing w:line="200" w:lineRule="exact"/>
              <w:ind w:leftChars="100" w:left="400" w:rightChars="50" w:right="130" w:hangingChars="100" w:hanging="140"/>
              <w:jc w:val="left"/>
              <w:rPr>
                <w:rStyle w:val="ab"/>
              </w:rPr>
            </w:pPr>
            <w:r w:rsidRPr="00FD79A8">
              <w:rPr>
                <w:rStyle w:val="ab"/>
                <w:rFonts w:hint="eastAsia"/>
              </w:rPr>
              <w:t>・これまでの個人の記録をクラス全体やグループ別で工夫して整理し</w:t>
            </w:r>
            <w:r w:rsidR="00B14E62">
              <w:rPr>
                <w:rStyle w:val="ab"/>
                <w:rFonts w:hint="eastAsia"/>
              </w:rPr>
              <w:t>、</w:t>
            </w:r>
            <w:r w:rsidRPr="00FD79A8">
              <w:rPr>
                <w:rStyle w:val="ab"/>
                <w:rFonts w:hint="eastAsia"/>
              </w:rPr>
              <w:t>春の動物や植物のようすについてまとめる。</w:t>
            </w:r>
          </w:p>
          <w:p w14:paraId="1811BD4C" w14:textId="5DA12B63" w:rsidR="00FD79A8" w:rsidRPr="00FD79A8" w:rsidRDefault="00FD79A8" w:rsidP="00FD79A8">
            <w:pPr>
              <w:widowControl/>
              <w:autoSpaceDE w:val="0"/>
              <w:autoSpaceDN w:val="0"/>
              <w:adjustRightInd w:val="0"/>
              <w:spacing w:line="200" w:lineRule="exact"/>
              <w:ind w:leftChars="100" w:left="400" w:rightChars="50" w:right="130" w:hangingChars="100" w:hanging="140"/>
              <w:jc w:val="left"/>
              <w:rPr>
                <w:rStyle w:val="ab"/>
              </w:rPr>
            </w:pPr>
            <w:r w:rsidRPr="00FD79A8">
              <w:rPr>
                <w:rStyle w:val="ab"/>
                <w:rFonts w:hint="eastAsia"/>
              </w:rPr>
              <w:t>・植物や動物のこれからの変化について</w:t>
            </w:r>
            <w:r w:rsidR="00B14E62">
              <w:rPr>
                <w:rStyle w:val="ab"/>
                <w:rFonts w:hint="eastAsia"/>
              </w:rPr>
              <w:t>、</w:t>
            </w:r>
            <w:r w:rsidRPr="00FD79A8">
              <w:rPr>
                <w:rStyle w:val="ab"/>
                <w:rFonts w:hint="eastAsia"/>
              </w:rPr>
              <w:t>これまでに学んだことや経験したことを基に予想し</w:t>
            </w:r>
            <w:r w:rsidR="00B14E62">
              <w:rPr>
                <w:rStyle w:val="ab"/>
                <w:rFonts w:hint="eastAsia"/>
              </w:rPr>
              <w:t>、</w:t>
            </w:r>
            <w:r w:rsidRPr="00FD79A8">
              <w:rPr>
                <w:rStyle w:val="ab"/>
                <w:rFonts w:hint="eastAsia"/>
              </w:rPr>
              <w:t>話し合う。</w:t>
            </w:r>
          </w:p>
          <w:p w14:paraId="1E840A57" w14:textId="29BF757F" w:rsidR="00E2131E" w:rsidRPr="003C1176" w:rsidRDefault="00FD79A8" w:rsidP="00FD79A8">
            <w:pPr>
              <w:snapToGrid w:val="0"/>
              <w:spacing w:line="200" w:lineRule="exact"/>
              <w:ind w:leftChars="100" w:left="400" w:rightChars="50" w:right="130" w:hangingChars="100" w:hanging="140"/>
              <w:rPr>
                <w:rStyle w:val="ab"/>
              </w:rPr>
            </w:pPr>
            <w:r w:rsidRPr="00FD79A8">
              <w:rPr>
                <w:rStyle w:val="ab"/>
                <w:rFonts w:hint="eastAsia"/>
              </w:rPr>
              <w:t>・資料を読んで</w:t>
            </w:r>
            <w:r w:rsidR="00B14E62">
              <w:rPr>
                <w:rStyle w:val="ab"/>
                <w:rFonts w:hint="eastAsia"/>
              </w:rPr>
              <w:t>、</w:t>
            </w:r>
            <w:r w:rsidRPr="00FD79A8">
              <w:rPr>
                <w:rStyle w:val="ab"/>
                <w:rFonts w:hint="eastAsia"/>
              </w:rPr>
              <w:t>春の季節の特徴を捉える。</w:t>
            </w:r>
          </w:p>
        </w:tc>
        <w:tc>
          <w:tcPr>
            <w:tcW w:w="283" w:type="dxa"/>
            <w:vMerge w:val="restart"/>
            <w:tcBorders>
              <w:top w:val="nil"/>
            </w:tcBorders>
            <w:vAlign w:val="center"/>
          </w:tcPr>
          <w:p w14:paraId="4A8D697F" w14:textId="27783C5E" w:rsidR="00E2131E" w:rsidRPr="0082008D" w:rsidRDefault="00E2131E" w:rsidP="0082008D">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vMerge w:val="restart"/>
            <w:tcBorders>
              <w:top w:val="nil"/>
            </w:tcBorders>
            <w:textDirection w:val="tbRlV"/>
            <w:vAlign w:val="center"/>
          </w:tcPr>
          <w:p w14:paraId="2E150853" w14:textId="78463CD9" w:rsidR="00E2131E" w:rsidRPr="0082008D" w:rsidRDefault="00FD79A8" w:rsidP="00E2131E">
            <w:pPr>
              <w:snapToGrid w:val="0"/>
              <w:spacing w:line="200" w:lineRule="exact"/>
              <w:ind w:left="113" w:right="113"/>
              <w:jc w:val="center"/>
              <w:rPr>
                <w:rFonts w:asciiTheme="majorEastAsia" w:eastAsiaTheme="majorEastAsia" w:hAnsiTheme="majorEastAsia"/>
                <w:sz w:val="14"/>
                <w:szCs w:val="14"/>
              </w:rPr>
            </w:pPr>
            <w:r w:rsidRPr="00FD79A8">
              <w:rPr>
                <w:rFonts w:asciiTheme="majorEastAsia" w:eastAsiaTheme="majorEastAsia" w:hAnsiTheme="majorEastAsia"/>
                <w:sz w:val="14"/>
                <w:szCs w:val="14"/>
                <w:eastAsianLayout w:id="2094759938" w:vert="1" w:vertCompress="1"/>
              </w:rPr>
              <w:t>14</w:t>
            </w:r>
            <w:r w:rsidR="00E2131E" w:rsidRPr="00553402">
              <w:rPr>
                <w:rFonts w:asciiTheme="majorEastAsia" w:eastAsiaTheme="majorEastAsia" w:hAnsiTheme="majorEastAsia" w:hint="eastAsia"/>
                <w:sz w:val="14"/>
                <w:szCs w:val="14"/>
              </w:rPr>
              <w:t>～</w:t>
            </w:r>
            <w:r w:rsidRPr="00FD79A8">
              <w:rPr>
                <w:rFonts w:asciiTheme="majorEastAsia" w:eastAsiaTheme="majorEastAsia" w:hAnsiTheme="majorEastAsia"/>
                <w:sz w:val="14"/>
                <w:szCs w:val="14"/>
                <w:eastAsianLayout w:id="2094759939" w:vert="1" w:vertCompress="1"/>
              </w:rPr>
              <w:t>15</w:t>
            </w:r>
          </w:p>
        </w:tc>
        <w:tc>
          <w:tcPr>
            <w:tcW w:w="283" w:type="dxa"/>
            <w:tcBorders>
              <w:top w:val="nil"/>
              <w:bottom w:val="dashSmallGap" w:sz="4" w:space="0" w:color="auto"/>
            </w:tcBorders>
            <w:vAlign w:val="center"/>
          </w:tcPr>
          <w:p w14:paraId="77ED3429" w14:textId="0ED03939" w:rsidR="00E2131E" w:rsidRDefault="00E2131E" w:rsidP="0082008D">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nil"/>
              <w:bottom w:val="dashSmallGap" w:sz="4" w:space="0" w:color="auto"/>
            </w:tcBorders>
          </w:tcPr>
          <w:p w14:paraId="61F70B31" w14:textId="77777777" w:rsidR="00E2131E" w:rsidRDefault="00E2131E" w:rsidP="00B5468F"/>
        </w:tc>
        <w:tc>
          <w:tcPr>
            <w:tcW w:w="4056" w:type="dxa"/>
            <w:tcBorders>
              <w:top w:val="nil"/>
              <w:bottom w:val="dashSmallGap" w:sz="4" w:space="0" w:color="auto"/>
              <w:right w:val="nil"/>
            </w:tcBorders>
            <w:tcMar>
              <w:top w:w="57" w:type="dxa"/>
              <w:left w:w="142" w:type="dxa"/>
              <w:bottom w:w="57" w:type="dxa"/>
              <w:right w:w="142" w:type="dxa"/>
            </w:tcMar>
          </w:tcPr>
          <w:p w14:paraId="5D755235" w14:textId="13107BCC" w:rsidR="00E2131E" w:rsidRPr="00556F5C" w:rsidRDefault="00FD79A8" w:rsidP="00556F5C">
            <w:pPr>
              <w:widowControl/>
              <w:tabs>
                <w:tab w:val="right" w:pos="3835"/>
              </w:tabs>
              <w:topLinePunct/>
              <w:autoSpaceDE w:val="0"/>
              <w:autoSpaceDN w:val="0"/>
              <w:adjustRightInd w:val="0"/>
              <w:spacing w:line="200" w:lineRule="exact"/>
              <w:jc w:val="left"/>
              <w:rPr>
                <w:rStyle w:val="ab"/>
                <w:rFonts w:asciiTheme="majorEastAsia" w:eastAsiaTheme="majorEastAsia" w:hAnsiTheme="majorEastAsia"/>
                <w:b/>
                <w:color w:val="auto"/>
              </w:rPr>
            </w:pPr>
            <w:r w:rsidRPr="00FD79A8">
              <w:rPr>
                <w:rFonts w:asciiTheme="majorEastAsia" w:eastAsiaTheme="majorEastAsia" w:hAnsiTheme="majorEastAsia" w:hint="eastAsia"/>
                <w:b/>
                <w:sz w:val="14"/>
                <w:szCs w:val="14"/>
              </w:rPr>
              <w:t>【知①②】 あたたかくなると</w:t>
            </w:r>
            <w:r w:rsidR="00B14E62">
              <w:rPr>
                <w:rFonts w:asciiTheme="majorEastAsia" w:eastAsiaTheme="majorEastAsia" w:hAnsiTheme="majorEastAsia" w:hint="eastAsia"/>
                <w:b/>
                <w:sz w:val="14"/>
                <w:szCs w:val="14"/>
              </w:rPr>
              <w:t>、</w:t>
            </w:r>
            <w:r w:rsidRPr="00FD79A8">
              <w:rPr>
                <w:rFonts w:asciiTheme="majorEastAsia" w:eastAsiaTheme="majorEastAsia" w:hAnsiTheme="majorEastAsia" w:hint="eastAsia"/>
                <w:b/>
                <w:sz w:val="14"/>
                <w:szCs w:val="14"/>
              </w:rPr>
              <w:t>植物が成長を始めたり</w:t>
            </w:r>
            <w:r w:rsidR="00B14E62">
              <w:rPr>
                <w:rFonts w:asciiTheme="majorEastAsia" w:eastAsiaTheme="majorEastAsia" w:hAnsiTheme="majorEastAsia" w:hint="eastAsia"/>
                <w:b/>
                <w:sz w:val="14"/>
                <w:szCs w:val="14"/>
              </w:rPr>
              <w:t>、</w:t>
            </w:r>
            <w:r w:rsidRPr="00FD79A8">
              <w:rPr>
                <w:rFonts w:asciiTheme="majorEastAsia" w:eastAsiaTheme="majorEastAsia" w:hAnsiTheme="majorEastAsia" w:hint="eastAsia"/>
                <w:b/>
                <w:sz w:val="14"/>
                <w:szCs w:val="14"/>
              </w:rPr>
              <w:t>動物が活動を始めたりすることを理解しているかを確認する。</w:t>
            </w:r>
            <w:r w:rsidR="00556F5C">
              <w:rPr>
                <w:rFonts w:asciiTheme="majorEastAsia" w:eastAsiaTheme="majorEastAsia" w:hAnsiTheme="majorEastAsia" w:hint="eastAsia"/>
                <w:b/>
                <w:sz w:val="14"/>
                <w:szCs w:val="14"/>
              </w:rPr>
              <w:t xml:space="preserve">　　　　　　　　　　　　　</w:t>
            </w:r>
            <w:r w:rsidRPr="00FD79A8">
              <w:rPr>
                <w:rFonts w:asciiTheme="majorEastAsia" w:eastAsiaTheme="majorEastAsia" w:hAnsiTheme="majorEastAsia" w:hint="eastAsia"/>
                <w:b/>
                <w:sz w:val="14"/>
                <w:szCs w:val="14"/>
              </w:rPr>
              <w:t>【発言分析・記述分析】</w:t>
            </w:r>
          </w:p>
        </w:tc>
        <w:tc>
          <w:tcPr>
            <w:tcW w:w="652" w:type="dxa"/>
            <w:tcBorders>
              <w:top w:val="nil"/>
              <w:left w:val="nil"/>
              <w:bottom w:val="dashSmallGap" w:sz="4" w:space="0" w:color="auto"/>
            </w:tcBorders>
            <w:tcMar>
              <w:top w:w="57" w:type="dxa"/>
              <w:left w:w="142" w:type="dxa"/>
              <w:bottom w:w="57" w:type="dxa"/>
              <w:right w:w="142" w:type="dxa"/>
            </w:tcMar>
          </w:tcPr>
          <w:p w14:paraId="78DF9B4F" w14:textId="77777777" w:rsidR="00E2131E" w:rsidRPr="00E2131E" w:rsidRDefault="00E2131E" w:rsidP="00E2131E">
            <w:pPr>
              <w:snapToGrid w:val="0"/>
              <w:spacing w:line="200" w:lineRule="exact"/>
              <w:rPr>
                <w:rStyle w:val="ab"/>
              </w:rPr>
            </w:pPr>
          </w:p>
        </w:tc>
        <w:tc>
          <w:tcPr>
            <w:tcW w:w="652" w:type="dxa"/>
            <w:tcBorders>
              <w:top w:val="nil"/>
              <w:bottom w:val="dashSmallGap" w:sz="4" w:space="0" w:color="auto"/>
              <w:right w:val="nil"/>
            </w:tcBorders>
            <w:tcMar>
              <w:top w:w="57" w:type="dxa"/>
              <w:left w:w="142" w:type="dxa"/>
              <w:bottom w:w="57" w:type="dxa"/>
              <w:right w:w="142" w:type="dxa"/>
            </w:tcMar>
          </w:tcPr>
          <w:p w14:paraId="355620A8" w14:textId="77777777" w:rsidR="00E2131E" w:rsidRPr="00E2131E" w:rsidRDefault="00E2131E" w:rsidP="00E2131E">
            <w:pPr>
              <w:snapToGrid w:val="0"/>
              <w:spacing w:line="200" w:lineRule="exact"/>
              <w:rPr>
                <w:rStyle w:val="ab"/>
              </w:rPr>
            </w:pPr>
          </w:p>
        </w:tc>
        <w:tc>
          <w:tcPr>
            <w:tcW w:w="4344" w:type="dxa"/>
            <w:tcBorders>
              <w:top w:val="nil"/>
              <w:left w:val="nil"/>
              <w:bottom w:val="dashSmallGap" w:sz="4" w:space="0" w:color="auto"/>
            </w:tcBorders>
            <w:tcMar>
              <w:top w:w="57" w:type="dxa"/>
              <w:left w:w="142" w:type="dxa"/>
              <w:bottom w:w="57" w:type="dxa"/>
              <w:right w:w="142" w:type="dxa"/>
            </w:tcMar>
          </w:tcPr>
          <w:p w14:paraId="442FA9B8" w14:textId="67F5F460" w:rsidR="00E2131E" w:rsidRPr="00E2131E" w:rsidRDefault="00FD79A8" w:rsidP="00E2131E">
            <w:pPr>
              <w:widowControl/>
              <w:autoSpaceDE w:val="0"/>
              <w:autoSpaceDN w:val="0"/>
              <w:adjustRightInd w:val="0"/>
              <w:spacing w:line="200" w:lineRule="exact"/>
              <w:jc w:val="left"/>
              <w:rPr>
                <w:rStyle w:val="ab"/>
              </w:rPr>
            </w:pPr>
            <w:r w:rsidRPr="00FD79A8">
              <w:rPr>
                <w:rStyle w:val="ab"/>
                <w:rFonts w:hint="eastAsia"/>
              </w:rPr>
              <w:t>あたたかさと生き物について獲得した知識を</w:t>
            </w:r>
            <w:r w:rsidR="00B14E62">
              <w:rPr>
                <w:rStyle w:val="ab"/>
                <w:rFonts w:hint="eastAsia"/>
              </w:rPr>
              <w:t>、</w:t>
            </w:r>
            <w:r w:rsidRPr="00FD79A8">
              <w:rPr>
                <w:rStyle w:val="ab"/>
                <w:rFonts w:hint="eastAsia"/>
              </w:rPr>
              <w:t>「理科の世界</w:t>
            </w:r>
            <w:r w:rsidR="00453DFD">
              <w:rPr>
                <w:rStyle w:val="ab"/>
                <w:rFonts w:hint="eastAsia"/>
              </w:rPr>
              <w:t xml:space="preserve"> </w:t>
            </w:r>
            <w:r w:rsidRPr="00FD79A8">
              <w:rPr>
                <w:rStyle w:val="ab"/>
                <w:rFonts w:hint="eastAsia"/>
              </w:rPr>
              <w:t>たんけん部」において他の地域の自然の様子にも活用できる程度に理解している。</w:t>
            </w:r>
          </w:p>
        </w:tc>
        <w:tc>
          <w:tcPr>
            <w:tcW w:w="4383" w:type="dxa"/>
            <w:tcBorders>
              <w:top w:val="nil"/>
              <w:bottom w:val="dashSmallGap" w:sz="4" w:space="0" w:color="auto"/>
              <w:right w:val="nil"/>
            </w:tcBorders>
            <w:shd w:val="clear" w:color="auto" w:fill="auto"/>
            <w:tcMar>
              <w:top w:w="57" w:type="dxa"/>
              <w:left w:w="142" w:type="dxa"/>
              <w:bottom w:w="57" w:type="dxa"/>
              <w:right w:w="142" w:type="dxa"/>
            </w:tcMar>
          </w:tcPr>
          <w:p w14:paraId="738EC5C4" w14:textId="1F3FA6FD" w:rsidR="00E2131E" w:rsidRPr="00E2131E" w:rsidRDefault="00FD79A8" w:rsidP="00E2131E">
            <w:pPr>
              <w:widowControl/>
              <w:autoSpaceDE w:val="0"/>
              <w:autoSpaceDN w:val="0"/>
              <w:adjustRightInd w:val="0"/>
              <w:spacing w:line="200" w:lineRule="exact"/>
              <w:jc w:val="left"/>
              <w:rPr>
                <w:rStyle w:val="ab"/>
              </w:rPr>
            </w:pPr>
            <w:r w:rsidRPr="00FD79A8">
              <w:rPr>
                <w:rStyle w:val="ab"/>
                <w:rFonts w:hint="eastAsia"/>
              </w:rPr>
              <w:t>自分の記録だけでなく</w:t>
            </w:r>
            <w:r w:rsidR="00B14E62">
              <w:rPr>
                <w:rStyle w:val="ab"/>
                <w:rFonts w:hint="eastAsia"/>
              </w:rPr>
              <w:t>、</w:t>
            </w:r>
            <w:r w:rsidR="00453DFD">
              <w:rPr>
                <w:rStyle w:val="ab"/>
                <w:rFonts w:hint="eastAsia"/>
              </w:rPr>
              <w:t>友達の記録も参考にし</w:t>
            </w:r>
            <w:r w:rsidRPr="00FD79A8">
              <w:rPr>
                <w:rStyle w:val="ab"/>
                <w:rFonts w:hint="eastAsia"/>
              </w:rPr>
              <w:t>ながら</w:t>
            </w:r>
            <w:r w:rsidR="00B14E62">
              <w:rPr>
                <w:rStyle w:val="ab"/>
                <w:rFonts w:hint="eastAsia"/>
              </w:rPr>
              <w:t>、</w:t>
            </w:r>
            <w:r w:rsidRPr="00FD79A8">
              <w:rPr>
                <w:rStyle w:val="ab"/>
                <w:rFonts w:hint="eastAsia"/>
              </w:rPr>
              <w:t>あたたかくなると</w:t>
            </w:r>
            <w:r w:rsidR="00B14E62">
              <w:rPr>
                <w:rStyle w:val="ab"/>
                <w:rFonts w:hint="eastAsia"/>
              </w:rPr>
              <w:t>、</w:t>
            </w:r>
            <w:r w:rsidRPr="00FD79A8">
              <w:rPr>
                <w:rStyle w:val="ab"/>
                <w:rFonts w:hint="eastAsia"/>
              </w:rPr>
              <w:t>植物が成長を始めたり</w:t>
            </w:r>
            <w:r w:rsidR="00B14E62">
              <w:rPr>
                <w:rStyle w:val="ab"/>
                <w:rFonts w:hint="eastAsia"/>
              </w:rPr>
              <w:t>、</w:t>
            </w:r>
            <w:r w:rsidRPr="00FD79A8">
              <w:rPr>
                <w:rStyle w:val="ab"/>
                <w:rFonts w:hint="eastAsia"/>
              </w:rPr>
              <w:t>動物が活動を始めたりすることを捉えることができるように</w:t>
            </w:r>
            <w:r w:rsidR="00B14E62">
              <w:rPr>
                <w:rStyle w:val="ab"/>
                <w:rFonts w:hint="eastAsia"/>
              </w:rPr>
              <w:t>、</w:t>
            </w:r>
            <w:r w:rsidRPr="00FD79A8">
              <w:rPr>
                <w:rStyle w:val="ab"/>
                <w:rFonts w:hint="eastAsia"/>
              </w:rPr>
              <w:t>助言・援助する。</w:t>
            </w:r>
          </w:p>
        </w:tc>
        <w:tc>
          <w:tcPr>
            <w:tcW w:w="120" w:type="dxa"/>
            <w:tcBorders>
              <w:top w:val="nil"/>
              <w:left w:val="nil"/>
              <w:bottom w:val="nil"/>
            </w:tcBorders>
            <w:shd w:val="clear" w:color="auto" w:fill="auto"/>
          </w:tcPr>
          <w:p w14:paraId="4745ECCF" w14:textId="77777777" w:rsidR="00E2131E" w:rsidRDefault="00E2131E"/>
        </w:tc>
      </w:tr>
      <w:tr w:rsidR="00E2131E" w14:paraId="474B4BC6" w14:textId="77777777" w:rsidTr="00E2131E">
        <w:trPr>
          <w:cantSplit/>
          <w:trHeight w:val="454"/>
        </w:trPr>
        <w:tc>
          <w:tcPr>
            <w:tcW w:w="104" w:type="dxa"/>
            <w:tcBorders>
              <w:top w:val="nil"/>
              <w:right w:val="nil"/>
            </w:tcBorders>
          </w:tcPr>
          <w:p w14:paraId="5058605E" w14:textId="77777777" w:rsidR="00E2131E" w:rsidRPr="009D4699" w:rsidRDefault="00E2131E" w:rsidP="00B5468F">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6975E80A" w14:textId="77777777" w:rsidR="00E2131E" w:rsidRPr="0082008D" w:rsidRDefault="00E2131E" w:rsidP="00B5468F">
            <w:pPr>
              <w:snapToGrid w:val="0"/>
              <w:spacing w:line="200" w:lineRule="exact"/>
              <w:ind w:leftChars="50" w:left="130" w:rightChars="50" w:right="130"/>
              <w:rPr>
                <w:rFonts w:asciiTheme="majorEastAsia" w:eastAsiaTheme="majorEastAsia" w:hAnsiTheme="majorEastAsia"/>
                <w:sz w:val="14"/>
                <w:szCs w:val="14"/>
              </w:rPr>
            </w:pPr>
          </w:p>
        </w:tc>
        <w:tc>
          <w:tcPr>
            <w:tcW w:w="283" w:type="dxa"/>
            <w:vMerge/>
            <w:vAlign w:val="center"/>
          </w:tcPr>
          <w:p w14:paraId="6B53A511" w14:textId="77777777" w:rsidR="00E2131E" w:rsidRPr="0082008D" w:rsidRDefault="00E2131E" w:rsidP="0082008D">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02F06A6D" w14:textId="77777777" w:rsidR="00E2131E" w:rsidRPr="0082008D" w:rsidRDefault="00E2131E" w:rsidP="00AA0F21">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tcBorders>
            <w:vAlign w:val="center"/>
          </w:tcPr>
          <w:p w14:paraId="5C2F84C7" w14:textId="787AB6C5" w:rsidR="00E2131E" w:rsidRDefault="00E2131E" w:rsidP="0082008D">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dashSmallGap" w:sz="4" w:space="0" w:color="auto"/>
            </w:tcBorders>
            <w:vAlign w:val="center"/>
          </w:tcPr>
          <w:p w14:paraId="2605B471" w14:textId="4F012B44" w:rsidR="00E2131E" w:rsidRDefault="00E2131E" w:rsidP="00E2131E">
            <w:pPr>
              <w:jc w:val="center"/>
            </w:pPr>
            <w:r>
              <w:rPr>
                <w:rFonts w:asciiTheme="majorEastAsia" w:eastAsiaTheme="majorEastAsia" w:hAnsiTheme="majorEastAsia" w:hint="eastAsia"/>
                <w:sz w:val="14"/>
                <w:szCs w:val="14"/>
              </w:rPr>
              <w:t>◎</w:t>
            </w:r>
          </w:p>
        </w:tc>
        <w:tc>
          <w:tcPr>
            <w:tcW w:w="4056" w:type="dxa"/>
            <w:tcBorders>
              <w:top w:val="dashSmallGap" w:sz="4" w:space="0" w:color="auto"/>
              <w:right w:val="nil"/>
            </w:tcBorders>
            <w:tcMar>
              <w:top w:w="57" w:type="dxa"/>
              <w:left w:w="142" w:type="dxa"/>
              <w:bottom w:w="57" w:type="dxa"/>
              <w:right w:w="142" w:type="dxa"/>
            </w:tcMar>
          </w:tcPr>
          <w:p w14:paraId="43E81DFB" w14:textId="4E3410E6" w:rsidR="00E2131E" w:rsidRPr="00E2131E" w:rsidRDefault="0022736A" w:rsidP="00E2131E">
            <w:pPr>
              <w:widowControl/>
              <w:tabs>
                <w:tab w:val="right" w:pos="3835"/>
              </w:tabs>
              <w:topLinePunct/>
              <w:autoSpaceDE w:val="0"/>
              <w:autoSpaceDN w:val="0"/>
              <w:adjustRightInd w:val="0"/>
              <w:spacing w:line="200" w:lineRule="exact"/>
              <w:jc w:val="left"/>
              <w:rPr>
                <w:rStyle w:val="ab"/>
              </w:rPr>
            </w:pPr>
            <w:r w:rsidRPr="0022736A">
              <w:rPr>
                <w:rFonts w:asciiTheme="majorEastAsia" w:eastAsiaTheme="majorEastAsia" w:hAnsiTheme="majorEastAsia" w:hint="eastAsia"/>
                <w:b/>
                <w:sz w:val="14"/>
                <w:szCs w:val="14"/>
              </w:rPr>
              <w:t>【思①】植物や動物のこれからの変化について</w:t>
            </w:r>
            <w:r w:rsidR="00B14E62">
              <w:rPr>
                <w:rFonts w:asciiTheme="majorEastAsia" w:eastAsiaTheme="majorEastAsia" w:hAnsiTheme="majorEastAsia" w:hint="eastAsia"/>
                <w:b/>
                <w:sz w:val="14"/>
                <w:szCs w:val="14"/>
              </w:rPr>
              <w:t>、</w:t>
            </w:r>
            <w:r w:rsidRPr="0022736A">
              <w:rPr>
                <w:rFonts w:asciiTheme="majorEastAsia" w:eastAsiaTheme="majorEastAsia" w:hAnsiTheme="majorEastAsia" w:hint="eastAsia"/>
                <w:b/>
                <w:sz w:val="14"/>
                <w:szCs w:val="14"/>
              </w:rPr>
              <w:t>既習の内容や生活経験を基に</w:t>
            </w:r>
            <w:r w:rsidR="00B14E62">
              <w:rPr>
                <w:rFonts w:asciiTheme="majorEastAsia" w:eastAsiaTheme="majorEastAsia" w:hAnsiTheme="majorEastAsia" w:hint="eastAsia"/>
                <w:b/>
                <w:sz w:val="14"/>
                <w:szCs w:val="14"/>
              </w:rPr>
              <w:t>、</w:t>
            </w:r>
            <w:r w:rsidRPr="0022736A">
              <w:rPr>
                <w:rFonts w:asciiTheme="majorEastAsia" w:eastAsiaTheme="majorEastAsia" w:hAnsiTheme="majorEastAsia" w:hint="eastAsia"/>
                <w:b/>
                <w:sz w:val="14"/>
                <w:szCs w:val="14"/>
              </w:rPr>
              <w:t>根拠のある予想を発想し</w:t>
            </w:r>
            <w:r w:rsidR="00B14E62">
              <w:rPr>
                <w:rFonts w:asciiTheme="majorEastAsia" w:eastAsiaTheme="majorEastAsia" w:hAnsiTheme="majorEastAsia" w:hint="eastAsia"/>
                <w:b/>
                <w:sz w:val="14"/>
                <w:szCs w:val="14"/>
              </w:rPr>
              <w:t>、</w:t>
            </w:r>
            <w:r w:rsidRPr="0022736A">
              <w:rPr>
                <w:rFonts w:asciiTheme="majorEastAsia" w:eastAsiaTheme="majorEastAsia" w:hAnsiTheme="majorEastAsia" w:hint="eastAsia"/>
                <w:b/>
                <w:sz w:val="14"/>
                <w:szCs w:val="14"/>
              </w:rPr>
              <w:t xml:space="preserve">表現しているかを評価する。 </w:t>
            </w:r>
            <w:r>
              <w:rPr>
                <w:rFonts w:asciiTheme="majorEastAsia" w:eastAsiaTheme="majorEastAsia" w:hAnsiTheme="majorEastAsia"/>
                <w:b/>
                <w:sz w:val="14"/>
                <w:szCs w:val="14"/>
              </w:rPr>
              <w:t xml:space="preserve">              </w:t>
            </w:r>
            <w:r w:rsidRPr="0022736A">
              <w:rPr>
                <w:rFonts w:asciiTheme="majorEastAsia" w:eastAsiaTheme="majorEastAsia" w:hAnsiTheme="majorEastAsia" w:hint="eastAsia"/>
                <w:b/>
                <w:sz w:val="14"/>
                <w:szCs w:val="14"/>
              </w:rPr>
              <w:t>【発言分析・記述分析】</w:t>
            </w:r>
          </w:p>
        </w:tc>
        <w:tc>
          <w:tcPr>
            <w:tcW w:w="652" w:type="dxa"/>
            <w:tcBorders>
              <w:top w:val="dashSmallGap" w:sz="4" w:space="0" w:color="auto"/>
              <w:left w:val="nil"/>
            </w:tcBorders>
            <w:tcMar>
              <w:top w:w="57" w:type="dxa"/>
              <w:left w:w="142" w:type="dxa"/>
              <w:bottom w:w="57" w:type="dxa"/>
              <w:right w:w="142" w:type="dxa"/>
            </w:tcMar>
          </w:tcPr>
          <w:p w14:paraId="3AD2F23D" w14:textId="77777777" w:rsidR="00E2131E" w:rsidRPr="00E2131E" w:rsidRDefault="00E2131E" w:rsidP="00E2131E">
            <w:pPr>
              <w:snapToGrid w:val="0"/>
              <w:spacing w:line="200" w:lineRule="exact"/>
              <w:rPr>
                <w:rStyle w:val="ab"/>
              </w:rPr>
            </w:pPr>
          </w:p>
        </w:tc>
        <w:tc>
          <w:tcPr>
            <w:tcW w:w="652" w:type="dxa"/>
            <w:tcBorders>
              <w:top w:val="dashSmallGap" w:sz="4" w:space="0" w:color="auto"/>
              <w:right w:val="nil"/>
            </w:tcBorders>
            <w:tcMar>
              <w:top w:w="57" w:type="dxa"/>
              <w:left w:w="142" w:type="dxa"/>
              <w:bottom w:w="57" w:type="dxa"/>
              <w:right w:w="142" w:type="dxa"/>
            </w:tcMar>
          </w:tcPr>
          <w:p w14:paraId="49A3CFA6" w14:textId="77777777" w:rsidR="00E2131E" w:rsidRPr="00E2131E" w:rsidRDefault="00E2131E" w:rsidP="00E2131E">
            <w:pPr>
              <w:snapToGrid w:val="0"/>
              <w:spacing w:line="200" w:lineRule="exact"/>
              <w:rPr>
                <w:rStyle w:val="ab"/>
              </w:rPr>
            </w:pPr>
          </w:p>
        </w:tc>
        <w:tc>
          <w:tcPr>
            <w:tcW w:w="4344" w:type="dxa"/>
            <w:tcBorders>
              <w:top w:val="dashSmallGap" w:sz="4" w:space="0" w:color="auto"/>
              <w:left w:val="nil"/>
            </w:tcBorders>
            <w:tcMar>
              <w:top w:w="57" w:type="dxa"/>
              <w:left w:w="142" w:type="dxa"/>
              <w:bottom w:w="57" w:type="dxa"/>
              <w:right w:w="142" w:type="dxa"/>
            </w:tcMar>
          </w:tcPr>
          <w:p w14:paraId="2C61E3B4" w14:textId="61A1A33F" w:rsidR="00E2131E" w:rsidRPr="00E2131E" w:rsidRDefault="0022736A" w:rsidP="00E2131E">
            <w:pPr>
              <w:widowControl/>
              <w:autoSpaceDE w:val="0"/>
              <w:autoSpaceDN w:val="0"/>
              <w:adjustRightInd w:val="0"/>
              <w:spacing w:line="200" w:lineRule="exact"/>
              <w:jc w:val="left"/>
              <w:rPr>
                <w:rStyle w:val="ab"/>
              </w:rPr>
            </w:pPr>
            <w:r w:rsidRPr="0022736A">
              <w:rPr>
                <w:rStyle w:val="ab"/>
                <w:rFonts w:hint="eastAsia"/>
              </w:rPr>
              <w:t>植物や動物のこれからの変化について</w:t>
            </w:r>
            <w:r w:rsidR="00B14E62">
              <w:rPr>
                <w:rStyle w:val="ab"/>
                <w:rFonts w:hint="eastAsia"/>
              </w:rPr>
              <w:t>、</w:t>
            </w:r>
            <w:r w:rsidRPr="0022736A">
              <w:rPr>
                <w:rStyle w:val="ab"/>
                <w:rFonts w:hint="eastAsia"/>
              </w:rPr>
              <w:t>既習の内容や生活経験を基に</w:t>
            </w:r>
            <w:r w:rsidR="00B14E62">
              <w:rPr>
                <w:rStyle w:val="ab"/>
                <w:rFonts w:hint="eastAsia"/>
              </w:rPr>
              <w:t>、</w:t>
            </w:r>
            <w:r w:rsidRPr="0022736A">
              <w:rPr>
                <w:rStyle w:val="ab"/>
                <w:rFonts w:hint="eastAsia"/>
              </w:rPr>
              <w:t>妥当な根拠に基づいた予想を発想し</w:t>
            </w:r>
            <w:r w:rsidR="00B14E62">
              <w:rPr>
                <w:rStyle w:val="ab"/>
                <w:rFonts w:hint="eastAsia"/>
              </w:rPr>
              <w:t>、</w:t>
            </w:r>
            <w:r w:rsidRPr="0022736A">
              <w:rPr>
                <w:rStyle w:val="ab"/>
                <w:rFonts w:hint="eastAsia"/>
              </w:rPr>
              <w:t>表現している。</w:t>
            </w:r>
          </w:p>
        </w:tc>
        <w:tc>
          <w:tcPr>
            <w:tcW w:w="4383" w:type="dxa"/>
            <w:tcBorders>
              <w:top w:val="dashSmallGap" w:sz="4" w:space="0" w:color="auto"/>
              <w:right w:val="nil"/>
            </w:tcBorders>
            <w:shd w:val="clear" w:color="auto" w:fill="auto"/>
            <w:tcMar>
              <w:top w:w="57" w:type="dxa"/>
              <w:left w:w="142" w:type="dxa"/>
              <w:bottom w:w="57" w:type="dxa"/>
              <w:right w:w="142" w:type="dxa"/>
            </w:tcMar>
          </w:tcPr>
          <w:p w14:paraId="42694669" w14:textId="7E198904" w:rsidR="00E2131E" w:rsidRPr="00E2131E" w:rsidRDefault="0022736A" w:rsidP="00E2131E">
            <w:pPr>
              <w:widowControl/>
              <w:autoSpaceDE w:val="0"/>
              <w:autoSpaceDN w:val="0"/>
              <w:adjustRightInd w:val="0"/>
              <w:spacing w:line="200" w:lineRule="exact"/>
              <w:jc w:val="left"/>
              <w:rPr>
                <w:rStyle w:val="ab"/>
              </w:rPr>
            </w:pPr>
            <w:r w:rsidRPr="0022736A">
              <w:rPr>
                <w:rStyle w:val="ab"/>
                <w:rFonts w:hint="eastAsia"/>
              </w:rPr>
              <w:t>3</w:t>
            </w:r>
            <w:r w:rsidRPr="0022736A">
              <w:rPr>
                <w:rStyle w:val="ab"/>
                <w:rFonts w:hint="eastAsia"/>
              </w:rPr>
              <w:t>年での植物や昆虫の学習を想起させながら</w:t>
            </w:r>
            <w:r w:rsidR="00B14E62">
              <w:rPr>
                <w:rStyle w:val="ab"/>
                <w:rFonts w:hint="eastAsia"/>
              </w:rPr>
              <w:t>、</w:t>
            </w:r>
            <w:r w:rsidRPr="0022736A">
              <w:rPr>
                <w:rStyle w:val="ab"/>
                <w:rFonts w:hint="eastAsia"/>
              </w:rPr>
              <w:t>もっとあたたかくなると植物や動物の様子はどうなるかを問いかけ</w:t>
            </w:r>
            <w:r w:rsidR="00B14E62">
              <w:rPr>
                <w:rStyle w:val="ab"/>
                <w:rFonts w:hint="eastAsia"/>
              </w:rPr>
              <w:t>、</w:t>
            </w:r>
            <w:r w:rsidRPr="0022736A">
              <w:rPr>
                <w:rStyle w:val="ab"/>
                <w:rFonts w:hint="eastAsia"/>
              </w:rPr>
              <w:t>自分なりの根拠をもった予想を発想することができるように</w:t>
            </w:r>
            <w:r w:rsidR="00B14E62">
              <w:rPr>
                <w:rStyle w:val="ab"/>
                <w:rFonts w:hint="eastAsia"/>
              </w:rPr>
              <w:t>、</w:t>
            </w:r>
            <w:r w:rsidRPr="0022736A">
              <w:rPr>
                <w:rStyle w:val="ab"/>
                <w:rFonts w:hint="eastAsia"/>
              </w:rPr>
              <w:t>助言・援助する。</w:t>
            </w:r>
          </w:p>
        </w:tc>
        <w:tc>
          <w:tcPr>
            <w:tcW w:w="120" w:type="dxa"/>
            <w:tcBorders>
              <w:top w:val="nil"/>
              <w:left w:val="nil"/>
            </w:tcBorders>
            <w:shd w:val="clear" w:color="auto" w:fill="auto"/>
          </w:tcPr>
          <w:p w14:paraId="5BBEF1B3" w14:textId="77777777" w:rsidR="00E2131E" w:rsidRDefault="00E2131E"/>
        </w:tc>
      </w:tr>
    </w:tbl>
    <w:p w14:paraId="6F4328A1" w14:textId="77777777" w:rsidR="000C1FEF" w:rsidRDefault="000C1FEF" w:rsidP="000C1FEF">
      <w:pPr>
        <w:snapToGrid w:val="0"/>
        <w:spacing w:line="80" w:lineRule="exact"/>
        <w:rPr>
          <w:rFonts w:asciiTheme="majorEastAsia" w:eastAsiaTheme="majorEastAsia" w:hAnsiTheme="majorEastAsia"/>
          <w:sz w:val="16"/>
        </w:rPr>
      </w:pPr>
    </w:p>
    <w:p w14:paraId="679A3426" w14:textId="445EFFB7" w:rsidR="00D61079" w:rsidRDefault="00D61079" w:rsidP="00E3515E">
      <w:pPr>
        <w:snapToGrid w:val="0"/>
        <w:spacing w:line="200" w:lineRule="exact"/>
        <w:rPr>
          <w:rFonts w:asciiTheme="majorEastAsia" w:eastAsiaTheme="majorEastAsia" w:hAnsiTheme="majorEastAsia"/>
          <w:sz w:val="16"/>
        </w:rPr>
      </w:pP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p>
    <w:p w14:paraId="23C52814" w14:textId="2637842E" w:rsidR="00E92F6B" w:rsidRDefault="00E92F6B">
      <w:pPr>
        <w:widowControl/>
        <w:jc w:val="left"/>
        <w:rPr>
          <w:rFonts w:asciiTheme="majorEastAsia" w:eastAsiaTheme="majorEastAsia" w:hAnsiTheme="majorEastAsia"/>
        </w:rPr>
      </w:pPr>
      <w:r>
        <w:rPr>
          <w:rFonts w:asciiTheme="majorEastAsia" w:eastAsiaTheme="majorEastAsia" w:hAnsiTheme="majorEastAsia"/>
        </w:rPr>
        <w:br w:type="page"/>
      </w:r>
    </w:p>
    <w:p w14:paraId="66FED229" w14:textId="77777777" w:rsidR="00E92F6B" w:rsidRDefault="00E92F6B" w:rsidP="00E92F6B">
      <w:r>
        <w:rPr>
          <w:noProof/>
        </w:rPr>
        <w:lastRenderedPageBreak/>
        <mc:AlternateContent>
          <mc:Choice Requires="wpg">
            <w:drawing>
              <wp:anchor distT="0" distB="0" distL="114300" distR="114300" simplePos="0" relativeHeight="251612160" behindDoc="0" locked="0" layoutInCell="1" allowOverlap="1" wp14:anchorId="4317800D" wp14:editId="5C1CD939">
                <wp:simplePos x="0" y="0"/>
                <wp:positionH relativeFrom="column">
                  <wp:align>left</wp:align>
                </wp:positionH>
                <wp:positionV relativeFrom="line">
                  <wp:posOffset>-53975</wp:posOffset>
                </wp:positionV>
                <wp:extent cx="12029400" cy="403200"/>
                <wp:effectExtent l="0" t="0" r="0" b="0"/>
                <wp:wrapNone/>
                <wp:docPr id="104" name="グループ化 104"/>
                <wp:cNvGraphicFramePr/>
                <a:graphic xmlns:a="http://schemas.openxmlformats.org/drawingml/2006/main">
                  <a:graphicData uri="http://schemas.microsoft.com/office/word/2010/wordprocessingGroup">
                    <wpg:wgp>
                      <wpg:cNvGrpSpPr/>
                      <wpg:grpSpPr>
                        <a:xfrm>
                          <a:off x="0" y="0"/>
                          <a:ext cx="12029400" cy="403200"/>
                          <a:chOff x="0" y="0"/>
                          <a:chExt cx="12026002" cy="411928"/>
                        </a:xfrm>
                      </wpg:grpSpPr>
                      <wpg:grpSp>
                        <wpg:cNvPr id="105" name="グループ化 105"/>
                        <wpg:cNvGrpSpPr/>
                        <wpg:grpSpPr>
                          <a:xfrm>
                            <a:off x="0" y="8626"/>
                            <a:ext cx="12023090" cy="403302"/>
                            <a:chOff x="0" y="0"/>
                            <a:chExt cx="12023090" cy="403302"/>
                          </a:xfrm>
                        </wpg:grpSpPr>
                        <wpg:grpSp>
                          <wpg:cNvPr id="106" name="グループ化 106"/>
                          <wpg:cNvGrpSpPr/>
                          <wpg:grpSpPr>
                            <a:xfrm>
                              <a:off x="0" y="43892"/>
                              <a:ext cx="12023090" cy="359410"/>
                              <a:chOff x="0" y="0"/>
                              <a:chExt cx="12023090" cy="359410"/>
                            </a:xfrm>
                          </wpg:grpSpPr>
                          <wps:wsp>
                            <wps:cNvPr id="107" name="角丸四角形 107"/>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角丸四角形 108"/>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9" name="テキスト ボックス 109"/>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6BA863" w14:textId="77777777" w:rsidR="00477D54" w:rsidRPr="005D197C" w:rsidRDefault="00477D54" w:rsidP="00E92F6B">
                                <w:pPr>
                                  <w:jc w:val="center"/>
                                  <w:rPr>
                                    <w:rFonts w:asciiTheme="majorEastAsia" w:eastAsiaTheme="majorEastAsia" w:hAnsiTheme="majorEastAsia"/>
                                    <w:b/>
                                    <w:sz w:val="32"/>
                                  </w:rPr>
                                </w:pPr>
                                <w:r>
                                  <w:rPr>
                                    <w:rFonts w:asciiTheme="majorEastAsia" w:eastAsiaTheme="majorEastAsia" w:hAnsiTheme="majorEastAsia" w:hint="eastAsia"/>
                                    <w:b/>
                                    <w:sz w:val="32"/>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110" name="テキスト ボックス 110"/>
                        <wps:cNvSpPr txBox="1"/>
                        <wps:spPr>
                          <a:xfrm>
                            <a:off x="327788" y="0"/>
                            <a:ext cx="536785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57F6BE" w14:textId="594CBAE6" w:rsidR="00477D54" w:rsidRPr="005D197C" w:rsidRDefault="00477D54" w:rsidP="00E92F6B">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動物のからだのつくりと運動</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４</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下</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～５月上旬</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 xml:space="preserve"> 5</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b/>
                                  <w:color w:val="FFFFFF" w:themeColor="background1"/>
                                  <w:position w:val="4"/>
                                  <w:sz w:val="20"/>
                                  <w:szCs w:val="20"/>
                                </w:rPr>
                                <w:t>5</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111" name="テキスト ボックス 111"/>
                        <wps:cNvSpPr txBox="1"/>
                        <wps:spPr>
                          <a:xfrm>
                            <a:off x="7323827" y="51758"/>
                            <a:ext cx="4702175" cy="360000"/>
                          </a:xfrm>
                          <a:prstGeom prst="rect">
                            <a:avLst/>
                          </a:prstGeom>
                          <a:noFill/>
                          <a:ln w="6350">
                            <a:noFill/>
                          </a:ln>
                          <a:effectLst/>
                        </wps:spPr>
                        <wps:txbx>
                          <w:txbxContent>
                            <w:p w14:paraId="64F6955A" w14:textId="22D25DDB" w:rsidR="00477D54" w:rsidRPr="004E77CB" w:rsidRDefault="00477D54" w:rsidP="00E92F6B">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B(1)</w:t>
                              </w:r>
                              <w:r>
                                <w:rPr>
                                  <w:rFonts w:asciiTheme="majorEastAsia" w:eastAsiaTheme="majorEastAsia" w:hAnsiTheme="majorEastAsia" w:hint="eastAsia"/>
                                  <w:b/>
                                  <w:color w:val="FFFFFF" w:themeColor="background1"/>
                                  <w:sz w:val="20"/>
                                  <w:szCs w:val="20"/>
                                </w:rPr>
                                <w:t>ア(ア)(イ)、イ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317800D" id="グループ化 104" o:spid="_x0000_s1060" style="position:absolute;left:0;text-align:left;margin-left:0;margin-top:-4.25pt;width:947.2pt;height:31.75pt;z-index:251612160;mso-position-horizontal:left;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">
                <v:group id="グループ化 105" o:spid="_x0000_s1061"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group id="グループ化 106" o:spid="_x0000_s1062"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roundrect id="角丸四角形 107" o:spid="_x0000_s1063"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" fillcolor="#5a5a5a [2109]" stroked="f" strokeweight="2pt"/>
                    <v:roundrect id="角丸四角形 108" o:spid="_x0000_s1064"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" fillcolor="#eeece1 [3214]" strokecolor="black [3213]" strokeweight="2pt"/>
                  </v:group>
                  <v:shape id="テキスト ボックス 109" o:spid="_x0000_s1065"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" filled="f" stroked="f" strokeweight=".5pt">
                    <v:textbox inset="0,0,0,0">
                      <w:txbxContent>
                        <w:p w14:paraId="5D6BA863" w14:textId="77777777" w:rsidR="00477D54" w:rsidRPr="005D197C" w:rsidRDefault="00477D54" w:rsidP="00E92F6B">
                          <w:pPr>
                            <w:jc w:val="center"/>
                            <w:rPr>
                              <w:rFonts w:asciiTheme="majorEastAsia" w:eastAsiaTheme="majorEastAsia" w:hAnsiTheme="majorEastAsia"/>
                              <w:b/>
                              <w:sz w:val="32"/>
                            </w:rPr>
                          </w:pPr>
                          <w:r>
                            <w:rPr>
                              <w:rFonts w:asciiTheme="majorEastAsia" w:eastAsiaTheme="majorEastAsia" w:hAnsiTheme="majorEastAsia" w:hint="eastAsia"/>
                              <w:b/>
                              <w:sz w:val="32"/>
                            </w:rPr>
                            <w:t>2</w:t>
                          </w:r>
                        </w:p>
                      </w:txbxContent>
                    </v:textbox>
                  </v:shape>
                </v:group>
                <v:shape id="テキスト ボックス 110" o:spid="_x0000_s1066" type="#_x0000_t202" style="position:absolute;left:3277;width:5367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" filled="f" stroked="f" strokeweight=".5pt">
                  <v:textbox inset="2mm,0,0,0">
                    <w:txbxContent>
                      <w:p w14:paraId="4157F6BE" w14:textId="594CBAE6" w:rsidR="00477D54" w:rsidRPr="005D197C" w:rsidRDefault="00477D54" w:rsidP="00E92F6B">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動物のからだのつくりと運動</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４</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下</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～５月上旬</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 xml:space="preserve"> 5</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b/>
                            <w:color w:val="FFFFFF" w:themeColor="background1"/>
                            <w:position w:val="4"/>
                            <w:sz w:val="20"/>
                            <w:szCs w:val="20"/>
                          </w:rPr>
                          <w:t>5</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111" o:spid="_x0000_s1067"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" filled="f" stroked="f" strokeweight=".5pt">
                  <v:textbox inset="0,0,3mm,0">
                    <w:txbxContent>
                      <w:p w14:paraId="64F6955A" w14:textId="22D25DDB" w:rsidR="00477D54" w:rsidRPr="004E77CB" w:rsidRDefault="00477D54" w:rsidP="00E92F6B">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B(1)ア(ア)(イ)、イ</w:t>
                        </w:r>
                      </w:p>
                    </w:txbxContent>
                  </v:textbox>
                </v:shape>
                <w10:wrap anchory="line"/>
              </v:group>
            </w:pict>
          </mc:Fallback>
        </mc:AlternateContent>
      </w:r>
    </w:p>
    <w:p w14:paraId="58D1685A" w14:textId="77777777" w:rsidR="00E92F6B" w:rsidRDefault="00E92F6B" w:rsidP="00E92F6B"/>
    <w:tbl>
      <w:tblPr>
        <w:tblStyle w:val="ae"/>
        <w:tblW w:w="18853" w:type="dxa"/>
        <w:tblInd w:w="-5" w:type="dxa"/>
        <w:tblCellMar>
          <w:top w:w="57" w:type="dxa"/>
          <w:bottom w:w="57" w:type="dxa"/>
        </w:tblCellMar>
        <w:tblLook w:val="04A0" w:firstRow="1" w:lastRow="0" w:firstColumn="1" w:lastColumn="0" w:noHBand="0" w:noVBand="1"/>
      </w:tblPr>
      <w:tblGrid>
        <w:gridCol w:w="3968"/>
        <w:gridCol w:w="454"/>
        <w:gridCol w:w="4479"/>
        <w:gridCol w:w="652"/>
        <w:gridCol w:w="340"/>
        <w:gridCol w:w="4025"/>
        <w:gridCol w:w="1106"/>
        <w:gridCol w:w="3829"/>
      </w:tblGrid>
      <w:tr w:rsidR="00E92F6B" w14:paraId="45D6BCEA" w14:textId="77777777" w:rsidTr="00556F5C">
        <w:trPr>
          <w:trHeight w:hRule="exact" w:val="340"/>
        </w:trPr>
        <w:tc>
          <w:tcPr>
            <w:tcW w:w="3968" w:type="dxa"/>
            <w:shd w:val="clear" w:color="auto" w:fill="808080" w:themeFill="background1" w:themeFillShade="80"/>
            <w:vAlign w:val="center"/>
          </w:tcPr>
          <w:p w14:paraId="749D2F64" w14:textId="77777777" w:rsidR="00E92F6B" w:rsidRPr="00BB399C" w:rsidRDefault="00E92F6B" w:rsidP="00491556">
            <w:pPr>
              <w:spacing w:line="240" w:lineRule="exact"/>
              <w:jc w:val="center"/>
              <w:rPr>
                <w:rFonts w:asciiTheme="majorEastAsia" w:eastAsiaTheme="majorEastAsia" w:hAnsiTheme="majorEastAsia"/>
                <w:b/>
                <w:sz w:val="20"/>
              </w:rPr>
            </w:pPr>
            <w:r w:rsidRPr="00BB399C">
              <w:rPr>
                <w:rFonts w:asciiTheme="majorEastAsia" w:eastAsiaTheme="majorEastAsia" w:hAnsiTheme="majorEastAsia" w:hint="eastAsia"/>
                <w:b/>
                <w:color w:val="FFFFFF" w:themeColor="background1"/>
                <w:sz w:val="20"/>
              </w:rPr>
              <w:t>単元の目標</w:t>
            </w:r>
          </w:p>
        </w:tc>
        <w:tc>
          <w:tcPr>
            <w:tcW w:w="14885" w:type="dxa"/>
            <w:gridSpan w:val="7"/>
            <w:shd w:val="clear" w:color="auto" w:fill="808080" w:themeFill="background1" w:themeFillShade="80"/>
            <w:vAlign w:val="center"/>
          </w:tcPr>
          <w:p w14:paraId="4D300258" w14:textId="77777777" w:rsidR="00E92F6B" w:rsidRPr="00BB399C" w:rsidRDefault="00E92F6B" w:rsidP="00491556">
            <w:pPr>
              <w:spacing w:line="200" w:lineRule="exact"/>
              <w:jc w:val="center"/>
              <w:rPr>
                <w:sz w:val="20"/>
              </w:rPr>
            </w:pPr>
            <w:r w:rsidRPr="00BB399C">
              <w:rPr>
                <w:rFonts w:asciiTheme="majorEastAsia" w:eastAsiaTheme="majorEastAsia" w:hAnsiTheme="majorEastAsia" w:hint="eastAsia"/>
                <w:b/>
                <w:color w:val="FFFFFF" w:themeColor="background1"/>
                <w:sz w:val="20"/>
              </w:rPr>
              <w:t>単元の観点別評価</w:t>
            </w:r>
            <w:r>
              <w:rPr>
                <w:rFonts w:asciiTheme="majorEastAsia" w:eastAsiaTheme="majorEastAsia" w:hAnsiTheme="majorEastAsia" w:hint="eastAsia"/>
                <w:b/>
                <w:color w:val="FFFFFF" w:themeColor="background1"/>
                <w:sz w:val="20"/>
              </w:rPr>
              <w:t>規準</w:t>
            </w:r>
          </w:p>
        </w:tc>
      </w:tr>
      <w:tr w:rsidR="00E92F6B" w14:paraId="77358D8C" w14:textId="77777777" w:rsidTr="00556F5C">
        <w:trPr>
          <w:trHeight w:val="1662"/>
        </w:trPr>
        <w:tc>
          <w:tcPr>
            <w:tcW w:w="3968" w:type="dxa"/>
          </w:tcPr>
          <w:p w14:paraId="5A1A39C5" w14:textId="65032142" w:rsidR="00E92F6B" w:rsidRPr="00A72B43" w:rsidRDefault="00707555" w:rsidP="00491556">
            <w:pPr>
              <w:snapToGrid w:val="0"/>
              <w:spacing w:beforeLines="10" w:before="36" w:afterLines="10" w:after="36" w:line="200" w:lineRule="exact"/>
              <w:rPr>
                <w:rFonts w:asciiTheme="majorEastAsia" w:eastAsiaTheme="majorEastAsia" w:hAnsiTheme="majorEastAsia"/>
                <w:spacing w:val="6"/>
                <w:sz w:val="15"/>
                <w:szCs w:val="15"/>
              </w:rPr>
            </w:pPr>
            <w:r w:rsidRPr="00707555">
              <w:rPr>
                <w:rFonts w:asciiTheme="majorEastAsia" w:eastAsiaTheme="majorEastAsia" w:hAnsiTheme="majorEastAsia" w:hint="eastAsia"/>
                <w:spacing w:val="6"/>
                <w:sz w:val="15"/>
                <w:szCs w:val="15"/>
              </w:rPr>
              <w:t>骨や筋肉のつくりと働きに着目して</w:t>
            </w:r>
            <w:r w:rsidR="00B14E62">
              <w:rPr>
                <w:rFonts w:asciiTheme="majorEastAsia" w:eastAsiaTheme="majorEastAsia" w:hAnsiTheme="majorEastAsia" w:hint="eastAsia"/>
                <w:spacing w:val="6"/>
                <w:sz w:val="15"/>
                <w:szCs w:val="15"/>
              </w:rPr>
              <w:t>、</w:t>
            </w:r>
            <w:r w:rsidRPr="00707555">
              <w:rPr>
                <w:rFonts w:asciiTheme="majorEastAsia" w:eastAsiaTheme="majorEastAsia" w:hAnsiTheme="majorEastAsia" w:hint="eastAsia"/>
                <w:spacing w:val="6"/>
                <w:sz w:val="15"/>
                <w:szCs w:val="15"/>
              </w:rPr>
              <w:t>それらを関係付けて</w:t>
            </w:r>
            <w:r w:rsidR="00B14E62">
              <w:rPr>
                <w:rFonts w:asciiTheme="majorEastAsia" w:eastAsiaTheme="majorEastAsia" w:hAnsiTheme="majorEastAsia" w:hint="eastAsia"/>
                <w:spacing w:val="6"/>
                <w:sz w:val="15"/>
                <w:szCs w:val="15"/>
              </w:rPr>
              <w:t>、</w:t>
            </w:r>
            <w:r w:rsidRPr="00707555">
              <w:rPr>
                <w:rFonts w:asciiTheme="majorEastAsia" w:eastAsiaTheme="majorEastAsia" w:hAnsiTheme="majorEastAsia" w:hint="eastAsia"/>
                <w:spacing w:val="6"/>
                <w:sz w:val="15"/>
                <w:szCs w:val="15"/>
              </w:rPr>
              <w:t>人や他の動物の体のつくりと運動との関わりを調べる活動を通して</w:t>
            </w:r>
            <w:r w:rsidR="00B14E62">
              <w:rPr>
                <w:rFonts w:asciiTheme="majorEastAsia" w:eastAsiaTheme="majorEastAsia" w:hAnsiTheme="majorEastAsia" w:hint="eastAsia"/>
                <w:spacing w:val="6"/>
                <w:sz w:val="15"/>
                <w:szCs w:val="15"/>
              </w:rPr>
              <w:t>、</w:t>
            </w:r>
            <w:r w:rsidRPr="00707555">
              <w:rPr>
                <w:rFonts w:asciiTheme="majorEastAsia" w:eastAsiaTheme="majorEastAsia" w:hAnsiTheme="majorEastAsia" w:hint="eastAsia"/>
                <w:spacing w:val="6"/>
                <w:sz w:val="15"/>
                <w:szCs w:val="15"/>
              </w:rPr>
              <w:t>それらについての理解を図り</w:t>
            </w:r>
            <w:r w:rsidR="00B14E62">
              <w:rPr>
                <w:rFonts w:asciiTheme="majorEastAsia" w:eastAsiaTheme="majorEastAsia" w:hAnsiTheme="majorEastAsia" w:hint="eastAsia"/>
                <w:spacing w:val="6"/>
                <w:sz w:val="15"/>
                <w:szCs w:val="15"/>
              </w:rPr>
              <w:t>、</w:t>
            </w:r>
            <w:r w:rsidRPr="00707555">
              <w:rPr>
                <w:rFonts w:asciiTheme="majorEastAsia" w:eastAsiaTheme="majorEastAsia" w:hAnsiTheme="majorEastAsia" w:hint="eastAsia"/>
                <w:spacing w:val="6"/>
                <w:sz w:val="15"/>
                <w:szCs w:val="15"/>
              </w:rPr>
              <w:t>観察などに関する技能を身に付けるとともに</w:t>
            </w:r>
            <w:r w:rsidR="00B14E62">
              <w:rPr>
                <w:rFonts w:asciiTheme="majorEastAsia" w:eastAsiaTheme="majorEastAsia" w:hAnsiTheme="majorEastAsia" w:hint="eastAsia"/>
                <w:spacing w:val="6"/>
                <w:sz w:val="15"/>
                <w:szCs w:val="15"/>
              </w:rPr>
              <w:t>、</w:t>
            </w:r>
            <w:r w:rsidRPr="00707555">
              <w:rPr>
                <w:rFonts w:asciiTheme="majorEastAsia" w:eastAsiaTheme="majorEastAsia" w:hAnsiTheme="majorEastAsia" w:hint="eastAsia"/>
                <w:spacing w:val="6"/>
                <w:sz w:val="15"/>
                <w:szCs w:val="15"/>
              </w:rPr>
              <w:t>主に既習の内容や生活経験を基に</w:t>
            </w:r>
            <w:r w:rsidR="00B14E62">
              <w:rPr>
                <w:rFonts w:asciiTheme="majorEastAsia" w:eastAsiaTheme="majorEastAsia" w:hAnsiTheme="majorEastAsia" w:hint="eastAsia"/>
                <w:spacing w:val="6"/>
                <w:sz w:val="15"/>
                <w:szCs w:val="15"/>
              </w:rPr>
              <w:t>、</w:t>
            </w:r>
            <w:r w:rsidRPr="00707555">
              <w:rPr>
                <w:rFonts w:asciiTheme="majorEastAsia" w:eastAsiaTheme="majorEastAsia" w:hAnsiTheme="majorEastAsia" w:hint="eastAsia"/>
                <w:spacing w:val="6"/>
                <w:sz w:val="15"/>
                <w:szCs w:val="15"/>
              </w:rPr>
              <w:t>根拠のある予想や仮説を発想する力や生き物を愛護する態度</w:t>
            </w:r>
            <w:r w:rsidR="00B14E62">
              <w:rPr>
                <w:rFonts w:asciiTheme="majorEastAsia" w:eastAsiaTheme="majorEastAsia" w:hAnsiTheme="majorEastAsia" w:hint="eastAsia"/>
                <w:spacing w:val="6"/>
                <w:sz w:val="15"/>
                <w:szCs w:val="15"/>
              </w:rPr>
              <w:t>、</w:t>
            </w:r>
            <w:r w:rsidRPr="00707555">
              <w:rPr>
                <w:rFonts w:asciiTheme="majorEastAsia" w:eastAsiaTheme="majorEastAsia" w:hAnsiTheme="majorEastAsia" w:hint="eastAsia"/>
                <w:spacing w:val="6"/>
                <w:sz w:val="15"/>
                <w:szCs w:val="15"/>
              </w:rPr>
              <w:t>主体的に問題解決しようとする態度を育成する。</w:t>
            </w:r>
          </w:p>
        </w:tc>
        <w:tc>
          <w:tcPr>
            <w:tcW w:w="454" w:type="dxa"/>
            <w:tcBorders>
              <w:right w:val="nil"/>
            </w:tcBorders>
            <w:vAlign w:val="center"/>
          </w:tcPr>
          <w:p w14:paraId="3B270F76" w14:textId="77777777" w:rsidR="00E92F6B" w:rsidRPr="00A63C9C" w:rsidRDefault="00E92F6B" w:rsidP="00491556">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679744" behindDoc="0" locked="0" layoutInCell="1" allowOverlap="1" wp14:anchorId="2842678C" wp14:editId="38E17718">
                      <wp:simplePos x="0" y="0"/>
                      <wp:positionH relativeFrom="column">
                        <wp:posOffset>0</wp:posOffset>
                      </wp:positionH>
                      <wp:positionV relativeFrom="paragraph">
                        <wp:posOffset>0</wp:posOffset>
                      </wp:positionV>
                      <wp:extent cx="216000" cy="1079640"/>
                      <wp:effectExtent l="0" t="0" r="0" b="6350"/>
                      <wp:wrapNone/>
                      <wp:docPr id="112" name="テキスト ボックス 112"/>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1B088B" w14:textId="77777777" w:rsidR="00477D54" w:rsidRPr="00B448D5" w:rsidRDefault="00477D54" w:rsidP="00E92F6B">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2678C" id="テキスト ボックス 112" o:spid="_x0000_s1068" type="#_x0000_t202" style="position:absolute;left:0;text-align:left;margin-left:0;margin-top:0;width:17pt;height: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" fillcolor="#7f7f7f [1612]" stroked="f" strokeweight=".5pt">
                      <v:textbox style="layout-flow:vertical-ideographic" inset="0,0,0,0">
                        <w:txbxContent>
                          <w:p w14:paraId="5A1B088B" w14:textId="77777777" w:rsidR="00477D54" w:rsidRPr="00B448D5" w:rsidRDefault="00477D54" w:rsidP="00E92F6B">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479" w:type="dxa"/>
            <w:tcBorders>
              <w:left w:val="nil"/>
              <w:right w:val="nil"/>
            </w:tcBorders>
          </w:tcPr>
          <w:p w14:paraId="4BD4B726" w14:textId="77777777" w:rsidR="00707555" w:rsidRPr="00707555" w:rsidRDefault="00707555" w:rsidP="00707555">
            <w:pPr>
              <w:snapToGrid w:val="0"/>
              <w:spacing w:line="200" w:lineRule="exact"/>
              <w:ind w:left="140" w:hangingChars="100" w:hanging="140"/>
              <w:rPr>
                <w:rFonts w:asciiTheme="majorEastAsia" w:eastAsiaTheme="majorEastAsia" w:hAnsiTheme="majorEastAsia"/>
                <w:sz w:val="14"/>
              </w:rPr>
            </w:pPr>
            <w:r w:rsidRPr="00707555">
              <w:rPr>
                <w:rFonts w:asciiTheme="majorEastAsia" w:eastAsiaTheme="majorEastAsia" w:hAnsiTheme="majorEastAsia" w:hint="eastAsia"/>
                <w:sz w:val="14"/>
              </w:rPr>
              <w:t>①人の体には骨と筋肉があることを理解している。</w:t>
            </w:r>
          </w:p>
          <w:p w14:paraId="3A831A0D" w14:textId="154F0EFA" w:rsidR="00707555" w:rsidRPr="00707555" w:rsidRDefault="00707555" w:rsidP="00707555">
            <w:pPr>
              <w:snapToGrid w:val="0"/>
              <w:spacing w:line="200" w:lineRule="exact"/>
              <w:ind w:left="140" w:hangingChars="100" w:hanging="140"/>
              <w:rPr>
                <w:rFonts w:asciiTheme="majorEastAsia" w:eastAsiaTheme="majorEastAsia" w:hAnsiTheme="majorEastAsia"/>
                <w:sz w:val="14"/>
              </w:rPr>
            </w:pPr>
            <w:r w:rsidRPr="00707555">
              <w:rPr>
                <w:rFonts w:asciiTheme="majorEastAsia" w:eastAsiaTheme="majorEastAsia" w:hAnsiTheme="majorEastAsia" w:hint="eastAsia"/>
                <w:sz w:val="14"/>
              </w:rPr>
              <w:t>②人が体を動かすことができるのは</w:t>
            </w:r>
            <w:r w:rsidR="00B14E62">
              <w:rPr>
                <w:rFonts w:asciiTheme="majorEastAsia" w:eastAsiaTheme="majorEastAsia" w:hAnsiTheme="majorEastAsia" w:hint="eastAsia"/>
                <w:sz w:val="14"/>
              </w:rPr>
              <w:t>、</w:t>
            </w:r>
            <w:r w:rsidRPr="00707555">
              <w:rPr>
                <w:rFonts w:asciiTheme="majorEastAsia" w:eastAsiaTheme="majorEastAsia" w:hAnsiTheme="majorEastAsia" w:hint="eastAsia"/>
                <w:sz w:val="14"/>
              </w:rPr>
              <w:t>骨</w:t>
            </w:r>
            <w:r w:rsidR="00B14E62">
              <w:rPr>
                <w:rFonts w:asciiTheme="majorEastAsia" w:eastAsiaTheme="majorEastAsia" w:hAnsiTheme="majorEastAsia" w:hint="eastAsia"/>
                <w:sz w:val="14"/>
              </w:rPr>
              <w:t>、</w:t>
            </w:r>
            <w:r w:rsidRPr="00707555">
              <w:rPr>
                <w:rFonts w:asciiTheme="majorEastAsia" w:eastAsiaTheme="majorEastAsia" w:hAnsiTheme="majorEastAsia" w:hint="eastAsia"/>
                <w:sz w:val="14"/>
              </w:rPr>
              <w:t>筋肉の働きによることを理解している。</w:t>
            </w:r>
          </w:p>
          <w:p w14:paraId="5DED343F" w14:textId="696B3CC0" w:rsidR="00E92F6B" w:rsidRPr="00A63C9C" w:rsidRDefault="00707555" w:rsidP="00707555">
            <w:pPr>
              <w:snapToGrid w:val="0"/>
              <w:spacing w:line="200" w:lineRule="exact"/>
              <w:ind w:left="140" w:hangingChars="100" w:hanging="140"/>
              <w:rPr>
                <w:rFonts w:asciiTheme="majorEastAsia" w:eastAsiaTheme="majorEastAsia" w:hAnsiTheme="majorEastAsia"/>
                <w:sz w:val="18"/>
              </w:rPr>
            </w:pPr>
            <w:r w:rsidRPr="00707555">
              <w:rPr>
                <w:rFonts w:asciiTheme="majorEastAsia" w:eastAsiaTheme="majorEastAsia" w:hAnsiTheme="majorEastAsia" w:hint="eastAsia"/>
                <w:sz w:val="14"/>
              </w:rPr>
              <w:t>③人や他の動物の体のつくりと運動との関わりについて</w:t>
            </w:r>
            <w:r w:rsidR="00B14E62">
              <w:rPr>
                <w:rFonts w:asciiTheme="majorEastAsia" w:eastAsiaTheme="majorEastAsia" w:hAnsiTheme="majorEastAsia" w:hint="eastAsia"/>
                <w:sz w:val="14"/>
              </w:rPr>
              <w:t>、</w:t>
            </w:r>
            <w:r w:rsidRPr="00707555">
              <w:rPr>
                <w:rFonts w:asciiTheme="majorEastAsia" w:eastAsiaTheme="majorEastAsia" w:hAnsiTheme="majorEastAsia" w:hint="eastAsia"/>
                <w:sz w:val="14"/>
              </w:rPr>
              <w:t>器具や機器などを正しく扱いながら調べ</w:t>
            </w:r>
            <w:r w:rsidR="00B14E62">
              <w:rPr>
                <w:rFonts w:asciiTheme="majorEastAsia" w:eastAsiaTheme="majorEastAsia" w:hAnsiTheme="majorEastAsia" w:hint="eastAsia"/>
                <w:sz w:val="14"/>
              </w:rPr>
              <w:t>、</w:t>
            </w:r>
            <w:r w:rsidRPr="00707555">
              <w:rPr>
                <w:rFonts w:asciiTheme="majorEastAsia" w:eastAsiaTheme="majorEastAsia" w:hAnsiTheme="majorEastAsia" w:hint="eastAsia"/>
                <w:sz w:val="14"/>
              </w:rPr>
              <w:t>それらの過程や得られた結果を分かりやすく記録している。</w:t>
            </w:r>
          </w:p>
        </w:tc>
        <w:tc>
          <w:tcPr>
            <w:tcW w:w="652" w:type="dxa"/>
            <w:tcBorders>
              <w:left w:val="nil"/>
              <w:right w:val="nil"/>
            </w:tcBorders>
            <w:vAlign w:val="center"/>
          </w:tcPr>
          <w:p w14:paraId="6FFA493F" w14:textId="77777777" w:rsidR="00E92F6B" w:rsidRDefault="00E92F6B" w:rsidP="00491556">
            <w:pPr>
              <w:snapToGrid w:val="0"/>
              <w:spacing w:line="200" w:lineRule="exact"/>
              <w:jc w:val="center"/>
            </w:pPr>
          </w:p>
          <w:p w14:paraId="6FD8F975" w14:textId="77777777" w:rsidR="00E92F6B" w:rsidRPr="009438A7" w:rsidRDefault="00E92F6B" w:rsidP="00491556"/>
          <w:p w14:paraId="71E6FC34" w14:textId="77777777" w:rsidR="00E92F6B" w:rsidRDefault="00E92F6B" w:rsidP="00491556"/>
          <w:p w14:paraId="45665D16" w14:textId="77777777" w:rsidR="00E92F6B" w:rsidRDefault="00E92F6B" w:rsidP="00491556"/>
          <w:p w14:paraId="030DFB20" w14:textId="77777777" w:rsidR="00E92F6B" w:rsidRPr="009438A7" w:rsidRDefault="00E92F6B" w:rsidP="00491556"/>
        </w:tc>
        <w:tc>
          <w:tcPr>
            <w:tcW w:w="340" w:type="dxa"/>
            <w:tcBorders>
              <w:left w:val="nil"/>
              <w:right w:val="nil"/>
            </w:tcBorders>
            <w:vAlign w:val="center"/>
          </w:tcPr>
          <w:p w14:paraId="4A679DD7" w14:textId="77777777" w:rsidR="00E92F6B" w:rsidRDefault="00E92F6B" w:rsidP="00491556">
            <w:pPr>
              <w:snapToGrid w:val="0"/>
              <w:spacing w:line="200" w:lineRule="exact"/>
              <w:jc w:val="center"/>
            </w:pPr>
            <w:r>
              <w:rPr>
                <w:noProof/>
              </w:rPr>
              <mc:AlternateContent>
                <mc:Choice Requires="wps">
                  <w:drawing>
                    <wp:anchor distT="0" distB="0" distL="114300" distR="114300" simplePos="0" relativeHeight="251681792" behindDoc="0" locked="0" layoutInCell="1" allowOverlap="1" wp14:anchorId="74D8A190" wp14:editId="3CA2A71D">
                      <wp:simplePos x="0" y="0"/>
                      <wp:positionH relativeFrom="column">
                        <wp:posOffset>-71755</wp:posOffset>
                      </wp:positionH>
                      <wp:positionV relativeFrom="paragraph">
                        <wp:posOffset>0</wp:posOffset>
                      </wp:positionV>
                      <wp:extent cx="216000" cy="1079640"/>
                      <wp:effectExtent l="0" t="0" r="0" b="6350"/>
                      <wp:wrapNone/>
                      <wp:docPr id="113" name="テキスト ボックス 113"/>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22E66BEF" w14:textId="77777777" w:rsidR="00477D54" w:rsidRPr="00A43D60" w:rsidRDefault="00477D54" w:rsidP="00E92F6B">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8A190" id="テキスト ボックス 113" o:spid="_x0000_s1069" type="#_x0000_t202" style="position:absolute;left:0;text-align:left;margin-left:-5.65pt;margin-top:0;width:17pt;height: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" fillcolor="#7f7f7f [1612]" stroked="f" strokeweight=".5pt">
                      <v:textbox style="layout-flow:vertical-ideographic" inset="0,0,0,0">
                        <w:txbxContent>
                          <w:p w14:paraId="22E66BEF" w14:textId="77777777" w:rsidR="00477D54" w:rsidRPr="00A43D60" w:rsidRDefault="00477D54" w:rsidP="00E92F6B">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025" w:type="dxa"/>
            <w:tcBorders>
              <w:left w:val="nil"/>
              <w:right w:val="nil"/>
            </w:tcBorders>
          </w:tcPr>
          <w:p w14:paraId="3B05BE25" w14:textId="001200FE" w:rsidR="00707555" w:rsidRPr="00707555" w:rsidRDefault="00707555" w:rsidP="00707555">
            <w:pPr>
              <w:snapToGrid w:val="0"/>
              <w:spacing w:line="200" w:lineRule="exact"/>
              <w:ind w:left="140" w:hangingChars="100" w:hanging="140"/>
              <w:rPr>
                <w:rFonts w:asciiTheme="majorEastAsia" w:eastAsiaTheme="majorEastAsia" w:hAnsiTheme="majorEastAsia"/>
                <w:sz w:val="14"/>
                <w:szCs w:val="14"/>
              </w:rPr>
            </w:pPr>
            <w:r w:rsidRPr="00707555">
              <w:rPr>
                <w:rFonts w:asciiTheme="majorEastAsia" w:eastAsiaTheme="majorEastAsia" w:hAnsiTheme="majorEastAsia" w:hint="eastAsia"/>
                <w:sz w:val="14"/>
                <w:szCs w:val="14"/>
              </w:rPr>
              <w:t>①人や他の動物の体のつくりと運動との関わりについて</w:t>
            </w:r>
            <w:r w:rsidR="00B14E62">
              <w:rPr>
                <w:rFonts w:asciiTheme="majorEastAsia" w:eastAsiaTheme="majorEastAsia" w:hAnsiTheme="majorEastAsia" w:hint="eastAsia"/>
                <w:sz w:val="14"/>
                <w:szCs w:val="14"/>
              </w:rPr>
              <w:t>、</w:t>
            </w:r>
            <w:r w:rsidRPr="00707555">
              <w:rPr>
                <w:rFonts w:asciiTheme="majorEastAsia" w:eastAsiaTheme="majorEastAsia" w:hAnsiTheme="majorEastAsia" w:hint="eastAsia"/>
                <w:sz w:val="14"/>
                <w:szCs w:val="14"/>
              </w:rPr>
              <w:t>既習の内容や生活経験を基に</w:t>
            </w:r>
            <w:r w:rsidR="00B14E62">
              <w:rPr>
                <w:rFonts w:asciiTheme="majorEastAsia" w:eastAsiaTheme="majorEastAsia" w:hAnsiTheme="majorEastAsia" w:hint="eastAsia"/>
                <w:sz w:val="14"/>
                <w:szCs w:val="14"/>
              </w:rPr>
              <w:t>、</w:t>
            </w:r>
            <w:r w:rsidRPr="00707555">
              <w:rPr>
                <w:rFonts w:asciiTheme="majorEastAsia" w:eastAsiaTheme="majorEastAsia" w:hAnsiTheme="majorEastAsia" w:hint="eastAsia"/>
                <w:sz w:val="14"/>
                <w:szCs w:val="14"/>
              </w:rPr>
              <w:t>根拠のある予想や仮説を発想し</w:t>
            </w:r>
            <w:r w:rsidR="00B14E62">
              <w:rPr>
                <w:rFonts w:asciiTheme="majorEastAsia" w:eastAsiaTheme="majorEastAsia" w:hAnsiTheme="majorEastAsia" w:hint="eastAsia"/>
                <w:sz w:val="14"/>
                <w:szCs w:val="14"/>
              </w:rPr>
              <w:t>、</w:t>
            </w:r>
            <w:r w:rsidRPr="00707555">
              <w:rPr>
                <w:rFonts w:asciiTheme="majorEastAsia" w:eastAsiaTheme="majorEastAsia" w:hAnsiTheme="majorEastAsia" w:hint="eastAsia"/>
                <w:sz w:val="14"/>
                <w:szCs w:val="14"/>
              </w:rPr>
              <w:t>表現するなどして問題解決している。</w:t>
            </w:r>
          </w:p>
          <w:p w14:paraId="3A7BC605" w14:textId="1D2F3B34" w:rsidR="00E92F6B" w:rsidRPr="00943B4E" w:rsidRDefault="00707555" w:rsidP="00707555">
            <w:pPr>
              <w:snapToGrid w:val="0"/>
              <w:spacing w:line="200" w:lineRule="exact"/>
              <w:ind w:left="140" w:hangingChars="100" w:hanging="140"/>
              <w:rPr>
                <w:rFonts w:asciiTheme="majorEastAsia" w:eastAsiaTheme="majorEastAsia" w:hAnsiTheme="majorEastAsia"/>
                <w:sz w:val="14"/>
                <w:szCs w:val="14"/>
              </w:rPr>
            </w:pPr>
            <w:r w:rsidRPr="00707555">
              <w:rPr>
                <w:rFonts w:asciiTheme="majorEastAsia" w:eastAsiaTheme="majorEastAsia" w:hAnsiTheme="majorEastAsia" w:hint="eastAsia"/>
                <w:sz w:val="14"/>
                <w:szCs w:val="14"/>
              </w:rPr>
              <w:t>②人や他の動物の体のつくりと運動との関わりについて</w:t>
            </w:r>
            <w:r w:rsidR="00B14E62">
              <w:rPr>
                <w:rFonts w:asciiTheme="majorEastAsia" w:eastAsiaTheme="majorEastAsia" w:hAnsiTheme="majorEastAsia" w:hint="eastAsia"/>
                <w:sz w:val="14"/>
                <w:szCs w:val="14"/>
              </w:rPr>
              <w:t>、</w:t>
            </w:r>
            <w:r w:rsidRPr="00707555">
              <w:rPr>
                <w:rFonts w:asciiTheme="majorEastAsia" w:eastAsiaTheme="majorEastAsia" w:hAnsiTheme="majorEastAsia" w:hint="eastAsia"/>
                <w:sz w:val="14"/>
                <w:szCs w:val="14"/>
              </w:rPr>
              <w:t>観察などを行い</w:t>
            </w:r>
            <w:r w:rsidR="00B14E62">
              <w:rPr>
                <w:rFonts w:asciiTheme="majorEastAsia" w:eastAsiaTheme="majorEastAsia" w:hAnsiTheme="majorEastAsia" w:hint="eastAsia"/>
                <w:sz w:val="14"/>
                <w:szCs w:val="14"/>
              </w:rPr>
              <w:t>、</w:t>
            </w:r>
            <w:r w:rsidRPr="00707555">
              <w:rPr>
                <w:rFonts w:asciiTheme="majorEastAsia" w:eastAsiaTheme="majorEastAsia" w:hAnsiTheme="majorEastAsia" w:hint="eastAsia"/>
                <w:sz w:val="14"/>
                <w:szCs w:val="14"/>
              </w:rPr>
              <w:t>得られた結果を基に考察し</w:t>
            </w:r>
            <w:r w:rsidR="00B14E62">
              <w:rPr>
                <w:rFonts w:asciiTheme="majorEastAsia" w:eastAsiaTheme="majorEastAsia" w:hAnsiTheme="majorEastAsia" w:hint="eastAsia"/>
                <w:sz w:val="14"/>
                <w:szCs w:val="14"/>
              </w:rPr>
              <w:t>、</w:t>
            </w:r>
            <w:r w:rsidRPr="00707555">
              <w:rPr>
                <w:rFonts w:asciiTheme="majorEastAsia" w:eastAsiaTheme="majorEastAsia" w:hAnsiTheme="majorEastAsia" w:hint="eastAsia"/>
                <w:sz w:val="14"/>
                <w:szCs w:val="14"/>
              </w:rPr>
              <w:t>表現するなどして問題解決している。</w:t>
            </w:r>
          </w:p>
        </w:tc>
        <w:tc>
          <w:tcPr>
            <w:tcW w:w="1106" w:type="dxa"/>
            <w:tcBorders>
              <w:left w:val="nil"/>
              <w:right w:val="nil"/>
            </w:tcBorders>
            <w:vAlign w:val="center"/>
          </w:tcPr>
          <w:p w14:paraId="39686E68" w14:textId="77777777" w:rsidR="00E92F6B" w:rsidRDefault="00E92F6B" w:rsidP="00491556">
            <w:pPr>
              <w:snapToGrid w:val="0"/>
              <w:spacing w:line="200" w:lineRule="exact"/>
              <w:jc w:val="center"/>
            </w:pPr>
            <w:r>
              <w:rPr>
                <w:noProof/>
              </w:rPr>
              <mc:AlternateContent>
                <mc:Choice Requires="wps">
                  <w:drawing>
                    <wp:anchor distT="0" distB="0" distL="114300" distR="114300" simplePos="0" relativeHeight="251682816" behindDoc="0" locked="0" layoutInCell="1" allowOverlap="1" wp14:anchorId="6193A99E" wp14:editId="46F1E3BE">
                      <wp:simplePos x="0" y="0"/>
                      <wp:positionH relativeFrom="column">
                        <wp:posOffset>414020</wp:posOffset>
                      </wp:positionH>
                      <wp:positionV relativeFrom="paragraph">
                        <wp:posOffset>0</wp:posOffset>
                      </wp:positionV>
                      <wp:extent cx="216000" cy="1079640"/>
                      <wp:effectExtent l="0" t="0" r="0" b="6350"/>
                      <wp:wrapNone/>
                      <wp:docPr id="114" name="テキスト ボックス 114"/>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094D463C" w14:textId="77777777" w:rsidR="00477D54" w:rsidRPr="00A43D60" w:rsidRDefault="00477D54" w:rsidP="00E92F6B">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3A99E" id="テキスト ボックス 114" o:spid="_x0000_s1070" type="#_x0000_t202" style="position:absolute;left:0;text-align:left;margin-left:32.6pt;margin-top:0;width:17pt;height: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" fillcolor="#7f7f7f [1612]" stroked="f" strokeweight=".5pt">
                      <v:textbox style="layout-flow:vertical-ideographic" inset="0,0,0,0">
                        <w:txbxContent>
                          <w:p w14:paraId="094D463C" w14:textId="77777777" w:rsidR="00477D54" w:rsidRPr="00A43D60" w:rsidRDefault="00477D54" w:rsidP="00E92F6B">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3829" w:type="dxa"/>
            <w:tcBorders>
              <w:left w:val="nil"/>
            </w:tcBorders>
          </w:tcPr>
          <w:p w14:paraId="53E64F7E" w14:textId="4EC1A8D2" w:rsidR="009806A6" w:rsidRPr="009806A6" w:rsidRDefault="009806A6" w:rsidP="009806A6">
            <w:pPr>
              <w:snapToGrid w:val="0"/>
              <w:spacing w:line="200" w:lineRule="exact"/>
              <w:ind w:left="140" w:hangingChars="100" w:hanging="140"/>
              <w:rPr>
                <w:rFonts w:asciiTheme="majorEastAsia" w:eastAsiaTheme="majorEastAsia" w:hAnsiTheme="majorEastAsia"/>
                <w:sz w:val="14"/>
              </w:rPr>
            </w:pPr>
            <w:r w:rsidRPr="009806A6">
              <w:rPr>
                <w:rFonts w:asciiTheme="majorEastAsia" w:eastAsiaTheme="majorEastAsia" w:hAnsiTheme="majorEastAsia" w:hint="eastAsia"/>
                <w:sz w:val="14"/>
              </w:rPr>
              <w:t>①人や他の動物の体のつくりと運動との関わりについての事物・現象に進んで関わり</w:t>
            </w:r>
            <w:r w:rsidR="00B14E62">
              <w:rPr>
                <w:rFonts w:asciiTheme="majorEastAsia" w:eastAsiaTheme="majorEastAsia" w:hAnsiTheme="majorEastAsia" w:hint="eastAsia"/>
                <w:sz w:val="14"/>
              </w:rPr>
              <w:t>、</w:t>
            </w:r>
            <w:r w:rsidRPr="009806A6">
              <w:rPr>
                <w:rFonts w:asciiTheme="majorEastAsia" w:eastAsiaTheme="majorEastAsia" w:hAnsiTheme="majorEastAsia" w:hint="eastAsia"/>
                <w:sz w:val="14"/>
              </w:rPr>
              <w:t>他者と関わりながら問題解決しようとしている。</w:t>
            </w:r>
          </w:p>
          <w:p w14:paraId="68B4B2A0" w14:textId="45847FC5" w:rsidR="00E92F6B" w:rsidRPr="00943B4E" w:rsidRDefault="009806A6" w:rsidP="009806A6">
            <w:pPr>
              <w:snapToGrid w:val="0"/>
              <w:spacing w:line="200" w:lineRule="exact"/>
              <w:ind w:left="140" w:hangingChars="100" w:hanging="140"/>
              <w:rPr>
                <w:rFonts w:asciiTheme="majorEastAsia" w:eastAsiaTheme="majorEastAsia" w:hAnsiTheme="majorEastAsia"/>
                <w:sz w:val="14"/>
              </w:rPr>
            </w:pPr>
            <w:r w:rsidRPr="009806A6">
              <w:rPr>
                <w:rFonts w:asciiTheme="majorEastAsia" w:eastAsiaTheme="majorEastAsia" w:hAnsiTheme="majorEastAsia" w:hint="eastAsia"/>
                <w:sz w:val="14"/>
              </w:rPr>
              <w:t>②人や他の動物の体のつくりと運動との関わりについて学んだことを学習や生活に生かそうとしている。</w:t>
            </w:r>
          </w:p>
        </w:tc>
      </w:tr>
    </w:tbl>
    <w:p w14:paraId="5C842380" w14:textId="77777777" w:rsidR="00E92F6B" w:rsidRDefault="00E92F6B" w:rsidP="00E92F6B">
      <w:pPr>
        <w:snapToGrid w:val="0"/>
        <w:spacing w:line="100" w:lineRule="exact"/>
      </w:pPr>
    </w:p>
    <w:tbl>
      <w:tblPr>
        <w:tblStyle w:val="ae"/>
        <w:tblW w:w="18928"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652"/>
        <w:gridCol w:w="652"/>
        <w:gridCol w:w="4344"/>
        <w:gridCol w:w="4383"/>
        <w:gridCol w:w="120"/>
      </w:tblGrid>
      <w:tr w:rsidR="00E92F6B" w14:paraId="06A20ED5" w14:textId="77777777" w:rsidTr="00491556">
        <w:trPr>
          <w:trHeight w:val="340"/>
        </w:trPr>
        <w:tc>
          <w:tcPr>
            <w:tcW w:w="3589" w:type="dxa"/>
            <w:gridSpan w:val="2"/>
            <w:tcBorders>
              <w:bottom w:val="single" w:sz="4" w:space="0" w:color="auto"/>
            </w:tcBorders>
            <w:shd w:val="clear" w:color="auto" w:fill="808080" w:themeFill="background1" w:themeFillShade="80"/>
            <w:vAlign w:val="center"/>
          </w:tcPr>
          <w:p w14:paraId="5452D810" w14:textId="77777777" w:rsidR="00E92F6B" w:rsidRPr="009B573F" w:rsidRDefault="00E92F6B" w:rsidP="00491556">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14:paraId="0937D39A" w14:textId="77777777" w:rsidR="00E92F6B" w:rsidRPr="00F21F0E" w:rsidRDefault="00E92F6B" w:rsidP="00491556">
            <w:pPr>
              <w:snapToGrid w:val="0"/>
              <w:jc w:val="center"/>
              <w:rPr>
                <w:rFonts w:asciiTheme="majorEastAsia" w:eastAsiaTheme="majorEastAsia" w:hAnsiTheme="majorEastAsia"/>
                <w:spacing w:val="-40"/>
                <w:sz w:val="12"/>
              </w:rPr>
            </w:pPr>
            <w:r w:rsidRPr="007E5DE7">
              <w:rPr>
                <w:rFonts w:asciiTheme="majorEastAsia" w:eastAsiaTheme="majorEastAsia" w:hAnsiTheme="majorEastAsia"/>
                <w:color w:val="FFFFFF" w:themeColor="background1"/>
                <w:spacing w:val="12"/>
                <w:kern w:val="0"/>
                <w:sz w:val="12"/>
              </w:rPr>
              <w:t>時</w:t>
            </w:r>
            <w:r w:rsidRPr="007E5DE7">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3DBD831A" w14:textId="77777777" w:rsidR="00E92F6B" w:rsidRPr="00F21F0E" w:rsidRDefault="00E92F6B" w:rsidP="00491556">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2A5B5337" w14:textId="77777777" w:rsidR="00E92F6B" w:rsidRPr="00F21F0E" w:rsidRDefault="00E92F6B" w:rsidP="00491556">
            <w:pPr>
              <w:snapToGrid w:val="0"/>
              <w:jc w:val="center"/>
              <w:rPr>
                <w:rFonts w:asciiTheme="majorEastAsia" w:eastAsiaTheme="majorEastAsia" w:hAnsiTheme="majorEastAsia"/>
                <w:color w:val="FFFFFF" w:themeColor="background1"/>
                <w:sz w:val="12"/>
              </w:rPr>
            </w:pPr>
            <w:r w:rsidRPr="0015698D">
              <w:rPr>
                <w:rFonts w:asciiTheme="majorEastAsia" w:eastAsiaTheme="majorEastAsia" w:hAnsiTheme="majorEastAsia" w:hint="eastAsia"/>
                <w:color w:val="FFFFFF" w:themeColor="background1"/>
                <w:w w:val="43"/>
                <w:kern w:val="0"/>
                <w:sz w:val="12"/>
                <w:fitText w:val="158" w:id="-2125764864"/>
              </w:rPr>
              <w:t>ペー</w:t>
            </w:r>
            <w:r w:rsidRPr="0015698D">
              <w:rPr>
                <w:rFonts w:asciiTheme="majorEastAsia" w:eastAsiaTheme="majorEastAsia" w:hAnsiTheme="majorEastAsia" w:hint="eastAsia"/>
                <w:color w:val="FFFFFF" w:themeColor="background1"/>
                <w:spacing w:val="3"/>
                <w:w w:val="43"/>
                <w:kern w:val="0"/>
                <w:sz w:val="12"/>
                <w:fitText w:val="158" w:id="-2125764864"/>
              </w:rPr>
              <w:t>ジ</w:t>
            </w:r>
          </w:p>
        </w:tc>
        <w:tc>
          <w:tcPr>
            <w:tcW w:w="283" w:type="dxa"/>
            <w:tcBorders>
              <w:bottom w:val="single" w:sz="4" w:space="0" w:color="auto"/>
            </w:tcBorders>
            <w:shd w:val="clear" w:color="auto" w:fill="808080" w:themeFill="background1" w:themeFillShade="80"/>
            <w:tcFitText/>
            <w:vAlign w:val="center"/>
          </w:tcPr>
          <w:p w14:paraId="0C94257F" w14:textId="77777777" w:rsidR="00E92F6B" w:rsidRPr="00F21F0E" w:rsidRDefault="00E92F6B" w:rsidP="00491556">
            <w:pPr>
              <w:snapToGrid w:val="0"/>
              <w:jc w:val="center"/>
              <w:rPr>
                <w:rFonts w:asciiTheme="majorEastAsia" w:eastAsiaTheme="majorEastAsia" w:hAnsiTheme="majorEastAsia"/>
                <w:color w:val="FFFFFF" w:themeColor="background1"/>
                <w:sz w:val="12"/>
              </w:rPr>
            </w:pPr>
            <w:r w:rsidRPr="007E5DE7">
              <w:rPr>
                <w:rFonts w:asciiTheme="majorEastAsia" w:eastAsiaTheme="majorEastAsia" w:hAnsiTheme="majorEastAsia"/>
                <w:color w:val="FFFFFF" w:themeColor="background1"/>
                <w:spacing w:val="12"/>
                <w:kern w:val="0"/>
                <w:sz w:val="12"/>
              </w:rPr>
              <w:t>重</w:t>
            </w:r>
            <w:r w:rsidRPr="007E5DE7">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2A6F3BAD" w14:textId="77777777" w:rsidR="00E92F6B" w:rsidRPr="00F21F0E" w:rsidRDefault="00E92F6B" w:rsidP="00491556">
            <w:pPr>
              <w:snapToGrid w:val="0"/>
              <w:jc w:val="center"/>
              <w:rPr>
                <w:rFonts w:asciiTheme="majorEastAsia" w:eastAsiaTheme="majorEastAsia" w:hAnsiTheme="majorEastAsia"/>
                <w:color w:val="FFFFFF" w:themeColor="background1"/>
                <w:sz w:val="12"/>
              </w:rPr>
            </w:pPr>
            <w:r w:rsidRPr="007E5DE7">
              <w:rPr>
                <w:rFonts w:asciiTheme="majorEastAsia" w:eastAsiaTheme="majorEastAsia" w:hAnsiTheme="majorEastAsia"/>
                <w:color w:val="FFFFFF" w:themeColor="background1"/>
                <w:spacing w:val="12"/>
                <w:kern w:val="0"/>
                <w:sz w:val="12"/>
              </w:rPr>
              <w:t>記</w:t>
            </w:r>
            <w:r w:rsidRPr="007E5DE7">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nil"/>
            </w:tcBorders>
            <w:shd w:val="clear" w:color="auto" w:fill="808080" w:themeFill="background1" w:themeFillShade="80"/>
            <w:vAlign w:val="center"/>
          </w:tcPr>
          <w:p w14:paraId="08511AB7" w14:textId="623EBB13" w:rsidR="00E92F6B" w:rsidRPr="0096102B" w:rsidRDefault="00433B52" w:rsidP="00491556">
            <w:pPr>
              <w:jc w:val="center"/>
              <w:rPr>
                <w:rFonts w:asciiTheme="majorEastAsia" w:eastAsiaTheme="majorEastAsia" w:hAnsiTheme="majorEastAsia"/>
                <w:b/>
                <w:color w:val="FFFFFF" w:themeColor="background1"/>
                <w:sz w:val="22"/>
              </w:rPr>
            </w:pPr>
            <w:r>
              <w:rPr>
                <w:rFonts w:asciiTheme="majorEastAsia" w:eastAsiaTheme="majorEastAsia" w:hAnsiTheme="majorEastAsia"/>
                <w:b/>
                <w:color w:val="FFFFFF" w:themeColor="background1"/>
                <w:sz w:val="18"/>
              </w:rPr>
              <w:t>おおむね満足できる児童への評価と方法</w:t>
            </w:r>
          </w:p>
        </w:tc>
        <w:tc>
          <w:tcPr>
            <w:tcW w:w="652" w:type="dxa"/>
            <w:tcBorders>
              <w:left w:val="nil"/>
              <w:bottom w:val="single" w:sz="4" w:space="0" w:color="auto"/>
              <w:right w:val="single" w:sz="4" w:space="0" w:color="auto"/>
            </w:tcBorders>
            <w:shd w:val="clear" w:color="auto" w:fill="808080" w:themeFill="background1" w:themeFillShade="80"/>
            <w:vAlign w:val="center"/>
          </w:tcPr>
          <w:p w14:paraId="2A7AA12B" w14:textId="77777777" w:rsidR="00E92F6B" w:rsidRPr="0096102B" w:rsidRDefault="00E92F6B" w:rsidP="00491556">
            <w:pPr>
              <w:jc w:val="center"/>
              <w:rPr>
                <w:color w:val="FFFFFF" w:themeColor="background1"/>
                <w:sz w:val="22"/>
              </w:rPr>
            </w:pPr>
          </w:p>
        </w:tc>
        <w:tc>
          <w:tcPr>
            <w:tcW w:w="652" w:type="dxa"/>
            <w:tcBorders>
              <w:left w:val="single" w:sz="4" w:space="0" w:color="auto"/>
              <w:bottom w:val="single" w:sz="4" w:space="0" w:color="auto"/>
              <w:right w:val="nil"/>
            </w:tcBorders>
            <w:shd w:val="clear" w:color="auto" w:fill="808080" w:themeFill="background1" w:themeFillShade="80"/>
            <w:vAlign w:val="center"/>
          </w:tcPr>
          <w:p w14:paraId="3D85BB6C" w14:textId="77777777" w:rsidR="00E92F6B" w:rsidRPr="0096102B" w:rsidRDefault="00E92F6B" w:rsidP="00491556">
            <w:pPr>
              <w:jc w:val="center"/>
              <w:rPr>
                <w:color w:val="FFFFFF" w:themeColor="background1"/>
                <w:sz w:val="22"/>
              </w:rPr>
            </w:pPr>
          </w:p>
        </w:tc>
        <w:tc>
          <w:tcPr>
            <w:tcW w:w="4344" w:type="dxa"/>
            <w:tcBorders>
              <w:left w:val="nil"/>
              <w:bottom w:val="single" w:sz="4" w:space="0" w:color="auto"/>
            </w:tcBorders>
            <w:shd w:val="clear" w:color="auto" w:fill="808080" w:themeFill="background1" w:themeFillShade="80"/>
            <w:vAlign w:val="center"/>
          </w:tcPr>
          <w:p w14:paraId="4E73FF0B" w14:textId="77777777" w:rsidR="00E92F6B" w:rsidRPr="0096102B" w:rsidRDefault="00E92F6B" w:rsidP="00491556">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83" w:type="dxa"/>
            <w:tcBorders>
              <w:bottom w:val="single" w:sz="4" w:space="0" w:color="auto"/>
              <w:right w:val="nil"/>
            </w:tcBorders>
            <w:shd w:val="clear" w:color="auto" w:fill="808080" w:themeFill="background1" w:themeFillShade="80"/>
            <w:vAlign w:val="center"/>
          </w:tcPr>
          <w:p w14:paraId="530C168C" w14:textId="77777777" w:rsidR="00E92F6B" w:rsidRPr="0096102B" w:rsidRDefault="00E92F6B" w:rsidP="00491556">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20" w:type="dxa"/>
            <w:tcBorders>
              <w:left w:val="nil"/>
              <w:bottom w:val="single" w:sz="4" w:space="0" w:color="auto"/>
            </w:tcBorders>
            <w:shd w:val="clear" w:color="auto" w:fill="808080" w:themeFill="background1" w:themeFillShade="80"/>
          </w:tcPr>
          <w:p w14:paraId="11C9D2A0" w14:textId="77777777" w:rsidR="00E92F6B" w:rsidRDefault="00E92F6B" w:rsidP="00491556">
            <w:pPr>
              <w:snapToGrid w:val="0"/>
              <w:spacing w:line="120" w:lineRule="exact"/>
            </w:pPr>
          </w:p>
        </w:tc>
      </w:tr>
      <w:tr w:rsidR="00E92F6B" w14:paraId="45DD588D" w14:textId="77777777" w:rsidTr="00491556">
        <w:trPr>
          <w:trHeight w:val="57"/>
        </w:trPr>
        <w:tc>
          <w:tcPr>
            <w:tcW w:w="3589" w:type="dxa"/>
            <w:gridSpan w:val="2"/>
            <w:tcBorders>
              <w:bottom w:val="nil"/>
            </w:tcBorders>
          </w:tcPr>
          <w:p w14:paraId="121FB887" w14:textId="77777777" w:rsidR="00E92F6B" w:rsidRPr="009D4699" w:rsidRDefault="00E92F6B" w:rsidP="00491556">
            <w:pPr>
              <w:snapToGrid w:val="0"/>
              <w:spacing w:line="120" w:lineRule="exact"/>
              <w:rPr>
                <w:rFonts w:asciiTheme="majorEastAsia" w:eastAsiaTheme="majorEastAsia" w:hAnsiTheme="majorEastAsia"/>
                <w:sz w:val="6"/>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613184" behindDoc="0" locked="0" layoutInCell="1" allowOverlap="1" wp14:anchorId="1C198653" wp14:editId="48BAD28E">
                      <wp:simplePos x="0" y="0"/>
                      <wp:positionH relativeFrom="column">
                        <wp:posOffset>97885</wp:posOffset>
                      </wp:positionH>
                      <wp:positionV relativeFrom="line">
                        <wp:posOffset>71442</wp:posOffset>
                      </wp:positionV>
                      <wp:extent cx="11817985" cy="114300"/>
                      <wp:effectExtent l="0" t="0" r="0" b="19050"/>
                      <wp:wrapNone/>
                      <wp:docPr id="115" name="グループ化 115"/>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116" name="グループ化 116"/>
                              <wpg:cNvGrpSpPr/>
                              <wpg:grpSpPr>
                                <a:xfrm>
                                  <a:off x="0" y="0"/>
                                  <a:ext cx="107950" cy="107950"/>
                                  <a:chOff x="0" y="0"/>
                                  <a:chExt cx="107950" cy="107950"/>
                                </a:xfrm>
                              </wpg:grpSpPr>
                              <wps:wsp>
                                <wps:cNvPr id="117" name="角丸四角形 117"/>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テキスト ボックス 118"/>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BB6792" w14:textId="77777777" w:rsidR="00477D54" w:rsidRPr="000674B1" w:rsidRDefault="00477D54" w:rsidP="00E92F6B">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119" name="グループ化 119"/>
                              <wpg:cNvGrpSpPr/>
                              <wpg:grpSpPr>
                                <a:xfrm>
                                  <a:off x="121335" y="0"/>
                                  <a:ext cx="11696707" cy="114300"/>
                                  <a:chOff x="-7" y="0"/>
                                  <a:chExt cx="11696707" cy="114300"/>
                                </a:xfrm>
                              </wpg:grpSpPr>
                              <wps:wsp>
                                <wps:cNvPr id="120" name="正方形/長方形 120"/>
                                <wps:cNvSpPr/>
                                <wps:spPr>
                                  <a:xfrm>
                                    <a:off x="0" y="0"/>
                                    <a:ext cx="1169670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テキスト ボックス 121"/>
                                <wps:cNvSpPr txBox="1"/>
                                <wps:spPr>
                                  <a:xfrm>
                                    <a:off x="-7" y="0"/>
                                    <a:ext cx="900004"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08E8650" w14:textId="087C7F68" w:rsidR="00477D54" w:rsidRPr="00574A35" w:rsidRDefault="00477D54" w:rsidP="00E92F6B">
                                      <w:pPr>
                                        <w:snapToGrid w:val="0"/>
                                        <w:spacing w:line="160" w:lineRule="exact"/>
                                        <w:rPr>
                                          <w:rFonts w:asciiTheme="majorEastAsia" w:eastAsiaTheme="majorEastAsia" w:hAnsiTheme="majorEastAsia"/>
                                          <w:sz w:val="14"/>
                                          <w:szCs w:val="16"/>
                                        </w:rPr>
                                      </w:pPr>
                                      <w:r w:rsidRPr="00851B15">
                                        <w:rPr>
                                          <w:rFonts w:asciiTheme="majorEastAsia" w:eastAsiaTheme="majorEastAsia" w:hAnsiTheme="majorEastAsia" w:hint="eastAsia"/>
                                          <w:sz w:val="14"/>
                                          <w:szCs w:val="16"/>
                                        </w:rPr>
                                        <w:t>うでのつくりと動き</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C198653" id="グループ化 115" o:spid="_x0000_s1071" style="position:absolute;left:0;text-align:left;margin-left:7.7pt;margin-top:5.65pt;width:930.55pt;height:9pt;z-index:251613184;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">
                      <v:group id="グループ化 116" o:spid="_x0000_s1072"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roundrect id="角丸四角形 117" o:spid="_x0000_s1073"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" fillcolor="black [3200]" strokecolor="black [1600]" strokeweight="2pt"/>
                        <v:shape id="テキスト ボックス 118" o:spid="_x0000_s1074"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" filled="f" stroked="f" strokeweight=".5pt">
                          <v:textbox inset="0,0,0,0">
                            <w:txbxContent>
                              <w:p w14:paraId="3CBB6792" w14:textId="77777777" w:rsidR="00477D54" w:rsidRPr="000674B1" w:rsidRDefault="00477D54" w:rsidP="00E92F6B">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group id="グループ化 119" o:spid="_x0000_s1075"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rect id="正方形/長方形 120" o:spid="_x0000_s1076"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" fillcolor="#5a5a5a [2109]" stroked="f" strokeweight="2pt">
                          <v:fill color2="white [3212]" angle="90" colors="0 #595959;38666f #c4c4c4;62259f white" focus="100%" type="gradient"/>
                        </v:rect>
                        <v:shape id="テキスト ボックス 121" o:spid="_x0000_s1077" type="#_x0000_t202" style="position:absolute;width:8999;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" fillcolor="white [3212]" stroked="f" strokeweight=".5pt">
                          <v:textbox inset="1mm,0,0,0">
                            <w:txbxContent>
                              <w:p w14:paraId="008E8650" w14:textId="087C7F68" w:rsidR="00477D54" w:rsidRPr="00574A35" w:rsidRDefault="00477D54" w:rsidP="00E92F6B">
                                <w:pPr>
                                  <w:snapToGrid w:val="0"/>
                                  <w:spacing w:line="160" w:lineRule="exact"/>
                                  <w:rPr>
                                    <w:rFonts w:asciiTheme="majorEastAsia" w:eastAsiaTheme="majorEastAsia" w:hAnsiTheme="majorEastAsia"/>
                                    <w:sz w:val="14"/>
                                    <w:szCs w:val="16"/>
                                  </w:rPr>
                                </w:pPr>
                                <w:r w:rsidRPr="00851B15">
                                  <w:rPr>
                                    <w:rFonts w:asciiTheme="majorEastAsia" w:eastAsiaTheme="majorEastAsia" w:hAnsiTheme="majorEastAsia" w:hint="eastAsia"/>
                                    <w:sz w:val="14"/>
                                    <w:szCs w:val="16"/>
                                  </w:rPr>
                                  <w:t>うでのつくりと動き</w:t>
                                </w:r>
                              </w:p>
                            </w:txbxContent>
                          </v:textbox>
                        </v:shape>
                      </v:group>
                      <w10:wrap anchory="line"/>
                    </v:group>
                  </w:pict>
                </mc:Fallback>
              </mc:AlternateContent>
            </w:r>
          </w:p>
        </w:tc>
        <w:tc>
          <w:tcPr>
            <w:tcW w:w="283" w:type="dxa"/>
            <w:tcBorders>
              <w:bottom w:val="nil"/>
            </w:tcBorders>
          </w:tcPr>
          <w:p w14:paraId="65F6E0E4" w14:textId="77777777" w:rsidR="00E92F6B" w:rsidRPr="009D4699" w:rsidRDefault="00E92F6B" w:rsidP="00491556">
            <w:pPr>
              <w:snapToGrid w:val="0"/>
              <w:spacing w:line="120" w:lineRule="exact"/>
              <w:rPr>
                <w:rFonts w:asciiTheme="majorEastAsia" w:eastAsiaTheme="majorEastAsia" w:hAnsiTheme="majorEastAsia"/>
                <w:sz w:val="6"/>
              </w:rPr>
            </w:pPr>
          </w:p>
        </w:tc>
        <w:tc>
          <w:tcPr>
            <w:tcW w:w="283" w:type="dxa"/>
            <w:tcBorders>
              <w:bottom w:val="nil"/>
            </w:tcBorders>
          </w:tcPr>
          <w:p w14:paraId="4B1E8077" w14:textId="77777777" w:rsidR="00E92F6B" w:rsidRPr="009D4699" w:rsidRDefault="00E92F6B" w:rsidP="00491556">
            <w:pPr>
              <w:snapToGrid w:val="0"/>
              <w:spacing w:line="120" w:lineRule="exact"/>
              <w:rPr>
                <w:rFonts w:asciiTheme="majorEastAsia" w:eastAsiaTheme="majorEastAsia" w:hAnsiTheme="majorEastAsia"/>
                <w:sz w:val="6"/>
              </w:rPr>
            </w:pPr>
          </w:p>
        </w:tc>
        <w:tc>
          <w:tcPr>
            <w:tcW w:w="283" w:type="dxa"/>
            <w:tcBorders>
              <w:bottom w:val="nil"/>
            </w:tcBorders>
          </w:tcPr>
          <w:p w14:paraId="6C3335D0" w14:textId="77777777" w:rsidR="00E92F6B" w:rsidRPr="009D4699" w:rsidRDefault="00E92F6B" w:rsidP="00491556">
            <w:pPr>
              <w:snapToGrid w:val="0"/>
              <w:spacing w:line="120" w:lineRule="exact"/>
              <w:rPr>
                <w:rFonts w:asciiTheme="majorEastAsia" w:eastAsiaTheme="majorEastAsia" w:hAnsiTheme="majorEastAsia"/>
                <w:sz w:val="6"/>
              </w:rPr>
            </w:pPr>
          </w:p>
        </w:tc>
        <w:tc>
          <w:tcPr>
            <w:tcW w:w="283" w:type="dxa"/>
            <w:tcBorders>
              <w:bottom w:val="nil"/>
            </w:tcBorders>
          </w:tcPr>
          <w:p w14:paraId="03A44B93" w14:textId="77777777" w:rsidR="00E92F6B" w:rsidRPr="009D4699" w:rsidRDefault="00E92F6B" w:rsidP="00491556">
            <w:pPr>
              <w:snapToGrid w:val="0"/>
              <w:spacing w:line="120" w:lineRule="exact"/>
              <w:rPr>
                <w:rFonts w:asciiTheme="majorEastAsia" w:eastAsiaTheme="majorEastAsia" w:hAnsiTheme="majorEastAsia"/>
                <w:sz w:val="6"/>
              </w:rPr>
            </w:pPr>
          </w:p>
        </w:tc>
        <w:tc>
          <w:tcPr>
            <w:tcW w:w="4056" w:type="dxa"/>
            <w:tcBorders>
              <w:bottom w:val="nil"/>
              <w:right w:val="nil"/>
            </w:tcBorders>
          </w:tcPr>
          <w:p w14:paraId="50F4062A" w14:textId="77777777" w:rsidR="00E92F6B" w:rsidRPr="009D4699" w:rsidRDefault="00E92F6B" w:rsidP="00491556">
            <w:pPr>
              <w:snapToGrid w:val="0"/>
              <w:spacing w:line="120" w:lineRule="exact"/>
              <w:rPr>
                <w:rFonts w:asciiTheme="majorEastAsia" w:eastAsiaTheme="majorEastAsia" w:hAnsiTheme="majorEastAsia"/>
                <w:sz w:val="6"/>
              </w:rPr>
            </w:pPr>
          </w:p>
        </w:tc>
        <w:tc>
          <w:tcPr>
            <w:tcW w:w="652" w:type="dxa"/>
            <w:tcBorders>
              <w:left w:val="nil"/>
              <w:bottom w:val="nil"/>
            </w:tcBorders>
          </w:tcPr>
          <w:p w14:paraId="3C9D6934" w14:textId="77777777" w:rsidR="00E92F6B" w:rsidRPr="009D4699" w:rsidRDefault="00E92F6B" w:rsidP="00491556">
            <w:pPr>
              <w:snapToGrid w:val="0"/>
              <w:spacing w:line="120" w:lineRule="exact"/>
              <w:rPr>
                <w:rFonts w:asciiTheme="majorEastAsia" w:eastAsiaTheme="majorEastAsia" w:hAnsiTheme="majorEastAsia"/>
                <w:sz w:val="6"/>
              </w:rPr>
            </w:pPr>
          </w:p>
        </w:tc>
        <w:tc>
          <w:tcPr>
            <w:tcW w:w="652" w:type="dxa"/>
            <w:tcBorders>
              <w:bottom w:val="nil"/>
              <w:right w:val="nil"/>
            </w:tcBorders>
          </w:tcPr>
          <w:p w14:paraId="7DD9B199" w14:textId="77777777" w:rsidR="00E92F6B" w:rsidRPr="009D4699" w:rsidRDefault="00E92F6B" w:rsidP="00491556">
            <w:pPr>
              <w:snapToGrid w:val="0"/>
              <w:spacing w:line="120" w:lineRule="exact"/>
              <w:rPr>
                <w:rFonts w:asciiTheme="majorEastAsia" w:eastAsiaTheme="majorEastAsia" w:hAnsiTheme="majorEastAsia"/>
                <w:sz w:val="6"/>
              </w:rPr>
            </w:pPr>
          </w:p>
        </w:tc>
        <w:tc>
          <w:tcPr>
            <w:tcW w:w="4344" w:type="dxa"/>
            <w:tcBorders>
              <w:left w:val="nil"/>
              <w:bottom w:val="nil"/>
            </w:tcBorders>
          </w:tcPr>
          <w:p w14:paraId="237F4640" w14:textId="77777777" w:rsidR="00E92F6B" w:rsidRPr="009D4699" w:rsidRDefault="00E92F6B" w:rsidP="00491556">
            <w:pPr>
              <w:snapToGrid w:val="0"/>
              <w:spacing w:line="120" w:lineRule="exact"/>
              <w:rPr>
                <w:rFonts w:asciiTheme="majorEastAsia" w:eastAsiaTheme="majorEastAsia" w:hAnsiTheme="majorEastAsia"/>
                <w:sz w:val="6"/>
              </w:rPr>
            </w:pPr>
          </w:p>
        </w:tc>
        <w:tc>
          <w:tcPr>
            <w:tcW w:w="4383" w:type="dxa"/>
            <w:tcBorders>
              <w:bottom w:val="nil"/>
              <w:right w:val="nil"/>
            </w:tcBorders>
            <w:shd w:val="clear" w:color="auto" w:fill="auto"/>
          </w:tcPr>
          <w:p w14:paraId="64B6CEE7" w14:textId="77777777" w:rsidR="00E92F6B" w:rsidRPr="009D4699" w:rsidRDefault="00E92F6B" w:rsidP="00491556">
            <w:pPr>
              <w:snapToGrid w:val="0"/>
              <w:spacing w:line="120" w:lineRule="exact"/>
              <w:rPr>
                <w:rFonts w:asciiTheme="majorEastAsia" w:eastAsiaTheme="majorEastAsia" w:hAnsiTheme="majorEastAsia"/>
                <w:sz w:val="6"/>
              </w:rPr>
            </w:pPr>
          </w:p>
        </w:tc>
        <w:tc>
          <w:tcPr>
            <w:tcW w:w="120" w:type="dxa"/>
            <w:tcBorders>
              <w:left w:val="nil"/>
              <w:bottom w:val="nil"/>
            </w:tcBorders>
            <w:shd w:val="clear" w:color="auto" w:fill="auto"/>
          </w:tcPr>
          <w:p w14:paraId="542C62F6" w14:textId="77777777" w:rsidR="00E92F6B" w:rsidRPr="009D4699" w:rsidRDefault="00E92F6B" w:rsidP="00491556">
            <w:pPr>
              <w:snapToGrid w:val="0"/>
              <w:spacing w:line="120" w:lineRule="exact"/>
              <w:rPr>
                <w:rFonts w:asciiTheme="majorEastAsia" w:eastAsiaTheme="majorEastAsia" w:hAnsiTheme="majorEastAsia"/>
                <w:sz w:val="6"/>
              </w:rPr>
            </w:pPr>
          </w:p>
        </w:tc>
      </w:tr>
      <w:tr w:rsidR="00E92F6B" w14:paraId="65655AB4" w14:textId="77777777" w:rsidTr="00491556">
        <w:trPr>
          <w:trHeight w:val="227"/>
        </w:trPr>
        <w:tc>
          <w:tcPr>
            <w:tcW w:w="104" w:type="dxa"/>
            <w:vMerge w:val="restart"/>
            <w:tcBorders>
              <w:top w:val="nil"/>
              <w:right w:val="nil"/>
            </w:tcBorders>
          </w:tcPr>
          <w:p w14:paraId="579AE340" w14:textId="487B5CC5" w:rsidR="00556F5C" w:rsidRDefault="00556F5C" w:rsidP="00491556">
            <w:pPr>
              <w:snapToGrid w:val="0"/>
              <w:ind w:leftChars="-100" w:left="-260" w:rightChars="-100" w:right="-260"/>
              <w:rPr>
                <w:rFonts w:asciiTheme="majorEastAsia" w:eastAsiaTheme="majorEastAsia" w:hAnsiTheme="majorEastAsia"/>
                <w:sz w:val="10"/>
                <w:szCs w:val="10"/>
              </w:rPr>
            </w:pPr>
          </w:p>
          <w:p w14:paraId="4CE07B82" w14:textId="77777777" w:rsidR="00556F5C" w:rsidRPr="00556F5C" w:rsidRDefault="00556F5C" w:rsidP="00556F5C">
            <w:pPr>
              <w:rPr>
                <w:rFonts w:asciiTheme="majorEastAsia" w:eastAsiaTheme="majorEastAsia" w:hAnsiTheme="majorEastAsia"/>
                <w:sz w:val="10"/>
                <w:szCs w:val="10"/>
              </w:rPr>
            </w:pPr>
          </w:p>
          <w:p w14:paraId="1E9B706D" w14:textId="77777777" w:rsidR="00556F5C" w:rsidRPr="00556F5C" w:rsidRDefault="00556F5C" w:rsidP="00556F5C">
            <w:pPr>
              <w:rPr>
                <w:rFonts w:asciiTheme="majorEastAsia" w:eastAsiaTheme="majorEastAsia" w:hAnsiTheme="majorEastAsia"/>
                <w:sz w:val="10"/>
                <w:szCs w:val="10"/>
              </w:rPr>
            </w:pPr>
          </w:p>
          <w:p w14:paraId="22500A2A" w14:textId="77777777" w:rsidR="00556F5C" w:rsidRPr="00556F5C" w:rsidRDefault="00556F5C" w:rsidP="00556F5C">
            <w:pPr>
              <w:rPr>
                <w:rFonts w:asciiTheme="majorEastAsia" w:eastAsiaTheme="majorEastAsia" w:hAnsiTheme="majorEastAsia"/>
                <w:sz w:val="10"/>
                <w:szCs w:val="10"/>
              </w:rPr>
            </w:pPr>
          </w:p>
          <w:p w14:paraId="449214B7" w14:textId="77777777" w:rsidR="00556F5C" w:rsidRPr="00556F5C" w:rsidRDefault="00556F5C" w:rsidP="00556F5C">
            <w:pPr>
              <w:rPr>
                <w:rFonts w:asciiTheme="majorEastAsia" w:eastAsiaTheme="majorEastAsia" w:hAnsiTheme="majorEastAsia"/>
                <w:sz w:val="10"/>
                <w:szCs w:val="10"/>
              </w:rPr>
            </w:pPr>
          </w:p>
          <w:p w14:paraId="0CFC0FD4" w14:textId="77777777" w:rsidR="00556F5C" w:rsidRPr="00556F5C" w:rsidRDefault="00556F5C" w:rsidP="00556F5C">
            <w:pPr>
              <w:rPr>
                <w:rFonts w:asciiTheme="majorEastAsia" w:eastAsiaTheme="majorEastAsia" w:hAnsiTheme="majorEastAsia"/>
                <w:sz w:val="10"/>
                <w:szCs w:val="10"/>
              </w:rPr>
            </w:pPr>
          </w:p>
          <w:p w14:paraId="0F76826A" w14:textId="77777777" w:rsidR="00556F5C" w:rsidRPr="00556F5C" w:rsidRDefault="00556F5C" w:rsidP="00556F5C">
            <w:pPr>
              <w:rPr>
                <w:rFonts w:asciiTheme="majorEastAsia" w:eastAsiaTheme="majorEastAsia" w:hAnsiTheme="majorEastAsia"/>
                <w:sz w:val="10"/>
                <w:szCs w:val="10"/>
              </w:rPr>
            </w:pPr>
          </w:p>
          <w:p w14:paraId="50D01E34" w14:textId="77777777" w:rsidR="00556F5C" w:rsidRPr="00556F5C" w:rsidRDefault="00556F5C" w:rsidP="00556F5C">
            <w:pPr>
              <w:rPr>
                <w:rFonts w:asciiTheme="majorEastAsia" w:eastAsiaTheme="majorEastAsia" w:hAnsiTheme="majorEastAsia"/>
                <w:sz w:val="10"/>
                <w:szCs w:val="10"/>
              </w:rPr>
            </w:pPr>
          </w:p>
          <w:p w14:paraId="7EFDE90C" w14:textId="77777777" w:rsidR="00556F5C" w:rsidRPr="00556F5C" w:rsidRDefault="00556F5C" w:rsidP="00556F5C">
            <w:pPr>
              <w:rPr>
                <w:rFonts w:asciiTheme="majorEastAsia" w:eastAsiaTheme="majorEastAsia" w:hAnsiTheme="majorEastAsia"/>
                <w:sz w:val="10"/>
                <w:szCs w:val="10"/>
              </w:rPr>
            </w:pPr>
          </w:p>
          <w:p w14:paraId="248A2349" w14:textId="77777777" w:rsidR="00556F5C" w:rsidRPr="00556F5C" w:rsidRDefault="00556F5C" w:rsidP="00556F5C">
            <w:pPr>
              <w:rPr>
                <w:rFonts w:asciiTheme="majorEastAsia" w:eastAsiaTheme="majorEastAsia" w:hAnsiTheme="majorEastAsia"/>
                <w:sz w:val="10"/>
                <w:szCs w:val="10"/>
              </w:rPr>
            </w:pPr>
          </w:p>
          <w:p w14:paraId="3EA975E9" w14:textId="77777777" w:rsidR="00556F5C" w:rsidRPr="00556F5C" w:rsidRDefault="00556F5C" w:rsidP="00556F5C">
            <w:pPr>
              <w:rPr>
                <w:rFonts w:asciiTheme="majorEastAsia" w:eastAsiaTheme="majorEastAsia" w:hAnsiTheme="majorEastAsia"/>
                <w:sz w:val="10"/>
                <w:szCs w:val="10"/>
              </w:rPr>
            </w:pPr>
          </w:p>
          <w:p w14:paraId="2DEDE17A" w14:textId="77777777" w:rsidR="00556F5C" w:rsidRPr="00556F5C" w:rsidRDefault="00556F5C" w:rsidP="00556F5C">
            <w:pPr>
              <w:rPr>
                <w:rFonts w:asciiTheme="majorEastAsia" w:eastAsiaTheme="majorEastAsia" w:hAnsiTheme="majorEastAsia"/>
                <w:sz w:val="10"/>
                <w:szCs w:val="10"/>
              </w:rPr>
            </w:pPr>
          </w:p>
          <w:p w14:paraId="1F8259E6" w14:textId="77777777" w:rsidR="00556F5C" w:rsidRPr="00556F5C" w:rsidRDefault="00556F5C" w:rsidP="00556F5C">
            <w:pPr>
              <w:rPr>
                <w:rFonts w:asciiTheme="majorEastAsia" w:eastAsiaTheme="majorEastAsia" w:hAnsiTheme="majorEastAsia"/>
                <w:sz w:val="10"/>
                <w:szCs w:val="10"/>
              </w:rPr>
            </w:pPr>
          </w:p>
          <w:p w14:paraId="60794CB5" w14:textId="77777777" w:rsidR="00556F5C" w:rsidRPr="00556F5C" w:rsidRDefault="00556F5C" w:rsidP="00556F5C">
            <w:pPr>
              <w:rPr>
                <w:rFonts w:asciiTheme="majorEastAsia" w:eastAsiaTheme="majorEastAsia" w:hAnsiTheme="majorEastAsia"/>
                <w:sz w:val="10"/>
                <w:szCs w:val="10"/>
              </w:rPr>
            </w:pPr>
          </w:p>
          <w:p w14:paraId="6B505359" w14:textId="77777777" w:rsidR="00556F5C" w:rsidRPr="00556F5C" w:rsidRDefault="00556F5C" w:rsidP="00556F5C">
            <w:pPr>
              <w:rPr>
                <w:rFonts w:asciiTheme="majorEastAsia" w:eastAsiaTheme="majorEastAsia" w:hAnsiTheme="majorEastAsia"/>
                <w:sz w:val="10"/>
                <w:szCs w:val="10"/>
              </w:rPr>
            </w:pPr>
          </w:p>
          <w:p w14:paraId="58AC4411" w14:textId="77777777" w:rsidR="00556F5C" w:rsidRPr="00556F5C" w:rsidRDefault="00556F5C" w:rsidP="00556F5C">
            <w:pPr>
              <w:rPr>
                <w:rFonts w:asciiTheme="majorEastAsia" w:eastAsiaTheme="majorEastAsia" w:hAnsiTheme="majorEastAsia"/>
                <w:sz w:val="10"/>
                <w:szCs w:val="10"/>
              </w:rPr>
            </w:pPr>
          </w:p>
          <w:p w14:paraId="44E25EBC" w14:textId="77777777" w:rsidR="00556F5C" w:rsidRPr="00556F5C" w:rsidRDefault="00556F5C" w:rsidP="00556F5C">
            <w:pPr>
              <w:rPr>
                <w:rFonts w:asciiTheme="majorEastAsia" w:eastAsiaTheme="majorEastAsia" w:hAnsiTheme="majorEastAsia"/>
                <w:sz w:val="10"/>
                <w:szCs w:val="10"/>
              </w:rPr>
            </w:pPr>
          </w:p>
          <w:p w14:paraId="65867D54" w14:textId="77777777" w:rsidR="00556F5C" w:rsidRPr="00556F5C" w:rsidRDefault="00556F5C" w:rsidP="00556F5C">
            <w:pPr>
              <w:rPr>
                <w:rFonts w:asciiTheme="majorEastAsia" w:eastAsiaTheme="majorEastAsia" w:hAnsiTheme="majorEastAsia"/>
                <w:sz w:val="10"/>
                <w:szCs w:val="10"/>
              </w:rPr>
            </w:pPr>
          </w:p>
          <w:p w14:paraId="7E3265B8" w14:textId="77777777" w:rsidR="00556F5C" w:rsidRPr="00556F5C" w:rsidRDefault="00556F5C" w:rsidP="00556F5C">
            <w:pPr>
              <w:rPr>
                <w:rFonts w:asciiTheme="majorEastAsia" w:eastAsiaTheme="majorEastAsia" w:hAnsiTheme="majorEastAsia"/>
                <w:sz w:val="10"/>
                <w:szCs w:val="10"/>
              </w:rPr>
            </w:pPr>
          </w:p>
          <w:p w14:paraId="3FA2DD3D" w14:textId="338E4994" w:rsidR="00E92F6B" w:rsidRPr="00556F5C" w:rsidRDefault="00E92F6B" w:rsidP="00556F5C">
            <w:pPr>
              <w:rPr>
                <w:rFonts w:asciiTheme="majorEastAsia" w:eastAsiaTheme="majorEastAsia" w:hAnsiTheme="majorEastAsia"/>
                <w:sz w:val="10"/>
                <w:szCs w:val="10"/>
              </w:rPr>
            </w:pPr>
          </w:p>
        </w:tc>
        <w:tc>
          <w:tcPr>
            <w:tcW w:w="3485" w:type="dxa"/>
            <w:tcBorders>
              <w:top w:val="nil"/>
              <w:left w:val="nil"/>
              <w:bottom w:val="nil"/>
            </w:tcBorders>
          </w:tcPr>
          <w:p w14:paraId="6C0CF9C5" w14:textId="77777777" w:rsidR="00E92F6B" w:rsidRPr="00301A60" w:rsidRDefault="00E92F6B" w:rsidP="00491556">
            <w:pPr>
              <w:snapToGrid w:val="0"/>
              <w:spacing w:line="100" w:lineRule="exact"/>
              <w:rPr>
                <w:rFonts w:asciiTheme="majorEastAsia" w:eastAsiaTheme="majorEastAsia" w:hAnsiTheme="majorEastAsia"/>
                <w:sz w:val="14"/>
                <w:szCs w:val="14"/>
              </w:rPr>
            </w:pPr>
          </w:p>
        </w:tc>
        <w:tc>
          <w:tcPr>
            <w:tcW w:w="283" w:type="dxa"/>
            <w:tcBorders>
              <w:top w:val="nil"/>
              <w:bottom w:val="nil"/>
            </w:tcBorders>
          </w:tcPr>
          <w:p w14:paraId="48D6ED82" w14:textId="77777777" w:rsidR="00E92F6B" w:rsidRPr="00301A60" w:rsidRDefault="00E92F6B" w:rsidP="00491556">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78626020" w14:textId="77777777" w:rsidR="00E92F6B" w:rsidRPr="00301A60" w:rsidRDefault="00E92F6B" w:rsidP="00491556">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710EABE6" w14:textId="77777777" w:rsidR="00E92F6B" w:rsidRPr="00301A60" w:rsidRDefault="00E92F6B" w:rsidP="00491556">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5AE5958F" w14:textId="77777777" w:rsidR="00E92F6B" w:rsidRPr="00301A60" w:rsidRDefault="00E92F6B" w:rsidP="00491556">
            <w:pPr>
              <w:snapToGrid w:val="0"/>
              <w:spacing w:line="40" w:lineRule="exact"/>
              <w:rPr>
                <w:rFonts w:asciiTheme="majorEastAsia" w:eastAsiaTheme="majorEastAsia" w:hAnsiTheme="majorEastAsia"/>
                <w:sz w:val="14"/>
                <w:szCs w:val="14"/>
              </w:rPr>
            </w:pPr>
          </w:p>
        </w:tc>
        <w:tc>
          <w:tcPr>
            <w:tcW w:w="4056" w:type="dxa"/>
            <w:tcBorders>
              <w:top w:val="nil"/>
              <w:bottom w:val="nil"/>
              <w:right w:val="nil"/>
            </w:tcBorders>
          </w:tcPr>
          <w:p w14:paraId="34A7644B" w14:textId="77777777" w:rsidR="00E92F6B" w:rsidRPr="00301A60" w:rsidRDefault="00E92F6B" w:rsidP="00491556">
            <w:pPr>
              <w:snapToGrid w:val="0"/>
              <w:spacing w:line="100" w:lineRule="exact"/>
              <w:rPr>
                <w:rFonts w:asciiTheme="majorEastAsia" w:eastAsiaTheme="majorEastAsia" w:hAnsiTheme="majorEastAsia"/>
                <w:sz w:val="14"/>
                <w:szCs w:val="14"/>
              </w:rPr>
            </w:pPr>
          </w:p>
        </w:tc>
        <w:tc>
          <w:tcPr>
            <w:tcW w:w="652" w:type="dxa"/>
            <w:tcBorders>
              <w:top w:val="nil"/>
              <w:left w:val="nil"/>
              <w:bottom w:val="nil"/>
            </w:tcBorders>
          </w:tcPr>
          <w:p w14:paraId="14BF66D1" w14:textId="77777777" w:rsidR="00E92F6B" w:rsidRPr="00301A60" w:rsidRDefault="00E92F6B" w:rsidP="00491556">
            <w:pPr>
              <w:snapToGrid w:val="0"/>
              <w:spacing w:line="100" w:lineRule="exact"/>
              <w:rPr>
                <w:rFonts w:asciiTheme="majorEastAsia" w:eastAsiaTheme="majorEastAsia" w:hAnsiTheme="majorEastAsia"/>
                <w:sz w:val="14"/>
                <w:szCs w:val="14"/>
              </w:rPr>
            </w:pPr>
          </w:p>
        </w:tc>
        <w:tc>
          <w:tcPr>
            <w:tcW w:w="652" w:type="dxa"/>
            <w:tcBorders>
              <w:top w:val="nil"/>
              <w:bottom w:val="nil"/>
              <w:right w:val="nil"/>
            </w:tcBorders>
          </w:tcPr>
          <w:p w14:paraId="0DD8240A" w14:textId="77777777" w:rsidR="00E92F6B" w:rsidRPr="00301A60" w:rsidRDefault="00E92F6B" w:rsidP="00491556">
            <w:pPr>
              <w:snapToGrid w:val="0"/>
              <w:spacing w:line="100" w:lineRule="exact"/>
              <w:rPr>
                <w:rFonts w:asciiTheme="majorEastAsia" w:eastAsiaTheme="majorEastAsia" w:hAnsiTheme="majorEastAsia"/>
                <w:sz w:val="14"/>
                <w:szCs w:val="14"/>
              </w:rPr>
            </w:pPr>
          </w:p>
        </w:tc>
        <w:tc>
          <w:tcPr>
            <w:tcW w:w="4344" w:type="dxa"/>
            <w:tcBorders>
              <w:top w:val="nil"/>
              <w:left w:val="nil"/>
              <w:bottom w:val="nil"/>
            </w:tcBorders>
          </w:tcPr>
          <w:p w14:paraId="37EB4B61" w14:textId="77777777" w:rsidR="00E92F6B" w:rsidRPr="00301A60" w:rsidRDefault="00E92F6B" w:rsidP="00491556">
            <w:pPr>
              <w:snapToGrid w:val="0"/>
              <w:spacing w:line="100" w:lineRule="exact"/>
              <w:rPr>
                <w:rFonts w:asciiTheme="majorEastAsia" w:eastAsiaTheme="majorEastAsia" w:hAnsiTheme="majorEastAsia"/>
                <w:sz w:val="14"/>
                <w:szCs w:val="14"/>
              </w:rPr>
            </w:pPr>
          </w:p>
        </w:tc>
        <w:tc>
          <w:tcPr>
            <w:tcW w:w="4383" w:type="dxa"/>
            <w:tcBorders>
              <w:top w:val="nil"/>
              <w:bottom w:val="nil"/>
              <w:right w:val="nil"/>
            </w:tcBorders>
            <w:shd w:val="clear" w:color="auto" w:fill="auto"/>
          </w:tcPr>
          <w:p w14:paraId="58B7A779" w14:textId="77777777" w:rsidR="00E92F6B" w:rsidRPr="00301A60" w:rsidRDefault="00E92F6B" w:rsidP="00491556">
            <w:pPr>
              <w:snapToGrid w:val="0"/>
              <w:spacing w:line="100" w:lineRule="exact"/>
              <w:rPr>
                <w:rFonts w:asciiTheme="majorEastAsia" w:eastAsiaTheme="majorEastAsia" w:hAnsiTheme="majorEastAsia"/>
                <w:sz w:val="14"/>
                <w:szCs w:val="14"/>
              </w:rPr>
            </w:pPr>
          </w:p>
        </w:tc>
        <w:tc>
          <w:tcPr>
            <w:tcW w:w="120" w:type="dxa"/>
            <w:tcBorders>
              <w:top w:val="nil"/>
              <w:left w:val="nil"/>
              <w:bottom w:val="nil"/>
            </w:tcBorders>
            <w:shd w:val="clear" w:color="auto" w:fill="auto"/>
          </w:tcPr>
          <w:p w14:paraId="18A0A1A1" w14:textId="77777777" w:rsidR="00E92F6B" w:rsidRPr="00553402" w:rsidRDefault="00E92F6B" w:rsidP="00491556">
            <w:pPr>
              <w:snapToGrid w:val="0"/>
              <w:spacing w:line="100" w:lineRule="exact"/>
              <w:rPr>
                <w:rFonts w:asciiTheme="majorEastAsia" w:eastAsiaTheme="majorEastAsia" w:hAnsiTheme="majorEastAsia"/>
                <w:sz w:val="14"/>
                <w:szCs w:val="8"/>
              </w:rPr>
            </w:pPr>
          </w:p>
        </w:tc>
      </w:tr>
      <w:tr w:rsidR="005A7BAB" w14:paraId="082C5C6A" w14:textId="77777777" w:rsidTr="004F3374">
        <w:trPr>
          <w:cantSplit/>
          <w:trHeight w:val="496"/>
        </w:trPr>
        <w:tc>
          <w:tcPr>
            <w:tcW w:w="104" w:type="dxa"/>
            <w:vMerge/>
            <w:tcBorders>
              <w:right w:val="nil"/>
            </w:tcBorders>
          </w:tcPr>
          <w:p w14:paraId="7C559496" w14:textId="77777777" w:rsidR="005A7BAB" w:rsidRPr="009D4699" w:rsidRDefault="005A7BAB" w:rsidP="00491556">
            <w:pPr>
              <w:snapToGrid w:val="0"/>
              <w:ind w:leftChars="-100" w:left="-260" w:rightChars="-100" w:right="-260"/>
              <w:rPr>
                <w:rFonts w:asciiTheme="majorEastAsia" w:eastAsiaTheme="majorEastAsia" w:hAnsiTheme="majorEastAsia"/>
                <w:sz w:val="10"/>
                <w:szCs w:val="10"/>
              </w:rPr>
            </w:pPr>
          </w:p>
        </w:tc>
        <w:tc>
          <w:tcPr>
            <w:tcW w:w="3485" w:type="dxa"/>
            <w:tcBorders>
              <w:top w:val="nil"/>
              <w:left w:val="nil"/>
            </w:tcBorders>
            <w:tcMar>
              <w:top w:w="57" w:type="dxa"/>
              <w:left w:w="255" w:type="dxa"/>
              <w:bottom w:w="57" w:type="dxa"/>
              <w:right w:w="142" w:type="dxa"/>
            </w:tcMar>
          </w:tcPr>
          <w:p w14:paraId="67AC24B7" w14:textId="138CC764" w:rsidR="005A7BAB" w:rsidRPr="00851B15" w:rsidRDefault="005A7BAB" w:rsidP="00851B15">
            <w:pPr>
              <w:snapToGrid w:val="0"/>
              <w:spacing w:line="200" w:lineRule="exact"/>
              <w:ind w:left="140" w:hangingChars="100" w:hanging="140"/>
              <w:rPr>
                <w:rFonts w:asciiTheme="majorEastAsia" w:eastAsiaTheme="majorEastAsia" w:hAnsiTheme="majorEastAsia"/>
                <w:sz w:val="14"/>
                <w:szCs w:val="14"/>
              </w:rPr>
            </w:pPr>
            <w:r w:rsidRPr="00851B15">
              <w:rPr>
                <w:rFonts w:asciiTheme="majorEastAsia" w:eastAsiaTheme="majorEastAsia" w:hAnsiTheme="majorEastAsia" w:hint="eastAsia"/>
                <w:sz w:val="14"/>
                <w:szCs w:val="14"/>
              </w:rPr>
              <w:t>・物を持ち上げる活動を通して</w:t>
            </w:r>
            <w:r w:rsidR="00B14E62">
              <w:rPr>
                <w:rFonts w:asciiTheme="majorEastAsia" w:eastAsiaTheme="majorEastAsia" w:hAnsiTheme="majorEastAsia" w:hint="eastAsia"/>
                <w:sz w:val="14"/>
                <w:szCs w:val="14"/>
              </w:rPr>
              <w:t>、</w:t>
            </w:r>
            <w:r w:rsidRPr="00851B15">
              <w:rPr>
                <w:rFonts w:asciiTheme="majorEastAsia" w:eastAsiaTheme="majorEastAsia" w:hAnsiTheme="majorEastAsia" w:hint="eastAsia"/>
                <w:sz w:val="14"/>
                <w:szCs w:val="14"/>
              </w:rPr>
              <w:t>体の動かし方について気づいたことや疑問に思ったことを話し合い</w:t>
            </w:r>
            <w:r w:rsidR="00B14E62">
              <w:rPr>
                <w:rFonts w:asciiTheme="majorEastAsia" w:eastAsiaTheme="majorEastAsia" w:hAnsiTheme="majorEastAsia" w:hint="eastAsia"/>
                <w:sz w:val="14"/>
                <w:szCs w:val="14"/>
              </w:rPr>
              <w:t>、</w:t>
            </w:r>
            <w:r w:rsidRPr="00851B15">
              <w:rPr>
                <w:rFonts w:asciiTheme="majorEastAsia" w:eastAsiaTheme="majorEastAsia" w:hAnsiTheme="majorEastAsia" w:hint="eastAsia"/>
                <w:sz w:val="14"/>
                <w:szCs w:val="14"/>
              </w:rPr>
              <w:t>動物の体のつくりと動き方について調べる問題を見いだす。</w:t>
            </w:r>
          </w:p>
          <w:p w14:paraId="4BAF0744" w14:textId="52E97406" w:rsidR="005A7BAB" w:rsidRPr="003E4274" w:rsidRDefault="005A7BAB" w:rsidP="00851B15">
            <w:pPr>
              <w:tabs>
                <w:tab w:val="right" w:pos="3088"/>
              </w:tabs>
              <w:snapToGrid w:val="0"/>
              <w:spacing w:line="200" w:lineRule="exact"/>
              <w:rPr>
                <w:rFonts w:asciiTheme="majorEastAsia" w:eastAsiaTheme="majorEastAsia" w:hAnsiTheme="majorEastAsia"/>
                <w:sz w:val="14"/>
                <w:szCs w:val="14"/>
              </w:rPr>
            </w:pPr>
            <w:r w:rsidRPr="00851B15">
              <w:rPr>
                <w:rFonts w:asciiTheme="majorEastAsia" w:eastAsiaTheme="majorEastAsia" w:hAnsiTheme="majorEastAsia" w:hint="eastAsia"/>
                <w:sz w:val="14"/>
                <w:szCs w:val="14"/>
              </w:rPr>
              <w:t>・腕の曲がる部分の様子について</w:t>
            </w:r>
            <w:r w:rsidR="00B14E62">
              <w:rPr>
                <w:rFonts w:asciiTheme="majorEastAsia" w:eastAsiaTheme="majorEastAsia" w:hAnsiTheme="majorEastAsia" w:hint="eastAsia"/>
                <w:sz w:val="14"/>
                <w:szCs w:val="14"/>
              </w:rPr>
              <w:t>、</w:t>
            </w:r>
            <w:r w:rsidRPr="00851B15">
              <w:rPr>
                <w:rFonts w:asciiTheme="majorEastAsia" w:eastAsiaTheme="majorEastAsia" w:hAnsiTheme="majorEastAsia" w:hint="eastAsia"/>
                <w:sz w:val="14"/>
                <w:szCs w:val="14"/>
              </w:rPr>
              <w:t>予想する。</w:t>
            </w:r>
          </w:p>
        </w:tc>
        <w:tc>
          <w:tcPr>
            <w:tcW w:w="283" w:type="dxa"/>
            <w:tcBorders>
              <w:top w:val="nil"/>
            </w:tcBorders>
            <w:vAlign w:val="center"/>
          </w:tcPr>
          <w:p w14:paraId="14B69159" w14:textId="77777777" w:rsidR="005A7BAB" w:rsidRPr="00321DF7" w:rsidRDefault="005A7BAB" w:rsidP="0049155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nil"/>
            </w:tcBorders>
            <w:textDirection w:val="tbRlV"/>
            <w:vAlign w:val="center"/>
          </w:tcPr>
          <w:p w14:paraId="3AF2CE69" w14:textId="35A837A4" w:rsidR="005A7BAB" w:rsidRDefault="005A7BAB" w:rsidP="00491556">
            <w:pPr>
              <w:snapToGrid w:val="0"/>
              <w:spacing w:line="200" w:lineRule="exact"/>
              <w:ind w:left="113" w:right="113"/>
              <w:jc w:val="center"/>
              <w:rPr>
                <w:rFonts w:asciiTheme="majorEastAsia" w:eastAsiaTheme="majorEastAsia" w:hAnsiTheme="majorEastAsia"/>
                <w:sz w:val="14"/>
                <w:szCs w:val="14"/>
              </w:rPr>
            </w:pPr>
            <w:r w:rsidRPr="00851B15">
              <w:rPr>
                <w:rFonts w:asciiTheme="majorEastAsia" w:eastAsiaTheme="majorEastAsia" w:hAnsiTheme="majorEastAsia"/>
                <w:sz w:val="14"/>
                <w:szCs w:val="14"/>
                <w:eastAsianLayout w:id="2094758656" w:vert="1" w:vertCompress="1"/>
              </w:rPr>
              <w:t>16</w:t>
            </w:r>
            <w:r w:rsidRPr="00553402">
              <w:rPr>
                <w:rFonts w:asciiTheme="majorEastAsia" w:eastAsiaTheme="majorEastAsia" w:hAnsiTheme="majorEastAsia" w:hint="eastAsia"/>
                <w:sz w:val="14"/>
                <w:szCs w:val="14"/>
              </w:rPr>
              <w:t>～</w:t>
            </w:r>
            <w:r w:rsidRPr="00851B15">
              <w:rPr>
                <w:rFonts w:asciiTheme="majorEastAsia" w:eastAsiaTheme="majorEastAsia" w:hAnsiTheme="majorEastAsia"/>
                <w:sz w:val="14"/>
                <w:szCs w:val="14"/>
                <w:eastAsianLayout w:id="2094759936" w:vert="1" w:vertCompress="1"/>
              </w:rPr>
              <w:t>18</w:t>
            </w:r>
          </w:p>
        </w:tc>
        <w:tc>
          <w:tcPr>
            <w:tcW w:w="283" w:type="dxa"/>
            <w:tcBorders>
              <w:top w:val="nil"/>
              <w:bottom w:val="dashSmallGap" w:sz="4" w:space="0" w:color="auto"/>
            </w:tcBorders>
            <w:vAlign w:val="center"/>
          </w:tcPr>
          <w:p w14:paraId="0FE56C23" w14:textId="0B73AD97" w:rsidR="005A7BAB" w:rsidRDefault="005A7BAB" w:rsidP="00491556">
            <w:pPr>
              <w:snapToGrid w:val="0"/>
              <w:spacing w:line="200" w:lineRule="exact"/>
              <w:jc w:val="center"/>
              <w:rPr>
                <w:rFonts w:asciiTheme="majorEastAsia" w:eastAsiaTheme="majorEastAsia" w:hAnsiTheme="majorEastAsia"/>
                <w:b/>
                <w:sz w:val="14"/>
                <w:szCs w:val="14"/>
              </w:rPr>
            </w:pPr>
            <w:r w:rsidRPr="00851B15">
              <w:rPr>
                <w:rFonts w:asciiTheme="majorEastAsia" w:eastAsiaTheme="majorEastAsia" w:hAnsiTheme="majorEastAsia" w:hint="eastAsia"/>
                <w:b/>
                <w:sz w:val="14"/>
                <w:szCs w:val="14"/>
              </w:rPr>
              <w:t>思</w:t>
            </w:r>
          </w:p>
        </w:tc>
        <w:tc>
          <w:tcPr>
            <w:tcW w:w="283" w:type="dxa"/>
            <w:tcBorders>
              <w:top w:val="nil"/>
              <w:bottom w:val="dashSmallGap" w:sz="4" w:space="0" w:color="auto"/>
            </w:tcBorders>
            <w:vAlign w:val="center"/>
          </w:tcPr>
          <w:p w14:paraId="6F7233F5" w14:textId="4425F26B" w:rsidR="005A7BAB" w:rsidRDefault="005A7BAB" w:rsidP="00491556">
            <w:pPr>
              <w:snapToGrid w:val="0"/>
              <w:spacing w:line="200" w:lineRule="exact"/>
              <w:jc w:val="center"/>
              <w:rPr>
                <w:rFonts w:asciiTheme="majorEastAsia" w:eastAsiaTheme="majorEastAsia" w:hAnsiTheme="majorEastAsia"/>
                <w:sz w:val="14"/>
                <w:szCs w:val="14"/>
              </w:rPr>
            </w:pPr>
          </w:p>
        </w:tc>
        <w:tc>
          <w:tcPr>
            <w:tcW w:w="4056" w:type="dxa"/>
            <w:tcBorders>
              <w:top w:val="nil"/>
              <w:bottom w:val="dashSmallGap" w:sz="4" w:space="0" w:color="auto"/>
              <w:right w:val="nil"/>
            </w:tcBorders>
            <w:tcMar>
              <w:top w:w="57" w:type="dxa"/>
              <w:left w:w="142" w:type="dxa"/>
              <w:bottom w:w="57" w:type="dxa"/>
              <w:right w:w="142" w:type="dxa"/>
            </w:tcMar>
          </w:tcPr>
          <w:p w14:paraId="0EB5625C" w14:textId="7149B34F" w:rsidR="005A7BAB" w:rsidRPr="00851B15" w:rsidRDefault="005A7BAB" w:rsidP="00851B15">
            <w:pPr>
              <w:tabs>
                <w:tab w:val="left" w:pos="2262"/>
              </w:tabs>
              <w:topLinePunct/>
              <w:snapToGrid w:val="0"/>
              <w:spacing w:line="200" w:lineRule="exact"/>
              <w:rPr>
                <w:rFonts w:asciiTheme="majorEastAsia" w:eastAsiaTheme="majorEastAsia" w:hAnsiTheme="majorEastAsia"/>
                <w:b/>
                <w:sz w:val="14"/>
                <w:szCs w:val="14"/>
              </w:rPr>
            </w:pPr>
            <w:r w:rsidRPr="00851B15">
              <w:rPr>
                <w:rFonts w:asciiTheme="majorEastAsia" w:eastAsiaTheme="majorEastAsia" w:hAnsiTheme="majorEastAsia" w:hint="eastAsia"/>
                <w:b/>
                <w:sz w:val="14"/>
                <w:szCs w:val="14"/>
              </w:rPr>
              <w:t>【思①】腕の曲がる部分の様子について</w:t>
            </w:r>
            <w:r w:rsidR="00B14E62">
              <w:rPr>
                <w:rFonts w:asciiTheme="majorEastAsia" w:eastAsiaTheme="majorEastAsia" w:hAnsiTheme="majorEastAsia" w:hint="eastAsia"/>
                <w:b/>
                <w:sz w:val="14"/>
                <w:szCs w:val="14"/>
              </w:rPr>
              <w:t>、</w:t>
            </w:r>
            <w:r w:rsidRPr="00851B15">
              <w:rPr>
                <w:rFonts w:asciiTheme="majorEastAsia" w:eastAsiaTheme="majorEastAsia" w:hAnsiTheme="majorEastAsia" w:hint="eastAsia"/>
                <w:b/>
                <w:sz w:val="14"/>
                <w:szCs w:val="14"/>
              </w:rPr>
              <w:t>根拠のある予想や仮説を発想し</w:t>
            </w:r>
            <w:r w:rsidR="00B14E62">
              <w:rPr>
                <w:rFonts w:asciiTheme="majorEastAsia" w:eastAsiaTheme="majorEastAsia" w:hAnsiTheme="majorEastAsia" w:hint="eastAsia"/>
                <w:b/>
                <w:sz w:val="14"/>
                <w:szCs w:val="14"/>
              </w:rPr>
              <w:t>、</w:t>
            </w:r>
            <w:r w:rsidRPr="00851B15">
              <w:rPr>
                <w:rFonts w:asciiTheme="majorEastAsia" w:eastAsiaTheme="majorEastAsia" w:hAnsiTheme="majorEastAsia" w:hint="eastAsia"/>
                <w:b/>
                <w:sz w:val="14"/>
                <w:szCs w:val="14"/>
              </w:rPr>
              <w:t xml:space="preserve">表現しているかを確認する。 </w:t>
            </w:r>
          </w:p>
          <w:p w14:paraId="0B403585" w14:textId="5F8B0CA1" w:rsidR="005A7BAB" w:rsidRPr="007E5DE7" w:rsidRDefault="005A7BAB" w:rsidP="005A7BAB">
            <w:pPr>
              <w:tabs>
                <w:tab w:val="left" w:pos="2262"/>
              </w:tabs>
              <w:topLinePunct/>
              <w:snapToGrid w:val="0"/>
              <w:spacing w:line="200" w:lineRule="exact"/>
              <w:jc w:val="right"/>
              <w:rPr>
                <w:rFonts w:asciiTheme="majorEastAsia" w:eastAsiaTheme="majorEastAsia" w:hAnsiTheme="majorEastAsia"/>
                <w:sz w:val="14"/>
                <w:szCs w:val="14"/>
              </w:rPr>
            </w:pPr>
            <w:r w:rsidRPr="00851B15">
              <w:rPr>
                <w:rFonts w:asciiTheme="majorEastAsia" w:eastAsiaTheme="majorEastAsia" w:hAnsiTheme="majorEastAsia" w:hint="eastAsia"/>
                <w:b/>
                <w:sz w:val="14"/>
                <w:szCs w:val="14"/>
              </w:rPr>
              <w:t>【発言分析・記述分析】</w:t>
            </w:r>
          </w:p>
        </w:tc>
        <w:tc>
          <w:tcPr>
            <w:tcW w:w="652" w:type="dxa"/>
            <w:tcBorders>
              <w:top w:val="nil"/>
              <w:left w:val="nil"/>
              <w:bottom w:val="dashSmallGap" w:sz="4" w:space="0" w:color="auto"/>
            </w:tcBorders>
            <w:tcMar>
              <w:top w:w="57" w:type="dxa"/>
              <w:left w:w="142" w:type="dxa"/>
              <w:bottom w:w="57" w:type="dxa"/>
              <w:right w:w="142" w:type="dxa"/>
            </w:tcMar>
          </w:tcPr>
          <w:p w14:paraId="3951D801" w14:textId="77777777" w:rsidR="005A7BAB" w:rsidRPr="0082008D" w:rsidRDefault="005A7BAB" w:rsidP="00491556">
            <w:pPr>
              <w:snapToGrid w:val="0"/>
              <w:spacing w:line="200" w:lineRule="exact"/>
              <w:rPr>
                <w:rFonts w:asciiTheme="majorEastAsia" w:eastAsiaTheme="majorEastAsia" w:hAnsiTheme="majorEastAsia"/>
                <w:sz w:val="14"/>
                <w:szCs w:val="14"/>
              </w:rPr>
            </w:pPr>
          </w:p>
        </w:tc>
        <w:tc>
          <w:tcPr>
            <w:tcW w:w="652" w:type="dxa"/>
            <w:tcBorders>
              <w:top w:val="nil"/>
              <w:bottom w:val="dashSmallGap" w:sz="4" w:space="0" w:color="auto"/>
              <w:right w:val="nil"/>
            </w:tcBorders>
            <w:tcMar>
              <w:top w:w="57" w:type="dxa"/>
              <w:left w:w="142" w:type="dxa"/>
              <w:bottom w:w="57" w:type="dxa"/>
              <w:right w:w="142" w:type="dxa"/>
            </w:tcMar>
          </w:tcPr>
          <w:p w14:paraId="13D86A0B" w14:textId="77777777" w:rsidR="005A7BAB" w:rsidRPr="0082008D" w:rsidRDefault="005A7BAB" w:rsidP="00491556">
            <w:pPr>
              <w:snapToGrid w:val="0"/>
              <w:spacing w:line="200" w:lineRule="exact"/>
              <w:rPr>
                <w:rFonts w:asciiTheme="majorEastAsia" w:eastAsiaTheme="majorEastAsia" w:hAnsiTheme="majorEastAsia"/>
                <w:sz w:val="14"/>
                <w:szCs w:val="14"/>
              </w:rPr>
            </w:pPr>
          </w:p>
        </w:tc>
        <w:tc>
          <w:tcPr>
            <w:tcW w:w="4344" w:type="dxa"/>
            <w:tcBorders>
              <w:top w:val="nil"/>
              <w:left w:val="nil"/>
              <w:bottom w:val="dashSmallGap" w:sz="4" w:space="0" w:color="auto"/>
            </w:tcBorders>
            <w:tcMar>
              <w:top w:w="57" w:type="dxa"/>
              <w:left w:w="142" w:type="dxa"/>
              <w:bottom w:w="57" w:type="dxa"/>
              <w:right w:w="142" w:type="dxa"/>
            </w:tcMar>
          </w:tcPr>
          <w:p w14:paraId="7068ED01" w14:textId="22F0B1A3" w:rsidR="005A7BAB" w:rsidRPr="00615541" w:rsidRDefault="005A7BAB" w:rsidP="00491556">
            <w:pPr>
              <w:snapToGrid w:val="0"/>
              <w:spacing w:line="200" w:lineRule="exact"/>
              <w:rPr>
                <w:rFonts w:asciiTheme="majorEastAsia" w:eastAsiaTheme="majorEastAsia" w:hAnsiTheme="majorEastAsia"/>
                <w:sz w:val="14"/>
                <w:szCs w:val="14"/>
              </w:rPr>
            </w:pPr>
            <w:r w:rsidRPr="00851B15">
              <w:rPr>
                <w:rFonts w:asciiTheme="majorEastAsia" w:eastAsiaTheme="majorEastAsia" w:hAnsiTheme="majorEastAsia" w:hint="eastAsia"/>
                <w:sz w:val="14"/>
                <w:szCs w:val="14"/>
              </w:rPr>
              <w:t>腕の曲がる部分の様子について</w:t>
            </w:r>
            <w:r w:rsidR="00B14E62">
              <w:rPr>
                <w:rFonts w:asciiTheme="majorEastAsia" w:eastAsiaTheme="majorEastAsia" w:hAnsiTheme="majorEastAsia" w:hint="eastAsia"/>
                <w:sz w:val="14"/>
                <w:szCs w:val="14"/>
              </w:rPr>
              <w:t>、</w:t>
            </w:r>
            <w:r w:rsidRPr="00851B15">
              <w:rPr>
                <w:rFonts w:asciiTheme="majorEastAsia" w:eastAsiaTheme="majorEastAsia" w:hAnsiTheme="majorEastAsia" w:hint="eastAsia"/>
                <w:sz w:val="14"/>
                <w:szCs w:val="14"/>
              </w:rPr>
              <w:t>物を持ち上げたときの腕の様子を根拠として</w:t>
            </w:r>
            <w:r w:rsidR="00B14E62">
              <w:rPr>
                <w:rFonts w:asciiTheme="majorEastAsia" w:eastAsiaTheme="majorEastAsia" w:hAnsiTheme="majorEastAsia" w:hint="eastAsia"/>
                <w:sz w:val="14"/>
                <w:szCs w:val="14"/>
              </w:rPr>
              <w:t>、</w:t>
            </w:r>
            <w:r w:rsidRPr="00851B15">
              <w:rPr>
                <w:rFonts w:asciiTheme="majorEastAsia" w:eastAsiaTheme="majorEastAsia" w:hAnsiTheme="majorEastAsia" w:hint="eastAsia"/>
                <w:sz w:val="14"/>
                <w:szCs w:val="14"/>
              </w:rPr>
              <w:t>機能と構造</w:t>
            </w:r>
            <w:r w:rsidR="005B3AAA" w:rsidRPr="005B3AAA">
              <w:rPr>
                <w:rFonts w:asciiTheme="majorEastAsia" w:eastAsiaTheme="majorEastAsia" w:hAnsiTheme="majorEastAsia" w:hint="eastAsia"/>
                <w:sz w:val="14"/>
                <w:szCs w:val="14"/>
              </w:rPr>
              <w:t>を関係付けるなどして</w:t>
            </w:r>
            <w:r w:rsidRPr="00851B15">
              <w:rPr>
                <w:rFonts w:asciiTheme="majorEastAsia" w:eastAsiaTheme="majorEastAsia" w:hAnsiTheme="majorEastAsia" w:hint="eastAsia"/>
                <w:sz w:val="14"/>
                <w:szCs w:val="14"/>
              </w:rPr>
              <w:t>妥当な予想を発想し</w:t>
            </w:r>
            <w:r w:rsidR="00B14E62">
              <w:rPr>
                <w:rFonts w:asciiTheme="majorEastAsia" w:eastAsiaTheme="majorEastAsia" w:hAnsiTheme="majorEastAsia" w:hint="eastAsia"/>
                <w:sz w:val="14"/>
                <w:szCs w:val="14"/>
              </w:rPr>
              <w:t>、</w:t>
            </w:r>
            <w:r w:rsidRPr="00851B15">
              <w:rPr>
                <w:rFonts w:asciiTheme="majorEastAsia" w:eastAsiaTheme="majorEastAsia" w:hAnsiTheme="majorEastAsia" w:hint="eastAsia"/>
                <w:sz w:val="14"/>
                <w:szCs w:val="14"/>
              </w:rPr>
              <w:t>表現している。</w:t>
            </w:r>
          </w:p>
        </w:tc>
        <w:tc>
          <w:tcPr>
            <w:tcW w:w="4383" w:type="dxa"/>
            <w:tcBorders>
              <w:top w:val="nil"/>
              <w:bottom w:val="dashSmallGap" w:sz="4" w:space="0" w:color="auto"/>
              <w:right w:val="nil"/>
            </w:tcBorders>
            <w:shd w:val="clear" w:color="auto" w:fill="auto"/>
            <w:tcMar>
              <w:top w:w="57" w:type="dxa"/>
              <w:left w:w="142" w:type="dxa"/>
              <w:bottom w:w="57" w:type="dxa"/>
              <w:right w:w="142" w:type="dxa"/>
            </w:tcMar>
          </w:tcPr>
          <w:p w14:paraId="0459245F" w14:textId="0B39A3A5" w:rsidR="005A7BAB" w:rsidRPr="00D86E01" w:rsidRDefault="005A7BAB" w:rsidP="00491556">
            <w:pPr>
              <w:spacing w:line="200" w:lineRule="exact"/>
              <w:rPr>
                <w:rFonts w:asciiTheme="majorEastAsia" w:eastAsiaTheme="majorEastAsia" w:hAnsiTheme="majorEastAsia"/>
                <w:sz w:val="14"/>
                <w:szCs w:val="14"/>
              </w:rPr>
            </w:pPr>
            <w:r w:rsidRPr="00851B15">
              <w:rPr>
                <w:rFonts w:asciiTheme="majorEastAsia" w:eastAsiaTheme="majorEastAsia" w:hAnsiTheme="majorEastAsia" w:hint="eastAsia"/>
                <w:sz w:val="14"/>
                <w:szCs w:val="14"/>
              </w:rPr>
              <w:t>物を持ち上げたとき</w:t>
            </w:r>
            <w:r w:rsidR="005B3AAA">
              <w:rPr>
                <w:rFonts w:asciiTheme="majorEastAsia" w:eastAsiaTheme="majorEastAsia" w:hAnsiTheme="majorEastAsia" w:hint="eastAsia"/>
                <w:sz w:val="14"/>
                <w:szCs w:val="14"/>
              </w:rPr>
              <w:t>と</w:t>
            </w:r>
            <w:r w:rsidRPr="00851B15">
              <w:rPr>
                <w:rFonts w:asciiTheme="majorEastAsia" w:eastAsiaTheme="majorEastAsia" w:hAnsiTheme="majorEastAsia" w:hint="eastAsia"/>
                <w:sz w:val="14"/>
                <w:szCs w:val="14"/>
              </w:rPr>
              <w:t>持ち上げていないときの腕の様子について</w:t>
            </w:r>
            <w:r w:rsidR="00B14E62">
              <w:rPr>
                <w:rFonts w:asciiTheme="majorEastAsia" w:eastAsiaTheme="majorEastAsia" w:hAnsiTheme="majorEastAsia" w:hint="eastAsia"/>
                <w:sz w:val="14"/>
                <w:szCs w:val="14"/>
              </w:rPr>
              <w:t>、</w:t>
            </w:r>
            <w:r w:rsidRPr="00851B15">
              <w:rPr>
                <w:rFonts w:asciiTheme="majorEastAsia" w:eastAsiaTheme="majorEastAsia" w:hAnsiTheme="majorEastAsia" w:hint="eastAsia"/>
                <w:sz w:val="14"/>
                <w:szCs w:val="14"/>
              </w:rPr>
              <w:t>実際に腕を触った感触の違いを問いかけ</w:t>
            </w:r>
            <w:r w:rsidR="00B14E62">
              <w:rPr>
                <w:rFonts w:asciiTheme="majorEastAsia" w:eastAsiaTheme="majorEastAsia" w:hAnsiTheme="majorEastAsia" w:hint="eastAsia"/>
                <w:sz w:val="14"/>
                <w:szCs w:val="14"/>
              </w:rPr>
              <w:t>、</w:t>
            </w:r>
            <w:r w:rsidRPr="00851B15">
              <w:rPr>
                <w:rFonts w:asciiTheme="majorEastAsia" w:eastAsiaTheme="majorEastAsia" w:hAnsiTheme="majorEastAsia" w:hint="eastAsia"/>
                <w:sz w:val="14"/>
                <w:szCs w:val="14"/>
              </w:rPr>
              <w:t>腕の曲がる部分の様子について予想することができるように</w:t>
            </w:r>
            <w:r w:rsidR="00B14E62">
              <w:rPr>
                <w:rFonts w:asciiTheme="majorEastAsia" w:eastAsiaTheme="majorEastAsia" w:hAnsiTheme="majorEastAsia" w:hint="eastAsia"/>
                <w:sz w:val="14"/>
                <w:szCs w:val="14"/>
              </w:rPr>
              <w:t>、</w:t>
            </w:r>
            <w:r w:rsidRPr="00851B15">
              <w:rPr>
                <w:rFonts w:asciiTheme="majorEastAsia" w:eastAsiaTheme="majorEastAsia" w:hAnsiTheme="majorEastAsia" w:hint="eastAsia"/>
                <w:sz w:val="14"/>
                <w:szCs w:val="14"/>
              </w:rPr>
              <w:t>助言・援助する。</w:t>
            </w:r>
          </w:p>
        </w:tc>
        <w:tc>
          <w:tcPr>
            <w:tcW w:w="120" w:type="dxa"/>
            <w:tcBorders>
              <w:top w:val="nil"/>
              <w:left w:val="nil"/>
              <w:bottom w:val="nil"/>
            </w:tcBorders>
            <w:shd w:val="clear" w:color="auto" w:fill="auto"/>
          </w:tcPr>
          <w:p w14:paraId="6AD4FE4A" w14:textId="77777777" w:rsidR="005A7BAB" w:rsidRDefault="005A7BAB" w:rsidP="00491556"/>
        </w:tc>
      </w:tr>
      <w:tr w:rsidR="008239B5" w14:paraId="7A661C53" w14:textId="77777777" w:rsidTr="00A13EB3">
        <w:trPr>
          <w:cantSplit/>
          <w:trHeight w:val="829"/>
        </w:trPr>
        <w:tc>
          <w:tcPr>
            <w:tcW w:w="104" w:type="dxa"/>
            <w:vMerge/>
            <w:tcBorders>
              <w:right w:val="nil"/>
            </w:tcBorders>
          </w:tcPr>
          <w:p w14:paraId="3122422D" w14:textId="77777777" w:rsidR="008239B5" w:rsidRPr="009D4699" w:rsidRDefault="008239B5" w:rsidP="008239B5">
            <w:pPr>
              <w:snapToGrid w:val="0"/>
              <w:ind w:leftChars="-100" w:left="-260" w:rightChars="-100" w:right="-260"/>
              <w:rPr>
                <w:rFonts w:asciiTheme="majorEastAsia" w:eastAsiaTheme="majorEastAsia" w:hAnsiTheme="majorEastAsia"/>
                <w:sz w:val="10"/>
                <w:szCs w:val="10"/>
              </w:rPr>
            </w:pPr>
          </w:p>
        </w:tc>
        <w:tc>
          <w:tcPr>
            <w:tcW w:w="3485" w:type="dxa"/>
            <w:tcBorders>
              <w:left w:val="nil"/>
            </w:tcBorders>
            <w:tcMar>
              <w:top w:w="57" w:type="dxa"/>
              <w:left w:w="255" w:type="dxa"/>
              <w:bottom w:w="57" w:type="dxa"/>
              <w:right w:w="142" w:type="dxa"/>
            </w:tcMar>
          </w:tcPr>
          <w:p w14:paraId="0A519111" w14:textId="03C8AE1B" w:rsidR="008239B5" w:rsidRPr="00851B15" w:rsidRDefault="008239B5" w:rsidP="008239B5">
            <w:pPr>
              <w:snapToGrid w:val="0"/>
              <w:spacing w:line="200" w:lineRule="exact"/>
              <w:ind w:left="140" w:hangingChars="100" w:hanging="140"/>
              <w:rPr>
                <w:rFonts w:asciiTheme="majorEastAsia" w:eastAsiaTheme="majorEastAsia" w:hAnsiTheme="majorEastAsia"/>
                <w:sz w:val="14"/>
                <w:szCs w:val="14"/>
              </w:rPr>
            </w:pPr>
            <w:r w:rsidRPr="008239B5">
              <w:rPr>
                <w:rFonts w:asciiTheme="majorEastAsia" w:eastAsiaTheme="majorEastAsia" w:hAnsiTheme="majorEastAsia" w:hint="eastAsia"/>
                <w:sz w:val="14"/>
                <w:szCs w:val="14"/>
              </w:rPr>
              <w:t>・腕の曲がる部分と曲がらない部分のつくりについて調べ</w:t>
            </w:r>
            <w:r w:rsidR="00B14E62">
              <w:rPr>
                <w:rFonts w:asciiTheme="majorEastAsia" w:eastAsiaTheme="majorEastAsia" w:hAnsiTheme="majorEastAsia" w:hint="eastAsia"/>
                <w:sz w:val="14"/>
                <w:szCs w:val="14"/>
              </w:rPr>
              <w:t>、</w:t>
            </w:r>
            <w:r w:rsidRPr="008239B5">
              <w:rPr>
                <w:rFonts w:asciiTheme="majorEastAsia" w:eastAsiaTheme="majorEastAsia" w:hAnsiTheme="majorEastAsia" w:hint="eastAsia"/>
                <w:sz w:val="14"/>
                <w:szCs w:val="14"/>
              </w:rPr>
              <w:t>まとめる。</w:t>
            </w:r>
            <w:r w:rsidR="00556F5C">
              <w:rPr>
                <w:rFonts w:asciiTheme="majorEastAsia" w:eastAsiaTheme="majorEastAsia" w:hAnsiTheme="majorEastAsia" w:hint="eastAsia"/>
                <w:sz w:val="14"/>
                <w:szCs w:val="14"/>
              </w:rPr>
              <w:t xml:space="preserve">            </w:t>
            </w:r>
            <w:r w:rsidRPr="008239B5">
              <w:rPr>
                <w:rFonts w:asciiTheme="majorEastAsia" w:eastAsiaTheme="majorEastAsia" w:hAnsiTheme="majorEastAsia" w:hint="eastAsia"/>
                <w:sz w:val="14"/>
                <w:szCs w:val="14"/>
              </w:rPr>
              <w:t xml:space="preserve">  </w:t>
            </w:r>
            <w:r w:rsidRPr="009E1AEB">
              <w:rPr>
                <w:rFonts w:asciiTheme="majorEastAsia" w:eastAsiaTheme="majorEastAsia" w:hAnsiTheme="majorEastAsia" w:hint="eastAsia"/>
                <w:b/>
                <w:sz w:val="14"/>
                <w:szCs w:val="14"/>
              </w:rPr>
              <w:t>(観察</w:t>
            </w:r>
            <w:r w:rsidR="009E1AEB">
              <w:rPr>
                <w:rFonts w:asciiTheme="majorEastAsia" w:eastAsiaTheme="majorEastAsia" w:hAnsiTheme="majorEastAsia" w:hint="eastAsia"/>
                <w:b/>
                <w:sz w:val="14"/>
                <w:szCs w:val="14"/>
              </w:rPr>
              <w:t>１</w:t>
            </w:r>
            <w:r w:rsidRPr="009E1AEB">
              <w:rPr>
                <w:rFonts w:asciiTheme="majorEastAsia" w:eastAsiaTheme="majorEastAsia" w:hAnsiTheme="majorEastAsia" w:hint="eastAsia"/>
                <w:b/>
                <w:sz w:val="14"/>
                <w:szCs w:val="14"/>
              </w:rPr>
              <w:t>)</w:t>
            </w:r>
          </w:p>
        </w:tc>
        <w:tc>
          <w:tcPr>
            <w:tcW w:w="283" w:type="dxa"/>
            <w:tcBorders>
              <w:bottom w:val="single" w:sz="4" w:space="0" w:color="auto"/>
            </w:tcBorders>
            <w:vAlign w:val="center"/>
          </w:tcPr>
          <w:p w14:paraId="7636EF0C" w14:textId="7A46A0D2" w:rsidR="008239B5" w:rsidRDefault="008239B5" w:rsidP="008239B5">
            <w:pPr>
              <w:snapToGrid w:val="0"/>
              <w:spacing w:line="200" w:lineRule="exact"/>
              <w:jc w:val="center"/>
              <w:rPr>
                <w:rFonts w:asciiTheme="majorEastAsia" w:eastAsiaTheme="majorEastAsia" w:hAnsiTheme="majorEastAsia"/>
                <w:sz w:val="14"/>
                <w:szCs w:val="14"/>
              </w:rPr>
            </w:pPr>
            <w:r w:rsidRPr="008239B5">
              <w:rPr>
                <w:rFonts w:asciiTheme="majorEastAsia" w:eastAsiaTheme="majorEastAsia" w:hAnsiTheme="majorEastAsia"/>
                <w:sz w:val="14"/>
                <w:szCs w:val="14"/>
              </w:rPr>
              <w:t>1</w:t>
            </w:r>
          </w:p>
        </w:tc>
        <w:tc>
          <w:tcPr>
            <w:tcW w:w="283" w:type="dxa"/>
            <w:tcBorders>
              <w:bottom w:val="single" w:sz="4" w:space="0" w:color="auto"/>
            </w:tcBorders>
            <w:textDirection w:val="tbRlV"/>
            <w:vAlign w:val="center"/>
          </w:tcPr>
          <w:p w14:paraId="347D9034" w14:textId="3B0A13DF" w:rsidR="008239B5" w:rsidRPr="00851B15" w:rsidRDefault="008239B5" w:rsidP="008239B5">
            <w:pPr>
              <w:snapToGrid w:val="0"/>
              <w:spacing w:line="200" w:lineRule="exact"/>
              <w:ind w:left="113" w:right="113"/>
              <w:jc w:val="center"/>
              <w:rPr>
                <w:rFonts w:asciiTheme="majorEastAsia" w:eastAsiaTheme="majorEastAsia" w:hAnsiTheme="majorEastAsia"/>
                <w:sz w:val="14"/>
                <w:szCs w:val="14"/>
              </w:rPr>
            </w:pPr>
            <w:r w:rsidRPr="008239B5">
              <w:rPr>
                <w:rFonts w:asciiTheme="majorEastAsia" w:eastAsiaTheme="majorEastAsia" w:hAnsiTheme="majorEastAsia"/>
                <w:sz w:val="14"/>
                <w:szCs w:val="14"/>
                <w:eastAsianLayout w:id="2094758656" w:vert="1" w:vertCompress="1"/>
              </w:rPr>
              <w:t>19</w:t>
            </w:r>
            <w:r w:rsidRPr="00553402">
              <w:rPr>
                <w:rFonts w:asciiTheme="majorEastAsia" w:eastAsiaTheme="majorEastAsia" w:hAnsiTheme="majorEastAsia" w:hint="eastAsia"/>
                <w:sz w:val="14"/>
                <w:szCs w:val="14"/>
              </w:rPr>
              <w:t>～</w:t>
            </w:r>
            <w:r w:rsidRPr="008239B5">
              <w:rPr>
                <w:rFonts w:asciiTheme="majorEastAsia" w:eastAsiaTheme="majorEastAsia" w:hAnsiTheme="majorEastAsia"/>
                <w:sz w:val="14"/>
                <w:szCs w:val="14"/>
                <w:eastAsianLayout w:id="2094759936" w:vert="1" w:vertCompress="1"/>
              </w:rPr>
              <w:t>20</w:t>
            </w:r>
          </w:p>
        </w:tc>
        <w:tc>
          <w:tcPr>
            <w:tcW w:w="283" w:type="dxa"/>
            <w:tcBorders>
              <w:top w:val="nil"/>
              <w:bottom w:val="single" w:sz="4" w:space="0" w:color="auto"/>
            </w:tcBorders>
            <w:vAlign w:val="center"/>
          </w:tcPr>
          <w:p w14:paraId="5011E3A5" w14:textId="67053798" w:rsidR="008239B5" w:rsidRPr="00851B15" w:rsidRDefault="008239B5" w:rsidP="008239B5">
            <w:pPr>
              <w:snapToGrid w:val="0"/>
              <w:spacing w:line="200" w:lineRule="exact"/>
              <w:jc w:val="center"/>
              <w:rPr>
                <w:rFonts w:asciiTheme="majorEastAsia" w:eastAsiaTheme="majorEastAsia" w:hAnsiTheme="majorEastAsia"/>
                <w:b/>
                <w:sz w:val="14"/>
                <w:szCs w:val="14"/>
              </w:rPr>
            </w:pPr>
            <w:r w:rsidRPr="008239B5">
              <w:rPr>
                <w:rFonts w:asciiTheme="majorEastAsia" w:eastAsiaTheme="majorEastAsia" w:hAnsiTheme="majorEastAsia" w:hint="eastAsia"/>
                <w:b/>
                <w:sz w:val="14"/>
                <w:szCs w:val="14"/>
              </w:rPr>
              <w:t>知</w:t>
            </w:r>
          </w:p>
        </w:tc>
        <w:tc>
          <w:tcPr>
            <w:tcW w:w="283" w:type="dxa"/>
            <w:tcBorders>
              <w:top w:val="nil"/>
              <w:bottom w:val="single" w:sz="4" w:space="0" w:color="auto"/>
            </w:tcBorders>
            <w:vAlign w:val="center"/>
          </w:tcPr>
          <w:p w14:paraId="59571917" w14:textId="3F841F6A" w:rsidR="008239B5" w:rsidRDefault="008239B5" w:rsidP="008239B5">
            <w:pPr>
              <w:snapToGrid w:val="0"/>
              <w:spacing w:line="200" w:lineRule="exact"/>
              <w:jc w:val="center"/>
              <w:rPr>
                <w:rFonts w:asciiTheme="majorEastAsia" w:eastAsiaTheme="majorEastAsia" w:hAnsiTheme="majorEastAsia"/>
                <w:sz w:val="14"/>
                <w:szCs w:val="14"/>
              </w:rPr>
            </w:pPr>
            <w:r w:rsidRPr="008239B5">
              <w:rPr>
                <w:rFonts w:asciiTheme="majorEastAsia" w:eastAsiaTheme="majorEastAsia" w:hAnsiTheme="majorEastAsia" w:hint="eastAsia"/>
                <w:sz w:val="14"/>
                <w:szCs w:val="14"/>
              </w:rPr>
              <w:t>◎</w:t>
            </w:r>
          </w:p>
        </w:tc>
        <w:tc>
          <w:tcPr>
            <w:tcW w:w="4056" w:type="dxa"/>
            <w:tcBorders>
              <w:top w:val="nil"/>
              <w:bottom w:val="single" w:sz="4" w:space="0" w:color="auto"/>
              <w:right w:val="nil"/>
            </w:tcBorders>
            <w:tcMar>
              <w:top w:w="57" w:type="dxa"/>
              <w:left w:w="142" w:type="dxa"/>
              <w:bottom w:w="57" w:type="dxa"/>
              <w:right w:w="142" w:type="dxa"/>
            </w:tcMar>
          </w:tcPr>
          <w:p w14:paraId="7D6A73A0" w14:textId="6643CB3A" w:rsidR="008239B5" w:rsidRPr="00851B15" w:rsidRDefault="008239B5" w:rsidP="000E36DE">
            <w:pPr>
              <w:tabs>
                <w:tab w:val="left" w:pos="2262"/>
              </w:tabs>
              <w:topLinePunct/>
              <w:snapToGrid w:val="0"/>
              <w:spacing w:line="200" w:lineRule="exact"/>
              <w:rPr>
                <w:rFonts w:asciiTheme="majorEastAsia" w:eastAsiaTheme="majorEastAsia" w:hAnsiTheme="majorEastAsia"/>
                <w:b/>
                <w:sz w:val="14"/>
                <w:szCs w:val="14"/>
              </w:rPr>
            </w:pPr>
            <w:r w:rsidRPr="008239B5">
              <w:rPr>
                <w:rFonts w:asciiTheme="majorEastAsia" w:eastAsiaTheme="majorEastAsia" w:hAnsiTheme="majorEastAsia" w:hint="eastAsia"/>
                <w:b/>
                <w:sz w:val="14"/>
                <w:szCs w:val="14"/>
              </w:rPr>
              <w:t>【知③】腕の曲がる部分のつくりについて</w:t>
            </w:r>
            <w:r w:rsidR="00B14E62">
              <w:rPr>
                <w:rFonts w:asciiTheme="majorEastAsia" w:eastAsiaTheme="majorEastAsia" w:hAnsiTheme="majorEastAsia" w:hint="eastAsia"/>
                <w:b/>
                <w:sz w:val="14"/>
                <w:szCs w:val="14"/>
              </w:rPr>
              <w:t>、</w:t>
            </w:r>
            <w:r w:rsidRPr="008239B5">
              <w:rPr>
                <w:rFonts w:asciiTheme="majorEastAsia" w:eastAsiaTheme="majorEastAsia" w:hAnsiTheme="majorEastAsia" w:hint="eastAsia"/>
                <w:b/>
                <w:sz w:val="14"/>
                <w:szCs w:val="14"/>
              </w:rPr>
              <w:t>自分の腕を動かしたり触ったりして調べ</w:t>
            </w:r>
            <w:r w:rsidR="00B14E62">
              <w:rPr>
                <w:rFonts w:asciiTheme="majorEastAsia" w:eastAsiaTheme="majorEastAsia" w:hAnsiTheme="majorEastAsia" w:hint="eastAsia"/>
                <w:b/>
                <w:sz w:val="14"/>
                <w:szCs w:val="14"/>
              </w:rPr>
              <w:t>、</w:t>
            </w:r>
            <w:r w:rsidRPr="008239B5">
              <w:rPr>
                <w:rFonts w:asciiTheme="majorEastAsia" w:eastAsiaTheme="majorEastAsia" w:hAnsiTheme="majorEastAsia" w:hint="eastAsia"/>
                <w:b/>
                <w:sz w:val="14"/>
                <w:szCs w:val="14"/>
              </w:rPr>
              <w:t>得られた結果を分かりやすく記録しているかを評価する。</w:t>
            </w:r>
            <w:r w:rsidR="000E36DE">
              <w:rPr>
                <w:rFonts w:asciiTheme="majorEastAsia" w:eastAsiaTheme="majorEastAsia" w:hAnsiTheme="majorEastAsia" w:hint="eastAsia"/>
                <w:b/>
                <w:sz w:val="14"/>
                <w:szCs w:val="14"/>
              </w:rPr>
              <w:t xml:space="preserve">　　　　　　</w:t>
            </w:r>
            <w:r w:rsidRPr="008239B5">
              <w:rPr>
                <w:rFonts w:asciiTheme="majorEastAsia" w:eastAsiaTheme="majorEastAsia" w:hAnsiTheme="majorEastAsia" w:hint="eastAsia"/>
                <w:b/>
                <w:sz w:val="14"/>
                <w:szCs w:val="14"/>
              </w:rPr>
              <w:t>【行動観察・記録分析】</w:t>
            </w:r>
          </w:p>
        </w:tc>
        <w:tc>
          <w:tcPr>
            <w:tcW w:w="652" w:type="dxa"/>
            <w:tcBorders>
              <w:top w:val="nil"/>
              <w:left w:val="nil"/>
              <w:bottom w:val="single" w:sz="4" w:space="0" w:color="auto"/>
            </w:tcBorders>
            <w:tcMar>
              <w:top w:w="57" w:type="dxa"/>
              <w:left w:w="142" w:type="dxa"/>
              <w:bottom w:w="57" w:type="dxa"/>
              <w:right w:w="142" w:type="dxa"/>
            </w:tcMar>
          </w:tcPr>
          <w:p w14:paraId="77E2AD05" w14:textId="77777777" w:rsidR="008239B5" w:rsidRPr="0082008D" w:rsidRDefault="008239B5" w:rsidP="008239B5">
            <w:pPr>
              <w:snapToGrid w:val="0"/>
              <w:spacing w:line="200" w:lineRule="exact"/>
              <w:rPr>
                <w:rFonts w:asciiTheme="majorEastAsia" w:eastAsiaTheme="majorEastAsia" w:hAnsiTheme="majorEastAsia"/>
                <w:sz w:val="14"/>
                <w:szCs w:val="14"/>
              </w:rPr>
            </w:pPr>
          </w:p>
        </w:tc>
        <w:tc>
          <w:tcPr>
            <w:tcW w:w="652" w:type="dxa"/>
            <w:tcBorders>
              <w:top w:val="nil"/>
              <w:bottom w:val="single" w:sz="4" w:space="0" w:color="auto"/>
              <w:right w:val="nil"/>
            </w:tcBorders>
            <w:tcMar>
              <w:top w:w="57" w:type="dxa"/>
              <w:left w:w="142" w:type="dxa"/>
              <w:bottom w:w="57" w:type="dxa"/>
              <w:right w:w="142" w:type="dxa"/>
            </w:tcMar>
          </w:tcPr>
          <w:p w14:paraId="4E14883C" w14:textId="77777777" w:rsidR="008239B5" w:rsidRPr="0082008D" w:rsidRDefault="008239B5" w:rsidP="008239B5">
            <w:pPr>
              <w:snapToGrid w:val="0"/>
              <w:spacing w:line="200" w:lineRule="exact"/>
              <w:rPr>
                <w:rFonts w:asciiTheme="majorEastAsia" w:eastAsiaTheme="majorEastAsia" w:hAnsiTheme="majorEastAsia"/>
                <w:sz w:val="14"/>
                <w:szCs w:val="14"/>
              </w:rPr>
            </w:pPr>
          </w:p>
        </w:tc>
        <w:tc>
          <w:tcPr>
            <w:tcW w:w="4344" w:type="dxa"/>
            <w:tcBorders>
              <w:top w:val="nil"/>
              <w:left w:val="nil"/>
              <w:bottom w:val="single" w:sz="4" w:space="0" w:color="auto"/>
            </w:tcBorders>
            <w:tcMar>
              <w:top w:w="57" w:type="dxa"/>
              <w:left w:w="142" w:type="dxa"/>
              <w:bottom w:w="57" w:type="dxa"/>
              <w:right w:w="142" w:type="dxa"/>
            </w:tcMar>
          </w:tcPr>
          <w:p w14:paraId="04BB4389" w14:textId="1FA9925F" w:rsidR="008239B5" w:rsidRPr="00851B15" w:rsidRDefault="008239B5" w:rsidP="008239B5">
            <w:pPr>
              <w:snapToGrid w:val="0"/>
              <w:spacing w:line="200" w:lineRule="exact"/>
              <w:rPr>
                <w:rFonts w:asciiTheme="majorEastAsia" w:eastAsiaTheme="majorEastAsia" w:hAnsiTheme="majorEastAsia"/>
                <w:sz w:val="14"/>
                <w:szCs w:val="14"/>
              </w:rPr>
            </w:pPr>
            <w:r w:rsidRPr="008239B5">
              <w:rPr>
                <w:rFonts w:asciiTheme="majorEastAsia" w:eastAsiaTheme="majorEastAsia" w:hAnsiTheme="majorEastAsia" w:hint="eastAsia"/>
                <w:sz w:val="14"/>
                <w:szCs w:val="14"/>
              </w:rPr>
              <w:t>腕の曲がる部分のつくりについて</w:t>
            </w:r>
            <w:r w:rsidR="00B14E62">
              <w:rPr>
                <w:rFonts w:asciiTheme="majorEastAsia" w:eastAsiaTheme="majorEastAsia" w:hAnsiTheme="majorEastAsia" w:hint="eastAsia"/>
                <w:sz w:val="14"/>
                <w:szCs w:val="14"/>
              </w:rPr>
              <w:t>、</w:t>
            </w:r>
            <w:r w:rsidRPr="008239B5">
              <w:rPr>
                <w:rFonts w:asciiTheme="majorEastAsia" w:eastAsiaTheme="majorEastAsia" w:hAnsiTheme="majorEastAsia" w:hint="eastAsia"/>
                <w:sz w:val="14"/>
                <w:szCs w:val="14"/>
              </w:rPr>
              <w:t>自分の腕を動かしたり触ったりして調べ</w:t>
            </w:r>
            <w:r w:rsidR="00B14E62">
              <w:rPr>
                <w:rFonts w:asciiTheme="majorEastAsia" w:eastAsiaTheme="majorEastAsia" w:hAnsiTheme="majorEastAsia" w:hint="eastAsia"/>
                <w:sz w:val="14"/>
                <w:szCs w:val="14"/>
              </w:rPr>
              <w:t>、</w:t>
            </w:r>
            <w:r w:rsidRPr="008239B5">
              <w:rPr>
                <w:rFonts w:asciiTheme="majorEastAsia" w:eastAsiaTheme="majorEastAsia" w:hAnsiTheme="majorEastAsia" w:hint="eastAsia"/>
                <w:sz w:val="14"/>
                <w:szCs w:val="14"/>
              </w:rPr>
              <w:t>得られた結果を工夫して分かりやすく記録している。</w:t>
            </w:r>
          </w:p>
        </w:tc>
        <w:tc>
          <w:tcPr>
            <w:tcW w:w="4383" w:type="dxa"/>
            <w:tcBorders>
              <w:top w:val="nil"/>
              <w:bottom w:val="single" w:sz="4" w:space="0" w:color="auto"/>
              <w:right w:val="nil"/>
            </w:tcBorders>
            <w:shd w:val="clear" w:color="auto" w:fill="auto"/>
            <w:tcMar>
              <w:top w:w="57" w:type="dxa"/>
              <w:left w:w="142" w:type="dxa"/>
              <w:bottom w:w="57" w:type="dxa"/>
              <w:right w:w="142" w:type="dxa"/>
            </w:tcMar>
          </w:tcPr>
          <w:p w14:paraId="1F1A9B2A" w14:textId="582BA68F" w:rsidR="008239B5" w:rsidRPr="00851B15" w:rsidRDefault="008239B5" w:rsidP="008239B5">
            <w:pPr>
              <w:spacing w:line="200" w:lineRule="exact"/>
              <w:rPr>
                <w:rFonts w:asciiTheme="majorEastAsia" w:eastAsiaTheme="majorEastAsia" w:hAnsiTheme="majorEastAsia"/>
                <w:sz w:val="14"/>
                <w:szCs w:val="14"/>
              </w:rPr>
            </w:pPr>
            <w:r w:rsidRPr="008239B5">
              <w:rPr>
                <w:rFonts w:asciiTheme="majorEastAsia" w:eastAsiaTheme="majorEastAsia" w:hAnsiTheme="majorEastAsia" w:hint="eastAsia"/>
                <w:sz w:val="14"/>
                <w:szCs w:val="14"/>
              </w:rPr>
              <w:t>教師が一緒に活動し</w:t>
            </w:r>
            <w:r w:rsidR="00B14E62">
              <w:rPr>
                <w:rFonts w:asciiTheme="majorEastAsia" w:eastAsiaTheme="majorEastAsia" w:hAnsiTheme="majorEastAsia" w:hint="eastAsia"/>
                <w:sz w:val="14"/>
                <w:szCs w:val="14"/>
              </w:rPr>
              <w:t>、</w:t>
            </w:r>
            <w:r w:rsidRPr="008239B5">
              <w:rPr>
                <w:rFonts w:asciiTheme="majorEastAsia" w:eastAsiaTheme="majorEastAsia" w:hAnsiTheme="majorEastAsia" w:hint="eastAsia"/>
                <w:sz w:val="14"/>
                <w:szCs w:val="14"/>
              </w:rPr>
              <w:t>腕の動かし方やどの部分に触れればよいかなどを助言して</w:t>
            </w:r>
            <w:r w:rsidR="00B14E62">
              <w:rPr>
                <w:rFonts w:asciiTheme="majorEastAsia" w:eastAsiaTheme="majorEastAsia" w:hAnsiTheme="majorEastAsia" w:hint="eastAsia"/>
                <w:sz w:val="14"/>
                <w:szCs w:val="14"/>
              </w:rPr>
              <w:t>、</w:t>
            </w:r>
            <w:r w:rsidRPr="008239B5">
              <w:rPr>
                <w:rFonts w:asciiTheme="majorEastAsia" w:eastAsiaTheme="majorEastAsia" w:hAnsiTheme="majorEastAsia" w:hint="eastAsia"/>
                <w:sz w:val="14"/>
                <w:szCs w:val="14"/>
              </w:rPr>
              <w:t>観察の視点を明らかにし</w:t>
            </w:r>
            <w:r w:rsidR="00B14E62">
              <w:rPr>
                <w:rFonts w:asciiTheme="majorEastAsia" w:eastAsiaTheme="majorEastAsia" w:hAnsiTheme="majorEastAsia" w:hint="eastAsia"/>
                <w:sz w:val="14"/>
                <w:szCs w:val="14"/>
              </w:rPr>
              <w:t>、</w:t>
            </w:r>
            <w:r w:rsidRPr="008239B5">
              <w:rPr>
                <w:rFonts w:asciiTheme="majorEastAsia" w:eastAsiaTheme="majorEastAsia" w:hAnsiTheme="majorEastAsia" w:hint="eastAsia"/>
                <w:sz w:val="14"/>
                <w:szCs w:val="14"/>
              </w:rPr>
              <w:t>適切に観察することができるように</w:t>
            </w:r>
            <w:r w:rsidR="00B14E62">
              <w:rPr>
                <w:rFonts w:asciiTheme="majorEastAsia" w:eastAsiaTheme="majorEastAsia" w:hAnsiTheme="majorEastAsia" w:hint="eastAsia"/>
                <w:sz w:val="14"/>
                <w:szCs w:val="14"/>
              </w:rPr>
              <w:t>、</w:t>
            </w:r>
            <w:r w:rsidRPr="008239B5">
              <w:rPr>
                <w:rFonts w:asciiTheme="majorEastAsia" w:eastAsiaTheme="majorEastAsia" w:hAnsiTheme="majorEastAsia" w:hint="eastAsia"/>
                <w:sz w:val="14"/>
                <w:szCs w:val="14"/>
              </w:rPr>
              <w:t>援助する。</w:t>
            </w:r>
          </w:p>
        </w:tc>
        <w:tc>
          <w:tcPr>
            <w:tcW w:w="120" w:type="dxa"/>
            <w:tcBorders>
              <w:top w:val="nil"/>
              <w:left w:val="nil"/>
              <w:bottom w:val="nil"/>
            </w:tcBorders>
            <w:shd w:val="clear" w:color="auto" w:fill="auto"/>
          </w:tcPr>
          <w:p w14:paraId="5ABF5D2B" w14:textId="77777777" w:rsidR="008239B5" w:rsidRDefault="008239B5" w:rsidP="008239B5"/>
        </w:tc>
      </w:tr>
      <w:tr w:rsidR="008239B5" w14:paraId="747CBDED" w14:textId="77777777" w:rsidTr="009B55E3">
        <w:trPr>
          <w:cantSplit/>
          <w:trHeight w:val="844"/>
        </w:trPr>
        <w:tc>
          <w:tcPr>
            <w:tcW w:w="104" w:type="dxa"/>
            <w:vMerge/>
            <w:tcBorders>
              <w:right w:val="nil"/>
            </w:tcBorders>
          </w:tcPr>
          <w:p w14:paraId="28E207D4" w14:textId="77777777" w:rsidR="008239B5" w:rsidRPr="009D4699" w:rsidRDefault="008239B5" w:rsidP="008239B5">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Mar>
              <w:top w:w="57" w:type="dxa"/>
              <w:left w:w="255" w:type="dxa"/>
              <w:bottom w:w="57" w:type="dxa"/>
              <w:right w:w="142" w:type="dxa"/>
            </w:tcMar>
          </w:tcPr>
          <w:p w14:paraId="4B376B34" w14:textId="74C349D8" w:rsidR="008239B5" w:rsidRPr="00D86E01" w:rsidRDefault="000E36DE" w:rsidP="008239B5">
            <w:pPr>
              <w:tabs>
                <w:tab w:val="right" w:pos="3088"/>
              </w:tabs>
              <w:snapToGrid w:val="0"/>
              <w:spacing w:line="200" w:lineRule="exact"/>
              <w:ind w:left="140" w:hangingChars="100" w:hanging="140"/>
              <w:rPr>
                <w:rFonts w:asciiTheme="majorEastAsia" w:eastAsiaTheme="majorEastAsia" w:hAnsiTheme="majorEastAsia"/>
                <w:sz w:val="14"/>
                <w:szCs w:val="14"/>
              </w:rPr>
            </w:pPr>
            <w:r w:rsidRPr="000E36DE">
              <w:rPr>
                <w:rFonts w:asciiTheme="majorEastAsia" w:eastAsiaTheme="majorEastAsia" w:hAnsiTheme="majorEastAsia" w:hint="eastAsia"/>
                <w:sz w:val="14"/>
                <w:szCs w:val="14"/>
              </w:rPr>
              <w:t xml:space="preserve">・腕の筋肉のつくりと腕の動きの関係を調べ、まとめる。 </w:t>
            </w:r>
            <w:r>
              <w:rPr>
                <w:rFonts w:asciiTheme="majorEastAsia" w:eastAsiaTheme="majorEastAsia" w:hAnsiTheme="majorEastAsia"/>
                <w:sz w:val="14"/>
                <w:szCs w:val="14"/>
              </w:rPr>
              <w:t xml:space="preserve">                        </w:t>
            </w:r>
            <w:r w:rsidRPr="000E36DE">
              <w:rPr>
                <w:rFonts w:asciiTheme="majorEastAsia" w:eastAsiaTheme="majorEastAsia" w:hAnsiTheme="majorEastAsia" w:hint="eastAsia"/>
                <w:sz w:val="14"/>
                <w:szCs w:val="14"/>
              </w:rPr>
              <w:t xml:space="preserve"> </w:t>
            </w:r>
            <w:r w:rsidRPr="009E1AEB">
              <w:rPr>
                <w:rFonts w:asciiTheme="majorEastAsia" w:eastAsiaTheme="majorEastAsia" w:hAnsiTheme="majorEastAsia" w:hint="eastAsia"/>
                <w:b/>
                <w:sz w:val="14"/>
                <w:szCs w:val="14"/>
              </w:rPr>
              <w:t>(観察</w:t>
            </w:r>
            <w:r w:rsidR="009E1AEB" w:rsidRPr="009E1AEB">
              <w:rPr>
                <w:rFonts w:asciiTheme="majorEastAsia" w:eastAsiaTheme="majorEastAsia" w:hAnsiTheme="majorEastAsia" w:hint="eastAsia"/>
                <w:b/>
                <w:sz w:val="14"/>
                <w:szCs w:val="14"/>
              </w:rPr>
              <w:t>２</w:t>
            </w:r>
            <w:r w:rsidRPr="009E1AEB">
              <w:rPr>
                <w:rFonts w:asciiTheme="majorEastAsia" w:eastAsiaTheme="majorEastAsia" w:hAnsiTheme="majorEastAsia" w:hint="eastAsia"/>
                <w:b/>
                <w:sz w:val="14"/>
                <w:szCs w:val="14"/>
              </w:rPr>
              <w:t>)</w:t>
            </w:r>
          </w:p>
        </w:tc>
        <w:tc>
          <w:tcPr>
            <w:tcW w:w="283" w:type="dxa"/>
            <w:tcBorders>
              <w:top w:val="single" w:sz="4" w:space="0" w:color="auto"/>
              <w:bottom w:val="nil"/>
            </w:tcBorders>
            <w:vAlign w:val="center"/>
          </w:tcPr>
          <w:p w14:paraId="28189558" w14:textId="5C9D3D05" w:rsidR="008239B5" w:rsidRPr="00553402" w:rsidRDefault="00A13EB3" w:rsidP="008239B5">
            <w:pPr>
              <w:snapToGrid w:val="0"/>
              <w:spacing w:line="200" w:lineRule="exact"/>
              <w:jc w:val="center"/>
              <w:rPr>
                <w:rFonts w:asciiTheme="majorEastAsia" w:eastAsiaTheme="majorEastAsia" w:hAnsiTheme="majorEastAsia"/>
                <w:sz w:val="14"/>
                <w:szCs w:val="14"/>
              </w:rPr>
            </w:pPr>
            <w:r w:rsidRPr="00A13EB3">
              <w:rPr>
                <w:rFonts w:asciiTheme="majorEastAsia" w:eastAsiaTheme="majorEastAsia" w:hAnsiTheme="majorEastAsia"/>
                <w:sz w:val="14"/>
                <w:szCs w:val="14"/>
              </w:rPr>
              <w:t>1</w:t>
            </w:r>
          </w:p>
        </w:tc>
        <w:tc>
          <w:tcPr>
            <w:tcW w:w="283" w:type="dxa"/>
            <w:tcBorders>
              <w:top w:val="single" w:sz="4" w:space="0" w:color="auto"/>
              <w:bottom w:val="nil"/>
            </w:tcBorders>
            <w:textDirection w:val="tbRlV"/>
            <w:vAlign w:val="center"/>
          </w:tcPr>
          <w:p w14:paraId="52260737" w14:textId="53EF66C8" w:rsidR="008239B5" w:rsidRPr="00553402" w:rsidRDefault="00A13EB3" w:rsidP="008239B5">
            <w:pPr>
              <w:snapToGrid w:val="0"/>
              <w:spacing w:line="200" w:lineRule="exact"/>
              <w:ind w:left="113" w:right="113"/>
              <w:jc w:val="center"/>
              <w:rPr>
                <w:rFonts w:asciiTheme="majorEastAsia" w:eastAsiaTheme="majorEastAsia" w:hAnsiTheme="majorEastAsia"/>
                <w:sz w:val="14"/>
                <w:szCs w:val="14"/>
              </w:rPr>
            </w:pPr>
            <w:r w:rsidRPr="00A13EB3">
              <w:rPr>
                <w:rFonts w:asciiTheme="majorEastAsia" w:eastAsiaTheme="majorEastAsia" w:hAnsiTheme="majorEastAsia"/>
                <w:sz w:val="14"/>
                <w:szCs w:val="14"/>
                <w:eastAsianLayout w:id="2094758656" w:vert="1" w:vertCompress="1"/>
              </w:rPr>
              <w:t>21</w:t>
            </w:r>
            <w:r w:rsidR="008239B5" w:rsidRPr="00553402">
              <w:rPr>
                <w:rFonts w:asciiTheme="majorEastAsia" w:eastAsiaTheme="majorEastAsia" w:hAnsiTheme="majorEastAsia" w:hint="eastAsia"/>
                <w:sz w:val="14"/>
                <w:szCs w:val="14"/>
              </w:rPr>
              <w:t>～</w:t>
            </w:r>
            <w:r w:rsidRPr="00A13EB3">
              <w:rPr>
                <w:rFonts w:asciiTheme="majorEastAsia" w:eastAsiaTheme="majorEastAsia" w:hAnsiTheme="majorEastAsia"/>
                <w:sz w:val="14"/>
                <w:szCs w:val="14"/>
                <w:eastAsianLayout w:id="2094759936" w:vert="1" w:vertCompress="1"/>
              </w:rPr>
              <w:t>22</w:t>
            </w:r>
          </w:p>
        </w:tc>
        <w:tc>
          <w:tcPr>
            <w:tcW w:w="283" w:type="dxa"/>
            <w:tcBorders>
              <w:top w:val="single" w:sz="4" w:space="0" w:color="auto"/>
              <w:bottom w:val="nil"/>
            </w:tcBorders>
            <w:vAlign w:val="center"/>
          </w:tcPr>
          <w:p w14:paraId="17EFB64E" w14:textId="01A4BD48" w:rsidR="008239B5" w:rsidRPr="00553402" w:rsidRDefault="00A13EB3" w:rsidP="008239B5">
            <w:pPr>
              <w:snapToGrid w:val="0"/>
              <w:spacing w:line="200" w:lineRule="exact"/>
              <w:jc w:val="center"/>
              <w:rPr>
                <w:rFonts w:asciiTheme="majorEastAsia" w:eastAsiaTheme="majorEastAsia" w:hAnsiTheme="majorEastAsia"/>
                <w:b/>
                <w:sz w:val="14"/>
                <w:szCs w:val="14"/>
              </w:rPr>
            </w:pPr>
            <w:r w:rsidRPr="00A13EB3">
              <w:rPr>
                <w:rFonts w:asciiTheme="majorEastAsia" w:eastAsiaTheme="majorEastAsia" w:hAnsiTheme="majorEastAsia" w:hint="eastAsia"/>
                <w:b/>
                <w:sz w:val="14"/>
                <w:szCs w:val="14"/>
              </w:rPr>
              <w:t>知</w:t>
            </w:r>
          </w:p>
        </w:tc>
        <w:tc>
          <w:tcPr>
            <w:tcW w:w="283" w:type="dxa"/>
            <w:tcBorders>
              <w:top w:val="single" w:sz="4" w:space="0" w:color="auto"/>
              <w:bottom w:val="nil"/>
            </w:tcBorders>
            <w:vAlign w:val="center"/>
          </w:tcPr>
          <w:p w14:paraId="62318256" w14:textId="77777777" w:rsidR="008239B5" w:rsidRPr="0082008D" w:rsidRDefault="008239B5" w:rsidP="008239B5">
            <w:pPr>
              <w:snapToGrid w:val="0"/>
              <w:spacing w:line="200" w:lineRule="exact"/>
              <w:jc w:val="center"/>
              <w:rPr>
                <w:rFonts w:asciiTheme="majorEastAsia" w:eastAsiaTheme="majorEastAsia" w:hAnsiTheme="majorEastAsia"/>
                <w:sz w:val="14"/>
                <w:szCs w:val="14"/>
              </w:rPr>
            </w:pPr>
          </w:p>
        </w:tc>
        <w:tc>
          <w:tcPr>
            <w:tcW w:w="4056" w:type="dxa"/>
            <w:tcBorders>
              <w:top w:val="single" w:sz="4" w:space="0" w:color="auto"/>
              <w:bottom w:val="nil"/>
              <w:right w:val="nil"/>
            </w:tcBorders>
            <w:tcMar>
              <w:top w:w="57" w:type="dxa"/>
              <w:left w:w="142" w:type="dxa"/>
              <w:bottom w:w="57" w:type="dxa"/>
              <w:right w:w="142" w:type="dxa"/>
            </w:tcMar>
          </w:tcPr>
          <w:p w14:paraId="53C0F69A" w14:textId="62E4B712" w:rsidR="00A13EB3" w:rsidRPr="00A13EB3" w:rsidRDefault="00A13EB3" w:rsidP="00A13EB3">
            <w:pPr>
              <w:tabs>
                <w:tab w:val="left" w:pos="2262"/>
              </w:tabs>
              <w:topLinePunct/>
              <w:snapToGrid w:val="0"/>
              <w:spacing w:line="200" w:lineRule="exact"/>
              <w:rPr>
                <w:rFonts w:asciiTheme="majorEastAsia" w:eastAsiaTheme="majorEastAsia" w:hAnsiTheme="majorEastAsia"/>
                <w:b/>
                <w:sz w:val="14"/>
                <w:szCs w:val="14"/>
              </w:rPr>
            </w:pPr>
            <w:r w:rsidRPr="00A13EB3">
              <w:rPr>
                <w:rFonts w:asciiTheme="majorEastAsia" w:eastAsiaTheme="majorEastAsia" w:hAnsiTheme="majorEastAsia" w:hint="eastAsia"/>
                <w:b/>
                <w:sz w:val="14"/>
                <w:szCs w:val="14"/>
              </w:rPr>
              <w:t>【知②】</w:t>
            </w:r>
            <w:r w:rsidR="005B3AAA" w:rsidRPr="005B3AAA">
              <w:rPr>
                <w:rFonts w:asciiTheme="majorEastAsia" w:eastAsiaTheme="majorEastAsia" w:hAnsiTheme="majorEastAsia" w:hint="eastAsia"/>
                <w:b/>
                <w:sz w:val="14"/>
                <w:szCs w:val="14"/>
              </w:rPr>
              <w:t>腕を曲げる</w:t>
            </w:r>
            <w:r w:rsidRPr="00A13EB3">
              <w:rPr>
                <w:rFonts w:asciiTheme="majorEastAsia" w:eastAsiaTheme="majorEastAsia" w:hAnsiTheme="majorEastAsia" w:hint="eastAsia"/>
                <w:b/>
                <w:sz w:val="14"/>
                <w:szCs w:val="14"/>
              </w:rPr>
              <w:t>ことができるのは</w:t>
            </w:r>
            <w:r w:rsidR="00B14E62">
              <w:rPr>
                <w:rFonts w:asciiTheme="majorEastAsia" w:eastAsiaTheme="majorEastAsia" w:hAnsiTheme="majorEastAsia" w:hint="eastAsia"/>
                <w:b/>
                <w:sz w:val="14"/>
                <w:szCs w:val="14"/>
              </w:rPr>
              <w:t>、</w:t>
            </w:r>
            <w:r w:rsidRPr="00A13EB3">
              <w:rPr>
                <w:rFonts w:asciiTheme="majorEastAsia" w:eastAsiaTheme="majorEastAsia" w:hAnsiTheme="majorEastAsia" w:hint="eastAsia"/>
                <w:b/>
                <w:sz w:val="14"/>
                <w:szCs w:val="14"/>
              </w:rPr>
              <w:t>骨</w:t>
            </w:r>
            <w:r w:rsidR="00B14E62">
              <w:rPr>
                <w:rFonts w:asciiTheme="majorEastAsia" w:eastAsiaTheme="majorEastAsia" w:hAnsiTheme="majorEastAsia" w:hint="eastAsia"/>
                <w:b/>
                <w:sz w:val="14"/>
                <w:szCs w:val="14"/>
              </w:rPr>
              <w:t>、</w:t>
            </w:r>
            <w:r w:rsidRPr="00A13EB3">
              <w:rPr>
                <w:rFonts w:asciiTheme="majorEastAsia" w:eastAsiaTheme="majorEastAsia" w:hAnsiTheme="majorEastAsia" w:hint="eastAsia"/>
                <w:b/>
                <w:sz w:val="14"/>
                <w:szCs w:val="14"/>
              </w:rPr>
              <w:t>筋肉の働きによることを理解しているかを確認する。</w:t>
            </w:r>
          </w:p>
          <w:p w14:paraId="2061F955" w14:textId="2CC162A4" w:rsidR="008239B5" w:rsidRPr="007E5DE7" w:rsidRDefault="00A13EB3" w:rsidP="00A13EB3">
            <w:pPr>
              <w:tabs>
                <w:tab w:val="left" w:pos="2262"/>
              </w:tabs>
              <w:topLinePunct/>
              <w:snapToGrid w:val="0"/>
              <w:spacing w:line="200" w:lineRule="exact"/>
              <w:jc w:val="right"/>
              <w:rPr>
                <w:rFonts w:asciiTheme="majorEastAsia" w:eastAsiaTheme="majorEastAsia" w:hAnsiTheme="majorEastAsia"/>
                <w:sz w:val="14"/>
                <w:szCs w:val="14"/>
              </w:rPr>
            </w:pPr>
            <w:r w:rsidRPr="00A13EB3">
              <w:rPr>
                <w:rFonts w:asciiTheme="majorEastAsia" w:eastAsiaTheme="majorEastAsia" w:hAnsiTheme="majorEastAsia" w:hint="eastAsia"/>
                <w:b/>
                <w:sz w:val="14"/>
                <w:szCs w:val="14"/>
              </w:rPr>
              <w:t>【発言分析・記述分析】</w:t>
            </w:r>
          </w:p>
        </w:tc>
        <w:tc>
          <w:tcPr>
            <w:tcW w:w="652" w:type="dxa"/>
            <w:tcBorders>
              <w:top w:val="single" w:sz="4" w:space="0" w:color="auto"/>
              <w:left w:val="nil"/>
              <w:bottom w:val="nil"/>
            </w:tcBorders>
            <w:tcMar>
              <w:top w:w="57" w:type="dxa"/>
              <w:left w:w="142" w:type="dxa"/>
              <w:bottom w:w="57" w:type="dxa"/>
              <w:right w:w="142" w:type="dxa"/>
            </w:tcMar>
          </w:tcPr>
          <w:p w14:paraId="69A6EE6B" w14:textId="77777777" w:rsidR="008239B5" w:rsidRPr="0082008D" w:rsidRDefault="008239B5" w:rsidP="008239B5">
            <w:pPr>
              <w:snapToGrid w:val="0"/>
              <w:spacing w:line="200" w:lineRule="exact"/>
              <w:rPr>
                <w:rFonts w:asciiTheme="majorEastAsia" w:eastAsiaTheme="majorEastAsia" w:hAnsiTheme="majorEastAsia"/>
                <w:sz w:val="14"/>
                <w:szCs w:val="14"/>
              </w:rPr>
            </w:pPr>
          </w:p>
        </w:tc>
        <w:tc>
          <w:tcPr>
            <w:tcW w:w="652" w:type="dxa"/>
            <w:tcBorders>
              <w:top w:val="single" w:sz="4" w:space="0" w:color="auto"/>
              <w:bottom w:val="nil"/>
              <w:right w:val="nil"/>
            </w:tcBorders>
            <w:tcMar>
              <w:top w:w="57" w:type="dxa"/>
              <w:left w:w="142" w:type="dxa"/>
              <w:bottom w:w="57" w:type="dxa"/>
              <w:right w:w="142" w:type="dxa"/>
            </w:tcMar>
          </w:tcPr>
          <w:p w14:paraId="44157615" w14:textId="77777777" w:rsidR="008239B5" w:rsidRPr="0082008D" w:rsidRDefault="008239B5" w:rsidP="008239B5">
            <w:pPr>
              <w:snapToGrid w:val="0"/>
              <w:spacing w:line="200" w:lineRule="exact"/>
              <w:rPr>
                <w:rFonts w:asciiTheme="majorEastAsia" w:eastAsiaTheme="majorEastAsia" w:hAnsiTheme="majorEastAsia"/>
                <w:sz w:val="14"/>
                <w:szCs w:val="14"/>
              </w:rPr>
            </w:pPr>
          </w:p>
        </w:tc>
        <w:tc>
          <w:tcPr>
            <w:tcW w:w="4344" w:type="dxa"/>
            <w:tcBorders>
              <w:top w:val="single" w:sz="4" w:space="0" w:color="auto"/>
              <w:left w:val="nil"/>
              <w:bottom w:val="nil"/>
            </w:tcBorders>
            <w:tcMar>
              <w:top w:w="57" w:type="dxa"/>
              <w:left w:w="142" w:type="dxa"/>
              <w:bottom w:w="57" w:type="dxa"/>
              <w:right w:w="142" w:type="dxa"/>
            </w:tcMar>
          </w:tcPr>
          <w:p w14:paraId="065FDD19" w14:textId="02DE6620" w:rsidR="008239B5" w:rsidRPr="0082008D" w:rsidRDefault="00A13EB3" w:rsidP="005B3AAA">
            <w:pPr>
              <w:snapToGrid w:val="0"/>
              <w:spacing w:line="200" w:lineRule="exact"/>
              <w:rPr>
                <w:rFonts w:asciiTheme="majorEastAsia" w:eastAsiaTheme="majorEastAsia" w:hAnsiTheme="majorEastAsia"/>
                <w:sz w:val="14"/>
                <w:szCs w:val="14"/>
              </w:rPr>
            </w:pPr>
            <w:r w:rsidRPr="00A13EB3">
              <w:rPr>
                <w:rFonts w:asciiTheme="majorEastAsia" w:eastAsiaTheme="majorEastAsia" w:hAnsiTheme="majorEastAsia" w:hint="eastAsia"/>
                <w:sz w:val="14"/>
                <w:szCs w:val="14"/>
              </w:rPr>
              <w:t>腕を動かすことができるのは</w:t>
            </w:r>
            <w:r w:rsidR="00B14E62">
              <w:rPr>
                <w:rFonts w:asciiTheme="majorEastAsia" w:eastAsiaTheme="majorEastAsia" w:hAnsiTheme="majorEastAsia" w:hint="eastAsia"/>
                <w:sz w:val="14"/>
                <w:szCs w:val="14"/>
              </w:rPr>
              <w:t>、</w:t>
            </w:r>
            <w:r w:rsidRPr="00A13EB3">
              <w:rPr>
                <w:rFonts w:asciiTheme="majorEastAsia" w:eastAsiaTheme="majorEastAsia" w:hAnsiTheme="majorEastAsia" w:hint="eastAsia"/>
                <w:sz w:val="14"/>
                <w:szCs w:val="14"/>
              </w:rPr>
              <w:t>骨</w:t>
            </w:r>
            <w:r w:rsidR="00B14E62">
              <w:rPr>
                <w:rFonts w:asciiTheme="majorEastAsia" w:eastAsiaTheme="majorEastAsia" w:hAnsiTheme="majorEastAsia" w:hint="eastAsia"/>
                <w:sz w:val="14"/>
                <w:szCs w:val="14"/>
              </w:rPr>
              <w:t>、</w:t>
            </w:r>
            <w:r w:rsidRPr="00A13EB3">
              <w:rPr>
                <w:rFonts w:asciiTheme="majorEastAsia" w:eastAsiaTheme="majorEastAsia" w:hAnsiTheme="majorEastAsia" w:hint="eastAsia"/>
                <w:sz w:val="14"/>
                <w:szCs w:val="14"/>
              </w:rPr>
              <w:t>筋肉の働きによることを</w:t>
            </w:r>
            <w:r w:rsidR="00B14E62">
              <w:rPr>
                <w:rFonts w:asciiTheme="majorEastAsia" w:eastAsiaTheme="majorEastAsia" w:hAnsiTheme="majorEastAsia" w:hint="eastAsia"/>
                <w:sz w:val="14"/>
                <w:szCs w:val="14"/>
              </w:rPr>
              <w:t>、</w:t>
            </w:r>
            <w:r w:rsidRPr="00A13EB3">
              <w:rPr>
                <w:rFonts w:asciiTheme="majorEastAsia" w:eastAsiaTheme="majorEastAsia" w:hAnsiTheme="majorEastAsia" w:hint="eastAsia"/>
                <w:sz w:val="14"/>
                <w:szCs w:val="14"/>
              </w:rPr>
              <w:t>腕以外に当てはめ</w:t>
            </w:r>
            <w:r w:rsidR="005B3AAA" w:rsidRPr="005B3AAA">
              <w:rPr>
                <w:rFonts w:asciiTheme="majorEastAsia" w:eastAsiaTheme="majorEastAsia" w:hAnsiTheme="majorEastAsia" w:hint="eastAsia"/>
                <w:sz w:val="14"/>
                <w:szCs w:val="14"/>
              </w:rPr>
              <w:t>て説明できる</w:t>
            </w:r>
            <w:r w:rsidRPr="00A13EB3">
              <w:rPr>
                <w:rFonts w:asciiTheme="majorEastAsia" w:eastAsiaTheme="majorEastAsia" w:hAnsiTheme="majorEastAsia" w:hint="eastAsia"/>
                <w:sz w:val="14"/>
                <w:szCs w:val="14"/>
              </w:rPr>
              <w:t>程度に理解している。</w:t>
            </w:r>
          </w:p>
        </w:tc>
        <w:tc>
          <w:tcPr>
            <w:tcW w:w="4383" w:type="dxa"/>
            <w:tcBorders>
              <w:top w:val="single" w:sz="4" w:space="0" w:color="auto"/>
              <w:bottom w:val="nil"/>
              <w:right w:val="nil"/>
            </w:tcBorders>
            <w:shd w:val="clear" w:color="auto" w:fill="auto"/>
            <w:tcMar>
              <w:top w:w="57" w:type="dxa"/>
              <w:left w:w="142" w:type="dxa"/>
              <w:bottom w:w="57" w:type="dxa"/>
              <w:right w:w="142" w:type="dxa"/>
            </w:tcMar>
          </w:tcPr>
          <w:p w14:paraId="26B1B6EA" w14:textId="73920C41" w:rsidR="008239B5" w:rsidRPr="0082008D" w:rsidRDefault="00A13EB3" w:rsidP="008239B5">
            <w:pPr>
              <w:spacing w:line="200" w:lineRule="exact"/>
              <w:rPr>
                <w:rFonts w:asciiTheme="majorEastAsia" w:eastAsiaTheme="majorEastAsia" w:hAnsiTheme="majorEastAsia"/>
                <w:sz w:val="14"/>
                <w:szCs w:val="14"/>
              </w:rPr>
            </w:pPr>
            <w:r w:rsidRPr="00A13EB3">
              <w:rPr>
                <w:rFonts w:asciiTheme="majorEastAsia" w:eastAsiaTheme="majorEastAsia" w:hAnsiTheme="majorEastAsia" w:hint="eastAsia"/>
                <w:sz w:val="14"/>
                <w:szCs w:val="14"/>
              </w:rPr>
              <w:t>腕の仕組みの模型や図鑑</w:t>
            </w:r>
            <w:r w:rsidR="00B14E62">
              <w:rPr>
                <w:rFonts w:asciiTheme="majorEastAsia" w:eastAsiaTheme="majorEastAsia" w:hAnsiTheme="majorEastAsia" w:hint="eastAsia"/>
                <w:sz w:val="14"/>
                <w:szCs w:val="14"/>
              </w:rPr>
              <w:t>、</w:t>
            </w:r>
            <w:r w:rsidRPr="00A13EB3">
              <w:rPr>
                <w:rFonts w:asciiTheme="majorEastAsia" w:eastAsiaTheme="majorEastAsia" w:hAnsiTheme="majorEastAsia" w:hint="eastAsia"/>
                <w:sz w:val="14"/>
                <w:szCs w:val="14"/>
              </w:rPr>
              <w:t>動画などの資料を見せて</w:t>
            </w:r>
            <w:r w:rsidR="00B14E62">
              <w:rPr>
                <w:rFonts w:asciiTheme="majorEastAsia" w:eastAsiaTheme="majorEastAsia" w:hAnsiTheme="majorEastAsia" w:hint="eastAsia"/>
                <w:sz w:val="14"/>
                <w:szCs w:val="14"/>
              </w:rPr>
              <w:t>、</w:t>
            </w:r>
            <w:r w:rsidRPr="00A13EB3">
              <w:rPr>
                <w:rFonts w:asciiTheme="majorEastAsia" w:eastAsiaTheme="majorEastAsia" w:hAnsiTheme="majorEastAsia" w:hint="eastAsia"/>
                <w:sz w:val="14"/>
                <w:szCs w:val="14"/>
              </w:rPr>
              <w:t>腕を動かすことができるのは</w:t>
            </w:r>
            <w:r w:rsidR="00B14E62">
              <w:rPr>
                <w:rFonts w:asciiTheme="majorEastAsia" w:eastAsiaTheme="majorEastAsia" w:hAnsiTheme="majorEastAsia" w:hint="eastAsia"/>
                <w:sz w:val="14"/>
                <w:szCs w:val="14"/>
              </w:rPr>
              <w:t>、</w:t>
            </w:r>
            <w:r w:rsidRPr="00A13EB3">
              <w:rPr>
                <w:rFonts w:asciiTheme="majorEastAsia" w:eastAsiaTheme="majorEastAsia" w:hAnsiTheme="majorEastAsia" w:hint="eastAsia"/>
                <w:sz w:val="14"/>
                <w:szCs w:val="14"/>
              </w:rPr>
              <w:t>骨</w:t>
            </w:r>
            <w:r w:rsidR="00B14E62">
              <w:rPr>
                <w:rFonts w:asciiTheme="majorEastAsia" w:eastAsiaTheme="majorEastAsia" w:hAnsiTheme="majorEastAsia" w:hint="eastAsia"/>
                <w:sz w:val="14"/>
                <w:szCs w:val="14"/>
              </w:rPr>
              <w:t>、</w:t>
            </w:r>
            <w:r w:rsidRPr="00A13EB3">
              <w:rPr>
                <w:rFonts w:asciiTheme="majorEastAsia" w:eastAsiaTheme="majorEastAsia" w:hAnsiTheme="majorEastAsia" w:hint="eastAsia"/>
                <w:sz w:val="14"/>
                <w:szCs w:val="14"/>
              </w:rPr>
              <w:t>筋肉の働きによることを捉えられるように</w:t>
            </w:r>
            <w:r w:rsidR="00B14E62">
              <w:rPr>
                <w:rFonts w:asciiTheme="majorEastAsia" w:eastAsiaTheme="majorEastAsia" w:hAnsiTheme="majorEastAsia" w:hint="eastAsia"/>
                <w:sz w:val="14"/>
                <w:szCs w:val="14"/>
              </w:rPr>
              <w:t>、</w:t>
            </w:r>
            <w:r w:rsidRPr="00A13EB3">
              <w:rPr>
                <w:rFonts w:asciiTheme="majorEastAsia" w:eastAsiaTheme="majorEastAsia" w:hAnsiTheme="majorEastAsia" w:hint="eastAsia"/>
                <w:sz w:val="14"/>
                <w:szCs w:val="14"/>
              </w:rPr>
              <w:t>助言・援助する。</w:t>
            </w:r>
          </w:p>
        </w:tc>
        <w:tc>
          <w:tcPr>
            <w:tcW w:w="120" w:type="dxa"/>
            <w:tcBorders>
              <w:top w:val="nil"/>
              <w:left w:val="nil"/>
              <w:bottom w:val="nil"/>
            </w:tcBorders>
            <w:shd w:val="clear" w:color="auto" w:fill="auto"/>
          </w:tcPr>
          <w:p w14:paraId="0AC2F6A5" w14:textId="77777777" w:rsidR="008239B5" w:rsidRDefault="008239B5" w:rsidP="008239B5"/>
        </w:tc>
      </w:tr>
      <w:tr w:rsidR="008239B5" w14:paraId="339AF752" w14:textId="77777777" w:rsidTr="009B55E3">
        <w:trPr>
          <w:cantSplit/>
          <w:trHeight w:hRule="exact" w:val="227"/>
        </w:trPr>
        <w:tc>
          <w:tcPr>
            <w:tcW w:w="104" w:type="dxa"/>
            <w:vMerge/>
            <w:tcBorders>
              <w:right w:val="nil"/>
            </w:tcBorders>
          </w:tcPr>
          <w:p w14:paraId="0DCE9630" w14:textId="77777777" w:rsidR="008239B5" w:rsidRPr="009D4699" w:rsidRDefault="008239B5" w:rsidP="008239B5">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Mar>
              <w:top w:w="57" w:type="dxa"/>
              <w:left w:w="255" w:type="dxa"/>
              <w:bottom w:w="57" w:type="dxa"/>
              <w:right w:w="142" w:type="dxa"/>
            </w:tcMar>
          </w:tcPr>
          <w:p w14:paraId="49645547" w14:textId="77777777" w:rsidR="008239B5" w:rsidRDefault="008239B5" w:rsidP="008239B5">
            <w:r w:rsidRPr="00301A60">
              <w:rPr>
                <w:rFonts w:asciiTheme="majorEastAsia" w:eastAsiaTheme="majorEastAsia" w:hAnsiTheme="majorEastAsia"/>
                <w:noProof/>
                <w:sz w:val="14"/>
                <w:szCs w:val="14"/>
              </w:rPr>
              <mc:AlternateContent>
                <mc:Choice Requires="wpg">
                  <w:drawing>
                    <wp:anchor distT="0" distB="0" distL="114300" distR="114300" simplePos="0" relativeHeight="251686912" behindDoc="0" locked="0" layoutInCell="1" allowOverlap="1" wp14:anchorId="12E942B6" wp14:editId="422C65F5">
                      <wp:simplePos x="0" y="0"/>
                      <wp:positionH relativeFrom="column">
                        <wp:posOffset>-117475</wp:posOffset>
                      </wp:positionH>
                      <wp:positionV relativeFrom="line">
                        <wp:posOffset>-20955</wp:posOffset>
                      </wp:positionV>
                      <wp:extent cx="11817985" cy="138303"/>
                      <wp:effectExtent l="0" t="0" r="0" b="14605"/>
                      <wp:wrapNone/>
                      <wp:docPr id="122" name="グループ化 122"/>
                      <wp:cNvGraphicFramePr/>
                      <a:graphic xmlns:a="http://schemas.openxmlformats.org/drawingml/2006/main">
                        <a:graphicData uri="http://schemas.microsoft.com/office/word/2010/wordprocessingGroup">
                          <wpg:wgp>
                            <wpg:cNvGrpSpPr/>
                            <wpg:grpSpPr>
                              <a:xfrm>
                                <a:off x="0" y="0"/>
                                <a:ext cx="11817985" cy="138303"/>
                                <a:chOff x="0" y="0"/>
                                <a:chExt cx="11818042" cy="114300"/>
                              </a:xfrm>
                            </wpg:grpSpPr>
                            <wpg:grpSp>
                              <wpg:cNvPr id="123" name="グループ化 123"/>
                              <wpg:cNvGrpSpPr/>
                              <wpg:grpSpPr>
                                <a:xfrm>
                                  <a:off x="0" y="0"/>
                                  <a:ext cx="107950" cy="107950"/>
                                  <a:chOff x="0" y="0"/>
                                  <a:chExt cx="107950" cy="107950"/>
                                </a:xfrm>
                              </wpg:grpSpPr>
                              <wps:wsp>
                                <wps:cNvPr id="124" name="角丸四角形 124"/>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 name="テキスト ボックス 125"/>
                                <wps:cNvSpPr txBox="1"/>
                                <wps:spPr>
                                  <a:xfrm>
                                    <a:off x="0" y="0"/>
                                    <a:ext cx="107950" cy="107950"/>
                                  </a:xfrm>
                                  <a:prstGeom prst="rect">
                                    <a:avLst/>
                                  </a:prstGeom>
                                  <a:noFill/>
                                  <a:ln w="6350">
                                    <a:noFill/>
                                  </a:ln>
                                  <a:effectLst/>
                                </wps:spPr>
                                <wps:txbx>
                                  <w:txbxContent>
                                    <w:p w14:paraId="3F50EE57" w14:textId="77777777" w:rsidR="00477D54" w:rsidRPr="000674B1" w:rsidRDefault="00477D54" w:rsidP="00E92F6B">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126" name="グループ化 126"/>
                              <wpg:cNvGrpSpPr/>
                              <wpg:grpSpPr>
                                <a:xfrm>
                                  <a:off x="121340" y="0"/>
                                  <a:ext cx="11696702" cy="114300"/>
                                  <a:chOff x="-2" y="0"/>
                                  <a:chExt cx="11696702" cy="114300"/>
                                </a:xfrm>
                              </wpg:grpSpPr>
                              <wps:wsp>
                                <wps:cNvPr id="127" name="正方形/長方形 127"/>
                                <wps:cNvSpPr/>
                                <wps:spPr>
                                  <a:xfrm>
                                    <a:off x="0" y="0"/>
                                    <a:ext cx="11696700" cy="114300"/>
                                  </a:xfrm>
                                  <a:prstGeom prst="rect">
                                    <a:avLst/>
                                  </a:prstGeom>
                                  <a:gradFill>
                                    <a:gsLst>
                                      <a:gs pos="0">
                                        <a:sysClr val="windowText" lastClr="000000">
                                          <a:lumMod val="65000"/>
                                          <a:lumOff val="35000"/>
                                        </a:sysClr>
                                      </a:gs>
                                      <a:gs pos="59000">
                                        <a:sysClr val="windowText" lastClr="000000">
                                          <a:tint val="44500"/>
                                          <a:satMod val="160000"/>
                                        </a:sysClr>
                                      </a:gs>
                                      <a:gs pos="95000">
                                        <a:sysClr val="window" lastClr="FFFFFF"/>
                                      </a:gs>
                                    </a:gsLst>
                                    <a:lin ang="0" scaled="1"/>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テキスト ボックス 128"/>
                                <wps:cNvSpPr txBox="1"/>
                                <wps:spPr>
                                  <a:xfrm>
                                    <a:off x="-2" y="0"/>
                                    <a:ext cx="1204003" cy="114300"/>
                                  </a:xfrm>
                                  <a:prstGeom prst="rect">
                                    <a:avLst/>
                                  </a:prstGeom>
                                  <a:solidFill>
                                    <a:sysClr val="window" lastClr="FFFFFF"/>
                                  </a:solidFill>
                                  <a:ln w="6350">
                                    <a:noFill/>
                                  </a:ln>
                                  <a:effectLst/>
                                </wps:spPr>
                                <wps:txbx>
                                  <w:txbxContent>
                                    <w:p w14:paraId="55A5E2FF" w14:textId="41F1DFEE" w:rsidR="00477D54" w:rsidRPr="007143A7" w:rsidRDefault="00477D54" w:rsidP="00E92F6B">
                                      <w:pPr>
                                        <w:snapToGrid w:val="0"/>
                                        <w:spacing w:line="160" w:lineRule="exact"/>
                                        <w:rPr>
                                          <w:rFonts w:asciiTheme="majorEastAsia" w:eastAsiaTheme="majorEastAsia" w:hAnsiTheme="majorEastAsia"/>
                                          <w:spacing w:val="4"/>
                                          <w:sz w:val="14"/>
                                          <w:szCs w:val="16"/>
                                        </w:rPr>
                                      </w:pPr>
                                      <w:r w:rsidRPr="00220DBA">
                                        <w:rPr>
                                          <w:rFonts w:asciiTheme="majorEastAsia" w:eastAsiaTheme="majorEastAsia" w:hAnsiTheme="majorEastAsia" w:hint="eastAsia"/>
                                          <w:spacing w:val="4"/>
                                          <w:sz w:val="14"/>
                                          <w:szCs w:val="16"/>
                                        </w:rPr>
                                        <w:t>からだ全体のつくりと動き</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2E942B6" id="グループ化 122" o:spid="_x0000_s1078" style="position:absolute;left:0;text-align:left;margin-left:-9.25pt;margin-top:-1.65pt;width:930.55pt;height:10.9pt;z-index:251686912;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">
                      <v:group id="グループ化 123" o:spid="_x0000_s1079"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roundrect id="角丸四角形 124" o:spid="_x0000_s1080"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" fillcolor="windowText" strokeweight="2pt"/>
                        <v:shape id="テキスト ボックス 125" o:spid="_x0000_s1081"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" filled="f" stroked="f" strokeweight=".5pt">
                          <v:textbox inset="0,0,0,0">
                            <w:txbxContent>
                              <w:p w14:paraId="3F50EE57" w14:textId="77777777" w:rsidR="00477D54" w:rsidRPr="000674B1" w:rsidRDefault="00477D54" w:rsidP="00E92F6B">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v:textbox>
                        </v:shape>
                      </v:group>
                      <v:group id="グループ化 126" o:spid="_x0000_s1082"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rect id="正方形/長方形 127" o:spid="_x0000_s1083"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" fillcolor="#595959" stroked="f" strokeweight="2pt">
                          <v:fill color2="window" angle="90" colors="0 #595959;38666f #c4c4c4;62259f window" focus="100%" type="gradient"/>
                        </v:rect>
                        <v:shape id="テキスト ボックス 128" o:spid="_x0000_s1084" type="#_x0000_t202" style="position:absolute;width:1204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" fillcolor="window" stroked="f" strokeweight=".5pt">
                          <v:textbox inset="1mm,0,0,0">
                            <w:txbxContent>
                              <w:p w14:paraId="55A5E2FF" w14:textId="41F1DFEE" w:rsidR="00477D54" w:rsidRPr="007143A7" w:rsidRDefault="00477D54" w:rsidP="00E92F6B">
                                <w:pPr>
                                  <w:snapToGrid w:val="0"/>
                                  <w:spacing w:line="160" w:lineRule="exact"/>
                                  <w:rPr>
                                    <w:rFonts w:asciiTheme="majorEastAsia" w:eastAsiaTheme="majorEastAsia" w:hAnsiTheme="majorEastAsia"/>
                                    <w:spacing w:val="4"/>
                                    <w:sz w:val="14"/>
                                    <w:szCs w:val="16"/>
                                  </w:rPr>
                                </w:pPr>
                                <w:r w:rsidRPr="00220DBA">
                                  <w:rPr>
                                    <w:rFonts w:asciiTheme="majorEastAsia" w:eastAsiaTheme="majorEastAsia" w:hAnsiTheme="majorEastAsia" w:hint="eastAsia"/>
                                    <w:spacing w:val="4"/>
                                    <w:sz w:val="14"/>
                                    <w:szCs w:val="16"/>
                                  </w:rPr>
                                  <w:t>からだ全体のつくりと動き</w:t>
                                </w:r>
                              </w:p>
                            </w:txbxContent>
                          </v:textbox>
                        </v:shape>
                      </v:group>
                      <w10:wrap anchory="line"/>
                    </v:group>
                  </w:pict>
                </mc:Fallback>
              </mc:AlternateContent>
            </w:r>
          </w:p>
        </w:tc>
        <w:tc>
          <w:tcPr>
            <w:tcW w:w="283" w:type="dxa"/>
            <w:tcBorders>
              <w:top w:val="nil"/>
              <w:bottom w:val="nil"/>
            </w:tcBorders>
          </w:tcPr>
          <w:p w14:paraId="29285438" w14:textId="77777777" w:rsidR="008239B5" w:rsidRDefault="008239B5" w:rsidP="008239B5"/>
        </w:tc>
        <w:tc>
          <w:tcPr>
            <w:tcW w:w="283" w:type="dxa"/>
            <w:tcBorders>
              <w:top w:val="nil"/>
              <w:bottom w:val="nil"/>
            </w:tcBorders>
          </w:tcPr>
          <w:p w14:paraId="0B33B081" w14:textId="77777777" w:rsidR="008239B5" w:rsidRDefault="008239B5" w:rsidP="008239B5"/>
        </w:tc>
        <w:tc>
          <w:tcPr>
            <w:tcW w:w="283" w:type="dxa"/>
            <w:tcBorders>
              <w:top w:val="nil"/>
              <w:bottom w:val="nil"/>
            </w:tcBorders>
          </w:tcPr>
          <w:p w14:paraId="5906F544" w14:textId="77777777" w:rsidR="008239B5" w:rsidRDefault="008239B5" w:rsidP="008239B5">
            <w:pPr>
              <w:spacing w:line="40" w:lineRule="exact"/>
            </w:pPr>
          </w:p>
        </w:tc>
        <w:tc>
          <w:tcPr>
            <w:tcW w:w="283" w:type="dxa"/>
            <w:tcBorders>
              <w:top w:val="nil"/>
              <w:bottom w:val="nil"/>
            </w:tcBorders>
          </w:tcPr>
          <w:p w14:paraId="7AFC1894" w14:textId="77777777" w:rsidR="008239B5" w:rsidRDefault="008239B5" w:rsidP="008239B5"/>
        </w:tc>
        <w:tc>
          <w:tcPr>
            <w:tcW w:w="4056" w:type="dxa"/>
            <w:tcBorders>
              <w:top w:val="nil"/>
              <w:bottom w:val="nil"/>
              <w:right w:val="nil"/>
            </w:tcBorders>
            <w:tcMar>
              <w:top w:w="57" w:type="dxa"/>
              <w:left w:w="142" w:type="dxa"/>
              <w:bottom w:w="57" w:type="dxa"/>
              <w:right w:w="142" w:type="dxa"/>
            </w:tcMar>
          </w:tcPr>
          <w:p w14:paraId="3447CEAB" w14:textId="77777777" w:rsidR="008239B5" w:rsidRDefault="008239B5" w:rsidP="008239B5"/>
        </w:tc>
        <w:tc>
          <w:tcPr>
            <w:tcW w:w="652" w:type="dxa"/>
            <w:tcBorders>
              <w:top w:val="nil"/>
              <w:left w:val="nil"/>
              <w:bottom w:val="nil"/>
            </w:tcBorders>
            <w:tcMar>
              <w:top w:w="57" w:type="dxa"/>
              <w:left w:w="142" w:type="dxa"/>
              <w:bottom w:w="57" w:type="dxa"/>
              <w:right w:w="142" w:type="dxa"/>
            </w:tcMar>
          </w:tcPr>
          <w:p w14:paraId="41D034FC" w14:textId="77777777" w:rsidR="008239B5" w:rsidRDefault="008239B5" w:rsidP="008239B5"/>
        </w:tc>
        <w:tc>
          <w:tcPr>
            <w:tcW w:w="652" w:type="dxa"/>
            <w:tcBorders>
              <w:top w:val="nil"/>
              <w:bottom w:val="nil"/>
              <w:right w:val="nil"/>
            </w:tcBorders>
            <w:tcMar>
              <w:top w:w="57" w:type="dxa"/>
              <w:left w:w="142" w:type="dxa"/>
              <w:bottom w:w="57" w:type="dxa"/>
              <w:right w:w="142" w:type="dxa"/>
            </w:tcMar>
          </w:tcPr>
          <w:p w14:paraId="6B8D9098" w14:textId="77777777" w:rsidR="008239B5" w:rsidRDefault="008239B5" w:rsidP="008239B5"/>
        </w:tc>
        <w:tc>
          <w:tcPr>
            <w:tcW w:w="4344" w:type="dxa"/>
            <w:tcBorders>
              <w:top w:val="nil"/>
              <w:left w:val="nil"/>
              <w:bottom w:val="nil"/>
            </w:tcBorders>
            <w:tcMar>
              <w:top w:w="57" w:type="dxa"/>
              <w:left w:w="142" w:type="dxa"/>
              <w:bottom w:w="57" w:type="dxa"/>
              <w:right w:w="142" w:type="dxa"/>
            </w:tcMar>
          </w:tcPr>
          <w:p w14:paraId="30F10A63" w14:textId="77777777" w:rsidR="008239B5" w:rsidRDefault="008239B5" w:rsidP="008239B5"/>
        </w:tc>
        <w:tc>
          <w:tcPr>
            <w:tcW w:w="4383" w:type="dxa"/>
            <w:tcBorders>
              <w:top w:val="nil"/>
              <w:bottom w:val="nil"/>
              <w:right w:val="nil"/>
            </w:tcBorders>
            <w:shd w:val="clear" w:color="auto" w:fill="auto"/>
            <w:tcMar>
              <w:top w:w="57" w:type="dxa"/>
              <w:left w:w="142" w:type="dxa"/>
              <w:bottom w:w="57" w:type="dxa"/>
              <w:right w:w="142" w:type="dxa"/>
            </w:tcMar>
          </w:tcPr>
          <w:p w14:paraId="2A28327C" w14:textId="77777777" w:rsidR="008239B5" w:rsidRDefault="008239B5" w:rsidP="008239B5"/>
        </w:tc>
        <w:tc>
          <w:tcPr>
            <w:tcW w:w="120" w:type="dxa"/>
            <w:vMerge w:val="restart"/>
            <w:tcBorders>
              <w:top w:val="nil"/>
              <w:left w:val="nil"/>
            </w:tcBorders>
            <w:shd w:val="clear" w:color="auto" w:fill="auto"/>
          </w:tcPr>
          <w:p w14:paraId="63259390" w14:textId="77777777" w:rsidR="008239B5" w:rsidRDefault="008239B5" w:rsidP="008239B5"/>
        </w:tc>
      </w:tr>
      <w:tr w:rsidR="00AA51E4" w14:paraId="46794E1D" w14:textId="77777777" w:rsidTr="00491556">
        <w:trPr>
          <w:cantSplit/>
          <w:trHeight w:val="510"/>
        </w:trPr>
        <w:tc>
          <w:tcPr>
            <w:tcW w:w="104" w:type="dxa"/>
            <w:vMerge/>
            <w:tcBorders>
              <w:right w:val="nil"/>
            </w:tcBorders>
          </w:tcPr>
          <w:p w14:paraId="5B0ECFDE" w14:textId="77777777" w:rsidR="00AA51E4" w:rsidRPr="009D4699" w:rsidRDefault="00AA51E4" w:rsidP="00AA51E4">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14:paraId="4F18733F" w14:textId="77777777" w:rsidR="00AA51E4" w:rsidRDefault="00AA51E4" w:rsidP="00AA51E4">
            <w:pPr>
              <w:snapToGrid w:val="0"/>
              <w:spacing w:line="200" w:lineRule="exact"/>
              <w:ind w:left="140" w:hangingChars="100" w:hanging="140"/>
              <w:rPr>
                <w:rFonts w:asciiTheme="majorEastAsia" w:eastAsiaTheme="majorEastAsia" w:hAnsiTheme="majorEastAsia"/>
                <w:sz w:val="14"/>
                <w:szCs w:val="14"/>
              </w:rPr>
            </w:pPr>
            <w:r w:rsidRPr="00FC622C">
              <w:rPr>
                <w:rFonts w:asciiTheme="majorEastAsia" w:eastAsiaTheme="majorEastAsia" w:hAnsiTheme="majorEastAsia" w:hint="eastAsia"/>
                <w:sz w:val="14"/>
                <w:szCs w:val="14"/>
              </w:rPr>
              <w:t>・人の体のつくりと動き方について</w:t>
            </w:r>
            <w:r>
              <w:rPr>
                <w:rFonts w:asciiTheme="majorEastAsia" w:eastAsiaTheme="majorEastAsia" w:hAnsiTheme="majorEastAsia" w:hint="eastAsia"/>
                <w:sz w:val="14"/>
                <w:szCs w:val="14"/>
              </w:rPr>
              <w:t>、</w:t>
            </w:r>
            <w:r w:rsidRPr="00FC622C">
              <w:rPr>
                <w:rFonts w:asciiTheme="majorEastAsia" w:eastAsiaTheme="majorEastAsia" w:hAnsiTheme="majorEastAsia" w:hint="eastAsia"/>
                <w:sz w:val="14"/>
                <w:szCs w:val="14"/>
              </w:rPr>
              <w:t>これまでに学んだことや経験したことを基に予想する。</w:t>
            </w:r>
          </w:p>
          <w:p w14:paraId="15E51B73" w14:textId="34AA6601" w:rsidR="00AA51E4" w:rsidRPr="0082008D" w:rsidRDefault="00AA51E4" w:rsidP="00AA51E4">
            <w:pPr>
              <w:snapToGrid w:val="0"/>
              <w:spacing w:line="200" w:lineRule="exact"/>
              <w:ind w:left="140" w:hangingChars="100" w:hanging="140"/>
              <w:rPr>
                <w:rFonts w:asciiTheme="majorEastAsia" w:eastAsiaTheme="majorEastAsia" w:hAnsiTheme="majorEastAsia"/>
                <w:sz w:val="14"/>
                <w:szCs w:val="14"/>
              </w:rPr>
            </w:pPr>
            <w:r w:rsidRPr="00FC622C">
              <w:rPr>
                <w:rFonts w:asciiTheme="majorEastAsia" w:eastAsiaTheme="majorEastAsia" w:hAnsiTheme="majorEastAsia" w:hint="eastAsia"/>
                <w:sz w:val="14"/>
                <w:szCs w:val="14"/>
              </w:rPr>
              <w:t>・人の体の全身の骨や筋肉のつくりと動き方について調べ</w:t>
            </w:r>
            <w:r>
              <w:rPr>
                <w:rFonts w:asciiTheme="majorEastAsia" w:eastAsiaTheme="majorEastAsia" w:hAnsiTheme="majorEastAsia" w:hint="eastAsia"/>
                <w:sz w:val="14"/>
                <w:szCs w:val="14"/>
              </w:rPr>
              <w:t>、</w:t>
            </w:r>
            <w:r w:rsidRPr="00FC622C">
              <w:rPr>
                <w:rFonts w:asciiTheme="majorEastAsia" w:eastAsiaTheme="majorEastAsia" w:hAnsiTheme="majorEastAsia" w:hint="eastAsia"/>
                <w:sz w:val="14"/>
                <w:szCs w:val="14"/>
              </w:rPr>
              <w:t>人の体のつくりと動き方についてまとめる。</w:t>
            </w:r>
            <w:r>
              <w:rPr>
                <w:rFonts w:asciiTheme="majorEastAsia" w:eastAsiaTheme="majorEastAsia" w:hAnsiTheme="majorEastAsia" w:hint="eastAsia"/>
                <w:sz w:val="14"/>
                <w:szCs w:val="14"/>
              </w:rPr>
              <w:t xml:space="preserve">                       </w:t>
            </w:r>
            <w:r w:rsidRPr="00FC622C">
              <w:rPr>
                <w:rFonts w:asciiTheme="majorEastAsia" w:eastAsiaTheme="majorEastAsia" w:hAnsiTheme="majorEastAsia" w:hint="eastAsia"/>
                <w:sz w:val="14"/>
                <w:szCs w:val="14"/>
              </w:rPr>
              <w:t xml:space="preserve">　 </w:t>
            </w:r>
            <w:r w:rsidRPr="009E1AEB">
              <w:rPr>
                <w:rFonts w:asciiTheme="majorEastAsia" w:eastAsiaTheme="majorEastAsia" w:hAnsiTheme="majorEastAsia" w:hint="eastAsia"/>
                <w:b/>
                <w:sz w:val="14"/>
                <w:szCs w:val="14"/>
              </w:rPr>
              <w:t>(観察３)</w:t>
            </w:r>
          </w:p>
        </w:tc>
        <w:tc>
          <w:tcPr>
            <w:tcW w:w="283" w:type="dxa"/>
            <w:vMerge w:val="restart"/>
            <w:tcBorders>
              <w:top w:val="nil"/>
            </w:tcBorders>
            <w:vAlign w:val="center"/>
          </w:tcPr>
          <w:p w14:paraId="115ACF7D" w14:textId="0AC07FCB" w:rsidR="00AA51E4" w:rsidRPr="00553402" w:rsidRDefault="00AA51E4" w:rsidP="00AA51E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vMerge w:val="restart"/>
            <w:tcBorders>
              <w:top w:val="nil"/>
            </w:tcBorders>
            <w:textDirection w:val="tbRlV"/>
            <w:vAlign w:val="center"/>
          </w:tcPr>
          <w:p w14:paraId="63D6B78A" w14:textId="734363C6" w:rsidR="00AA51E4" w:rsidRPr="00553402" w:rsidRDefault="00AA51E4" w:rsidP="00AA51E4">
            <w:pPr>
              <w:snapToGrid w:val="0"/>
              <w:spacing w:line="200" w:lineRule="exact"/>
              <w:ind w:left="113" w:right="113"/>
              <w:jc w:val="center"/>
              <w:rPr>
                <w:rFonts w:asciiTheme="majorEastAsia" w:eastAsiaTheme="majorEastAsia" w:hAnsiTheme="majorEastAsia"/>
                <w:sz w:val="14"/>
                <w:szCs w:val="14"/>
              </w:rPr>
            </w:pPr>
            <w:r w:rsidRPr="00B04A59">
              <w:rPr>
                <w:rFonts w:asciiTheme="majorEastAsia" w:eastAsiaTheme="majorEastAsia" w:hAnsiTheme="majorEastAsia"/>
                <w:sz w:val="14"/>
                <w:szCs w:val="14"/>
                <w:eastAsianLayout w:id="2094759938" w:vert="1" w:vertCompress="1"/>
              </w:rPr>
              <w:t>23</w:t>
            </w:r>
            <w:r w:rsidRPr="00553402">
              <w:rPr>
                <w:rFonts w:asciiTheme="majorEastAsia" w:eastAsiaTheme="majorEastAsia" w:hAnsiTheme="majorEastAsia" w:hint="eastAsia"/>
                <w:sz w:val="14"/>
                <w:szCs w:val="14"/>
              </w:rPr>
              <w:t>～</w:t>
            </w:r>
            <w:r w:rsidRPr="00D6671A">
              <w:rPr>
                <w:rFonts w:asciiTheme="majorEastAsia" w:eastAsiaTheme="majorEastAsia" w:hAnsiTheme="majorEastAsia"/>
                <w:sz w:val="14"/>
                <w:szCs w:val="14"/>
                <w:eastAsianLayout w:id="2094759939" w:vert="1" w:vertCompress="1"/>
              </w:rPr>
              <w:t>25</w:t>
            </w:r>
          </w:p>
        </w:tc>
        <w:tc>
          <w:tcPr>
            <w:tcW w:w="283" w:type="dxa"/>
            <w:tcBorders>
              <w:top w:val="nil"/>
              <w:bottom w:val="dashSmallGap" w:sz="4" w:space="0" w:color="auto"/>
            </w:tcBorders>
            <w:vAlign w:val="center"/>
          </w:tcPr>
          <w:p w14:paraId="3F4C0DC3" w14:textId="1F9AD20C" w:rsidR="00AA51E4" w:rsidRPr="00553402" w:rsidRDefault="00AA51E4" w:rsidP="00AA51E4">
            <w:pPr>
              <w:snapToGrid w:val="0"/>
              <w:spacing w:line="200" w:lineRule="exact"/>
              <w:jc w:val="center"/>
              <w:rPr>
                <w:rFonts w:asciiTheme="majorEastAsia" w:eastAsiaTheme="majorEastAsia" w:hAnsiTheme="majorEastAsia"/>
                <w:b/>
                <w:sz w:val="14"/>
                <w:szCs w:val="14"/>
              </w:rPr>
            </w:pPr>
            <w:r w:rsidRPr="00C946D9">
              <w:rPr>
                <w:rFonts w:asciiTheme="majorEastAsia" w:eastAsiaTheme="majorEastAsia" w:hAnsiTheme="majorEastAsia" w:hint="eastAsia"/>
                <w:b/>
                <w:sz w:val="14"/>
                <w:szCs w:val="14"/>
              </w:rPr>
              <w:t>思</w:t>
            </w:r>
          </w:p>
        </w:tc>
        <w:tc>
          <w:tcPr>
            <w:tcW w:w="283" w:type="dxa"/>
            <w:tcBorders>
              <w:top w:val="nil"/>
              <w:bottom w:val="dashSmallGap" w:sz="4" w:space="0" w:color="auto"/>
            </w:tcBorders>
            <w:vAlign w:val="center"/>
          </w:tcPr>
          <w:p w14:paraId="63B8C981" w14:textId="65AF7CB3" w:rsidR="00AA51E4" w:rsidRPr="0082008D" w:rsidRDefault="00AA51E4" w:rsidP="00AA51E4">
            <w:pPr>
              <w:snapToGrid w:val="0"/>
              <w:spacing w:line="200" w:lineRule="exact"/>
              <w:jc w:val="center"/>
              <w:rPr>
                <w:rFonts w:asciiTheme="majorEastAsia" w:eastAsiaTheme="majorEastAsia" w:hAnsiTheme="majorEastAsia"/>
                <w:sz w:val="14"/>
                <w:szCs w:val="14"/>
              </w:rPr>
            </w:pPr>
            <w:r w:rsidRPr="00C62C99">
              <w:rPr>
                <w:rFonts w:asciiTheme="majorEastAsia" w:eastAsiaTheme="majorEastAsia" w:hAnsiTheme="majorEastAsia" w:hint="eastAsia"/>
                <w:sz w:val="14"/>
                <w:szCs w:val="14"/>
              </w:rPr>
              <w:t>◎</w:t>
            </w:r>
          </w:p>
        </w:tc>
        <w:tc>
          <w:tcPr>
            <w:tcW w:w="4056" w:type="dxa"/>
            <w:tcBorders>
              <w:top w:val="nil"/>
              <w:bottom w:val="dashSmallGap" w:sz="4" w:space="0" w:color="auto"/>
              <w:right w:val="nil"/>
            </w:tcBorders>
            <w:tcMar>
              <w:top w:w="57" w:type="dxa"/>
              <w:left w:w="142" w:type="dxa"/>
              <w:bottom w:w="57" w:type="dxa"/>
              <w:right w:w="142" w:type="dxa"/>
            </w:tcMar>
          </w:tcPr>
          <w:p w14:paraId="431747A2" w14:textId="495C4151" w:rsidR="00AA51E4" w:rsidRPr="0082008D" w:rsidRDefault="00AA51E4" w:rsidP="00AA51E4">
            <w:pPr>
              <w:tabs>
                <w:tab w:val="right" w:pos="3772"/>
              </w:tabs>
              <w:topLinePunct/>
              <w:snapToGrid w:val="0"/>
              <w:spacing w:line="200" w:lineRule="exact"/>
              <w:rPr>
                <w:rFonts w:asciiTheme="majorEastAsia" w:eastAsiaTheme="majorEastAsia" w:hAnsiTheme="majorEastAsia"/>
                <w:sz w:val="14"/>
                <w:szCs w:val="14"/>
              </w:rPr>
            </w:pPr>
            <w:r w:rsidRPr="00C62C99">
              <w:rPr>
                <w:rFonts w:asciiTheme="majorEastAsia" w:eastAsiaTheme="majorEastAsia" w:hAnsiTheme="majorEastAsia" w:hint="eastAsia"/>
                <w:b/>
                <w:sz w:val="14"/>
                <w:szCs w:val="14"/>
              </w:rPr>
              <w:t>【思②】人の体のつくりと運動との関わりについて</w:t>
            </w:r>
            <w:r>
              <w:rPr>
                <w:rFonts w:asciiTheme="majorEastAsia" w:eastAsiaTheme="majorEastAsia" w:hAnsiTheme="majorEastAsia" w:hint="eastAsia"/>
                <w:b/>
                <w:sz w:val="14"/>
                <w:szCs w:val="14"/>
              </w:rPr>
              <w:t>、</w:t>
            </w:r>
            <w:r w:rsidRPr="00C62C99">
              <w:rPr>
                <w:rFonts w:asciiTheme="majorEastAsia" w:eastAsiaTheme="majorEastAsia" w:hAnsiTheme="majorEastAsia" w:hint="eastAsia"/>
                <w:b/>
                <w:sz w:val="14"/>
                <w:szCs w:val="14"/>
              </w:rPr>
              <w:t>観察などを行い</w:t>
            </w:r>
            <w:r>
              <w:rPr>
                <w:rFonts w:asciiTheme="majorEastAsia" w:eastAsiaTheme="majorEastAsia" w:hAnsiTheme="majorEastAsia" w:hint="eastAsia"/>
                <w:b/>
                <w:sz w:val="14"/>
                <w:szCs w:val="14"/>
              </w:rPr>
              <w:t>、</w:t>
            </w:r>
            <w:r w:rsidRPr="00C62C99">
              <w:rPr>
                <w:rFonts w:asciiTheme="majorEastAsia" w:eastAsiaTheme="majorEastAsia" w:hAnsiTheme="majorEastAsia" w:hint="eastAsia"/>
                <w:b/>
                <w:sz w:val="14"/>
                <w:szCs w:val="14"/>
              </w:rPr>
              <w:t>得られた結果を基に考察し</w:t>
            </w:r>
            <w:r>
              <w:rPr>
                <w:rFonts w:asciiTheme="majorEastAsia" w:eastAsiaTheme="majorEastAsia" w:hAnsiTheme="majorEastAsia" w:hint="eastAsia"/>
                <w:b/>
                <w:sz w:val="14"/>
                <w:szCs w:val="14"/>
              </w:rPr>
              <w:t>、</w:t>
            </w:r>
            <w:r w:rsidRPr="00C62C99">
              <w:rPr>
                <w:rFonts w:asciiTheme="majorEastAsia" w:eastAsiaTheme="majorEastAsia" w:hAnsiTheme="majorEastAsia" w:hint="eastAsia"/>
                <w:b/>
                <w:sz w:val="14"/>
                <w:szCs w:val="14"/>
              </w:rPr>
              <w:t>表現しているかを評価する。</w:t>
            </w:r>
            <w:r>
              <w:rPr>
                <w:rFonts w:asciiTheme="majorEastAsia" w:eastAsiaTheme="majorEastAsia" w:hAnsiTheme="majorEastAsia" w:hint="eastAsia"/>
                <w:b/>
                <w:sz w:val="14"/>
                <w:szCs w:val="14"/>
              </w:rPr>
              <w:t xml:space="preserve">　　　　　　　　　　　　　</w:t>
            </w:r>
            <w:r w:rsidRPr="00C62C99">
              <w:rPr>
                <w:rFonts w:asciiTheme="majorEastAsia" w:eastAsiaTheme="majorEastAsia" w:hAnsiTheme="majorEastAsia" w:hint="eastAsia"/>
                <w:b/>
                <w:sz w:val="14"/>
                <w:szCs w:val="14"/>
              </w:rPr>
              <w:t>【発言分析・記述分析】</w:t>
            </w:r>
          </w:p>
        </w:tc>
        <w:tc>
          <w:tcPr>
            <w:tcW w:w="652" w:type="dxa"/>
            <w:tcBorders>
              <w:top w:val="nil"/>
              <w:left w:val="nil"/>
              <w:bottom w:val="dashSmallGap" w:sz="4" w:space="0" w:color="auto"/>
            </w:tcBorders>
            <w:tcMar>
              <w:top w:w="57" w:type="dxa"/>
              <w:left w:w="142" w:type="dxa"/>
              <w:bottom w:w="57" w:type="dxa"/>
              <w:right w:w="142" w:type="dxa"/>
            </w:tcMar>
          </w:tcPr>
          <w:p w14:paraId="6F23EFA9" w14:textId="77777777" w:rsidR="00AA51E4" w:rsidRPr="0082008D" w:rsidRDefault="00AA51E4" w:rsidP="00AA51E4">
            <w:pPr>
              <w:snapToGrid w:val="0"/>
              <w:spacing w:line="200" w:lineRule="exact"/>
              <w:rPr>
                <w:rFonts w:asciiTheme="majorEastAsia" w:eastAsiaTheme="majorEastAsia" w:hAnsiTheme="majorEastAsia"/>
                <w:sz w:val="14"/>
                <w:szCs w:val="14"/>
              </w:rPr>
            </w:pPr>
          </w:p>
        </w:tc>
        <w:tc>
          <w:tcPr>
            <w:tcW w:w="652" w:type="dxa"/>
            <w:tcBorders>
              <w:top w:val="nil"/>
              <w:bottom w:val="dashSmallGap" w:sz="4" w:space="0" w:color="auto"/>
              <w:right w:val="nil"/>
            </w:tcBorders>
            <w:tcMar>
              <w:top w:w="57" w:type="dxa"/>
              <w:left w:w="142" w:type="dxa"/>
              <w:bottom w:w="57" w:type="dxa"/>
              <w:right w:w="142" w:type="dxa"/>
            </w:tcMar>
          </w:tcPr>
          <w:p w14:paraId="50AE101E" w14:textId="77777777" w:rsidR="00AA51E4" w:rsidRPr="0082008D" w:rsidRDefault="00AA51E4" w:rsidP="00AA51E4">
            <w:pPr>
              <w:snapToGrid w:val="0"/>
              <w:spacing w:line="200" w:lineRule="exact"/>
              <w:rPr>
                <w:rFonts w:asciiTheme="majorEastAsia" w:eastAsiaTheme="majorEastAsia" w:hAnsiTheme="majorEastAsia"/>
                <w:sz w:val="14"/>
                <w:szCs w:val="14"/>
              </w:rPr>
            </w:pPr>
          </w:p>
        </w:tc>
        <w:tc>
          <w:tcPr>
            <w:tcW w:w="4344" w:type="dxa"/>
            <w:tcBorders>
              <w:top w:val="nil"/>
              <w:left w:val="nil"/>
              <w:bottom w:val="dashSmallGap" w:sz="4" w:space="0" w:color="auto"/>
            </w:tcBorders>
            <w:tcMar>
              <w:top w:w="57" w:type="dxa"/>
              <w:left w:w="142" w:type="dxa"/>
              <w:bottom w:w="57" w:type="dxa"/>
              <w:right w:w="142" w:type="dxa"/>
            </w:tcMar>
          </w:tcPr>
          <w:p w14:paraId="40AD3420" w14:textId="1D5ABC1F" w:rsidR="00AA51E4" w:rsidRPr="0082008D" w:rsidRDefault="00AA51E4" w:rsidP="00AA51E4">
            <w:pPr>
              <w:snapToGrid w:val="0"/>
              <w:spacing w:line="200" w:lineRule="exact"/>
              <w:rPr>
                <w:rFonts w:asciiTheme="majorEastAsia" w:eastAsiaTheme="majorEastAsia" w:hAnsiTheme="majorEastAsia"/>
                <w:sz w:val="14"/>
                <w:szCs w:val="14"/>
              </w:rPr>
            </w:pPr>
            <w:r w:rsidRPr="00474B33">
              <w:rPr>
                <w:rFonts w:asciiTheme="majorEastAsia" w:eastAsiaTheme="majorEastAsia" w:hAnsiTheme="majorEastAsia" w:hint="eastAsia"/>
                <w:sz w:val="14"/>
                <w:szCs w:val="14"/>
              </w:rPr>
              <w:t>人の体のつくりと動き方</w:t>
            </w:r>
            <w:r w:rsidRPr="00AA51E4">
              <w:rPr>
                <w:rFonts w:asciiTheme="majorEastAsia" w:eastAsiaTheme="majorEastAsia" w:hAnsiTheme="majorEastAsia" w:hint="eastAsia"/>
                <w:sz w:val="14"/>
                <w:szCs w:val="14"/>
              </w:rPr>
              <w:t>との関わり</w:t>
            </w:r>
            <w:r w:rsidRPr="00474B33">
              <w:rPr>
                <w:rFonts w:asciiTheme="majorEastAsia" w:eastAsiaTheme="majorEastAsia" w:hAnsiTheme="majorEastAsia" w:hint="eastAsia"/>
                <w:sz w:val="14"/>
                <w:szCs w:val="14"/>
              </w:rPr>
              <w:t>について</w:t>
            </w:r>
            <w:r>
              <w:rPr>
                <w:rFonts w:asciiTheme="majorEastAsia" w:eastAsiaTheme="majorEastAsia" w:hAnsiTheme="majorEastAsia" w:hint="eastAsia"/>
                <w:sz w:val="14"/>
                <w:szCs w:val="14"/>
              </w:rPr>
              <w:t>、友達の結果もあ</w:t>
            </w:r>
            <w:r w:rsidRPr="00474B33">
              <w:rPr>
                <w:rFonts w:asciiTheme="majorEastAsia" w:eastAsiaTheme="majorEastAsia" w:hAnsiTheme="majorEastAsia" w:hint="eastAsia"/>
                <w:sz w:val="14"/>
                <w:szCs w:val="14"/>
              </w:rPr>
              <w:t>わせて</w:t>
            </w:r>
            <w:r>
              <w:rPr>
                <w:rFonts w:asciiTheme="majorEastAsia" w:eastAsiaTheme="majorEastAsia" w:hAnsiTheme="majorEastAsia" w:hint="eastAsia"/>
                <w:sz w:val="14"/>
                <w:szCs w:val="14"/>
              </w:rPr>
              <w:t>、</w:t>
            </w:r>
            <w:r w:rsidRPr="00AA51E4">
              <w:rPr>
                <w:rFonts w:asciiTheme="majorEastAsia" w:eastAsiaTheme="majorEastAsia" w:hAnsiTheme="majorEastAsia" w:hint="eastAsia"/>
                <w:sz w:val="14"/>
                <w:szCs w:val="14"/>
              </w:rPr>
              <w:t>体のいろいろな部分に当てはめて</w:t>
            </w:r>
            <w:r w:rsidRPr="00474B33">
              <w:rPr>
                <w:rFonts w:asciiTheme="majorEastAsia" w:eastAsiaTheme="majorEastAsia" w:hAnsiTheme="majorEastAsia" w:hint="eastAsia"/>
                <w:sz w:val="14"/>
                <w:szCs w:val="14"/>
              </w:rPr>
              <w:t>考察し</w:t>
            </w:r>
            <w:r>
              <w:rPr>
                <w:rFonts w:asciiTheme="majorEastAsia" w:eastAsiaTheme="majorEastAsia" w:hAnsiTheme="majorEastAsia" w:hint="eastAsia"/>
                <w:sz w:val="14"/>
                <w:szCs w:val="14"/>
              </w:rPr>
              <w:t>、</w:t>
            </w:r>
            <w:r w:rsidRPr="00474B33">
              <w:rPr>
                <w:rFonts w:asciiTheme="majorEastAsia" w:eastAsiaTheme="majorEastAsia" w:hAnsiTheme="majorEastAsia" w:hint="eastAsia"/>
                <w:sz w:val="14"/>
                <w:szCs w:val="14"/>
              </w:rPr>
              <w:t>表現している。</w:t>
            </w:r>
          </w:p>
        </w:tc>
        <w:tc>
          <w:tcPr>
            <w:tcW w:w="4383" w:type="dxa"/>
            <w:tcBorders>
              <w:top w:val="nil"/>
              <w:bottom w:val="dashSmallGap" w:sz="4" w:space="0" w:color="auto"/>
              <w:right w:val="nil"/>
            </w:tcBorders>
            <w:shd w:val="clear" w:color="auto" w:fill="auto"/>
            <w:tcMar>
              <w:top w:w="57" w:type="dxa"/>
              <w:left w:w="142" w:type="dxa"/>
              <w:bottom w:w="57" w:type="dxa"/>
              <w:right w:w="142" w:type="dxa"/>
            </w:tcMar>
          </w:tcPr>
          <w:p w14:paraId="4FB598AD" w14:textId="0B345A1F" w:rsidR="00AA51E4" w:rsidRPr="00615541" w:rsidRDefault="00AA51E4" w:rsidP="00AA51E4">
            <w:pPr>
              <w:spacing w:line="200" w:lineRule="exact"/>
              <w:rPr>
                <w:rFonts w:asciiTheme="majorEastAsia" w:eastAsiaTheme="majorEastAsia" w:hAnsiTheme="majorEastAsia"/>
                <w:sz w:val="14"/>
                <w:szCs w:val="14"/>
              </w:rPr>
            </w:pPr>
            <w:r w:rsidRPr="0086450C">
              <w:rPr>
                <w:rFonts w:asciiTheme="majorEastAsia" w:eastAsiaTheme="majorEastAsia" w:hAnsiTheme="majorEastAsia" w:hint="eastAsia"/>
                <w:sz w:val="14"/>
                <w:szCs w:val="14"/>
              </w:rPr>
              <w:t>人の体のつくりと動き方をいくつか例示し</w:t>
            </w:r>
            <w:r>
              <w:rPr>
                <w:rFonts w:asciiTheme="majorEastAsia" w:eastAsiaTheme="majorEastAsia" w:hAnsiTheme="majorEastAsia" w:hint="eastAsia"/>
                <w:sz w:val="14"/>
                <w:szCs w:val="14"/>
              </w:rPr>
              <w:t>、</w:t>
            </w:r>
            <w:r w:rsidRPr="0086450C">
              <w:rPr>
                <w:rFonts w:asciiTheme="majorEastAsia" w:eastAsiaTheme="majorEastAsia" w:hAnsiTheme="majorEastAsia" w:hint="eastAsia"/>
                <w:sz w:val="14"/>
                <w:szCs w:val="14"/>
              </w:rPr>
              <w:t>共通点や差異点を見つけやすくすることで</w:t>
            </w:r>
            <w:r>
              <w:rPr>
                <w:rFonts w:asciiTheme="majorEastAsia" w:eastAsiaTheme="majorEastAsia" w:hAnsiTheme="majorEastAsia" w:hint="eastAsia"/>
                <w:sz w:val="14"/>
                <w:szCs w:val="14"/>
              </w:rPr>
              <w:t>、</w:t>
            </w:r>
            <w:r w:rsidRPr="0086450C">
              <w:rPr>
                <w:rFonts w:asciiTheme="majorEastAsia" w:eastAsiaTheme="majorEastAsia" w:hAnsiTheme="majorEastAsia" w:hint="eastAsia"/>
                <w:sz w:val="14"/>
                <w:szCs w:val="14"/>
              </w:rPr>
              <w:t>考察することができるように</w:t>
            </w:r>
            <w:r>
              <w:rPr>
                <w:rFonts w:asciiTheme="majorEastAsia" w:eastAsiaTheme="majorEastAsia" w:hAnsiTheme="majorEastAsia" w:hint="eastAsia"/>
                <w:sz w:val="14"/>
                <w:szCs w:val="14"/>
              </w:rPr>
              <w:t>、</w:t>
            </w:r>
            <w:r w:rsidRPr="0086450C">
              <w:rPr>
                <w:rFonts w:asciiTheme="majorEastAsia" w:eastAsiaTheme="majorEastAsia" w:hAnsiTheme="majorEastAsia" w:hint="eastAsia"/>
                <w:sz w:val="14"/>
                <w:szCs w:val="14"/>
              </w:rPr>
              <w:t>助言・援助する。</w:t>
            </w:r>
          </w:p>
        </w:tc>
        <w:tc>
          <w:tcPr>
            <w:tcW w:w="120" w:type="dxa"/>
            <w:vMerge/>
            <w:tcBorders>
              <w:left w:val="nil"/>
            </w:tcBorders>
            <w:shd w:val="clear" w:color="auto" w:fill="auto"/>
          </w:tcPr>
          <w:p w14:paraId="04AEF1A7" w14:textId="77777777" w:rsidR="00AA51E4" w:rsidRDefault="00AA51E4" w:rsidP="00AA51E4"/>
        </w:tc>
      </w:tr>
      <w:tr w:rsidR="00AA51E4" w14:paraId="75BADF46" w14:textId="77777777" w:rsidTr="0066477E">
        <w:trPr>
          <w:cantSplit/>
          <w:trHeight w:val="533"/>
        </w:trPr>
        <w:tc>
          <w:tcPr>
            <w:tcW w:w="104" w:type="dxa"/>
            <w:vMerge/>
            <w:tcBorders>
              <w:bottom w:val="single" w:sz="4" w:space="0" w:color="auto"/>
              <w:right w:val="nil"/>
            </w:tcBorders>
          </w:tcPr>
          <w:p w14:paraId="36B67C16" w14:textId="77777777" w:rsidR="00AA51E4" w:rsidRPr="009D4699" w:rsidRDefault="00AA51E4" w:rsidP="00AA51E4">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11C331C2" w14:textId="77777777" w:rsidR="00AA51E4" w:rsidRPr="0082008D" w:rsidRDefault="00AA51E4" w:rsidP="00AA51E4">
            <w:pPr>
              <w:snapToGrid w:val="0"/>
              <w:spacing w:line="200" w:lineRule="exact"/>
              <w:ind w:leftChars="50" w:left="130" w:rightChars="50" w:right="130"/>
              <w:rPr>
                <w:rFonts w:asciiTheme="majorEastAsia" w:eastAsiaTheme="majorEastAsia" w:hAnsiTheme="majorEastAsia"/>
                <w:sz w:val="14"/>
                <w:szCs w:val="14"/>
              </w:rPr>
            </w:pPr>
          </w:p>
        </w:tc>
        <w:tc>
          <w:tcPr>
            <w:tcW w:w="283" w:type="dxa"/>
            <w:vMerge/>
            <w:vAlign w:val="center"/>
          </w:tcPr>
          <w:p w14:paraId="0858AA2F" w14:textId="77777777" w:rsidR="00AA51E4" w:rsidRPr="0082008D" w:rsidRDefault="00AA51E4" w:rsidP="00AA51E4">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4C858439" w14:textId="77777777" w:rsidR="00AA51E4" w:rsidRPr="0082008D" w:rsidRDefault="00AA51E4" w:rsidP="00AA51E4">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14:paraId="392E4C8F" w14:textId="78D5EADB" w:rsidR="00AA51E4" w:rsidRPr="00553402" w:rsidRDefault="00AA51E4" w:rsidP="00AA51E4">
            <w:pPr>
              <w:snapToGrid w:val="0"/>
              <w:spacing w:line="200" w:lineRule="exact"/>
              <w:jc w:val="center"/>
              <w:rPr>
                <w:rFonts w:asciiTheme="majorEastAsia" w:eastAsiaTheme="majorEastAsia" w:hAnsiTheme="majorEastAsia"/>
                <w:b/>
                <w:sz w:val="14"/>
                <w:szCs w:val="14"/>
              </w:rPr>
            </w:pPr>
            <w:r w:rsidRPr="00C946D9">
              <w:rPr>
                <w:rFonts w:asciiTheme="majorEastAsia" w:eastAsiaTheme="majorEastAsia" w:hAnsiTheme="majorEastAsia" w:hint="eastAsia"/>
                <w:b/>
                <w:sz w:val="14"/>
                <w:szCs w:val="14"/>
              </w:rPr>
              <w:t>知</w:t>
            </w:r>
          </w:p>
        </w:tc>
        <w:tc>
          <w:tcPr>
            <w:tcW w:w="283" w:type="dxa"/>
            <w:tcBorders>
              <w:top w:val="dashSmallGap" w:sz="4" w:space="0" w:color="auto"/>
              <w:bottom w:val="single" w:sz="4" w:space="0" w:color="auto"/>
            </w:tcBorders>
            <w:vAlign w:val="center"/>
          </w:tcPr>
          <w:p w14:paraId="403BD939" w14:textId="27A35E98" w:rsidR="00AA51E4" w:rsidRDefault="00AA51E4" w:rsidP="00AA51E4">
            <w:pPr>
              <w:snapToGrid w:val="0"/>
              <w:spacing w:line="200" w:lineRule="exact"/>
              <w:jc w:val="center"/>
            </w:pPr>
            <w:r w:rsidRPr="00C62C99">
              <w:rPr>
                <w:rFonts w:asciiTheme="majorEastAsia" w:eastAsiaTheme="majorEastAsia" w:hAnsiTheme="majorEastAsia" w:hint="eastAsia"/>
                <w:sz w:val="14"/>
                <w:szCs w:val="14"/>
              </w:rPr>
              <w:t>◎</w:t>
            </w:r>
          </w:p>
        </w:tc>
        <w:tc>
          <w:tcPr>
            <w:tcW w:w="4056" w:type="dxa"/>
            <w:tcBorders>
              <w:top w:val="dashSmallGap" w:sz="4" w:space="0" w:color="auto"/>
              <w:bottom w:val="single" w:sz="4" w:space="0" w:color="auto"/>
              <w:right w:val="nil"/>
            </w:tcBorders>
            <w:tcMar>
              <w:top w:w="57" w:type="dxa"/>
              <w:left w:w="142" w:type="dxa"/>
              <w:bottom w:w="57" w:type="dxa"/>
              <w:right w:w="142" w:type="dxa"/>
            </w:tcMar>
          </w:tcPr>
          <w:p w14:paraId="5309404A" w14:textId="1BFF19BD" w:rsidR="00AA51E4" w:rsidRPr="0082008D" w:rsidRDefault="00AA51E4" w:rsidP="00AA51E4">
            <w:pPr>
              <w:tabs>
                <w:tab w:val="right" w:pos="3772"/>
              </w:tabs>
              <w:topLinePunct/>
              <w:snapToGrid w:val="0"/>
              <w:spacing w:line="200" w:lineRule="exact"/>
              <w:rPr>
                <w:rFonts w:asciiTheme="majorEastAsia" w:eastAsiaTheme="majorEastAsia" w:hAnsiTheme="majorEastAsia"/>
                <w:sz w:val="14"/>
                <w:szCs w:val="14"/>
              </w:rPr>
            </w:pPr>
            <w:r w:rsidRPr="00C62C99">
              <w:rPr>
                <w:rFonts w:asciiTheme="majorEastAsia" w:eastAsiaTheme="majorEastAsia" w:hAnsiTheme="majorEastAsia" w:hint="eastAsia"/>
                <w:b/>
                <w:sz w:val="14"/>
                <w:szCs w:val="14"/>
              </w:rPr>
              <w:t>【知①②】人の体には骨と筋肉があり</w:t>
            </w:r>
            <w:r>
              <w:rPr>
                <w:rFonts w:asciiTheme="majorEastAsia" w:eastAsiaTheme="majorEastAsia" w:hAnsiTheme="majorEastAsia" w:hint="eastAsia"/>
                <w:b/>
                <w:sz w:val="14"/>
                <w:szCs w:val="14"/>
              </w:rPr>
              <w:t>、</w:t>
            </w:r>
            <w:r w:rsidRPr="00C62C99">
              <w:rPr>
                <w:rFonts w:asciiTheme="majorEastAsia" w:eastAsiaTheme="majorEastAsia" w:hAnsiTheme="majorEastAsia" w:hint="eastAsia"/>
                <w:b/>
                <w:sz w:val="14"/>
                <w:szCs w:val="14"/>
              </w:rPr>
              <w:t>体を動かすことができるのは</w:t>
            </w:r>
            <w:r>
              <w:rPr>
                <w:rFonts w:asciiTheme="majorEastAsia" w:eastAsiaTheme="majorEastAsia" w:hAnsiTheme="majorEastAsia" w:hint="eastAsia"/>
                <w:b/>
                <w:sz w:val="14"/>
                <w:szCs w:val="14"/>
              </w:rPr>
              <w:t>、</w:t>
            </w:r>
            <w:r w:rsidRPr="00C62C99">
              <w:rPr>
                <w:rFonts w:asciiTheme="majorEastAsia" w:eastAsiaTheme="majorEastAsia" w:hAnsiTheme="majorEastAsia" w:hint="eastAsia"/>
                <w:b/>
                <w:sz w:val="14"/>
                <w:szCs w:val="14"/>
              </w:rPr>
              <w:t xml:space="preserve">骨と筋肉の働きによることを理解しているかを評価する。 </w:t>
            </w:r>
            <w:r>
              <w:rPr>
                <w:rFonts w:asciiTheme="majorEastAsia" w:eastAsiaTheme="majorEastAsia" w:hAnsiTheme="majorEastAsia" w:hint="eastAsia"/>
                <w:b/>
                <w:sz w:val="14"/>
                <w:szCs w:val="14"/>
              </w:rPr>
              <w:t xml:space="preserve">　　　　　　　　　　　　</w:t>
            </w:r>
            <w:r w:rsidRPr="00C62C99">
              <w:rPr>
                <w:rFonts w:asciiTheme="majorEastAsia" w:eastAsiaTheme="majorEastAsia" w:hAnsiTheme="majorEastAsia" w:hint="eastAsia"/>
                <w:b/>
                <w:sz w:val="14"/>
                <w:szCs w:val="14"/>
              </w:rPr>
              <w:t>【発言分析・記述分析】</w:t>
            </w:r>
          </w:p>
        </w:tc>
        <w:tc>
          <w:tcPr>
            <w:tcW w:w="652" w:type="dxa"/>
            <w:tcBorders>
              <w:top w:val="dashSmallGap" w:sz="4" w:space="0" w:color="auto"/>
              <w:left w:val="nil"/>
              <w:bottom w:val="single" w:sz="4" w:space="0" w:color="auto"/>
            </w:tcBorders>
            <w:tcMar>
              <w:top w:w="57" w:type="dxa"/>
              <w:left w:w="142" w:type="dxa"/>
              <w:bottom w:w="57" w:type="dxa"/>
              <w:right w:w="142" w:type="dxa"/>
            </w:tcMar>
          </w:tcPr>
          <w:p w14:paraId="24F435E5" w14:textId="77777777" w:rsidR="00AA51E4" w:rsidRPr="0082008D" w:rsidRDefault="00AA51E4" w:rsidP="00AA51E4">
            <w:pPr>
              <w:snapToGrid w:val="0"/>
              <w:spacing w:line="200" w:lineRule="exact"/>
              <w:rPr>
                <w:rFonts w:asciiTheme="majorEastAsia" w:eastAsiaTheme="majorEastAsia" w:hAnsiTheme="majorEastAsia"/>
                <w:sz w:val="14"/>
                <w:szCs w:val="14"/>
              </w:rPr>
            </w:pPr>
          </w:p>
        </w:tc>
        <w:tc>
          <w:tcPr>
            <w:tcW w:w="652" w:type="dxa"/>
            <w:tcBorders>
              <w:top w:val="dashSmallGap" w:sz="4" w:space="0" w:color="auto"/>
              <w:left w:val="nil"/>
              <w:bottom w:val="single" w:sz="4" w:space="0" w:color="auto"/>
              <w:right w:val="nil"/>
            </w:tcBorders>
          </w:tcPr>
          <w:p w14:paraId="47C451F5" w14:textId="77777777" w:rsidR="00AA51E4" w:rsidRPr="0082008D" w:rsidRDefault="00AA51E4" w:rsidP="00AA51E4">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bottom w:val="single" w:sz="4" w:space="0" w:color="auto"/>
            </w:tcBorders>
            <w:tcMar>
              <w:top w:w="57" w:type="dxa"/>
              <w:left w:w="142" w:type="dxa"/>
              <w:bottom w:w="57" w:type="dxa"/>
              <w:right w:w="142" w:type="dxa"/>
            </w:tcMar>
          </w:tcPr>
          <w:p w14:paraId="20449132" w14:textId="17943789" w:rsidR="00AA51E4" w:rsidRPr="0082008D" w:rsidRDefault="00AA51E4" w:rsidP="00AA51E4">
            <w:pPr>
              <w:snapToGrid w:val="0"/>
              <w:spacing w:line="200" w:lineRule="exact"/>
              <w:rPr>
                <w:rFonts w:asciiTheme="majorEastAsia" w:eastAsiaTheme="majorEastAsia" w:hAnsiTheme="majorEastAsia"/>
                <w:sz w:val="14"/>
                <w:szCs w:val="14"/>
              </w:rPr>
            </w:pPr>
            <w:r w:rsidRPr="00474B33">
              <w:rPr>
                <w:rFonts w:asciiTheme="majorEastAsia" w:eastAsiaTheme="majorEastAsia" w:hAnsiTheme="majorEastAsia" w:hint="eastAsia"/>
                <w:sz w:val="14"/>
                <w:szCs w:val="14"/>
              </w:rPr>
              <w:t>人の体には骨と筋肉があり</w:t>
            </w:r>
            <w:r>
              <w:rPr>
                <w:rFonts w:asciiTheme="majorEastAsia" w:eastAsiaTheme="majorEastAsia" w:hAnsiTheme="majorEastAsia" w:hint="eastAsia"/>
                <w:sz w:val="14"/>
                <w:szCs w:val="14"/>
              </w:rPr>
              <w:t>、</w:t>
            </w:r>
            <w:r w:rsidRPr="00474B33">
              <w:rPr>
                <w:rFonts w:asciiTheme="majorEastAsia" w:eastAsiaTheme="majorEastAsia" w:hAnsiTheme="majorEastAsia" w:hint="eastAsia"/>
                <w:sz w:val="14"/>
                <w:szCs w:val="14"/>
              </w:rPr>
              <w:t>体の各部分を動かすことができるのは骨と筋肉の働きによることを</w:t>
            </w:r>
            <w:r>
              <w:rPr>
                <w:rFonts w:asciiTheme="majorEastAsia" w:eastAsiaTheme="majorEastAsia" w:hAnsiTheme="majorEastAsia" w:hint="eastAsia"/>
                <w:sz w:val="14"/>
                <w:szCs w:val="14"/>
              </w:rPr>
              <w:t>、</w:t>
            </w:r>
            <w:r w:rsidRPr="00474B33">
              <w:rPr>
                <w:rFonts w:asciiTheme="majorEastAsia" w:eastAsiaTheme="majorEastAsia" w:hAnsiTheme="majorEastAsia" w:hint="eastAsia"/>
                <w:sz w:val="14"/>
                <w:szCs w:val="14"/>
              </w:rPr>
              <w:t>体のいろいろな部分に当てはめ</w:t>
            </w:r>
            <w:r>
              <w:rPr>
                <w:rFonts w:asciiTheme="majorEastAsia" w:eastAsiaTheme="majorEastAsia" w:hAnsiTheme="majorEastAsia" w:hint="eastAsia"/>
                <w:sz w:val="14"/>
                <w:szCs w:val="14"/>
              </w:rPr>
              <w:t>、</w:t>
            </w:r>
            <w:r w:rsidRPr="00AA51E4">
              <w:rPr>
                <w:rFonts w:asciiTheme="majorEastAsia" w:eastAsiaTheme="majorEastAsia" w:hAnsiTheme="majorEastAsia" w:hint="eastAsia"/>
                <w:sz w:val="14"/>
                <w:szCs w:val="14"/>
              </w:rPr>
              <w:t>人の体のつくりと動き方との関わりについて説明できる程度</w:t>
            </w:r>
            <w:r w:rsidRPr="00474B33">
              <w:rPr>
                <w:rFonts w:asciiTheme="majorEastAsia" w:eastAsiaTheme="majorEastAsia" w:hAnsiTheme="majorEastAsia" w:hint="eastAsia"/>
                <w:sz w:val="14"/>
                <w:szCs w:val="14"/>
              </w:rPr>
              <w:t>に理解している。</w:t>
            </w:r>
          </w:p>
        </w:tc>
        <w:tc>
          <w:tcPr>
            <w:tcW w:w="4383" w:type="dxa"/>
            <w:tcBorders>
              <w:top w:val="dashSmallGap" w:sz="4" w:space="0" w:color="auto"/>
              <w:bottom w:val="single" w:sz="4" w:space="0" w:color="auto"/>
              <w:right w:val="nil"/>
            </w:tcBorders>
            <w:shd w:val="clear" w:color="auto" w:fill="auto"/>
            <w:tcMar>
              <w:top w:w="57" w:type="dxa"/>
              <w:left w:w="142" w:type="dxa"/>
              <w:bottom w:w="57" w:type="dxa"/>
              <w:right w:w="142" w:type="dxa"/>
            </w:tcMar>
          </w:tcPr>
          <w:p w14:paraId="0182F4D3" w14:textId="11970DFE" w:rsidR="00AA51E4" w:rsidRPr="0082008D" w:rsidRDefault="00AA51E4" w:rsidP="00AA51E4">
            <w:pPr>
              <w:spacing w:line="200" w:lineRule="exact"/>
              <w:rPr>
                <w:rFonts w:asciiTheme="majorEastAsia" w:eastAsiaTheme="majorEastAsia" w:hAnsiTheme="majorEastAsia"/>
                <w:sz w:val="14"/>
                <w:szCs w:val="14"/>
              </w:rPr>
            </w:pPr>
            <w:r w:rsidRPr="0086450C">
              <w:rPr>
                <w:rFonts w:asciiTheme="majorEastAsia" w:eastAsiaTheme="majorEastAsia" w:hAnsiTheme="majorEastAsia" w:hint="eastAsia"/>
                <w:sz w:val="14"/>
                <w:szCs w:val="14"/>
              </w:rPr>
              <w:t>体の中に骨や筋肉がなかったらどうなるかを問いかけたり</w:t>
            </w:r>
            <w:r>
              <w:rPr>
                <w:rFonts w:asciiTheme="majorEastAsia" w:eastAsiaTheme="majorEastAsia" w:hAnsiTheme="majorEastAsia" w:hint="eastAsia"/>
                <w:sz w:val="14"/>
                <w:szCs w:val="14"/>
              </w:rPr>
              <w:t>、</w:t>
            </w:r>
            <w:r w:rsidRPr="0086450C">
              <w:rPr>
                <w:rFonts w:asciiTheme="majorEastAsia" w:eastAsiaTheme="majorEastAsia" w:hAnsiTheme="majorEastAsia" w:hint="eastAsia"/>
                <w:sz w:val="14"/>
                <w:szCs w:val="14"/>
              </w:rPr>
              <w:t>模型を動かして</w:t>
            </w:r>
            <w:r>
              <w:rPr>
                <w:rFonts w:asciiTheme="majorEastAsia" w:eastAsiaTheme="majorEastAsia" w:hAnsiTheme="majorEastAsia" w:hint="eastAsia"/>
                <w:sz w:val="14"/>
                <w:szCs w:val="14"/>
              </w:rPr>
              <w:t>、</w:t>
            </w:r>
            <w:r w:rsidRPr="0086450C">
              <w:rPr>
                <w:rFonts w:asciiTheme="majorEastAsia" w:eastAsiaTheme="majorEastAsia" w:hAnsiTheme="majorEastAsia" w:hint="eastAsia"/>
                <w:sz w:val="14"/>
                <w:szCs w:val="14"/>
              </w:rPr>
              <w:t>そのときの骨</w:t>
            </w:r>
            <w:r>
              <w:rPr>
                <w:rFonts w:asciiTheme="majorEastAsia" w:eastAsiaTheme="majorEastAsia" w:hAnsiTheme="majorEastAsia" w:hint="eastAsia"/>
                <w:sz w:val="14"/>
                <w:szCs w:val="14"/>
              </w:rPr>
              <w:t>、</w:t>
            </w:r>
            <w:r w:rsidRPr="0086450C">
              <w:rPr>
                <w:rFonts w:asciiTheme="majorEastAsia" w:eastAsiaTheme="majorEastAsia" w:hAnsiTheme="majorEastAsia" w:hint="eastAsia"/>
                <w:sz w:val="14"/>
                <w:szCs w:val="14"/>
              </w:rPr>
              <w:t>筋肉</w:t>
            </w:r>
            <w:r>
              <w:rPr>
                <w:rFonts w:asciiTheme="majorEastAsia" w:eastAsiaTheme="majorEastAsia" w:hAnsiTheme="majorEastAsia" w:hint="eastAsia"/>
                <w:sz w:val="14"/>
                <w:szCs w:val="14"/>
              </w:rPr>
              <w:t>、関節の動きや働きを確認し</w:t>
            </w:r>
            <w:r w:rsidRPr="0086450C">
              <w:rPr>
                <w:rFonts w:asciiTheme="majorEastAsia" w:eastAsiaTheme="majorEastAsia" w:hAnsiTheme="majorEastAsia" w:hint="eastAsia"/>
                <w:sz w:val="14"/>
                <w:szCs w:val="14"/>
              </w:rPr>
              <w:t>たりすることで</w:t>
            </w:r>
            <w:r>
              <w:rPr>
                <w:rFonts w:asciiTheme="majorEastAsia" w:eastAsiaTheme="majorEastAsia" w:hAnsiTheme="majorEastAsia" w:hint="eastAsia"/>
                <w:sz w:val="14"/>
                <w:szCs w:val="14"/>
              </w:rPr>
              <w:t>、</w:t>
            </w:r>
            <w:r w:rsidRPr="0086450C">
              <w:rPr>
                <w:rFonts w:asciiTheme="majorEastAsia" w:eastAsiaTheme="majorEastAsia" w:hAnsiTheme="majorEastAsia" w:hint="eastAsia"/>
                <w:sz w:val="14"/>
                <w:szCs w:val="14"/>
              </w:rPr>
              <w:t>体を動かすことができるのは</w:t>
            </w:r>
            <w:r>
              <w:rPr>
                <w:rFonts w:asciiTheme="majorEastAsia" w:eastAsiaTheme="majorEastAsia" w:hAnsiTheme="majorEastAsia" w:hint="eastAsia"/>
                <w:sz w:val="14"/>
                <w:szCs w:val="14"/>
              </w:rPr>
              <w:t>、</w:t>
            </w:r>
            <w:r w:rsidRPr="0086450C">
              <w:rPr>
                <w:rFonts w:asciiTheme="majorEastAsia" w:eastAsiaTheme="majorEastAsia" w:hAnsiTheme="majorEastAsia" w:hint="eastAsia"/>
                <w:sz w:val="14"/>
                <w:szCs w:val="14"/>
              </w:rPr>
              <w:t>骨と筋肉の働きによることを捉えることができるように</w:t>
            </w:r>
            <w:r>
              <w:rPr>
                <w:rFonts w:asciiTheme="majorEastAsia" w:eastAsiaTheme="majorEastAsia" w:hAnsiTheme="majorEastAsia" w:hint="eastAsia"/>
                <w:sz w:val="14"/>
                <w:szCs w:val="14"/>
              </w:rPr>
              <w:t>、</w:t>
            </w:r>
            <w:r w:rsidRPr="0086450C">
              <w:rPr>
                <w:rFonts w:asciiTheme="majorEastAsia" w:eastAsiaTheme="majorEastAsia" w:hAnsiTheme="majorEastAsia" w:hint="eastAsia"/>
                <w:sz w:val="14"/>
                <w:szCs w:val="14"/>
              </w:rPr>
              <w:t>助言・援助する。</w:t>
            </w:r>
          </w:p>
        </w:tc>
        <w:tc>
          <w:tcPr>
            <w:tcW w:w="120" w:type="dxa"/>
            <w:vMerge/>
            <w:tcBorders>
              <w:left w:val="nil"/>
              <w:bottom w:val="single" w:sz="4" w:space="0" w:color="auto"/>
            </w:tcBorders>
            <w:shd w:val="clear" w:color="auto" w:fill="auto"/>
          </w:tcPr>
          <w:p w14:paraId="17F6E4F9" w14:textId="77777777" w:rsidR="00AA51E4" w:rsidRDefault="00AA51E4" w:rsidP="00AA51E4"/>
        </w:tc>
      </w:tr>
      <w:tr w:rsidR="00976D3A" w14:paraId="7DE4B9AC" w14:textId="77777777" w:rsidTr="00DC5CCC">
        <w:trPr>
          <w:cantSplit/>
          <w:trHeight w:val="510"/>
        </w:trPr>
        <w:tc>
          <w:tcPr>
            <w:tcW w:w="104" w:type="dxa"/>
            <w:vMerge/>
            <w:tcBorders>
              <w:right w:val="nil"/>
            </w:tcBorders>
          </w:tcPr>
          <w:p w14:paraId="1EF3C4C8" w14:textId="77777777" w:rsidR="00976D3A" w:rsidRPr="009D4699" w:rsidRDefault="00976D3A" w:rsidP="00DC5CCC">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14:paraId="056231AD" w14:textId="48D257B3" w:rsidR="00CF3853" w:rsidRPr="00CF3853" w:rsidRDefault="00CF3853" w:rsidP="00CF3853">
            <w:pPr>
              <w:snapToGrid w:val="0"/>
              <w:spacing w:line="200" w:lineRule="exact"/>
              <w:ind w:left="140" w:hangingChars="100" w:hanging="140"/>
              <w:rPr>
                <w:rFonts w:asciiTheme="majorEastAsia" w:eastAsiaTheme="majorEastAsia" w:hAnsiTheme="majorEastAsia"/>
                <w:sz w:val="14"/>
                <w:szCs w:val="14"/>
              </w:rPr>
            </w:pPr>
            <w:r w:rsidRPr="00CF3853">
              <w:rPr>
                <w:rFonts w:asciiTheme="majorEastAsia" w:eastAsiaTheme="majorEastAsia" w:hAnsiTheme="majorEastAsia" w:hint="eastAsia"/>
                <w:sz w:val="14"/>
                <w:szCs w:val="14"/>
              </w:rPr>
              <w:t>・動物の体のつくりと動き方を人と比べながら調べる。</w:t>
            </w:r>
            <w:r w:rsidR="005B549E">
              <w:rPr>
                <w:rFonts w:asciiTheme="majorEastAsia" w:eastAsiaTheme="majorEastAsia" w:hAnsiTheme="majorEastAsia" w:hint="eastAsia"/>
                <w:sz w:val="14"/>
                <w:szCs w:val="14"/>
              </w:rPr>
              <w:t xml:space="preserve"> </w:t>
            </w:r>
            <w:r w:rsidR="005B549E">
              <w:rPr>
                <w:rFonts w:asciiTheme="majorEastAsia" w:eastAsiaTheme="majorEastAsia" w:hAnsiTheme="majorEastAsia"/>
                <w:sz w:val="14"/>
                <w:szCs w:val="14"/>
              </w:rPr>
              <w:t xml:space="preserve">                            </w:t>
            </w:r>
            <w:r w:rsidRPr="009E1AEB">
              <w:rPr>
                <w:rFonts w:asciiTheme="majorEastAsia" w:eastAsiaTheme="majorEastAsia" w:hAnsiTheme="majorEastAsia" w:hint="eastAsia"/>
                <w:b/>
                <w:sz w:val="14"/>
                <w:szCs w:val="14"/>
              </w:rPr>
              <w:t xml:space="preserve"> (活動)</w:t>
            </w:r>
          </w:p>
          <w:p w14:paraId="23185EB7" w14:textId="77777777" w:rsidR="00CF3853" w:rsidRPr="00CF3853" w:rsidRDefault="00CF3853" w:rsidP="00CF3853">
            <w:pPr>
              <w:snapToGrid w:val="0"/>
              <w:spacing w:line="200" w:lineRule="exact"/>
              <w:ind w:left="140" w:hangingChars="100" w:hanging="140"/>
              <w:rPr>
                <w:rFonts w:asciiTheme="majorEastAsia" w:eastAsiaTheme="majorEastAsia" w:hAnsiTheme="majorEastAsia"/>
                <w:sz w:val="14"/>
                <w:szCs w:val="14"/>
              </w:rPr>
            </w:pPr>
            <w:r w:rsidRPr="00CF3853">
              <w:rPr>
                <w:rFonts w:asciiTheme="majorEastAsia" w:eastAsiaTheme="majorEastAsia" w:hAnsiTheme="majorEastAsia" w:hint="eastAsia"/>
                <w:sz w:val="14"/>
                <w:szCs w:val="14"/>
              </w:rPr>
              <w:t>・動物の体のつくりと動き方についてまとめる。</w:t>
            </w:r>
          </w:p>
          <w:p w14:paraId="7F135270" w14:textId="06B4DB18" w:rsidR="00976D3A" w:rsidRPr="0082008D" w:rsidRDefault="00CF3853" w:rsidP="00CF3853">
            <w:pPr>
              <w:snapToGrid w:val="0"/>
              <w:spacing w:line="200" w:lineRule="exact"/>
              <w:ind w:left="140" w:hangingChars="100" w:hanging="140"/>
              <w:rPr>
                <w:rFonts w:asciiTheme="majorEastAsia" w:eastAsiaTheme="majorEastAsia" w:hAnsiTheme="majorEastAsia"/>
                <w:sz w:val="14"/>
                <w:szCs w:val="14"/>
              </w:rPr>
            </w:pPr>
            <w:r w:rsidRPr="00CF3853">
              <w:rPr>
                <w:rFonts w:asciiTheme="majorEastAsia" w:eastAsiaTheme="majorEastAsia" w:hAnsiTheme="majorEastAsia" w:hint="eastAsia"/>
                <w:sz w:val="14"/>
                <w:szCs w:val="14"/>
              </w:rPr>
              <w:t>・動物の体のつくりと動き方について</w:t>
            </w:r>
            <w:r w:rsidR="00B14E62">
              <w:rPr>
                <w:rFonts w:asciiTheme="majorEastAsia" w:eastAsiaTheme="majorEastAsia" w:hAnsiTheme="majorEastAsia" w:hint="eastAsia"/>
                <w:sz w:val="14"/>
                <w:szCs w:val="14"/>
              </w:rPr>
              <w:t>、</w:t>
            </w:r>
            <w:r w:rsidRPr="00CF3853">
              <w:rPr>
                <w:rFonts w:asciiTheme="majorEastAsia" w:eastAsiaTheme="majorEastAsia" w:hAnsiTheme="majorEastAsia" w:hint="eastAsia"/>
                <w:sz w:val="14"/>
                <w:szCs w:val="14"/>
              </w:rPr>
              <w:t>学んだことをまとめる。</w:t>
            </w:r>
          </w:p>
        </w:tc>
        <w:tc>
          <w:tcPr>
            <w:tcW w:w="283" w:type="dxa"/>
            <w:vMerge w:val="restart"/>
            <w:tcBorders>
              <w:top w:val="nil"/>
            </w:tcBorders>
            <w:vAlign w:val="center"/>
          </w:tcPr>
          <w:p w14:paraId="234E845B" w14:textId="77777777" w:rsidR="00976D3A" w:rsidRPr="00553402" w:rsidRDefault="00976D3A" w:rsidP="00DC5CCC">
            <w:pPr>
              <w:snapToGrid w:val="0"/>
              <w:spacing w:line="200" w:lineRule="exact"/>
              <w:jc w:val="center"/>
              <w:rPr>
                <w:rFonts w:asciiTheme="majorEastAsia" w:eastAsiaTheme="majorEastAsia" w:hAnsiTheme="majorEastAsia"/>
                <w:sz w:val="14"/>
                <w:szCs w:val="14"/>
              </w:rPr>
            </w:pPr>
            <w:r w:rsidRPr="00D86E01">
              <w:rPr>
                <w:rFonts w:asciiTheme="majorEastAsia" w:eastAsiaTheme="majorEastAsia" w:hAnsiTheme="majorEastAsia"/>
                <w:sz w:val="14"/>
                <w:szCs w:val="14"/>
              </w:rPr>
              <w:t>1</w:t>
            </w:r>
          </w:p>
        </w:tc>
        <w:tc>
          <w:tcPr>
            <w:tcW w:w="283" w:type="dxa"/>
            <w:vMerge w:val="restart"/>
            <w:tcBorders>
              <w:top w:val="nil"/>
            </w:tcBorders>
            <w:textDirection w:val="tbRlV"/>
            <w:vAlign w:val="center"/>
          </w:tcPr>
          <w:p w14:paraId="16385FAB" w14:textId="7E98D9D2" w:rsidR="00976D3A" w:rsidRPr="00553402" w:rsidRDefault="00CF3853" w:rsidP="00DC5CCC">
            <w:pPr>
              <w:snapToGrid w:val="0"/>
              <w:spacing w:line="200" w:lineRule="exact"/>
              <w:ind w:left="113" w:right="113"/>
              <w:jc w:val="center"/>
              <w:rPr>
                <w:rFonts w:asciiTheme="majorEastAsia" w:eastAsiaTheme="majorEastAsia" w:hAnsiTheme="majorEastAsia"/>
                <w:sz w:val="14"/>
                <w:szCs w:val="14"/>
              </w:rPr>
            </w:pPr>
            <w:r w:rsidRPr="00CF3853">
              <w:rPr>
                <w:rFonts w:asciiTheme="majorEastAsia" w:eastAsiaTheme="majorEastAsia" w:hAnsiTheme="majorEastAsia"/>
                <w:sz w:val="14"/>
                <w:szCs w:val="14"/>
                <w:eastAsianLayout w:id="2094759938" w:vert="1" w:vertCompress="1"/>
              </w:rPr>
              <w:t>26</w:t>
            </w:r>
            <w:r w:rsidR="00976D3A" w:rsidRPr="00553402">
              <w:rPr>
                <w:rFonts w:asciiTheme="majorEastAsia" w:eastAsiaTheme="majorEastAsia" w:hAnsiTheme="majorEastAsia" w:hint="eastAsia"/>
                <w:sz w:val="14"/>
                <w:szCs w:val="14"/>
              </w:rPr>
              <w:t>～</w:t>
            </w:r>
            <w:r w:rsidR="00976D3A">
              <w:rPr>
                <w:rFonts w:asciiTheme="majorEastAsia" w:eastAsiaTheme="majorEastAsia" w:hAnsiTheme="majorEastAsia" w:hint="eastAsia"/>
                <w:sz w:val="14"/>
                <w:szCs w:val="14"/>
                <w:eastAsianLayout w:id="2094759939" w:vert="1" w:vertCompress="1"/>
              </w:rPr>
              <w:t>29</w:t>
            </w:r>
          </w:p>
        </w:tc>
        <w:tc>
          <w:tcPr>
            <w:tcW w:w="283" w:type="dxa"/>
            <w:tcBorders>
              <w:top w:val="nil"/>
              <w:bottom w:val="dashSmallGap" w:sz="4" w:space="0" w:color="auto"/>
            </w:tcBorders>
            <w:vAlign w:val="center"/>
          </w:tcPr>
          <w:p w14:paraId="0BBAD6FA" w14:textId="77777777" w:rsidR="00976D3A" w:rsidRPr="00553402" w:rsidRDefault="00976D3A" w:rsidP="00DC5CCC">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思</w:t>
            </w:r>
          </w:p>
        </w:tc>
        <w:tc>
          <w:tcPr>
            <w:tcW w:w="283" w:type="dxa"/>
            <w:tcBorders>
              <w:top w:val="nil"/>
              <w:bottom w:val="dashSmallGap" w:sz="4" w:space="0" w:color="auto"/>
            </w:tcBorders>
            <w:vAlign w:val="center"/>
          </w:tcPr>
          <w:p w14:paraId="19D5DC9C" w14:textId="77777777" w:rsidR="00976D3A" w:rsidRPr="0082008D" w:rsidRDefault="00976D3A" w:rsidP="00DC5CCC">
            <w:pPr>
              <w:snapToGrid w:val="0"/>
              <w:spacing w:line="200" w:lineRule="exact"/>
              <w:jc w:val="center"/>
              <w:rPr>
                <w:rFonts w:asciiTheme="majorEastAsia" w:eastAsiaTheme="majorEastAsia" w:hAnsiTheme="majorEastAsia"/>
                <w:sz w:val="14"/>
                <w:szCs w:val="14"/>
              </w:rPr>
            </w:pPr>
          </w:p>
        </w:tc>
        <w:tc>
          <w:tcPr>
            <w:tcW w:w="4056" w:type="dxa"/>
            <w:tcBorders>
              <w:top w:val="nil"/>
              <w:bottom w:val="dashSmallGap" w:sz="4" w:space="0" w:color="auto"/>
              <w:right w:val="nil"/>
            </w:tcBorders>
            <w:tcMar>
              <w:top w:w="57" w:type="dxa"/>
              <w:left w:w="142" w:type="dxa"/>
              <w:bottom w:w="57" w:type="dxa"/>
              <w:right w:w="142" w:type="dxa"/>
            </w:tcMar>
          </w:tcPr>
          <w:p w14:paraId="2EECD591" w14:textId="31D7DC80" w:rsidR="00CF3853" w:rsidRPr="00CF3853" w:rsidRDefault="00CF3853" w:rsidP="00CF3853">
            <w:pPr>
              <w:tabs>
                <w:tab w:val="right" w:pos="3772"/>
              </w:tabs>
              <w:topLinePunct/>
              <w:snapToGrid w:val="0"/>
              <w:spacing w:line="200" w:lineRule="exact"/>
              <w:rPr>
                <w:rFonts w:asciiTheme="majorEastAsia" w:eastAsiaTheme="majorEastAsia" w:hAnsiTheme="majorEastAsia"/>
                <w:b/>
                <w:sz w:val="14"/>
                <w:szCs w:val="14"/>
              </w:rPr>
            </w:pPr>
            <w:r w:rsidRPr="00CF3853">
              <w:rPr>
                <w:rFonts w:asciiTheme="majorEastAsia" w:eastAsiaTheme="majorEastAsia" w:hAnsiTheme="majorEastAsia" w:hint="eastAsia"/>
                <w:b/>
                <w:sz w:val="14"/>
                <w:szCs w:val="14"/>
              </w:rPr>
              <w:t>【思②】動物の体のつくりと動き方について</w:t>
            </w:r>
            <w:r w:rsidR="00B14E62">
              <w:rPr>
                <w:rFonts w:asciiTheme="majorEastAsia" w:eastAsiaTheme="majorEastAsia" w:hAnsiTheme="majorEastAsia" w:hint="eastAsia"/>
                <w:b/>
                <w:sz w:val="14"/>
                <w:szCs w:val="14"/>
              </w:rPr>
              <w:t>、</w:t>
            </w:r>
            <w:r w:rsidRPr="00CF3853">
              <w:rPr>
                <w:rFonts w:asciiTheme="majorEastAsia" w:eastAsiaTheme="majorEastAsia" w:hAnsiTheme="majorEastAsia" w:hint="eastAsia"/>
                <w:b/>
                <w:sz w:val="14"/>
                <w:szCs w:val="14"/>
              </w:rPr>
              <w:t>調べた結果を基に</w:t>
            </w:r>
            <w:r w:rsidR="00B14E62">
              <w:rPr>
                <w:rFonts w:asciiTheme="majorEastAsia" w:eastAsiaTheme="majorEastAsia" w:hAnsiTheme="majorEastAsia" w:hint="eastAsia"/>
                <w:b/>
                <w:sz w:val="14"/>
                <w:szCs w:val="14"/>
              </w:rPr>
              <w:t>、</w:t>
            </w:r>
            <w:r w:rsidRPr="00CF3853">
              <w:rPr>
                <w:rFonts w:asciiTheme="majorEastAsia" w:eastAsiaTheme="majorEastAsia" w:hAnsiTheme="majorEastAsia" w:hint="eastAsia"/>
                <w:b/>
                <w:sz w:val="14"/>
                <w:szCs w:val="14"/>
              </w:rPr>
              <w:t>人と比較しながら考察し</w:t>
            </w:r>
            <w:r w:rsidR="00B14E62">
              <w:rPr>
                <w:rFonts w:asciiTheme="majorEastAsia" w:eastAsiaTheme="majorEastAsia" w:hAnsiTheme="majorEastAsia" w:hint="eastAsia"/>
                <w:b/>
                <w:sz w:val="14"/>
                <w:szCs w:val="14"/>
              </w:rPr>
              <w:t>、</w:t>
            </w:r>
            <w:r w:rsidRPr="00CF3853">
              <w:rPr>
                <w:rFonts w:asciiTheme="majorEastAsia" w:eastAsiaTheme="majorEastAsia" w:hAnsiTheme="majorEastAsia" w:hint="eastAsia"/>
                <w:b/>
                <w:sz w:val="14"/>
                <w:szCs w:val="14"/>
              </w:rPr>
              <w:t>表現しているかを確認する。</w:t>
            </w:r>
          </w:p>
          <w:p w14:paraId="3C7D1175" w14:textId="4EC9FA4F" w:rsidR="00976D3A" w:rsidRPr="0082008D" w:rsidRDefault="00CF3853" w:rsidP="0045143C">
            <w:pPr>
              <w:tabs>
                <w:tab w:val="right" w:pos="3772"/>
              </w:tabs>
              <w:topLinePunct/>
              <w:snapToGrid w:val="0"/>
              <w:spacing w:line="200" w:lineRule="exact"/>
              <w:jc w:val="right"/>
              <w:rPr>
                <w:rFonts w:asciiTheme="majorEastAsia" w:eastAsiaTheme="majorEastAsia" w:hAnsiTheme="majorEastAsia"/>
                <w:sz w:val="14"/>
                <w:szCs w:val="14"/>
              </w:rPr>
            </w:pPr>
            <w:r w:rsidRPr="00CF3853">
              <w:rPr>
                <w:rFonts w:asciiTheme="majorEastAsia" w:eastAsiaTheme="majorEastAsia" w:hAnsiTheme="majorEastAsia" w:hint="eastAsia"/>
                <w:b/>
                <w:sz w:val="14"/>
                <w:szCs w:val="14"/>
              </w:rPr>
              <w:t>【発言分析・記述分析】</w:t>
            </w:r>
          </w:p>
        </w:tc>
        <w:tc>
          <w:tcPr>
            <w:tcW w:w="652" w:type="dxa"/>
            <w:tcBorders>
              <w:top w:val="nil"/>
              <w:left w:val="nil"/>
              <w:bottom w:val="dashSmallGap" w:sz="4" w:space="0" w:color="auto"/>
            </w:tcBorders>
            <w:tcMar>
              <w:top w:w="57" w:type="dxa"/>
              <w:left w:w="142" w:type="dxa"/>
              <w:bottom w:w="57" w:type="dxa"/>
              <w:right w:w="142" w:type="dxa"/>
            </w:tcMar>
          </w:tcPr>
          <w:p w14:paraId="2513859B" w14:textId="77777777" w:rsidR="00976D3A" w:rsidRPr="0082008D" w:rsidRDefault="00976D3A" w:rsidP="00DC5CCC">
            <w:pPr>
              <w:snapToGrid w:val="0"/>
              <w:spacing w:line="200" w:lineRule="exact"/>
              <w:rPr>
                <w:rFonts w:asciiTheme="majorEastAsia" w:eastAsiaTheme="majorEastAsia" w:hAnsiTheme="majorEastAsia"/>
                <w:sz w:val="14"/>
                <w:szCs w:val="14"/>
              </w:rPr>
            </w:pPr>
          </w:p>
        </w:tc>
        <w:tc>
          <w:tcPr>
            <w:tcW w:w="652" w:type="dxa"/>
            <w:tcBorders>
              <w:top w:val="nil"/>
              <w:bottom w:val="dashSmallGap" w:sz="4" w:space="0" w:color="auto"/>
              <w:right w:val="nil"/>
            </w:tcBorders>
            <w:tcMar>
              <w:top w:w="57" w:type="dxa"/>
              <w:left w:w="142" w:type="dxa"/>
              <w:bottom w:w="57" w:type="dxa"/>
              <w:right w:w="142" w:type="dxa"/>
            </w:tcMar>
          </w:tcPr>
          <w:p w14:paraId="78F94573" w14:textId="77777777" w:rsidR="00976D3A" w:rsidRPr="0082008D" w:rsidRDefault="00976D3A" w:rsidP="00DC5CCC">
            <w:pPr>
              <w:snapToGrid w:val="0"/>
              <w:spacing w:line="200" w:lineRule="exact"/>
              <w:rPr>
                <w:rFonts w:asciiTheme="majorEastAsia" w:eastAsiaTheme="majorEastAsia" w:hAnsiTheme="majorEastAsia"/>
                <w:sz w:val="14"/>
                <w:szCs w:val="14"/>
              </w:rPr>
            </w:pPr>
          </w:p>
        </w:tc>
        <w:tc>
          <w:tcPr>
            <w:tcW w:w="4344" w:type="dxa"/>
            <w:tcBorders>
              <w:top w:val="nil"/>
              <w:left w:val="nil"/>
              <w:bottom w:val="dashSmallGap" w:sz="4" w:space="0" w:color="auto"/>
            </w:tcBorders>
            <w:tcMar>
              <w:top w:w="57" w:type="dxa"/>
              <w:left w:w="142" w:type="dxa"/>
              <w:bottom w:w="57" w:type="dxa"/>
              <w:right w:w="142" w:type="dxa"/>
            </w:tcMar>
          </w:tcPr>
          <w:p w14:paraId="0DEA4B2F" w14:textId="5BC8D5C7" w:rsidR="00976D3A" w:rsidRPr="0082008D" w:rsidRDefault="00AC65B9" w:rsidP="00DC5CCC">
            <w:pPr>
              <w:snapToGrid w:val="0"/>
              <w:spacing w:line="200" w:lineRule="exact"/>
              <w:rPr>
                <w:rFonts w:asciiTheme="majorEastAsia" w:eastAsiaTheme="majorEastAsia" w:hAnsiTheme="majorEastAsia"/>
                <w:sz w:val="14"/>
                <w:szCs w:val="14"/>
              </w:rPr>
            </w:pPr>
            <w:r w:rsidRPr="00AC65B9">
              <w:rPr>
                <w:rFonts w:asciiTheme="majorEastAsia" w:eastAsiaTheme="majorEastAsia" w:hAnsiTheme="majorEastAsia" w:hint="eastAsia"/>
                <w:sz w:val="14"/>
                <w:szCs w:val="14"/>
              </w:rPr>
              <w:t>動物の体のつくりと動き方について</w:t>
            </w:r>
            <w:r w:rsidR="00B14E62">
              <w:rPr>
                <w:rFonts w:asciiTheme="majorEastAsia" w:eastAsiaTheme="majorEastAsia" w:hAnsiTheme="majorEastAsia" w:hint="eastAsia"/>
                <w:sz w:val="14"/>
                <w:szCs w:val="14"/>
              </w:rPr>
              <w:t>、</w:t>
            </w:r>
            <w:r w:rsidR="00AA51E4">
              <w:rPr>
                <w:rFonts w:asciiTheme="majorEastAsia" w:eastAsiaTheme="majorEastAsia" w:hAnsiTheme="majorEastAsia" w:hint="eastAsia"/>
                <w:sz w:val="14"/>
                <w:szCs w:val="14"/>
              </w:rPr>
              <w:t>友達の結果もあ</w:t>
            </w:r>
            <w:r w:rsidRPr="00AC65B9">
              <w:rPr>
                <w:rFonts w:asciiTheme="majorEastAsia" w:eastAsiaTheme="majorEastAsia" w:hAnsiTheme="majorEastAsia" w:hint="eastAsia"/>
                <w:sz w:val="14"/>
                <w:szCs w:val="14"/>
              </w:rPr>
              <w:t>わせて</w:t>
            </w:r>
            <w:r w:rsidR="00B14E62">
              <w:rPr>
                <w:rFonts w:asciiTheme="majorEastAsia" w:eastAsiaTheme="majorEastAsia" w:hAnsiTheme="majorEastAsia" w:hint="eastAsia"/>
                <w:sz w:val="14"/>
                <w:szCs w:val="14"/>
              </w:rPr>
              <w:t>、</w:t>
            </w:r>
            <w:r w:rsidR="001E6294" w:rsidRPr="001E6294">
              <w:rPr>
                <w:rFonts w:asciiTheme="majorEastAsia" w:eastAsiaTheme="majorEastAsia" w:hAnsiTheme="majorEastAsia" w:hint="eastAsia"/>
                <w:sz w:val="14"/>
                <w:szCs w:val="14"/>
              </w:rPr>
              <w:t>体のいろいろな部分に当てはめて</w:t>
            </w:r>
            <w:r w:rsidR="00B14E62">
              <w:rPr>
                <w:rFonts w:asciiTheme="majorEastAsia" w:eastAsiaTheme="majorEastAsia" w:hAnsiTheme="majorEastAsia" w:hint="eastAsia"/>
                <w:sz w:val="14"/>
                <w:szCs w:val="14"/>
              </w:rPr>
              <w:t>、</w:t>
            </w:r>
            <w:r w:rsidRPr="00AC65B9">
              <w:rPr>
                <w:rFonts w:asciiTheme="majorEastAsia" w:eastAsiaTheme="majorEastAsia" w:hAnsiTheme="majorEastAsia" w:hint="eastAsia"/>
                <w:sz w:val="14"/>
                <w:szCs w:val="14"/>
              </w:rPr>
              <w:t>人と比較しながら考察し</w:t>
            </w:r>
            <w:r w:rsidR="00B14E62">
              <w:rPr>
                <w:rFonts w:asciiTheme="majorEastAsia" w:eastAsiaTheme="majorEastAsia" w:hAnsiTheme="majorEastAsia" w:hint="eastAsia"/>
                <w:sz w:val="14"/>
                <w:szCs w:val="14"/>
              </w:rPr>
              <w:t>、</w:t>
            </w:r>
            <w:r w:rsidRPr="00AC65B9">
              <w:rPr>
                <w:rFonts w:asciiTheme="majorEastAsia" w:eastAsiaTheme="majorEastAsia" w:hAnsiTheme="majorEastAsia" w:hint="eastAsia"/>
                <w:sz w:val="14"/>
                <w:szCs w:val="14"/>
              </w:rPr>
              <w:t>表現している。</w:t>
            </w:r>
          </w:p>
        </w:tc>
        <w:tc>
          <w:tcPr>
            <w:tcW w:w="4383" w:type="dxa"/>
            <w:tcBorders>
              <w:top w:val="nil"/>
              <w:bottom w:val="dashSmallGap" w:sz="4" w:space="0" w:color="auto"/>
              <w:right w:val="nil"/>
            </w:tcBorders>
            <w:shd w:val="clear" w:color="auto" w:fill="auto"/>
            <w:tcMar>
              <w:top w:w="57" w:type="dxa"/>
              <w:left w:w="142" w:type="dxa"/>
              <w:bottom w:w="57" w:type="dxa"/>
              <w:right w:w="142" w:type="dxa"/>
            </w:tcMar>
          </w:tcPr>
          <w:p w14:paraId="70530E08" w14:textId="3EDB9241" w:rsidR="00976D3A" w:rsidRPr="00615541" w:rsidRDefault="00357CB6" w:rsidP="001E6294">
            <w:pPr>
              <w:spacing w:line="200" w:lineRule="exact"/>
              <w:rPr>
                <w:rFonts w:asciiTheme="majorEastAsia" w:eastAsiaTheme="majorEastAsia" w:hAnsiTheme="majorEastAsia"/>
                <w:sz w:val="14"/>
                <w:szCs w:val="14"/>
              </w:rPr>
            </w:pPr>
            <w:r w:rsidRPr="00357CB6">
              <w:rPr>
                <w:rFonts w:asciiTheme="majorEastAsia" w:eastAsiaTheme="majorEastAsia" w:hAnsiTheme="majorEastAsia" w:hint="eastAsia"/>
                <w:sz w:val="14"/>
                <w:szCs w:val="14"/>
              </w:rPr>
              <w:t>動物の体のつくりと動き方をいくつか例示し</w:t>
            </w:r>
            <w:r w:rsidR="00B14E62">
              <w:rPr>
                <w:rFonts w:asciiTheme="majorEastAsia" w:eastAsiaTheme="majorEastAsia" w:hAnsiTheme="majorEastAsia" w:hint="eastAsia"/>
                <w:sz w:val="14"/>
                <w:szCs w:val="14"/>
              </w:rPr>
              <w:t>、</w:t>
            </w:r>
            <w:r w:rsidR="001E6294" w:rsidRPr="00357CB6">
              <w:rPr>
                <w:rFonts w:asciiTheme="majorEastAsia" w:eastAsiaTheme="majorEastAsia" w:hAnsiTheme="majorEastAsia" w:hint="eastAsia"/>
                <w:sz w:val="14"/>
                <w:szCs w:val="14"/>
              </w:rPr>
              <w:t>差異点</w:t>
            </w:r>
            <w:r w:rsidRPr="00357CB6">
              <w:rPr>
                <w:rFonts w:asciiTheme="majorEastAsia" w:eastAsiaTheme="majorEastAsia" w:hAnsiTheme="majorEastAsia" w:hint="eastAsia"/>
                <w:sz w:val="14"/>
                <w:szCs w:val="14"/>
              </w:rPr>
              <w:t>や</w:t>
            </w:r>
            <w:r w:rsidR="001E6294" w:rsidRPr="00357CB6">
              <w:rPr>
                <w:rFonts w:asciiTheme="majorEastAsia" w:eastAsiaTheme="majorEastAsia" w:hAnsiTheme="majorEastAsia" w:hint="eastAsia"/>
                <w:sz w:val="14"/>
                <w:szCs w:val="14"/>
              </w:rPr>
              <w:t>共通点</w:t>
            </w:r>
            <w:r w:rsidRPr="00357CB6">
              <w:rPr>
                <w:rFonts w:asciiTheme="majorEastAsia" w:eastAsiaTheme="majorEastAsia" w:hAnsiTheme="majorEastAsia" w:hint="eastAsia"/>
                <w:sz w:val="14"/>
                <w:szCs w:val="14"/>
              </w:rPr>
              <w:t>を見つけやすくすることで</w:t>
            </w:r>
            <w:r w:rsidR="00B14E62">
              <w:rPr>
                <w:rFonts w:asciiTheme="majorEastAsia" w:eastAsiaTheme="majorEastAsia" w:hAnsiTheme="majorEastAsia" w:hint="eastAsia"/>
                <w:sz w:val="14"/>
                <w:szCs w:val="14"/>
              </w:rPr>
              <w:t>、</w:t>
            </w:r>
            <w:r w:rsidRPr="00357CB6">
              <w:rPr>
                <w:rFonts w:asciiTheme="majorEastAsia" w:eastAsiaTheme="majorEastAsia" w:hAnsiTheme="majorEastAsia" w:hint="eastAsia"/>
                <w:sz w:val="14"/>
                <w:szCs w:val="14"/>
              </w:rPr>
              <w:t>人と比較しながら考察することができるように</w:t>
            </w:r>
            <w:r w:rsidR="00B14E62">
              <w:rPr>
                <w:rFonts w:asciiTheme="majorEastAsia" w:eastAsiaTheme="majorEastAsia" w:hAnsiTheme="majorEastAsia" w:hint="eastAsia"/>
                <w:sz w:val="14"/>
                <w:szCs w:val="14"/>
              </w:rPr>
              <w:t>、</w:t>
            </w:r>
            <w:r w:rsidRPr="00357CB6">
              <w:rPr>
                <w:rFonts w:asciiTheme="majorEastAsia" w:eastAsiaTheme="majorEastAsia" w:hAnsiTheme="majorEastAsia" w:hint="eastAsia"/>
                <w:sz w:val="14"/>
                <w:szCs w:val="14"/>
              </w:rPr>
              <w:t>助言・援助する。</w:t>
            </w:r>
          </w:p>
        </w:tc>
        <w:tc>
          <w:tcPr>
            <w:tcW w:w="120" w:type="dxa"/>
            <w:vMerge/>
            <w:tcBorders>
              <w:left w:val="nil"/>
            </w:tcBorders>
            <w:shd w:val="clear" w:color="auto" w:fill="auto"/>
          </w:tcPr>
          <w:p w14:paraId="3D4E3F71" w14:textId="77777777" w:rsidR="00976D3A" w:rsidRDefault="00976D3A" w:rsidP="00DC5CCC"/>
        </w:tc>
      </w:tr>
      <w:tr w:rsidR="00976D3A" w14:paraId="24E8C396" w14:textId="77777777" w:rsidTr="00AA51E4">
        <w:trPr>
          <w:cantSplit/>
          <w:trHeight w:val="1710"/>
        </w:trPr>
        <w:tc>
          <w:tcPr>
            <w:tcW w:w="104" w:type="dxa"/>
            <w:vMerge/>
            <w:tcBorders>
              <w:bottom w:val="single" w:sz="4" w:space="0" w:color="auto"/>
              <w:right w:val="nil"/>
            </w:tcBorders>
          </w:tcPr>
          <w:p w14:paraId="4AB403B4" w14:textId="77777777" w:rsidR="00976D3A" w:rsidRPr="009D4699" w:rsidRDefault="00976D3A" w:rsidP="00DC5CCC">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76FEF2EB" w14:textId="77777777" w:rsidR="00976D3A" w:rsidRPr="0082008D" w:rsidRDefault="00976D3A" w:rsidP="00DC5CCC">
            <w:pPr>
              <w:snapToGrid w:val="0"/>
              <w:spacing w:line="200" w:lineRule="exact"/>
              <w:ind w:leftChars="50" w:left="130" w:rightChars="50" w:right="130"/>
              <w:rPr>
                <w:rFonts w:asciiTheme="majorEastAsia" w:eastAsiaTheme="majorEastAsia" w:hAnsiTheme="majorEastAsia"/>
                <w:sz w:val="14"/>
                <w:szCs w:val="14"/>
              </w:rPr>
            </w:pPr>
          </w:p>
        </w:tc>
        <w:tc>
          <w:tcPr>
            <w:tcW w:w="283" w:type="dxa"/>
            <w:vMerge/>
            <w:vAlign w:val="center"/>
          </w:tcPr>
          <w:p w14:paraId="2DBA1C1B" w14:textId="77777777" w:rsidR="00976D3A" w:rsidRPr="0082008D" w:rsidRDefault="00976D3A" w:rsidP="00DC5CCC">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57D4FFAA" w14:textId="77777777" w:rsidR="00976D3A" w:rsidRPr="0082008D" w:rsidRDefault="00976D3A" w:rsidP="00DC5CCC">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14:paraId="2160FE04" w14:textId="77777777" w:rsidR="00976D3A" w:rsidRPr="00553402" w:rsidRDefault="00976D3A" w:rsidP="00DC5CCC">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態</w:t>
            </w:r>
          </w:p>
        </w:tc>
        <w:tc>
          <w:tcPr>
            <w:tcW w:w="283" w:type="dxa"/>
            <w:tcBorders>
              <w:top w:val="dashSmallGap" w:sz="4" w:space="0" w:color="auto"/>
              <w:bottom w:val="single" w:sz="4" w:space="0" w:color="auto"/>
            </w:tcBorders>
            <w:vAlign w:val="center"/>
          </w:tcPr>
          <w:p w14:paraId="20FDB074" w14:textId="77777777" w:rsidR="00976D3A" w:rsidRDefault="00976D3A" w:rsidP="00DC5CCC">
            <w:pPr>
              <w:snapToGrid w:val="0"/>
              <w:spacing w:line="200" w:lineRule="exact"/>
              <w:jc w:val="center"/>
            </w:pPr>
            <w:r>
              <w:rPr>
                <w:rFonts w:asciiTheme="majorEastAsia" w:eastAsiaTheme="majorEastAsia" w:hAnsiTheme="majorEastAsia" w:hint="eastAsia"/>
                <w:sz w:val="14"/>
                <w:szCs w:val="14"/>
              </w:rPr>
              <w:t>◎</w:t>
            </w:r>
          </w:p>
        </w:tc>
        <w:tc>
          <w:tcPr>
            <w:tcW w:w="4056" w:type="dxa"/>
            <w:tcBorders>
              <w:top w:val="dashSmallGap" w:sz="4" w:space="0" w:color="auto"/>
              <w:bottom w:val="single" w:sz="4" w:space="0" w:color="auto"/>
              <w:right w:val="nil"/>
            </w:tcBorders>
            <w:tcMar>
              <w:top w:w="57" w:type="dxa"/>
              <w:left w:w="142" w:type="dxa"/>
              <w:bottom w:w="57" w:type="dxa"/>
              <w:right w:w="142" w:type="dxa"/>
            </w:tcMar>
          </w:tcPr>
          <w:p w14:paraId="27F714B0" w14:textId="72BBF075" w:rsidR="00E85845" w:rsidRDefault="00655385" w:rsidP="00E85845">
            <w:pPr>
              <w:tabs>
                <w:tab w:val="right" w:pos="3772"/>
              </w:tabs>
              <w:topLinePunct/>
              <w:snapToGrid w:val="0"/>
              <w:spacing w:line="200" w:lineRule="exact"/>
              <w:rPr>
                <w:rFonts w:asciiTheme="majorEastAsia" w:eastAsiaTheme="majorEastAsia" w:hAnsiTheme="majorEastAsia"/>
                <w:b/>
                <w:sz w:val="14"/>
                <w:szCs w:val="14"/>
              </w:rPr>
            </w:pPr>
            <w:r w:rsidRPr="00655385">
              <w:rPr>
                <w:rFonts w:asciiTheme="majorEastAsia" w:eastAsiaTheme="majorEastAsia" w:hAnsiTheme="majorEastAsia" w:hint="eastAsia"/>
                <w:b/>
                <w:sz w:val="14"/>
                <w:szCs w:val="14"/>
              </w:rPr>
              <w:t>【態②】動物の体のつくりと動き方について学んだことを生かして</w:t>
            </w:r>
            <w:r w:rsidR="00B14E62">
              <w:rPr>
                <w:rFonts w:asciiTheme="majorEastAsia" w:eastAsiaTheme="majorEastAsia" w:hAnsiTheme="majorEastAsia" w:hint="eastAsia"/>
                <w:b/>
                <w:sz w:val="14"/>
                <w:szCs w:val="14"/>
              </w:rPr>
              <w:t>、</w:t>
            </w:r>
            <w:r w:rsidRPr="00655385">
              <w:rPr>
                <w:rFonts w:asciiTheme="majorEastAsia" w:eastAsiaTheme="majorEastAsia" w:hAnsiTheme="majorEastAsia" w:hint="eastAsia"/>
                <w:b/>
                <w:sz w:val="14"/>
                <w:szCs w:val="14"/>
              </w:rPr>
              <w:t>身の回りの動物が体を動かす仕組みについて考えようとしているかを評価する。</w:t>
            </w:r>
          </w:p>
          <w:p w14:paraId="3F67132E" w14:textId="4CE17A7B" w:rsidR="00976D3A" w:rsidRPr="0082008D" w:rsidRDefault="00655385" w:rsidP="00E85845">
            <w:pPr>
              <w:tabs>
                <w:tab w:val="right" w:pos="3772"/>
              </w:tabs>
              <w:topLinePunct/>
              <w:snapToGrid w:val="0"/>
              <w:spacing w:line="200" w:lineRule="exact"/>
              <w:jc w:val="right"/>
              <w:rPr>
                <w:rFonts w:asciiTheme="majorEastAsia" w:eastAsiaTheme="majorEastAsia" w:hAnsiTheme="majorEastAsia"/>
                <w:sz w:val="14"/>
                <w:szCs w:val="14"/>
              </w:rPr>
            </w:pPr>
            <w:r w:rsidRPr="00655385">
              <w:rPr>
                <w:rFonts w:asciiTheme="majorEastAsia" w:eastAsiaTheme="majorEastAsia" w:hAnsiTheme="majorEastAsia" w:hint="eastAsia"/>
                <w:b/>
                <w:sz w:val="14"/>
                <w:szCs w:val="14"/>
              </w:rPr>
              <w:t>【発言分析・行動観察】</w:t>
            </w:r>
          </w:p>
        </w:tc>
        <w:tc>
          <w:tcPr>
            <w:tcW w:w="652" w:type="dxa"/>
            <w:tcBorders>
              <w:top w:val="dashSmallGap" w:sz="4" w:space="0" w:color="auto"/>
              <w:left w:val="nil"/>
              <w:bottom w:val="single" w:sz="4" w:space="0" w:color="auto"/>
            </w:tcBorders>
            <w:tcMar>
              <w:top w:w="57" w:type="dxa"/>
              <w:left w:w="142" w:type="dxa"/>
              <w:bottom w:w="57" w:type="dxa"/>
              <w:right w:w="142" w:type="dxa"/>
            </w:tcMar>
          </w:tcPr>
          <w:p w14:paraId="705798A9" w14:textId="77777777" w:rsidR="00976D3A" w:rsidRPr="0082008D" w:rsidRDefault="00976D3A" w:rsidP="00DC5CCC">
            <w:pPr>
              <w:snapToGrid w:val="0"/>
              <w:spacing w:line="200" w:lineRule="exact"/>
              <w:rPr>
                <w:rFonts w:asciiTheme="majorEastAsia" w:eastAsiaTheme="majorEastAsia" w:hAnsiTheme="majorEastAsia"/>
                <w:sz w:val="14"/>
                <w:szCs w:val="14"/>
              </w:rPr>
            </w:pPr>
          </w:p>
        </w:tc>
        <w:tc>
          <w:tcPr>
            <w:tcW w:w="652" w:type="dxa"/>
            <w:tcBorders>
              <w:top w:val="dashSmallGap" w:sz="4" w:space="0" w:color="auto"/>
              <w:left w:val="nil"/>
              <w:bottom w:val="single" w:sz="4" w:space="0" w:color="auto"/>
              <w:right w:val="nil"/>
            </w:tcBorders>
          </w:tcPr>
          <w:p w14:paraId="6B887A23" w14:textId="77777777" w:rsidR="00976D3A" w:rsidRPr="0082008D" w:rsidRDefault="00976D3A" w:rsidP="00DC5CCC">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bottom w:val="single" w:sz="4" w:space="0" w:color="auto"/>
            </w:tcBorders>
            <w:tcMar>
              <w:top w:w="57" w:type="dxa"/>
              <w:left w:w="142" w:type="dxa"/>
              <w:bottom w:w="57" w:type="dxa"/>
              <w:right w:w="142" w:type="dxa"/>
            </w:tcMar>
          </w:tcPr>
          <w:p w14:paraId="341D3212" w14:textId="4202A938" w:rsidR="00976D3A" w:rsidRPr="0082008D" w:rsidRDefault="00AC65B9" w:rsidP="00DC5CCC">
            <w:pPr>
              <w:snapToGrid w:val="0"/>
              <w:spacing w:line="200" w:lineRule="exact"/>
              <w:rPr>
                <w:rFonts w:asciiTheme="majorEastAsia" w:eastAsiaTheme="majorEastAsia" w:hAnsiTheme="majorEastAsia"/>
                <w:sz w:val="14"/>
                <w:szCs w:val="14"/>
              </w:rPr>
            </w:pPr>
            <w:r w:rsidRPr="00AC65B9">
              <w:rPr>
                <w:rFonts w:asciiTheme="majorEastAsia" w:eastAsiaTheme="majorEastAsia" w:hAnsiTheme="majorEastAsia" w:hint="eastAsia"/>
                <w:sz w:val="14"/>
                <w:szCs w:val="14"/>
              </w:rPr>
              <w:t>動物の体のつくりと動き方についてこれまで学んだことに意義や有用性を感じ</w:t>
            </w:r>
            <w:r w:rsidR="00B14E62">
              <w:rPr>
                <w:rFonts w:asciiTheme="majorEastAsia" w:eastAsiaTheme="majorEastAsia" w:hAnsiTheme="majorEastAsia" w:hint="eastAsia"/>
                <w:sz w:val="14"/>
                <w:szCs w:val="14"/>
              </w:rPr>
              <w:t>、</w:t>
            </w:r>
            <w:r w:rsidRPr="00AC65B9">
              <w:rPr>
                <w:rFonts w:asciiTheme="majorEastAsia" w:eastAsiaTheme="majorEastAsia" w:hAnsiTheme="majorEastAsia" w:hint="eastAsia"/>
                <w:sz w:val="14"/>
                <w:szCs w:val="14"/>
              </w:rPr>
              <w:t>学んだことを生かして</w:t>
            </w:r>
            <w:r w:rsidR="00B14E62">
              <w:rPr>
                <w:rFonts w:asciiTheme="majorEastAsia" w:eastAsiaTheme="majorEastAsia" w:hAnsiTheme="majorEastAsia" w:hint="eastAsia"/>
                <w:sz w:val="14"/>
                <w:szCs w:val="14"/>
              </w:rPr>
              <w:t>、</w:t>
            </w:r>
            <w:r w:rsidRPr="00AC65B9">
              <w:rPr>
                <w:rFonts w:asciiTheme="majorEastAsia" w:eastAsiaTheme="majorEastAsia" w:hAnsiTheme="majorEastAsia" w:hint="eastAsia"/>
                <w:sz w:val="14"/>
                <w:szCs w:val="14"/>
              </w:rPr>
              <w:t>身の回りの動物が体を動かす仕組みについて考えようとしている。</w:t>
            </w:r>
          </w:p>
        </w:tc>
        <w:tc>
          <w:tcPr>
            <w:tcW w:w="4383" w:type="dxa"/>
            <w:tcBorders>
              <w:top w:val="dashSmallGap" w:sz="4" w:space="0" w:color="auto"/>
              <w:bottom w:val="single" w:sz="4" w:space="0" w:color="auto"/>
              <w:right w:val="nil"/>
            </w:tcBorders>
            <w:shd w:val="clear" w:color="auto" w:fill="auto"/>
            <w:tcMar>
              <w:top w:w="57" w:type="dxa"/>
              <w:left w:w="142" w:type="dxa"/>
              <w:bottom w:w="57" w:type="dxa"/>
              <w:right w:w="142" w:type="dxa"/>
            </w:tcMar>
          </w:tcPr>
          <w:p w14:paraId="5F16BACC" w14:textId="6558BFB2" w:rsidR="00976D3A" w:rsidRPr="0082008D" w:rsidRDefault="001E6294" w:rsidP="00DC5CCC">
            <w:pPr>
              <w:spacing w:line="20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学校で飼育している動物が動く様子を観察す</w:t>
            </w:r>
            <w:r w:rsidR="00357CB6" w:rsidRPr="00357CB6">
              <w:rPr>
                <w:rFonts w:asciiTheme="majorEastAsia" w:eastAsiaTheme="majorEastAsia" w:hAnsiTheme="majorEastAsia" w:hint="eastAsia"/>
                <w:sz w:val="14"/>
                <w:szCs w:val="14"/>
              </w:rPr>
              <w:t>るとともに</w:t>
            </w:r>
            <w:r w:rsidR="00B14E62">
              <w:rPr>
                <w:rFonts w:asciiTheme="majorEastAsia" w:eastAsiaTheme="majorEastAsia" w:hAnsiTheme="majorEastAsia" w:hint="eastAsia"/>
                <w:sz w:val="14"/>
                <w:szCs w:val="14"/>
              </w:rPr>
              <w:t>、</w:t>
            </w:r>
            <w:r w:rsidR="00357CB6" w:rsidRPr="00357CB6">
              <w:rPr>
                <w:rFonts w:asciiTheme="majorEastAsia" w:eastAsiaTheme="majorEastAsia" w:hAnsiTheme="majorEastAsia" w:hint="eastAsia"/>
                <w:sz w:val="14"/>
                <w:szCs w:val="14"/>
              </w:rPr>
              <w:t>それらのレントゲン写真を提示して骨があることを示し</w:t>
            </w:r>
            <w:r w:rsidR="00B14E62">
              <w:rPr>
                <w:rFonts w:asciiTheme="majorEastAsia" w:eastAsiaTheme="majorEastAsia" w:hAnsiTheme="majorEastAsia" w:hint="eastAsia"/>
                <w:sz w:val="14"/>
                <w:szCs w:val="14"/>
              </w:rPr>
              <w:t>、</w:t>
            </w:r>
            <w:r w:rsidR="00357CB6" w:rsidRPr="00357CB6">
              <w:rPr>
                <w:rFonts w:asciiTheme="majorEastAsia" w:eastAsiaTheme="majorEastAsia" w:hAnsiTheme="majorEastAsia" w:hint="eastAsia"/>
                <w:sz w:val="14"/>
                <w:szCs w:val="14"/>
              </w:rPr>
              <w:t>体が動く仕組みについて</w:t>
            </w:r>
            <w:r w:rsidR="00B14E62">
              <w:rPr>
                <w:rFonts w:asciiTheme="majorEastAsia" w:eastAsiaTheme="majorEastAsia" w:hAnsiTheme="majorEastAsia" w:hint="eastAsia"/>
                <w:sz w:val="14"/>
                <w:szCs w:val="14"/>
              </w:rPr>
              <w:t>、</w:t>
            </w:r>
            <w:r w:rsidR="00357CB6" w:rsidRPr="00357CB6">
              <w:rPr>
                <w:rFonts w:asciiTheme="majorEastAsia" w:eastAsiaTheme="majorEastAsia" w:hAnsiTheme="majorEastAsia" w:hint="eastAsia"/>
                <w:sz w:val="14"/>
                <w:szCs w:val="14"/>
              </w:rPr>
              <w:t>人や他の動物について学んだことを生かして考えることができるように</w:t>
            </w:r>
            <w:r w:rsidR="00B14E62">
              <w:rPr>
                <w:rFonts w:asciiTheme="majorEastAsia" w:eastAsiaTheme="majorEastAsia" w:hAnsiTheme="majorEastAsia" w:hint="eastAsia"/>
                <w:sz w:val="14"/>
                <w:szCs w:val="14"/>
              </w:rPr>
              <w:t>、</w:t>
            </w:r>
            <w:r w:rsidR="00357CB6" w:rsidRPr="00357CB6">
              <w:rPr>
                <w:rFonts w:asciiTheme="majorEastAsia" w:eastAsiaTheme="majorEastAsia" w:hAnsiTheme="majorEastAsia" w:hint="eastAsia"/>
                <w:sz w:val="14"/>
                <w:szCs w:val="14"/>
              </w:rPr>
              <w:t>助言・援助する。</w:t>
            </w:r>
          </w:p>
        </w:tc>
        <w:tc>
          <w:tcPr>
            <w:tcW w:w="120" w:type="dxa"/>
            <w:vMerge/>
            <w:tcBorders>
              <w:left w:val="nil"/>
              <w:bottom w:val="single" w:sz="4" w:space="0" w:color="auto"/>
            </w:tcBorders>
            <w:shd w:val="clear" w:color="auto" w:fill="auto"/>
          </w:tcPr>
          <w:p w14:paraId="06091149" w14:textId="77777777" w:rsidR="00976D3A" w:rsidRDefault="00976D3A" w:rsidP="00DC5CCC"/>
        </w:tc>
      </w:tr>
    </w:tbl>
    <w:p w14:paraId="0A791865" w14:textId="44382B8F" w:rsidR="00AA51E4" w:rsidRDefault="00AA51E4" w:rsidP="00F20375">
      <w:pPr>
        <w:snapToGrid w:val="0"/>
        <w:spacing w:line="200" w:lineRule="exact"/>
        <w:rPr>
          <w:rFonts w:asciiTheme="majorEastAsia" w:eastAsiaTheme="majorEastAsia" w:hAnsiTheme="majorEastAsia"/>
          <w:sz w:val="16"/>
        </w:rPr>
      </w:pPr>
    </w:p>
    <w:p w14:paraId="42334704" w14:textId="3F3BB860" w:rsidR="00AA51E4" w:rsidRDefault="00AA51E4" w:rsidP="00AA51E4">
      <w:pPr>
        <w:widowControl/>
        <w:jc w:val="left"/>
        <w:rPr>
          <w:rFonts w:asciiTheme="majorEastAsia" w:eastAsiaTheme="majorEastAsia" w:hAnsiTheme="majorEastAsia"/>
          <w:sz w:val="16"/>
        </w:rPr>
      </w:pPr>
      <w:r>
        <w:rPr>
          <w:rFonts w:asciiTheme="majorEastAsia" w:eastAsiaTheme="majorEastAsia" w:hAnsiTheme="majorEastAsia"/>
          <w:sz w:val="16"/>
        </w:rPr>
        <w:br w:type="page"/>
      </w:r>
    </w:p>
    <w:p w14:paraId="16592EC8" w14:textId="77777777" w:rsidR="0015304F" w:rsidRDefault="0015304F" w:rsidP="0015304F">
      <w:r>
        <w:rPr>
          <w:noProof/>
        </w:rPr>
        <w:lastRenderedPageBreak/>
        <mc:AlternateContent>
          <mc:Choice Requires="wpg">
            <w:drawing>
              <wp:anchor distT="0" distB="0" distL="114300" distR="114300" simplePos="0" relativeHeight="251617280" behindDoc="0" locked="0" layoutInCell="1" allowOverlap="1" wp14:anchorId="01755E2B" wp14:editId="6B432C6F">
                <wp:simplePos x="0" y="0"/>
                <wp:positionH relativeFrom="column">
                  <wp:align>left</wp:align>
                </wp:positionH>
                <wp:positionV relativeFrom="line">
                  <wp:posOffset>-53975</wp:posOffset>
                </wp:positionV>
                <wp:extent cx="12029400" cy="403200"/>
                <wp:effectExtent l="0" t="0" r="0" b="0"/>
                <wp:wrapNone/>
                <wp:docPr id="129" name="グループ化 129"/>
                <wp:cNvGraphicFramePr/>
                <a:graphic xmlns:a="http://schemas.openxmlformats.org/drawingml/2006/main">
                  <a:graphicData uri="http://schemas.microsoft.com/office/word/2010/wordprocessingGroup">
                    <wpg:wgp>
                      <wpg:cNvGrpSpPr/>
                      <wpg:grpSpPr>
                        <a:xfrm>
                          <a:off x="0" y="0"/>
                          <a:ext cx="12029400" cy="403200"/>
                          <a:chOff x="0" y="0"/>
                          <a:chExt cx="12026002" cy="411928"/>
                        </a:xfrm>
                      </wpg:grpSpPr>
                      <wpg:grpSp>
                        <wpg:cNvPr id="130" name="グループ化 130"/>
                        <wpg:cNvGrpSpPr/>
                        <wpg:grpSpPr>
                          <a:xfrm>
                            <a:off x="0" y="8626"/>
                            <a:ext cx="12023090" cy="403302"/>
                            <a:chOff x="0" y="0"/>
                            <a:chExt cx="12023090" cy="403302"/>
                          </a:xfrm>
                        </wpg:grpSpPr>
                        <wpg:grpSp>
                          <wpg:cNvPr id="131" name="グループ化 131"/>
                          <wpg:cNvGrpSpPr/>
                          <wpg:grpSpPr>
                            <a:xfrm>
                              <a:off x="0" y="43892"/>
                              <a:ext cx="12023090" cy="359410"/>
                              <a:chOff x="0" y="0"/>
                              <a:chExt cx="12023090" cy="359410"/>
                            </a:xfrm>
                          </wpg:grpSpPr>
                          <wps:wsp>
                            <wps:cNvPr id="132" name="角丸四角形 132"/>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角丸四角形 133"/>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4" name="テキスト ボックス 134"/>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69463A" w14:textId="77777777" w:rsidR="00477D54" w:rsidRPr="005D197C" w:rsidRDefault="00477D54" w:rsidP="0015304F">
                                <w:pPr>
                                  <w:jc w:val="center"/>
                                  <w:rPr>
                                    <w:rFonts w:asciiTheme="majorEastAsia" w:eastAsiaTheme="majorEastAsia" w:hAnsiTheme="majorEastAsia"/>
                                    <w:b/>
                                    <w:sz w:val="32"/>
                                  </w:rPr>
                                </w:pPr>
                                <w:r>
                                  <w:rPr>
                                    <w:rFonts w:asciiTheme="majorEastAsia" w:eastAsiaTheme="majorEastAsia" w:hAnsiTheme="majorEastAsia" w:hint="eastAsia"/>
                                    <w:b/>
                                    <w:sz w:val="32"/>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135" name="テキスト ボックス 135"/>
                        <wps:cNvSpPr txBox="1"/>
                        <wps:spPr>
                          <a:xfrm>
                            <a:off x="327788" y="0"/>
                            <a:ext cx="536785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B91AAC" w14:textId="5C1795F5" w:rsidR="00477D54" w:rsidRPr="005D197C" w:rsidRDefault="00477D54" w:rsidP="0015304F">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天気と気温</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５</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～下旬</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 xml:space="preserve"> </w:t>
                              </w:r>
                              <w:r>
                                <w:rPr>
                                  <w:rFonts w:asciiTheme="majorEastAsia" w:eastAsiaTheme="majorEastAsia" w:hAnsiTheme="majorEastAsia"/>
                                  <w:b/>
                                  <w:color w:val="FFFFFF" w:themeColor="background1"/>
                                  <w:position w:val="4"/>
                                  <w:sz w:val="20"/>
                                  <w:szCs w:val="20"/>
                                </w:rPr>
                                <w:t>5</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5</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136" name="テキスト ボックス 136"/>
                        <wps:cNvSpPr txBox="1"/>
                        <wps:spPr>
                          <a:xfrm>
                            <a:off x="7323827" y="51758"/>
                            <a:ext cx="4702175" cy="360000"/>
                          </a:xfrm>
                          <a:prstGeom prst="rect">
                            <a:avLst/>
                          </a:prstGeom>
                          <a:noFill/>
                          <a:ln w="6350">
                            <a:noFill/>
                          </a:ln>
                          <a:effectLst/>
                        </wps:spPr>
                        <wps:txbx>
                          <w:txbxContent>
                            <w:p w14:paraId="351BB1D9" w14:textId="64193B11" w:rsidR="00477D54" w:rsidRPr="004E77CB" w:rsidRDefault="00477D54" w:rsidP="0015304F">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B(4)</w:t>
                              </w:r>
                              <w:r>
                                <w:rPr>
                                  <w:rFonts w:asciiTheme="majorEastAsia" w:eastAsiaTheme="majorEastAsia" w:hAnsiTheme="majorEastAsia" w:hint="eastAsia"/>
                                  <w:b/>
                                  <w:color w:val="FFFFFF" w:themeColor="background1"/>
                                  <w:sz w:val="20"/>
                                  <w:szCs w:val="20"/>
                                </w:rPr>
                                <w:t>ア(ア)、イ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1755E2B" id="グループ化 129" o:spid="_x0000_s1085" style="position:absolute;left:0;text-align:left;margin-left:0;margin-top:-4.25pt;width:947.2pt;height:31.75pt;z-index:251617280;mso-position-horizontal:left;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">
                <v:group id="グループ化 130" o:spid="_x0000_s1086"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group id="グループ化 131" o:spid="_x0000_s1087"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roundrect id="角丸四角形 132" o:spid="_x0000_s1088"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" fillcolor="#5a5a5a [2109]" stroked="f" strokeweight="2pt"/>
                    <v:roundrect id="角丸四角形 133" o:spid="_x0000_s1089"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" fillcolor="#eeece1 [3214]" strokecolor="black [3213]" strokeweight="2pt"/>
                  </v:group>
                  <v:shape id="テキスト ボックス 134" o:spid="_x0000_s1090"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" filled="f" stroked="f" strokeweight=".5pt">
                    <v:textbox inset="0,0,0,0">
                      <w:txbxContent>
                        <w:p w14:paraId="0A69463A" w14:textId="77777777" w:rsidR="00477D54" w:rsidRPr="005D197C" w:rsidRDefault="00477D54" w:rsidP="0015304F">
                          <w:pPr>
                            <w:jc w:val="center"/>
                            <w:rPr>
                              <w:rFonts w:asciiTheme="majorEastAsia" w:eastAsiaTheme="majorEastAsia" w:hAnsiTheme="majorEastAsia"/>
                              <w:b/>
                              <w:sz w:val="32"/>
                            </w:rPr>
                          </w:pPr>
                          <w:r>
                            <w:rPr>
                              <w:rFonts w:asciiTheme="majorEastAsia" w:eastAsiaTheme="majorEastAsia" w:hAnsiTheme="majorEastAsia" w:hint="eastAsia"/>
                              <w:b/>
                              <w:sz w:val="32"/>
                            </w:rPr>
                            <w:t>3</w:t>
                          </w:r>
                        </w:p>
                      </w:txbxContent>
                    </v:textbox>
                  </v:shape>
                </v:group>
                <v:shape id="テキスト ボックス 135" o:spid="_x0000_s1091" type="#_x0000_t202" style="position:absolute;left:3277;width:5367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" filled="f" stroked="f" strokeweight=".5pt">
                  <v:textbox inset="2mm,0,0,0">
                    <w:txbxContent>
                      <w:p w14:paraId="3DB91AAC" w14:textId="5C1795F5" w:rsidR="00477D54" w:rsidRPr="005D197C" w:rsidRDefault="00477D54" w:rsidP="0015304F">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天気と気温</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５</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～下旬</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 xml:space="preserve"> </w:t>
                        </w:r>
                        <w:r>
                          <w:rPr>
                            <w:rFonts w:asciiTheme="majorEastAsia" w:eastAsiaTheme="majorEastAsia" w:hAnsiTheme="majorEastAsia"/>
                            <w:b/>
                            <w:color w:val="FFFFFF" w:themeColor="background1"/>
                            <w:position w:val="4"/>
                            <w:sz w:val="20"/>
                            <w:szCs w:val="20"/>
                          </w:rPr>
                          <w:t>5</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5</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136" o:spid="_x0000_s1092"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" filled="f" stroked="f" strokeweight=".5pt">
                  <v:textbox inset="0,0,3mm,0">
                    <w:txbxContent>
                      <w:p w14:paraId="351BB1D9" w14:textId="64193B11" w:rsidR="00477D54" w:rsidRPr="004E77CB" w:rsidRDefault="00477D54" w:rsidP="0015304F">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B(4)ア(ア)、イ</w:t>
                        </w:r>
                      </w:p>
                    </w:txbxContent>
                  </v:textbox>
                </v:shape>
                <w10:wrap anchory="line"/>
              </v:group>
            </w:pict>
          </mc:Fallback>
        </mc:AlternateContent>
      </w:r>
    </w:p>
    <w:p w14:paraId="76647190" w14:textId="77777777" w:rsidR="0015304F" w:rsidRDefault="0015304F" w:rsidP="0015304F"/>
    <w:tbl>
      <w:tblPr>
        <w:tblStyle w:val="ae"/>
        <w:tblW w:w="18853" w:type="dxa"/>
        <w:tblInd w:w="-5" w:type="dxa"/>
        <w:tblCellMar>
          <w:top w:w="57" w:type="dxa"/>
          <w:bottom w:w="57" w:type="dxa"/>
        </w:tblCellMar>
        <w:tblLook w:val="04A0" w:firstRow="1" w:lastRow="0" w:firstColumn="1" w:lastColumn="0" w:noHBand="0" w:noVBand="1"/>
      </w:tblPr>
      <w:tblGrid>
        <w:gridCol w:w="3968"/>
        <w:gridCol w:w="454"/>
        <w:gridCol w:w="4479"/>
        <w:gridCol w:w="652"/>
        <w:gridCol w:w="340"/>
        <w:gridCol w:w="4025"/>
        <w:gridCol w:w="1106"/>
        <w:gridCol w:w="3829"/>
      </w:tblGrid>
      <w:tr w:rsidR="0015304F" w14:paraId="343C4009" w14:textId="77777777" w:rsidTr="00556F5C">
        <w:trPr>
          <w:trHeight w:hRule="exact" w:val="340"/>
        </w:trPr>
        <w:tc>
          <w:tcPr>
            <w:tcW w:w="3968" w:type="dxa"/>
            <w:shd w:val="clear" w:color="auto" w:fill="808080" w:themeFill="background1" w:themeFillShade="80"/>
            <w:vAlign w:val="center"/>
          </w:tcPr>
          <w:p w14:paraId="0665A963" w14:textId="77777777" w:rsidR="0015304F" w:rsidRPr="00BB399C" w:rsidRDefault="0015304F" w:rsidP="00491556">
            <w:pPr>
              <w:spacing w:line="240" w:lineRule="exact"/>
              <w:jc w:val="center"/>
              <w:rPr>
                <w:rFonts w:asciiTheme="majorEastAsia" w:eastAsiaTheme="majorEastAsia" w:hAnsiTheme="majorEastAsia"/>
                <w:b/>
                <w:sz w:val="20"/>
              </w:rPr>
            </w:pPr>
            <w:r w:rsidRPr="00BB399C">
              <w:rPr>
                <w:rFonts w:asciiTheme="majorEastAsia" w:eastAsiaTheme="majorEastAsia" w:hAnsiTheme="majorEastAsia" w:hint="eastAsia"/>
                <w:b/>
                <w:color w:val="FFFFFF" w:themeColor="background1"/>
                <w:sz w:val="20"/>
              </w:rPr>
              <w:t>単元の目標</w:t>
            </w:r>
          </w:p>
        </w:tc>
        <w:tc>
          <w:tcPr>
            <w:tcW w:w="14885" w:type="dxa"/>
            <w:gridSpan w:val="7"/>
            <w:shd w:val="clear" w:color="auto" w:fill="808080" w:themeFill="background1" w:themeFillShade="80"/>
            <w:vAlign w:val="center"/>
          </w:tcPr>
          <w:p w14:paraId="051FE90D" w14:textId="77777777" w:rsidR="0015304F" w:rsidRPr="00BB399C" w:rsidRDefault="0015304F" w:rsidP="00491556">
            <w:pPr>
              <w:spacing w:line="200" w:lineRule="exact"/>
              <w:jc w:val="center"/>
              <w:rPr>
                <w:sz w:val="20"/>
              </w:rPr>
            </w:pPr>
            <w:r w:rsidRPr="00BB399C">
              <w:rPr>
                <w:rFonts w:asciiTheme="majorEastAsia" w:eastAsiaTheme="majorEastAsia" w:hAnsiTheme="majorEastAsia" w:hint="eastAsia"/>
                <w:b/>
                <w:color w:val="FFFFFF" w:themeColor="background1"/>
                <w:sz w:val="20"/>
              </w:rPr>
              <w:t>単元の観点別評価</w:t>
            </w:r>
            <w:r>
              <w:rPr>
                <w:rFonts w:asciiTheme="majorEastAsia" w:eastAsiaTheme="majorEastAsia" w:hAnsiTheme="majorEastAsia" w:hint="eastAsia"/>
                <w:b/>
                <w:color w:val="FFFFFF" w:themeColor="background1"/>
                <w:sz w:val="20"/>
              </w:rPr>
              <w:t>規準</w:t>
            </w:r>
          </w:p>
        </w:tc>
      </w:tr>
      <w:tr w:rsidR="0015304F" w14:paraId="5BFD3623" w14:textId="77777777" w:rsidTr="00556F5C">
        <w:trPr>
          <w:trHeight w:val="1804"/>
        </w:trPr>
        <w:tc>
          <w:tcPr>
            <w:tcW w:w="3968" w:type="dxa"/>
          </w:tcPr>
          <w:p w14:paraId="06716879" w14:textId="31BEEFC4" w:rsidR="0015304F" w:rsidRPr="00A72B43" w:rsidRDefault="00A955C1" w:rsidP="00491556">
            <w:pPr>
              <w:snapToGrid w:val="0"/>
              <w:spacing w:beforeLines="10" w:before="36" w:afterLines="10" w:after="36" w:line="200" w:lineRule="exact"/>
              <w:rPr>
                <w:rFonts w:asciiTheme="majorEastAsia" w:eastAsiaTheme="majorEastAsia" w:hAnsiTheme="majorEastAsia"/>
                <w:spacing w:val="6"/>
                <w:sz w:val="15"/>
                <w:szCs w:val="15"/>
              </w:rPr>
            </w:pPr>
            <w:r w:rsidRPr="00A955C1">
              <w:rPr>
                <w:rFonts w:asciiTheme="majorEastAsia" w:eastAsiaTheme="majorEastAsia" w:hAnsiTheme="majorEastAsia" w:hint="eastAsia"/>
                <w:spacing w:val="6"/>
                <w:sz w:val="15"/>
                <w:szCs w:val="15"/>
              </w:rPr>
              <w:t>天気と気温の変化に着目して</w:t>
            </w:r>
            <w:r w:rsidR="00B14E62">
              <w:rPr>
                <w:rFonts w:asciiTheme="majorEastAsia" w:eastAsiaTheme="majorEastAsia" w:hAnsiTheme="majorEastAsia" w:hint="eastAsia"/>
                <w:spacing w:val="6"/>
                <w:sz w:val="15"/>
                <w:szCs w:val="15"/>
              </w:rPr>
              <w:t>、</w:t>
            </w:r>
            <w:r w:rsidRPr="00A955C1">
              <w:rPr>
                <w:rFonts w:asciiTheme="majorEastAsia" w:eastAsiaTheme="majorEastAsia" w:hAnsiTheme="majorEastAsia" w:hint="eastAsia"/>
                <w:spacing w:val="6"/>
                <w:sz w:val="15"/>
                <w:szCs w:val="15"/>
              </w:rPr>
              <w:t>それらを関係付けて</w:t>
            </w:r>
            <w:r w:rsidR="00B14E62">
              <w:rPr>
                <w:rFonts w:asciiTheme="majorEastAsia" w:eastAsiaTheme="majorEastAsia" w:hAnsiTheme="majorEastAsia" w:hint="eastAsia"/>
                <w:spacing w:val="6"/>
                <w:sz w:val="15"/>
                <w:szCs w:val="15"/>
              </w:rPr>
              <w:t>、</w:t>
            </w:r>
            <w:r w:rsidRPr="00A955C1">
              <w:rPr>
                <w:rFonts w:asciiTheme="majorEastAsia" w:eastAsiaTheme="majorEastAsia" w:hAnsiTheme="majorEastAsia" w:hint="eastAsia"/>
                <w:spacing w:val="6"/>
                <w:sz w:val="15"/>
                <w:szCs w:val="15"/>
              </w:rPr>
              <w:t>1日の気温の変化を調べる活動を通して</w:t>
            </w:r>
            <w:r w:rsidR="00B14E62">
              <w:rPr>
                <w:rFonts w:asciiTheme="majorEastAsia" w:eastAsiaTheme="majorEastAsia" w:hAnsiTheme="majorEastAsia" w:hint="eastAsia"/>
                <w:spacing w:val="6"/>
                <w:sz w:val="15"/>
                <w:szCs w:val="15"/>
              </w:rPr>
              <w:t>、</w:t>
            </w:r>
            <w:r w:rsidRPr="00A955C1">
              <w:rPr>
                <w:rFonts w:asciiTheme="majorEastAsia" w:eastAsiaTheme="majorEastAsia" w:hAnsiTheme="majorEastAsia" w:hint="eastAsia"/>
                <w:spacing w:val="6"/>
                <w:sz w:val="15"/>
                <w:szCs w:val="15"/>
              </w:rPr>
              <w:t>それらについての理解を図り</w:t>
            </w:r>
            <w:r w:rsidR="00B14E62">
              <w:rPr>
                <w:rFonts w:asciiTheme="majorEastAsia" w:eastAsiaTheme="majorEastAsia" w:hAnsiTheme="majorEastAsia" w:hint="eastAsia"/>
                <w:spacing w:val="6"/>
                <w:sz w:val="15"/>
                <w:szCs w:val="15"/>
              </w:rPr>
              <w:t>、</w:t>
            </w:r>
            <w:r w:rsidRPr="00A955C1">
              <w:rPr>
                <w:rFonts w:asciiTheme="majorEastAsia" w:eastAsiaTheme="majorEastAsia" w:hAnsiTheme="majorEastAsia" w:hint="eastAsia"/>
                <w:spacing w:val="6"/>
                <w:sz w:val="15"/>
                <w:szCs w:val="15"/>
              </w:rPr>
              <w:t>観察などに関する技能を身に付けるとともに</w:t>
            </w:r>
            <w:r w:rsidR="00B14E62">
              <w:rPr>
                <w:rFonts w:asciiTheme="majorEastAsia" w:eastAsiaTheme="majorEastAsia" w:hAnsiTheme="majorEastAsia" w:hint="eastAsia"/>
                <w:spacing w:val="6"/>
                <w:sz w:val="15"/>
                <w:szCs w:val="15"/>
              </w:rPr>
              <w:t>、</w:t>
            </w:r>
            <w:r w:rsidRPr="00A955C1">
              <w:rPr>
                <w:rFonts w:asciiTheme="majorEastAsia" w:eastAsiaTheme="majorEastAsia" w:hAnsiTheme="majorEastAsia" w:hint="eastAsia"/>
                <w:spacing w:val="6"/>
                <w:sz w:val="15"/>
                <w:szCs w:val="15"/>
              </w:rPr>
              <w:t>主に既習の内容や生活経験を基に</w:t>
            </w:r>
            <w:r w:rsidR="00B14E62">
              <w:rPr>
                <w:rFonts w:asciiTheme="majorEastAsia" w:eastAsiaTheme="majorEastAsia" w:hAnsiTheme="majorEastAsia" w:hint="eastAsia"/>
                <w:spacing w:val="6"/>
                <w:sz w:val="15"/>
                <w:szCs w:val="15"/>
              </w:rPr>
              <w:t>、</w:t>
            </w:r>
            <w:r w:rsidRPr="00A955C1">
              <w:rPr>
                <w:rFonts w:asciiTheme="majorEastAsia" w:eastAsiaTheme="majorEastAsia" w:hAnsiTheme="majorEastAsia" w:hint="eastAsia"/>
                <w:spacing w:val="6"/>
                <w:sz w:val="15"/>
                <w:szCs w:val="15"/>
              </w:rPr>
              <w:t>根拠のある予想や仮説を発想する力や主体的に問題解決しようとする態度を育成する。</w:t>
            </w:r>
          </w:p>
        </w:tc>
        <w:tc>
          <w:tcPr>
            <w:tcW w:w="454" w:type="dxa"/>
            <w:tcBorders>
              <w:right w:val="nil"/>
            </w:tcBorders>
            <w:vAlign w:val="center"/>
          </w:tcPr>
          <w:p w14:paraId="47C19D35" w14:textId="77777777" w:rsidR="0015304F" w:rsidRPr="00A63C9C" w:rsidRDefault="0015304F" w:rsidP="00491556">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691008" behindDoc="0" locked="0" layoutInCell="1" allowOverlap="1" wp14:anchorId="341E8621" wp14:editId="0B0C9DEE">
                      <wp:simplePos x="0" y="0"/>
                      <wp:positionH relativeFrom="column">
                        <wp:posOffset>0</wp:posOffset>
                      </wp:positionH>
                      <wp:positionV relativeFrom="paragraph">
                        <wp:posOffset>0</wp:posOffset>
                      </wp:positionV>
                      <wp:extent cx="216000" cy="1079640"/>
                      <wp:effectExtent l="0" t="0" r="0" b="6350"/>
                      <wp:wrapNone/>
                      <wp:docPr id="137" name="テキスト ボックス 137"/>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7885F1B" w14:textId="77777777" w:rsidR="00477D54" w:rsidRPr="00B448D5" w:rsidRDefault="00477D54" w:rsidP="0015304F">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E8621" id="テキスト ボックス 137" o:spid="_x0000_s1093" type="#_x0000_t202" style="position:absolute;left:0;text-align:left;margin-left:0;margin-top:0;width:17pt;height: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" fillcolor="#7f7f7f [1612]" stroked="f" strokeweight=".5pt">
                      <v:textbox style="layout-flow:vertical-ideographic" inset="0,0,0,0">
                        <w:txbxContent>
                          <w:p w14:paraId="67885F1B" w14:textId="77777777" w:rsidR="00477D54" w:rsidRPr="00B448D5" w:rsidRDefault="00477D54" w:rsidP="0015304F">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479" w:type="dxa"/>
            <w:tcBorders>
              <w:left w:val="nil"/>
              <w:right w:val="nil"/>
            </w:tcBorders>
          </w:tcPr>
          <w:p w14:paraId="4E607F92" w14:textId="77777777" w:rsidR="00930CD8" w:rsidRPr="00930CD8" w:rsidRDefault="00930CD8" w:rsidP="00930CD8">
            <w:pPr>
              <w:snapToGrid w:val="0"/>
              <w:spacing w:line="200" w:lineRule="exact"/>
              <w:ind w:left="140" w:hangingChars="100" w:hanging="140"/>
              <w:rPr>
                <w:rFonts w:asciiTheme="majorEastAsia" w:eastAsiaTheme="majorEastAsia" w:hAnsiTheme="majorEastAsia"/>
                <w:sz w:val="14"/>
              </w:rPr>
            </w:pPr>
            <w:r w:rsidRPr="00930CD8">
              <w:rPr>
                <w:rFonts w:asciiTheme="majorEastAsia" w:eastAsiaTheme="majorEastAsia" w:hAnsiTheme="majorEastAsia" w:hint="eastAsia"/>
                <w:sz w:val="14"/>
              </w:rPr>
              <w:t>①天気によって1日の気温の変化の仕方に違いがあることを理解している。</w:t>
            </w:r>
          </w:p>
          <w:p w14:paraId="7411DE5A" w14:textId="593FD23F" w:rsidR="0015304F" w:rsidRPr="00A63C9C" w:rsidRDefault="00930CD8" w:rsidP="00930CD8">
            <w:pPr>
              <w:snapToGrid w:val="0"/>
              <w:spacing w:line="200" w:lineRule="exact"/>
              <w:ind w:left="140" w:hangingChars="100" w:hanging="140"/>
              <w:rPr>
                <w:rFonts w:asciiTheme="majorEastAsia" w:eastAsiaTheme="majorEastAsia" w:hAnsiTheme="majorEastAsia"/>
                <w:sz w:val="18"/>
              </w:rPr>
            </w:pPr>
            <w:r w:rsidRPr="00930CD8">
              <w:rPr>
                <w:rFonts w:asciiTheme="majorEastAsia" w:eastAsiaTheme="majorEastAsia" w:hAnsiTheme="majorEastAsia" w:hint="eastAsia"/>
                <w:sz w:val="14"/>
              </w:rPr>
              <w:t>②天気の様子と気温との関係について</w:t>
            </w:r>
            <w:r w:rsidR="00B14E62">
              <w:rPr>
                <w:rFonts w:asciiTheme="majorEastAsia" w:eastAsiaTheme="majorEastAsia" w:hAnsiTheme="majorEastAsia" w:hint="eastAsia"/>
                <w:sz w:val="14"/>
              </w:rPr>
              <w:t>、</w:t>
            </w:r>
            <w:r w:rsidRPr="00930CD8">
              <w:rPr>
                <w:rFonts w:asciiTheme="majorEastAsia" w:eastAsiaTheme="majorEastAsia" w:hAnsiTheme="majorEastAsia" w:hint="eastAsia"/>
                <w:sz w:val="14"/>
              </w:rPr>
              <w:t>器具や機器などを正しく扱いながら調べ</w:t>
            </w:r>
            <w:r w:rsidR="00B14E62">
              <w:rPr>
                <w:rFonts w:asciiTheme="majorEastAsia" w:eastAsiaTheme="majorEastAsia" w:hAnsiTheme="majorEastAsia" w:hint="eastAsia"/>
                <w:sz w:val="14"/>
              </w:rPr>
              <w:t>、</w:t>
            </w:r>
            <w:r w:rsidRPr="00930CD8">
              <w:rPr>
                <w:rFonts w:asciiTheme="majorEastAsia" w:eastAsiaTheme="majorEastAsia" w:hAnsiTheme="majorEastAsia" w:hint="eastAsia"/>
                <w:sz w:val="14"/>
              </w:rPr>
              <w:t>それらの過程や得られた結果を分かりやすく記録している。</w:t>
            </w:r>
          </w:p>
        </w:tc>
        <w:tc>
          <w:tcPr>
            <w:tcW w:w="652" w:type="dxa"/>
            <w:tcBorders>
              <w:left w:val="nil"/>
              <w:right w:val="nil"/>
            </w:tcBorders>
            <w:vAlign w:val="center"/>
          </w:tcPr>
          <w:p w14:paraId="6C8C1628" w14:textId="77777777" w:rsidR="0015304F" w:rsidRDefault="0015304F" w:rsidP="00491556">
            <w:pPr>
              <w:snapToGrid w:val="0"/>
              <w:spacing w:line="200" w:lineRule="exact"/>
              <w:jc w:val="center"/>
            </w:pPr>
          </w:p>
          <w:p w14:paraId="553AF949" w14:textId="77777777" w:rsidR="0015304F" w:rsidRPr="009438A7" w:rsidRDefault="0015304F" w:rsidP="00491556"/>
          <w:p w14:paraId="527A4FFE" w14:textId="77777777" w:rsidR="0015304F" w:rsidRDefault="0015304F" w:rsidP="00491556"/>
          <w:p w14:paraId="395BA162" w14:textId="77777777" w:rsidR="0015304F" w:rsidRDefault="0015304F" w:rsidP="00491556"/>
          <w:p w14:paraId="0B4B0BD7" w14:textId="77777777" w:rsidR="0015304F" w:rsidRPr="009438A7" w:rsidRDefault="0015304F" w:rsidP="00491556"/>
        </w:tc>
        <w:tc>
          <w:tcPr>
            <w:tcW w:w="340" w:type="dxa"/>
            <w:tcBorders>
              <w:left w:val="nil"/>
              <w:right w:val="nil"/>
            </w:tcBorders>
            <w:vAlign w:val="center"/>
          </w:tcPr>
          <w:p w14:paraId="5911E569" w14:textId="77777777" w:rsidR="0015304F" w:rsidRDefault="0015304F" w:rsidP="00491556">
            <w:pPr>
              <w:snapToGrid w:val="0"/>
              <w:spacing w:line="200" w:lineRule="exact"/>
              <w:jc w:val="center"/>
            </w:pPr>
            <w:r>
              <w:rPr>
                <w:noProof/>
              </w:rPr>
              <mc:AlternateContent>
                <mc:Choice Requires="wps">
                  <w:drawing>
                    <wp:anchor distT="0" distB="0" distL="114300" distR="114300" simplePos="0" relativeHeight="251696128" behindDoc="0" locked="0" layoutInCell="1" allowOverlap="1" wp14:anchorId="02EE442A" wp14:editId="7E1373D2">
                      <wp:simplePos x="0" y="0"/>
                      <wp:positionH relativeFrom="column">
                        <wp:posOffset>-71755</wp:posOffset>
                      </wp:positionH>
                      <wp:positionV relativeFrom="paragraph">
                        <wp:posOffset>0</wp:posOffset>
                      </wp:positionV>
                      <wp:extent cx="216000" cy="1079640"/>
                      <wp:effectExtent l="0" t="0" r="0" b="6350"/>
                      <wp:wrapNone/>
                      <wp:docPr id="138" name="テキスト ボックス 138"/>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51409E88" w14:textId="77777777" w:rsidR="00477D54" w:rsidRPr="00A43D60" w:rsidRDefault="00477D54" w:rsidP="0015304F">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E442A" id="テキスト ボックス 138" o:spid="_x0000_s1094" type="#_x0000_t202" style="position:absolute;left:0;text-align:left;margin-left:-5.65pt;margin-top:0;width:17pt;height: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" fillcolor="#7f7f7f [1612]" stroked="f" strokeweight=".5pt">
                      <v:textbox style="layout-flow:vertical-ideographic" inset="0,0,0,0">
                        <w:txbxContent>
                          <w:p w14:paraId="51409E88" w14:textId="77777777" w:rsidR="00477D54" w:rsidRPr="00A43D60" w:rsidRDefault="00477D54" w:rsidP="0015304F">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025" w:type="dxa"/>
            <w:tcBorders>
              <w:left w:val="nil"/>
              <w:right w:val="nil"/>
            </w:tcBorders>
          </w:tcPr>
          <w:p w14:paraId="5E5B1F69" w14:textId="0C056209" w:rsidR="00105E2C" w:rsidRPr="00105E2C" w:rsidRDefault="00105E2C" w:rsidP="00105E2C">
            <w:pPr>
              <w:snapToGrid w:val="0"/>
              <w:spacing w:line="200" w:lineRule="exact"/>
              <w:ind w:left="140" w:hangingChars="100" w:hanging="140"/>
              <w:rPr>
                <w:rFonts w:asciiTheme="majorEastAsia" w:eastAsiaTheme="majorEastAsia" w:hAnsiTheme="majorEastAsia"/>
                <w:sz w:val="14"/>
                <w:szCs w:val="14"/>
              </w:rPr>
            </w:pPr>
            <w:r w:rsidRPr="00105E2C">
              <w:rPr>
                <w:rFonts w:asciiTheme="majorEastAsia" w:eastAsiaTheme="majorEastAsia" w:hAnsiTheme="majorEastAsia" w:hint="eastAsia"/>
                <w:sz w:val="14"/>
                <w:szCs w:val="14"/>
              </w:rPr>
              <w:t>①天気の様子と気温との関係について</w:t>
            </w:r>
            <w:r w:rsidR="00B14E62">
              <w:rPr>
                <w:rFonts w:asciiTheme="majorEastAsia" w:eastAsiaTheme="majorEastAsia" w:hAnsiTheme="majorEastAsia" w:hint="eastAsia"/>
                <w:sz w:val="14"/>
                <w:szCs w:val="14"/>
              </w:rPr>
              <w:t>、</w:t>
            </w:r>
            <w:r w:rsidRPr="00105E2C">
              <w:rPr>
                <w:rFonts w:asciiTheme="majorEastAsia" w:eastAsiaTheme="majorEastAsia" w:hAnsiTheme="majorEastAsia" w:hint="eastAsia"/>
                <w:sz w:val="14"/>
                <w:szCs w:val="14"/>
              </w:rPr>
              <w:t>既習の内容や生活経験を基に</w:t>
            </w:r>
            <w:r w:rsidR="00B14E62">
              <w:rPr>
                <w:rFonts w:asciiTheme="majorEastAsia" w:eastAsiaTheme="majorEastAsia" w:hAnsiTheme="majorEastAsia" w:hint="eastAsia"/>
                <w:sz w:val="14"/>
                <w:szCs w:val="14"/>
              </w:rPr>
              <w:t>、</w:t>
            </w:r>
            <w:r w:rsidRPr="00105E2C">
              <w:rPr>
                <w:rFonts w:asciiTheme="majorEastAsia" w:eastAsiaTheme="majorEastAsia" w:hAnsiTheme="majorEastAsia" w:hint="eastAsia"/>
                <w:sz w:val="14"/>
                <w:szCs w:val="14"/>
              </w:rPr>
              <w:t>根拠のある予想や仮説を発想し</w:t>
            </w:r>
            <w:r w:rsidR="00B14E62">
              <w:rPr>
                <w:rFonts w:asciiTheme="majorEastAsia" w:eastAsiaTheme="majorEastAsia" w:hAnsiTheme="majorEastAsia" w:hint="eastAsia"/>
                <w:sz w:val="14"/>
                <w:szCs w:val="14"/>
              </w:rPr>
              <w:t>、</w:t>
            </w:r>
            <w:r w:rsidRPr="00105E2C">
              <w:rPr>
                <w:rFonts w:asciiTheme="majorEastAsia" w:eastAsiaTheme="majorEastAsia" w:hAnsiTheme="majorEastAsia" w:hint="eastAsia"/>
                <w:sz w:val="14"/>
                <w:szCs w:val="14"/>
              </w:rPr>
              <w:t>表現するなどして問題解決している。</w:t>
            </w:r>
          </w:p>
          <w:p w14:paraId="34463268" w14:textId="4B8DDA09" w:rsidR="0015304F" w:rsidRPr="00943B4E" w:rsidRDefault="00105E2C" w:rsidP="00105E2C">
            <w:pPr>
              <w:snapToGrid w:val="0"/>
              <w:spacing w:line="200" w:lineRule="exact"/>
              <w:ind w:left="140" w:hangingChars="100" w:hanging="140"/>
              <w:rPr>
                <w:rFonts w:asciiTheme="majorEastAsia" w:eastAsiaTheme="majorEastAsia" w:hAnsiTheme="majorEastAsia"/>
                <w:sz w:val="14"/>
                <w:szCs w:val="14"/>
              </w:rPr>
            </w:pPr>
            <w:r w:rsidRPr="00105E2C">
              <w:rPr>
                <w:rFonts w:asciiTheme="majorEastAsia" w:eastAsiaTheme="majorEastAsia" w:hAnsiTheme="majorEastAsia" w:hint="eastAsia"/>
                <w:sz w:val="14"/>
                <w:szCs w:val="14"/>
              </w:rPr>
              <w:t>②天気の様子と気温との関係について</w:t>
            </w:r>
            <w:r w:rsidR="00B14E62">
              <w:rPr>
                <w:rFonts w:asciiTheme="majorEastAsia" w:eastAsiaTheme="majorEastAsia" w:hAnsiTheme="majorEastAsia" w:hint="eastAsia"/>
                <w:sz w:val="14"/>
                <w:szCs w:val="14"/>
              </w:rPr>
              <w:t>、</w:t>
            </w:r>
            <w:r w:rsidRPr="00105E2C">
              <w:rPr>
                <w:rFonts w:asciiTheme="majorEastAsia" w:eastAsiaTheme="majorEastAsia" w:hAnsiTheme="majorEastAsia" w:hint="eastAsia"/>
                <w:sz w:val="14"/>
                <w:szCs w:val="14"/>
              </w:rPr>
              <w:t>観察などを行い</w:t>
            </w:r>
            <w:r w:rsidR="00B14E62">
              <w:rPr>
                <w:rFonts w:asciiTheme="majorEastAsia" w:eastAsiaTheme="majorEastAsia" w:hAnsiTheme="majorEastAsia" w:hint="eastAsia"/>
                <w:sz w:val="14"/>
                <w:szCs w:val="14"/>
              </w:rPr>
              <w:t>、</w:t>
            </w:r>
            <w:r w:rsidRPr="00105E2C">
              <w:rPr>
                <w:rFonts w:asciiTheme="majorEastAsia" w:eastAsiaTheme="majorEastAsia" w:hAnsiTheme="majorEastAsia" w:hint="eastAsia"/>
                <w:sz w:val="14"/>
                <w:szCs w:val="14"/>
              </w:rPr>
              <w:t>得られた結果を基に考察し</w:t>
            </w:r>
            <w:r w:rsidR="00B14E62">
              <w:rPr>
                <w:rFonts w:asciiTheme="majorEastAsia" w:eastAsiaTheme="majorEastAsia" w:hAnsiTheme="majorEastAsia" w:hint="eastAsia"/>
                <w:sz w:val="14"/>
                <w:szCs w:val="14"/>
              </w:rPr>
              <w:t>、</w:t>
            </w:r>
            <w:r w:rsidRPr="00105E2C">
              <w:rPr>
                <w:rFonts w:asciiTheme="majorEastAsia" w:eastAsiaTheme="majorEastAsia" w:hAnsiTheme="majorEastAsia" w:hint="eastAsia"/>
                <w:sz w:val="14"/>
                <w:szCs w:val="14"/>
              </w:rPr>
              <w:t>表現するなどして問題解決している。</w:t>
            </w:r>
          </w:p>
        </w:tc>
        <w:tc>
          <w:tcPr>
            <w:tcW w:w="1106" w:type="dxa"/>
            <w:tcBorders>
              <w:left w:val="nil"/>
              <w:right w:val="nil"/>
            </w:tcBorders>
            <w:vAlign w:val="center"/>
          </w:tcPr>
          <w:p w14:paraId="04089A86" w14:textId="77777777" w:rsidR="0015304F" w:rsidRDefault="0015304F" w:rsidP="00491556">
            <w:pPr>
              <w:snapToGrid w:val="0"/>
              <w:spacing w:line="200" w:lineRule="exact"/>
              <w:jc w:val="center"/>
            </w:pPr>
            <w:r>
              <w:rPr>
                <w:noProof/>
              </w:rPr>
              <mc:AlternateContent>
                <mc:Choice Requires="wps">
                  <w:drawing>
                    <wp:anchor distT="0" distB="0" distL="114300" distR="114300" simplePos="0" relativeHeight="251699200" behindDoc="0" locked="0" layoutInCell="1" allowOverlap="1" wp14:anchorId="314EB777" wp14:editId="4B4F409D">
                      <wp:simplePos x="0" y="0"/>
                      <wp:positionH relativeFrom="column">
                        <wp:posOffset>414020</wp:posOffset>
                      </wp:positionH>
                      <wp:positionV relativeFrom="paragraph">
                        <wp:posOffset>0</wp:posOffset>
                      </wp:positionV>
                      <wp:extent cx="216000" cy="1079640"/>
                      <wp:effectExtent l="0" t="0" r="0" b="6350"/>
                      <wp:wrapNone/>
                      <wp:docPr id="139" name="テキスト ボックス 139"/>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4A2C9E73" w14:textId="77777777" w:rsidR="00477D54" w:rsidRPr="00A43D60" w:rsidRDefault="00477D54" w:rsidP="0015304F">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4EB777" id="テキスト ボックス 139" o:spid="_x0000_s1095" type="#_x0000_t202" style="position:absolute;left:0;text-align:left;margin-left:32.6pt;margin-top:0;width:17pt;height: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" fillcolor="#7f7f7f [1612]" stroked="f" strokeweight=".5pt">
                      <v:textbox style="layout-flow:vertical-ideographic" inset="0,0,0,0">
                        <w:txbxContent>
                          <w:p w14:paraId="4A2C9E73" w14:textId="77777777" w:rsidR="00477D54" w:rsidRPr="00A43D60" w:rsidRDefault="00477D54" w:rsidP="0015304F">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3829" w:type="dxa"/>
            <w:tcBorders>
              <w:left w:val="nil"/>
            </w:tcBorders>
          </w:tcPr>
          <w:p w14:paraId="534CEE77" w14:textId="3DD2CCB2" w:rsidR="00232EF6" w:rsidRPr="00232EF6" w:rsidRDefault="00232EF6" w:rsidP="00232EF6">
            <w:pPr>
              <w:snapToGrid w:val="0"/>
              <w:spacing w:line="200" w:lineRule="exact"/>
              <w:ind w:left="140" w:hangingChars="100" w:hanging="140"/>
              <w:rPr>
                <w:rFonts w:asciiTheme="majorEastAsia" w:eastAsiaTheme="majorEastAsia" w:hAnsiTheme="majorEastAsia"/>
                <w:sz w:val="14"/>
              </w:rPr>
            </w:pPr>
            <w:r w:rsidRPr="00232EF6">
              <w:rPr>
                <w:rFonts w:asciiTheme="majorEastAsia" w:eastAsiaTheme="majorEastAsia" w:hAnsiTheme="majorEastAsia" w:hint="eastAsia"/>
                <w:sz w:val="14"/>
              </w:rPr>
              <w:t>①天気の様子と気温との関係についての事物・現象に進んで関わり</w:t>
            </w:r>
            <w:r w:rsidR="00B14E62">
              <w:rPr>
                <w:rFonts w:asciiTheme="majorEastAsia" w:eastAsiaTheme="majorEastAsia" w:hAnsiTheme="majorEastAsia" w:hint="eastAsia"/>
                <w:sz w:val="14"/>
              </w:rPr>
              <w:t>、</w:t>
            </w:r>
            <w:r w:rsidRPr="00232EF6">
              <w:rPr>
                <w:rFonts w:asciiTheme="majorEastAsia" w:eastAsiaTheme="majorEastAsia" w:hAnsiTheme="majorEastAsia" w:hint="eastAsia"/>
                <w:sz w:val="14"/>
              </w:rPr>
              <w:t>他者と関わりながら問題解決しようとしている。</w:t>
            </w:r>
          </w:p>
          <w:p w14:paraId="3DED8467" w14:textId="49653721" w:rsidR="0015304F" w:rsidRPr="00943B4E" w:rsidRDefault="00232EF6" w:rsidP="00232EF6">
            <w:pPr>
              <w:snapToGrid w:val="0"/>
              <w:spacing w:line="200" w:lineRule="exact"/>
              <w:ind w:left="140" w:hangingChars="100" w:hanging="140"/>
              <w:rPr>
                <w:rFonts w:asciiTheme="majorEastAsia" w:eastAsiaTheme="majorEastAsia" w:hAnsiTheme="majorEastAsia"/>
                <w:sz w:val="14"/>
              </w:rPr>
            </w:pPr>
            <w:r w:rsidRPr="00232EF6">
              <w:rPr>
                <w:rFonts w:asciiTheme="majorEastAsia" w:eastAsiaTheme="majorEastAsia" w:hAnsiTheme="majorEastAsia" w:hint="eastAsia"/>
                <w:sz w:val="14"/>
              </w:rPr>
              <w:t>②天気の様子と気温との関係について学んだことを学習や生活に生かそうとしている。</w:t>
            </w:r>
          </w:p>
        </w:tc>
      </w:tr>
    </w:tbl>
    <w:p w14:paraId="1C12CAF0" w14:textId="77777777" w:rsidR="0015304F" w:rsidRDefault="0015304F" w:rsidP="0015304F">
      <w:pPr>
        <w:snapToGrid w:val="0"/>
        <w:spacing w:line="100" w:lineRule="exact"/>
      </w:pPr>
    </w:p>
    <w:tbl>
      <w:tblPr>
        <w:tblStyle w:val="ae"/>
        <w:tblW w:w="18928"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652"/>
        <w:gridCol w:w="652"/>
        <w:gridCol w:w="4344"/>
        <w:gridCol w:w="4383"/>
        <w:gridCol w:w="120"/>
      </w:tblGrid>
      <w:tr w:rsidR="0015304F" w14:paraId="770F6A25" w14:textId="77777777" w:rsidTr="00491556">
        <w:trPr>
          <w:trHeight w:val="340"/>
        </w:trPr>
        <w:tc>
          <w:tcPr>
            <w:tcW w:w="3589" w:type="dxa"/>
            <w:gridSpan w:val="2"/>
            <w:tcBorders>
              <w:bottom w:val="single" w:sz="4" w:space="0" w:color="auto"/>
            </w:tcBorders>
            <w:shd w:val="clear" w:color="auto" w:fill="808080" w:themeFill="background1" w:themeFillShade="80"/>
            <w:vAlign w:val="center"/>
          </w:tcPr>
          <w:p w14:paraId="18001415" w14:textId="77777777" w:rsidR="0015304F" w:rsidRPr="009B573F" w:rsidRDefault="0015304F" w:rsidP="00491556">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14:paraId="560F3AA0" w14:textId="77777777" w:rsidR="0015304F" w:rsidRPr="00F21F0E" w:rsidRDefault="0015304F" w:rsidP="00491556">
            <w:pPr>
              <w:snapToGrid w:val="0"/>
              <w:jc w:val="center"/>
              <w:rPr>
                <w:rFonts w:asciiTheme="majorEastAsia" w:eastAsiaTheme="majorEastAsia" w:hAnsiTheme="majorEastAsia"/>
                <w:spacing w:val="-40"/>
                <w:sz w:val="12"/>
              </w:rPr>
            </w:pPr>
            <w:r w:rsidRPr="007E5DE7">
              <w:rPr>
                <w:rFonts w:asciiTheme="majorEastAsia" w:eastAsiaTheme="majorEastAsia" w:hAnsiTheme="majorEastAsia"/>
                <w:color w:val="FFFFFF" w:themeColor="background1"/>
                <w:spacing w:val="12"/>
                <w:kern w:val="0"/>
                <w:sz w:val="12"/>
              </w:rPr>
              <w:t>時</w:t>
            </w:r>
            <w:r w:rsidRPr="007E5DE7">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2148F387" w14:textId="77777777" w:rsidR="0015304F" w:rsidRPr="00F21F0E" w:rsidRDefault="0015304F" w:rsidP="00491556">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06B34F00" w14:textId="77777777" w:rsidR="0015304F" w:rsidRPr="00F21F0E" w:rsidRDefault="0015304F" w:rsidP="00491556">
            <w:pPr>
              <w:snapToGrid w:val="0"/>
              <w:jc w:val="center"/>
              <w:rPr>
                <w:rFonts w:asciiTheme="majorEastAsia" w:eastAsiaTheme="majorEastAsia" w:hAnsiTheme="majorEastAsia"/>
                <w:color w:val="FFFFFF" w:themeColor="background1"/>
                <w:sz w:val="12"/>
              </w:rPr>
            </w:pPr>
            <w:r w:rsidRPr="0015698D">
              <w:rPr>
                <w:rFonts w:asciiTheme="majorEastAsia" w:eastAsiaTheme="majorEastAsia" w:hAnsiTheme="majorEastAsia" w:hint="eastAsia"/>
                <w:color w:val="FFFFFF" w:themeColor="background1"/>
                <w:w w:val="43"/>
                <w:kern w:val="0"/>
                <w:sz w:val="12"/>
                <w:fitText w:val="158" w:id="-2125764608"/>
              </w:rPr>
              <w:t>ペー</w:t>
            </w:r>
            <w:r w:rsidRPr="0015698D">
              <w:rPr>
                <w:rFonts w:asciiTheme="majorEastAsia" w:eastAsiaTheme="majorEastAsia" w:hAnsiTheme="majorEastAsia" w:hint="eastAsia"/>
                <w:color w:val="FFFFFF" w:themeColor="background1"/>
                <w:spacing w:val="3"/>
                <w:w w:val="43"/>
                <w:kern w:val="0"/>
                <w:sz w:val="12"/>
                <w:fitText w:val="158" w:id="-2125764608"/>
              </w:rPr>
              <w:t>ジ</w:t>
            </w:r>
          </w:p>
        </w:tc>
        <w:tc>
          <w:tcPr>
            <w:tcW w:w="283" w:type="dxa"/>
            <w:tcBorders>
              <w:bottom w:val="single" w:sz="4" w:space="0" w:color="auto"/>
            </w:tcBorders>
            <w:shd w:val="clear" w:color="auto" w:fill="808080" w:themeFill="background1" w:themeFillShade="80"/>
            <w:tcFitText/>
            <w:vAlign w:val="center"/>
          </w:tcPr>
          <w:p w14:paraId="27EA5505" w14:textId="77777777" w:rsidR="0015304F" w:rsidRPr="00F21F0E" w:rsidRDefault="0015304F" w:rsidP="00491556">
            <w:pPr>
              <w:snapToGrid w:val="0"/>
              <w:jc w:val="center"/>
              <w:rPr>
                <w:rFonts w:asciiTheme="majorEastAsia" w:eastAsiaTheme="majorEastAsia" w:hAnsiTheme="majorEastAsia"/>
                <w:color w:val="FFFFFF" w:themeColor="background1"/>
                <w:sz w:val="12"/>
              </w:rPr>
            </w:pPr>
            <w:r w:rsidRPr="007E5DE7">
              <w:rPr>
                <w:rFonts w:asciiTheme="majorEastAsia" w:eastAsiaTheme="majorEastAsia" w:hAnsiTheme="majorEastAsia"/>
                <w:color w:val="FFFFFF" w:themeColor="background1"/>
                <w:spacing w:val="12"/>
                <w:kern w:val="0"/>
                <w:sz w:val="12"/>
              </w:rPr>
              <w:t>重</w:t>
            </w:r>
            <w:r w:rsidRPr="007E5DE7">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63CC6620" w14:textId="77777777" w:rsidR="0015304F" w:rsidRPr="00F21F0E" w:rsidRDefault="0015304F" w:rsidP="00491556">
            <w:pPr>
              <w:snapToGrid w:val="0"/>
              <w:jc w:val="center"/>
              <w:rPr>
                <w:rFonts w:asciiTheme="majorEastAsia" w:eastAsiaTheme="majorEastAsia" w:hAnsiTheme="majorEastAsia"/>
                <w:color w:val="FFFFFF" w:themeColor="background1"/>
                <w:sz w:val="12"/>
              </w:rPr>
            </w:pPr>
            <w:r w:rsidRPr="007E5DE7">
              <w:rPr>
                <w:rFonts w:asciiTheme="majorEastAsia" w:eastAsiaTheme="majorEastAsia" w:hAnsiTheme="majorEastAsia"/>
                <w:color w:val="FFFFFF" w:themeColor="background1"/>
                <w:spacing w:val="12"/>
                <w:kern w:val="0"/>
                <w:sz w:val="12"/>
              </w:rPr>
              <w:t>記</w:t>
            </w:r>
            <w:r w:rsidRPr="007E5DE7">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nil"/>
            </w:tcBorders>
            <w:shd w:val="clear" w:color="auto" w:fill="808080" w:themeFill="background1" w:themeFillShade="80"/>
            <w:vAlign w:val="center"/>
          </w:tcPr>
          <w:p w14:paraId="3376B424" w14:textId="41756FB3" w:rsidR="0015304F" w:rsidRPr="0096102B" w:rsidRDefault="00433B52" w:rsidP="00491556">
            <w:pPr>
              <w:jc w:val="center"/>
              <w:rPr>
                <w:rFonts w:asciiTheme="majorEastAsia" w:eastAsiaTheme="majorEastAsia" w:hAnsiTheme="majorEastAsia"/>
                <w:b/>
                <w:color w:val="FFFFFF" w:themeColor="background1"/>
                <w:sz w:val="22"/>
              </w:rPr>
            </w:pPr>
            <w:r>
              <w:rPr>
                <w:rFonts w:asciiTheme="majorEastAsia" w:eastAsiaTheme="majorEastAsia" w:hAnsiTheme="majorEastAsia"/>
                <w:b/>
                <w:color w:val="FFFFFF" w:themeColor="background1"/>
                <w:sz w:val="18"/>
              </w:rPr>
              <w:t>おおむね満足できる児童への評価と方法</w:t>
            </w:r>
          </w:p>
        </w:tc>
        <w:tc>
          <w:tcPr>
            <w:tcW w:w="652" w:type="dxa"/>
            <w:tcBorders>
              <w:left w:val="nil"/>
              <w:bottom w:val="single" w:sz="4" w:space="0" w:color="auto"/>
              <w:right w:val="single" w:sz="4" w:space="0" w:color="auto"/>
            </w:tcBorders>
            <w:shd w:val="clear" w:color="auto" w:fill="808080" w:themeFill="background1" w:themeFillShade="80"/>
            <w:vAlign w:val="center"/>
          </w:tcPr>
          <w:p w14:paraId="6BE98CBC" w14:textId="77777777" w:rsidR="0015304F" w:rsidRPr="0096102B" w:rsidRDefault="0015304F" w:rsidP="00491556">
            <w:pPr>
              <w:jc w:val="center"/>
              <w:rPr>
                <w:color w:val="FFFFFF" w:themeColor="background1"/>
                <w:sz w:val="22"/>
              </w:rPr>
            </w:pPr>
          </w:p>
        </w:tc>
        <w:tc>
          <w:tcPr>
            <w:tcW w:w="652" w:type="dxa"/>
            <w:tcBorders>
              <w:left w:val="single" w:sz="4" w:space="0" w:color="auto"/>
              <w:bottom w:val="single" w:sz="4" w:space="0" w:color="auto"/>
              <w:right w:val="nil"/>
            </w:tcBorders>
            <w:shd w:val="clear" w:color="auto" w:fill="808080" w:themeFill="background1" w:themeFillShade="80"/>
            <w:vAlign w:val="center"/>
          </w:tcPr>
          <w:p w14:paraId="79C90952" w14:textId="77777777" w:rsidR="0015304F" w:rsidRPr="0096102B" w:rsidRDefault="0015304F" w:rsidP="00491556">
            <w:pPr>
              <w:jc w:val="center"/>
              <w:rPr>
                <w:color w:val="FFFFFF" w:themeColor="background1"/>
                <w:sz w:val="22"/>
              </w:rPr>
            </w:pPr>
          </w:p>
        </w:tc>
        <w:tc>
          <w:tcPr>
            <w:tcW w:w="4344" w:type="dxa"/>
            <w:tcBorders>
              <w:left w:val="nil"/>
              <w:bottom w:val="single" w:sz="4" w:space="0" w:color="auto"/>
            </w:tcBorders>
            <w:shd w:val="clear" w:color="auto" w:fill="808080" w:themeFill="background1" w:themeFillShade="80"/>
            <w:vAlign w:val="center"/>
          </w:tcPr>
          <w:p w14:paraId="307786C0" w14:textId="77777777" w:rsidR="0015304F" w:rsidRPr="0096102B" w:rsidRDefault="0015304F" w:rsidP="00491556">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83" w:type="dxa"/>
            <w:tcBorders>
              <w:bottom w:val="single" w:sz="4" w:space="0" w:color="auto"/>
              <w:right w:val="nil"/>
            </w:tcBorders>
            <w:shd w:val="clear" w:color="auto" w:fill="808080" w:themeFill="background1" w:themeFillShade="80"/>
            <w:vAlign w:val="center"/>
          </w:tcPr>
          <w:p w14:paraId="7479463E" w14:textId="77777777" w:rsidR="0015304F" w:rsidRPr="0096102B" w:rsidRDefault="0015304F" w:rsidP="00491556">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20" w:type="dxa"/>
            <w:tcBorders>
              <w:left w:val="nil"/>
              <w:bottom w:val="single" w:sz="4" w:space="0" w:color="auto"/>
            </w:tcBorders>
            <w:shd w:val="clear" w:color="auto" w:fill="808080" w:themeFill="background1" w:themeFillShade="80"/>
          </w:tcPr>
          <w:p w14:paraId="6B88B833" w14:textId="77777777" w:rsidR="0015304F" w:rsidRDefault="0015304F" w:rsidP="00491556">
            <w:pPr>
              <w:snapToGrid w:val="0"/>
              <w:spacing w:line="120" w:lineRule="exact"/>
            </w:pPr>
          </w:p>
        </w:tc>
      </w:tr>
      <w:tr w:rsidR="0015304F" w14:paraId="1F5C2654" w14:textId="77777777" w:rsidTr="00491556">
        <w:trPr>
          <w:trHeight w:val="57"/>
        </w:trPr>
        <w:tc>
          <w:tcPr>
            <w:tcW w:w="3589" w:type="dxa"/>
            <w:gridSpan w:val="2"/>
            <w:tcBorders>
              <w:bottom w:val="nil"/>
            </w:tcBorders>
          </w:tcPr>
          <w:p w14:paraId="256803C1" w14:textId="77777777" w:rsidR="0015304F" w:rsidRPr="009D4699" w:rsidRDefault="0015304F" w:rsidP="00491556">
            <w:pPr>
              <w:snapToGrid w:val="0"/>
              <w:spacing w:line="120" w:lineRule="exact"/>
              <w:rPr>
                <w:rFonts w:asciiTheme="majorEastAsia" w:eastAsiaTheme="majorEastAsia" w:hAnsiTheme="majorEastAsia"/>
                <w:sz w:val="6"/>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687936" behindDoc="0" locked="0" layoutInCell="1" allowOverlap="1" wp14:anchorId="5BC06C38" wp14:editId="3A6EB4A8">
                      <wp:simplePos x="0" y="0"/>
                      <wp:positionH relativeFrom="column">
                        <wp:posOffset>97885</wp:posOffset>
                      </wp:positionH>
                      <wp:positionV relativeFrom="line">
                        <wp:posOffset>71442</wp:posOffset>
                      </wp:positionV>
                      <wp:extent cx="11817985" cy="114300"/>
                      <wp:effectExtent l="0" t="0" r="0" b="19050"/>
                      <wp:wrapNone/>
                      <wp:docPr id="140" name="グループ化 140"/>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141" name="グループ化 141"/>
                              <wpg:cNvGrpSpPr/>
                              <wpg:grpSpPr>
                                <a:xfrm>
                                  <a:off x="0" y="0"/>
                                  <a:ext cx="107950" cy="107950"/>
                                  <a:chOff x="0" y="0"/>
                                  <a:chExt cx="107950" cy="107950"/>
                                </a:xfrm>
                              </wpg:grpSpPr>
                              <wps:wsp>
                                <wps:cNvPr id="142" name="角丸四角形 142"/>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 name="テキスト ボックス 143"/>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ACCDBC" w14:textId="77777777" w:rsidR="00477D54" w:rsidRPr="000674B1" w:rsidRDefault="00477D54" w:rsidP="0015304F">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144" name="グループ化 144"/>
                              <wpg:cNvGrpSpPr/>
                              <wpg:grpSpPr>
                                <a:xfrm>
                                  <a:off x="121335" y="0"/>
                                  <a:ext cx="11696707" cy="114300"/>
                                  <a:chOff x="-7" y="0"/>
                                  <a:chExt cx="11696707" cy="114300"/>
                                </a:xfrm>
                              </wpg:grpSpPr>
                              <wps:wsp>
                                <wps:cNvPr id="145" name="正方形/長方形 145"/>
                                <wps:cNvSpPr/>
                                <wps:spPr>
                                  <a:xfrm>
                                    <a:off x="0" y="0"/>
                                    <a:ext cx="1169670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 name="テキスト ボックス 146"/>
                                <wps:cNvSpPr txBox="1"/>
                                <wps:spPr>
                                  <a:xfrm>
                                    <a:off x="-7" y="0"/>
                                    <a:ext cx="828004"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666875" w14:textId="77777777" w:rsidR="00477D54" w:rsidRPr="00574A35" w:rsidRDefault="00477D54" w:rsidP="0015304F">
                                      <w:pPr>
                                        <w:snapToGrid w:val="0"/>
                                        <w:spacing w:line="160" w:lineRule="exact"/>
                                        <w:rPr>
                                          <w:rFonts w:asciiTheme="majorEastAsia" w:eastAsiaTheme="majorEastAsia" w:hAnsiTheme="majorEastAsia"/>
                                          <w:sz w:val="14"/>
                                          <w:szCs w:val="16"/>
                                        </w:rPr>
                                      </w:pPr>
                                      <w:r w:rsidRPr="009055EA">
                                        <w:rPr>
                                          <w:rFonts w:asciiTheme="majorEastAsia" w:eastAsiaTheme="majorEastAsia" w:hAnsiTheme="majorEastAsia" w:hint="eastAsia"/>
                                          <w:sz w:val="14"/>
                                          <w:szCs w:val="16"/>
                                        </w:rPr>
                                        <w:t>１日の気温と天気</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5BC06C38" id="グループ化 140" o:spid="_x0000_s1096" style="position:absolute;left:0;text-align:left;margin-left:7.7pt;margin-top:5.65pt;width:930.55pt;height:9pt;z-index:251687936;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">
                      <v:group id="グループ化 141" o:spid="_x0000_s1097"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roundrect id="角丸四角形 142" o:spid="_x0000_s1098"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" fillcolor="black [3200]" strokecolor="black [1600]" strokeweight="2pt"/>
                        <v:shape id="テキスト ボックス 143" o:spid="_x0000_s1099"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" filled="f" stroked="f" strokeweight=".5pt">
                          <v:textbox inset="0,0,0,0">
                            <w:txbxContent>
                              <w:p w14:paraId="7EACCDBC" w14:textId="77777777" w:rsidR="00477D54" w:rsidRPr="000674B1" w:rsidRDefault="00477D54" w:rsidP="0015304F">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group id="グループ化 144" o:spid="_x0000_s1100"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rect id="正方形/長方形 145" o:spid="_x0000_s1101"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" fillcolor="#5a5a5a [2109]" stroked="f" strokeweight="2pt">
                          <v:fill color2="white [3212]" angle="90" colors="0 #595959;38666f #c4c4c4;62259f white" focus="100%" type="gradient"/>
                        </v:rect>
                        <v:shape id="テキスト ボックス 146" o:spid="_x0000_s1102" type="#_x0000_t202" style="position:absolute;width:8279;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" fillcolor="white [3212]" stroked="f" strokeweight=".5pt">
                          <v:textbox inset="1mm,0,0,0">
                            <w:txbxContent>
                              <w:p w14:paraId="12666875" w14:textId="77777777" w:rsidR="00477D54" w:rsidRPr="00574A35" w:rsidRDefault="00477D54" w:rsidP="0015304F">
                                <w:pPr>
                                  <w:snapToGrid w:val="0"/>
                                  <w:spacing w:line="160" w:lineRule="exact"/>
                                  <w:rPr>
                                    <w:rFonts w:asciiTheme="majorEastAsia" w:eastAsiaTheme="majorEastAsia" w:hAnsiTheme="majorEastAsia"/>
                                    <w:sz w:val="14"/>
                                    <w:szCs w:val="16"/>
                                  </w:rPr>
                                </w:pPr>
                                <w:r w:rsidRPr="009055EA">
                                  <w:rPr>
                                    <w:rFonts w:asciiTheme="majorEastAsia" w:eastAsiaTheme="majorEastAsia" w:hAnsiTheme="majorEastAsia" w:hint="eastAsia"/>
                                    <w:sz w:val="14"/>
                                    <w:szCs w:val="16"/>
                                  </w:rPr>
                                  <w:t>１日の気温と天気</w:t>
                                </w:r>
                              </w:p>
                            </w:txbxContent>
                          </v:textbox>
                        </v:shape>
                      </v:group>
                      <w10:wrap anchory="line"/>
                    </v:group>
                  </w:pict>
                </mc:Fallback>
              </mc:AlternateContent>
            </w:r>
          </w:p>
        </w:tc>
        <w:tc>
          <w:tcPr>
            <w:tcW w:w="283" w:type="dxa"/>
            <w:tcBorders>
              <w:bottom w:val="nil"/>
            </w:tcBorders>
          </w:tcPr>
          <w:p w14:paraId="2264D5C3" w14:textId="77777777" w:rsidR="0015304F" w:rsidRPr="009D4699" w:rsidRDefault="0015304F" w:rsidP="00491556">
            <w:pPr>
              <w:snapToGrid w:val="0"/>
              <w:spacing w:line="120" w:lineRule="exact"/>
              <w:rPr>
                <w:rFonts w:asciiTheme="majorEastAsia" w:eastAsiaTheme="majorEastAsia" w:hAnsiTheme="majorEastAsia"/>
                <w:sz w:val="6"/>
              </w:rPr>
            </w:pPr>
          </w:p>
        </w:tc>
        <w:tc>
          <w:tcPr>
            <w:tcW w:w="283" w:type="dxa"/>
            <w:tcBorders>
              <w:bottom w:val="nil"/>
            </w:tcBorders>
          </w:tcPr>
          <w:p w14:paraId="11695ABB" w14:textId="77777777" w:rsidR="0015304F" w:rsidRPr="009D4699" w:rsidRDefault="0015304F" w:rsidP="00491556">
            <w:pPr>
              <w:snapToGrid w:val="0"/>
              <w:spacing w:line="120" w:lineRule="exact"/>
              <w:rPr>
                <w:rFonts w:asciiTheme="majorEastAsia" w:eastAsiaTheme="majorEastAsia" w:hAnsiTheme="majorEastAsia"/>
                <w:sz w:val="6"/>
              </w:rPr>
            </w:pPr>
          </w:p>
        </w:tc>
        <w:tc>
          <w:tcPr>
            <w:tcW w:w="283" w:type="dxa"/>
            <w:tcBorders>
              <w:bottom w:val="nil"/>
            </w:tcBorders>
          </w:tcPr>
          <w:p w14:paraId="11CA76F4" w14:textId="77777777" w:rsidR="0015304F" w:rsidRPr="009D4699" w:rsidRDefault="0015304F" w:rsidP="00491556">
            <w:pPr>
              <w:snapToGrid w:val="0"/>
              <w:spacing w:line="120" w:lineRule="exact"/>
              <w:rPr>
                <w:rFonts w:asciiTheme="majorEastAsia" w:eastAsiaTheme="majorEastAsia" w:hAnsiTheme="majorEastAsia"/>
                <w:sz w:val="6"/>
              </w:rPr>
            </w:pPr>
          </w:p>
        </w:tc>
        <w:tc>
          <w:tcPr>
            <w:tcW w:w="283" w:type="dxa"/>
            <w:tcBorders>
              <w:bottom w:val="nil"/>
            </w:tcBorders>
          </w:tcPr>
          <w:p w14:paraId="1F4218E7" w14:textId="77777777" w:rsidR="0015304F" w:rsidRPr="009D4699" w:rsidRDefault="0015304F" w:rsidP="00491556">
            <w:pPr>
              <w:snapToGrid w:val="0"/>
              <w:spacing w:line="120" w:lineRule="exact"/>
              <w:rPr>
                <w:rFonts w:asciiTheme="majorEastAsia" w:eastAsiaTheme="majorEastAsia" w:hAnsiTheme="majorEastAsia"/>
                <w:sz w:val="6"/>
              </w:rPr>
            </w:pPr>
          </w:p>
        </w:tc>
        <w:tc>
          <w:tcPr>
            <w:tcW w:w="4056" w:type="dxa"/>
            <w:tcBorders>
              <w:bottom w:val="nil"/>
              <w:right w:val="nil"/>
            </w:tcBorders>
          </w:tcPr>
          <w:p w14:paraId="45C21A7A" w14:textId="77777777" w:rsidR="0015304F" w:rsidRPr="009D4699" w:rsidRDefault="0015304F" w:rsidP="00491556">
            <w:pPr>
              <w:snapToGrid w:val="0"/>
              <w:spacing w:line="120" w:lineRule="exact"/>
              <w:rPr>
                <w:rFonts w:asciiTheme="majorEastAsia" w:eastAsiaTheme="majorEastAsia" w:hAnsiTheme="majorEastAsia"/>
                <w:sz w:val="6"/>
              </w:rPr>
            </w:pPr>
          </w:p>
        </w:tc>
        <w:tc>
          <w:tcPr>
            <w:tcW w:w="652" w:type="dxa"/>
            <w:tcBorders>
              <w:left w:val="nil"/>
              <w:bottom w:val="nil"/>
            </w:tcBorders>
          </w:tcPr>
          <w:p w14:paraId="427E9BE1" w14:textId="77777777" w:rsidR="0015304F" w:rsidRPr="009D4699" w:rsidRDefault="0015304F" w:rsidP="00491556">
            <w:pPr>
              <w:snapToGrid w:val="0"/>
              <w:spacing w:line="120" w:lineRule="exact"/>
              <w:rPr>
                <w:rFonts w:asciiTheme="majorEastAsia" w:eastAsiaTheme="majorEastAsia" w:hAnsiTheme="majorEastAsia"/>
                <w:sz w:val="6"/>
              </w:rPr>
            </w:pPr>
          </w:p>
        </w:tc>
        <w:tc>
          <w:tcPr>
            <w:tcW w:w="652" w:type="dxa"/>
            <w:tcBorders>
              <w:bottom w:val="nil"/>
              <w:right w:val="nil"/>
            </w:tcBorders>
          </w:tcPr>
          <w:p w14:paraId="0E2ECD40" w14:textId="77777777" w:rsidR="0015304F" w:rsidRPr="009D4699" w:rsidRDefault="0015304F" w:rsidP="00491556">
            <w:pPr>
              <w:snapToGrid w:val="0"/>
              <w:spacing w:line="120" w:lineRule="exact"/>
              <w:rPr>
                <w:rFonts w:asciiTheme="majorEastAsia" w:eastAsiaTheme="majorEastAsia" w:hAnsiTheme="majorEastAsia"/>
                <w:sz w:val="6"/>
              </w:rPr>
            </w:pPr>
          </w:p>
        </w:tc>
        <w:tc>
          <w:tcPr>
            <w:tcW w:w="4344" w:type="dxa"/>
            <w:tcBorders>
              <w:left w:val="nil"/>
              <w:bottom w:val="nil"/>
            </w:tcBorders>
          </w:tcPr>
          <w:p w14:paraId="3484C0CE" w14:textId="77777777" w:rsidR="0015304F" w:rsidRPr="009D4699" w:rsidRDefault="0015304F" w:rsidP="00491556">
            <w:pPr>
              <w:snapToGrid w:val="0"/>
              <w:spacing w:line="120" w:lineRule="exact"/>
              <w:rPr>
                <w:rFonts w:asciiTheme="majorEastAsia" w:eastAsiaTheme="majorEastAsia" w:hAnsiTheme="majorEastAsia"/>
                <w:sz w:val="6"/>
              </w:rPr>
            </w:pPr>
          </w:p>
        </w:tc>
        <w:tc>
          <w:tcPr>
            <w:tcW w:w="4383" w:type="dxa"/>
            <w:tcBorders>
              <w:bottom w:val="nil"/>
              <w:right w:val="nil"/>
            </w:tcBorders>
            <w:shd w:val="clear" w:color="auto" w:fill="auto"/>
          </w:tcPr>
          <w:p w14:paraId="63E56D49" w14:textId="77777777" w:rsidR="0015304F" w:rsidRPr="009D4699" w:rsidRDefault="0015304F" w:rsidP="00491556">
            <w:pPr>
              <w:snapToGrid w:val="0"/>
              <w:spacing w:line="120" w:lineRule="exact"/>
              <w:rPr>
                <w:rFonts w:asciiTheme="majorEastAsia" w:eastAsiaTheme="majorEastAsia" w:hAnsiTheme="majorEastAsia"/>
                <w:sz w:val="6"/>
              </w:rPr>
            </w:pPr>
          </w:p>
        </w:tc>
        <w:tc>
          <w:tcPr>
            <w:tcW w:w="120" w:type="dxa"/>
            <w:tcBorders>
              <w:left w:val="nil"/>
              <w:bottom w:val="nil"/>
            </w:tcBorders>
            <w:shd w:val="clear" w:color="auto" w:fill="auto"/>
          </w:tcPr>
          <w:p w14:paraId="739E6A2D" w14:textId="77777777" w:rsidR="0015304F" w:rsidRPr="009D4699" w:rsidRDefault="0015304F" w:rsidP="00491556">
            <w:pPr>
              <w:snapToGrid w:val="0"/>
              <w:spacing w:line="120" w:lineRule="exact"/>
              <w:rPr>
                <w:rFonts w:asciiTheme="majorEastAsia" w:eastAsiaTheme="majorEastAsia" w:hAnsiTheme="majorEastAsia"/>
                <w:sz w:val="6"/>
              </w:rPr>
            </w:pPr>
          </w:p>
        </w:tc>
      </w:tr>
      <w:tr w:rsidR="0015304F" w14:paraId="6AAC141E" w14:textId="77777777" w:rsidTr="00491556">
        <w:trPr>
          <w:trHeight w:val="227"/>
        </w:trPr>
        <w:tc>
          <w:tcPr>
            <w:tcW w:w="104" w:type="dxa"/>
            <w:vMerge w:val="restart"/>
            <w:tcBorders>
              <w:top w:val="nil"/>
              <w:right w:val="nil"/>
            </w:tcBorders>
          </w:tcPr>
          <w:p w14:paraId="2D37203C" w14:textId="77777777" w:rsidR="0015304F" w:rsidRPr="009D4699" w:rsidRDefault="0015304F" w:rsidP="00491556">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Pr>
          <w:p w14:paraId="36DC6EB8" w14:textId="77777777" w:rsidR="0015304F" w:rsidRPr="00301A60" w:rsidRDefault="0015304F" w:rsidP="00491556">
            <w:pPr>
              <w:snapToGrid w:val="0"/>
              <w:spacing w:line="100" w:lineRule="exact"/>
              <w:rPr>
                <w:rFonts w:asciiTheme="majorEastAsia" w:eastAsiaTheme="majorEastAsia" w:hAnsiTheme="majorEastAsia"/>
                <w:sz w:val="14"/>
                <w:szCs w:val="14"/>
              </w:rPr>
            </w:pPr>
          </w:p>
        </w:tc>
        <w:tc>
          <w:tcPr>
            <w:tcW w:w="283" w:type="dxa"/>
            <w:tcBorders>
              <w:top w:val="nil"/>
              <w:bottom w:val="nil"/>
            </w:tcBorders>
          </w:tcPr>
          <w:p w14:paraId="41906947" w14:textId="77777777" w:rsidR="0015304F" w:rsidRPr="00301A60" w:rsidRDefault="0015304F" w:rsidP="00491556">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5C2399DD" w14:textId="77777777" w:rsidR="0015304F" w:rsidRPr="00301A60" w:rsidRDefault="0015304F" w:rsidP="00491556">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5CD2A1A7" w14:textId="77777777" w:rsidR="0015304F" w:rsidRPr="00301A60" w:rsidRDefault="0015304F" w:rsidP="00491556">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179072DD" w14:textId="77777777" w:rsidR="0015304F" w:rsidRPr="00301A60" w:rsidRDefault="0015304F" w:rsidP="00491556">
            <w:pPr>
              <w:snapToGrid w:val="0"/>
              <w:spacing w:line="40" w:lineRule="exact"/>
              <w:rPr>
                <w:rFonts w:asciiTheme="majorEastAsia" w:eastAsiaTheme="majorEastAsia" w:hAnsiTheme="majorEastAsia"/>
                <w:sz w:val="14"/>
                <w:szCs w:val="14"/>
              </w:rPr>
            </w:pPr>
          </w:p>
        </w:tc>
        <w:tc>
          <w:tcPr>
            <w:tcW w:w="4056" w:type="dxa"/>
            <w:tcBorders>
              <w:top w:val="nil"/>
              <w:bottom w:val="nil"/>
              <w:right w:val="nil"/>
            </w:tcBorders>
          </w:tcPr>
          <w:p w14:paraId="1B93510B" w14:textId="77777777" w:rsidR="0015304F" w:rsidRPr="00301A60" w:rsidRDefault="0015304F" w:rsidP="00491556">
            <w:pPr>
              <w:snapToGrid w:val="0"/>
              <w:spacing w:line="100" w:lineRule="exact"/>
              <w:rPr>
                <w:rFonts w:asciiTheme="majorEastAsia" w:eastAsiaTheme="majorEastAsia" w:hAnsiTheme="majorEastAsia"/>
                <w:sz w:val="14"/>
                <w:szCs w:val="14"/>
              </w:rPr>
            </w:pPr>
          </w:p>
        </w:tc>
        <w:tc>
          <w:tcPr>
            <w:tcW w:w="652" w:type="dxa"/>
            <w:tcBorders>
              <w:top w:val="nil"/>
              <w:left w:val="nil"/>
              <w:bottom w:val="nil"/>
            </w:tcBorders>
          </w:tcPr>
          <w:p w14:paraId="7D98D4C8" w14:textId="77777777" w:rsidR="0015304F" w:rsidRPr="00301A60" w:rsidRDefault="0015304F" w:rsidP="00491556">
            <w:pPr>
              <w:snapToGrid w:val="0"/>
              <w:spacing w:line="100" w:lineRule="exact"/>
              <w:rPr>
                <w:rFonts w:asciiTheme="majorEastAsia" w:eastAsiaTheme="majorEastAsia" w:hAnsiTheme="majorEastAsia"/>
                <w:sz w:val="14"/>
                <w:szCs w:val="14"/>
              </w:rPr>
            </w:pPr>
          </w:p>
        </w:tc>
        <w:tc>
          <w:tcPr>
            <w:tcW w:w="652" w:type="dxa"/>
            <w:tcBorders>
              <w:top w:val="nil"/>
              <w:bottom w:val="nil"/>
              <w:right w:val="nil"/>
            </w:tcBorders>
          </w:tcPr>
          <w:p w14:paraId="6B27E8ED" w14:textId="77777777" w:rsidR="0015304F" w:rsidRPr="00301A60" w:rsidRDefault="0015304F" w:rsidP="00491556">
            <w:pPr>
              <w:snapToGrid w:val="0"/>
              <w:spacing w:line="100" w:lineRule="exact"/>
              <w:rPr>
                <w:rFonts w:asciiTheme="majorEastAsia" w:eastAsiaTheme="majorEastAsia" w:hAnsiTheme="majorEastAsia"/>
                <w:sz w:val="14"/>
                <w:szCs w:val="14"/>
              </w:rPr>
            </w:pPr>
          </w:p>
        </w:tc>
        <w:tc>
          <w:tcPr>
            <w:tcW w:w="4344" w:type="dxa"/>
            <w:tcBorders>
              <w:top w:val="nil"/>
              <w:left w:val="nil"/>
              <w:bottom w:val="nil"/>
            </w:tcBorders>
          </w:tcPr>
          <w:p w14:paraId="751FB811" w14:textId="77777777" w:rsidR="0015304F" w:rsidRPr="00301A60" w:rsidRDefault="0015304F" w:rsidP="00491556">
            <w:pPr>
              <w:snapToGrid w:val="0"/>
              <w:spacing w:line="100" w:lineRule="exact"/>
              <w:rPr>
                <w:rFonts w:asciiTheme="majorEastAsia" w:eastAsiaTheme="majorEastAsia" w:hAnsiTheme="majorEastAsia"/>
                <w:sz w:val="14"/>
                <w:szCs w:val="14"/>
              </w:rPr>
            </w:pPr>
          </w:p>
        </w:tc>
        <w:tc>
          <w:tcPr>
            <w:tcW w:w="4383" w:type="dxa"/>
            <w:tcBorders>
              <w:top w:val="nil"/>
              <w:bottom w:val="nil"/>
              <w:right w:val="nil"/>
            </w:tcBorders>
            <w:shd w:val="clear" w:color="auto" w:fill="auto"/>
          </w:tcPr>
          <w:p w14:paraId="5CE55AA3" w14:textId="77777777" w:rsidR="0015304F" w:rsidRPr="00301A60" w:rsidRDefault="0015304F" w:rsidP="00491556">
            <w:pPr>
              <w:snapToGrid w:val="0"/>
              <w:spacing w:line="100" w:lineRule="exact"/>
              <w:rPr>
                <w:rFonts w:asciiTheme="majorEastAsia" w:eastAsiaTheme="majorEastAsia" w:hAnsiTheme="majorEastAsia"/>
                <w:sz w:val="14"/>
                <w:szCs w:val="14"/>
              </w:rPr>
            </w:pPr>
          </w:p>
        </w:tc>
        <w:tc>
          <w:tcPr>
            <w:tcW w:w="120" w:type="dxa"/>
            <w:tcBorders>
              <w:top w:val="nil"/>
              <w:left w:val="nil"/>
              <w:bottom w:val="nil"/>
            </w:tcBorders>
            <w:shd w:val="clear" w:color="auto" w:fill="auto"/>
          </w:tcPr>
          <w:p w14:paraId="65D2FFCC" w14:textId="77777777" w:rsidR="0015304F" w:rsidRPr="00553402" w:rsidRDefault="0015304F" w:rsidP="00491556">
            <w:pPr>
              <w:snapToGrid w:val="0"/>
              <w:spacing w:line="100" w:lineRule="exact"/>
              <w:rPr>
                <w:rFonts w:asciiTheme="majorEastAsia" w:eastAsiaTheme="majorEastAsia" w:hAnsiTheme="majorEastAsia"/>
                <w:sz w:val="14"/>
                <w:szCs w:val="8"/>
              </w:rPr>
            </w:pPr>
          </w:p>
        </w:tc>
      </w:tr>
      <w:tr w:rsidR="0015304F" w14:paraId="62502D82" w14:textId="77777777" w:rsidTr="00491556">
        <w:trPr>
          <w:cantSplit/>
          <w:trHeight w:val="501"/>
        </w:trPr>
        <w:tc>
          <w:tcPr>
            <w:tcW w:w="104" w:type="dxa"/>
            <w:vMerge/>
            <w:tcBorders>
              <w:right w:val="nil"/>
            </w:tcBorders>
          </w:tcPr>
          <w:p w14:paraId="668CA906" w14:textId="77777777" w:rsidR="0015304F" w:rsidRPr="009D4699" w:rsidRDefault="0015304F" w:rsidP="00491556">
            <w:pPr>
              <w:snapToGrid w:val="0"/>
              <w:ind w:leftChars="-100" w:left="-260" w:rightChars="-100" w:right="-260"/>
              <w:rPr>
                <w:rFonts w:asciiTheme="majorEastAsia" w:eastAsiaTheme="majorEastAsia" w:hAnsiTheme="majorEastAsia"/>
                <w:sz w:val="10"/>
                <w:szCs w:val="10"/>
              </w:rPr>
            </w:pPr>
          </w:p>
        </w:tc>
        <w:tc>
          <w:tcPr>
            <w:tcW w:w="3485" w:type="dxa"/>
            <w:tcBorders>
              <w:top w:val="nil"/>
              <w:left w:val="nil"/>
            </w:tcBorders>
            <w:tcMar>
              <w:top w:w="57" w:type="dxa"/>
              <w:left w:w="255" w:type="dxa"/>
              <w:bottom w:w="57" w:type="dxa"/>
              <w:right w:w="142" w:type="dxa"/>
            </w:tcMar>
          </w:tcPr>
          <w:p w14:paraId="74203572" w14:textId="65369708" w:rsidR="00B4777E" w:rsidRPr="00B4777E" w:rsidRDefault="00B4777E" w:rsidP="00B4777E">
            <w:pPr>
              <w:snapToGrid w:val="0"/>
              <w:spacing w:line="200" w:lineRule="exact"/>
              <w:ind w:left="140" w:hangingChars="100" w:hanging="140"/>
              <w:rPr>
                <w:rFonts w:asciiTheme="majorEastAsia" w:eastAsiaTheme="majorEastAsia" w:hAnsiTheme="majorEastAsia"/>
                <w:sz w:val="14"/>
                <w:szCs w:val="14"/>
              </w:rPr>
            </w:pPr>
            <w:r w:rsidRPr="00B4777E">
              <w:rPr>
                <w:rFonts w:asciiTheme="majorEastAsia" w:eastAsiaTheme="majorEastAsia" w:hAnsiTheme="majorEastAsia" w:hint="eastAsia"/>
                <w:sz w:val="14"/>
                <w:szCs w:val="14"/>
              </w:rPr>
              <w:t>・晴れの日と曇りの日の朝と昼頃の資料写真を見比べて</w:t>
            </w:r>
            <w:r w:rsidR="00B14E62">
              <w:rPr>
                <w:rFonts w:asciiTheme="majorEastAsia" w:eastAsiaTheme="majorEastAsia" w:hAnsiTheme="majorEastAsia" w:hint="eastAsia"/>
                <w:sz w:val="14"/>
                <w:szCs w:val="14"/>
              </w:rPr>
              <w:t>、</w:t>
            </w:r>
            <w:r w:rsidRPr="00B4777E">
              <w:rPr>
                <w:rFonts w:asciiTheme="majorEastAsia" w:eastAsiaTheme="majorEastAsia" w:hAnsiTheme="majorEastAsia" w:hint="eastAsia"/>
                <w:sz w:val="14"/>
                <w:szCs w:val="14"/>
              </w:rPr>
              <w:t>子どもたちの服装について気づいたことや疑問に思ったことを話し合い</w:t>
            </w:r>
            <w:r w:rsidR="00B14E62">
              <w:rPr>
                <w:rFonts w:asciiTheme="majorEastAsia" w:eastAsiaTheme="majorEastAsia" w:hAnsiTheme="majorEastAsia" w:hint="eastAsia"/>
                <w:sz w:val="14"/>
                <w:szCs w:val="14"/>
              </w:rPr>
              <w:t>、</w:t>
            </w:r>
            <w:r w:rsidRPr="00B4777E">
              <w:rPr>
                <w:rFonts w:asciiTheme="majorEastAsia" w:eastAsiaTheme="majorEastAsia" w:hAnsiTheme="majorEastAsia" w:hint="eastAsia"/>
                <w:sz w:val="14"/>
                <w:szCs w:val="14"/>
              </w:rPr>
              <w:t>天気と気温の変わり方について調べる問題を見いだす。</w:t>
            </w:r>
          </w:p>
          <w:p w14:paraId="779CB8A1" w14:textId="74E48ABA" w:rsidR="0015304F" w:rsidRPr="003E4274" w:rsidRDefault="00B4777E" w:rsidP="00B4777E">
            <w:pPr>
              <w:tabs>
                <w:tab w:val="right" w:pos="3088"/>
              </w:tabs>
              <w:snapToGrid w:val="0"/>
              <w:spacing w:line="200" w:lineRule="exact"/>
              <w:ind w:left="140" w:hangingChars="100" w:hanging="140"/>
              <w:rPr>
                <w:rFonts w:asciiTheme="majorEastAsia" w:eastAsiaTheme="majorEastAsia" w:hAnsiTheme="majorEastAsia"/>
                <w:sz w:val="14"/>
                <w:szCs w:val="14"/>
              </w:rPr>
            </w:pPr>
            <w:r w:rsidRPr="00B4777E">
              <w:rPr>
                <w:rFonts w:asciiTheme="majorEastAsia" w:eastAsiaTheme="majorEastAsia" w:hAnsiTheme="majorEastAsia" w:hint="eastAsia"/>
                <w:sz w:val="14"/>
                <w:szCs w:val="14"/>
              </w:rPr>
              <w:t>・晴れの日や曇りの日、雨の日の１日の気温の変化について</w:t>
            </w:r>
            <w:r w:rsidR="00B14E62">
              <w:rPr>
                <w:rFonts w:asciiTheme="majorEastAsia" w:eastAsiaTheme="majorEastAsia" w:hAnsiTheme="majorEastAsia" w:hint="eastAsia"/>
                <w:sz w:val="14"/>
                <w:szCs w:val="14"/>
              </w:rPr>
              <w:t>、</w:t>
            </w:r>
            <w:r w:rsidRPr="00B4777E">
              <w:rPr>
                <w:rFonts w:asciiTheme="majorEastAsia" w:eastAsiaTheme="majorEastAsia" w:hAnsiTheme="majorEastAsia" w:hint="eastAsia"/>
                <w:sz w:val="14"/>
                <w:szCs w:val="14"/>
              </w:rPr>
              <w:t>これまでに学んだことや経験したことを基に予想する。</w:t>
            </w:r>
          </w:p>
        </w:tc>
        <w:tc>
          <w:tcPr>
            <w:tcW w:w="283" w:type="dxa"/>
            <w:tcBorders>
              <w:top w:val="nil"/>
            </w:tcBorders>
            <w:vAlign w:val="center"/>
          </w:tcPr>
          <w:p w14:paraId="52640008" w14:textId="4C98A82D" w:rsidR="0015304F" w:rsidRPr="00321DF7" w:rsidRDefault="002E6607" w:rsidP="00491556">
            <w:pPr>
              <w:snapToGrid w:val="0"/>
              <w:spacing w:line="200" w:lineRule="exact"/>
              <w:jc w:val="center"/>
              <w:rPr>
                <w:rFonts w:asciiTheme="majorEastAsia" w:eastAsiaTheme="majorEastAsia" w:hAnsiTheme="majorEastAsia"/>
                <w:sz w:val="14"/>
                <w:szCs w:val="14"/>
              </w:rPr>
            </w:pPr>
            <w:r w:rsidRPr="002E6607">
              <w:rPr>
                <w:rFonts w:asciiTheme="majorEastAsia" w:eastAsiaTheme="majorEastAsia" w:hAnsiTheme="majorEastAsia"/>
                <w:sz w:val="14"/>
                <w:szCs w:val="14"/>
              </w:rPr>
              <w:t>1</w:t>
            </w:r>
          </w:p>
        </w:tc>
        <w:tc>
          <w:tcPr>
            <w:tcW w:w="283" w:type="dxa"/>
            <w:tcBorders>
              <w:top w:val="nil"/>
            </w:tcBorders>
            <w:textDirection w:val="tbRlV"/>
            <w:vAlign w:val="center"/>
          </w:tcPr>
          <w:p w14:paraId="6162235F" w14:textId="38FA2AC9" w:rsidR="0015304F" w:rsidRDefault="0015304F" w:rsidP="00491556">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30</w:t>
            </w:r>
            <w:r w:rsidRPr="00553402">
              <w:rPr>
                <w:rFonts w:asciiTheme="majorEastAsia" w:eastAsiaTheme="majorEastAsia" w:hAnsiTheme="majorEastAsia" w:hint="eastAsia"/>
                <w:sz w:val="14"/>
                <w:szCs w:val="14"/>
              </w:rPr>
              <w:t>～</w:t>
            </w:r>
            <w:r w:rsidR="002E6607" w:rsidRPr="002E6607">
              <w:rPr>
                <w:rFonts w:asciiTheme="majorEastAsia" w:eastAsiaTheme="majorEastAsia" w:hAnsiTheme="majorEastAsia"/>
                <w:sz w:val="14"/>
                <w:szCs w:val="14"/>
                <w:eastAsianLayout w:id="2094759936" w:vert="1" w:vertCompress="1"/>
              </w:rPr>
              <w:t>32</w:t>
            </w:r>
          </w:p>
        </w:tc>
        <w:tc>
          <w:tcPr>
            <w:tcW w:w="283" w:type="dxa"/>
            <w:tcBorders>
              <w:top w:val="nil"/>
              <w:bottom w:val="dashSmallGap" w:sz="4" w:space="0" w:color="auto"/>
            </w:tcBorders>
            <w:vAlign w:val="center"/>
          </w:tcPr>
          <w:p w14:paraId="0CF3E601" w14:textId="21703E2D" w:rsidR="0015304F" w:rsidRDefault="002E6607" w:rsidP="00491556">
            <w:pPr>
              <w:snapToGrid w:val="0"/>
              <w:spacing w:line="200" w:lineRule="exact"/>
              <w:jc w:val="center"/>
              <w:rPr>
                <w:rFonts w:asciiTheme="majorEastAsia" w:eastAsiaTheme="majorEastAsia" w:hAnsiTheme="majorEastAsia"/>
                <w:b/>
                <w:sz w:val="14"/>
                <w:szCs w:val="14"/>
              </w:rPr>
            </w:pPr>
            <w:r w:rsidRPr="002E6607">
              <w:rPr>
                <w:rFonts w:asciiTheme="majorEastAsia" w:eastAsiaTheme="majorEastAsia" w:hAnsiTheme="majorEastAsia" w:hint="eastAsia"/>
                <w:b/>
                <w:sz w:val="14"/>
                <w:szCs w:val="14"/>
              </w:rPr>
              <w:t>思</w:t>
            </w:r>
          </w:p>
        </w:tc>
        <w:tc>
          <w:tcPr>
            <w:tcW w:w="283" w:type="dxa"/>
            <w:tcBorders>
              <w:top w:val="nil"/>
              <w:bottom w:val="dashSmallGap" w:sz="4" w:space="0" w:color="auto"/>
            </w:tcBorders>
            <w:vAlign w:val="center"/>
          </w:tcPr>
          <w:p w14:paraId="03CB7CD3" w14:textId="77777777" w:rsidR="0015304F" w:rsidRDefault="0015304F" w:rsidP="0049155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nil"/>
              <w:bottom w:val="dashSmallGap" w:sz="4" w:space="0" w:color="auto"/>
              <w:right w:val="nil"/>
            </w:tcBorders>
            <w:tcMar>
              <w:top w:w="57" w:type="dxa"/>
              <w:left w:w="142" w:type="dxa"/>
              <w:bottom w:w="57" w:type="dxa"/>
              <w:right w:w="142" w:type="dxa"/>
            </w:tcMar>
          </w:tcPr>
          <w:p w14:paraId="6D0F1BDF" w14:textId="25E6C524" w:rsidR="002E6607" w:rsidRDefault="002E6607" w:rsidP="00491556">
            <w:pPr>
              <w:tabs>
                <w:tab w:val="left" w:pos="2262"/>
              </w:tabs>
              <w:topLinePunct/>
              <w:snapToGrid w:val="0"/>
              <w:spacing w:line="200" w:lineRule="exact"/>
              <w:rPr>
                <w:rFonts w:asciiTheme="majorEastAsia" w:eastAsiaTheme="majorEastAsia" w:hAnsiTheme="majorEastAsia"/>
                <w:b/>
                <w:sz w:val="14"/>
                <w:szCs w:val="14"/>
              </w:rPr>
            </w:pPr>
            <w:r w:rsidRPr="002E6607">
              <w:rPr>
                <w:rFonts w:asciiTheme="majorEastAsia" w:eastAsiaTheme="majorEastAsia" w:hAnsiTheme="majorEastAsia" w:hint="eastAsia"/>
                <w:b/>
                <w:sz w:val="14"/>
                <w:szCs w:val="14"/>
              </w:rPr>
              <w:t>【思①】晴れの日や曇りの日</w:t>
            </w:r>
            <w:r w:rsidR="00B14E62">
              <w:rPr>
                <w:rFonts w:asciiTheme="majorEastAsia" w:eastAsiaTheme="majorEastAsia" w:hAnsiTheme="majorEastAsia" w:hint="eastAsia"/>
                <w:b/>
                <w:sz w:val="14"/>
                <w:szCs w:val="14"/>
              </w:rPr>
              <w:t>、</w:t>
            </w:r>
            <w:r w:rsidRPr="002E6607">
              <w:rPr>
                <w:rFonts w:asciiTheme="majorEastAsia" w:eastAsiaTheme="majorEastAsia" w:hAnsiTheme="majorEastAsia" w:hint="eastAsia"/>
                <w:b/>
                <w:sz w:val="14"/>
                <w:szCs w:val="14"/>
              </w:rPr>
              <w:t>雨の日の</w:t>
            </w:r>
            <w:r w:rsidR="001E6294" w:rsidRPr="001E6294">
              <w:rPr>
                <w:rFonts w:asciiTheme="majorEastAsia" w:eastAsiaTheme="majorEastAsia" w:hAnsiTheme="majorEastAsia" w:hint="eastAsia"/>
                <w:b/>
                <w:sz w:val="14"/>
                <w:szCs w:val="14"/>
              </w:rPr>
              <w:t>１日</w:t>
            </w:r>
            <w:r w:rsidRPr="002E6607">
              <w:rPr>
                <w:rFonts w:asciiTheme="majorEastAsia" w:eastAsiaTheme="majorEastAsia" w:hAnsiTheme="majorEastAsia" w:hint="eastAsia"/>
                <w:b/>
                <w:sz w:val="14"/>
                <w:szCs w:val="14"/>
              </w:rPr>
              <w:t>の気温の変化について</w:t>
            </w:r>
            <w:r w:rsidR="00B14E62">
              <w:rPr>
                <w:rFonts w:asciiTheme="majorEastAsia" w:eastAsiaTheme="majorEastAsia" w:hAnsiTheme="majorEastAsia" w:hint="eastAsia"/>
                <w:b/>
                <w:sz w:val="14"/>
                <w:szCs w:val="14"/>
              </w:rPr>
              <w:t>、</w:t>
            </w:r>
            <w:r w:rsidRPr="002E6607">
              <w:rPr>
                <w:rFonts w:asciiTheme="majorEastAsia" w:eastAsiaTheme="majorEastAsia" w:hAnsiTheme="majorEastAsia" w:hint="eastAsia"/>
                <w:b/>
                <w:sz w:val="14"/>
                <w:szCs w:val="14"/>
              </w:rPr>
              <w:t>既習の内容や生活経験を基に</w:t>
            </w:r>
            <w:r w:rsidR="00B14E62">
              <w:rPr>
                <w:rFonts w:asciiTheme="majorEastAsia" w:eastAsiaTheme="majorEastAsia" w:hAnsiTheme="majorEastAsia" w:hint="eastAsia"/>
                <w:b/>
                <w:sz w:val="14"/>
                <w:szCs w:val="14"/>
              </w:rPr>
              <w:t>、</w:t>
            </w:r>
            <w:r w:rsidRPr="002E6607">
              <w:rPr>
                <w:rFonts w:asciiTheme="majorEastAsia" w:eastAsiaTheme="majorEastAsia" w:hAnsiTheme="majorEastAsia" w:hint="eastAsia"/>
                <w:b/>
                <w:sz w:val="14"/>
                <w:szCs w:val="14"/>
              </w:rPr>
              <w:t>根拠のある予想を発想し</w:t>
            </w:r>
            <w:r w:rsidR="00B14E62">
              <w:rPr>
                <w:rFonts w:asciiTheme="majorEastAsia" w:eastAsiaTheme="majorEastAsia" w:hAnsiTheme="majorEastAsia" w:hint="eastAsia"/>
                <w:b/>
                <w:sz w:val="14"/>
                <w:szCs w:val="14"/>
              </w:rPr>
              <w:t>、</w:t>
            </w:r>
            <w:r w:rsidRPr="002E6607">
              <w:rPr>
                <w:rFonts w:asciiTheme="majorEastAsia" w:eastAsiaTheme="majorEastAsia" w:hAnsiTheme="majorEastAsia" w:hint="eastAsia"/>
                <w:b/>
                <w:sz w:val="14"/>
                <w:szCs w:val="14"/>
              </w:rPr>
              <w:t>表現しているかを評価する。</w:t>
            </w:r>
          </w:p>
          <w:p w14:paraId="30805091" w14:textId="740F693F" w:rsidR="0015304F" w:rsidRPr="002E6607" w:rsidRDefault="002E6607" w:rsidP="002E6607">
            <w:pPr>
              <w:tabs>
                <w:tab w:val="left" w:pos="2262"/>
              </w:tabs>
              <w:topLinePunct/>
              <w:snapToGrid w:val="0"/>
              <w:spacing w:line="200" w:lineRule="exact"/>
              <w:jc w:val="right"/>
              <w:rPr>
                <w:rFonts w:asciiTheme="majorEastAsia" w:eastAsiaTheme="majorEastAsia" w:hAnsiTheme="majorEastAsia"/>
                <w:b/>
                <w:sz w:val="14"/>
                <w:szCs w:val="14"/>
              </w:rPr>
            </w:pPr>
            <w:r w:rsidRPr="002E6607">
              <w:rPr>
                <w:rFonts w:asciiTheme="majorEastAsia" w:eastAsiaTheme="majorEastAsia" w:hAnsiTheme="majorEastAsia" w:hint="eastAsia"/>
                <w:b/>
                <w:sz w:val="14"/>
                <w:szCs w:val="14"/>
              </w:rPr>
              <w:t>【発言分析・記述分析】</w:t>
            </w:r>
          </w:p>
        </w:tc>
        <w:tc>
          <w:tcPr>
            <w:tcW w:w="652" w:type="dxa"/>
            <w:tcBorders>
              <w:top w:val="nil"/>
              <w:left w:val="nil"/>
              <w:bottom w:val="dashSmallGap" w:sz="4" w:space="0" w:color="auto"/>
            </w:tcBorders>
            <w:tcMar>
              <w:top w:w="57" w:type="dxa"/>
              <w:left w:w="142" w:type="dxa"/>
              <w:bottom w:w="57" w:type="dxa"/>
              <w:right w:w="142" w:type="dxa"/>
            </w:tcMar>
          </w:tcPr>
          <w:p w14:paraId="459FA111" w14:textId="77777777" w:rsidR="0015304F" w:rsidRPr="0082008D" w:rsidRDefault="0015304F" w:rsidP="00491556">
            <w:pPr>
              <w:snapToGrid w:val="0"/>
              <w:spacing w:line="200" w:lineRule="exact"/>
              <w:rPr>
                <w:rFonts w:asciiTheme="majorEastAsia" w:eastAsiaTheme="majorEastAsia" w:hAnsiTheme="majorEastAsia"/>
                <w:sz w:val="14"/>
                <w:szCs w:val="14"/>
              </w:rPr>
            </w:pPr>
          </w:p>
        </w:tc>
        <w:tc>
          <w:tcPr>
            <w:tcW w:w="652" w:type="dxa"/>
            <w:tcBorders>
              <w:top w:val="nil"/>
              <w:left w:val="nil"/>
              <w:bottom w:val="dashSmallGap" w:sz="4" w:space="0" w:color="auto"/>
              <w:right w:val="nil"/>
            </w:tcBorders>
          </w:tcPr>
          <w:p w14:paraId="17F2F394" w14:textId="77777777" w:rsidR="0015304F" w:rsidRPr="0082008D" w:rsidRDefault="0015304F" w:rsidP="00491556">
            <w:pPr>
              <w:snapToGrid w:val="0"/>
              <w:spacing w:line="200" w:lineRule="exact"/>
              <w:rPr>
                <w:rFonts w:asciiTheme="majorEastAsia" w:eastAsiaTheme="majorEastAsia" w:hAnsiTheme="majorEastAsia"/>
                <w:sz w:val="14"/>
                <w:szCs w:val="14"/>
              </w:rPr>
            </w:pPr>
          </w:p>
        </w:tc>
        <w:tc>
          <w:tcPr>
            <w:tcW w:w="4344" w:type="dxa"/>
            <w:tcBorders>
              <w:top w:val="nil"/>
              <w:left w:val="nil"/>
              <w:bottom w:val="dashSmallGap" w:sz="4" w:space="0" w:color="auto"/>
            </w:tcBorders>
            <w:tcMar>
              <w:top w:w="57" w:type="dxa"/>
              <w:left w:w="142" w:type="dxa"/>
              <w:bottom w:w="57" w:type="dxa"/>
              <w:right w:w="142" w:type="dxa"/>
            </w:tcMar>
          </w:tcPr>
          <w:p w14:paraId="5E77258B" w14:textId="132F0E08" w:rsidR="0015304F" w:rsidRPr="00615541" w:rsidRDefault="002E6607" w:rsidP="00491556">
            <w:pPr>
              <w:snapToGrid w:val="0"/>
              <w:spacing w:line="200" w:lineRule="exact"/>
              <w:rPr>
                <w:rFonts w:asciiTheme="majorEastAsia" w:eastAsiaTheme="majorEastAsia" w:hAnsiTheme="majorEastAsia"/>
                <w:sz w:val="14"/>
                <w:szCs w:val="14"/>
              </w:rPr>
            </w:pPr>
            <w:r w:rsidRPr="002E6607">
              <w:rPr>
                <w:rFonts w:asciiTheme="majorEastAsia" w:eastAsiaTheme="majorEastAsia" w:hAnsiTheme="majorEastAsia" w:hint="eastAsia"/>
                <w:sz w:val="14"/>
                <w:szCs w:val="14"/>
              </w:rPr>
              <w:t>晴れの日や曇りの日</w:t>
            </w:r>
            <w:r w:rsidR="00B14E62">
              <w:rPr>
                <w:rFonts w:asciiTheme="majorEastAsia" w:eastAsiaTheme="majorEastAsia" w:hAnsiTheme="majorEastAsia" w:hint="eastAsia"/>
                <w:sz w:val="14"/>
                <w:szCs w:val="14"/>
              </w:rPr>
              <w:t>、</w:t>
            </w:r>
            <w:r w:rsidRPr="002E6607">
              <w:rPr>
                <w:rFonts w:asciiTheme="majorEastAsia" w:eastAsiaTheme="majorEastAsia" w:hAnsiTheme="majorEastAsia" w:hint="eastAsia"/>
                <w:sz w:val="14"/>
                <w:szCs w:val="14"/>
              </w:rPr>
              <w:t>雨の日の</w:t>
            </w:r>
            <w:r w:rsidR="001E6294" w:rsidRPr="009B7F40">
              <w:rPr>
                <w:rFonts w:asciiTheme="majorEastAsia" w:eastAsiaTheme="majorEastAsia" w:hAnsiTheme="majorEastAsia" w:hint="eastAsia"/>
                <w:sz w:val="14"/>
                <w:szCs w:val="14"/>
              </w:rPr>
              <w:t>１日</w:t>
            </w:r>
            <w:r w:rsidRPr="002E6607">
              <w:rPr>
                <w:rFonts w:asciiTheme="majorEastAsia" w:eastAsiaTheme="majorEastAsia" w:hAnsiTheme="majorEastAsia" w:hint="eastAsia"/>
                <w:sz w:val="14"/>
                <w:szCs w:val="14"/>
              </w:rPr>
              <w:t>の気温の変化について</w:t>
            </w:r>
            <w:r w:rsidR="00B14E62">
              <w:rPr>
                <w:rFonts w:asciiTheme="majorEastAsia" w:eastAsiaTheme="majorEastAsia" w:hAnsiTheme="majorEastAsia" w:hint="eastAsia"/>
                <w:sz w:val="14"/>
                <w:szCs w:val="14"/>
              </w:rPr>
              <w:t>、</w:t>
            </w:r>
            <w:r w:rsidRPr="002E6607">
              <w:rPr>
                <w:rFonts w:asciiTheme="majorEastAsia" w:eastAsiaTheme="majorEastAsia" w:hAnsiTheme="majorEastAsia" w:hint="eastAsia"/>
                <w:sz w:val="14"/>
                <w:szCs w:val="14"/>
              </w:rPr>
              <w:t>既習の内容や生活経験の中から具体的な例を挙げ</w:t>
            </w:r>
            <w:r w:rsidR="00B14E62">
              <w:rPr>
                <w:rFonts w:asciiTheme="majorEastAsia" w:eastAsiaTheme="majorEastAsia" w:hAnsiTheme="majorEastAsia" w:hint="eastAsia"/>
                <w:sz w:val="14"/>
                <w:szCs w:val="14"/>
              </w:rPr>
              <w:t>、</w:t>
            </w:r>
            <w:r w:rsidR="00596294" w:rsidRPr="00596294">
              <w:rPr>
                <w:rFonts w:asciiTheme="majorEastAsia" w:eastAsiaTheme="majorEastAsia" w:hAnsiTheme="majorEastAsia" w:hint="eastAsia"/>
                <w:sz w:val="14"/>
                <w:szCs w:val="14"/>
              </w:rPr>
              <w:t>天気や日光の有無と気温の変化を関連付けるなどして</w:t>
            </w:r>
            <w:r w:rsidRPr="002E6607">
              <w:rPr>
                <w:rFonts w:asciiTheme="majorEastAsia" w:eastAsiaTheme="majorEastAsia" w:hAnsiTheme="majorEastAsia" w:hint="eastAsia"/>
                <w:sz w:val="14"/>
                <w:szCs w:val="14"/>
              </w:rPr>
              <w:t>妥当な根拠に基づいた予想を発想し</w:t>
            </w:r>
            <w:r w:rsidR="00B14E62">
              <w:rPr>
                <w:rFonts w:asciiTheme="majorEastAsia" w:eastAsiaTheme="majorEastAsia" w:hAnsiTheme="majorEastAsia" w:hint="eastAsia"/>
                <w:sz w:val="14"/>
                <w:szCs w:val="14"/>
              </w:rPr>
              <w:t>、</w:t>
            </w:r>
            <w:r w:rsidRPr="002E6607">
              <w:rPr>
                <w:rFonts w:asciiTheme="majorEastAsia" w:eastAsiaTheme="majorEastAsia" w:hAnsiTheme="majorEastAsia" w:hint="eastAsia"/>
                <w:sz w:val="14"/>
                <w:szCs w:val="14"/>
              </w:rPr>
              <w:t>表現している。</w:t>
            </w:r>
          </w:p>
        </w:tc>
        <w:tc>
          <w:tcPr>
            <w:tcW w:w="4383" w:type="dxa"/>
            <w:tcBorders>
              <w:top w:val="nil"/>
              <w:bottom w:val="dashSmallGap" w:sz="4" w:space="0" w:color="auto"/>
              <w:right w:val="nil"/>
            </w:tcBorders>
            <w:shd w:val="clear" w:color="auto" w:fill="auto"/>
            <w:tcMar>
              <w:top w:w="57" w:type="dxa"/>
              <w:left w:w="142" w:type="dxa"/>
              <w:bottom w:w="57" w:type="dxa"/>
              <w:right w:w="142" w:type="dxa"/>
            </w:tcMar>
          </w:tcPr>
          <w:p w14:paraId="1BE828DB" w14:textId="53392A6B" w:rsidR="0015304F" w:rsidRPr="00D86E01" w:rsidRDefault="002E6607" w:rsidP="00491556">
            <w:pPr>
              <w:spacing w:line="200" w:lineRule="exact"/>
              <w:rPr>
                <w:rFonts w:asciiTheme="majorEastAsia" w:eastAsiaTheme="majorEastAsia" w:hAnsiTheme="majorEastAsia"/>
                <w:sz w:val="14"/>
                <w:szCs w:val="14"/>
              </w:rPr>
            </w:pPr>
            <w:r w:rsidRPr="002E6607">
              <w:rPr>
                <w:rFonts w:asciiTheme="majorEastAsia" w:eastAsiaTheme="majorEastAsia" w:hAnsiTheme="majorEastAsia" w:hint="eastAsia"/>
                <w:sz w:val="14"/>
                <w:szCs w:val="14"/>
              </w:rPr>
              <w:t>3</w:t>
            </w:r>
            <w:r w:rsidR="00596294">
              <w:rPr>
                <w:rFonts w:asciiTheme="majorEastAsia" w:eastAsiaTheme="majorEastAsia" w:hAnsiTheme="majorEastAsia" w:hint="eastAsia"/>
                <w:sz w:val="14"/>
                <w:szCs w:val="14"/>
              </w:rPr>
              <w:t>年で学んだ日なたと日陰の地面の温度の違いを想起し</w:t>
            </w:r>
            <w:r w:rsidRPr="002E6607">
              <w:rPr>
                <w:rFonts w:asciiTheme="majorEastAsia" w:eastAsiaTheme="majorEastAsia" w:hAnsiTheme="majorEastAsia" w:hint="eastAsia"/>
                <w:sz w:val="14"/>
                <w:szCs w:val="14"/>
              </w:rPr>
              <w:t>たり</w:t>
            </w:r>
            <w:r w:rsidR="00B14E62">
              <w:rPr>
                <w:rFonts w:asciiTheme="majorEastAsia" w:eastAsiaTheme="majorEastAsia" w:hAnsiTheme="majorEastAsia" w:hint="eastAsia"/>
                <w:sz w:val="14"/>
                <w:szCs w:val="14"/>
              </w:rPr>
              <w:t>、</w:t>
            </w:r>
            <w:r w:rsidRPr="002E6607">
              <w:rPr>
                <w:rFonts w:asciiTheme="majorEastAsia" w:eastAsiaTheme="majorEastAsia" w:hAnsiTheme="majorEastAsia" w:hint="eastAsia"/>
                <w:sz w:val="14"/>
                <w:szCs w:val="14"/>
              </w:rPr>
              <w:t>「晴れの日と曇りの日の違いは何かな」と問いかけたりして</w:t>
            </w:r>
            <w:r w:rsidR="00B14E62">
              <w:rPr>
                <w:rFonts w:asciiTheme="majorEastAsia" w:eastAsiaTheme="majorEastAsia" w:hAnsiTheme="majorEastAsia" w:hint="eastAsia"/>
                <w:sz w:val="14"/>
                <w:szCs w:val="14"/>
              </w:rPr>
              <w:t>、</w:t>
            </w:r>
            <w:r w:rsidR="00596294">
              <w:rPr>
                <w:rFonts w:asciiTheme="majorEastAsia" w:eastAsiaTheme="majorEastAsia" w:hAnsiTheme="majorEastAsia" w:hint="eastAsia"/>
                <w:sz w:val="14"/>
                <w:szCs w:val="14"/>
              </w:rPr>
              <w:t>日光の有無に着目し</w:t>
            </w:r>
            <w:r w:rsidR="00477D54">
              <w:rPr>
                <w:rFonts w:asciiTheme="majorEastAsia" w:eastAsiaTheme="majorEastAsia" w:hAnsiTheme="majorEastAsia" w:hint="eastAsia"/>
                <w:sz w:val="14"/>
                <w:szCs w:val="14"/>
              </w:rPr>
              <w:t>て</w:t>
            </w:r>
            <w:r w:rsidR="00B14E62">
              <w:rPr>
                <w:rFonts w:asciiTheme="majorEastAsia" w:eastAsiaTheme="majorEastAsia" w:hAnsiTheme="majorEastAsia" w:hint="eastAsia"/>
                <w:sz w:val="14"/>
                <w:szCs w:val="14"/>
              </w:rPr>
              <w:t>、</w:t>
            </w:r>
            <w:r w:rsidRPr="002E6607">
              <w:rPr>
                <w:rFonts w:asciiTheme="majorEastAsia" w:eastAsiaTheme="majorEastAsia" w:hAnsiTheme="majorEastAsia" w:hint="eastAsia"/>
                <w:sz w:val="14"/>
                <w:szCs w:val="14"/>
              </w:rPr>
              <w:t>それを基に</w:t>
            </w:r>
            <w:r w:rsidR="00B14E62">
              <w:rPr>
                <w:rFonts w:asciiTheme="majorEastAsia" w:eastAsiaTheme="majorEastAsia" w:hAnsiTheme="majorEastAsia" w:hint="eastAsia"/>
                <w:sz w:val="14"/>
                <w:szCs w:val="14"/>
              </w:rPr>
              <w:t>、</w:t>
            </w:r>
            <w:r w:rsidRPr="002E6607">
              <w:rPr>
                <w:rFonts w:asciiTheme="majorEastAsia" w:eastAsiaTheme="majorEastAsia" w:hAnsiTheme="majorEastAsia" w:hint="eastAsia"/>
                <w:sz w:val="14"/>
                <w:szCs w:val="14"/>
              </w:rPr>
              <w:t>予想することができるように</w:t>
            </w:r>
            <w:r w:rsidR="00B14E62">
              <w:rPr>
                <w:rFonts w:asciiTheme="majorEastAsia" w:eastAsiaTheme="majorEastAsia" w:hAnsiTheme="majorEastAsia" w:hint="eastAsia"/>
                <w:sz w:val="14"/>
                <w:szCs w:val="14"/>
              </w:rPr>
              <w:t>、</w:t>
            </w:r>
            <w:r w:rsidRPr="002E6607">
              <w:rPr>
                <w:rFonts w:asciiTheme="majorEastAsia" w:eastAsiaTheme="majorEastAsia" w:hAnsiTheme="majorEastAsia" w:hint="eastAsia"/>
                <w:sz w:val="14"/>
                <w:szCs w:val="14"/>
              </w:rPr>
              <w:t>助言・援助する。</w:t>
            </w:r>
          </w:p>
        </w:tc>
        <w:tc>
          <w:tcPr>
            <w:tcW w:w="120" w:type="dxa"/>
            <w:tcBorders>
              <w:top w:val="nil"/>
              <w:left w:val="nil"/>
            </w:tcBorders>
            <w:shd w:val="clear" w:color="auto" w:fill="auto"/>
          </w:tcPr>
          <w:p w14:paraId="3474077E" w14:textId="77777777" w:rsidR="0015304F" w:rsidRDefault="0015304F" w:rsidP="00491556"/>
        </w:tc>
      </w:tr>
      <w:tr w:rsidR="00A82F50" w14:paraId="1D4811DD" w14:textId="77777777" w:rsidTr="00DC5CCC">
        <w:trPr>
          <w:cantSplit/>
          <w:trHeight w:val="624"/>
        </w:trPr>
        <w:tc>
          <w:tcPr>
            <w:tcW w:w="104" w:type="dxa"/>
            <w:vMerge/>
            <w:tcBorders>
              <w:right w:val="nil"/>
            </w:tcBorders>
          </w:tcPr>
          <w:p w14:paraId="29E219A0" w14:textId="77777777" w:rsidR="00A82F50" w:rsidRPr="009D4699" w:rsidRDefault="00A82F50" w:rsidP="00491556">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14:paraId="3023EBF5" w14:textId="7879BCD0" w:rsidR="00A82F50" w:rsidRPr="009B7F40" w:rsidRDefault="00A82F50" w:rsidP="009B7F40">
            <w:pPr>
              <w:snapToGrid w:val="0"/>
              <w:spacing w:line="200" w:lineRule="exact"/>
              <w:ind w:left="140" w:hangingChars="100" w:hanging="140"/>
              <w:rPr>
                <w:rFonts w:asciiTheme="majorEastAsia" w:eastAsiaTheme="majorEastAsia" w:hAnsiTheme="majorEastAsia"/>
                <w:sz w:val="14"/>
                <w:szCs w:val="14"/>
              </w:rPr>
            </w:pPr>
            <w:r w:rsidRPr="009B7F40">
              <w:rPr>
                <w:rFonts w:asciiTheme="majorEastAsia" w:eastAsiaTheme="majorEastAsia" w:hAnsiTheme="majorEastAsia" w:hint="eastAsia"/>
                <w:sz w:val="14"/>
                <w:szCs w:val="14"/>
              </w:rPr>
              <w:t>・晴れの日や曇りの日、雨の日の１日の気温の変化について調べる。</w:t>
            </w:r>
            <w:r w:rsidR="005B549E">
              <w:rPr>
                <w:rFonts w:asciiTheme="majorEastAsia" w:eastAsiaTheme="majorEastAsia" w:hAnsiTheme="majorEastAsia" w:hint="eastAsia"/>
                <w:sz w:val="14"/>
                <w:szCs w:val="14"/>
              </w:rPr>
              <w:t xml:space="preserve"> </w:t>
            </w:r>
            <w:r w:rsidR="005B549E">
              <w:rPr>
                <w:rFonts w:asciiTheme="majorEastAsia" w:eastAsiaTheme="majorEastAsia" w:hAnsiTheme="majorEastAsia"/>
                <w:sz w:val="14"/>
                <w:szCs w:val="14"/>
              </w:rPr>
              <w:t xml:space="preserve">               </w:t>
            </w:r>
            <w:r w:rsidRPr="009E1AEB">
              <w:rPr>
                <w:rFonts w:asciiTheme="majorEastAsia" w:eastAsiaTheme="majorEastAsia" w:hAnsiTheme="majorEastAsia"/>
                <w:b/>
                <w:sz w:val="14"/>
                <w:szCs w:val="14"/>
              </w:rPr>
              <w:t>(</w:t>
            </w:r>
            <w:r w:rsidRPr="009E1AEB">
              <w:rPr>
                <w:rFonts w:asciiTheme="majorEastAsia" w:eastAsiaTheme="majorEastAsia" w:hAnsiTheme="majorEastAsia" w:hint="eastAsia"/>
                <w:b/>
                <w:sz w:val="14"/>
                <w:szCs w:val="14"/>
              </w:rPr>
              <w:t>観察</w:t>
            </w:r>
            <w:r w:rsidR="009E1AEB" w:rsidRPr="009E1AEB">
              <w:rPr>
                <w:rFonts w:asciiTheme="majorEastAsia" w:eastAsiaTheme="majorEastAsia" w:hAnsiTheme="majorEastAsia" w:hint="eastAsia"/>
                <w:b/>
                <w:sz w:val="14"/>
                <w:szCs w:val="14"/>
              </w:rPr>
              <w:t>１</w:t>
            </w:r>
            <w:r w:rsidRPr="009E1AEB">
              <w:rPr>
                <w:rFonts w:asciiTheme="majorEastAsia" w:eastAsiaTheme="majorEastAsia" w:hAnsiTheme="majorEastAsia"/>
                <w:b/>
                <w:sz w:val="14"/>
                <w:szCs w:val="14"/>
              </w:rPr>
              <w:t>)</w:t>
            </w:r>
          </w:p>
          <w:p w14:paraId="5F86DAF6" w14:textId="131EFB0F" w:rsidR="00A82F50" w:rsidRPr="003E4274" w:rsidRDefault="00A82F50" w:rsidP="009B7F40">
            <w:pPr>
              <w:snapToGrid w:val="0"/>
              <w:spacing w:line="200" w:lineRule="exact"/>
              <w:ind w:left="140" w:hangingChars="100" w:hanging="140"/>
              <w:rPr>
                <w:rFonts w:asciiTheme="majorEastAsia" w:eastAsiaTheme="majorEastAsia" w:hAnsiTheme="majorEastAsia"/>
                <w:sz w:val="14"/>
                <w:szCs w:val="14"/>
              </w:rPr>
            </w:pPr>
            <w:r w:rsidRPr="009B7F40">
              <w:rPr>
                <w:rFonts w:asciiTheme="majorEastAsia" w:eastAsiaTheme="majorEastAsia" w:hAnsiTheme="majorEastAsia" w:hint="eastAsia"/>
                <w:sz w:val="14"/>
                <w:szCs w:val="14"/>
              </w:rPr>
              <w:t>・折れ線グラフのかき方を知り</w:t>
            </w:r>
            <w:r w:rsidR="00B14E62">
              <w:rPr>
                <w:rFonts w:asciiTheme="majorEastAsia" w:eastAsiaTheme="majorEastAsia" w:hAnsiTheme="majorEastAsia" w:hint="eastAsia"/>
                <w:sz w:val="14"/>
                <w:szCs w:val="14"/>
              </w:rPr>
              <w:t>、</w:t>
            </w:r>
            <w:r w:rsidRPr="009B7F40">
              <w:rPr>
                <w:rFonts w:asciiTheme="majorEastAsia" w:eastAsiaTheme="majorEastAsia" w:hAnsiTheme="majorEastAsia" w:hint="eastAsia"/>
                <w:sz w:val="14"/>
                <w:szCs w:val="14"/>
              </w:rPr>
              <w:t>晴れの日や曇りの日、雨の日の観察結果をグラフにまとめる。</w:t>
            </w:r>
          </w:p>
        </w:tc>
        <w:tc>
          <w:tcPr>
            <w:tcW w:w="283" w:type="dxa"/>
            <w:vMerge w:val="restart"/>
            <w:tcBorders>
              <w:top w:val="single" w:sz="4" w:space="0" w:color="auto"/>
            </w:tcBorders>
            <w:vAlign w:val="center"/>
          </w:tcPr>
          <w:p w14:paraId="538AEDDA" w14:textId="7843774B" w:rsidR="00A82F50" w:rsidRDefault="00A82F50" w:rsidP="00491556">
            <w:pPr>
              <w:snapToGrid w:val="0"/>
              <w:spacing w:line="200" w:lineRule="exact"/>
              <w:jc w:val="center"/>
              <w:rPr>
                <w:rFonts w:asciiTheme="majorEastAsia" w:eastAsiaTheme="majorEastAsia" w:hAnsiTheme="majorEastAsia"/>
                <w:sz w:val="14"/>
                <w:szCs w:val="14"/>
              </w:rPr>
            </w:pPr>
            <w:r w:rsidRPr="009B7F40">
              <w:rPr>
                <w:rFonts w:asciiTheme="majorEastAsia" w:eastAsiaTheme="majorEastAsia" w:hAnsiTheme="majorEastAsia"/>
                <w:sz w:val="14"/>
                <w:szCs w:val="14"/>
              </w:rPr>
              <w:t>2</w:t>
            </w:r>
          </w:p>
        </w:tc>
        <w:tc>
          <w:tcPr>
            <w:tcW w:w="283" w:type="dxa"/>
            <w:vMerge w:val="restart"/>
            <w:tcBorders>
              <w:top w:val="single" w:sz="4" w:space="0" w:color="auto"/>
            </w:tcBorders>
            <w:textDirection w:val="tbRlV"/>
            <w:vAlign w:val="center"/>
          </w:tcPr>
          <w:p w14:paraId="13D39FE9" w14:textId="515E42DF" w:rsidR="00A82F50" w:rsidRDefault="00A82F50" w:rsidP="00491556">
            <w:pPr>
              <w:snapToGrid w:val="0"/>
              <w:spacing w:line="200" w:lineRule="exact"/>
              <w:ind w:left="113" w:right="113"/>
              <w:jc w:val="center"/>
              <w:rPr>
                <w:rFonts w:asciiTheme="majorEastAsia" w:eastAsiaTheme="majorEastAsia" w:hAnsiTheme="majorEastAsia"/>
                <w:sz w:val="14"/>
                <w:szCs w:val="14"/>
              </w:rPr>
            </w:pPr>
            <w:r w:rsidRPr="009B7F40">
              <w:rPr>
                <w:rFonts w:asciiTheme="majorEastAsia" w:eastAsiaTheme="majorEastAsia" w:hAnsiTheme="majorEastAsia"/>
                <w:sz w:val="14"/>
                <w:szCs w:val="14"/>
                <w:eastAsianLayout w:id="2094758656" w:vert="1" w:vertCompress="1"/>
              </w:rPr>
              <w:t>33</w:t>
            </w:r>
            <w:r w:rsidRPr="00553402">
              <w:rPr>
                <w:rFonts w:asciiTheme="majorEastAsia" w:eastAsiaTheme="majorEastAsia" w:hAnsiTheme="majorEastAsia" w:hint="eastAsia"/>
                <w:sz w:val="14"/>
                <w:szCs w:val="14"/>
              </w:rPr>
              <w:t>～</w:t>
            </w:r>
            <w:r w:rsidRPr="009B7F40">
              <w:rPr>
                <w:rFonts w:asciiTheme="majorEastAsia" w:eastAsiaTheme="majorEastAsia" w:hAnsiTheme="majorEastAsia"/>
                <w:sz w:val="14"/>
                <w:szCs w:val="14"/>
                <w:eastAsianLayout w:id="2094759936" w:vert="1" w:vertCompress="1"/>
              </w:rPr>
              <w:t>34</w:t>
            </w:r>
          </w:p>
        </w:tc>
        <w:tc>
          <w:tcPr>
            <w:tcW w:w="283" w:type="dxa"/>
            <w:tcBorders>
              <w:top w:val="single" w:sz="4" w:space="0" w:color="auto"/>
              <w:bottom w:val="single" w:sz="4" w:space="0" w:color="auto"/>
            </w:tcBorders>
            <w:vAlign w:val="center"/>
          </w:tcPr>
          <w:p w14:paraId="38AA6DB6" w14:textId="66B93F23" w:rsidR="00A82F50" w:rsidRDefault="00A82F50" w:rsidP="00491556">
            <w:pPr>
              <w:snapToGrid w:val="0"/>
              <w:spacing w:line="200" w:lineRule="exact"/>
              <w:jc w:val="center"/>
              <w:rPr>
                <w:rFonts w:asciiTheme="majorEastAsia" w:eastAsiaTheme="majorEastAsia" w:hAnsiTheme="majorEastAsia"/>
                <w:b/>
                <w:sz w:val="14"/>
                <w:szCs w:val="14"/>
              </w:rPr>
            </w:pPr>
            <w:r w:rsidRPr="009B7F40">
              <w:rPr>
                <w:rFonts w:asciiTheme="majorEastAsia" w:eastAsiaTheme="majorEastAsia" w:hAnsiTheme="majorEastAsia" w:hint="eastAsia"/>
                <w:b/>
                <w:sz w:val="14"/>
                <w:szCs w:val="14"/>
              </w:rPr>
              <w:t>知</w:t>
            </w:r>
          </w:p>
        </w:tc>
        <w:tc>
          <w:tcPr>
            <w:tcW w:w="283" w:type="dxa"/>
            <w:tcBorders>
              <w:top w:val="single" w:sz="4" w:space="0" w:color="auto"/>
              <w:bottom w:val="single" w:sz="4" w:space="0" w:color="auto"/>
            </w:tcBorders>
            <w:vAlign w:val="center"/>
          </w:tcPr>
          <w:p w14:paraId="7D3F9E34" w14:textId="77777777" w:rsidR="00A82F50" w:rsidRPr="0082008D" w:rsidRDefault="00A82F50" w:rsidP="0049155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single" w:sz="4" w:space="0" w:color="auto"/>
              <w:right w:val="nil"/>
            </w:tcBorders>
            <w:tcMar>
              <w:top w:w="57" w:type="dxa"/>
              <w:left w:w="142" w:type="dxa"/>
              <w:bottom w:w="57" w:type="dxa"/>
              <w:right w:w="142" w:type="dxa"/>
            </w:tcMar>
          </w:tcPr>
          <w:p w14:paraId="0CA52ED9" w14:textId="41B1E709" w:rsidR="00A82F50" w:rsidRPr="007E5DE7" w:rsidRDefault="00A82F50" w:rsidP="009A6ED9">
            <w:pPr>
              <w:tabs>
                <w:tab w:val="left" w:pos="2262"/>
              </w:tabs>
              <w:topLinePunct/>
              <w:snapToGrid w:val="0"/>
              <w:spacing w:line="200" w:lineRule="exact"/>
              <w:rPr>
                <w:rFonts w:asciiTheme="majorEastAsia" w:eastAsiaTheme="majorEastAsia" w:hAnsiTheme="majorEastAsia"/>
                <w:sz w:val="14"/>
                <w:szCs w:val="14"/>
              </w:rPr>
            </w:pPr>
            <w:r w:rsidRPr="009B7F40">
              <w:rPr>
                <w:rFonts w:asciiTheme="majorEastAsia" w:eastAsiaTheme="majorEastAsia" w:hAnsiTheme="majorEastAsia" w:hint="eastAsia"/>
                <w:b/>
                <w:sz w:val="14"/>
                <w:szCs w:val="14"/>
              </w:rPr>
              <w:t>【知②】晴れの日や曇りの日、雨の日の</w:t>
            </w:r>
            <w:r w:rsidR="001E6294" w:rsidRPr="001E6294">
              <w:rPr>
                <w:rFonts w:asciiTheme="majorEastAsia" w:eastAsiaTheme="majorEastAsia" w:hAnsiTheme="majorEastAsia" w:hint="eastAsia"/>
                <w:b/>
                <w:sz w:val="14"/>
                <w:szCs w:val="14"/>
              </w:rPr>
              <w:t>１日</w:t>
            </w:r>
            <w:r w:rsidRPr="009B7F40">
              <w:rPr>
                <w:rFonts w:asciiTheme="majorEastAsia" w:eastAsiaTheme="majorEastAsia" w:hAnsiTheme="majorEastAsia" w:hint="eastAsia"/>
                <w:b/>
                <w:sz w:val="14"/>
                <w:szCs w:val="14"/>
              </w:rPr>
              <w:t>の気温の変化について</w:t>
            </w:r>
            <w:r w:rsidR="00B14E62">
              <w:rPr>
                <w:rFonts w:asciiTheme="majorEastAsia" w:eastAsiaTheme="majorEastAsia" w:hAnsiTheme="majorEastAsia" w:hint="eastAsia"/>
                <w:b/>
                <w:sz w:val="14"/>
                <w:szCs w:val="14"/>
              </w:rPr>
              <w:t>、</w:t>
            </w:r>
            <w:r w:rsidRPr="009B7F40">
              <w:rPr>
                <w:rFonts w:asciiTheme="majorEastAsia" w:eastAsiaTheme="majorEastAsia" w:hAnsiTheme="majorEastAsia" w:hint="eastAsia"/>
                <w:b/>
                <w:sz w:val="14"/>
                <w:szCs w:val="14"/>
              </w:rPr>
              <w:t>温度計を正しく扱うとともに</w:t>
            </w:r>
            <w:r w:rsidR="00B14E62">
              <w:rPr>
                <w:rFonts w:asciiTheme="majorEastAsia" w:eastAsiaTheme="majorEastAsia" w:hAnsiTheme="majorEastAsia" w:hint="eastAsia"/>
                <w:b/>
                <w:sz w:val="14"/>
                <w:szCs w:val="14"/>
              </w:rPr>
              <w:t>、</w:t>
            </w:r>
            <w:r w:rsidRPr="009B7F40">
              <w:rPr>
                <w:rFonts w:asciiTheme="majorEastAsia" w:eastAsiaTheme="majorEastAsia" w:hAnsiTheme="majorEastAsia" w:hint="eastAsia"/>
                <w:b/>
                <w:sz w:val="14"/>
                <w:szCs w:val="14"/>
              </w:rPr>
              <w:t>調べる場所や時間に注意しながら調べ</w:t>
            </w:r>
            <w:r w:rsidR="00B14E62">
              <w:rPr>
                <w:rFonts w:asciiTheme="majorEastAsia" w:eastAsiaTheme="majorEastAsia" w:hAnsiTheme="majorEastAsia" w:hint="eastAsia"/>
                <w:b/>
                <w:sz w:val="14"/>
                <w:szCs w:val="14"/>
              </w:rPr>
              <w:t>、</w:t>
            </w:r>
            <w:r w:rsidRPr="009B7F40">
              <w:rPr>
                <w:rFonts w:asciiTheme="majorEastAsia" w:eastAsiaTheme="majorEastAsia" w:hAnsiTheme="majorEastAsia" w:hint="eastAsia"/>
                <w:b/>
                <w:sz w:val="14"/>
                <w:szCs w:val="14"/>
              </w:rPr>
              <w:t>得られた結果を分かりやすく記録しているかを評価する。</w:t>
            </w:r>
            <w:r w:rsidR="009A6ED9">
              <w:rPr>
                <w:rFonts w:asciiTheme="majorEastAsia" w:eastAsiaTheme="majorEastAsia" w:hAnsiTheme="majorEastAsia" w:hint="eastAsia"/>
                <w:b/>
                <w:sz w:val="14"/>
                <w:szCs w:val="14"/>
              </w:rPr>
              <w:t xml:space="preserve"> </w:t>
            </w:r>
            <w:r w:rsidR="00556F5C">
              <w:rPr>
                <w:rFonts w:asciiTheme="majorEastAsia" w:eastAsiaTheme="majorEastAsia" w:hAnsiTheme="majorEastAsia"/>
                <w:b/>
                <w:sz w:val="14"/>
                <w:szCs w:val="14"/>
              </w:rPr>
              <w:t xml:space="preserve">              </w:t>
            </w:r>
            <w:r w:rsidR="009A6ED9">
              <w:rPr>
                <w:rFonts w:asciiTheme="majorEastAsia" w:eastAsiaTheme="majorEastAsia" w:hAnsiTheme="majorEastAsia"/>
                <w:b/>
                <w:sz w:val="14"/>
                <w:szCs w:val="14"/>
              </w:rPr>
              <w:t xml:space="preserve"> </w:t>
            </w:r>
            <w:r w:rsidRPr="009B7F40">
              <w:rPr>
                <w:rFonts w:asciiTheme="majorEastAsia" w:eastAsiaTheme="majorEastAsia" w:hAnsiTheme="majorEastAsia" w:hint="eastAsia"/>
                <w:b/>
                <w:sz w:val="14"/>
                <w:szCs w:val="14"/>
              </w:rPr>
              <w:t>【行動観察・記録分析】</w:t>
            </w:r>
          </w:p>
        </w:tc>
        <w:tc>
          <w:tcPr>
            <w:tcW w:w="652" w:type="dxa"/>
            <w:tcBorders>
              <w:top w:val="single" w:sz="4" w:space="0" w:color="auto"/>
              <w:left w:val="nil"/>
              <w:bottom w:val="single" w:sz="4" w:space="0" w:color="auto"/>
            </w:tcBorders>
            <w:tcMar>
              <w:top w:w="57" w:type="dxa"/>
              <w:left w:w="142" w:type="dxa"/>
              <w:bottom w:w="57" w:type="dxa"/>
              <w:right w:w="142" w:type="dxa"/>
            </w:tcMar>
          </w:tcPr>
          <w:p w14:paraId="3802FB59" w14:textId="77777777" w:rsidR="00A82F50" w:rsidRPr="0082008D" w:rsidRDefault="00A82F50" w:rsidP="00491556">
            <w:pPr>
              <w:snapToGrid w:val="0"/>
              <w:spacing w:line="200" w:lineRule="exact"/>
              <w:rPr>
                <w:rFonts w:asciiTheme="majorEastAsia" w:eastAsiaTheme="majorEastAsia" w:hAnsiTheme="majorEastAsia"/>
                <w:sz w:val="14"/>
                <w:szCs w:val="14"/>
              </w:rPr>
            </w:pPr>
          </w:p>
        </w:tc>
        <w:tc>
          <w:tcPr>
            <w:tcW w:w="652" w:type="dxa"/>
            <w:tcBorders>
              <w:top w:val="single" w:sz="4" w:space="0" w:color="auto"/>
              <w:bottom w:val="single" w:sz="4" w:space="0" w:color="auto"/>
              <w:right w:val="nil"/>
            </w:tcBorders>
            <w:tcMar>
              <w:top w:w="57" w:type="dxa"/>
              <w:left w:w="142" w:type="dxa"/>
              <w:bottom w:w="57" w:type="dxa"/>
              <w:right w:w="142" w:type="dxa"/>
            </w:tcMar>
          </w:tcPr>
          <w:p w14:paraId="657147DE" w14:textId="77777777" w:rsidR="00A82F50" w:rsidRPr="0082008D" w:rsidRDefault="00A82F50" w:rsidP="00491556">
            <w:pPr>
              <w:snapToGrid w:val="0"/>
              <w:spacing w:line="200" w:lineRule="exact"/>
              <w:rPr>
                <w:rFonts w:asciiTheme="majorEastAsia" w:eastAsiaTheme="majorEastAsia" w:hAnsiTheme="majorEastAsia"/>
                <w:sz w:val="14"/>
                <w:szCs w:val="14"/>
              </w:rPr>
            </w:pPr>
          </w:p>
        </w:tc>
        <w:tc>
          <w:tcPr>
            <w:tcW w:w="4344" w:type="dxa"/>
            <w:tcBorders>
              <w:top w:val="single" w:sz="4" w:space="0" w:color="auto"/>
              <w:left w:val="nil"/>
              <w:bottom w:val="single" w:sz="4" w:space="0" w:color="auto"/>
            </w:tcBorders>
            <w:tcMar>
              <w:top w:w="57" w:type="dxa"/>
              <w:left w:w="142" w:type="dxa"/>
              <w:bottom w:w="57" w:type="dxa"/>
              <w:right w:w="142" w:type="dxa"/>
            </w:tcMar>
          </w:tcPr>
          <w:p w14:paraId="45DEF4E0" w14:textId="38D3E985" w:rsidR="00A82F50" w:rsidRPr="00615541" w:rsidRDefault="00A82F50" w:rsidP="00491556">
            <w:pPr>
              <w:snapToGrid w:val="0"/>
              <w:spacing w:line="200" w:lineRule="exact"/>
              <w:rPr>
                <w:rFonts w:asciiTheme="majorEastAsia" w:eastAsiaTheme="majorEastAsia" w:hAnsiTheme="majorEastAsia"/>
                <w:sz w:val="14"/>
                <w:szCs w:val="14"/>
              </w:rPr>
            </w:pPr>
            <w:r w:rsidRPr="009B7F40">
              <w:rPr>
                <w:rFonts w:asciiTheme="majorEastAsia" w:eastAsiaTheme="majorEastAsia" w:hAnsiTheme="majorEastAsia" w:hint="eastAsia"/>
                <w:sz w:val="14"/>
                <w:szCs w:val="14"/>
              </w:rPr>
              <w:t>気温を測る際の操作の意味を理解し</w:t>
            </w:r>
            <w:r w:rsidR="00B14E62">
              <w:rPr>
                <w:rFonts w:asciiTheme="majorEastAsia" w:eastAsiaTheme="majorEastAsia" w:hAnsiTheme="majorEastAsia" w:hint="eastAsia"/>
                <w:sz w:val="14"/>
                <w:szCs w:val="14"/>
              </w:rPr>
              <w:t>、</w:t>
            </w:r>
            <w:r w:rsidRPr="009B7F40">
              <w:rPr>
                <w:rFonts w:asciiTheme="majorEastAsia" w:eastAsiaTheme="majorEastAsia" w:hAnsiTheme="majorEastAsia" w:hint="eastAsia"/>
                <w:sz w:val="14"/>
                <w:szCs w:val="14"/>
              </w:rPr>
              <w:t>調べる場所や時間に注意しながら</w:t>
            </w:r>
            <w:r w:rsidR="00B14E62">
              <w:rPr>
                <w:rFonts w:asciiTheme="majorEastAsia" w:eastAsiaTheme="majorEastAsia" w:hAnsiTheme="majorEastAsia" w:hint="eastAsia"/>
                <w:sz w:val="14"/>
                <w:szCs w:val="14"/>
              </w:rPr>
              <w:t>、</w:t>
            </w:r>
            <w:r w:rsidRPr="009B7F40">
              <w:rPr>
                <w:rFonts w:asciiTheme="majorEastAsia" w:eastAsiaTheme="majorEastAsia" w:hAnsiTheme="majorEastAsia" w:hint="eastAsia"/>
                <w:sz w:val="14"/>
                <w:szCs w:val="14"/>
              </w:rPr>
              <w:t>正しく気温を測るとともに</w:t>
            </w:r>
            <w:r w:rsidR="00B14E62">
              <w:rPr>
                <w:rFonts w:asciiTheme="majorEastAsia" w:eastAsiaTheme="majorEastAsia" w:hAnsiTheme="majorEastAsia" w:hint="eastAsia"/>
                <w:sz w:val="14"/>
                <w:szCs w:val="14"/>
              </w:rPr>
              <w:t>、</w:t>
            </w:r>
            <w:r w:rsidRPr="009B7F40">
              <w:rPr>
                <w:rFonts w:asciiTheme="majorEastAsia" w:eastAsiaTheme="majorEastAsia" w:hAnsiTheme="majorEastAsia" w:hint="eastAsia"/>
                <w:sz w:val="14"/>
                <w:szCs w:val="14"/>
              </w:rPr>
              <w:t>得られた結果を工夫して分かりやすく記録している。</w:t>
            </w:r>
          </w:p>
        </w:tc>
        <w:tc>
          <w:tcPr>
            <w:tcW w:w="4383" w:type="dxa"/>
            <w:tcBorders>
              <w:top w:val="single" w:sz="4" w:space="0" w:color="auto"/>
              <w:bottom w:val="single" w:sz="4" w:space="0" w:color="auto"/>
              <w:right w:val="nil"/>
            </w:tcBorders>
            <w:shd w:val="clear" w:color="auto" w:fill="auto"/>
            <w:tcMar>
              <w:top w:w="57" w:type="dxa"/>
              <w:left w:w="142" w:type="dxa"/>
              <w:bottom w:w="57" w:type="dxa"/>
              <w:right w:w="142" w:type="dxa"/>
            </w:tcMar>
          </w:tcPr>
          <w:p w14:paraId="15651E6D" w14:textId="7243ECE5" w:rsidR="00A82F50" w:rsidRPr="00D86E01" w:rsidRDefault="00A82F50" w:rsidP="00596294">
            <w:pPr>
              <w:spacing w:line="200" w:lineRule="exact"/>
              <w:rPr>
                <w:rFonts w:asciiTheme="majorEastAsia" w:eastAsiaTheme="majorEastAsia" w:hAnsiTheme="majorEastAsia"/>
                <w:sz w:val="14"/>
                <w:szCs w:val="14"/>
              </w:rPr>
            </w:pPr>
            <w:r w:rsidRPr="009B7F40">
              <w:rPr>
                <w:rFonts w:asciiTheme="majorEastAsia" w:eastAsiaTheme="majorEastAsia" w:hAnsiTheme="majorEastAsia" w:hint="eastAsia"/>
                <w:sz w:val="14"/>
                <w:szCs w:val="14"/>
              </w:rPr>
              <w:t>教科書 p.188 を基に</w:t>
            </w:r>
            <w:r w:rsidR="00B14E62">
              <w:rPr>
                <w:rFonts w:asciiTheme="majorEastAsia" w:eastAsiaTheme="majorEastAsia" w:hAnsiTheme="majorEastAsia" w:hint="eastAsia"/>
                <w:sz w:val="14"/>
                <w:szCs w:val="14"/>
              </w:rPr>
              <w:t>、</w:t>
            </w:r>
            <w:r w:rsidRPr="009B7F40">
              <w:rPr>
                <w:rFonts w:asciiTheme="majorEastAsia" w:eastAsiaTheme="majorEastAsia" w:hAnsiTheme="majorEastAsia" w:hint="eastAsia"/>
                <w:sz w:val="14"/>
                <w:szCs w:val="14"/>
              </w:rPr>
              <w:t>気温の測り方を再確認するとともに</w:t>
            </w:r>
            <w:r w:rsidR="00B14E62">
              <w:rPr>
                <w:rFonts w:asciiTheme="majorEastAsia" w:eastAsiaTheme="majorEastAsia" w:hAnsiTheme="majorEastAsia" w:hint="eastAsia"/>
                <w:sz w:val="14"/>
                <w:szCs w:val="14"/>
              </w:rPr>
              <w:t>、</w:t>
            </w:r>
            <w:r w:rsidR="00596294" w:rsidRPr="009B7F40">
              <w:rPr>
                <w:rFonts w:asciiTheme="majorEastAsia" w:eastAsiaTheme="majorEastAsia" w:hAnsiTheme="majorEastAsia" w:hint="eastAsia"/>
                <w:sz w:val="14"/>
                <w:szCs w:val="14"/>
              </w:rPr>
              <w:t xml:space="preserve">教科書 p.195 </w:t>
            </w:r>
            <w:r w:rsidR="00596294">
              <w:rPr>
                <w:rFonts w:asciiTheme="majorEastAsia" w:eastAsiaTheme="majorEastAsia" w:hAnsiTheme="majorEastAsia" w:hint="eastAsia"/>
                <w:sz w:val="14"/>
                <w:szCs w:val="14"/>
              </w:rPr>
              <w:t>を見</w:t>
            </w:r>
            <w:r w:rsidR="00596294" w:rsidRPr="009B7F40">
              <w:rPr>
                <w:rFonts w:asciiTheme="majorEastAsia" w:eastAsiaTheme="majorEastAsia" w:hAnsiTheme="majorEastAsia" w:hint="eastAsia"/>
                <w:sz w:val="14"/>
                <w:szCs w:val="14"/>
              </w:rPr>
              <w:t>て</w:t>
            </w:r>
            <w:r w:rsidR="00596294">
              <w:rPr>
                <w:rFonts w:asciiTheme="majorEastAsia" w:eastAsiaTheme="majorEastAsia" w:hAnsiTheme="majorEastAsia" w:hint="eastAsia"/>
                <w:sz w:val="14"/>
                <w:szCs w:val="14"/>
              </w:rPr>
              <w:t>算数科の学習を想起し</w:t>
            </w:r>
            <w:r w:rsidR="00B14E62">
              <w:rPr>
                <w:rFonts w:asciiTheme="majorEastAsia" w:eastAsiaTheme="majorEastAsia" w:hAnsiTheme="majorEastAsia" w:hint="eastAsia"/>
                <w:sz w:val="14"/>
                <w:szCs w:val="14"/>
              </w:rPr>
              <w:t>、</w:t>
            </w:r>
            <w:r w:rsidR="00596294">
              <w:rPr>
                <w:rFonts w:asciiTheme="majorEastAsia" w:eastAsiaTheme="majorEastAsia" w:hAnsiTheme="majorEastAsia" w:hint="eastAsia"/>
                <w:sz w:val="14"/>
                <w:szCs w:val="14"/>
              </w:rPr>
              <w:t>気温の変化を分かりやすく</w:t>
            </w:r>
            <w:r w:rsidRPr="009B7F40">
              <w:rPr>
                <w:rFonts w:asciiTheme="majorEastAsia" w:eastAsiaTheme="majorEastAsia" w:hAnsiTheme="majorEastAsia" w:hint="eastAsia"/>
                <w:sz w:val="14"/>
                <w:szCs w:val="14"/>
              </w:rPr>
              <w:t>記録することができるように</w:t>
            </w:r>
            <w:r w:rsidR="00B14E62">
              <w:rPr>
                <w:rFonts w:asciiTheme="majorEastAsia" w:eastAsiaTheme="majorEastAsia" w:hAnsiTheme="majorEastAsia" w:hint="eastAsia"/>
                <w:sz w:val="14"/>
                <w:szCs w:val="14"/>
              </w:rPr>
              <w:t>、</w:t>
            </w:r>
            <w:r w:rsidRPr="009B7F40">
              <w:rPr>
                <w:rFonts w:asciiTheme="majorEastAsia" w:eastAsiaTheme="majorEastAsia" w:hAnsiTheme="majorEastAsia" w:hint="eastAsia"/>
                <w:sz w:val="14"/>
                <w:szCs w:val="14"/>
              </w:rPr>
              <w:t>助言・援助する。</w:t>
            </w:r>
          </w:p>
        </w:tc>
        <w:tc>
          <w:tcPr>
            <w:tcW w:w="120" w:type="dxa"/>
            <w:tcBorders>
              <w:top w:val="nil"/>
              <w:left w:val="nil"/>
              <w:bottom w:val="nil"/>
            </w:tcBorders>
            <w:shd w:val="clear" w:color="auto" w:fill="auto"/>
          </w:tcPr>
          <w:p w14:paraId="634D0866" w14:textId="77777777" w:rsidR="00A82F50" w:rsidRDefault="00A82F50" w:rsidP="00491556"/>
        </w:tc>
      </w:tr>
      <w:tr w:rsidR="00A82F50" w14:paraId="2F22671C" w14:textId="77777777" w:rsidTr="00DC5CCC">
        <w:trPr>
          <w:cantSplit/>
          <w:trHeight w:val="624"/>
        </w:trPr>
        <w:tc>
          <w:tcPr>
            <w:tcW w:w="104" w:type="dxa"/>
            <w:vMerge/>
            <w:tcBorders>
              <w:right w:val="nil"/>
            </w:tcBorders>
          </w:tcPr>
          <w:p w14:paraId="24EF1E74" w14:textId="77777777" w:rsidR="00A82F50" w:rsidRPr="009D4699" w:rsidRDefault="00A82F50" w:rsidP="00491556">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single" w:sz="4" w:space="0" w:color="auto"/>
            </w:tcBorders>
            <w:tcMar>
              <w:top w:w="57" w:type="dxa"/>
              <w:left w:w="255" w:type="dxa"/>
              <w:bottom w:w="57" w:type="dxa"/>
              <w:right w:w="142" w:type="dxa"/>
            </w:tcMar>
          </w:tcPr>
          <w:p w14:paraId="0470176B" w14:textId="77777777" w:rsidR="00A82F50" w:rsidRPr="00C0056F" w:rsidRDefault="00A82F50" w:rsidP="00491556">
            <w:pPr>
              <w:snapToGrid w:val="0"/>
              <w:spacing w:line="200" w:lineRule="exact"/>
              <w:ind w:left="140" w:hangingChars="100" w:hanging="140"/>
              <w:rPr>
                <w:rFonts w:asciiTheme="majorEastAsia" w:eastAsiaTheme="majorEastAsia" w:hAnsiTheme="majorEastAsia"/>
                <w:sz w:val="14"/>
                <w:szCs w:val="14"/>
              </w:rPr>
            </w:pPr>
          </w:p>
        </w:tc>
        <w:tc>
          <w:tcPr>
            <w:tcW w:w="283" w:type="dxa"/>
            <w:vMerge/>
            <w:tcBorders>
              <w:bottom w:val="single" w:sz="4" w:space="0" w:color="auto"/>
            </w:tcBorders>
            <w:vAlign w:val="center"/>
          </w:tcPr>
          <w:p w14:paraId="5B3F1E17" w14:textId="77777777" w:rsidR="00A82F50" w:rsidRDefault="00A82F50" w:rsidP="00491556">
            <w:pPr>
              <w:snapToGrid w:val="0"/>
              <w:spacing w:line="200" w:lineRule="exact"/>
              <w:jc w:val="center"/>
              <w:rPr>
                <w:rFonts w:asciiTheme="majorEastAsia" w:eastAsiaTheme="majorEastAsia" w:hAnsiTheme="majorEastAsia"/>
                <w:sz w:val="14"/>
                <w:szCs w:val="14"/>
              </w:rPr>
            </w:pPr>
          </w:p>
        </w:tc>
        <w:tc>
          <w:tcPr>
            <w:tcW w:w="283" w:type="dxa"/>
            <w:vMerge/>
            <w:tcBorders>
              <w:bottom w:val="single" w:sz="4" w:space="0" w:color="auto"/>
            </w:tcBorders>
            <w:textDirection w:val="tbRlV"/>
            <w:vAlign w:val="center"/>
          </w:tcPr>
          <w:p w14:paraId="1F72375E" w14:textId="77777777" w:rsidR="00A82F50" w:rsidRDefault="00A82F50" w:rsidP="00491556">
            <w:pPr>
              <w:snapToGrid w:val="0"/>
              <w:spacing w:line="200" w:lineRule="exact"/>
              <w:ind w:left="113" w:right="113"/>
              <w:jc w:val="center"/>
              <w:rPr>
                <w:rFonts w:asciiTheme="majorEastAsia" w:eastAsiaTheme="majorEastAsia" w:hAnsiTheme="majorEastAsia"/>
                <w:sz w:val="14"/>
                <w:szCs w:val="14"/>
              </w:rPr>
            </w:pPr>
          </w:p>
        </w:tc>
        <w:tc>
          <w:tcPr>
            <w:tcW w:w="283" w:type="dxa"/>
            <w:tcBorders>
              <w:top w:val="single" w:sz="4" w:space="0" w:color="auto"/>
              <w:bottom w:val="single" w:sz="4" w:space="0" w:color="auto"/>
            </w:tcBorders>
            <w:vAlign w:val="center"/>
          </w:tcPr>
          <w:p w14:paraId="7BC2D0E9" w14:textId="1120F5F7" w:rsidR="00A82F50" w:rsidRDefault="00A82F50" w:rsidP="00491556">
            <w:pPr>
              <w:snapToGrid w:val="0"/>
              <w:spacing w:line="200" w:lineRule="exact"/>
              <w:jc w:val="center"/>
              <w:rPr>
                <w:rFonts w:asciiTheme="majorEastAsia" w:eastAsiaTheme="majorEastAsia" w:hAnsiTheme="majorEastAsia"/>
                <w:b/>
                <w:sz w:val="14"/>
                <w:szCs w:val="14"/>
              </w:rPr>
            </w:pPr>
            <w:r w:rsidRPr="009B7F40">
              <w:rPr>
                <w:rFonts w:asciiTheme="majorEastAsia" w:eastAsiaTheme="majorEastAsia" w:hAnsiTheme="majorEastAsia" w:hint="eastAsia"/>
                <w:b/>
                <w:sz w:val="14"/>
                <w:szCs w:val="14"/>
              </w:rPr>
              <w:t>態</w:t>
            </w:r>
          </w:p>
        </w:tc>
        <w:tc>
          <w:tcPr>
            <w:tcW w:w="283" w:type="dxa"/>
            <w:tcBorders>
              <w:top w:val="single" w:sz="4" w:space="0" w:color="auto"/>
              <w:bottom w:val="single" w:sz="4" w:space="0" w:color="auto"/>
            </w:tcBorders>
            <w:vAlign w:val="center"/>
          </w:tcPr>
          <w:p w14:paraId="7BD56A96" w14:textId="4F8CCD01" w:rsidR="00A82F50" w:rsidRDefault="00A82F50" w:rsidP="00491556">
            <w:pPr>
              <w:snapToGrid w:val="0"/>
              <w:spacing w:line="200" w:lineRule="exact"/>
              <w:jc w:val="center"/>
              <w:rPr>
                <w:rFonts w:asciiTheme="majorEastAsia" w:eastAsiaTheme="majorEastAsia" w:hAnsiTheme="majorEastAsia"/>
                <w:sz w:val="14"/>
                <w:szCs w:val="14"/>
              </w:rPr>
            </w:pPr>
            <w:r w:rsidRPr="009B7F40">
              <w:rPr>
                <w:rFonts w:asciiTheme="majorEastAsia" w:eastAsiaTheme="majorEastAsia" w:hAnsiTheme="majorEastAsia" w:hint="eastAsia"/>
                <w:sz w:val="14"/>
                <w:szCs w:val="14"/>
              </w:rPr>
              <w:t>◎</w:t>
            </w:r>
          </w:p>
        </w:tc>
        <w:tc>
          <w:tcPr>
            <w:tcW w:w="4056" w:type="dxa"/>
            <w:tcBorders>
              <w:top w:val="single" w:sz="4" w:space="0" w:color="auto"/>
              <w:bottom w:val="single" w:sz="4" w:space="0" w:color="auto"/>
              <w:right w:val="nil"/>
            </w:tcBorders>
            <w:tcMar>
              <w:top w:w="57" w:type="dxa"/>
              <w:left w:w="142" w:type="dxa"/>
              <w:bottom w:w="57" w:type="dxa"/>
              <w:right w:w="142" w:type="dxa"/>
            </w:tcMar>
          </w:tcPr>
          <w:p w14:paraId="4566E4B8" w14:textId="216F1C46" w:rsidR="00A82F50" w:rsidRDefault="00A82F50" w:rsidP="009A6ED9">
            <w:pPr>
              <w:tabs>
                <w:tab w:val="left" w:pos="2262"/>
              </w:tabs>
              <w:topLinePunct/>
              <w:snapToGrid w:val="0"/>
              <w:spacing w:line="200" w:lineRule="exact"/>
              <w:rPr>
                <w:rFonts w:asciiTheme="majorEastAsia" w:eastAsiaTheme="majorEastAsia" w:hAnsiTheme="majorEastAsia"/>
                <w:b/>
                <w:sz w:val="14"/>
                <w:szCs w:val="14"/>
              </w:rPr>
            </w:pPr>
            <w:r w:rsidRPr="009B7F40">
              <w:rPr>
                <w:rFonts w:asciiTheme="majorEastAsia" w:eastAsiaTheme="majorEastAsia" w:hAnsiTheme="majorEastAsia" w:hint="eastAsia"/>
                <w:b/>
                <w:sz w:val="14"/>
                <w:szCs w:val="14"/>
              </w:rPr>
              <w:t>【態①】</w:t>
            </w:r>
            <w:r w:rsidR="001E6294" w:rsidRPr="001E6294">
              <w:rPr>
                <w:rFonts w:asciiTheme="majorEastAsia" w:eastAsiaTheme="majorEastAsia" w:hAnsiTheme="majorEastAsia" w:hint="eastAsia"/>
                <w:b/>
                <w:sz w:val="14"/>
                <w:szCs w:val="14"/>
              </w:rPr>
              <w:t>晴れの日や曇りの日、雨の日の１日の気温の変化を調べる活動に進んで取り組み</w:t>
            </w:r>
            <w:r w:rsidR="00B14E62">
              <w:rPr>
                <w:rFonts w:asciiTheme="majorEastAsia" w:eastAsiaTheme="majorEastAsia" w:hAnsiTheme="majorEastAsia" w:hint="eastAsia"/>
                <w:b/>
                <w:sz w:val="14"/>
                <w:szCs w:val="14"/>
              </w:rPr>
              <w:t>、</w:t>
            </w:r>
            <w:r w:rsidRPr="009B7F40">
              <w:rPr>
                <w:rFonts w:asciiTheme="majorEastAsia" w:eastAsiaTheme="majorEastAsia" w:hAnsiTheme="majorEastAsia" w:hint="eastAsia"/>
                <w:b/>
                <w:sz w:val="14"/>
                <w:szCs w:val="14"/>
              </w:rPr>
              <w:t>他者と関わりながら問題解決しようとしているかを評価する。</w:t>
            </w:r>
            <w:r w:rsidR="009A6ED9">
              <w:rPr>
                <w:rFonts w:asciiTheme="majorEastAsia" w:eastAsiaTheme="majorEastAsia" w:hAnsiTheme="majorEastAsia" w:hint="eastAsia"/>
                <w:b/>
                <w:sz w:val="14"/>
                <w:szCs w:val="14"/>
              </w:rPr>
              <w:t xml:space="preserve"> </w:t>
            </w:r>
            <w:r w:rsidR="001E6294">
              <w:rPr>
                <w:rFonts w:asciiTheme="majorEastAsia" w:eastAsiaTheme="majorEastAsia" w:hAnsiTheme="majorEastAsia"/>
                <w:b/>
                <w:sz w:val="14"/>
                <w:szCs w:val="14"/>
              </w:rPr>
              <w:t xml:space="preserve">  </w:t>
            </w:r>
            <w:r w:rsidRPr="009B7F40">
              <w:rPr>
                <w:rFonts w:asciiTheme="majorEastAsia" w:eastAsiaTheme="majorEastAsia" w:hAnsiTheme="majorEastAsia" w:hint="eastAsia"/>
                <w:b/>
                <w:sz w:val="14"/>
                <w:szCs w:val="14"/>
              </w:rPr>
              <w:t>【発言分析・行動観察】</w:t>
            </w:r>
          </w:p>
        </w:tc>
        <w:tc>
          <w:tcPr>
            <w:tcW w:w="652" w:type="dxa"/>
            <w:tcBorders>
              <w:top w:val="single" w:sz="4" w:space="0" w:color="auto"/>
              <w:left w:val="nil"/>
              <w:bottom w:val="single" w:sz="4" w:space="0" w:color="auto"/>
            </w:tcBorders>
            <w:tcMar>
              <w:top w:w="57" w:type="dxa"/>
              <w:left w:w="142" w:type="dxa"/>
              <w:bottom w:w="57" w:type="dxa"/>
              <w:right w:w="142" w:type="dxa"/>
            </w:tcMar>
          </w:tcPr>
          <w:p w14:paraId="176133CC" w14:textId="77777777" w:rsidR="00A82F50" w:rsidRPr="0082008D" w:rsidRDefault="00A82F50" w:rsidP="00491556">
            <w:pPr>
              <w:snapToGrid w:val="0"/>
              <w:spacing w:line="200" w:lineRule="exact"/>
              <w:rPr>
                <w:rFonts w:asciiTheme="majorEastAsia" w:eastAsiaTheme="majorEastAsia" w:hAnsiTheme="majorEastAsia"/>
                <w:sz w:val="14"/>
                <w:szCs w:val="14"/>
              </w:rPr>
            </w:pPr>
          </w:p>
        </w:tc>
        <w:tc>
          <w:tcPr>
            <w:tcW w:w="652" w:type="dxa"/>
            <w:tcBorders>
              <w:top w:val="single" w:sz="4" w:space="0" w:color="auto"/>
              <w:bottom w:val="single" w:sz="4" w:space="0" w:color="auto"/>
              <w:right w:val="nil"/>
            </w:tcBorders>
            <w:tcMar>
              <w:top w:w="57" w:type="dxa"/>
              <w:left w:w="142" w:type="dxa"/>
              <w:bottom w:w="57" w:type="dxa"/>
              <w:right w:w="142" w:type="dxa"/>
            </w:tcMar>
          </w:tcPr>
          <w:p w14:paraId="070CE17E" w14:textId="77777777" w:rsidR="00A82F50" w:rsidRPr="0082008D" w:rsidRDefault="00A82F50" w:rsidP="00491556">
            <w:pPr>
              <w:snapToGrid w:val="0"/>
              <w:spacing w:line="200" w:lineRule="exact"/>
              <w:rPr>
                <w:rFonts w:asciiTheme="majorEastAsia" w:eastAsiaTheme="majorEastAsia" w:hAnsiTheme="majorEastAsia"/>
                <w:sz w:val="14"/>
                <w:szCs w:val="14"/>
              </w:rPr>
            </w:pPr>
          </w:p>
        </w:tc>
        <w:tc>
          <w:tcPr>
            <w:tcW w:w="4344" w:type="dxa"/>
            <w:tcBorders>
              <w:top w:val="single" w:sz="4" w:space="0" w:color="auto"/>
              <w:left w:val="nil"/>
              <w:bottom w:val="single" w:sz="4" w:space="0" w:color="auto"/>
            </w:tcBorders>
            <w:tcMar>
              <w:top w:w="57" w:type="dxa"/>
              <w:left w:w="142" w:type="dxa"/>
              <w:bottom w:w="57" w:type="dxa"/>
              <w:right w:w="142" w:type="dxa"/>
            </w:tcMar>
          </w:tcPr>
          <w:p w14:paraId="14336416" w14:textId="73801923" w:rsidR="00A82F50" w:rsidRPr="00C0056F" w:rsidRDefault="00A82F50" w:rsidP="00491556">
            <w:pPr>
              <w:snapToGrid w:val="0"/>
              <w:spacing w:line="200" w:lineRule="exact"/>
              <w:rPr>
                <w:rFonts w:asciiTheme="majorEastAsia" w:eastAsiaTheme="majorEastAsia" w:hAnsiTheme="majorEastAsia"/>
                <w:sz w:val="14"/>
                <w:szCs w:val="14"/>
              </w:rPr>
            </w:pPr>
            <w:r w:rsidRPr="009B7F40">
              <w:rPr>
                <w:rFonts w:asciiTheme="majorEastAsia" w:eastAsiaTheme="majorEastAsia" w:hAnsiTheme="majorEastAsia" w:hint="eastAsia"/>
                <w:sz w:val="14"/>
                <w:szCs w:val="14"/>
              </w:rPr>
              <w:t>晴れの日や曇りの日、雨の日の１日の気温の変化を調べる活動に進んで取り組み</w:t>
            </w:r>
            <w:r w:rsidR="00B14E62">
              <w:rPr>
                <w:rFonts w:asciiTheme="majorEastAsia" w:eastAsiaTheme="majorEastAsia" w:hAnsiTheme="majorEastAsia" w:hint="eastAsia"/>
                <w:sz w:val="14"/>
                <w:szCs w:val="14"/>
              </w:rPr>
              <w:t>、</w:t>
            </w:r>
            <w:r w:rsidRPr="009B7F40">
              <w:rPr>
                <w:rFonts w:asciiTheme="majorEastAsia" w:eastAsiaTheme="majorEastAsia" w:hAnsiTheme="majorEastAsia" w:hint="eastAsia"/>
                <w:sz w:val="14"/>
                <w:szCs w:val="14"/>
              </w:rPr>
              <w:t>友達と協力して体のいろいろな場所の気温について調べたり</w:t>
            </w:r>
            <w:r w:rsidR="00B14E62">
              <w:rPr>
                <w:rFonts w:asciiTheme="majorEastAsia" w:eastAsiaTheme="majorEastAsia" w:hAnsiTheme="majorEastAsia" w:hint="eastAsia"/>
                <w:sz w:val="14"/>
                <w:szCs w:val="14"/>
              </w:rPr>
              <w:t>、</w:t>
            </w:r>
            <w:r w:rsidRPr="009B7F40">
              <w:rPr>
                <w:rFonts w:asciiTheme="majorEastAsia" w:eastAsiaTheme="majorEastAsia" w:hAnsiTheme="majorEastAsia" w:hint="eastAsia"/>
                <w:sz w:val="14"/>
                <w:szCs w:val="14"/>
              </w:rPr>
              <w:t>観察結果などを互いに伝え合ったりしながら</w:t>
            </w:r>
            <w:r w:rsidR="00B14E62">
              <w:rPr>
                <w:rFonts w:asciiTheme="majorEastAsia" w:eastAsiaTheme="majorEastAsia" w:hAnsiTheme="majorEastAsia" w:hint="eastAsia"/>
                <w:sz w:val="14"/>
                <w:szCs w:val="14"/>
              </w:rPr>
              <w:t>、</w:t>
            </w:r>
            <w:r w:rsidRPr="009B7F40">
              <w:rPr>
                <w:rFonts w:asciiTheme="majorEastAsia" w:eastAsiaTheme="majorEastAsia" w:hAnsiTheme="majorEastAsia" w:hint="eastAsia"/>
                <w:sz w:val="14"/>
                <w:szCs w:val="14"/>
              </w:rPr>
              <w:t>粘り強く問題解決しようとしている。</w:t>
            </w:r>
          </w:p>
        </w:tc>
        <w:tc>
          <w:tcPr>
            <w:tcW w:w="4383" w:type="dxa"/>
            <w:tcBorders>
              <w:top w:val="single" w:sz="4" w:space="0" w:color="auto"/>
              <w:bottom w:val="single" w:sz="4" w:space="0" w:color="auto"/>
              <w:right w:val="nil"/>
            </w:tcBorders>
            <w:shd w:val="clear" w:color="auto" w:fill="auto"/>
            <w:tcMar>
              <w:top w:w="57" w:type="dxa"/>
              <w:left w:w="142" w:type="dxa"/>
              <w:bottom w:w="57" w:type="dxa"/>
              <w:right w:w="142" w:type="dxa"/>
            </w:tcMar>
          </w:tcPr>
          <w:p w14:paraId="12935425" w14:textId="21DCFE2A" w:rsidR="00A82F50" w:rsidRPr="00C0056F" w:rsidRDefault="00A82F50" w:rsidP="00596294">
            <w:pPr>
              <w:spacing w:line="200" w:lineRule="exact"/>
              <w:rPr>
                <w:rFonts w:asciiTheme="majorEastAsia" w:eastAsiaTheme="majorEastAsia" w:hAnsiTheme="majorEastAsia"/>
                <w:sz w:val="14"/>
                <w:szCs w:val="14"/>
              </w:rPr>
            </w:pPr>
            <w:r w:rsidRPr="009B7F40">
              <w:rPr>
                <w:rFonts w:asciiTheme="majorEastAsia" w:eastAsiaTheme="majorEastAsia" w:hAnsiTheme="majorEastAsia" w:hint="eastAsia"/>
                <w:sz w:val="14"/>
                <w:szCs w:val="14"/>
              </w:rPr>
              <w:t>天気によって服装を変える理由</w:t>
            </w:r>
            <w:r w:rsidR="00596294">
              <w:rPr>
                <w:rFonts w:asciiTheme="majorEastAsia" w:eastAsiaTheme="majorEastAsia" w:hAnsiTheme="majorEastAsia" w:hint="eastAsia"/>
                <w:sz w:val="14"/>
                <w:szCs w:val="14"/>
              </w:rPr>
              <w:t>など</w:t>
            </w:r>
            <w:r w:rsidRPr="009B7F40">
              <w:rPr>
                <w:rFonts w:asciiTheme="majorEastAsia" w:eastAsiaTheme="majorEastAsia" w:hAnsiTheme="majorEastAsia" w:hint="eastAsia"/>
                <w:sz w:val="14"/>
                <w:szCs w:val="14"/>
              </w:rPr>
              <w:t>を問いかけ</w:t>
            </w:r>
            <w:r w:rsidR="00B14E62">
              <w:rPr>
                <w:rFonts w:asciiTheme="majorEastAsia" w:eastAsiaTheme="majorEastAsia" w:hAnsiTheme="majorEastAsia" w:hint="eastAsia"/>
                <w:sz w:val="14"/>
                <w:szCs w:val="14"/>
              </w:rPr>
              <w:t>、</w:t>
            </w:r>
            <w:r w:rsidRPr="009B7F40">
              <w:rPr>
                <w:rFonts w:asciiTheme="majorEastAsia" w:eastAsiaTheme="majorEastAsia" w:hAnsiTheme="majorEastAsia" w:hint="eastAsia"/>
                <w:sz w:val="14"/>
                <w:szCs w:val="14"/>
              </w:rPr>
              <w:t>気温を調べることへの意欲を高め</w:t>
            </w:r>
            <w:r w:rsidR="00B14E62">
              <w:rPr>
                <w:rFonts w:asciiTheme="majorEastAsia" w:eastAsiaTheme="majorEastAsia" w:hAnsiTheme="majorEastAsia" w:hint="eastAsia"/>
                <w:sz w:val="14"/>
                <w:szCs w:val="14"/>
              </w:rPr>
              <w:t>、</w:t>
            </w:r>
            <w:r w:rsidRPr="009B7F40">
              <w:rPr>
                <w:rFonts w:asciiTheme="majorEastAsia" w:eastAsiaTheme="majorEastAsia" w:hAnsiTheme="majorEastAsia" w:hint="eastAsia"/>
                <w:sz w:val="14"/>
                <w:szCs w:val="14"/>
              </w:rPr>
              <w:t>進んで取り組むことができるように</w:t>
            </w:r>
            <w:r w:rsidR="00B14E62">
              <w:rPr>
                <w:rFonts w:asciiTheme="majorEastAsia" w:eastAsiaTheme="majorEastAsia" w:hAnsiTheme="majorEastAsia" w:hint="eastAsia"/>
                <w:sz w:val="14"/>
                <w:szCs w:val="14"/>
              </w:rPr>
              <w:t>、</w:t>
            </w:r>
            <w:r w:rsidRPr="009B7F40">
              <w:rPr>
                <w:rFonts w:asciiTheme="majorEastAsia" w:eastAsiaTheme="majorEastAsia" w:hAnsiTheme="majorEastAsia" w:hint="eastAsia"/>
                <w:sz w:val="14"/>
                <w:szCs w:val="14"/>
              </w:rPr>
              <w:t>助言・援助する。</w:t>
            </w:r>
          </w:p>
        </w:tc>
        <w:tc>
          <w:tcPr>
            <w:tcW w:w="120" w:type="dxa"/>
            <w:tcBorders>
              <w:top w:val="nil"/>
              <w:left w:val="nil"/>
              <w:bottom w:val="nil"/>
            </w:tcBorders>
            <w:shd w:val="clear" w:color="auto" w:fill="auto"/>
          </w:tcPr>
          <w:p w14:paraId="390FD31A" w14:textId="77777777" w:rsidR="00A82F50" w:rsidRDefault="00A82F50" w:rsidP="00491556"/>
        </w:tc>
      </w:tr>
      <w:tr w:rsidR="00596294" w14:paraId="6D7FCA5E" w14:textId="77777777" w:rsidTr="00491556">
        <w:trPr>
          <w:cantSplit/>
          <w:trHeight w:val="624"/>
        </w:trPr>
        <w:tc>
          <w:tcPr>
            <w:tcW w:w="104" w:type="dxa"/>
            <w:vMerge/>
            <w:tcBorders>
              <w:right w:val="nil"/>
            </w:tcBorders>
          </w:tcPr>
          <w:p w14:paraId="70E218D5" w14:textId="77777777" w:rsidR="00596294" w:rsidRPr="009D4699" w:rsidRDefault="00596294" w:rsidP="00596294">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single" w:sz="4" w:space="0" w:color="auto"/>
              <w:left w:val="nil"/>
            </w:tcBorders>
            <w:tcMar>
              <w:top w:w="57" w:type="dxa"/>
              <w:left w:w="255" w:type="dxa"/>
              <w:bottom w:w="57" w:type="dxa"/>
              <w:right w:w="142" w:type="dxa"/>
            </w:tcMar>
          </w:tcPr>
          <w:p w14:paraId="6576156C" w14:textId="557C8803" w:rsidR="00596294" w:rsidRPr="009861CE" w:rsidRDefault="00596294" w:rsidP="00596294">
            <w:pPr>
              <w:tabs>
                <w:tab w:val="right" w:pos="3088"/>
              </w:tabs>
              <w:snapToGrid w:val="0"/>
              <w:spacing w:line="200" w:lineRule="exact"/>
              <w:ind w:left="140" w:hangingChars="100" w:hanging="140"/>
              <w:rPr>
                <w:rFonts w:asciiTheme="majorEastAsia" w:eastAsiaTheme="majorEastAsia" w:hAnsiTheme="majorEastAsia"/>
                <w:sz w:val="14"/>
                <w:szCs w:val="14"/>
              </w:rPr>
            </w:pPr>
            <w:r w:rsidRPr="009861CE">
              <w:rPr>
                <w:rFonts w:asciiTheme="majorEastAsia" w:eastAsiaTheme="majorEastAsia" w:hAnsiTheme="majorEastAsia" w:hint="eastAsia"/>
                <w:sz w:val="14"/>
                <w:szCs w:val="14"/>
              </w:rPr>
              <w:t>・晴れの日のグラフと曇りや雨の日のグラフを比較して、１日の気温の変わり方について考え</w:t>
            </w:r>
            <w:r>
              <w:rPr>
                <w:rFonts w:asciiTheme="majorEastAsia" w:eastAsiaTheme="majorEastAsia" w:hAnsiTheme="majorEastAsia" w:hint="eastAsia"/>
                <w:sz w:val="14"/>
                <w:szCs w:val="14"/>
              </w:rPr>
              <w:t>、天気による１日の気温の変わり方の違い</w:t>
            </w:r>
            <w:r w:rsidRPr="009861CE">
              <w:rPr>
                <w:rFonts w:asciiTheme="majorEastAsia" w:eastAsiaTheme="majorEastAsia" w:hAnsiTheme="majorEastAsia" w:hint="eastAsia"/>
                <w:sz w:val="14"/>
                <w:szCs w:val="14"/>
              </w:rPr>
              <w:t>についてまとめる。</w:t>
            </w:r>
          </w:p>
          <w:p w14:paraId="341593F9" w14:textId="0EFF4AA1" w:rsidR="00596294" w:rsidRPr="00D86E01" w:rsidRDefault="00596294" w:rsidP="00596294">
            <w:pPr>
              <w:tabs>
                <w:tab w:val="right" w:pos="3088"/>
              </w:tabs>
              <w:snapToGrid w:val="0"/>
              <w:spacing w:line="200" w:lineRule="exact"/>
              <w:ind w:left="140" w:hangingChars="100" w:hanging="140"/>
              <w:rPr>
                <w:rFonts w:asciiTheme="majorEastAsia" w:eastAsiaTheme="majorEastAsia" w:hAnsiTheme="majorEastAsia"/>
                <w:sz w:val="14"/>
                <w:szCs w:val="14"/>
              </w:rPr>
            </w:pPr>
            <w:r w:rsidRPr="009861CE">
              <w:rPr>
                <w:rFonts w:asciiTheme="majorEastAsia" w:eastAsiaTheme="majorEastAsia" w:hAnsiTheme="majorEastAsia" w:hint="eastAsia"/>
                <w:sz w:val="14"/>
                <w:szCs w:val="14"/>
              </w:rPr>
              <w:t>・天気と気温について</w:t>
            </w:r>
            <w:r>
              <w:rPr>
                <w:rFonts w:asciiTheme="majorEastAsia" w:eastAsiaTheme="majorEastAsia" w:hAnsiTheme="majorEastAsia" w:hint="eastAsia"/>
                <w:sz w:val="14"/>
                <w:szCs w:val="14"/>
              </w:rPr>
              <w:t>、</w:t>
            </w:r>
            <w:r w:rsidRPr="009861CE">
              <w:rPr>
                <w:rFonts w:asciiTheme="majorEastAsia" w:eastAsiaTheme="majorEastAsia" w:hAnsiTheme="majorEastAsia" w:hint="eastAsia"/>
                <w:sz w:val="14"/>
                <w:szCs w:val="14"/>
              </w:rPr>
              <w:t>学んだことをまとめる。</w:t>
            </w:r>
          </w:p>
        </w:tc>
        <w:tc>
          <w:tcPr>
            <w:tcW w:w="283" w:type="dxa"/>
            <w:vMerge w:val="restart"/>
            <w:tcBorders>
              <w:top w:val="single" w:sz="4" w:space="0" w:color="auto"/>
            </w:tcBorders>
            <w:vAlign w:val="center"/>
          </w:tcPr>
          <w:p w14:paraId="6C38F6F9" w14:textId="4F87B4E1" w:rsidR="00596294" w:rsidRPr="00553402" w:rsidRDefault="00596294" w:rsidP="00596294">
            <w:pPr>
              <w:snapToGrid w:val="0"/>
              <w:spacing w:line="200" w:lineRule="exact"/>
              <w:jc w:val="center"/>
              <w:rPr>
                <w:rFonts w:asciiTheme="majorEastAsia" w:eastAsiaTheme="majorEastAsia" w:hAnsiTheme="majorEastAsia"/>
                <w:sz w:val="14"/>
                <w:szCs w:val="14"/>
              </w:rPr>
            </w:pPr>
            <w:r w:rsidRPr="009861CE">
              <w:rPr>
                <w:rFonts w:asciiTheme="majorEastAsia" w:eastAsiaTheme="majorEastAsia" w:hAnsiTheme="majorEastAsia"/>
                <w:sz w:val="14"/>
                <w:szCs w:val="14"/>
              </w:rPr>
              <w:t>2</w:t>
            </w:r>
          </w:p>
        </w:tc>
        <w:tc>
          <w:tcPr>
            <w:tcW w:w="283" w:type="dxa"/>
            <w:vMerge w:val="restart"/>
            <w:tcBorders>
              <w:top w:val="single" w:sz="4" w:space="0" w:color="auto"/>
            </w:tcBorders>
            <w:textDirection w:val="tbRlV"/>
            <w:vAlign w:val="center"/>
          </w:tcPr>
          <w:p w14:paraId="60678F0A" w14:textId="392BE16D" w:rsidR="00596294" w:rsidRPr="00553402" w:rsidRDefault="00596294" w:rsidP="00596294">
            <w:pPr>
              <w:snapToGrid w:val="0"/>
              <w:spacing w:line="200" w:lineRule="exact"/>
              <w:ind w:left="113" w:right="113"/>
              <w:jc w:val="center"/>
              <w:rPr>
                <w:rFonts w:asciiTheme="majorEastAsia" w:eastAsiaTheme="majorEastAsia" w:hAnsiTheme="majorEastAsia"/>
                <w:sz w:val="14"/>
                <w:szCs w:val="14"/>
              </w:rPr>
            </w:pPr>
            <w:r w:rsidRPr="009861CE">
              <w:rPr>
                <w:rFonts w:asciiTheme="majorEastAsia" w:eastAsiaTheme="majorEastAsia" w:hAnsiTheme="majorEastAsia"/>
                <w:sz w:val="14"/>
                <w:szCs w:val="14"/>
                <w:eastAsianLayout w:id="2094758656" w:vert="1" w:vertCompress="1"/>
              </w:rPr>
              <w:t>35</w:t>
            </w:r>
            <w:r w:rsidRPr="00553402">
              <w:rPr>
                <w:rFonts w:asciiTheme="majorEastAsia" w:eastAsiaTheme="majorEastAsia" w:hAnsiTheme="majorEastAsia" w:hint="eastAsia"/>
                <w:sz w:val="14"/>
                <w:szCs w:val="14"/>
              </w:rPr>
              <w:t>～</w:t>
            </w:r>
            <w:r w:rsidRPr="009861CE">
              <w:rPr>
                <w:rFonts w:asciiTheme="majorEastAsia" w:eastAsiaTheme="majorEastAsia" w:hAnsiTheme="majorEastAsia"/>
                <w:sz w:val="14"/>
                <w:szCs w:val="14"/>
                <w:eastAsianLayout w:id="2094759936" w:vert="1" w:vertCompress="1"/>
              </w:rPr>
              <w:t>37</w:t>
            </w:r>
          </w:p>
        </w:tc>
        <w:tc>
          <w:tcPr>
            <w:tcW w:w="283" w:type="dxa"/>
            <w:tcBorders>
              <w:top w:val="single" w:sz="4" w:space="0" w:color="auto"/>
              <w:bottom w:val="dashSmallGap" w:sz="4" w:space="0" w:color="auto"/>
            </w:tcBorders>
            <w:vAlign w:val="center"/>
          </w:tcPr>
          <w:p w14:paraId="7FE751B7" w14:textId="0631D817" w:rsidR="00596294" w:rsidRPr="00553402" w:rsidRDefault="00596294" w:rsidP="00596294">
            <w:pPr>
              <w:snapToGrid w:val="0"/>
              <w:spacing w:line="200" w:lineRule="exact"/>
              <w:jc w:val="center"/>
              <w:rPr>
                <w:rFonts w:asciiTheme="majorEastAsia" w:eastAsiaTheme="majorEastAsia" w:hAnsiTheme="majorEastAsia"/>
                <w:b/>
                <w:sz w:val="14"/>
                <w:szCs w:val="14"/>
              </w:rPr>
            </w:pPr>
            <w:r w:rsidRPr="00B163C3">
              <w:rPr>
                <w:rFonts w:asciiTheme="majorEastAsia" w:eastAsiaTheme="majorEastAsia" w:hAnsiTheme="majorEastAsia" w:hint="eastAsia"/>
                <w:b/>
                <w:sz w:val="14"/>
                <w:szCs w:val="14"/>
              </w:rPr>
              <w:t>知</w:t>
            </w:r>
          </w:p>
        </w:tc>
        <w:tc>
          <w:tcPr>
            <w:tcW w:w="283" w:type="dxa"/>
            <w:tcBorders>
              <w:top w:val="single" w:sz="4" w:space="0" w:color="auto"/>
              <w:bottom w:val="dashSmallGap" w:sz="4" w:space="0" w:color="auto"/>
            </w:tcBorders>
            <w:vAlign w:val="center"/>
          </w:tcPr>
          <w:p w14:paraId="6836C693" w14:textId="28CC32EA" w:rsidR="00596294" w:rsidRPr="0082008D" w:rsidRDefault="00596294" w:rsidP="00596294">
            <w:pPr>
              <w:snapToGrid w:val="0"/>
              <w:spacing w:line="200" w:lineRule="exact"/>
              <w:jc w:val="center"/>
              <w:rPr>
                <w:rFonts w:asciiTheme="majorEastAsia" w:eastAsiaTheme="majorEastAsia" w:hAnsiTheme="majorEastAsia"/>
                <w:sz w:val="14"/>
                <w:szCs w:val="14"/>
              </w:rPr>
            </w:pPr>
            <w:r w:rsidRPr="00B163C3">
              <w:rPr>
                <w:rFonts w:asciiTheme="majorEastAsia" w:eastAsiaTheme="majorEastAsia" w:hAnsiTheme="majorEastAsia" w:hint="eastAsia"/>
                <w:sz w:val="14"/>
                <w:szCs w:val="14"/>
              </w:rPr>
              <w:t>◎</w:t>
            </w:r>
          </w:p>
        </w:tc>
        <w:tc>
          <w:tcPr>
            <w:tcW w:w="4056" w:type="dxa"/>
            <w:tcBorders>
              <w:top w:val="single" w:sz="4" w:space="0" w:color="auto"/>
              <w:bottom w:val="dashSmallGap" w:sz="4" w:space="0" w:color="auto"/>
              <w:right w:val="nil"/>
            </w:tcBorders>
            <w:tcMar>
              <w:top w:w="57" w:type="dxa"/>
              <w:left w:w="142" w:type="dxa"/>
              <w:bottom w:w="57" w:type="dxa"/>
              <w:right w:w="142" w:type="dxa"/>
            </w:tcMar>
          </w:tcPr>
          <w:p w14:paraId="2A5316C5" w14:textId="77777777" w:rsidR="00596294" w:rsidRPr="00B163C3" w:rsidRDefault="00596294" w:rsidP="00596294">
            <w:pPr>
              <w:tabs>
                <w:tab w:val="right" w:pos="3772"/>
              </w:tabs>
              <w:topLinePunct/>
              <w:snapToGrid w:val="0"/>
              <w:spacing w:line="200" w:lineRule="exact"/>
              <w:rPr>
                <w:rFonts w:asciiTheme="majorEastAsia" w:eastAsiaTheme="majorEastAsia" w:hAnsiTheme="majorEastAsia"/>
                <w:b/>
                <w:sz w:val="14"/>
                <w:szCs w:val="14"/>
              </w:rPr>
            </w:pPr>
            <w:r w:rsidRPr="00B163C3">
              <w:rPr>
                <w:rFonts w:asciiTheme="majorEastAsia" w:eastAsiaTheme="majorEastAsia" w:hAnsiTheme="majorEastAsia" w:hint="eastAsia"/>
                <w:b/>
                <w:sz w:val="14"/>
                <w:szCs w:val="14"/>
              </w:rPr>
              <w:t>【知①】天気によって</w:t>
            </w:r>
            <w:r w:rsidRPr="001E6294">
              <w:rPr>
                <w:rFonts w:asciiTheme="majorEastAsia" w:eastAsiaTheme="majorEastAsia" w:hAnsiTheme="majorEastAsia" w:hint="eastAsia"/>
                <w:b/>
                <w:sz w:val="14"/>
                <w:szCs w:val="14"/>
              </w:rPr>
              <w:t>１日</w:t>
            </w:r>
            <w:r w:rsidRPr="00B163C3">
              <w:rPr>
                <w:rFonts w:asciiTheme="majorEastAsia" w:eastAsiaTheme="majorEastAsia" w:hAnsiTheme="majorEastAsia" w:hint="eastAsia"/>
                <w:b/>
                <w:sz w:val="14"/>
                <w:szCs w:val="14"/>
              </w:rPr>
              <w:t>の気温の変化の仕方に違いがあることを理解しているかを評価する。</w:t>
            </w:r>
          </w:p>
          <w:p w14:paraId="186CE13A" w14:textId="509D5F34" w:rsidR="00596294" w:rsidRPr="007E5DE7" w:rsidRDefault="00596294" w:rsidP="00596294">
            <w:pPr>
              <w:tabs>
                <w:tab w:val="left" w:pos="2262"/>
              </w:tabs>
              <w:topLinePunct/>
              <w:snapToGrid w:val="0"/>
              <w:spacing w:line="200" w:lineRule="exact"/>
              <w:jc w:val="right"/>
              <w:rPr>
                <w:rFonts w:asciiTheme="majorEastAsia" w:eastAsiaTheme="majorEastAsia" w:hAnsiTheme="majorEastAsia"/>
                <w:sz w:val="14"/>
                <w:szCs w:val="14"/>
              </w:rPr>
            </w:pPr>
            <w:r w:rsidRPr="00B163C3">
              <w:rPr>
                <w:rFonts w:asciiTheme="majorEastAsia" w:eastAsiaTheme="majorEastAsia" w:hAnsiTheme="majorEastAsia" w:hint="eastAsia"/>
                <w:b/>
                <w:sz w:val="14"/>
                <w:szCs w:val="14"/>
              </w:rPr>
              <w:t>【発言分析・記述分析】</w:t>
            </w:r>
          </w:p>
        </w:tc>
        <w:tc>
          <w:tcPr>
            <w:tcW w:w="652" w:type="dxa"/>
            <w:tcBorders>
              <w:top w:val="single" w:sz="4" w:space="0" w:color="auto"/>
              <w:left w:val="nil"/>
              <w:bottom w:val="dashSmallGap" w:sz="4" w:space="0" w:color="auto"/>
            </w:tcBorders>
            <w:tcMar>
              <w:top w:w="57" w:type="dxa"/>
              <w:left w:w="142" w:type="dxa"/>
              <w:bottom w:w="57" w:type="dxa"/>
              <w:right w:w="142" w:type="dxa"/>
            </w:tcMar>
          </w:tcPr>
          <w:p w14:paraId="24093029" w14:textId="77777777" w:rsidR="00596294" w:rsidRPr="0082008D" w:rsidRDefault="00596294" w:rsidP="00596294">
            <w:pPr>
              <w:snapToGrid w:val="0"/>
              <w:spacing w:line="200" w:lineRule="exact"/>
              <w:rPr>
                <w:rFonts w:asciiTheme="majorEastAsia" w:eastAsiaTheme="majorEastAsia" w:hAnsiTheme="majorEastAsia"/>
                <w:sz w:val="14"/>
                <w:szCs w:val="14"/>
              </w:rPr>
            </w:pPr>
          </w:p>
        </w:tc>
        <w:tc>
          <w:tcPr>
            <w:tcW w:w="652" w:type="dxa"/>
            <w:tcBorders>
              <w:top w:val="single" w:sz="4" w:space="0" w:color="auto"/>
              <w:bottom w:val="dashSmallGap" w:sz="4" w:space="0" w:color="auto"/>
              <w:right w:val="nil"/>
            </w:tcBorders>
            <w:tcMar>
              <w:top w:w="57" w:type="dxa"/>
              <w:left w:w="142" w:type="dxa"/>
              <w:bottom w:w="57" w:type="dxa"/>
              <w:right w:w="142" w:type="dxa"/>
            </w:tcMar>
          </w:tcPr>
          <w:p w14:paraId="0F895051" w14:textId="77777777" w:rsidR="00596294" w:rsidRPr="0082008D" w:rsidRDefault="00596294" w:rsidP="00596294">
            <w:pPr>
              <w:snapToGrid w:val="0"/>
              <w:spacing w:line="200" w:lineRule="exact"/>
              <w:rPr>
                <w:rFonts w:asciiTheme="majorEastAsia" w:eastAsiaTheme="majorEastAsia" w:hAnsiTheme="majorEastAsia"/>
                <w:sz w:val="14"/>
                <w:szCs w:val="14"/>
              </w:rPr>
            </w:pPr>
          </w:p>
        </w:tc>
        <w:tc>
          <w:tcPr>
            <w:tcW w:w="4344" w:type="dxa"/>
            <w:tcBorders>
              <w:top w:val="single" w:sz="4" w:space="0" w:color="auto"/>
              <w:left w:val="nil"/>
              <w:bottom w:val="dashSmallGap" w:sz="4" w:space="0" w:color="auto"/>
            </w:tcBorders>
            <w:tcMar>
              <w:top w:w="57" w:type="dxa"/>
              <w:left w:w="142" w:type="dxa"/>
              <w:bottom w:w="57" w:type="dxa"/>
              <w:right w:w="142" w:type="dxa"/>
            </w:tcMar>
          </w:tcPr>
          <w:p w14:paraId="21DAE87A" w14:textId="1629087A" w:rsidR="00596294" w:rsidRPr="0082008D" w:rsidRDefault="00596294" w:rsidP="00596294">
            <w:pPr>
              <w:snapToGrid w:val="0"/>
              <w:spacing w:line="200" w:lineRule="exact"/>
              <w:rPr>
                <w:rFonts w:asciiTheme="majorEastAsia" w:eastAsiaTheme="majorEastAsia" w:hAnsiTheme="majorEastAsia"/>
                <w:sz w:val="14"/>
                <w:szCs w:val="14"/>
              </w:rPr>
            </w:pPr>
            <w:r w:rsidRPr="00B163C3">
              <w:rPr>
                <w:rFonts w:asciiTheme="majorEastAsia" w:eastAsiaTheme="majorEastAsia" w:hAnsiTheme="majorEastAsia" w:hint="eastAsia"/>
                <w:sz w:val="14"/>
                <w:szCs w:val="14"/>
              </w:rPr>
              <w:t>天気による</w:t>
            </w:r>
            <w:r w:rsidRPr="009B7F40">
              <w:rPr>
                <w:rFonts w:asciiTheme="majorEastAsia" w:eastAsiaTheme="majorEastAsia" w:hAnsiTheme="majorEastAsia" w:hint="eastAsia"/>
                <w:sz w:val="14"/>
                <w:szCs w:val="14"/>
              </w:rPr>
              <w:t>１日</w:t>
            </w:r>
            <w:r w:rsidRPr="00B163C3">
              <w:rPr>
                <w:rFonts w:asciiTheme="majorEastAsia" w:eastAsiaTheme="majorEastAsia" w:hAnsiTheme="majorEastAsia" w:hint="eastAsia"/>
                <w:sz w:val="14"/>
                <w:szCs w:val="14"/>
              </w:rPr>
              <w:t>の気温の変化の仕方の違いについて獲得した知識を</w:t>
            </w:r>
            <w:r>
              <w:rPr>
                <w:rFonts w:asciiTheme="majorEastAsia" w:eastAsiaTheme="majorEastAsia" w:hAnsiTheme="majorEastAsia" w:hint="eastAsia"/>
                <w:sz w:val="14"/>
                <w:szCs w:val="14"/>
              </w:rPr>
              <w:t>、</w:t>
            </w:r>
            <w:r w:rsidRPr="00B163C3">
              <w:rPr>
                <w:rFonts w:asciiTheme="majorEastAsia" w:eastAsiaTheme="majorEastAsia" w:hAnsiTheme="majorEastAsia" w:hint="eastAsia"/>
                <w:sz w:val="14"/>
                <w:szCs w:val="14"/>
              </w:rPr>
              <w:t>「広げよう！</w:t>
            </w:r>
            <w:r>
              <w:rPr>
                <w:rFonts w:asciiTheme="majorEastAsia" w:eastAsiaTheme="majorEastAsia" w:hAnsiTheme="majorEastAsia" w:hint="eastAsia"/>
                <w:sz w:val="14"/>
                <w:szCs w:val="14"/>
              </w:rPr>
              <w:t xml:space="preserve"> </w:t>
            </w:r>
            <w:r w:rsidRPr="00B163C3">
              <w:rPr>
                <w:rFonts w:asciiTheme="majorEastAsia" w:eastAsiaTheme="majorEastAsia" w:hAnsiTheme="majorEastAsia" w:hint="eastAsia"/>
                <w:sz w:val="14"/>
                <w:szCs w:val="14"/>
              </w:rPr>
              <w:t>理科の発想」において他の日の気温の変化に当てはめ</w:t>
            </w:r>
            <w:r>
              <w:rPr>
                <w:rFonts w:asciiTheme="majorEastAsia" w:eastAsiaTheme="majorEastAsia" w:hAnsiTheme="majorEastAsia" w:hint="eastAsia"/>
                <w:sz w:val="14"/>
                <w:szCs w:val="14"/>
              </w:rPr>
              <w:t>、天気を判断</w:t>
            </w:r>
            <w:r w:rsidRPr="00B163C3">
              <w:rPr>
                <w:rFonts w:asciiTheme="majorEastAsia" w:eastAsiaTheme="majorEastAsia" w:hAnsiTheme="majorEastAsia" w:hint="eastAsia"/>
                <w:sz w:val="14"/>
                <w:szCs w:val="14"/>
              </w:rPr>
              <w:t>するなど他の場面でも活用できる程度に理解している。</w:t>
            </w:r>
          </w:p>
        </w:tc>
        <w:tc>
          <w:tcPr>
            <w:tcW w:w="4383" w:type="dxa"/>
            <w:tcBorders>
              <w:top w:val="single" w:sz="4" w:space="0" w:color="auto"/>
              <w:bottom w:val="dashSmallGap" w:sz="4" w:space="0" w:color="auto"/>
              <w:right w:val="nil"/>
            </w:tcBorders>
            <w:shd w:val="clear" w:color="auto" w:fill="auto"/>
            <w:tcMar>
              <w:top w:w="57" w:type="dxa"/>
              <w:left w:w="142" w:type="dxa"/>
              <w:bottom w:w="57" w:type="dxa"/>
              <w:right w:w="142" w:type="dxa"/>
            </w:tcMar>
          </w:tcPr>
          <w:p w14:paraId="66155ADF" w14:textId="53B4ECF2" w:rsidR="00596294" w:rsidRPr="0082008D" w:rsidRDefault="00596294" w:rsidP="00596294">
            <w:pPr>
              <w:spacing w:line="20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折れ線グラフの気温の変化を指でなぞり、</w:t>
            </w:r>
            <w:r w:rsidRPr="00B163C3">
              <w:rPr>
                <w:rFonts w:asciiTheme="majorEastAsia" w:eastAsiaTheme="majorEastAsia" w:hAnsiTheme="majorEastAsia" w:hint="eastAsia"/>
                <w:sz w:val="14"/>
                <w:szCs w:val="14"/>
              </w:rPr>
              <w:t>グラフの形の違いを感じることで</w:t>
            </w:r>
            <w:r>
              <w:rPr>
                <w:rFonts w:asciiTheme="majorEastAsia" w:eastAsiaTheme="majorEastAsia" w:hAnsiTheme="majorEastAsia" w:hint="eastAsia"/>
                <w:sz w:val="14"/>
                <w:szCs w:val="14"/>
              </w:rPr>
              <w:t>、</w:t>
            </w:r>
            <w:r w:rsidRPr="00B163C3">
              <w:rPr>
                <w:rFonts w:asciiTheme="majorEastAsia" w:eastAsiaTheme="majorEastAsia" w:hAnsiTheme="majorEastAsia" w:hint="eastAsia"/>
                <w:sz w:val="14"/>
                <w:szCs w:val="14"/>
              </w:rPr>
              <w:t>天気によって</w:t>
            </w:r>
            <w:r w:rsidRPr="009B7F40">
              <w:rPr>
                <w:rFonts w:asciiTheme="majorEastAsia" w:eastAsiaTheme="majorEastAsia" w:hAnsiTheme="majorEastAsia" w:hint="eastAsia"/>
                <w:sz w:val="14"/>
                <w:szCs w:val="14"/>
              </w:rPr>
              <w:t>１日</w:t>
            </w:r>
            <w:r w:rsidRPr="00B163C3">
              <w:rPr>
                <w:rFonts w:asciiTheme="majorEastAsia" w:eastAsiaTheme="majorEastAsia" w:hAnsiTheme="majorEastAsia" w:hint="eastAsia"/>
                <w:sz w:val="14"/>
                <w:szCs w:val="14"/>
              </w:rPr>
              <w:t>の気温の変化の仕方に違いがあることを理解できるように</w:t>
            </w:r>
            <w:r>
              <w:rPr>
                <w:rFonts w:asciiTheme="majorEastAsia" w:eastAsiaTheme="majorEastAsia" w:hAnsiTheme="majorEastAsia" w:hint="eastAsia"/>
                <w:sz w:val="14"/>
                <w:szCs w:val="14"/>
              </w:rPr>
              <w:t>、</w:t>
            </w:r>
            <w:r w:rsidRPr="00B163C3">
              <w:rPr>
                <w:rFonts w:asciiTheme="majorEastAsia" w:eastAsiaTheme="majorEastAsia" w:hAnsiTheme="majorEastAsia" w:hint="eastAsia"/>
                <w:sz w:val="14"/>
                <w:szCs w:val="14"/>
              </w:rPr>
              <w:t>助言・援助する。</w:t>
            </w:r>
          </w:p>
        </w:tc>
        <w:tc>
          <w:tcPr>
            <w:tcW w:w="120" w:type="dxa"/>
            <w:tcBorders>
              <w:top w:val="nil"/>
              <w:left w:val="nil"/>
              <w:bottom w:val="nil"/>
            </w:tcBorders>
            <w:shd w:val="clear" w:color="auto" w:fill="auto"/>
          </w:tcPr>
          <w:p w14:paraId="5C4C12F3" w14:textId="77777777" w:rsidR="00596294" w:rsidRDefault="00596294" w:rsidP="00596294"/>
        </w:tc>
      </w:tr>
      <w:tr w:rsidR="00596294" w14:paraId="26E075EF" w14:textId="77777777" w:rsidTr="00491556">
        <w:trPr>
          <w:cantSplit/>
          <w:trHeight w:val="187"/>
        </w:trPr>
        <w:tc>
          <w:tcPr>
            <w:tcW w:w="104" w:type="dxa"/>
            <w:vMerge/>
            <w:tcBorders>
              <w:right w:val="nil"/>
            </w:tcBorders>
          </w:tcPr>
          <w:p w14:paraId="5A836D09" w14:textId="77777777" w:rsidR="00596294" w:rsidRPr="009D4699" w:rsidRDefault="00596294" w:rsidP="00596294">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7EFAD9E4" w14:textId="77777777" w:rsidR="00596294" w:rsidRDefault="00596294" w:rsidP="00596294">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vAlign w:val="center"/>
          </w:tcPr>
          <w:p w14:paraId="7886080B" w14:textId="77777777" w:rsidR="00596294" w:rsidRPr="00553402" w:rsidRDefault="00596294" w:rsidP="00596294">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48EF96BD" w14:textId="77777777" w:rsidR="00596294" w:rsidRPr="00553402" w:rsidRDefault="00596294" w:rsidP="00596294">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dashSmallGap" w:sz="4" w:space="0" w:color="auto"/>
            </w:tcBorders>
            <w:vAlign w:val="center"/>
          </w:tcPr>
          <w:p w14:paraId="2A76BD88" w14:textId="4A4D9981" w:rsidR="00596294" w:rsidRPr="0082008D" w:rsidRDefault="00596294" w:rsidP="00596294">
            <w:pPr>
              <w:snapToGrid w:val="0"/>
              <w:spacing w:line="200" w:lineRule="exact"/>
              <w:jc w:val="center"/>
              <w:rPr>
                <w:rFonts w:asciiTheme="majorEastAsia" w:eastAsiaTheme="majorEastAsia" w:hAnsiTheme="majorEastAsia"/>
                <w:sz w:val="14"/>
                <w:szCs w:val="14"/>
              </w:rPr>
            </w:pPr>
            <w:r w:rsidRPr="00B163C3">
              <w:rPr>
                <w:rFonts w:asciiTheme="majorEastAsia" w:eastAsiaTheme="majorEastAsia" w:hAnsiTheme="majorEastAsia" w:hint="eastAsia"/>
                <w:b/>
                <w:sz w:val="14"/>
                <w:szCs w:val="14"/>
              </w:rPr>
              <w:t>思</w:t>
            </w:r>
          </w:p>
        </w:tc>
        <w:tc>
          <w:tcPr>
            <w:tcW w:w="283" w:type="dxa"/>
            <w:tcBorders>
              <w:top w:val="dashSmallGap" w:sz="4" w:space="0" w:color="auto"/>
              <w:bottom w:val="dashSmallGap" w:sz="4" w:space="0" w:color="auto"/>
            </w:tcBorders>
            <w:vAlign w:val="center"/>
          </w:tcPr>
          <w:p w14:paraId="2851E153" w14:textId="055AB8E2" w:rsidR="00596294" w:rsidRPr="0082008D" w:rsidRDefault="00596294" w:rsidP="0059629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dashSmallGap" w:sz="4" w:space="0" w:color="auto"/>
              <w:bottom w:val="dashSmallGap" w:sz="4" w:space="0" w:color="auto"/>
              <w:right w:val="nil"/>
            </w:tcBorders>
            <w:tcMar>
              <w:top w:w="57" w:type="dxa"/>
              <w:left w:w="142" w:type="dxa"/>
              <w:bottom w:w="57" w:type="dxa"/>
              <w:right w:w="142" w:type="dxa"/>
            </w:tcMar>
          </w:tcPr>
          <w:p w14:paraId="5CB9EC83" w14:textId="77777777" w:rsidR="00596294" w:rsidRPr="00B163C3" w:rsidRDefault="00596294" w:rsidP="00596294">
            <w:pPr>
              <w:tabs>
                <w:tab w:val="left" w:pos="2262"/>
              </w:tabs>
              <w:topLinePunct/>
              <w:snapToGrid w:val="0"/>
              <w:spacing w:line="200" w:lineRule="exact"/>
              <w:rPr>
                <w:rFonts w:asciiTheme="majorEastAsia" w:eastAsiaTheme="majorEastAsia" w:hAnsiTheme="majorEastAsia"/>
                <w:b/>
                <w:sz w:val="14"/>
                <w:szCs w:val="14"/>
              </w:rPr>
            </w:pPr>
            <w:r w:rsidRPr="00B163C3">
              <w:rPr>
                <w:rFonts w:asciiTheme="majorEastAsia" w:eastAsiaTheme="majorEastAsia" w:hAnsiTheme="majorEastAsia" w:hint="eastAsia"/>
                <w:b/>
                <w:sz w:val="14"/>
                <w:szCs w:val="14"/>
              </w:rPr>
              <w:t>【思②】天気による</w:t>
            </w:r>
            <w:r w:rsidRPr="001E6294">
              <w:rPr>
                <w:rFonts w:asciiTheme="majorEastAsia" w:eastAsiaTheme="majorEastAsia" w:hAnsiTheme="majorEastAsia" w:hint="eastAsia"/>
                <w:b/>
                <w:sz w:val="14"/>
                <w:szCs w:val="14"/>
              </w:rPr>
              <w:t>１日</w:t>
            </w:r>
            <w:r w:rsidRPr="00B163C3">
              <w:rPr>
                <w:rFonts w:asciiTheme="majorEastAsia" w:eastAsiaTheme="majorEastAsia" w:hAnsiTheme="majorEastAsia" w:hint="eastAsia"/>
                <w:b/>
                <w:sz w:val="14"/>
                <w:szCs w:val="14"/>
              </w:rPr>
              <w:t>の気温の変化の違いについて</w:t>
            </w:r>
            <w:r>
              <w:rPr>
                <w:rFonts w:asciiTheme="majorEastAsia" w:eastAsiaTheme="majorEastAsia" w:hAnsiTheme="majorEastAsia" w:hint="eastAsia"/>
                <w:b/>
                <w:sz w:val="14"/>
                <w:szCs w:val="14"/>
              </w:rPr>
              <w:t>、</w:t>
            </w:r>
            <w:r w:rsidRPr="00B163C3">
              <w:rPr>
                <w:rFonts w:asciiTheme="majorEastAsia" w:eastAsiaTheme="majorEastAsia" w:hAnsiTheme="majorEastAsia" w:hint="eastAsia"/>
                <w:b/>
                <w:sz w:val="14"/>
                <w:szCs w:val="14"/>
              </w:rPr>
              <w:t>調べた結果を基に考察し</w:t>
            </w:r>
            <w:r>
              <w:rPr>
                <w:rFonts w:asciiTheme="majorEastAsia" w:eastAsiaTheme="majorEastAsia" w:hAnsiTheme="majorEastAsia" w:hint="eastAsia"/>
                <w:b/>
                <w:sz w:val="14"/>
                <w:szCs w:val="14"/>
              </w:rPr>
              <w:t>、</w:t>
            </w:r>
            <w:r w:rsidRPr="00B163C3">
              <w:rPr>
                <w:rFonts w:asciiTheme="majorEastAsia" w:eastAsiaTheme="majorEastAsia" w:hAnsiTheme="majorEastAsia" w:hint="eastAsia"/>
                <w:b/>
                <w:sz w:val="14"/>
                <w:szCs w:val="14"/>
              </w:rPr>
              <w:t>表現しているかを評価する。</w:t>
            </w:r>
          </w:p>
          <w:p w14:paraId="2CEA239B" w14:textId="63B33BD9" w:rsidR="00596294" w:rsidRPr="0082008D" w:rsidRDefault="00596294" w:rsidP="00596294">
            <w:pPr>
              <w:tabs>
                <w:tab w:val="right" w:pos="3772"/>
              </w:tabs>
              <w:topLinePunct/>
              <w:snapToGrid w:val="0"/>
              <w:spacing w:line="200" w:lineRule="exact"/>
              <w:jc w:val="right"/>
              <w:rPr>
                <w:rFonts w:asciiTheme="majorEastAsia" w:eastAsiaTheme="majorEastAsia" w:hAnsiTheme="majorEastAsia"/>
                <w:sz w:val="14"/>
                <w:szCs w:val="14"/>
              </w:rPr>
            </w:pPr>
            <w:r w:rsidRPr="00B163C3">
              <w:rPr>
                <w:rFonts w:asciiTheme="majorEastAsia" w:eastAsiaTheme="majorEastAsia" w:hAnsiTheme="majorEastAsia" w:hint="eastAsia"/>
                <w:b/>
                <w:sz w:val="14"/>
                <w:szCs w:val="14"/>
              </w:rPr>
              <w:t>【発言分析・記述分析】</w:t>
            </w:r>
          </w:p>
        </w:tc>
        <w:tc>
          <w:tcPr>
            <w:tcW w:w="652" w:type="dxa"/>
            <w:tcBorders>
              <w:top w:val="dashSmallGap" w:sz="4" w:space="0" w:color="auto"/>
              <w:left w:val="nil"/>
              <w:bottom w:val="dashSmallGap" w:sz="4" w:space="0" w:color="auto"/>
            </w:tcBorders>
            <w:tcMar>
              <w:top w:w="57" w:type="dxa"/>
              <w:left w:w="142" w:type="dxa"/>
              <w:bottom w:w="57" w:type="dxa"/>
              <w:right w:w="142" w:type="dxa"/>
            </w:tcMar>
          </w:tcPr>
          <w:p w14:paraId="2D64B0ED" w14:textId="77777777" w:rsidR="00596294" w:rsidRPr="0082008D" w:rsidRDefault="00596294" w:rsidP="00596294">
            <w:pPr>
              <w:snapToGrid w:val="0"/>
              <w:spacing w:line="200" w:lineRule="exact"/>
              <w:rPr>
                <w:rFonts w:asciiTheme="majorEastAsia" w:eastAsiaTheme="majorEastAsia" w:hAnsiTheme="majorEastAsia"/>
                <w:sz w:val="14"/>
                <w:szCs w:val="14"/>
              </w:rPr>
            </w:pPr>
          </w:p>
        </w:tc>
        <w:tc>
          <w:tcPr>
            <w:tcW w:w="652" w:type="dxa"/>
            <w:tcBorders>
              <w:top w:val="dashSmallGap" w:sz="4" w:space="0" w:color="auto"/>
              <w:left w:val="nil"/>
              <w:bottom w:val="dashSmallGap" w:sz="4" w:space="0" w:color="auto"/>
              <w:right w:val="nil"/>
            </w:tcBorders>
          </w:tcPr>
          <w:p w14:paraId="0AE42FBF" w14:textId="77777777" w:rsidR="00596294" w:rsidRPr="0082008D" w:rsidRDefault="00596294" w:rsidP="00596294">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bottom w:val="dashSmallGap" w:sz="4" w:space="0" w:color="auto"/>
            </w:tcBorders>
            <w:tcMar>
              <w:top w:w="57" w:type="dxa"/>
              <w:left w:w="142" w:type="dxa"/>
              <w:bottom w:w="57" w:type="dxa"/>
              <w:right w:w="142" w:type="dxa"/>
            </w:tcMar>
          </w:tcPr>
          <w:p w14:paraId="6F0855FA" w14:textId="66E5EEEA" w:rsidR="00596294" w:rsidRPr="0082008D" w:rsidRDefault="00596294" w:rsidP="00596294">
            <w:pPr>
              <w:snapToGrid w:val="0"/>
              <w:spacing w:line="200" w:lineRule="exact"/>
              <w:rPr>
                <w:rFonts w:asciiTheme="majorEastAsia" w:eastAsiaTheme="majorEastAsia" w:hAnsiTheme="majorEastAsia"/>
                <w:sz w:val="14"/>
                <w:szCs w:val="14"/>
              </w:rPr>
            </w:pPr>
            <w:r w:rsidRPr="00B163C3">
              <w:rPr>
                <w:rFonts w:asciiTheme="majorEastAsia" w:eastAsiaTheme="majorEastAsia" w:hAnsiTheme="majorEastAsia" w:hint="eastAsia"/>
                <w:sz w:val="14"/>
                <w:szCs w:val="14"/>
              </w:rPr>
              <w:t>天気による</w:t>
            </w:r>
            <w:r w:rsidRPr="009B7F40">
              <w:rPr>
                <w:rFonts w:asciiTheme="majorEastAsia" w:eastAsiaTheme="majorEastAsia" w:hAnsiTheme="majorEastAsia" w:hint="eastAsia"/>
                <w:sz w:val="14"/>
                <w:szCs w:val="14"/>
              </w:rPr>
              <w:t>１日</w:t>
            </w:r>
            <w:r w:rsidRPr="00B163C3">
              <w:rPr>
                <w:rFonts w:asciiTheme="majorEastAsia" w:eastAsiaTheme="majorEastAsia" w:hAnsiTheme="majorEastAsia" w:hint="eastAsia"/>
                <w:sz w:val="14"/>
                <w:szCs w:val="14"/>
              </w:rPr>
              <w:t>の気温の変化の違いについて</w:t>
            </w:r>
            <w:r>
              <w:rPr>
                <w:rFonts w:asciiTheme="majorEastAsia" w:eastAsiaTheme="majorEastAsia" w:hAnsiTheme="majorEastAsia" w:hint="eastAsia"/>
                <w:sz w:val="14"/>
                <w:szCs w:val="14"/>
              </w:rPr>
              <w:t>、友達の結果もあ</w:t>
            </w:r>
            <w:r w:rsidRPr="00B163C3">
              <w:rPr>
                <w:rFonts w:asciiTheme="majorEastAsia" w:eastAsiaTheme="majorEastAsia" w:hAnsiTheme="majorEastAsia" w:hint="eastAsia"/>
                <w:sz w:val="14"/>
                <w:szCs w:val="14"/>
              </w:rPr>
              <w:t>わせて</w:t>
            </w:r>
            <w:r>
              <w:rPr>
                <w:rFonts w:asciiTheme="majorEastAsia" w:eastAsiaTheme="majorEastAsia" w:hAnsiTheme="majorEastAsia" w:hint="eastAsia"/>
                <w:sz w:val="14"/>
                <w:szCs w:val="14"/>
              </w:rPr>
              <w:t>、</w:t>
            </w:r>
            <w:r w:rsidRPr="00B163C3">
              <w:rPr>
                <w:rFonts w:asciiTheme="majorEastAsia" w:eastAsiaTheme="majorEastAsia" w:hAnsiTheme="majorEastAsia" w:hint="eastAsia"/>
                <w:sz w:val="14"/>
                <w:szCs w:val="14"/>
              </w:rPr>
              <w:t>いろいろな場所で調べた結果を基に考察し</w:t>
            </w:r>
            <w:r>
              <w:rPr>
                <w:rFonts w:asciiTheme="majorEastAsia" w:eastAsiaTheme="majorEastAsia" w:hAnsiTheme="majorEastAsia" w:hint="eastAsia"/>
                <w:sz w:val="14"/>
                <w:szCs w:val="14"/>
              </w:rPr>
              <w:t>、</w:t>
            </w:r>
            <w:r w:rsidRPr="00B163C3">
              <w:rPr>
                <w:rFonts w:asciiTheme="majorEastAsia" w:eastAsiaTheme="majorEastAsia" w:hAnsiTheme="majorEastAsia" w:hint="eastAsia"/>
                <w:sz w:val="14"/>
                <w:szCs w:val="14"/>
              </w:rPr>
              <w:t>表現している。</w:t>
            </w:r>
          </w:p>
        </w:tc>
        <w:tc>
          <w:tcPr>
            <w:tcW w:w="4383" w:type="dxa"/>
            <w:tcBorders>
              <w:top w:val="dashSmallGap" w:sz="4" w:space="0" w:color="auto"/>
              <w:bottom w:val="dashSmallGap" w:sz="4" w:space="0" w:color="auto"/>
              <w:right w:val="nil"/>
            </w:tcBorders>
            <w:shd w:val="clear" w:color="auto" w:fill="auto"/>
            <w:tcMar>
              <w:top w:w="57" w:type="dxa"/>
              <w:left w:w="142" w:type="dxa"/>
              <w:bottom w:w="57" w:type="dxa"/>
              <w:right w:w="142" w:type="dxa"/>
            </w:tcMar>
          </w:tcPr>
          <w:p w14:paraId="2DD73C60" w14:textId="5754BD5E" w:rsidR="00596294" w:rsidRPr="0082008D" w:rsidRDefault="00596294" w:rsidP="00596294">
            <w:pPr>
              <w:spacing w:line="200" w:lineRule="exact"/>
              <w:rPr>
                <w:rFonts w:asciiTheme="majorEastAsia" w:eastAsiaTheme="majorEastAsia" w:hAnsiTheme="majorEastAsia"/>
                <w:sz w:val="14"/>
                <w:szCs w:val="14"/>
              </w:rPr>
            </w:pPr>
            <w:r w:rsidRPr="00B163C3">
              <w:rPr>
                <w:rFonts w:asciiTheme="majorEastAsia" w:eastAsiaTheme="majorEastAsia" w:hAnsiTheme="majorEastAsia" w:hint="eastAsia"/>
                <w:sz w:val="14"/>
                <w:szCs w:val="14"/>
              </w:rPr>
              <w:t>「晴れの日のグラフはどんな形に見えるか」</w:t>
            </w:r>
            <w:r>
              <w:rPr>
                <w:rFonts w:asciiTheme="majorEastAsia" w:eastAsiaTheme="majorEastAsia" w:hAnsiTheme="majorEastAsia" w:hint="eastAsia"/>
                <w:sz w:val="14"/>
                <w:szCs w:val="14"/>
              </w:rPr>
              <w:t>、</w:t>
            </w:r>
            <w:r w:rsidRPr="00B163C3">
              <w:rPr>
                <w:rFonts w:asciiTheme="majorEastAsia" w:eastAsiaTheme="majorEastAsia" w:hAnsiTheme="majorEastAsia" w:hint="eastAsia"/>
                <w:sz w:val="14"/>
                <w:szCs w:val="14"/>
              </w:rPr>
              <w:t>「雨の日や曇りの日は</w:t>
            </w:r>
            <w:r>
              <w:rPr>
                <w:rFonts w:asciiTheme="majorEastAsia" w:eastAsiaTheme="majorEastAsia" w:hAnsiTheme="majorEastAsia" w:hint="eastAsia"/>
                <w:sz w:val="14"/>
                <w:szCs w:val="14"/>
              </w:rPr>
              <w:t>、</w:t>
            </w:r>
            <w:r w:rsidRPr="00B163C3">
              <w:rPr>
                <w:rFonts w:asciiTheme="majorEastAsia" w:eastAsiaTheme="majorEastAsia" w:hAnsiTheme="majorEastAsia" w:hint="eastAsia"/>
                <w:sz w:val="14"/>
                <w:szCs w:val="14"/>
              </w:rPr>
              <w:t>晴れの日と比べてどんな点が違うか」といった具体的な質問をすることで</w:t>
            </w:r>
            <w:r>
              <w:rPr>
                <w:rFonts w:asciiTheme="majorEastAsia" w:eastAsiaTheme="majorEastAsia" w:hAnsiTheme="majorEastAsia" w:hint="eastAsia"/>
                <w:sz w:val="14"/>
                <w:szCs w:val="14"/>
              </w:rPr>
              <w:t>、考える視点を示し、</w:t>
            </w:r>
            <w:r w:rsidRPr="00B163C3">
              <w:rPr>
                <w:rFonts w:asciiTheme="majorEastAsia" w:eastAsiaTheme="majorEastAsia" w:hAnsiTheme="majorEastAsia" w:hint="eastAsia"/>
                <w:sz w:val="14"/>
                <w:szCs w:val="14"/>
              </w:rPr>
              <w:t>天気と</w:t>
            </w:r>
            <w:r w:rsidRPr="009B7F40">
              <w:rPr>
                <w:rFonts w:asciiTheme="majorEastAsia" w:eastAsiaTheme="majorEastAsia" w:hAnsiTheme="majorEastAsia" w:hint="eastAsia"/>
                <w:sz w:val="14"/>
                <w:szCs w:val="14"/>
              </w:rPr>
              <w:t>１日</w:t>
            </w:r>
            <w:r w:rsidRPr="00B163C3">
              <w:rPr>
                <w:rFonts w:asciiTheme="majorEastAsia" w:eastAsiaTheme="majorEastAsia" w:hAnsiTheme="majorEastAsia" w:hint="eastAsia"/>
                <w:sz w:val="14"/>
                <w:szCs w:val="14"/>
              </w:rPr>
              <w:t>の気温の変化との関係に気づくように</w:t>
            </w:r>
            <w:r>
              <w:rPr>
                <w:rFonts w:asciiTheme="majorEastAsia" w:eastAsiaTheme="majorEastAsia" w:hAnsiTheme="majorEastAsia" w:hint="eastAsia"/>
                <w:sz w:val="14"/>
                <w:szCs w:val="14"/>
              </w:rPr>
              <w:t>、</w:t>
            </w:r>
            <w:r w:rsidRPr="00B163C3">
              <w:rPr>
                <w:rFonts w:asciiTheme="majorEastAsia" w:eastAsiaTheme="majorEastAsia" w:hAnsiTheme="majorEastAsia" w:hint="eastAsia"/>
                <w:sz w:val="14"/>
                <w:szCs w:val="14"/>
              </w:rPr>
              <w:t>助言・援助する。</w:t>
            </w:r>
          </w:p>
        </w:tc>
        <w:tc>
          <w:tcPr>
            <w:tcW w:w="120" w:type="dxa"/>
            <w:vMerge w:val="restart"/>
            <w:tcBorders>
              <w:top w:val="nil"/>
              <w:left w:val="nil"/>
            </w:tcBorders>
            <w:shd w:val="clear" w:color="auto" w:fill="auto"/>
          </w:tcPr>
          <w:p w14:paraId="3533FF93" w14:textId="77777777" w:rsidR="00596294" w:rsidRDefault="00596294" w:rsidP="00596294"/>
        </w:tc>
      </w:tr>
      <w:tr w:rsidR="0015304F" w14:paraId="48A3B0AE" w14:textId="77777777" w:rsidTr="00491556">
        <w:trPr>
          <w:cantSplit/>
          <w:trHeight w:val="187"/>
        </w:trPr>
        <w:tc>
          <w:tcPr>
            <w:tcW w:w="104" w:type="dxa"/>
            <w:vMerge/>
            <w:tcBorders>
              <w:right w:val="nil"/>
            </w:tcBorders>
          </w:tcPr>
          <w:p w14:paraId="0C1908E6" w14:textId="77777777" w:rsidR="0015304F" w:rsidRPr="009D4699" w:rsidRDefault="0015304F" w:rsidP="00491556">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single" w:sz="4" w:space="0" w:color="auto"/>
            </w:tcBorders>
          </w:tcPr>
          <w:p w14:paraId="37772670" w14:textId="77777777" w:rsidR="0015304F" w:rsidRDefault="0015304F" w:rsidP="00491556">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tcBorders>
              <w:bottom w:val="single" w:sz="4" w:space="0" w:color="auto"/>
            </w:tcBorders>
            <w:vAlign w:val="center"/>
          </w:tcPr>
          <w:p w14:paraId="710A6A14" w14:textId="77777777" w:rsidR="0015304F" w:rsidRPr="00553402" w:rsidRDefault="0015304F" w:rsidP="00491556">
            <w:pPr>
              <w:snapToGrid w:val="0"/>
              <w:spacing w:line="200" w:lineRule="exact"/>
              <w:jc w:val="center"/>
              <w:rPr>
                <w:rFonts w:asciiTheme="majorEastAsia" w:eastAsiaTheme="majorEastAsia" w:hAnsiTheme="majorEastAsia"/>
                <w:sz w:val="14"/>
                <w:szCs w:val="14"/>
              </w:rPr>
            </w:pPr>
          </w:p>
        </w:tc>
        <w:tc>
          <w:tcPr>
            <w:tcW w:w="283" w:type="dxa"/>
            <w:vMerge/>
            <w:tcBorders>
              <w:bottom w:val="single" w:sz="4" w:space="0" w:color="auto"/>
            </w:tcBorders>
            <w:textDirection w:val="tbRlV"/>
            <w:vAlign w:val="center"/>
          </w:tcPr>
          <w:p w14:paraId="379487D6" w14:textId="77777777" w:rsidR="0015304F" w:rsidRPr="00553402" w:rsidRDefault="0015304F" w:rsidP="00491556">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14:paraId="582BFF46" w14:textId="3EF744CB" w:rsidR="0015304F" w:rsidRDefault="00B163C3" w:rsidP="00491556">
            <w:pPr>
              <w:snapToGrid w:val="0"/>
              <w:spacing w:line="200" w:lineRule="exact"/>
              <w:jc w:val="center"/>
              <w:rPr>
                <w:rFonts w:asciiTheme="majorEastAsia" w:eastAsiaTheme="majorEastAsia" w:hAnsiTheme="majorEastAsia"/>
                <w:b/>
                <w:sz w:val="14"/>
                <w:szCs w:val="14"/>
              </w:rPr>
            </w:pPr>
            <w:r w:rsidRPr="00B163C3">
              <w:rPr>
                <w:rFonts w:asciiTheme="majorEastAsia" w:eastAsiaTheme="majorEastAsia" w:hAnsiTheme="majorEastAsia" w:hint="eastAsia"/>
                <w:b/>
                <w:sz w:val="14"/>
                <w:szCs w:val="14"/>
              </w:rPr>
              <w:t>態</w:t>
            </w:r>
          </w:p>
        </w:tc>
        <w:tc>
          <w:tcPr>
            <w:tcW w:w="283" w:type="dxa"/>
            <w:tcBorders>
              <w:top w:val="dashSmallGap" w:sz="4" w:space="0" w:color="auto"/>
              <w:bottom w:val="single" w:sz="4" w:space="0" w:color="auto"/>
            </w:tcBorders>
            <w:vAlign w:val="center"/>
          </w:tcPr>
          <w:p w14:paraId="2AECF4CD" w14:textId="73757259" w:rsidR="0015304F" w:rsidRDefault="0015304F" w:rsidP="00491556">
            <w:pPr>
              <w:snapToGrid w:val="0"/>
              <w:spacing w:line="200" w:lineRule="exact"/>
              <w:jc w:val="center"/>
              <w:rPr>
                <w:rFonts w:asciiTheme="majorEastAsia" w:eastAsiaTheme="majorEastAsia" w:hAnsiTheme="majorEastAsia"/>
                <w:b/>
                <w:sz w:val="14"/>
                <w:szCs w:val="14"/>
              </w:rPr>
            </w:pPr>
          </w:p>
        </w:tc>
        <w:tc>
          <w:tcPr>
            <w:tcW w:w="4056" w:type="dxa"/>
            <w:tcBorders>
              <w:top w:val="dashSmallGap" w:sz="4" w:space="0" w:color="auto"/>
              <w:bottom w:val="single" w:sz="4" w:space="0" w:color="auto"/>
              <w:right w:val="nil"/>
            </w:tcBorders>
            <w:tcMar>
              <w:top w:w="57" w:type="dxa"/>
              <w:left w:w="142" w:type="dxa"/>
              <w:bottom w:w="57" w:type="dxa"/>
              <w:right w:w="142" w:type="dxa"/>
            </w:tcMar>
          </w:tcPr>
          <w:p w14:paraId="7D58D450" w14:textId="56D57B6B" w:rsidR="00B163C3" w:rsidRPr="00B163C3" w:rsidRDefault="00B163C3" w:rsidP="00B163C3">
            <w:pPr>
              <w:tabs>
                <w:tab w:val="right" w:pos="3772"/>
              </w:tabs>
              <w:topLinePunct/>
              <w:snapToGrid w:val="0"/>
              <w:spacing w:line="200" w:lineRule="exact"/>
              <w:rPr>
                <w:rFonts w:asciiTheme="majorEastAsia" w:eastAsiaTheme="majorEastAsia" w:hAnsiTheme="majorEastAsia"/>
                <w:b/>
                <w:sz w:val="14"/>
                <w:szCs w:val="14"/>
              </w:rPr>
            </w:pPr>
            <w:r w:rsidRPr="00B163C3">
              <w:rPr>
                <w:rFonts w:asciiTheme="majorEastAsia" w:eastAsiaTheme="majorEastAsia" w:hAnsiTheme="majorEastAsia" w:hint="eastAsia"/>
                <w:b/>
                <w:sz w:val="14"/>
                <w:szCs w:val="14"/>
              </w:rPr>
              <w:t>【態②】天気の様子と気温と</w:t>
            </w:r>
            <w:r w:rsidR="001E6294">
              <w:rPr>
                <w:rFonts w:asciiTheme="majorEastAsia" w:eastAsiaTheme="majorEastAsia" w:hAnsiTheme="majorEastAsia" w:hint="eastAsia"/>
                <w:b/>
                <w:sz w:val="14"/>
                <w:szCs w:val="14"/>
              </w:rPr>
              <w:t>の関係について学んだことを学習や生活に生かそうとしているかを確認</w:t>
            </w:r>
            <w:r w:rsidRPr="00B163C3">
              <w:rPr>
                <w:rFonts w:asciiTheme="majorEastAsia" w:eastAsiaTheme="majorEastAsia" w:hAnsiTheme="majorEastAsia" w:hint="eastAsia"/>
                <w:b/>
                <w:sz w:val="14"/>
                <w:szCs w:val="14"/>
              </w:rPr>
              <w:t>する。</w:t>
            </w:r>
          </w:p>
          <w:p w14:paraId="5F78242D" w14:textId="6D8E7475" w:rsidR="0015304F" w:rsidRPr="0082008D" w:rsidRDefault="00B163C3" w:rsidP="009A6ED9">
            <w:pPr>
              <w:tabs>
                <w:tab w:val="right" w:pos="3772"/>
              </w:tabs>
              <w:topLinePunct/>
              <w:snapToGrid w:val="0"/>
              <w:spacing w:line="200" w:lineRule="exact"/>
              <w:jc w:val="right"/>
              <w:rPr>
                <w:rFonts w:asciiTheme="majorEastAsia" w:eastAsiaTheme="majorEastAsia" w:hAnsiTheme="majorEastAsia"/>
                <w:sz w:val="14"/>
                <w:szCs w:val="14"/>
              </w:rPr>
            </w:pPr>
            <w:r w:rsidRPr="00B163C3">
              <w:rPr>
                <w:rFonts w:asciiTheme="majorEastAsia" w:eastAsiaTheme="majorEastAsia" w:hAnsiTheme="majorEastAsia" w:hint="eastAsia"/>
                <w:b/>
                <w:sz w:val="14"/>
                <w:szCs w:val="14"/>
              </w:rPr>
              <w:t>【発言分析・行動観察】</w:t>
            </w:r>
          </w:p>
        </w:tc>
        <w:tc>
          <w:tcPr>
            <w:tcW w:w="652" w:type="dxa"/>
            <w:tcBorders>
              <w:top w:val="dashSmallGap" w:sz="4" w:space="0" w:color="auto"/>
              <w:left w:val="nil"/>
              <w:bottom w:val="single" w:sz="4" w:space="0" w:color="auto"/>
            </w:tcBorders>
            <w:tcMar>
              <w:top w:w="57" w:type="dxa"/>
              <w:left w:w="142" w:type="dxa"/>
              <w:bottom w:w="57" w:type="dxa"/>
              <w:right w:w="142" w:type="dxa"/>
            </w:tcMar>
          </w:tcPr>
          <w:p w14:paraId="1F10CC09" w14:textId="77777777" w:rsidR="0015304F" w:rsidRPr="0082008D" w:rsidRDefault="0015304F" w:rsidP="00491556">
            <w:pPr>
              <w:snapToGrid w:val="0"/>
              <w:spacing w:line="200" w:lineRule="exact"/>
              <w:rPr>
                <w:rFonts w:asciiTheme="majorEastAsia" w:eastAsiaTheme="majorEastAsia" w:hAnsiTheme="majorEastAsia"/>
                <w:sz w:val="14"/>
                <w:szCs w:val="14"/>
              </w:rPr>
            </w:pPr>
          </w:p>
        </w:tc>
        <w:tc>
          <w:tcPr>
            <w:tcW w:w="652" w:type="dxa"/>
            <w:tcBorders>
              <w:top w:val="dashSmallGap" w:sz="4" w:space="0" w:color="auto"/>
              <w:left w:val="nil"/>
              <w:bottom w:val="single" w:sz="4" w:space="0" w:color="auto"/>
              <w:right w:val="nil"/>
            </w:tcBorders>
          </w:tcPr>
          <w:p w14:paraId="62702825" w14:textId="77777777" w:rsidR="0015304F" w:rsidRPr="0082008D" w:rsidRDefault="0015304F" w:rsidP="00491556">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bottom w:val="single" w:sz="4" w:space="0" w:color="auto"/>
            </w:tcBorders>
            <w:tcMar>
              <w:top w:w="57" w:type="dxa"/>
              <w:left w:w="142" w:type="dxa"/>
              <w:bottom w:w="57" w:type="dxa"/>
              <w:right w:w="142" w:type="dxa"/>
            </w:tcMar>
          </w:tcPr>
          <w:p w14:paraId="03C0FA19" w14:textId="561D3E78" w:rsidR="0015304F" w:rsidRPr="00037060" w:rsidRDefault="00B163C3" w:rsidP="00491556">
            <w:pPr>
              <w:snapToGrid w:val="0"/>
              <w:spacing w:line="200" w:lineRule="exact"/>
              <w:rPr>
                <w:rFonts w:asciiTheme="majorEastAsia" w:eastAsiaTheme="majorEastAsia" w:hAnsiTheme="majorEastAsia"/>
                <w:sz w:val="14"/>
                <w:szCs w:val="14"/>
              </w:rPr>
            </w:pPr>
            <w:r w:rsidRPr="00B163C3">
              <w:rPr>
                <w:rFonts w:asciiTheme="majorEastAsia" w:eastAsiaTheme="majorEastAsia" w:hAnsiTheme="majorEastAsia" w:hint="eastAsia"/>
                <w:sz w:val="14"/>
                <w:szCs w:val="14"/>
              </w:rPr>
              <w:t>天気の様子と気温との関係についてこれまで学んだことに意義や有用性を感じ</w:t>
            </w:r>
            <w:r w:rsidR="00B14E62">
              <w:rPr>
                <w:rFonts w:asciiTheme="majorEastAsia" w:eastAsiaTheme="majorEastAsia" w:hAnsiTheme="majorEastAsia" w:hint="eastAsia"/>
                <w:sz w:val="14"/>
                <w:szCs w:val="14"/>
              </w:rPr>
              <w:t>、</w:t>
            </w:r>
            <w:r w:rsidRPr="00B163C3">
              <w:rPr>
                <w:rFonts w:asciiTheme="majorEastAsia" w:eastAsiaTheme="majorEastAsia" w:hAnsiTheme="majorEastAsia" w:hint="eastAsia"/>
                <w:sz w:val="14"/>
                <w:szCs w:val="14"/>
              </w:rPr>
              <w:t>学んだことを生かして</w:t>
            </w:r>
            <w:r w:rsidR="00B14E62">
              <w:rPr>
                <w:rFonts w:asciiTheme="majorEastAsia" w:eastAsiaTheme="majorEastAsia" w:hAnsiTheme="majorEastAsia" w:hint="eastAsia"/>
                <w:sz w:val="14"/>
                <w:szCs w:val="14"/>
              </w:rPr>
              <w:t>、</w:t>
            </w:r>
            <w:r w:rsidRPr="00B163C3">
              <w:rPr>
                <w:rFonts w:asciiTheme="majorEastAsia" w:eastAsiaTheme="majorEastAsia" w:hAnsiTheme="majorEastAsia" w:hint="eastAsia"/>
                <w:sz w:val="14"/>
                <w:szCs w:val="14"/>
              </w:rPr>
              <w:t>その日の日中の気温を天気から判断したり</w:t>
            </w:r>
            <w:r w:rsidR="00B14E62">
              <w:rPr>
                <w:rFonts w:asciiTheme="majorEastAsia" w:eastAsiaTheme="majorEastAsia" w:hAnsiTheme="majorEastAsia" w:hint="eastAsia"/>
                <w:sz w:val="14"/>
                <w:szCs w:val="14"/>
              </w:rPr>
              <w:t>、</w:t>
            </w:r>
            <w:r w:rsidRPr="00B163C3">
              <w:rPr>
                <w:rFonts w:asciiTheme="majorEastAsia" w:eastAsiaTheme="majorEastAsia" w:hAnsiTheme="majorEastAsia" w:hint="eastAsia"/>
                <w:sz w:val="14"/>
                <w:szCs w:val="14"/>
              </w:rPr>
              <w:t>服装を上手に選択したりしようとしている。</w:t>
            </w:r>
          </w:p>
        </w:tc>
        <w:tc>
          <w:tcPr>
            <w:tcW w:w="4383" w:type="dxa"/>
            <w:tcBorders>
              <w:top w:val="dashSmallGap" w:sz="4" w:space="0" w:color="auto"/>
              <w:bottom w:val="single" w:sz="4" w:space="0" w:color="auto"/>
              <w:right w:val="nil"/>
            </w:tcBorders>
            <w:shd w:val="clear" w:color="auto" w:fill="auto"/>
            <w:tcMar>
              <w:top w:w="57" w:type="dxa"/>
              <w:left w:w="142" w:type="dxa"/>
              <w:bottom w:w="57" w:type="dxa"/>
              <w:right w:w="142" w:type="dxa"/>
            </w:tcMar>
          </w:tcPr>
          <w:p w14:paraId="1D473EB7" w14:textId="6C82A26F" w:rsidR="0015304F" w:rsidRPr="00037060" w:rsidRDefault="00B163C3" w:rsidP="00491556">
            <w:pPr>
              <w:spacing w:line="200" w:lineRule="exact"/>
              <w:rPr>
                <w:rFonts w:asciiTheme="majorEastAsia" w:eastAsiaTheme="majorEastAsia" w:hAnsiTheme="majorEastAsia"/>
                <w:sz w:val="14"/>
                <w:szCs w:val="14"/>
              </w:rPr>
            </w:pPr>
            <w:r w:rsidRPr="00B163C3">
              <w:rPr>
                <w:rFonts w:asciiTheme="majorEastAsia" w:eastAsiaTheme="majorEastAsia" w:hAnsiTheme="majorEastAsia" w:hint="eastAsia"/>
                <w:sz w:val="14"/>
                <w:szCs w:val="14"/>
              </w:rPr>
              <w:t>教科書 p</w:t>
            </w:r>
            <w:r w:rsidR="00B14E62">
              <w:rPr>
                <w:rFonts w:asciiTheme="majorEastAsia" w:eastAsiaTheme="majorEastAsia" w:hAnsiTheme="majorEastAsia" w:hint="eastAsia"/>
                <w:sz w:val="14"/>
                <w:szCs w:val="14"/>
              </w:rPr>
              <w:t>.</w:t>
            </w:r>
            <w:r w:rsidRPr="00B163C3">
              <w:rPr>
                <w:rFonts w:asciiTheme="majorEastAsia" w:eastAsiaTheme="majorEastAsia" w:hAnsiTheme="majorEastAsia" w:hint="eastAsia"/>
                <w:sz w:val="14"/>
                <w:szCs w:val="14"/>
              </w:rPr>
              <w:t>30～31</w:t>
            </w:r>
            <w:r w:rsidR="00596294">
              <w:rPr>
                <w:rFonts w:asciiTheme="majorEastAsia" w:eastAsiaTheme="majorEastAsia" w:hAnsiTheme="majorEastAsia" w:hint="eastAsia"/>
                <w:sz w:val="14"/>
                <w:szCs w:val="14"/>
              </w:rPr>
              <w:t>の写真を再度見て</w:t>
            </w:r>
            <w:r w:rsidR="00B14E62">
              <w:rPr>
                <w:rFonts w:asciiTheme="majorEastAsia" w:eastAsiaTheme="majorEastAsia" w:hAnsiTheme="majorEastAsia" w:hint="eastAsia"/>
                <w:sz w:val="14"/>
                <w:szCs w:val="14"/>
              </w:rPr>
              <w:t>、</w:t>
            </w:r>
            <w:r w:rsidRPr="00B163C3">
              <w:rPr>
                <w:rFonts w:asciiTheme="majorEastAsia" w:eastAsiaTheme="majorEastAsia" w:hAnsiTheme="majorEastAsia" w:hint="eastAsia"/>
                <w:sz w:val="14"/>
                <w:szCs w:val="14"/>
              </w:rPr>
              <w:t>天気による服装の違いの理由を問いかけ</w:t>
            </w:r>
            <w:r w:rsidR="00B14E62">
              <w:rPr>
                <w:rFonts w:asciiTheme="majorEastAsia" w:eastAsiaTheme="majorEastAsia" w:hAnsiTheme="majorEastAsia" w:hint="eastAsia"/>
                <w:sz w:val="14"/>
                <w:szCs w:val="14"/>
              </w:rPr>
              <w:t>、</w:t>
            </w:r>
            <w:r w:rsidRPr="00B163C3">
              <w:rPr>
                <w:rFonts w:asciiTheme="majorEastAsia" w:eastAsiaTheme="majorEastAsia" w:hAnsiTheme="majorEastAsia" w:hint="eastAsia"/>
                <w:sz w:val="14"/>
                <w:szCs w:val="14"/>
              </w:rPr>
              <w:t>天気の様子と気温との関係について学んだことを生かして考えることができるように</w:t>
            </w:r>
            <w:r w:rsidR="00B14E62">
              <w:rPr>
                <w:rFonts w:asciiTheme="majorEastAsia" w:eastAsiaTheme="majorEastAsia" w:hAnsiTheme="majorEastAsia" w:hint="eastAsia"/>
                <w:sz w:val="14"/>
                <w:szCs w:val="14"/>
              </w:rPr>
              <w:t>、</w:t>
            </w:r>
            <w:r w:rsidRPr="00B163C3">
              <w:rPr>
                <w:rFonts w:asciiTheme="majorEastAsia" w:eastAsiaTheme="majorEastAsia" w:hAnsiTheme="majorEastAsia" w:hint="eastAsia"/>
                <w:sz w:val="14"/>
                <w:szCs w:val="14"/>
              </w:rPr>
              <w:t>助言・援助する。</w:t>
            </w:r>
          </w:p>
        </w:tc>
        <w:tc>
          <w:tcPr>
            <w:tcW w:w="120" w:type="dxa"/>
            <w:vMerge/>
            <w:tcBorders>
              <w:left w:val="nil"/>
              <w:bottom w:val="single" w:sz="4" w:space="0" w:color="auto"/>
            </w:tcBorders>
            <w:shd w:val="clear" w:color="auto" w:fill="auto"/>
          </w:tcPr>
          <w:p w14:paraId="513DBDB5" w14:textId="77777777" w:rsidR="0015304F" w:rsidRDefault="0015304F" w:rsidP="00491556"/>
        </w:tc>
      </w:tr>
    </w:tbl>
    <w:p w14:paraId="0B19BC0F" w14:textId="208B278E" w:rsidR="00D61079" w:rsidRPr="00596294" w:rsidRDefault="00D61079" w:rsidP="00596294">
      <w:pPr>
        <w:snapToGrid w:val="0"/>
        <w:spacing w:line="200" w:lineRule="exact"/>
        <w:rPr>
          <w:rFonts w:asciiTheme="majorEastAsia" w:eastAsiaTheme="majorEastAsia" w:hAnsiTheme="majorEastAsia"/>
          <w:sz w:val="16"/>
        </w:rPr>
      </w:pP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sidR="00596294">
        <w:rPr>
          <w:rFonts w:asciiTheme="majorEastAsia" w:eastAsiaTheme="majorEastAsia" w:hAnsiTheme="majorEastAsia"/>
          <w:sz w:val="16"/>
        </w:rPr>
        <w:t xml:space="preserve">　</w:t>
      </w:r>
    </w:p>
    <w:p w14:paraId="7028DAFB" w14:textId="49EF4ACB" w:rsidR="0015304F" w:rsidRDefault="0015304F">
      <w:pPr>
        <w:widowControl/>
        <w:jc w:val="left"/>
        <w:rPr>
          <w:rFonts w:asciiTheme="majorEastAsia" w:eastAsiaTheme="majorEastAsia" w:hAnsiTheme="majorEastAsia"/>
        </w:rPr>
      </w:pPr>
      <w:r>
        <w:rPr>
          <w:rFonts w:asciiTheme="majorEastAsia" w:eastAsiaTheme="majorEastAsia" w:hAnsiTheme="majorEastAsia"/>
        </w:rPr>
        <w:br w:type="page"/>
      </w:r>
    </w:p>
    <w:p w14:paraId="4D3D9C19" w14:textId="77777777" w:rsidR="000D40C6" w:rsidRDefault="000D40C6" w:rsidP="000D40C6">
      <w:r>
        <w:rPr>
          <w:noProof/>
        </w:rPr>
        <w:lastRenderedPageBreak/>
        <mc:AlternateContent>
          <mc:Choice Requires="wpg">
            <w:drawing>
              <wp:anchor distT="0" distB="0" distL="114300" distR="114300" simplePos="0" relativeHeight="251618304" behindDoc="0" locked="0" layoutInCell="1" allowOverlap="1" wp14:anchorId="3672A224" wp14:editId="441560E8">
                <wp:simplePos x="0" y="0"/>
                <wp:positionH relativeFrom="column">
                  <wp:align>left</wp:align>
                </wp:positionH>
                <wp:positionV relativeFrom="line">
                  <wp:posOffset>-53975</wp:posOffset>
                </wp:positionV>
                <wp:extent cx="12029400" cy="403200"/>
                <wp:effectExtent l="0" t="0" r="0" b="0"/>
                <wp:wrapNone/>
                <wp:docPr id="147" name="グループ化 147"/>
                <wp:cNvGraphicFramePr/>
                <a:graphic xmlns:a="http://schemas.openxmlformats.org/drawingml/2006/main">
                  <a:graphicData uri="http://schemas.microsoft.com/office/word/2010/wordprocessingGroup">
                    <wpg:wgp>
                      <wpg:cNvGrpSpPr/>
                      <wpg:grpSpPr>
                        <a:xfrm>
                          <a:off x="0" y="0"/>
                          <a:ext cx="12029400" cy="403200"/>
                          <a:chOff x="0" y="0"/>
                          <a:chExt cx="12026002" cy="411928"/>
                        </a:xfrm>
                      </wpg:grpSpPr>
                      <wpg:grpSp>
                        <wpg:cNvPr id="148" name="グループ化 148"/>
                        <wpg:cNvGrpSpPr/>
                        <wpg:grpSpPr>
                          <a:xfrm>
                            <a:off x="0" y="8626"/>
                            <a:ext cx="12023090" cy="403302"/>
                            <a:chOff x="0" y="0"/>
                            <a:chExt cx="12023090" cy="403302"/>
                          </a:xfrm>
                        </wpg:grpSpPr>
                        <wpg:grpSp>
                          <wpg:cNvPr id="149" name="グループ化 149"/>
                          <wpg:cNvGrpSpPr/>
                          <wpg:grpSpPr>
                            <a:xfrm>
                              <a:off x="0" y="43892"/>
                              <a:ext cx="12023090" cy="359410"/>
                              <a:chOff x="0" y="0"/>
                              <a:chExt cx="12023090" cy="359410"/>
                            </a:xfrm>
                          </wpg:grpSpPr>
                          <wps:wsp>
                            <wps:cNvPr id="150" name="角丸四角形 150"/>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角丸四角形 151"/>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2" name="テキスト ボックス 152"/>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9A3A46" w14:textId="77777777" w:rsidR="00477D54" w:rsidRPr="005D197C" w:rsidRDefault="00477D54" w:rsidP="000D40C6">
                                <w:pPr>
                                  <w:jc w:val="center"/>
                                  <w:rPr>
                                    <w:rFonts w:asciiTheme="majorEastAsia" w:eastAsiaTheme="majorEastAsia" w:hAnsiTheme="majorEastAsia"/>
                                    <w:b/>
                                    <w:sz w:val="32"/>
                                  </w:rPr>
                                </w:pPr>
                                <w:r>
                                  <w:rPr>
                                    <w:rFonts w:asciiTheme="majorEastAsia" w:eastAsiaTheme="majorEastAsia" w:hAnsiTheme="majorEastAsia" w:hint="eastAsia"/>
                                    <w:b/>
                                    <w:sz w:val="32"/>
                                  </w:rPr>
                                  <w:t>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153" name="テキスト ボックス 153"/>
                        <wps:cNvSpPr txBox="1"/>
                        <wps:spPr>
                          <a:xfrm>
                            <a:off x="327788" y="0"/>
                            <a:ext cx="536785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1A0E91" w14:textId="55D80A7F" w:rsidR="00477D54" w:rsidRPr="005D197C" w:rsidRDefault="00477D54" w:rsidP="000D40C6">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電流のはたらき</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５</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下</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～６月中旬</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 xml:space="preserve"> 6</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7</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154" name="テキスト ボックス 154"/>
                        <wps:cNvSpPr txBox="1"/>
                        <wps:spPr>
                          <a:xfrm>
                            <a:off x="7323827" y="51758"/>
                            <a:ext cx="4702175" cy="360000"/>
                          </a:xfrm>
                          <a:prstGeom prst="rect">
                            <a:avLst/>
                          </a:prstGeom>
                          <a:noFill/>
                          <a:ln w="6350">
                            <a:noFill/>
                          </a:ln>
                          <a:effectLst/>
                        </wps:spPr>
                        <wps:txbx>
                          <w:txbxContent>
                            <w:p w14:paraId="2DC892C3" w14:textId="39E65D33" w:rsidR="00477D54" w:rsidRPr="004E77CB" w:rsidRDefault="00477D54" w:rsidP="000D40C6">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b/>
                                  <w:color w:val="FFFFFF" w:themeColor="background1"/>
                                  <w:sz w:val="20"/>
                                  <w:szCs w:val="20"/>
                                </w:rPr>
                                <w:t>A</w:t>
                              </w:r>
                              <w:r>
                                <w:rPr>
                                  <w:rFonts w:asciiTheme="majorEastAsia" w:eastAsiaTheme="majorEastAsia" w:hAnsiTheme="majorEastAsia" w:hint="eastAsia"/>
                                  <w:b/>
                                  <w:color w:val="FFFFFF" w:themeColor="background1"/>
                                  <w:sz w:val="20"/>
                                  <w:szCs w:val="20"/>
                                </w:rPr>
                                <w:t>(3)</w:t>
                              </w:r>
                              <w:r>
                                <w:rPr>
                                  <w:rFonts w:asciiTheme="majorEastAsia" w:eastAsiaTheme="majorEastAsia" w:hAnsiTheme="majorEastAsia" w:hint="eastAsia"/>
                                  <w:b/>
                                  <w:color w:val="FFFFFF" w:themeColor="background1"/>
                                  <w:sz w:val="20"/>
                                  <w:szCs w:val="20"/>
                                </w:rPr>
                                <w:t>ア(ア)、イ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672A224" id="グループ化 147" o:spid="_x0000_s1103" style="position:absolute;left:0;text-align:left;margin-left:0;margin-top:-4.25pt;width:947.2pt;height:31.75pt;z-index:251618304;mso-position-horizontal:left;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">
                <v:group id="グループ化 148" o:spid="_x0000_s1104"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group id="グループ化 149" o:spid="_x0000_s1105"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roundrect id="角丸四角形 150" o:spid="_x0000_s1106"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" fillcolor="#5a5a5a [2109]" stroked="f" strokeweight="2pt"/>
                    <v:roundrect id="角丸四角形 151" o:spid="_x0000_s1107"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" fillcolor="#eeece1 [3214]" strokecolor="black [3213]" strokeweight="2pt"/>
                  </v:group>
                  <v:shape id="テキスト ボックス 152" o:spid="_x0000_s1108"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" filled="f" stroked="f" strokeweight=".5pt">
                    <v:textbox inset="0,0,0,0">
                      <w:txbxContent>
                        <w:p w14:paraId="449A3A46" w14:textId="77777777" w:rsidR="00477D54" w:rsidRPr="005D197C" w:rsidRDefault="00477D54" w:rsidP="000D40C6">
                          <w:pPr>
                            <w:jc w:val="center"/>
                            <w:rPr>
                              <w:rFonts w:asciiTheme="majorEastAsia" w:eastAsiaTheme="majorEastAsia" w:hAnsiTheme="majorEastAsia"/>
                              <w:b/>
                              <w:sz w:val="32"/>
                            </w:rPr>
                          </w:pPr>
                          <w:r>
                            <w:rPr>
                              <w:rFonts w:asciiTheme="majorEastAsia" w:eastAsiaTheme="majorEastAsia" w:hAnsiTheme="majorEastAsia" w:hint="eastAsia"/>
                              <w:b/>
                              <w:sz w:val="32"/>
                            </w:rPr>
                            <w:t>4</w:t>
                          </w:r>
                        </w:p>
                      </w:txbxContent>
                    </v:textbox>
                  </v:shape>
                </v:group>
                <v:shape id="テキスト ボックス 153" o:spid="_x0000_s1109" type="#_x0000_t202" style="position:absolute;left:3277;width:5367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" filled="f" stroked="f" strokeweight=".5pt">
                  <v:textbox inset="2mm,0,0,0">
                    <w:txbxContent>
                      <w:p w14:paraId="6C1A0E91" w14:textId="55D80A7F" w:rsidR="00477D54" w:rsidRPr="005D197C" w:rsidRDefault="00477D54" w:rsidP="000D40C6">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電流のはたらき</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５</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下</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～６月中旬</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 xml:space="preserve"> 6</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7</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154" o:spid="_x0000_s1110"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" filled="f" stroked="f" strokeweight=".5pt">
                  <v:textbox inset="0,0,3mm,0">
                    <w:txbxContent>
                      <w:p w14:paraId="2DC892C3" w14:textId="39E65D33" w:rsidR="00477D54" w:rsidRPr="004E77CB" w:rsidRDefault="00477D54" w:rsidP="000D40C6">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b/>
                            <w:color w:val="FFFFFF" w:themeColor="background1"/>
                            <w:sz w:val="20"/>
                            <w:szCs w:val="20"/>
                          </w:rPr>
                          <w:t>A</w:t>
                        </w:r>
                        <w:r>
                          <w:rPr>
                            <w:rFonts w:asciiTheme="majorEastAsia" w:eastAsiaTheme="majorEastAsia" w:hAnsiTheme="majorEastAsia" w:hint="eastAsia"/>
                            <w:b/>
                            <w:color w:val="FFFFFF" w:themeColor="background1"/>
                            <w:sz w:val="20"/>
                            <w:szCs w:val="20"/>
                          </w:rPr>
                          <w:t>(3)ア(ア)、イ</w:t>
                        </w:r>
                      </w:p>
                    </w:txbxContent>
                  </v:textbox>
                </v:shape>
                <w10:wrap anchory="line"/>
              </v:group>
            </w:pict>
          </mc:Fallback>
        </mc:AlternateContent>
      </w:r>
    </w:p>
    <w:p w14:paraId="4F9A4718" w14:textId="77777777" w:rsidR="000D40C6" w:rsidRDefault="000D40C6" w:rsidP="000D40C6"/>
    <w:tbl>
      <w:tblPr>
        <w:tblStyle w:val="ae"/>
        <w:tblW w:w="18853" w:type="dxa"/>
        <w:tblInd w:w="-5" w:type="dxa"/>
        <w:tblCellMar>
          <w:top w:w="57" w:type="dxa"/>
          <w:bottom w:w="57" w:type="dxa"/>
        </w:tblCellMar>
        <w:tblLook w:val="04A0" w:firstRow="1" w:lastRow="0" w:firstColumn="1" w:lastColumn="0" w:noHBand="0" w:noVBand="1"/>
      </w:tblPr>
      <w:tblGrid>
        <w:gridCol w:w="3968"/>
        <w:gridCol w:w="454"/>
        <w:gridCol w:w="4479"/>
        <w:gridCol w:w="652"/>
        <w:gridCol w:w="340"/>
        <w:gridCol w:w="4025"/>
        <w:gridCol w:w="1106"/>
        <w:gridCol w:w="3829"/>
      </w:tblGrid>
      <w:tr w:rsidR="000D40C6" w14:paraId="28320A17" w14:textId="77777777" w:rsidTr="00556F5C">
        <w:trPr>
          <w:trHeight w:hRule="exact" w:val="340"/>
        </w:trPr>
        <w:tc>
          <w:tcPr>
            <w:tcW w:w="3968" w:type="dxa"/>
            <w:shd w:val="clear" w:color="auto" w:fill="808080" w:themeFill="background1" w:themeFillShade="80"/>
            <w:vAlign w:val="center"/>
          </w:tcPr>
          <w:p w14:paraId="6CA63FA7" w14:textId="77777777" w:rsidR="000D40C6" w:rsidRPr="00BB399C" w:rsidRDefault="000D40C6" w:rsidP="00491556">
            <w:pPr>
              <w:spacing w:line="240" w:lineRule="exact"/>
              <w:jc w:val="center"/>
              <w:rPr>
                <w:rFonts w:asciiTheme="majorEastAsia" w:eastAsiaTheme="majorEastAsia" w:hAnsiTheme="majorEastAsia"/>
                <w:b/>
                <w:sz w:val="20"/>
              </w:rPr>
            </w:pPr>
            <w:r w:rsidRPr="00BB399C">
              <w:rPr>
                <w:rFonts w:asciiTheme="majorEastAsia" w:eastAsiaTheme="majorEastAsia" w:hAnsiTheme="majorEastAsia" w:hint="eastAsia"/>
                <w:b/>
                <w:color w:val="FFFFFF" w:themeColor="background1"/>
                <w:sz w:val="20"/>
              </w:rPr>
              <w:t>単元の目標</w:t>
            </w:r>
          </w:p>
        </w:tc>
        <w:tc>
          <w:tcPr>
            <w:tcW w:w="14885" w:type="dxa"/>
            <w:gridSpan w:val="7"/>
            <w:shd w:val="clear" w:color="auto" w:fill="808080" w:themeFill="background1" w:themeFillShade="80"/>
            <w:vAlign w:val="center"/>
          </w:tcPr>
          <w:p w14:paraId="40E4E500" w14:textId="77777777" w:rsidR="000D40C6" w:rsidRPr="00BB399C" w:rsidRDefault="000D40C6" w:rsidP="00491556">
            <w:pPr>
              <w:spacing w:line="200" w:lineRule="exact"/>
              <w:jc w:val="center"/>
              <w:rPr>
                <w:sz w:val="20"/>
              </w:rPr>
            </w:pPr>
            <w:r w:rsidRPr="00BB399C">
              <w:rPr>
                <w:rFonts w:asciiTheme="majorEastAsia" w:eastAsiaTheme="majorEastAsia" w:hAnsiTheme="majorEastAsia" w:hint="eastAsia"/>
                <w:b/>
                <w:color w:val="FFFFFF" w:themeColor="background1"/>
                <w:sz w:val="20"/>
              </w:rPr>
              <w:t>単元の観点別評価</w:t>
            </w:r>
            <w:r>
              <w:rPr>
                <w:rFonts w:asciiTheme="majorEastAsia" w:eastAsiaTheme="majorEastAsia" w:hAnsiTheme="majorEastAsia" w:hint="eastAsia"/>
                <w:b/>
                <w:color w:val="FFFFFF" w:themeColor="background1"/>
                <w:sz w:val="20"/>
              </w:rPr>
              <w:t>規準</w:t>
            </w:r>
          </w:p>
        </w:tc>
      </w:tr>
      <w:tr w:rsidR="000D40C6" w14:paraId="655AA0CF" w14:textId="77777777" w:rsidTr="00556F5C">
        <w:trPr>
          <w:trHeight w:val="2041"/>
        </w:trPr>
        <w:tc>
          <w:tcPr>
            <w:tcW w:w="3968" w:type="dxa"/>
          </w:tcPr>
          <w:p w14:paraId="22B9ED13" w14:textId="60D58915" w:rsidR="000D40C6" w:rsidRPr="00340D4A" w:rsidRDefault="001924F3" w:rsidP="00491556">
            <w:pPr>
              <w:widowControl/>
              <w:autoSpaceDE w:val="0"/>
              <w:autoSpaceDN w:val="0"/>
              <w:adjustRightInd w:val="0"/>
              <w:spacing w:line="200" w:lineRule="exact"/>
              <w:jc w:val="left"/>
              <w:rPr>
                <w:rStyle w:val="ab"/>
                <w:sz w:val="15"/>
                <w:szCs w:val="15"/>
              </w:rPr>
            </w:pPr>
            <w:r w:rsidRPr="001924F3">
              <w:rPr>
                <w:rStyle w:val="ab"/>
                <w:rFonts w:hint="eastAsia"/>
                <w:sz w:val="15"/>
                <w:szCs w:val="15"/>
              </w:rPr>
              <w:t>電流の大きさや向き</w:t>
            </w:r>
            <w:r w:rsidR="00B14E62">
              <w:rPr>
                <w:rStyle w:val="ab"/>
                <w:rFonts w:hint="eastAsia"/>
                <w:sz w:val="15"/>
                <w:szCs w:val="15"/>
              </w:rPr>
              <w:t>、</w:t>
            </w:r>
            <w:r w:rsidRPr="001924F3">
              <w:rPr>
                <w:rStyle w:val="ab"/>
                <w:rFonts w:hint="eastAsia"/>
                <w:sz w:val="15"/>
                <w:szCs w:val="15"/>
              </w:rPr>
              <w:t>乾電池につないだ物の様子に着目して</w:t>
            </w:r>
            <w:r w:rsidR="00B14E62">
              <w:rPr>
                <w:rStyle w:val="ab"/>
                <w:rFonts w:hint="eastAsia"/>
                <w:sz w:val="15"/>
                <w:szCs w:val="15"/>
              </w:rPr>
              <w:t>、</w:t>
            </w:r>
            <w:r w:rsidRPr="001924F3">
              <w:rPr>
                <w:rStyle w:val="ab"/>
                <w:rFonts w:hint="eastAsia"/>
                <w:sz w:val="15"/>
                <w:szCs w:val="15"/>
              </w:rPr>
              <w:t>それらを関係付けて</w:t>
            </w:r>
            <w:r w:rsidR="00B14E62">
              <w:rPr>
                <w:rStyle w:val="ab"/>
                <w:rFonts w:hint="eastAsia"/>
                <w:sz w:val="15"/>
                <w:szCs w:val="15"/>
              </w:rPr>
              <w:t>、</w:t>
            </w:r>
            <w:r w:rsidRPr="001924F3">
              <w:rPr>
                <w:rStyle w:val="ab"/>
                <w:rFonts w:hint="eastAsia"/>
                <w:sz w:val="15"/>
                <w:szCs w:val="15"/>
              </w:rPr>
              <w:t>電流の働きを調べる活動を通して</w:t>
            </w:r>
            <w:r w:rsidR="00B14E62">
              <w:rPr>
                <w:rStyle w:val="ab"/>
                <w:rFonts w:hint="eastAsia"/>
                <w:sz w:val="15"/>
                <w:szCs w:val="15"/>
              </w:rPr>
              <w:t>、</w:t>
            </w:r>
            <w:r w:rsidRPr="001924F3">
              <w:rPr>
                <w:rStyle w:val="ab"/>
                <w:rFonts w:hint="eastAsia"/>
                <w:sz w:val="15"/>
                <w:szCs w:val="15"/>
              </w:rPr>
              <w:t>それらについての理解を図り</w:t>
            </w:r>
            <w:r w:rsidR="00B14E62">
              <w:rPr>
                <w:rStyle w:val="ab"/>
                <w:rFonts w:hint="eastAsia"/>
                <w:sz w:val="15"/>
                <w:szCs w:val="15"/>
              </w:rPr>
              <w:t>、</w:t>
            </w:r>
            <w:r w:rsidRPr="001924F3">
              <w:rPr>
                <w:rStyle w:val="ab"/>
                <w:rFonts w:hint="eastAsia"/>
                <w:sz w:val="15"/>
                <w:szCs w:val="15"/>
              </w:rPr>
              <w:t>実験などに関する技能を身に付けるとともに</w:t>
            </w:r>
            <w:r w:rsidR="00B14E62">
              <w:rPr>
                <w:rStyle w:val="ab"/>
                <w:rFonts w:hint="eastAsia"/>
                <w:sz w:val="15"/>
                <w:szCs w:val="15"/>
              </w:rPr>
              <w:t>、</w:t>
            </w:r>
            <w:r w:rsidRPr="001924F3">
              <w:rPr>
                <w:rStyle w:val="ab"/>
                <w:rFonts w:hint="eastAsia"/>
                <w:sz w:val="15"/>
                <w:szCs w:val="15"/>
              </w:rPr>
              <w:t>主に既習の内容や生活経験を基に</w:t>
            </w:r>
            <w:r w:rsidR="00B14E62">
              <w:rPr>
                <w:rStyle w:val="ab"/>
                <w:rFonts w:hint="eastAsia"/>
                <w:sz w:val="15"/>
                <w:szCs w:val="15"/>
              </w:rPr>
              <w:t>、</w:t>
            </w:r>
            <w:r w:rsidRPr="001924F3">
              <w:rPr>
                <w:rStyle w:val="ab"/>
                <w:rFonts w:hint="eastAsia"/>
                <w:sz w:val="15"/>
                <w:szCs w:val="15"/>
              </w:rPr>
              <w:t>根拠のある予想や仮説を発想する力や主体的に問題解決しようとする態度を育成する。</w:t>
            </w:r>
          </w:p>
        </w:tc>
        <w:tc>
          <w:tcPr>
            <w:tcW w:w="454" w:type="dxa"/>
            <w:tcBorders>
              <w:right w:val="nil"/>
            </w:tcBorders>
            <w:vAlign w:val="center"/>
          </w:tcPr>
          <w:p w14:paraId="51C8A7C6" w14:textId="77777777" w:rsidR="000D40C6" w:rsidRPr="00A63C9C" w:rsidRDefault="000D40C6" w:rsidP="00491556">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676672" behindDoc="0" locked="0" layoutInCell="1" allowOverlap="1" wp14:anchorId="65F03D6B" wp14:editId="03336FE3">
                      <wp:simplePos x="0" y="0"/>
                      <wp:positionH relativeFrom="column">
                        <wp:posOffset>0</wp:posOffset>
                      </wp:positionH>
                      <wp:positionV relativeFrom="paragraph">
                        <wp:posOffset>0</wp:posOffset>
                      </wp:positionV>
                      <wp:extent cx="216000" cy="1079640"/>
                      <wp:effectExtent l="0" t="0" r="0" b="6350"/>
                      <wp:wrapNone/>
                      <wp:docPr id="155" name="テキスト ボックス 155"/>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FBCC6E" w14:textId="77777777" w:rsidR="00477D54" w:rsidRPr="00B448D5" w:rsidRDefault="00477D54" w:rsidP="000D40C6">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03D6B" id="テキスト ボックス 155" o:spid="_x0000_s1111" type="#_x0000_t202" style="position:absolute;left:0;text-align:left;margin-left:0;margin-top:0;width:17pt;height: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" fillcolor="#7f7f7f [1612]" stroked="f" strokeweight=".5pt">
                      <v:textbox style="layout-flow:vertical-ideographic" inset="0,0,0,0">
                        <w:txbxContent>
                          <w:p w14:paraId="29FBCC6E" w14:textId="77777777" w:rsidR="00477D54" w:rsidRPr="00B448D5" w:rsidRDefault="00477D54" w:rsidP="000D40C6">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479" w:type="dxa"/>
            <w:tcBorders>
              <w:left w:val="nil"/>
              <w:right w:val="nil"/>
            </w:tcBorders>
          </w:tcPr>
          <w:p w14:paraId="69A74D29" w14:textId="5CDFED7B" w:rsidR="001924F3" w:rsidRPr="001924F3" w:rsidRDefault="001924F3" w:rsidP="001924F3">
            <w:pPr>
              <w:widowControl/>
              <w:autoSpaceDE w:val="0"/>
              <w:autoSpaceDN w:val="0"/>
              <w:adjustRightInd w:val="0"/>
              <w:spacing w:line="200" w:lineRule="exact"/>
              <w:ind w:left="140" w:hangingChars="100" w:hanging="140"/>
              <w:jc w:val="left"/>
              <w:rPr>
                <w:rStyle w:val="ab"/>
                <w:rFonts w:ascii="Corbel" w:hAnsi="Corbel" w:cs="Corbel"/>
              </w:rPr>
            </w:pPr>
            <w:r w:rsidRPr="001924F3">
              <w:rPr>
                <w:rStyle w:val="ab"/>
                <w:rFonts w:ascii="Corbel" w:hAnsi="Corbel" w:cs="Corbel" w:hint="eastAsia"/>
              </w:rPr>
              <w:t>①乾電池の数やつなぎ方を変えると</w:t>
            </w:r>
            <w:r w:rsidR="00B14E62">
              <w:rPr>
                <w:rStyle w:val="ab"/>
                <w:rFonts w:ascii="Corbel" w:hAnsi="Corbel" w:cs="Corbel" w:hint="eastAsia"/>
              </w:rPr>
              <w:t>、</w:t>
            </w:r>
            <w:r w:rsidRPr="001924F3">
              <w:rPr>
                <w:rStyle w:val="ab"/>
                <w:rFonts w:ascii="Corbel" w:hAnsi="Corbel" w:cs="Corbel" w:hint="eastAsia"/>
              </w:rPr>
              <w:t>電流の大きさや向きが変わり</w:t>
            </w:r>
            <w:r w:rsidR="00B14E62">
              <w:rPr>
                <w:rStyle w:val="ab"/>
                <w:rFonts w:ascii="Corbel" w:hAnsi="Corbel" w:cs="Corbel" w:hint="eastAsia"/>
              </w:rPr>
              <w:t>、</w:t>
            </w:r>
            <w:r w:rsidRPr="001924F3">
              <w:rPr>
                <w:rStyle w:val="ab"/>
                <w:rFonts w:ascii="Corbel" w:hAnsi="Corbel" w:cs="Corbel" w:hint="eastAsia"/>
              </w:rPr>
              <w:t>豆電球の明るさやモーターの回り方が変わることを理解している。</w:t>
            </w:r>
          </w:p>
          <w:p w14:paraId="3FA33F89" w14:textId="3C391759" w:rsidR="000D40C6" w:rsidRPr="00340D4A" w:rsidRDefault="001924F3" w:rsidP="001924F3">
            <w:pPr>
              <w:widowControl/>
              <w:autoSpaceDE w:val="0"/>
              <w:autoSpaceDN w:val="0"/>
              <w:adjustRightInd w:val="0"/>
              <w:spacing w:line="200" w:lineRule="exact"/>
              <w:ind w:left="140" w:hangingChars="100" w:hanging="140"/>
              <w:jc w:val="left"/>
              <w:rPr>
                <w:rStyle w:val="ab"/>
              </w:rPr>
            </w:pPr>
            <w:r w:rsidRPr="001924F3">
              <w:rPr>
                <w:rStyle w:val="ab"/>
                <w:rFonts w:ascii="Corbel" w:hAnsi="Corbel" w:cs="Corbel" w:hint="eastAsia"/>
              </w:rPr>
              <w:t>②電流の働きについて</w:t>
            </w:r>
            <w:r w:rsidR="00B14E62">
              <w:rPr>
                <w:rStyle w:val="ab"/>
                <w:rFonts w:ascii="Corbel" w:hAnsi="Corbel" w:cs="Corbel" w:hint="eastAsia"/>
              </w:rPr>
              <w:t>、</w:t>
            </w:r>
            <w:r w:rsidRPr="001924F3">
              <w:rPr>
                <w:rStyle w:val="ab"/>
                <w:rFonts w:ascii="Corbel" w:hAnsi="Corbel" w:cs="Corbel" w:hint="eastAsia"/>
              </w:rPr>
              <w:t>器具や機器などを正しく扱いながら調べ</w:t>
            </w:r>
            <w:r w:rsidR="00B14E62">
              <w:rPr>
                <w:rStyle w:val="ab"/>
                <w:rFonts w:ascii="Corbel" w:hAnsi="Corbel" w:cs="Corbel" w:hint="eastAsia"/>
              </w:rPr>
              <w:t>、</w:t>
            </w:r>
            <w:r w:rsidRPr="001924F3">
              <w:rPr>
                <w:rStyle w:val="ab"/>
                <w:rFonts w:ascii="Corbel" w:hAnsi="Corbel" w:cs="Corbel" w:hint="eastAsia"/>
              </w:rPr>
              <w:t>それらの過程や得られた結果を分かりやすく記録している。</w:t>
            </w:r>
          </w:p>
        </w:tc>
        <w:tc>
          <w:tcPr>
            <w:tcW w:w="652" w:type="dxa"/>
            <w:tcBorders>
              <w:left w:val="nil"/>
              <w:right w:val="nil"/>
            </w:tcBorders>
            <w:vAlign w:val="center"/>
          </w:tcPr>
          <w:p w14:paraId="74C944FB" w14:textId="77777777" w:rsidR="000D40C6" w:rsidRPr="00340D4A" w:rsidRDefault="000D40C6" w:rsidP="00491556">
            <w:pPr>
              <w:snapToGrid w:val="0"/>
              <w:spacing w:line="200" w:lineRule="exact"/>
              <w:ind w:left="140" w:hangingChars="100" w:hanging="140"/>
              <w:jc w:val="center"/>
              <w:rPr>
                <w:rStyle w:val="ab"/>
              </w:rPr>
            </w:pPr>
          </w:p>
          <w:p w14:paraId="686845B2" w14:textId="77777777" w:rsidR="000D40C6" w:rsidRPr="00340D4A" w:rsidRDefault="000D40C6" w:rsidP="00491556">
            <w:pPr>
              <w:spacing w:line="200" w:lineRule="exact"/>
              <w:ind w:left="140" w:hangingChars="100" w:hanging="140"/>
              <w:rPr>
                <w:rStyle w:val="ab"/>
              </w:rPr>
            </w:pPr>
          </w:p>
          <w:p w14:paraId="0346A8E4" w14:textId="77777777" w:rsidR="000D40C6" w:rsidRPr="00340D4A" w:rsidRDefault="000D40C6" w:rsidP="00491556">
            <w:pPr>
              <w:spacing w:line="200" w:lineRule="exact"/>
              <w:ind w:left="140" w:hangingChars="100" w:hanging="140"/>
              <w:rPr>
                <w:rStyle w:val="ab"/>
              </w:rPr>
            </w:pPr>
          </w:p>
          <w:p w14:paraId="48C9E388" w14:textId="77777777" w:rsidR="000D40C6" w:rsidRPr="00340D4A" w:rsidRDefault="000D40C6" w:rsidP="00491556">
            <w:pPr>
              <w:spacing w:line="200" w:lineRule="exact"/>
              <w:ind w:left="140" w:hangingChars="100" w:hanging="140"/>
              <w:rPr>
                <w:rStyle w:val="ab"/>
              </w:rPr>
            </w:pPr>
          </w:p>
          <w:p w14:paraId="042AB4CD" w14:textId="77777777" w:rsidR="000D40C6" w:rsidRPr="00340D4A" w:rsidRDefault="000D40C6" w:rsidP="00491556">
            <w:pPr>
              <w:spacing w:line="200" w:lineRule="exact"/>
              <w:ind w:left="140" w:hangingChars="100" w:hanging="140"/>
              <w:rPr>
                <w:rStyle w:val="ab"/>
              </w:rPr>
            </w:pPr>
          </w:p>
        </w:tc>
        <w:tc>
          <w:tcPr>
            <w:tcW w:w="340" w:type="dxa"/>
            <w:tcBorders>
              <w:left w:val="nil"/>
              <w:right w:val="nil"/>
            </w:tcBorders>
            <w:vAlign w:val="center"/>
          </w:tcPr>
          <w:p w14:paraId="7566BF29" w14:textId="77777777" w:rsidR="000D40C6" w:rsidRPr="00340D4A" w:rsidRDefault="000D40C6" w:rsidP="00491556">
            <w:pPr>
              <w:snapToGrid w:val="0"/>
              <w:spacing w:line="200" w:lineRule="exact"/>
              <w:ind w:left="140" w:hangingChars="100" w:hanging="140"/>
              <w:jc w:val="center"/>
              <w:rPr>
                <w:rStyle w:val="ab"/>
              </w:rPr>
            </w:pPr>
            <w:r w:rsidRPr="00340D4A">
              <w:rPr>
                <w:rStyle w:val="ab"/>
                <w:noProof/>
              </w:rPr>
              <mc:AlternateContent>
                <mc:Choice Requires="wps">
                  <w:drawing>
                    <wp:anchor distT="0" distB="0" distL="114300" distR="114300" simplePos="0" relativeHeight="251677696" behindDoc="0" locked="0" layoutInCell="1" allowOverlap="1" wp14:anchorId="2D7E15DE" wp14:editId="67581581">
                      <wp:simplePos x="0" y="0"/>
                      <wp:positionH relativeFrom="column">
                        <wp:posOffset>-71755</wp:posOffset>
                      </wp:positionH>
                      <wp:positionV relativeFrom="paragraph">
                        <wp:posOffset>0</wp:posOffset>
                      </wp:positionV>
                      <wp:extent cx="216000" cy="1079640"/>
                      <wp:effectExtent l="0" t="0" r="0" b="6350"/>
                      <wp:wrapNone/>
                      <wp:docPr id="156" name="テキスト ボックス 156"/>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5F0016D0" w14:textId="77777777" w:rsidR="00477D54" w:rsidRPr="00A43D60" w:rsidRDefault="00477D54" w:rsidP="000D40C6">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E15DE" id="テキスト ボックス 156" o:spid="_x0000_s1112" type="#_x0000_t202" style="position:absolute;left:0;text-align:left;margin-left:-5.65pt;margin-top:0;width:17pt;height: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" fillcolor="#7f7f7f [1612]" stroked="f" strokeweight=".5pt">
                      <v:textbox style="layout-flow:vertical-ideographic" inset="0,0,0,0">
                        <w:txbxContent>
                          <w:p w14:paraId="5F0016D0" w14:textId="77777777" w:rsidR="00477D54" w:rsidRPr="00A43D60" w:rsidRDefault="00477D54" w:rsidP="000D40C6">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025" w:type="dxa"/>
            <w:tcBorders>
              <w:left w:val="nil"/>
              <w:right w:val="nil"/>
            </w:tcBorders>
          </w:tcPr>
          <w:p w14:paraId="6419A5E4" w14:textId="3AE3CD03" w:rsidR="001924F3" w:rsidRPr="001924F3" w:rsidRDefault="001924F3" w:rsidP="001924F3">
            <w:pPr>
              <w:widowControl/>
              <w:autoSpaceDE w:val="0"/>
              <w:autoSpaceDN w:val="0"/>
              <w:adjustRightInd w:val="0"/>
              <w:spacing w:line="200" w:lineRule="exact"/>
              <w:ind w:left="140" w:hangingChars="100" w:hanging="140"/>
              <w:jc w:val="left"/>
              <w:rPr>
                <w:rStyle w:val="ab"/>
                <w:rFonts w:ascii="Corbel" w:hAnsi="Corbel" w:cs="Corbel"/>
              </w:rPr>
            </w:pPr>
            <w:r w:rsidRPr="001924F3">
              <w:rPr>
                <w:rStyle w:val="ab"/>
                <w:rFonts w:ascii="Corbel" w:hAnsi="Corbel" w:cs="Corbel" w:hint="eastAsia"/>
              </w:rPr>
              <w:t>①電流の働きについて</w:t>
            </w:r>
            <w:r w:rsidR="00B14E62">
              <w:rPr>
                <w:rStyle w:val="ab"/>
                <w:rFonts w:ascii="Corbel" w:hAnsi="Corbel" w:cs="Corbel" w:hint="eastAsia"/>
              </w:rPr>
              <w:t>、</w:t>
            </w:r>
            <w:r w:rsidRPr="001924F3">
              <w:rPr>
                <w:rStyle w:val="ab"/>
                <w:rFonts w:ascii="Corbel" w:hAnsi="Corbel" w:cs="Corbel" w:hint="eastAsia"/>
              </w:rPr>
              <w:t>既習の内容や生活経験を基に</w:t>
            </w:r>
            <w:r w:rsidR="00B14E62">
              <w:rPr>
                <w:rStyle w:val="ab"/>
                <w:rFonts w:ascii="Corbel" w:hAnsi="Corbel" w:cs="Corbel" w:hint="eastAsia"/>
              </w:rPr>
              <w:t>、</w:t>
            </w:r>
            <w:r w:rsidRPr="001924F3">
              <w:rPr>
                <w:rStyle w:val="ab"/>
                <w:rFonts w:ascii="Corbel" w:hAnsi="Corbel" w:cs="Corbel" w:hint="eastAsia"/>
              </w:rPr>
              <w:t>根拠のある予想や仮説を発想し</w:t>
            </w:r>
            <w:r w:rsidR="00B14E62">
              <w:rPr>
                <w:rStyle w:val="ab"/>
                <w:rFonts w:ascii="Corbel" w:hAnsi="Corbel" w:cs="Corbel" w:hint="eastAsia"/>
              </w:rPr>
              <w:t>、</w:t>
            </w:r>
            <w:r w:rsidRPr="001924F3">
              <w:rPr>
                <w:rStyle w:val="ab"/>
                <w:rFonts w:ascii="Corbel" w:hAnsi="Corbel" w:cs="Corbel" w:hint="eastAsia"/>
              </w:rPr>
              <w:t>表現するなどして問題解決している。</w:t>
            </w:r>
          </w:p>
          <w:p w14:paraId="52C49228" w14:textId="00D8521F" w:rsidR="000D40C6" w:rsidRPr="00340D4A" w:rsidRDefault="001924F3" w:rsidP="001924F3">
            <w:pPr>
              <w:widowControl/>
              <w:autoSpaceDE w:val="0"/>
              <w:autoSpaceDN w:val="0"/>
              <w:adjustRightInd w:val="0"/>
              <w:spacing w:line="200" w:lineRule="exact"/>
              <w:ind w:left="140" w:hangingChars="100" w:hanging="140"/>
              <w:jc w:val="left"/>
              <w:rPr>
                <w:rStyle w:val="ab"/>
              </w:rPr>
            </w:pPr>
            <w:r w:rsidRPr="001924F3">
              <w:rPr>
                <w:rStyle w:val="ab"/>
                <w:rFonts w:ascii="Corbel" w:hAnsi="Corbel" w:cs="Corbel" w:hint="eastAsia"/>
              </w:rPr>
              <w:t>②電流の働きについて</w:t>
            </w:r>
            <w:r w:rsidR="00B14E62">
              <w:rPr>
                <w:rStyle w:val="ab"/>
                <w:rFonts w:ascii="Corbel" w:hAnsi="Corbel" w:cs="Corbel" w:hint="eastAsia"/>
              </w:rPr>
              <w:t>、</w:t>
            </w:r>
            <w:r w:rsidRPr="001924F3">
              <w:rPr>
                <w:rStyle w:val="ab"/>
                <w:rFonts w:ascii="Corbel" w:hAnsi="Corbel" w:cs="Corbel" w:hint="eastAsia"/>
              </w:rPr>
              <w:t>実験などを行い</w:t>
            </w:r>
            <w:r w:rsidR="00B14E62">
              <w:rPr>
                <w:rStyle w:val="ab"/>
                <w:rFonts w:ascii="Corbel" w:hAnsi="Corbel" w:cs="Corbel" w:hint="eastAsia"/>
              </w:rPr>
              <w:t>、</w:t>
            </w:r>
            <w:r w:rsidRPr="001924F3">
              <w:rPr>
                <w:rStyle w:val="ab"/>
                <w:rFonts w:ascii="Corbel" w:hAnsi="Corbel" w:cs="Corbel" w:hint="eastAsia"/>
              </w:rPr>
              <w:t>得られた結果を基に考察し</w:t>
            </w:r>
            <w:r w:rsidR="00B14E62">
              <w:rPr>
                <w:rStyle w:val="ab"/>
                <w:rFonts w:ascii="Corbel" w:hAnsi="Corbel" w:cs="Corbel" w:hint="eastAsia"/>
              </w:rPr>
              <w:t>、</w:t>
            </w:r>
            <w:r w:rsidRPr="001924F3">
              <w:rPr>
                <w:rStyle w:val="ab"/>
                <w:rFonts w:ascii="Corbel" w:hAnsi="Corbel" w:cs="Corbel" w:hint="eastAsia"/>
              </w:rPr>
              <w:t>表現するなどして問題解決している。</w:t>
            </w:r>
          </w:p>
        </w:tc>
        <w:tc>
          <w:tcPr>
            <w:tcW w:w="1106" w:type="dxa"/>
            <w:tcBorders>
              <w:left w:val="nil"/>
              <w:right w:val="nil"/>
            </w:tcBorders>
            <w:vAlign w:val="center"/>
          </w:tcPr>
          <w:p w14:paraId="5A27F5ED" w14:textId="77777777" w:rsidR="000D40C6" w:rsidRPr="00340D4A" w:rsidRDefault="000D40C6" w:rsidP="00491556">
            <w:pPr>
              <w:snapToGrid w:val="0"/>
              <w:spacing w:line="200" w:lineRule="exact"/>
              <w:ind w:left="140" w:hangingChars="100" w:hanging="140"/>
              <w:jc w:val="center"/>
              <w:rPr>
                <w:rStyle w:val="ab"/>
              </w:rPr>
            </w:pPr>
            <w:r w:rsidRPr="00340D4A">
              <w:rPr>
                <w:rStyle w:val="ab"/>
                <w:noProof/>
              </w:rPr>
              <mc:AlternateContent>
                <mc:Choice Requires="wps">
                  <w:drawing>
                    <wp:anchor distT="0" distB="0" distL="114300" distR="114300" simplePos="0" relativeHeight="251678720" behindDoc="0" locked="0" layoutInCell="1" allowOverlap="1" wp14:anchorId="4C2FEBF1" wp14:editId="393DDEFE">
                      <wp:simplePos x="0" y="0"/>
                      <wp:positionH relativeFrom="column">
                        <wp:posOffset>414020</wp:posOffset>
                      </wp:positionH>
                      <wp:positionV relativeFrom="paragraph">
                        <wp:posOffset>0</wp:posOffset>
                      </wp:positionV>
                      <wp:extent cx="216000" cy="1079640"/>
                      <wp:effectExtent l="0" t="0" r="0" b="6350"/>
                      <wp:wrapNone/>
                      <wp:docPr id="157" name="テキスト ボックス 157"/>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13DC9B75" w14:textId="77777777" w:rsidR="00477D54" w:rsidRPr="00340D4A" w:rsidRDefault="00477D54" w:rsidP="000D40C6">
                                  <w:pPr>
                                    <w:spacing w:line="140" w:lineRule="exact"/>
                                    <w:ind w:leftChars="20" w:left="52" w:rightChars="20" w:right="52"/>
                                    <w:jc w:val="center"/>
                                    <w:rPr>
                                      <w:rFonts w:asciiTheme="majorEastAsia" w:eastAsiaTheme="majorEastAsia" w:hAnsiTheme="majorEastAsia"/>
                                      <w:b/>
                                      <w:bCs/>
                                      <w:color w:val="FFFFFF" w:themeColor="background1"/>
                                      <w:w w:val="90"/>
                                      <w:sz w:val="14"/>
                                      <w:szCs w:val="14"/>
                                    </w:rPr>
                                  </w:pPr>
                                  <w:r w:rsidRPr="00340D4A">
                                    <w:rPr>
                                      <w:rFonts w:asciiTheme="majorEastAsia" w:eastAsiaTheme="majorEastAsia" w:hAnsiTheme="majorEastAsia" w:hint="eastAsia"/>
                                      <w:b/>
                                      <w:bCs/>
                                      <w:color w:val="FFFFFF" w:themeColor="background1"/>
                                      <w:w w:val="90"/>
                                      <w:sz w:val="14"/>
                                      <w:szCs w:val="14"/>
                                    </w:rPr>
                                    <w:t>主体的に学習に</w:t>
                                  </w:r>
                                </w:p>
                                <w:p w14:paraId="11448297" w14:textId="77777777" w:rsidR="00477D54" w:rsidRPr="00340D4A" w:rsidRDefault="00477D54" w:rsidP="000D40C6">
                                  <w:pPr>
                                    <w:spacing w:line="140" w:lineRule="exact"/>
                                    <w:ind w:leftChars="20" w:left="52" w:rightChars="20" w:right="52"/>
                                    <w:jc w:val="center"/>
                                    <w:rPr>
                                      <w:rFonts w:asciiTheme="majorEastAsia" w:eastAsiaTheme="majorEastAsia" w:hAnsiTheme="majorEastAsia"/>
                                      <w:b/>
                                      <w:bCs/>
                                      <w:color w:val="FFFFFF" w:themeColor="background1"/>
                                      <w:w w:val="90"/>
                                      <w:sz w:val="14"/>
                                      <w:szCs w:val="14"/>
                                    </w:rPr>
                                  </w:pPr>
                                  <w:r w:rsidRPr="00340D4A">
                                    <w:rPr>
                                      <w:rFonts w:asciiTheme="majorEastAsia" w:eastAsiaTheme="majorEastAsia" w:hAnsiTheme="majorEastAsia" w:hint="eastAsia"/>
                                      <w:b/>
                                      <w:bCs/>
                                      <w:color w:val="FFFFFF" w:themeColor="background1"/>
                                      <w:w w:val="90"/>
                                      <w:sz w:val="14"/>
                                      <w:szCs w:val="14"/>
                                    </w:rPr>
                                    <w:t>取り組む態</w:t>
                                  </w:r>
                                  <w:r w:rsidRPr="00340D4A">
                                    <w:rPr>
                                      <w:rFonts w:asciiTheme="majorEastAsia" w:eastAsiaTheme="majorEastAsia" w:hAnsiTheme="majorEastAsia" w:hint="eastAsia"/>
                                      <w:b/>
                                      <w:bCs/>
                                      <w:color w:val="FFFFFF" w:themeColor="background1"/>
                                      <w:spacing w:val="-20"/>
                                      <w:w w:val="90"/>
                                      <w:sz w:val="14"/>
                                      <w:szCs w:val="14"/>
                                    </w:rPr>
                                    <w:t>度</w:t>
                                  </w:r>
                                  <w:r w:rsidRPr="00340D4A">
                                    <w:rPr>
                                      <w:rFonts w:asciiTheme="majorEastAsia" w:eastAsiaTheme="majorEastAsia" w:hAnsiTheme="majorEastAsia" w:hint="eastAsia"/>
                                      <w:b/>
                                      <w:bCs/>
                                      <w:color w:val="FFFFFF" w:themeColor="background1"/>
                                      <w:w w:val="90"/>
                                      <w:sz w:val="14"/>
                                      <w:szCs w:val="14"/>
                                    </w:rPr>
                                    <w:t>〔態</w:t>
                                  </w:r>
                                  <w:r w:rsidRPr="00340D4A">
                                    <w:rPr>
                                      <w:rFonts w:asciiTheme="majorEastAsia" w:eastAsiaTheme="majorEastAsia" w:hAnsiTheme="majorEastAsia" w:hint="eastAsia"/>
                                      <w:b/>
                                      <w:bCs/>
                                      <w:color w:val="FFFFFF" w:themeColor="background1"/>
                                      <w:spacing w:val="-20"/>
                                      <w:w w:val="90"/>
                                      <w:sz w:val="14"/>
                                      <w:szCs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FEBF1" id="テキスト ボックス 157" o:spid="_x0000_s1113" type="#_x0000_t202" style="position:absolute;left:0;text-align:left;margin-left:32.6pt;margin-top:0;width:17pt;height: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" fillcolor="#7f7f7f [1612]" stroked="f" strokeweight=".5pt">
                      <v:textbox style="layout-flow:vertical-ideographic" inset="0,0,0,0">
                        <w:txbxContent>
                          <w:p w14:paraId="13DC9B75" w14:textId="77777777" w:rsidR="00477D54" w:rsidRPr="00340D4A" w:rsidRDefault="00477D54" w:rsidP="000D40C6">
                            <w:pPr>
                              <w:spacing w:line="140" w:lineRule="exact"/>
                              <w:ind w:leftChars="20" w:left="52" w:rightChars="20" w:right="52"/>
                              <w:jc w:val="center"/>
                              <w:rPr>
                                <w:rFonts w:asciiTheme="majorEastAsia" w:eastAsiaTheme="majorEastAsia" w:hAnsiTheme="majorEastAsia"/>
                                <w:b/>
                                <w:bCs/>
                                <w:color w:val="FFFFFF" w:themeColor="background1"/>
                                <w:w w:val="90"/>
                                <w:sz w:val="14"/>
                                <w:szCs w:val="14"/>
                              </w:rPr>
                            </w:pPr>
                            <w:r w:rsidRPr="00340D4A">
                              <w:rPr>
                                <w:rFonts w:asciiTheme="majorEastAsia" w:eastAsiaTheme="majorEastAsia" w:hAnsiTheme="majorEastAsia" w:hint="eastAsia"/>
                                <w:b/>
                                <w:bCs/>
                                <w:color w:val="FFFFFF" w:themeColor="background1"/>
                                <w:w w:val="90"/>
                                <w:sz w:val="14"/>
                                <w:szCs w:val="14"/>
                              </w:rPr>
                              <w:t>主体的に学習に</w:t>
                            </w:r>
                          </w:p>
                          <w:p w14:paraId="11448297" w14:textId="77777777" w:rsidR="00477D54" w:rsidRPr="00340D4A" w:rsidRDefault="00477D54" w:rsidP="000D40C6">
                            <w:pPr>
                              <w:spacing w:line="140" w:lineRule="exact"/>
                              <w:ind w:leftChars="20" w:left="52" w:rightChars="20" w:right="52"/>
                              <w:jc w:val="center"/>
                              <w:rPr>
                                <w:rFonts w:asciiTheme="majorEastAsia" w:eastAsiaTheme="majorEastAsia" w:hAnsiTheme="majorEastAsia"/>
                                <w:b/>
                                <w:bCs/>
                                <w:color w:val="FFFFFF" w:themeColor="background1"/>
                                <w:w w:val="90"/>
                                <w:sz w:val="14"/>
                                <w:szCs w:val="14"/>
                              </w:rPr>
                            </w:pPr>
                            <w:r w:rsidRPr="00340D4A">
                              <w:rPr>
                                <w:rFonts w:asciiTheme="majorEastAsia" w:eastAsiaTheme="majorEastAsia" w:hAnsiTheme="majorEastAsia" w:hint="eastAsia"/>
                                <w:b/>
                                <w:bCs/>
                                <w:color w:val="FFFFFF" w:themeColor="background1"/>
                                <w:w w:val="90"/>
                                <w:sz w:val="14"/>
                                <w:szCs w:val="14"/>
                              </w:rPr>
                              <w:t>取り組む態</w:t>
                            </w:r>
                            <w:r w:rsidRPr="00340D4A">
                              <w:rPr>
                                <w:rFonts w:asciiTheme="majorEastAsia" w:eastAsiaTheme="majorEastAsia" w:hAnsiTheme="majorEastAsia" w:hint="eastAsia"/>
                                <w:b/>
                                <w:bCs/>
                                <w:color w:val="FFFFFF" w:themeColor="background1"/>
                                <w:spacing w:val="-20"/>
                                <w:w w:val="90"/>
                                <w:sz w:val="14"/>
                                <w:szCs w:val="14"/>
                              </w:rPr>
                              <w:t>度</w:t>
                            </w:r>
                            <w:r w:rsidRPr="00340D4A">
                              <w:rPr>
                                <w:rFonts w:asciiTheme="majorEastAsia" w:eastAsiaTheme="majorEastAsia" w:hAnsiTheme="majorEastAsia" w:hint="eastAsia"/>
                                <w:b/>
                                <w:bCs/>
                                <w:color w:val="FFFFFF" w:themeColor="background1"/>
                                <w:w w:val="90"/>
                                <w:sz w:val="14"/>
                                <w:szCs w:val="14"/>
                              </w:rPr>
                              <w:t>〔態</w:t>
                            </w:r>
                            <w:r w:rsidRPr="00340D4A">
                              <w:rPr>
                                <w:rFonts w:asciiTheme="majorEastAsia" w:eastAsiaTheme="majorEastAsia" w:hAnsiTheme="majorEastAsia" w:hint="eastAsia"/>
                                <w:b/>
                                <w:bCs/>
                                <w:color w:val="FFFFFF" w:themeColor="background1"/>
                                <w:spacing w:val="-20"/>
                                <w:w w:val="90"/>
                                <w:sz w:val="14"/>
                                <w:szCs w:val="14"/>
                              </w:rPr>
                              <w:t>〕</w:t>
                            </w:r>
                          </w:p>
                        </w:txbxContent>
                      </v:textbox>
                    </v:shape>
                  </w:pict>
                </mc:Fallback>
              </mc:AlternateContent>
            </w:r>
          </w:p>
        </w:tc>
        <w:tc>
          <w:tcPr>
            <w:tcW w:w="3829" w:type="dxa"/>
            <w:tcBorders>
              <w:left w:val="nil"/>
            </w:tcBorders>
          </w:tcPr>
          <w:p w14:paraId="14DDA4E6" w14:textId="0F5E848B" w:rsidR="001924F3" w:rsidRPr="001924F3" w:rsidRDefault="001924F3" w:rsidP="001924F3">
            <w:pPr>
              <w:widowControl/>
              <w:autoSpaceDE w:val="0"/>
              <w:autoSpaceDN w:val="0"/>
              <w:adjustRightInd w:val="0"/>
              <w:spacing w:line="200" w:lineRule="exact"/>
              <w:ind w:left="140" w:hangingChars="100" w:hanging="140"/>
              <w:jc w:val="left"/>
              <w:rPr>
                <w:rStyle w:val="ab"/>
                <w:rFonts w:ascii="Corbel" w:hAnsi="Corbel" w:cs="Corbel"/>
              </w:rPr>
            </w:pPr>
            <w:r w:rsidRPr="001924F3">
              <w:rPr>
                <w:rStyle w:val="ab"/>
                <w:rFonts w:ascii="Corbel" w:hAnsi="Corbel" w:cs="Corbel" w:hint="eastAsia"/>
              </w:rPr>
              <w:t>①電流の働きについての事物・現象に進んで関わり</w:t>
            </w:r>
            <w:r w:rsidR="00B14E62">
              <w:rPr>
                <w:rStyle w:val="ab"/>
                <w:rFonts w:ascii="Corbel" w:hAnsi="Corbel" w:cs="Corbel" w:hint="eastAsia"/>
              </w:rPr>
              <w:t>、</w:t>
            </w:r>
            <w:r w:rsidRPr="001924F3">
              <w:rPr>
                <w:rStyle w:val="ab"/>
                <w:rFonts w:ascii="Corbel" w:hAnsi="Corbel" w:cs="Corbel" w:hint="eastAsia"/>
              </w:rPr>
              <w:t>他者と関わりながら問題解決しようとしている。</w:t>
            </w:r>
          </w:p>
          <w:p w14:paraId="4262DA39" w14:textId="160BCD58" w:rsidR="000D40C6" w:rsidRPr="00340D4A" w:rsidRDefault="001924F3" w:rsidP="001924F3">
            <w:pPr>
              <w:widowControl/>
              <w:autoSpaceDE w:val="0"/>
              <w:autoSpaceDN w:val="0"/>
              <w:adjustRightInd w:val="0"/>
              <w:spacing w:line="200" w:lineRule="exact"/>
              <w:ind w:left="140" w:hangingChars="100" w:hanging="140"/>
              <w:jc w:val="left"/>
              <w:rPr>
                <w:rStyle w:val="ab"/>
              </w:rPr>
            </w:pPr>
            <w:r w:rsidRPr="001924F3">
              <w:rPr>
                <w:rStyle w:val="ab"/>
                <w:rFonts w:ascii="Corbel" w:hAnsi="Corbel" w:cs="Corbel" w:hint="eastAsia"/>
              </w:rPr>
              <w:t>②電流の働きについて学んだことを学習や生活に生かそうとしている。</w:t>
            </w:r>
          </w:p>
        </w:tc>
      </w:tr>
    </w:tbl>
    <w:p w14:paraId="60D818D0" w14:textId="77777777" w:rsidR="000D40C6" w:rsidRDefault="000D40C6" w:rsidP="000D40C6">
      <w:pPr>
        <w:snapToGrid w:val="0"/>
        <w:spacing w:line="100" w:lineRule="exact"/>
      </w:pPr>
    </w:p>
    <w:tbl>
      <w:tblPr>
        <w:tblStyle w:val="ae"/>
        <w:tblW w:w="18928"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652"/>
        <w:gridCol w:w="652"/>
        <w:gridCol w:w="4344"/>
        <w:gridCol w:w="4383"/>
        <w:gridCol w:w="120"/>
      </w:tblGrid>
      <w:tr w:rsidR="000D40C6" w14:paraId="119F58C3" w14:textId="77777777" w:rsidTr="00491556">
        <w:trPr>
          <w:trHeight w:val="340"/>
        </w:trPr>
        <w:tc>
          <w:tcPr>
            <w:tcW w:w="3589" w:type="dxa"/>
            <w:gridSpan w:val="2"/>
            <w:tcBorders>
              <w:bottom w:val="single" w:sz="4" w:space="0" w:color="auto"/>
            </w:tcBorders>
            <w:shd w:val="clear" w:color="auto" w:fill="808080" w:themeFill="background1" w:themeFillShade="80"/>
            <w:vAlign w:val="center"/>
          </w:tcPr>
          <w:p w14:paraId="5D3CC7D1" w14:textId="77777777" w:rsidR="000D40C6" w:rsidRPr="009B573F" w:rsidRDefault="000D40C6" w:rsidP="00491556">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14:paraId="7FCA781C" w14:textId="77777777" w:rsidR="000D40C6" w:rsidRPr="00F21F0E" w:rsidRDefault="000D40C6" w:rsidP="00491556">
            <w:pPr>
              <w:snapToGrid w:val="0"/>
              <w:jc w:val="center"/>
              <w:rPr>
                <w:rFonts w:asciiTheme="majorEastAsia" w:eastAsiaTheme="majorEastAsia" w:hAnsiTheme="majorEastAsia"/>
                <w:spacing w:val="-40"/>
                <w:sz w:val="12"/>
              </w:rPr>
            </w:pPr>
            <w:r w:rsidRPr="002A5601">
              <w:rPr>
                <w:rFonts w:asciiTheme="majorEastAsia" w:eastAsiaTheme="majorEastAsia" w:hAnsiTheme="majorEastAsia"/>
                <w:color w:val="FFFFFF" w:themeColor="background1"/>
                <w:spacing w:val="12"/>
                <w:kern w:val="0"/>
                <w:sz w:val="12"/>
              </w:rPr>
              <w:t>時</w:t>
            </w:r>
            <w:r w:rsidRPr="002A5601">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156ECC8D" w14:textId="77777777" w:rsidR="000D40C6" w:rsidRPr="00F21F0E" w:rsidRDefault="000D40C6" w:rsidP="00491556">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56A9F2CC" w14:textId="77777777" w:rsidR="000D40C6" w:rsidRPr="00F21F0E" w:rsidRDefault="000D40C6" w:rsidP="00491556">
            <w:pPr>
              <w:snapToGrid w:val="0"/>
              <w:jc w:val="center"/>
              <w:rPr>
                <w:rFonts w:asciiTheme="majorEastAsia" w:eastAsiaTheme="majorEastAsia" w:hAnsiTheme="majorEastAsia"/>
                <w:color w:val="FFFFFF" w:themeColor="background1"/>
                <w:sz w:val="12"/>
              </w:rPr>
            </w:pPr>
            <w:r w:rsidRPr="0015698D">
              <w:rPr>
                <w:rFonts w:asciiTheme="majorEastAsia" w:eastAsiaTheme="majorEastAsia" w:hAnsiTheme="majorEastAsia" w:hint="eastAsia"/>
                <w:color w:val="FFFFFF" w:themeColor="background1"/>
                <w:w w:val="43"/>
                <w:kern w:val="0"/>
                <w:sz w:val="12"/>
                <w:fitText w:val="158" w:id="-2125764096"/>
              </w:rPr>
              <w:t>ペー</w:t>
            </w:r>
            <w:r w:rsidRPr="0015698D">
              <w:rPr>
                <w:rFonts w:asciiTheme="majorEastAsia" w:eastAsiaTheme="majorEastAsia" w:hAnsiTheme="majorEastAsia" w:hint="eastAsia"/>
                <w:color w:val="FFFFFF" w:themeColor="background1"/>
                <w:spacing w:val="3"/>
                <w:w w:val="43"/>
                <w:kern w:val="0"/>
                <w:sz w:val="12"/>
                <w:fitText w:val="158" w:id="-2125764096"/>
              </w:rPr>
              <w:t>ジ</w:t>
            </w:r>
          </w:p>
        </w:tc>
        <w:tc>
          <w:tcPr>
            <w:tcW w:w="283" w:type="dxa"/>
            <w:tcBorders>
              <w:bottom w:val="single" w:sz="4" w:space="0" w:color="auto"/>
            </w:tcBorders>
            <w:shd w:val="clear" w:color="auto" w:fill="808080" w:themeFill="background1" w:themeFillShade="80"/>
            <w:tcFitText/>
            <w:vAlign w:val="center"/>
          </w:tcPr>
          <w:p w14:paraId="50D45114" w14:textId="77777777" w:rsidR="000D40C6" w:rsidRPr="00F21F0E" w:rsidRDefault="000D40C6" w:rsidP="00491556">
            <w:pPr>
              <w:snapToGrid w:val="0"/>
              <w:jc w:val="center"/>
              <w:rPr>
                <w:rFonts w:asciiTheme="majorEastAsia" w:eastAsiaTheme="majorEastAsia" w:hAnsiTheme="majorEastAsia"/>
                <w:color w:val="FFFFFF" w:themeColor="background1"/>
                <w:sz w:val="12"/>
              </w:rPr>
            </w:pPr>
            <w:r w:rsidRPr="002A5601">
              <w:rPr>
                <w:rFonts w:asciiTheme="majorEastAsia" w:eastAsiaTheme="majorEastAsia" w:hAnsiTheme="majorEastAsia"/>
                <w:color w:val="FFFFFF" w:themeColor="background1"/>
                <w:spacing w:val="12"/>
                <w:kern w:val="0"/>
                <w:sz w:val="12"/>
              </w:rPr>
              <w:t>重</w:t>
            </w:r>
            <w:r w:rsidRPr="002A5601">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7C37455A" w14:textId="77777777" w:rsidR="000D40C6" w:rsidRPr="00F21F0E" w:rsidRDefault="000D40C6" w:rsidP="00491556">
            <w:pPr>
              <w:snapToGrid w:val="0"/>
              <w:jc w:val="center"/>
              <w:rPr>
                <w:rFonts w:asciiTheme="majorEastAsia" w:eastAsiaTheme="majorEastAsia" w:hAnsiTheme="majorEastAsia"/>
                <w:color w:val="FFFFFF" w:themeColor="background1"/>
                <w:sz w:val="12"/>
              </w:rPr>
            </w:pPr>
            <w:r w:rsidRPr="002A5601">
              <w:rPr>
                <w:rFonts w:asciiTheme="majorEastAsia" w:eastAsiaTheme="majorEastAsia" w:hAnsiTheme="majorEastAsia"/>
                <w:color w:val="FFFFFF" w:themeColor="background1"/>
                <w:spacing w:val="12"/>
                <w:kern w:val="0"/>
                <w:sz w:val="12"/>
              </w:rPr>
              <w:t>記</w:t>
            </w:r>
            <w:r w:rsidRPr="002A5601">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nil"/>
            </w:tcBorders>
            <w:shd w:val="clear" w:color="auto" w:fill="808080" w:themeFill="background1" w:themeFillShade="80"/>
            <w:vAlign w:val="center"/>
          </w:tcPr>
          <w:p w14:paraId="6F6C8CC5" w14:textId="42417C1C" w:rsidR="000D40C6" w:rsidRPr="0096102B" w:rsidRDefault="00433B52" w:rsidP="00491556">
            <w:pPr>
              <w:jc w:val="center"/>
              <w:rPr>
                <w:rFonts w:asciiTheme="majorEastAsia" w:eastAsiaTheme="majorEastAsia" w:hAnsiTheme="majorEastAsia"/>
                <w:b/>
                <w:color w:val="FFFFFF" w:themeColor="background1"/>
                <w:sz w:val="22"/>
              </w:rPr>
            </w:pPr>
            <w:r>
              <w:rPr>
                <w:rFonts w:asciiTheme="majorEastAsia" w:eastAsiaTheme="majorEastAsia" w:hAnsiTheme="majorEastAsia"/>
                <w:b/>
                <w:color w:val="FFFFFF" w:themeColor="background1"/>
                <w:sz w:val="18"/>
              </w:rPr>
              <w:t>おおむね満足できる児童への評価と方法</w:t>
            </w:r>
          </w:p>
        </w:tc>
        <w:tc>
          <w:tcPr>
            <w:tcW w:w="652" w:type="dxa"/>
            <w:tcBorders>
              <w:left w:val="nil"/>
              <w:bottom w:val="single" w:sz="4" w:space="0" w:color="auto"/>
              <w:right w:val="single" w:sz="4" w:space="0" w:color="auto"/>
            </w:tcBorders>
            <w:shd w:val="clear" w:color="auto" w:fill="808080" w:themeFill="background1" w:themeFillShade="80"/>
            <w:vAlign w:val="center"/>
          </w:tcPr>
          <w:p w14:paraId="3261642B" w14:textId="77777777" w:rsidR="000D40C6" w:rsidRPr="0096102B" w:rsidRDefault="000D40C6" w:rsidP="00491556">
            <w:pPr>
              <w:jc w:val="center"/>
              <w:rPr>
                <w:color w:val="FFFFFF" w:themeColor="background1"/>
                <w:sz w:val="22"/>
              </w:rPr>
            </w:pPr>
          </w:p>
        </w:tc>
        <w:tc>
          <w:tcPr>
            <w:tcW w:w="652" w:type="dxa"/>
            <w:tcBorders>
              <w:left w:val="single" w:sz="4" w:space="0" w:color="auto"/>
              <w:bottom w:val="single" w:sz="4" w:space="0" w:color="auto"/>
              <w:right w:val="nil"/>
            </w:tcBorders>
            <w:shd w:val="clear" w:color="auto" w:fill="808080" w:themeFill="background1" w:themeFillShade="80"/>
            <w:vAlign w:val="center"/>
          </w:tcPr>
          <w:p w14:paraId="5D4C902C" w14:textId="77777777" w:rsidR="000D40C6" w:rsidRPr="0096102B" w:rsidRDefault="000D40C6" w:rsidP="00491556">
            <w:pPr>
              <w:jc w:val="center"/>
              <w:rPr>
                <w:color w:val="FFFFFF" w:themeColor="background1"/>
                <w:sz w:val="22"/>
              </w:rPr>
            </w:pPr>
          </w:p>
        </w:tc>
        <w:tc>
          <w:tcPr>
            <w:tcW w:w="4344" w:type="dxa"/>
            <w:tcBorders>
              <w:left w:val="nil"/>
              <w:bottom w:val="single" w:sz="4" w:space="0" w:color="auto"/>
            </w:tcBorders>
            <w:shd w:val="clear" w:color="auto" w:fill="808080" w:themeFill="background1" w:themeFillShade="80"/>
            <w:vAlign w:val="center"/>
          </w:tcPr>
          <w:p w14:paraId="5D43DDEC" w14:textId="77777777" w:rsidR="000D40C6" w:rsidRPr="0096102B" w:rsidRDefault="000D40C6" w:rsidP="00491556">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83" w:type="dxa"/>
            <w:tcBorders>
              <w:bottom w:val="single" w:sz="4" w:space="0" w:color="auto"/>
              <w:right w:val="nil"/>
            </w:tcBorders>
            <w:shd w:val="clear" w:color="auto" w:fill="808080" w:themeFill="background1" w:themeFillShade="80"/>
            <w:vAlign w:val="center"/>
          </w:tcPr>
          <w:p w14:paraId="0FA57CD5" w14:textId="77777777" w:rsidR="000D40C6" w:rsidRPr="0096102B" w:rsidRDefault="000D40C6" w:rsidP="00491556">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20" w:type="dxa"/>
            <w:tcBorders>
              <w:left w:val="nil"/>
              <w:bottom w:val="single" w:sz="4" w:space="0" w:color="auto"/>
            </w:tcBorders>
            <w:shd w:val="clear" w:color="auto" w:fill="808080" w:themeFill="background1" w:themeFillShade="80"/>
          </w:tcPr>
          <w:p w14:paraId="5AB29F8A" w14:textId="77777777" w:rsidR="000D40C6" w:rsidRDefault="000D40C6" w:rsidP="00491556">
            <w:pPr>
              <w:snapToGrid w:val="0"/>
              <w:spacing w:line="120" w:lineRule="exact"/>
            </w:pPr>
          </w:p>
        </w:tc>
      </w:tr>
      <w:tr w:rsidR="000D40C6" w14:paraId="69522FED" w14:textId="77777777" w:rsidTr="00491556">
        <w:trPr>
          <w:trHeight w:val="57"/>
        </w:trPr>
        <w:tc>
          <w:tcPr>
            <w:tcW w:w="3589" w:type="dxa"/>
            <w:gridSpan w:val="2"/>
            <w:tcBorders>
              <w:bottom w:val="nil"/>
            </w:tcBorders>
          </w:tcPr>
          <w:p w14:paraId="291CEC56" w14:textId="77777777" w:rsidR="000D40C6" w:rsidRPr="009D4699" w:rsidRDefault="000D40C6" w:rsidP="00491556">
            <w:pPr>
              <w:snapToGrid w:val="0"/>
              <w:spacing w:line="120" w:lineRule="exact"/>
              <w:rPr>
                <w:rFonts w:asciiTheme="majorEastAsia" w:eastAsiaTheme="majorEastAsia" w:hAnsiTheme="majorEastAsia"/>
                <w:sz w:val="6"/>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671552" behindDoc="0" locked="0" layoutInCell="1" allowOverlap="1" wp14:anchorId="4AD8A788" wp14:editId="15A07AB0">
                      <wp:simplePos x="0" y="0"/>
                      <wp:positionH relativeFrom="column">
                        <wp:posOffset>98367</wp:posOffset>
                      </wp:positionH>
                      <wp:positionV relativeFrom="line">
                        <wp:posOffset>71235</wp:posOffset>
                      </wp:positionV>
                      <wp:extent cx="11817985" cy="114300"/>
                      <wp:effectExtent l="0" t="0" r="0" b="19050"/>
                      <wp:wrapNone/>
                      <wp:docPr id="158" name="グループ化 158"/>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159" name="グループ化 159"/>
                              <wpg:cNvGrpSpPr/>
                              <wpg:grpSpPr>
                                <a:xfrm>
                                  <a:off x="0" y="0"/>
                                  <a:ext cx="107950" cy="107950"/>
                                  <a:chOff x="0" y="0"/>
                                  <a:chExt cx="107950" cy="107950"/>
                                </a:xfrm>
                              </wpg:grpSpPr>
                              <wps:wsp>
                                <wps:cNvPr id="160" name="角丸四角形 160"/>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テキスト ボックス 161"/>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B7A731" w14:textId="77777777" w:rsidR="00477D54" w:rsidRPr="000674B1" w:rsidRDefault="00477D54" w:rsidP="000D40C6">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162" name="グループ化 162"/>
                              <wpg:cNvGrpSpPr/>
                              <wpg:grpSpPr>
                                <a:xfrm>
                                  <a:off x="121335" y="0"/>
                                  <a:ext cx="11696707" cy="114300"/>
                                  <a:chOff x="-7" y="0"/>
                                  <a:chExt cx="11696707" cy="114300"/>
                                </a:xfrm>
                              </wpg:grpSpPr>
                              <wps:wsp>
                                <wps:cNvPr id="163" name="正方形/長方形 163"/>
                                <wps:cNvSpPr/>
                                <wps:spPr>
                                  <a:xfrm>
                                    <a:off x="0" y="0"/>
                                    <a:ext cx="1169670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4" name="テキスト ボックス 164"/>
                                <wps:cNvSpPr txBox="1"/>
                                <wps:spPr>
                                  <a:xfrm>
                                    <a:off x="-7" y="0"/>
                                    <a:ext cx="887743"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B6894A" w14:textId="3415A562" w:rsidR="00477D54" w:rsidRPr="00574A35" w:rsidRDefault="00477D54" w:rsidP="000D40C6">
                                      <w:pPr>
                                        <w:snapToGrid w:val="0"/>
                                        <w:spacing w:line="160" w:lineRule="exact"/>
                                        <w:rPr>
                                          <w:rFonts w:asciiTheme="majorEastAsia" w:eastAsiaTheme="majorEastAsia" w:hAnsiTheme="majorEastAsia"/>
                                          <w:sz w:val="14"/>
                                          <w:szCs w:val="16"/>
                                        </w:rPr>
                                      </w:pPr>
                                      <w:r w:rsidRPr="00A30E2A">
                                        <w:rPr>
                                          <w:rFonts w:asciiTheme="majorEastAsia" w:eastAsiaTheme="majorEastAsia" w:hAnsiTheme="majorEastAsia" w:hint="eastAsia"/>
                                          <w:sz w:val="14"/>
                                          <w:szCs w:val="16"/>
                                        </w:rPr>
                                        <w:t>かん電池のはたらき</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4AD8A788" id="グループ化 158" o:spid="_x0000_s1114" style="position:absolute;left:0;text-align:left;margin-left:7.75pt;margin-top:5.6pt;width:930.55pt;height:9pt;z-index:251671552;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">
                      <v:group id="グループ化 159" o:spid="_x0000_s1115"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oundrect id="角丸四角形 160" o:spid="_x0000_s1116"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" fillcolor="black [3200]" strokecolor="black [1600]" strokeweight="2pt"/>
                        <v:shape id="テキスト ボックス 161" o:spid="_x0000_s1117"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" filled="f" stroked="f" strokeweight=".5pt">
                          <v:textbox inset="0,0,0,0">
                            <w:txbxContent>
                              <w:p w14:paraId="58B7A731" w14:textId="77777777" w:rsidR="00477D54" w:rsidRPr="000674B1" w:rsidRDefault="00477D54" w:rsidP="000D40C6">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group id="グループ化 162" o:spid="_x0000_s1118"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rect id="正方形/長方形 163" o:spid="_x0000_s1119"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" fillcolor="#5a5a5a [2109]" stroked="f" strokeweight="2pt">
                          <v:fill color2="white [3212]" angle="90" colors="0 #595959;38666f #c4c4c4;62259f white" focus="100%" type="gradient"/>
                        </v:rect>
                        <v:shape id="テキスト ボックス 164" o:spid="_x0000_s1120" type="#_x0000_t202" style="position:absolute;width:887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" fillcolor="white [3212]" stroked="f" strokeweight=".5pt">
                          <v:textbox inset="1mm,0,0,0">
                            <w:txbxContent>
                              <w:p w14:paraId="4BB6894A" w14:textId="3415A562" w:rsidR="00477D54" w:rsidRPr="00574A35" w:rsidRDefault="00477D54" w:rsidP="000D40C6">
                                <w:pPr>
                                  <w:snapToGrid w:val="0"/>
                                  <w:spacing w:line="160" w:lineRule="exact"/>
                                  <w:rPr>
                                    <w:rFonts w:asciiTheme="majorEastAsia" w:eastAsiaTheme="majorEastAsia" w:hAnsiTheme="majorEastAsia"/>
                                    <w:sz w:val="14"/>
                                    <w:szCs w:val="16"/>
                                  </w:rPr>
                                </w:pPr>
                                <w:r w:rsidRPr="00A30E2A">
                                  <w:rPr>
                                    <w:rFonts w:asciiTheme="majorEastAsia" w:eastAsiaTheme="majorEastAsia" w:hAnsiTheme="majorEastAsia" w:hint="eastAsia"/>
                                    <w:sz w:val="14"/>
                                    <w:szCs w:val="16"/>
                                  </w:rPr>
                                  <w:t>かん電池のはたらき</w:t>
                                </w:r>
                              </w:p>
                            </w:txbxContent>
                          </v:textbox>
                        </v:shape>
                      </v:group>
                      <w10:wrap anchory="line"/>
                    </v:group>
                  </w:pict>
                </mc:Fallback>
              </mc:AlternateContent>
            </w:r>
          </w:p>
        </w:tc>
        <w:tc>
          <w:tcPr>
            <w:tcW w:w="283" w:type="dxa"/>
            <w:tcBorders>
              <w:bottom w:val="nil"/>
            </w:tcBorders>
          </w:tcPr>
          <w:p w14:paraId="55A35B42" w14:textId="77777777" w:rsidR="000D40C6" w:rsidRPr="009D4699" w:rsidRDefault="000D40C6" w:rsidP="00491556">
            <w:pPr>
              <w:snapToGrid w:val="0"/>
              <w:spacing w:line="120" w:lineRule="exact"/>
              <w:rPr>
                <w:rFonts w:asciiTheme="majorEastAsia" w:eastAsiaTheme="majorEastAsia" w:hAnsiTheme="majorEastAsia"/>
                <w:sz w:val="6"/>
              </w:rPr>
            </w:pPr>
          </w:p>
        </w:tc>
        <w:tc>
          <w:tcPr>
            <w:tcW w:w="283" w:type="dxa"/>
            <w:tcBorders>
              <w:bottom w:val="nil"/>
            </w:tcBorders>
          </w:tcPr>
          <w:p w14:paraId="76F0DFC5" w14:textId="77777777" w:rsidR="000D40C6" w:rsidRPr="009D4699" w:rsidRDefault="000D40C6" w:rsidP="00491556">
            <w:pPr>
              <w:snapToGrid w:val="0"/>
              <w:spacing w:line="120" w:lineRule="exact"/>
              <w:rPr>
                <w:rFonts w:asciiTheme="majorEastAsia" w:eastAsiaTheme="majorEastAsia" w:hAnsiTheme="majorEastAsia"/>
                <w:sz w:val="6"/>
              </w:rPr>
            </w:pPr>
          </w:p>
        </w:tc>
        <w:tc>
          <w:tcPr>
            <w:tcW w:w="283" w:type="dxa"/>
            <w:tcBorders>
              <w:bottom w:val="nil"/>
            </w:tcBorders>
          </w:tcPr>
          <w:p w14:paraId="11C57EE2" w14:textId="77777777" w:rsidR="000D40C6" w:rsidRPr="009D4699" w:rsidRDefault="000D40C6" w:rsidP="00491556">
            <w:pPr>
              <w:snapToGrid w:val="0"/>
              <w:spacing w:line="120" w:lineRule="exact"/>
              <w:rPr>
                <w:rFonts w:asciiTheme="majorEastAsia" w:eastAsiaTheme="majorEastAsia" w:hAnsiTheme="majorEastAsia"/>
                <w:sz w:val="6"/>
              </w:rPr>
            </w:pPr>
          </w:p>
        </w:tc>
        <w:tc>
          <w:tcPr>
            <w:tcW w:w="283" w:type="dxa"/>
            <w:tcBorders>
              <w:bottom w:val="nil"/>
            </w:tcBorders>
          </w:tcPr>
          <w:p w14:paraId="60A15062" w14:textId="77777777" w:rsidR="000D40C6" w:rsidRPr="009D4699" w:rsidRDefault="000D40C6" w:rsidP="00491556">
            <w:pPr>
              <w:snapToGrid w:val="0"/>
              <w:spacing w:line="120" w:lineRule="exact"/>
              <w:rPr>
                <w:rFonts w:asciiTheme="majorEastAsia" w:eastAsiaTheme="majorEastAsia" w:hAnsiTheme="majorEastAsia"/>
                <w:sz w:val="6"/>
              </w:rPr>
            </w:pPr>
          </w:p>
        </w:tc>
        <w:tc>
          <w:tcPr>
            <w:tcW w:w="4056" w:type="dxa"/>
            <w:tcBorders>
              <w:bottom w:val="nil"/>
              <w:right w:val="nil"/>
            </w:tcBorders>
          </w:tcPr>
          <w:p w14:paraId="2795A6DB" w14:textId="77777777" w:rsidR="000D40C6" w:rsidRPr="009D4699" w:rsidRDefault="000D40C6" w:rsidP="00491556">
            <w:pPr>
              <w:snapToGrid w:val="0"/>
              <w:spacing w:line="120" w:lineRule="exact"/>
              <w:rPr>
                <w:rFonts w:asciiTheme="majorEastAsia" w:eastAsiaTheme="majorEastAsia" w:hAnsiTheme="majorEastAsia"/>
                <w:sz w:val="6"/>
              </w:rPr>
            </w:pPr>
          </w:p>
        </w:tc>
        <w:tc>
          <w:tcPr>
            <w:tcW w:w="652" w:type="dxa"/>
            <w:tcBorders>
              <w:left w:val="nil"/>
              <w:bottom w:val="nil"/>
            </w:tcBorders>
          </w:tcPr>
          <w:p w14:paraId="332EDE93" w14:textId="77777777" w:rsidR="000D40C6" w:rsidRPr="009D4699" w:rsidRDefault="000D40C6" w:rsidP="00491556">
            <w:pPr>
              <w:snapToGrid w:val="0"/>
              <w:spacing w:line="120" w:lineRule="exact"/>
              <w:rPr>
                <w:rFonts w:asciiTheme="majorEastAsia" w:eastAsiaTheme="majorEastAsia" w:hAnsiTheme="majorEastAsia"/>
                <w:sz w:val="6"/>
              </w:rPr>
            </w:pPr>
          </w:p>
        </w:tc>
        <w:tc>
          <w:tcPr>
            <w:tcW w:w="652" w:type="dxa"/>
            <w:tcBorders>
              <w:bottom w:val="nil"/>
              <w:right w:val="nil"/>
            </w:tcBorders>
          </w:tcPr>
          <w:p w14:paraId="281D7E07" w14:textId="77777777" w:rsidR="000D40C6" w:rsidRPr="009D4699" w:rsidRDefault="000D40C6" w:rsidP="00491556">
            <w:pPr>
              <w:snapToGrid w:val="0"/>
              <w:spacing w:line="120" w:lineRule="exact"/>
              <w:rPr>
                <w:rFonts w:asciiTheme="majorEastAsia" w:eastAsiaTheme="majorEastAsia" w:hAnsiTheme="majorEastAsia"/>
                <w:sz w:val="6"/>
              </w:rPr>
            </w:pPr>
          </w:p>
        </w:tc>
        <w:tc>
          <w:tcPr>
            <w:tcW w:w="4344" w:type="dxa"/>
            <w:tcBorders>
              <w:left w:val="nil"/>
              <w:bottom w:val="nil"/>
            </w:tcBorders>
          </w:tcPr>
          <w:p w14:paraId="0E78971B" w14:textId="77777777" w:rsidR="000D40C6" w:rsidRPr="009D4699" w:rsidRDefault="000D40C6" w:rsidP="00491556">
            <w:pPr>
              <w:snapToGrid w:val="0"/>
              <w:spacing w:line="120" w:lineRule="exact"/>
              <w:rPr>
                <w:rFonts w:asciiTheme="majorEastAsia" w:eastAsiaTheme="majorEastAsia" w:hAnsiTheme="majorEastAsia"/>
                <w:sz w:val="6"/>
              </w:rPr>
            </w:pPr>
          </w:p>
        </w:tc>
        <w:tc>
          <w:tcPr>
            <w:tcW w:w="4383" w:type="dxa"/>
            <w:tcBorders>
              <w:bottom w:val="nil"/>
              <w:right w:val="nil"/>
            </w:tcBorders>
            <w:shd w:val="clear" w:color="auto" w:fill="auto"/>
          </w:tcPr>
          <w:p w14:paraId="4349A201" w14:textId="77777777" w:rsidR="000D40C6" w:rsidRPr="009D4699" w:rsidRDefault="000D40C6" w:rsidP="00491556">
            <w:pPr>
              <w:snapToGrid w:val="0"/>
              <w:spacing w:line="120" w:lineRule="exact"/>
              <w:rPr>
                <w:rFonts w:asciiTheme="majorEastAsia" w:eastAsiaTheme="majorEastAsia" w:hAnsiTheme="majorEastAsia"/>
                <w:sz w:val="6"/>
              </w:rPr>
            </w:pPr>
          </w:p>
        </w:tc>
        <w:tc>
          <w:tcPr>
            <w:tcW w:w="120" w:type="dxa"/>
            <w:tcBorders>
              <w:left w:val="nil"/>
              <w:bottom w:val="nil"/>
            </w:tcBorders>
            <w:shd w:val="clear" w:color="auto" w:fill="auto"/>
          </w:tcPr>
          <w:p w14:paraId="7AD8C6DE" w14:textId="77777777" w:rsidR="000D40C6" w:rsidRPr="009D4699" w:rsidRDefault="000D40C6" w:rsidP="00491556">
            <w:pPr>
              <w:snapToGrid w:val="0"/>
              <w:spacing w:line="120" w:lineRule="exact"/>
              <w:rPr>
                <w:rFonts w:asciiTheme="majorEastAsia" w:eastAsiaTheme="majorEastAsia" w:hAnsiTheme="majorEastAsia"/>
                <w:sz w:val="6"/>
              </w:rPr>
            </w:pPr>
          </w:p>
        </w:tc>
      </w:tr>
      <w:tr w:rsidR="000D40C6" w14:paraId="0112B026" w14:textId="77777777" w:rsidTr="00491556">
        <w:trPr>
          <w:trHeight w:val="227"/>
        </w:trPr>
        <w:tc>
          <w:tcPr>
            <w:tcW w:w="104" w:type="dxa"/>
            <w:vMerge w:val="restart"/>
            <w:tcBorders>
              <w:top w:val="nil"/>
              <w:right w:val="nil"/>
            </w:tcBorders>
          </w:tcPr>
          <w:p w14:paraId="11058BEA" w14:textId="77777777" w:rsidR="000D40C6" w:rsidRPr="009D4699" w:rsidRDefault="000D40C6" w:rsidP="00491556">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Pr>
          <w:p w14:paraId="1CD54A4E" w14:textId="77777777" w:rsidR="000D40C6" w:rsidRPr="00301A60" w:rsidRDefault="000D40C6" w:rsidP="00491556">
            <w:pPr>
              <w:snapToGrid w:val="0"/>
              <w:spacing w:line="100" w:lineRule="exact"/>
              <w:rPr>
                <w:rFonts w:asciiTheme="majorEastAsia" w:eastAsiaTheme="majorEastAsia" w:hAnsiTheme="majorEastAsia"/>
                <w:sz w:val="14"/>
                <w:szCs w:val="14"/>
              </w:rPr>
            </w:pPr>
          </w:p>
        </w:tc>
        <w:tc>
          <w:tcPr>
            <w:tcW w:w="283" w:type="dxa"/>
            <w:tcBorders>
              <w:top w:val="nil"/>
              <w:bottom w:val="nil"/>
            </w:tcBorders>
          </w:tcPr>
          <w:p w14:paraId="3D9051F3" w14:textId="77777777" w:rsidR="000D40C6" w:rsidRPr="00301A60" w:rsidRDefault="000D40C6" w:rsidP="00491556">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64A4B948" w14:textId="77777777" w:rsidR="000D40C6" w:rsidRPr="00301A60" w:rsidRDefault="000D40C6" w:rsidP="00491556">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1E64EF7A" w14:textId="77777777" w:rsidR="000D40C6" w:rsidRPr="00301A60" w:rsidRDefault="000D40C6" w:rsidP="00491556">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2143D983" w14:textId="77777777" w:rsidR="000D40C6" w:rsidRPr="00301A60" w:rsidRDefault="000D40C6" w:rsidP="00491556">
            <w:pPr>
              <w:snapToGrid w:val="0"/>
              <w:spacing w:line="40" w:lineRule="exact"/>
              <w:rPr>
                <w:rFonts w:asciiTheme="majorEastAsia" w:eastAsiaTheme="majorEastAsia" w:hAnsiTheme="majorEastAsia"/>
                <w:sz w:val="14"/>
                <w:szCs w:val="14"/>
              </w:rPr>
            </w:pPr>
          </w:p>
        </w:tc>
        <w:tc>
          <w:tcPr>
            <w:tcW w:w="4056" w:type="dxa"/>
            <w:tcBorders>
              <w:top w:val="nil"/>
              <w:bottom w:val="nil"/>
              <w:right w:val="nil"/>
            </w:tcBorders>
          </w:tcPr>
          <w:p w14:paraId="42FC474A" w14:textId="77777777" w:rsidR="000D40C6" w:rsidRPr="00301A60" w:rsidRDefault="000D40C6" w:rsidP="00491556">
            <w:pPr>
              <w:snapToGrid w:val="0"/>
              <w:spacing w:line="100" w:lineRule="exact"/>
              <w:rPr>
                <w:rFonts w:asciiTheme="majorEastAsia" w:eastAsiaTheme="majorEastAsia" w:hAnsiTheme="majorEastAsia"/>
                <w:sz w:val="14"/>
                <w:szCs w:val="14"/>
              </w:rPr>
            </w:pPr>
          </w:p>
        </w:tc>
        <w:tc>
          <w:tcPr>
            <w:tcW w:w="652" w:type="dxa"/>
            <w:tcBorders>
              <w:top w:val="nil"/>
              <w:left w:val="nil"/>
              <w:bottom w:val="nil"/>
            </w:tcBorders>
          </w:tcPr>
          <w:p w14:paraId="6347AD69" w14:textId="77777777" w:rsidR="000D40C6" w:rsidRPr="00301A60" w:rsidRDefault="000D40C6" w:rsidP="00491556">
            <w:pPr>
              <w:snapToGrid w:val="0"/>
              <w:spacing w:line="100" w:lineRule="exact"/>
              <w:rPr>
                <w:rFonts w:asciiTheme="majorEastAsia" w:eastAsiaTheme="majorEastAsia" w:hAnsiTheme="majorEastAsia"/>
                <w:sz w:val="14"/>
                <w:szCs w:val="14"/>
              </w:rPr>
            </w:pPr>
          </w:p>
        </w:tc>
        <w:tc>
          <w:tcPr>
            <w:tcW w:w="652" w:type="dxa"/>
            <w:tcBorders>
              <w:top w:val="nil"/>
              <w:bottom w:val="nil"/>
              <w:right w:val="nil"/>
            </w:tcBorders>
          </w:tcPr>
          <w:p w14:paraId="4FD47294" w14:textId="77777777" w:rsidR="000D40C6" w:rsidRPr="00301A60" w:rsidRDefault="000D40C6" w:rsidP="00491556">
            <w:pPr>
              <w:snapToGrid w:val="0"/>
              <w:spacing w:line="100" w:lineRule="exact"/>
              <w:rPr>
                <w:rFonts w:asciiTheme="majorEastAsia" w:eastAsiaTheme="majorEastAsia" w:hAnsiTheme="majorEastAsia"/>
                <w:sz w:val="14"/>
                <w:szCs w:val="14"/>
              </w:rPr>
            </w:pPr>
          </w:p>
        </w:tc>
        <w:tc>
          <w:tcPr>
            <w:tcW w:w="4344" w:type="dxa"/>
            <w:tcBorders>
              <w:top w:val="nil"/>
              <w:left w:val="nil"/>
              <w:bottom w:val="nil"/>
            </w:tcBorders>
          </w:tcPr>
          <w:p w14:paraId="243C8503" w14:textId="77777777" w:rsidR="000D40C6" w:rsidRPr="00301A60" w:rsidRDefault="000D40C6" w:rsidP="00491556">
            <w:pPr>
              <w:snapToGrid w:val="0"/>
              <w:spacing w:line="100" w:lineRule="exact"/>
              <w:rPr>
                <w:rFonts w:asciiTheme="majorEastAsia" w:eastAsiaTheme="majorEastAsia" w:hAnsiTheme="majorEastAsia"/>
                <w:sz w:val="14"/>
                <w:szCs w:val="14"/>
              </w:rPr>
            </w:pPr>
          </w:p>
        </w:tc>
        <w:tc>
          <w:tcPr>
            <w:tcW w:w="4383" w:type="dxa"/>
            <w:tcBorders>
              <w:top w:val="nil"/>
              <w:bottom w:val="nil"/>
              <w:right w:val="nil"/>
            </w:tcBorders>
            <w:shd w:val="clear" w:color="auto" w:fill="auto"/>
          </w:tcPr>
          <w:p w14:paraId="40C7977C" w14:textId="77777777" w:rsidR="000D40C6" w:rsidRPr="00301A60" w:rsidRDefault="000D40C6" w:rsidP="00491556">
            <w:pPr>
              <w:snapToGrid w:val="0"/>
              <w:spacing w:line="100" w:lineRule="exact"/>
              <w:rPr>
                <w:rFonts w:asciiTheme="majorEastAsia" w:eastAsiaTheme="majorEastAsia" w:hAnsiTheme="majorEastAsia"/>
                <w:sz w:val="14"/>
                <w:szCs w:val="14"/>
              </w:rPr>
            </w:pPr>
          </w:p>
        </w:tc>
        <w:tc>
          <w:tcPr>
            <w:tcW w:w="120" w:type="dxa"/>
            <w:tcBorders>
              <w:top w:val="nil"/>
              <w:left w:val="nil"/>
              <w:bottom w:val="nil"/>
            </w:tcBorders>
            <w:shd w:val="clear" w:color="auto" w:fill="auto"/>
          </w:tcPr>
          <w:p w14:paraId="440B5041" w14:textId="77777777" w:rsidR="000D40C6" w:rsidRPr="00553402" w:rsidRDefault="000D40C6" w:rsidP="00491556">
            <w:pPr>
              <w:snapToGrid w:val="0"/>
              <w:spacing w:line="100" w:lineRule="exact"/>
              <w:rPr>
                <w:rFonts w:asciiTheme="majorEastAsia" w:eastAsiaTheme="majorEastAsia" w:hAnsiTheme="majorEastAsia"/>
                <w:sz w:val="14"/>
                <w:szCs w:val="8"/>
              </w:rPr>
            </w:pPr>
          </w:p>
        </w:tc>
      </w:tr>
      <w:tr w:rsidR="000D40C6" w14:paraId="7C226244" w14:textId="77777777" w:rsidTr="00882A50">
        <w:trPr>
          <w:cantSplit/>
          <w:trHeight w:val="624"/>
        </w:trPr>
        <w:tc>
          <w:tcPr>
            <w:tcW w:w="104" w:type="dxa"/>
            <w:vMerge/>
            <w:tcBorders>
              <w:right w:val="nil"/>
            </w:tcBorders>
          </w:tcPr>
          <w:p w14:paraId="44FC4FD0" w14:textId="77777777" w:rsidR="000D40C6" w:rsidRPr="009D4699" w:rsidRDefault="000D40C6" w:rsidP="00491556">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tcBorders>
            <w:tcMar>
              <w:top w:w="57" w:type="dxa"/>
              <w:left w:w="255" w:type="dxa"/>
              <w:bottom w:w="57" w:type="dxa"/>
              <w:right w:w="142" w:type="dxa"/>
            </w:tcMar>
          </w:tcPr>
          <w:p w14:paraId="340BCE06" w14:textId="497F3DEA" w:rsidR="00A30E2A" w:rsidRPr="00A30E2A" w:rsidRDefault="00A30E2A" w:rsidP="00A30E2A">
            <w:pPr>
              <w:widowControl/>
              <w:autoSpaceDE w:val="0"/>
              <w:autoSpaceDN w:val="0"/>
              <w:adjustRightInd w:val="0"/>
              <w:spacing w:line="200" w:lineRule="exact"/>
              <w:ind w:left="140" w:hangingChars="100" w:hanging="140"/>
              <w:jc w:val="left"/>
              <w:rPr>
                <w:rStyle w:val="ab"/>
              </w:rPr>
            </w:pPr>
            <w:r w:rsidRPr="00A30E2A">
              <w:rPr>
                <w:rStyle w:val="ab"/>
                <w:rFonts w:hint="eastAsia"/>
              </w:rPr>
              <w:t>・乾電池とモーター</w:t>
            </w:r>
            <w:r w:rsidR="00B14E62">
              <w:rPr>
                <w:rStyle w:val="ab"/>
                <w:rFonts w:hint="eastAsia"/>
              </w:rPr>
              <w:t>、</w:t>
            </w:r>
            <w:r w:rsidRPr="00A30E2A">
              <w:rPr>
                <w:rStyle w:val="ab"/>
                <w:rFonts w:hint="eastAsia"/>
              </w:rPr>
              <w:t>プロペラを使って扇風機を作り</w:t>
            </w:r>
            <w:r w:rsidR="00B14E62">
              <w:rPr>
                <w:rStyle w:val="ab"/>
                <w:rFonts w:hint="eastAsia"/>
              </w:rPr>
              <w:t>、</w:t>
            </w:r>
            <w:r w:rsidRPr="00A30E2A">
              <w:rPr>
                <w:rStyle w:val="ab"/>
                <w:rFonts w:hint="eastAsia"/>
              </w:rPr>
              <w:t>動かしてみて</w:t>
            </w:r>
            <w:r w:rsidR="00B14E62">
              <w:rPr>
                <w:rStyle w:val="ab"/>
                <w:rFonts w:hint="eastAsia"/>
              </w:rPr>
              <w:t>、</w:t>
            </w:r>
            <w:r w:rsidRPr="00A30E2A">
              <w:rPr>
                <w:rStyle w:val="ab"/>
                <w:rFonts w:hint="eastAsia"/>
              </w:rPr>
              <w:t>気づいたことや疑問に思ったことを話し合い</w:t>
            </w:r>
            <w:r w:rsidR="00B14E62">
              <w:rPr>
                <w:rStyle w:val="ab"/>
                <w:rFonts w:hint="eastAsia"/>
              </w:rPr>
              <w:t>、</w:t>
            </w:r>
            <w:r w:rsidRPr="00A30E2A">
              <w:rPr>
                <w:rStyle w:val="ab"/>
                <w:rFonts w:hint="eastAsia"/>
              </w:rPr>
              <w:t>電流の働きについて調べる問題を見いだす。</w:t>
            </w:r>
          </w:p>
          <w:p w14:paraId="1E8EA646" w14:textId="43EB9D5D" w:rsidR="000D40C6" w:rsidRPr="00340D4A" w:rsidRDefault="00A30E2A" w:rsidP="00A30E2A">
            <w:pPr>
              <w:widowControl/>
              <w:autoSpaceDE w:val="0"/>
              <w:autoSpaceDN w:val="0"/>
              <w:adjustRightInd w:val="0"/>
              <w:spacing w:line="200" w:lineRule="exact"/>
              <w:ind w:left="140" w:hangingChars="100" w:hanging="140"/>
              <w:jc w:val="left"/>
              <w:rPr>
                <w:rStyle w:val="ab"/>
              </w:rPr>
            </w:pPr>
            <w:r w:rsidRPr="00A30E2A">
              <w:rPr>
                <w:rStyle w:val="ab"/>
                <w:rFonts w:hint="eastAsia"/>
              </w:rPr>
              <w:t>・モーターの回る向きが何によって変わるのかについて、導入の活動や経験したことを基に予想する。</w:t>
            </w:r>
          </w:p>
        </w:tc>
        <w:tc>
          <w:tcPr>
            <w:tcW w:w="283" w:type="dxa"/>
            <w:tcBorders>
              <w:top w:val="nil"/>
              <w:bottom w:val="single" w:sz="4" w:space="0" w:color="auto"/>
            </w:tcBorders>
            <w:vAlign w:val="center"/>
          </w:tcPr>
          <w:p w14:paraId="618D83D9" w14:textId="77777777" w:rsidR="000D40C6" w:rsidRPr="00321DF7" w:rsidRDefault="000D40C6" w:rsidP="0049155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nil"/>
              <w:bottom w:val="single" w:sz="4" w:space="0" w:color="auto"/>
            </w:tcBorders>
            <w:textDirection w:val="tbRlV"/>
            <w:vAlign w:val="center"/>
          </w:tcPr>
          <w:p w14:paraId="0D08136C" w14:textId="1D71F759" w:rsidR="000D40C6" w:rsidRDefault="00DC5CCC" w:rsidP="00491556">
            <w:pPr>
              <w:snapToGrid w:val="0"/>
              <w:spacing w:line="200" w:lineRule="exact"/>
              <w:ind w:left="113" w:right="113"/>
              <w:jc w:val="center"/>
              <w:rPr>
                <w:rFonts w:asciiTheme="majorEastAsia" w:eastAsiaTheme="majorEastAsia" w:hAnsiTheme="majorEastAsia"/>
                <w:sz w:val="14"/>
                <w:szCs w:val="14"/>
              </w:rPr>
            </w:pPr>
            <w:r w:rsidRPr="00DC5CCC">
              <w:rPr>
                <w:rFonts w:asciiTheme="majorEastAsia" w:eastAsiaTheme="majorEastAsia" w:hAnsiTheme="majorEastAsia"/>
                <w:sz w:val="14"/>
                <w:szCs w:val="14"/>
                <w:eastAsianLayout w:id="2094758656" w:vert="1" w:vertCompress="1"/>
              </w:rPr>
              <w:t>38</w:t>
            </w:r>
            <w:r w:rsidR="000D40C6" w:rsidRPr="00553402">
              <w:rPr>
                <w:rFonts w:asciiTheme="majorEastAsia" w:eastAsiaTheme="majorEastAsia" w:hAnsiTheme="majorEastAsia" w:hint="eastAsia"/>
                <w:sz w:val="14"/>
                <w:szCs w:val="14"/>
              </w:rPr>
              <w:t>～</w:t>
            </w:r>
            <w:r w:rsidRPr="00DC5CCC">
              <w:rPr>
                <w:rFonts w:asciiTheme="majorEastAsia" w:eastAsiaTheme="majorEastAsia" w:hAnsiTheme="majorEastAsia"/>
                <w:sz w:val="14"/>
                <w:szCs w:val="14"/>
                <w:eastAsianLayout w:id="2094759936" w:vert="1" w:vertCompress="1"/>
              </w:rPr>
              <w:t>40</w:t>
            </w:r>
          </w:p>
        </w:tc>
        <w:tc>
          <w:tcPr>
            <w:tcW w:w="283" w:type="dxa"/>
            <w:tcBorders>
              <w:top w:val="nil"/>
              <w:bottom w:val="single" w:sz="4" w:space="0" w:color="auto"/>
            </w:tcBorders>
            <w:vAlign w:val="center"/>
          </w:tcPr>
          <w:p w14:paraId="09DDC5D1" w14:textId="77777777" w:rsidR="000D40C6" w:rsidRDefault="000D40C6" w:rsidP="0049155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nil"/>
              <w:bottom w:val="single" w:sz="4" w:space="0" w:color="auto"/>
            </w:tcBorders>
            <w:vAlign w:val="center"/>
          </w:tcPr>
          <w:p w14:paraId="1BFAA384" w14:textId="77777777" w:rsidR="000D40C6" w:rsidRDefault="000D40C6" w:rsidP="00491556">
            <w:pPr>
              <w:snapToGrid w:val="0"/>
              <w:spacing w:line="200" w:lineRule="exact"/>
              <w:jc w:val="center"/>
              <w:rPr>
                <w:rFonts w:asciiTheme="majorEastAsia" w:eastAsiaTheme="majorEastAsia" w:hAnsiTheme="majorEastAsia"/>
                <w:sz w:val="14"/>
                <w:szCs w:val="14"/>
              </w:rPr>
            </w:pPr>
          </w:p>
        </w:tc>
        <w:tc>
          <w:tcPr>
            <w:tcW w:w="4056" w:type="dxa"/>
            <w:tcBorders>
              <w:top w:val="nil"/>
              <w:bottom w:val="single" w:sz="4" w:space="0" w:color="auto"/>
              <w:right w:val="nil"/>
            </w:tcBorders>
            <w:tcMar>
              <w:top w:w="57" w:type="dxa"/>
              <w:left w:w="142" w:type="dxa"/>
              <w:bottom w:w="57" w:type="dxa"/>
              <w:right w:w="142" w:type="dxa"/>
            </w:tcMar>
          </w:tcPr>
          <w:p w14:paraId="69F70925" w14:textId="391EE26D" w:rsidR="006931C7" w:rsidRDefault="00DC5CCC" w:rsidP="006931C7">
            <w:pPr>
              <w:widowControl/>
              <w:tabs>
                <w:tab w:val="right" w:pos="3835"/>
              </w:tabs>
              <w:topLinePunct/>
              <w:autoSpaceDE w:val="0"/>
              <w:autoSpaceDN w:val="0"/>
              <w:adjustRightInd w:val="0"/>
              <w:spacing w:line="200" w:lineRule="exact"/>
              <w:jc w:val="left"/>
              <w:rPr>
                <w:rStyle w:val="ab"/>
                <w:b/>
              </w:rPr>
            </w:pPr>
            <w:r w:rsidRPr="00DC5CCC">
              <w:rPr>
                <w:rStyle w:val="ab"/>
                <w:rFonts w:hint="eastAsia"/>
                <w:b/>
              </w:rPr>
              <w:t>【思①】モーターの回る向きが変わる要因について</w:t>
            </w:r>
            <w:r w:rsidR="00B14E62">
              <w:rPr>
                <w:rStyle w:val="ab"/>
                <w:rFonts w:hint="eastAsia"/>
                <w:b/>
              </w:rPr>
              <w:t>、</w:t>
            </w:r>
            <w:r w:rsidRPr="00DC5CCC">
              <w:rPr>
                <w:rStyle w:val="ab"/>
                <w:rFonts w:hint="eastAsia"/>
                <w:b/>
              </w:rPr>
              <w:t>既習の内容や生活経験を基に</w:t>
            </w:r>
            <w:r w:rsidR="00B14E62">
              <w:rPr>
                <w:rStyle w:val="ab"/>
                <w:rFonts w:hint="eastAsia"/>
                <w:b/>
              </w:rPr>
              <w:t>、</w:t>
            </w:r>
            <w:r w:rsidR="005F3FAB">
              <w:rPr>
                <w:rStyle w:val="ab"/>
                <w:rFonts w:hint="eastAsia"/>
                <w:b/>
              </w:rPr>
              <w:t>根拠のある予想</w:t>
            </w:r>
            <w:r w:rsidRPr="00DC5CCC">
              <w:rPr>
                <w:rStyle w:val="ab"/>
                <w:rFonts w:hint="eastAsia"/>
                <w:b/>
              </w:rPr>
              <w:t>を発想し</w:t>
            </w:r>
            <w:r w:rsidR="00B14E62">
              <w:rPr>
                <w:rStyle w:val="ab"/>
                <w:rFonts w:hint="eastAsia"/>
                <w:b/>
              </w:rPr>
              <w:t>、</w:t>
            </w:r>
            <w:r w:rsidRPr="00DC5CCC">
              <w:rPr>
                <w:rStyle w:val="ab"/>
                <w:rFonts w:hint="eastAsia"/>
                <w:b/>
              </w:rPr>
              <w:t>表現しているかを確認する。</w:t>
            </w:r>
          </w:p>
          <w:p w14:paraId="795FC874" w14:textId="561475C6" w:rsidR="000D40C6" w:rsidRPr="00DC5CCC" w:rsidRDefault="00DC5CCC" w:rsidP="006931C7">
            <w:pPr>
              <w:widowControl/>
              <w:tabs>
                <w:tab w:val="right" w:pos="3835"/>
              </w:tabs>
              <w:topLinePunct/>
              <w:autoSpaceDE w:val="0"/>
              <w:autoSpaceDN w:val="0"/>
              <w:adjustRightInd w:val="0"/>
              <w:spacing w:line="200" w:lineRule="exact"/>
              <w:jc w:val="right"/>
              <w:rPr>
                <w:rStyle w:val="ab"/>
                <w:b/>
              </w:rPr>
            </w:pPr>
            <w:r w:rsidRPr="00DC5CCC">
              <w:rPr>
                <w:rStyle w:val="ab"/>
                <w:rFonts w:hint="eastAsia"/>
                <w:b/>
              </w:rPr>
              <w:t>【発言分析・記述分析】</w:t>
            </w:r>
          </w:p>
        </w:tc>
        <w:tc>
          <w:tcPr>
            <w:tcW w:w="652" w:type="dxa"/>
            <w:tcBorders>
              <w:top w:val="nil"/>
              <w:left w:val="nil"/>
              <w:bottom w:val="single" w:sz="4" w:space="0" w:color="auto"/>
            </w:tcBorders>
            <w:tcMar>
              <w:top w:w="57" w:type="dxa"/>
              <w:left w:w="142" w:type="dxa"/>
              <w:bottom w:w="57" w:type="dxa"/>
              <w:right w:w="142" w:type="dxa"/>
            </w:tcMar>
          </w:tcPr>
          <w:p w14:paraId="6A9A119C" w14:textId="77777777" w:rsidR="000D40C6" w:rsidRPr="00340D4A" w:rsidRDefault="000D40C6" w:rsidP="00491556">
            <w:pPr>
              <w:snapToGrid w:val="0"/>
              <w:spacing w:line="200" w:lineRule="exact"/>
              <w:rPr>
                <w:rStyle w:val="ab"/>
              </w:rPr>
            </w:pPr>
          </w:p>
        </w:tc>
        <w:tc>
          <w:tcPr>
            <w:tcW w:w="652" w:type="dxa"/>
            <w:tcBorders>
              <w:top w:val="nil"/>
              <w:bottom w:val="single" w:sz="4" w:space="0" w:color="auto"/>
              <w:right w:val="nil"/>
            </w:tcBorders>
            <w:tcMar>
              <w:top w:w="57" w:type="dxa"/>
              <w:left w:w="142" w:type="dxa"/>
              <w:bottom w:w="57" w:type="dxa"/>
              <w:right w:w="142" w:type="dxa"/>
            </w:tcMar>
          </w:tcPr>
          <w:p w14:paraId="33A27719" w14:textId="77777777" w:rsidR="000D40C6" w:rsidRPr="00340D4A" w:rsidRDefault="000D40C6" w:rsidP="00491556">
            <w:pPr>
              <w:snapToGrid w:val="0"/>
              <w:spacing w:line="200" w:lineRule="exact"/>
              <w:rPr>
                <w:rStyle w:val="ab"/>
              </w:rPr>
            </w:pPr>
          </w:p>
        </w:tc>
        <w:tc>
          <w:tcPr>
            <w:tcW w:w="4344" w:type="dxa"/>
            <w:tcBorders>
              <w:top w:val="nil"/>
              <w:left w:val="nil"/>
              <w:bottom w:val="single" w:sz="4" w:space="0" w:color="auto"/>
            </w:tcBorders>
            <w:tcMar>
              <w:top w:w="57" w:type="dxa"/>
              <w:left w:w="142" w:type="dxa"/>
              <w:bottom w:w="57" w:type="dxa"/>
              <w:right w:w="142" w:type="dxa"/>
            </w:tcMar>
          </w:tcPr>
          <w:p w14:paraId="7ABFC35C" w14:textId="7885F4BD" w:rsidR="000D40C6" w:rsidRPr="00340D4A" w:rsidRDefault="00DC5CCC" w:rsidP="00491556">
            <w:pPr>
              <w:widowControl/>
              <w:autoSpaceDE w:val="0"/>
              <w:autoSpaceDN w:val="0"/>
              <w:adjustRightInd w:val="0"/>
              <w:spacing w:line="200" w:lineRule="exact"/>
              <w:jc w:val="left"/>
              <w:rPr>
                <w:rStyle w:val="ab"/>
              </w:rPr>
            </w:pPr>
            <w:r w:rsidRPr="00DC5CCC">
              <w:rPr>
                <w:rStyle w:val="ab"/>
                <w:rFonts w:hint="eastAsia"/>
              </w:rPr>
              <w:t>モーターの回る向きが変わる要因について</w:t>
            </w:r>
            <w:r w:rsidR="00B14E62">
              <w:rPr>
                <w:rStyle w:val="ab"/>
                <w:rFonts w:hint="eastAsia"/>
              </w:rPr>
              <w:t>、</w:t>
            </w:r>
            <w:r w:rsidRPr="00DC5CCC">
              <w:rPr>
                <w:rStyle w:val="ab"/>
                <w:rFonts w:hint="eastAsia"/>
              </w:rPr>
              <w:t>既習の内容や生活経験</w:t>
            </w:r>
            <w:r w:rsidR="005F3FAB" w:rsidRPr="005F3FAB">
              <w:rPr>
                <w:rStyle w:val="ab"/>
                <w:rFonts w:hint="eastAsia"/>
              </w:rPr>
              <w:t>を基に、乾電池の向きに着目して</w:t>
            </w:r>
            <w:r w:rsidRPr="00DC5CCC">
              <w:rPr>
                <w:rStyle w:val="ab"/>
                <w:rFonts w:hint="eastAsia"/>
              </w:rPr>
              <w:t>具体的な例を挙げ</w:t>
            </w:r>
            <w:r w:rsidR="00B14E62">
              <w:rPr>
                <w:rStyle w:val="ab"/>
                <w:rFonts w:hint="eastAsia"/>
              </w:rPr>
              <w:t>、</w:t>
            </w:r>
            <w:r w:rsidR="005F3FAB" w:rsidRPr="005F3FAB">
              <w:rPr>
                <w:rStyle w:val="ab"/>
                <w:rFonts w:hint="eastAsia"/>
              </w:rPr>
              <w:t>電気の流れ方と関係付けるなどして、</w:t>
            </w:r>
            <w:r w:rsidRPr="00DC5CCC">
              <w:rPr>
                <w:rStyle w:val="ab"/>
                <w:rFonts w:hint="eastAsia"/>
              </w:rPr>
              <w:t>妥当な根拠に基づいた予想を発想し</w:t>
            </w:r>
            <w:r w:rsidR="00B14E62">
              <w:rPr>
                <w:rStyle w:val="ab"/>
                <w:rFonts w:hint="eastAsia"/>
              </w:rPr>
              <w:t>、</w:t>
            </w:r>
            <w:r w:rsidRPr="00DC5CCC">
              <w:rPr>
                <w:rStyle w:val="ab"/>
                <w:rFonts w:hint="eastAsia"/>
              </w:rPr>
              <w:t>表現している。</w:t>
            </w:r>
          </w:p>
        </w:tc>
        <w:tc>
          <w:tcPr>
            <w:tcW w:w="4383" w:type="dxa"/>
            <w:tcBorders>
              <w:top w:val="nil"/>
              <w:bottom w:val="single" w:sz="4" w:space="0" w:color="auto"/>
              <w:right w:val="nil"/>
            </w:tcBorders>
            <w:shd w:val="clear" w:color="auto" w:fill="auto"/>
            <w:tcMar>
              <w:top w:w="57" w:type="dxa"/>
              <w:left w:w="142" w:type="dxa"/>
              <w:bottom w:w="57" w:type="dxa"/>
              <w:right w:w="142" w:type="dxa"/>
            </w:tcMar>
          </w:tcPr>
          <w:p w14:paraId="29B692FD" w14:textId="60E74D68" w:rsidR="000D40C6" w:rsidRPr="00340D4A" w:rsidRDefault="00DC5CCC" w:rsidP="00491556">
            <w:pPr>
              <w:widowControl/>
              <w:autoSpaceDE w:val="0"/>
              <w:autoSpaceDN w:val="0"/>
              <w:adjustRightInd w:val="0"/>
              <w:spacing w:line="200" w:lineRule="exact"/>
              <w:jc w:val="left"/>
              <w:rPr>
                <w:rStyle w:val="ab"/>
              </w:rPr>
            </w:pPr>
            <w:r w:rsidRPr="00DC5CCC">
              <w:rPr>
                <w:rStyle w:val="ab"/>
                <w:rFonts w:hint="eastAsia"/>
              </w:rPr>
              <w:t>3</w:t>
            </w:r>
            <w:r w:rsidRPr="00DC5CCC">
              <w:rPr>
                <w:rStyle w:val="ab"/>
                <w:rFonts w:hint="eastAsia"/>
              </w:rPr>
              <w:t>年で学んだ電気の通り道を想起させたり</w:t>
            </w:r>
            <w:r w:rsidR="00B14E62">
              <w:rPr>
                <w:rStyle w:val="ab"/>
                <w:rFonts w:hint="eastAsia"/>
              </w:rPr>
              <w:t>、</w:t>
            </w:r>
            <w:r w:rsidRPr="00DC5CCC">
              <w:rPr>
                <w:rStyle w:val="ab"/>
                <w:rFonts w:hint="eastAsia"/>
              </w:rPr>
              <w:t>「モーターが回るのはどうして」と問いかけたりして</w:t>
            </w:r>
            <w:r w:rsidR="00B14E62">
              <w:rPr>
                <w:rStyle w:val="ab"/>
                <w:rFonts w:hint="eastAsia"/>
              </w:rPr>
              <w:t>、</w:t>
            </w:r>
            <w:r w:rsidR="005F3FAB">
              <w:rPr>
                <w:rStyle w:val="ab"/>
                <w:rFonts w:hint="eastAsia"/>
              </w:rPr>
              <w:t>電気の流れに着目して</w:t>
            </w:r>
            <w:r w:rsidR="00B14E62">
              <w:rPr>
                <w:rStyle w:val="ab"/>
                <w:rFonts w:hint="eastAsia"/>
              </w:rPr>
              <w:t>、</w:t>
            </w:r>
            <w:r w:rsidRPr="00DC5CCC">
              <w:rPr>
                <w:rStyle w:val="ab"/>
                <w:rFonts w:hint="eastAsia"/>
              </w:rPr>
              <w:t>それを基に</w:t>
            </w:r>
            <w:r w:rsidR="00B14E62">
              <w:rPr>
                <w:rStyle w:val="ab"/>
                <w:rFonts w:hint="eastAsia"/>
              </w:rPr>
              <w:t>、</w:t>
            </w:r>
            <w:r w:rsidRPr="00DC5CCC">
              <w:rPr>
                <w:rStyle w:val="ab"/>
                <w:rFonts w:hint="eastAsia"/>
              </w:rPr>
              <w:t>予想することができるように</w:t>
            </w:r>
            <w:r w:rsidR="00B14E62">
              <w:rPr>
                <w:rStyle w:val="ab"/>
                <w:rFonts w:hint="eastAsia"/>
              </w:rPr>
              <w:t>、</w:t>
            </w:r>
            <w:r w:rsidRPr="00DC5CCC">
              <w:rPr>
                <w:rStyle w:val="ab"/>
                <w:rFonts w:hint="eastAsia"/>
              </w:rPr>
              <w:t>助言・援助する。</w:t>
            </w:r>
          </w:p>
        </w:tc>
        <w:tc>
          <w:tcPr>
            <w:tcW w:w="120" w:type="dxa"/>
            <w:tcBorders>
              <w:top w:val="nil"/>
              <w:left w:val="nil"/>
              <w:bottom w:val="nil"/>
            </w:tcBorders>
            <w:shd w:val="clear" w:color="auto" w:fill="auto"/>
          </w:tcPr>
          <w:p w14:paraId="5C31C368" w14:textId="77777777" w:rsidR="000D40C6" w:rsidRDefault="000D40C6" w:rsidP="00491556"/>
        </w:tc>
      </w:tr>
      <w:tr w:rsidR="000D40C6" w14:paraId="6A5E0E4C" w14:textId="77777777" w:rsidTr="005F3FAB">
        <w:trPr>
          <w:cantSplit/>
          <w:trHeight w:val="624"/>
        </w:trPr>
        <w:tc>
          <w:tcPr>
            <w:tcW w:w="104" w:type="dxa"/>
            <w:vMerge/>
            <w:tcBorders>
              <w:right w:val="nil"/>
            </w:tcBorders>
          </w:tcPr>
          <w:p w14:paraId="4E20C3B6" w14:textId="77777777" w:rsidR="000D40C6" w:rsidRPr="009D4699" w:rsidRDefault="000D40C6" w:rsidP="00491556">
            <w:pPr>
              <w:snapToGrid w:val="0"/>
              <w:ind w:leftChars="-100" w:left="-260" w:rightChars="-100" w:right="-260"/>
              <w:rPr>
                <w:rFonts w:asciiTheme="majorEastAsia" w:eastAsiaTheme="majorEastAsia" w:hAnsiTheme="majorEastAsia"/>
                <w:sz w:val="10"/>
                <w:szCs w:val="10"/>
              </w:rPr>
            </w:pPr>
          </w:p>
        </w:tc>
        <w:tc>
          <w:tcPr>
            <w:tcW w:w="3485" w:type="dxa"/>
            <w:tcBorders>
              <w:top w:val="single" w:sz="4" w:space="0" w:color="auto"/>
              <w:left w:val="nil"/>
              <w:bottom w:val="nil"/>
            </w:tcBorders>
            <w:tcMar>
              <w:top w:w="57" w:type="dxa"/>
              <w:left w:w="255" w:type="dxa"/>
              <w:bottom w:w="57" w:type="dxa"/>
              <w:right w:w="142" w:type="dxa"/>
            </w:tcMar>
          </w:tcPr>
          <w:p w14:paraId="5925E8C6" w14:textId="1EC2E13F" w:rsidR="00A9739B" w:rsidRPr="00A9739B" w:rsidRDefault="00A9739B" w:rsidP="00A9739B">
            <w:pPr>
              <w:widowControl/>
              <w:tabs>
                <w:tab w:val="right" w:pos="3185"/>
              </w:tabs>
              <w:autoSpaceDE w:val="0"/>
              <w:autoSpaceDN w:val="0"/>
              <w:adjustRightInd w:val="0"/>
              <w:spacing w:line="200" w:lineRule="exact"/>
              <w:ind w:left="140" w:hangingChars="100" w:hanging="140"/>
              <w:jc w:val="left"/>
              <w:rPr>
                <w:rStyle w:val="ab"/>
              </w:rPr>
            </w:pPr>
            <w:r w:rsidRPr="00A9739B">
              <w:rPr>
                <w:rStyle w:val="ab"/>
                <w:rFonts w:hint="eastAsia"/>
              </w:rPr>
              <w:t>・乾電池の向きを変えて</w:t>
            </w:r>
            <w:r w:rsidR="00B14E62">
              <w:rPr>
                <w:rStyle w:val="ab"/>
                <w:rFonts w:hint="eastAsia"/>
              </w:rPr>
              <w:t>、</w:t>
            </w:r>
            <w:r w:rsidRPr="00A9739B">
              <w:rPr>
                <w:rStyle w:val="ab"/>
                <w:rFonts w:hint="eastAsia"/>
              </w:rPr>
              <w:t>モーターの回る向きを調べる。</w:t>
            </w:r>
            <w:r w:rsidR="005B549E">
              <w:rPr>
                <w:rStyle w:val="ab"/>
                <w:rFonts w:hint="eastAsia"/>
              </w:rPr>
              <w:t xml:space="preserve"> </w:t>
            </w:r>
            <w:r w:rsidR="00556F5C">
              <w:rPr>
                <w:rStyle w:val="ab"/>
              </w:rPr>
              <w:t xml:space="preserve">                      </w:t>
            </w:r>
            <w:r w:rsidRPr="00F53D3D">
              <w:rPr>
                <w:rStyle w:val="ab"/>
                <w:rFonts w:hint="eastAsia"/>
                <w:b/>
              </w:rPr>
              <w:t xml:space="preserve"> </w:t>
            </w:r>
            <w:r w:rsidR="00F53D3D" w:rsidRPr="00F53D3D">
              <w:rPr>
                <w:rStyle w:val="ab"/>
                <w:rFonts w:hint="eastAsia"/>
                <w:b/>
              </w:rPr>
              <w:t>（</w:t>
            </w:r>
            <w:r w:rsidRPr="00F53D3D">
              <w:rPr>
                <w:rStyle w:val="ab"/>
                <w:rFonts w:hint="eastAsia"/>
                <w:b/>
              </w:rPr>
              <w:t>実験</w:t>
            </w:r>
            <w:r w:rsidR="00F53D3D" w:rsidRPr="00F53D3D">
              <w:rPr>
                <w:rStyle w:val="ab"/>
                <w:rFonts w:hint="eastAsia"/>
                <w:b/>
              </w:rPr>
              <w:t>１）</w:t>
            </w:r>
          </w:p>
          <w:p w14:paraId="74144F65" w14:textId="6E445679" w:rsidR="000D40C6" w:rsidRPr="00340D4A" w:rsidRDefault="00A9739B" w:rsidP="00A9739B">
            <w:pPr>
              <w:widowControl/>
              <w:autoSpaceDE w:val="0"/>
              <w:autoSpaceDN w:val="0"/>
              <w:adjustRightInd w:val="0"/>
              <w:spacing w:line="200" w:lineRule="exact"/>
              <w:ind w:left="140" w:hangingChars="100" w:hanging="140"/>
              <w:jc w:val="left"/>
              <w:rPr>
                <w:rStyle w:val="ab"/>
              </w:rPr>
            </w:pPr>
            <w:r w:rsidRPr="00A9739B">
              <w:rPr>
                <w:rStyle w:val="ab"/>
                <w:rFonts w:hint="eastAsia"/>
              </w:rPr>
              <w:t>・乾電池の向きと</w:t>
            </w:r>
            <w:r w:rsidR="00B14E62">
              <w:rPr>
                <w:rStyle w:val="ab"/>
                <w:rFonts w:hint="eastAsia"/>
              </w:rPr>
              <w:t>、</w:t>
            </w:r>
            <w:r w:rsidRPr="00A9739B">
              <w:rPr>
                <w:rStyle w:val="ab"/>
                <w:rFonts w:hint="eastAsia"/>
              </w:rPr>
              <w:t>電流の向き</w:t>
            </w:r>
            <w:r w:rsidR="00B14E62">
              <w:rPr>
                <w:rStyle w:val="ab"/>
                <w:rFonts w:hint="eastAsia"/>
              </w:rPr>
              <w:t>、</w:t>
            </w:r>
            <w:r w:rsidRPr="00A9739B">
              <w:rPr>
                <w:rStyle w:val="ab"/>
                <w:rFonts w:hint="eastAsia"/>
              </w:rPr>
              <w:t>モーターの回る向きとの関係についてまとめる。</w:t>
            </w:r>
          </w:p>
        </w:tc>
        <w:tc>
          <w:tcPr>
            <w:tcW w:w="283" w:type="dxa"/>
            <w:tcBorders>
              <w:top w:val="single" w:sz="4" w:space="0" w:color="auto"/>
              <w:bottom w:val="nil"/>
            </w:tcBorders>
            <w:vAlign w:val="center"/>
          </w:tcPr>
          <w:p w14:paraId="4A36C88E" w14:textId="77777777" w:rsidR="000D40C6" w:rsidRPr="00553402" w:rsidRDefault="000D40C6" w:rsidP="0049155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single" w:sz="4" w:space="0" w:color="auto"/>
              <w:bottom w:val="nil"/>
            </w:tcBorders>
            <w:textDirection w:val="tbRlV"/>
            <w:vAlign w:val="center"/>
          </w:tcPr>
          <w:p w14:paraId="32B8DAF6" w14:textId="33F57292" w:rsidR="000D40C6" w:rsidRPr="00553402" w:rsidRDefault="00A9739B" w:rsidP="00491556">
            <w:pPr>
              <w:snapToGrid w:val="0"/>
              <w:spacing w:line="200" w:lineRule="exact"/>
              <w:ind w:left="113" w:right="113"/>
              <w:jc w:val="center"/>
              <w:rPr>
                <w:rFonts w:asciiTheme="majorEastAsia" w:eastAsiaTheme="majorEastAsia" w:hAnsiTheme="majorEastAsia"/>
                <w:sz w:val="14"/>
                <w:szCs w:val="14"/>
              </w:rPr>
            </w:pPr>
            <w:r w:rsidRPr="00A9739B">
              <w:rPr>
                <w:rFonts w:asciiTheme="majorEastAsia" w:eastAsiaTheme="majorEastAsia" w:hAnsiTheme="majorEastAsia"/>
                <w:sz w:val="14"/>
                <w:szCs w:val="14"/>
                <w:eastAsianLayout w:id="2094758656" w:vert="1" w:vertCompress="1"/>
              </w:rPr>
              <w:t>41</w:t>
            </w:r>
            <w:r w:rsidR="000D40C6" w:rsidRPr="00553402">
              <w:rPr>
                <w:rFonts w:asciiTheme="majorEastAsia" w:eastAsiaTheme="majorEastAsia" w:hAnsiTheme="majorEastAsia" w:hint="eastAsia"/>
                <w:sz w:val="14"/>
                <w:szCs w:val="14"/>
              </w:rPr>
              <w:t>～</w:t>
            </w:r>
            <w:r w:rsidRPr="00A9739B">
              <w:rPr>
                <w:rFonts w:asciiTheme="majorEastAsia" w:eastAsiaTheme="majorEastAsia" w:hAnsiTheme="majorEastAsia"/>
                <w:sz w:val="14"/>
                <w:szCs w:val="14"/>
                <w:eastAsianLayout w:id="2094759936" w:vert="1" w:vertCompress="1"/>
              </w:rPr>
              <w:t>42</w:t>
            </w:r>
          </w:p>
        </w:tc>
        <w:tc>
          <w:tcPr>
            <w:tcW w:w="283" w:type="dxa"/>
            <w:tcBorders>
              <w:top w:val="single" w:sz="4" w:space="0" w:color="auto"/>
              <w:bottom w:val="nil"/>
            </w:tcBorders>
            <w:vAlign w:val="center"/>
          </w:tcPr>
          <w:p w14:paraId="78B4CE01" w14:textId="77777777" w:rsidR="000D40C6" w:rsidRPr="00553402" w:rsidRDefault="000D40C6" w:rsidP="0049155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single" w:sz="4" w:space="0" w:color="auto"/>
              <w:bottom w:val="nil"/>
            </w:tcBorders>
            <w:vAlign w:val="center"/>
          </w:tcPr>
          <w:p w14:paraId="4B4FF6DF" w14:textId="77777777" w:rsidR="000D40C6" w:rsidRPr="0082008D" w:rsidRDefault="000D40C6" w:rsidP="00491556">
            <w:pPr>
              <w:snapToGrid w:val="0"/>
              <w:spacing w:line="200" w:lineRule="exact"/>
              <w:jc w:val="center"/>
              <w:rPr>
                <w:rFonts w:asciiTheme="majorEastAsia" w:eastAsiaTheme="majorEastAsia" w:hAnsiTheme="majorEastAsia"/>
                <w:sz w:val="14"/>
                <w:szCs w:val="14"/>
              </w:rPr>
            </w:pPr>
          </w:p>
        </w:tc>
        <w:tc>
          <w:tcPr>
            <w:tcW w:w="4056" w:type="dxa"/>
            <w:tcBorders>
              <w:top w:val="single" w:sz="4" w:space="0" w:color="auto"/>
              <w:bottom w:val="nil"/>
              <w:right w:val="nil"/>
            </w:tcBorders>
            <w:tcMar>
              <w:top w:w="57" w:type="dxa"/>
              <w:left w:w="142" w:type="dxa"/>
              <w:bottom w:w="57" w:type="dxa"/>
              <w:right w:w="142" w:type="dxa"/>
            </w:tcMar>
          </w:tcPr>
          <w:p w14:paraId="55BEA240" w14:textId="5B28DA80" w:rsidR="000D40C6" w:rsidRPr="00083203" w:rsidRDefault="00A9739B" w:rsidP="00083203">
            <w:pPr>
              <w:widowControl/>
              <w:tabs>
                <w:tab w:val="right" w:pos="3835"/>
              </w:tabs>
              <w:topLinePunct/>
              <w:autoSpaceDE w:val="0"/>
              <w:autoSpaceDN w:val="0"/>
              <w:adjustRightInd w:val="0"/>
              <w:spacing w:line="200" w:lineRule="exact"/>
              <w:jc w:val="left"/>
              <w:rPr>
                <w:rStyle w:val="ab"/>
                <w:b/>
              </w:rPr>
            </w:pPr>
            <w:r w:rsidRPr="00083203">
              <w:rPr>
                <w:rStyle w:val="ab"/>
                <w:rFonts w:hint="eastAsia"/>
                <w:b/>
              </w:rPr>
              <w:t>【知①】乾電池のつなぎ方を変えると</w:t>
            </w:r>
            <w:r w:rsidR="00B14E62">
              <w:rPr>
                <w:rStyle w:val="ab"/>
                <w:rFonts w:hint="eastAsia"/>
                <w:b/>
              </w:rPr>
              <w:t>、</w:t>
            </w:r>
            <w:r w:rsidRPr="00083203">
              <w:rPr>
                <w:rStyle w:val="ab"/>
                <w:rFonts w:hint="eastAsia"/>
                <w:b/>
              </w:rPr>
              <w:t>電流の向きが変わり</w:t>
            </w:r>
            <w:r w:rsidR="00B14E62">
              <w:rPr>
                <w:rStyle w:val="ab"/>
                <w:rFonts w:hint="eastAsia"/>
                <w:b/>
              </w:rPr>
              <w:t>、</w:t>
            </w:r>
            <w:r w:rsidRPr="00083203">
              <w:rPr>
                <w:rStyle w:val="ab"/>
                <w:rFonts w:hint="eastAsia"/>
                <w:b/>
              </w:rPr>
              <w:t>モーターの回り方が変わることを理解しているかを確認する。</w:t>
            </w:r>
            <w:r w:rsidRPr="00083203">
              <w:rPr>
                <w:rStyle w:val="ab"/>
                <w:rFonts w:hint="eastAsia"/>
                <w:b/>
              </w:rPr>
              <w:t xml:space="preserve"> </w:t>
            </w:r>
            <w:r w:rsidRPr="00083203">
              <w:rPr>
                <w:rStyle w:val="ab"/>
                <w:b/>
              </w:rPr>
              <w:t xml:space="preserve">                      </w:t>
            </w:r>
            <w:r w:rsidRPr="00083203">
              <w:rPr>
                <w:rStyle w:val="ab"/>
                <w:rFonts w:hint="eastAsia"/>
                <w:b/>
              </w:rPr>
              <w:t>【発言分析・記述分析】</w:t>
            </w:r>
          </w:p>
        </w:tc>
        <w:tc>
          <w:tcPr>
            <w:tcW w:w="652" w:type="dxa"/>
            <w:tcBorders>
              <w:top w:val="single" w:sz="4" w:space="0" w:color="auto"/>
              <w:left w:val="nil"/>
              <w:bottom w:val="nil"/>
            </w:tcBorders>
            <w:tcMar>
              <w:top w:w="57" w:type="dxa"/>
              <w:left w:w="142" w:type="dxa"/>
              <w:bottom w:w="57" w:type="dxa"/>
              <w:right w:w="142" w:type="dxa"/>
            </w:tcMar>
          </w:tcPr>
          <w:p w14:paraId="0D6357E8" w14:textId="77777777" w:rsidR="000D40C6" w:rsidRPr="00340D4A" w:rsidRDefault="000D40C6" w:rsidP="00491556">
            <w:pPr>
              <w:snapToGrid w:val="0"/>
              <w:spacing w:line="200" w:lineRule="exact"/>
              <w:rPr>
                <w:rStyle w:val="ab"/>
              </w:rPr>
            </w:pPr>
          </w:p>
        </w:tc>
        <w:tc>
          <w:tcPr>
            <w:tcW w:w="652" w:type="dxa"/>
            <w:tcBorders>
              <w:top w:val="single" w:sz="4" w:space="0" w:color="auto"/>
              <w:bottom w:val="nil"/>
              <w:right w:val="nil"/>
            </w:tcBorders>
            <w:tcMar>
              <w:top w:w="57" w:type="dxa"/>
              <w:left w:w="142" w:type="dxa"/>
              <w:bottom w:w="57" w:type="dxa"/>
              <w:right w:w="142" w:type="dxa"/>
            </w:tcMar>
          </w:tcPr>
          <w:p w14:paraId="37300CEA" w14:textId="77777777" w:rsidR="000D40C6" w:rsidRPr="00340D4A" w:rsidRDefault="000D40C6" w:rsidP="00491556">
            <w:pPr>
              <w:snapToGrid w:val="0"/>
              <w:spacing w:line="200" w:lineRule="exact"/>
              <w:rPr>
                <w:rStyle w:val="ab"/>
              </w:rPr>
            </w:pPr>
          </w:p>
        </w:tc>
        <w:tc>
          <w:tcPr>
            <w:tcW w:w="4344" w:type="dxa"/>
            <w:tcBorders>
              <w:top w:val="single" w:sz="4" w:space="0" w:color="auto"/>
              <w:left w:val="nil"/>
              <w:bottom w:val="nil"/>
            </w:tcBorders>
            <w:tcMar>
              <w:top w:w="57" w:type="dxa"/>
              <w:left w:w="142" w:type="dxa"/>
              <w:bottom w:w="57" w:type="dxa"/>
              <w:right w:w="142" w:type="dxa"/>
            </w:tcMar>
          </w:tcPr>
          <w:p w14:paraId="496C383C" w14:textId="56A74085" w:rsidR="000D40C6" w:rsidRPr="00340D4A" w:rsidRDefault="00A9739B" w:rsidP="00491556">
            <w:pPr>
              <w:widowControl/>
              <w:autoSpaceDE w:val="0"/>
              <w:autoSpaceDN w:val="0"/>
              <w:adjustRightInd w:val="0"/>
              <w:spacing w:line="200" w:lineRule="exact"/>
              <w:jc w:val="left"/>
              <w:rPr>
                <w:rStyle w:val="ab"/>
              </w:rPr>
            </w:pPr>
            <w:r w:rsidRPr="00A9739B">
              <w:rPr>
                <w:rStyle w:val="ab"/>
                <w:rFonts w:hint="eastAsia"/>
              </w:rPr>
              <w:t>乾電池のつなぎ方を変えると</w:t>
            </w:r>
            <w:r w:rsidR="00B14E62">
              <w:rPr>
                <w:rStyle w:val="ab"/>
                <w:rFonts w:hint="eastAsia"/>
              </w:rPr>
              <w:t>、</w:t>
            </w:r>
            <w:r w:rsidRPr="00A9739B">
              <w:rPr>
                <w:rStyle w:val="ab"/>
                <w:rFonts w:hint="eastAsia"/>
              </w:rPr>
              <w:t>電流の向きが変わり</w:t>
            </w:r>
            <w:r w:rsidR="00B14E62">
              <w:rPr>
                <w:rStyle w:val="ab"/>
                <w:rFonts w:hint="eastAsia"/>
              </w:rPr>
              <w:t>、</w:t>
            </w:r>
            <w:r w:rsidRPr="00A9739B">
              <w:rPr>
                <w:rStyle w:val="ab"/>
                <w:rFonts w:hint="eastAsia"/>
              </w:rPr>
              <w:t>モーターの回り方が変わることを</w:t>
            </w:r>
            <w:r w:rsidR="00B14E62">
              <w:rPr>
                <w:rStyle w:val="ab"/>
                <w:rFonts w:hint="eastAsia"/>
              </w:rPr>
              <w:t>、</w:t>
            </w:r>
            <w:r w:rsidR="005F3FAB">
              <w:rPr>
                <w:rStyle w:val="ab"/>
                <w:rFonts w:hint="eastAsia"/>
              </w:rPr>
              <w:t>身のまわりの乾電池で動く物に当てはめて説明できる</w:t>
            </w:r>
            <w:r w:rsidRPr="00A9739B">
              <w:rPr>
                <w:rStyle w:val="ab"/>
                <w:rFonts w:hint="eastAsia"/>
              </w:rPr>
              <w:t>程度に理解している。</w:t>
            </w:r>
          </w:p>
        </w:tc>
        <w:tc>
          <w:tcPr>
            <w:tcW w:w="4383" w:type="dxa"/>
            <w:tcBorders>
              <w:top w:val="single" w:sz="4" w:space="0" w:color="auto"/>
              <w:bottom w:val="nil"/>
              <w:right w:val="nil"/>
            </w:tcBorders>
            <w:shd w:val="clear" w:color="auto" w:fill="auto"/>
            <w:tcMar>
              <w:top w:w="57" w:type="dxa"/>
              <w:left w:w="142" w:type="dxa"/>
              <w:bottom w:w="57" w:type="dxa"/>
              <w:right w:w="142" w:type="dxa"/>
            </w:tcMar>
          </w:tcPr>
          <w:p w14:paraId="57B63DB9" w14:textId="11E9A036" w:rsidR="000D40C6" w:rsidRPr="00340D4A" w:rsidRDefault="00A9739B" w:rsidP="00491556">
            <w:pPr>
              <w:widowControl/>
              <w:autoSpaceDE w:val="0"/>
              <w:autoSpaceDN w:val="0"/>
              <w:adjustRightInd w:val="0"/>
              <w:spacing w:line="200" w:lineRule="exact"/>
              <w:jc w:val="left"/>
              <w:rPr>
                <w:rStyle w:val="ab"/>
              </w:rPr>
            </w:pPr>
            <w:r w:rsidRPr="00A9739B">
              <w:rPr>
                <w:rStyle w:val="ab"/>
                <w:rFonts w:hint="eastAsia"/>
              </w:rPr>
              <w:t>乾電池の</w:t>
            </w:r>
            <w:r w:rsidRPr="00A9739B">
              <w:rPr>
                <w:rStyle w:val="ab"/>
                <w:rFonts w:hint="eastAsia"/>
              </w:rPr>
              <w:t>+</w:t>
            </w:r>
            <w:r w:rsidRPr="00A9739B">
              <w:rPr>
                <w:rStyle w:val="ab"/>
                <w:rFonts w:hint="eastAsia"/>
              </w:rPr>
              <w:t>極から</w:t>
            </w:r>
            <w:r w:rsidRPr="00A9739B">
              <w:rPr>
                <w:rStyle w:val="ab"/>
                <w:rFonts w:hint="eastAsia"/>
              </w:rPr>
              <w:t>-</w:t>
            </w:r>
            <w:r w:rsidRPr="00A9739B">
              <w:rPr>
                <w:rStyle w:val="ab"/>
                <w:rFonts w:hint="eastAsia"/>
              </w:rPr>
              <w:t>極まで</w:t>
            </w:r>
            <w:r w:rsidR="00B14E62">
              <w:rPr>
                <w:rStyle w:val="ab"/>
                <w:rFonts w:hint="eastAsia"/>
              </w:rPr>
              <w:t>、</w:t>
            </w:r>
            <w:r w:rsidR="005F3FAB">
              <w:rPr>
                <w:rStyle w:val="ab"/>
                <w:rFonts w:hint="eastAsia"/>
              </w:rPr>
              <w:t>回路図を指でなぞり</w:t>
            </w:r>
            <w:r w:rsidR="00B14E62">
              <w:rPr>
                <w:rStyle w:val="ab"/>
                <w:rFonts w:hint="eastAsia"/>
              </w:rPr>
              <w:t>、</w:t>
            </w:r>
            <w:r w:rsidRPr="00A9739B">
              <w:rPr>
                <w:rStyle w:val="ab"/>
                <w:rFonts w:hint="eastAsia"/>
              </w:rPr>
              <w:t>電流の向きを意識することができるように</w:t>
            </w:r>
            <w:r w:rsidR="00B14E62">
              <w:rPr>
                <w:rStyle w:val="ab"/>
                <w:rFonts w:hint="eastAsia"/>
              </w:rPr>
              <w:t>、</w:t>
            </w:r>
            <w:r w:rsidRPr="00A9739B">
              <w:rPr>
                <w:rStyle w:val="ab"/>
                <w:rFonts w:hint="eastAsia"/>
              </w:rPr>
              <w:t>助言・援助する。</w:t>
            </w:r>
          </w:p>
        </w:tc>
        <w:tc>
          <w:tcPr>
            <w:tcW w:w="120" w:type="dxa"/>
            <w:tcBorders>
              <w:top w:val="nil"/>
              <w:left w:val="nil"/>
              <w:bottom w:val="nil"/>
            </w:tcBorders>
            <w:shd w:val="clear" w:color="auto" w:fill="auto"/>
          </w:tcPr>
          <w:p w14:paraId="056AB994" w14:textId="77777777" w:rsidR="000D40C6" w:rsidRDefault="000D40C6" w:rsidP="00491556"/>
        </w:tc>
      </w:tr>
      <w:tr w:rsidR="000D40C6" w14:paraId="386071A9" w14:textId="77777777" w:rsidTr="00882A50">
        <w:trPr>
          <w:cantSplit/>
          <w:trHeight w:hRule="exact" w:val="227"/>
        </w:trPr>
        <w:tc>
          <w:tcPr>
            <w:tcW w:w="104" w:type="dxa"/>
            <w:vMerge/>
            <w:tcBorders>
              <w:right w:val="nil"/>
            </w:tcBorders>
          </w:tcPr>
          <w:p w14:paraId="525F05B1" w14:textId="77777777" w:rsidR="000D40C6" w:rsidRPr="009D4699" w:rsidRDefault="000D40C6" w:rsidP="00491556">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Mar>
              <w:top w:w="57" w:type="dxa"/>
              <w:left w:w="255" w:type="dxa"/>
              <w:bottom w:w="57" w:type="dxa"/>
              <w:right w:w="142" w:type="dxa"/>
            </w:tcMar>
          </w:tcPr>
          <w:p w14:paraId="226A3D6E" w14:textId="77777777" w:rsidR="000D40C6" w:rsidRDefault="000D40C6" w:rsidP="00491556">
            <w:r w:rsidRPr="00301A60">
              <w:rPr>
                <w:rFonts w:asciiTheme="majorEastAsia" w:eastAsiaTheme="majorEastAsia" w:hAnsiTheme="majorEastAsia"/>
                <w:noProof/>
                <w:sz w:val="14"/>
                <w:szCs w:val="14"/>
              </w:rPr>
              <mc:AlternateContent>
                <mc:Choice Requires="wpg">
                  <w:drawing>
                    <wp:anchor distT="0" distB="0" distL="114300" distR="114300" simplePos="0" relativeHeight="251673600" behindDoc="0" locked="0" layoutInCell="1" allowOverlap="1" wp14:anchorId="339064BC" wp14:editId="488F5F32">
                      <wp:simplePos x="0" y="0"/>
                      <wp:positionH relativeFrom="column">
                        <wp:posOffset>-120081</wp:posOffset>
                      </wp:positionH>
                      <wp:positionV relativeFrom="line">
                        <wp:posOffset>-5516</wp:posOffset>
                      </wp:positionV>
                      <wp:extent cx="11817985" cy="114300"/>
                      <wp:effectExtent l="0" t="0" r="0" b="19050"/>
                      <wp:wrapNone/>
                      <wp:docPr id="165" name="グループ化 165"/>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166" name="グループ化 166"/>
                              <wpg:cNvGrpSpPr/>
                              <wpg:grpSpPr>
                                <a:xfrm>
                                  <a:off x="0" y="0"/>
                                  <a:ext cx="107950" cy="107950"/>
                                  <a:chOff x="0" y="0"/>
                                  <a:chExt cx="107950" cy="107950"/>
                                </a:xfrm>
                              </wpg:grpSpPr>
                              <wps:wsp>
                                <wps:cNvPr id="167" name="角丸四角形 167"/>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 name="テキスト ボックス 168"/>
                                <wps:cNvSpPr txBox="1"/>
                                <wps:spPr>
                                  <a:xfrm>
                                    <a:off x="0" y="0"/>
                                    <a:ext cx="107950" cy="107950"/>
                                  </a:xfrm>
                                  <a:prstGeom prst="rect">
                                    <a:avLst/>
                                  </a:prstGeom>
                                  <a:noFill/>
                                  <a:ln w="6350">
                                    <a:noFill/>
                                  </a:ln>
                                  <a:effectLst/>
                                </wps:spPr>
                                <wps:txbx>
                                  <w:txbxContent>
                                    <w:p w14:paraId="6BC37975" w14:textId="77777777" w:rsidR="00477D54" w:rsidRPr="000674B1" w:rsidRDefault="00477D54" w:rsidP="000D40C6">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169" name="グループ化 169"/>
                              <wpg:cNvGrpSpPr/>
                              <wpg:grpSpPr>
                                <a:xfrm>
                                  <a:off x="121341" y="0"/>
                                  <a:ext cx="11696701" cy="114300"/>
                                  <a:chOff x="-1" y="0"/>
                                  <a:chExt cx="11696701" cy="114300"/>
                                </a:xfrm>
                              </wpg:grpSpPr>
                              <wps:wsp>
                                <wps:cNvPr id="170" name="正方形/長方形 170"/>
                                <wps:cNvSpPr/>
                                <wps:spPr>
                                  <a:xfrm>
                                    <a:off x="0" y="0"/>
                                    <a:ext cx="11696700" cy="114300"/>
                                  </a:xfrm>
                                  <a:prstGeom prst="rect">
                                    <a:avLst/>
                                  </a:prstGeom>
                                  <a:gradFill>
                                    <a:gsLst>
                                      <a:gs pos="0">
                                        <a:sysClr val="windowText" lastClr="000000">
                                          <a:lumMod val="65000"/>
                                          <a:lumOff val="35000"/>
                                        </a:sysClr>
                                      </a:gs>
                                      <a:gs pos="59000">
                                        <a:sysClr val="windowText" lastClr="000000">
                                          <a:tint val="44500"/>
                                          <a:satMod val="160000"/>
                                        </a:sysClr>
                                      </a:gs>
                                      <a:gs pos="95000">
                                        <a:sysClr val="window" lastClr="FFFFFF"/>
                                      </a:gs>
                                    </a:gsLst>
                                    <a:lin ang="0" scaled="1"/>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テキスト ボックス 171"/>
                                <wps:cNvSpPr txBox="1"/>
                                <wps:spPr>
                                  <a:xfrm>
                                    <a:off x="-1" y="0"/>
                                    <a:ext cx="972005" cy="114300"/>
                                  </a:xfrm>
                                  <a:prstGeom prst="rect">
                                    <a:avLst/>
                                  </a:prstGeom>
                                  <a:solidFill>
                                    <a:sysClr val="window" lastClr="FFFFFF"/>
                                  </a:solidFill>
                                  <a:ln w="6350">
                                    <a:noFill/>
                                  </a:ln>
                                  <a:effectLst/>
                                </wps:spPr>
                                <wps:txbx>
                                  <w:txbxContent>
                                    <w:p w14:paraId="2D086AED" w14:textId="77777777" w:rsidR="00477D54" w:rsidRPr="007143A7" w:rsidRDefault="00477D54" w:rsidP="000D40C6">
                                      <w:pPr>
                                        <w:snapToGrid w:val="0"/>
                                        <w:spacing w:line="160" w:lineRule="exact"/>
                                        <w:rPr>
                                          <w:rFonts w:asciiTheme="majorEastAsia" w:eastAsiaTheme="majorEastAsia" w:hAnsiTheme="majorEastAsia"/>
                                          <w:spacing w:val="4"/>
                                          <w:sz w:val="14"/>
                                          <w:szCs w:val="16"/>
                                        </w:rPr>
                                      </w:pPr>
                                      <w:r>
                                        <w:rPr>
                                          <w:rFonts w:asciiTheme="majorEastAsia" w:eastAsiaTheme="majorEastAsia" w:hAnsiTheme="majorEastAsia" w:hint="eastAsia"/>
                                          <w:spacing w:val="4"/>
                                          <w:sz w:val="14"/>
                                          <w:szCs w:val="16"/>
                                        </w:rPr>
                                        <w:t>かん電池のつなぎ方</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39064BC" id="グループ化 165" o:spid="_x0000_s1121" style="position:absolute;left:0;text-align:left;margin-left:-9.45pt;margin-top:-.45pt;width:930.55pt;height:9pt;z-index:251673600;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">
                      <v:group id="グループ化 166" o:spid="_x0000_s1122"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roundrect id="角丸四角形 167" o:spid="_x0000_s1123"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" fillcolor="windowText" strokeweight="2pt"/>
                        <v:shape id="テキスト ボックス 168" o:spid="_x0000_s1124"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" filled="f" stroked="f" strokeweight=".5pt">
                          <v:textbox inset="0,0,0,0">
                            <w:txbxContent>
                              <w:p w14:paraId="6BC37975" w14:textId="77777777" w:rsidR="00477D54" w:rsidRPr="000674B1" w:rsidRDefault="00477D54" w:rsidP="000D40C6">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v:textbox>
                        </v:shape>
                      </v:group>
                      <v:group id="グループ化 169" o:spid="_x0000_s1125"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rect id="正方形/長方形 170" o:spid="_x0000_s1126"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" fillcolor="#595959" stroked="f" strokeweight="2pt">
                          <v:fill color2="window" angle="90" colors="0 #595959;38666f #c4c4c4;62259f window" focus="100%" type="gradient"/>
                        </v:rect>
                        <v:shape id="テキスト ボックス 171" o:spid="_x0000_s1127" type="#_x0000_t202" style="position:absolute;width:972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" fillcolor="window" stroked="f" strokeweight=".5pt">
                          <v:textbox inset="1mm,0,0,0">
                            <w:txbxContent>
                              <w:p w14:paraId="2D086AED" w14:textId="77777777" w:rsidR="00477D54" w:rsidRPr="007143A7" w:rsidRDefault="00477D54" w:rsidP="000D40C6">
                                <w:pPr>
                                  <w:snapToGrid w:val="0"/>
                                  <w:spacing w:line="160" w:lineRule="exact"/>
                                  <w:rPr>
                                    <w:rFonts w:asciiTheme="majorEastAsia" w:eastAsiaTheme="majorEastAsia" w:hAnsiTheme="majorEastAsia"/>
                                    <w:spacing w:val="4"/>
                                    <w:sz w:val="14"/>
                                    <w:szCs w:val="16"/>
                                  </w:rPr>
                                </w:pPr>
                                <w:r>
                                  <w:rPr>
                                    <w:rFonts w:asciiTheme="majorEastAsia" w:eastAsiaTheme="majorEastAsia" w:hAnsiTheme="majorEastAsia" w:hint="eastAsia"/>
                                    <w:spacing w:val="4"/>
                                    <w:sz w:val="14"/>
                                    <w:szCs w:val="16"/>
                                  </w:rPr>
                                  <w:t>かん電池のつなぎ方</w:t>
                                </w:r>
                              </w:p>
                            </w:txbxContent>
                          </v:textbox>
                        </v:shape>
                      </v:group>
                      <w10:wrap anchory="line"/>
                    </v:group>
                  </w:pict>
                </mc:Fallback>
              </mc:AlternateContent>
            </w:r>
          </w:p>
        </w:tc>
        <w:tc>
          <w:tcPr>
            <w:tcW w:w="283" w:type="dxa"/>
            <w:tcBorders>
              <w:top w:val="nil"/>
              <w:bottom w:val="nil"/>
            </w:tcBorders>
          </w:tcPr>
          <w:p w14:paraId="60C36E8A" w14:textId="77777777" w:rsidR="000D40C6" w:rsidRDefault="000D40C6" w:rsidP="00491556"/>
        </w:tc>
        <w:tc>
          <w:tcPr>
            <w:tcW w:w="283" w:type="dxa"/>
            <w:tcBorders>
              <w:top w:val="nil"/>
              <w:bottom w:val="nil"/>
            </w:tcBorders>
          </w:tcPr>
          <w:p w14:paraId="44748C35" w14:textId="77777777" w:rsidR="000D40C6" w:rsidRDefault="000D40C6" w:rsidP="00491556"/>
        </w:tc>
        <w:tc>
          <w:tcPr>
            <w:tcW w:w="283" w:type="dxa"/>
            <w:tcBorders>
              <w:top w:val="nil"/>
              <w:bottom w:val="nil"/>
            </w:tcBorders>
          </w:tcPr>
          <w:p w14:paraId="4633B28F" w14:textId="77777777" w:rsidR="000D40C6" w:rsidRDefault="000D40C6" w:rsidP="00491556">
            <w:pPr>
              <w:spacing w:line="40" w:lineRule="exact"/>
            </w:pPr>
          </w:p>
        </w:tc>
        <w:tc>
          <w:tcPr>
            <w:tcW w:w="283" w:type="dxa"/>
            <w:tcBorders>
              <w:top w:val="nil"/>
              <w:bottom w:val="nil"/>
            </w:tcBorders>
          </w:tcPr>
          <w:p w14:paraId="4855E19B" w14:textId="77777777" w:rsidR="000D40C6" w:rsidRDefault="000D40C6" w:rsidP="00491556"/>
        </w:tc>
        <w:tc>
          <w:tcPr>
            <w:tcW w:w="4056" w:type="dxa"/>
            <w:tcBorders>
              <w:top w:val="nil"/>
              <w:bottom w:val="nil"/>
              <w:right w:val="nil"/>
            </w:tcBorders>
            <w:tcMar>
              <w:top w:w="57" w:type="dxa"/>
              <w:left w:w="142" w:type="dxa"/>
              <w:bottom w:w="57" w:type="dxa"/>
              <w:right w:w="142" w:type="dxa"/>
            </w:tcMar>
          </w:tcPr>
          <w:p w14:paraId="21BCBFFE" w14:textId="77777777" w:rsidR="000D40C6" w:rsidRDefault="000D40C6" w:rsidP="00491556">
            <w:pPr>
              <w:tabs>
                <w:tab w:val="right" w:pos="3835"/>
              </w:tabs>
            </w:pPr>
          </w:p>
        </w:tc>
        <w:tc>
          <w:tcPr>
            <w:tcW w:w="652" w:type="dxa"/>
            <w:tcBorders>
              <w:top w:val="nil"/>
              <w:left w:val="nil"/>
              <w:bottom w:val="nil"/>
            </w:tcBorders>
            <w:tcMar>
              <w:top w:w="57" w:type="dxa"/>
              <w:left w:w="142" w:type="dxa"/>
              <w:bottom w:w="57" w:type="dxa"/>
              <w:right w:w="142" w:type="dxa"/>
            </w:tcMar>
          </w:tcPr>
          <w:p w14:paraId="611E2E17" w14:textId="77777777" w:rsidR="000D40C6" w:rsidRDefault="000D40C6" w:rsidP="00491556"/>
        </w:tc>
        <w:tc>
          <w:tcPr>
            <w:tcW w:w="652" w:type="dxa"/>
            <w:tcBorders>
              <w:top w:val="nil"/>
              <w:bottom w:val="nil"/>
              <w:right w:val="nil"/>
            </w:tcBorders>
            <w:tcMar>
              <w:top w:w="57" w:type="dxa"/>
              <w:left w:w="142" w:type="dxa"/>
              <w:bottom w:w="57" w:type="dxa"/>
              <w:right w:w="142" w:type="dxa"/>
            </w:tcMar>
          </w:tcPr>
          <w:p w14:paraId="5DDB18BF" w14:textId="77777777" w:rsidR="000D40C6" w:rsidRDefault="000D40C6" w:rsidP="00491556"/>
        </w:tc>
        <w:tc>
          <w:tcPr>
            <w:tcW w:w="4344" w:type="dxa"/>
            <w:tcBorders>
              <w:top w:val="nil"/>
              <w:left w:val="nil"/>
              <w:bottom w:val="nil"/>
            </w:tcBorders>
            <w:tcMar>
              <w:top w:w="57" w:type="dxa"/>
              <w:left w:w="142" w:type="dxa"/>
              <w:bottom w:w="57" w:type="dxa"/>
              <w:right w:w="142" w:type="dxa"/>
            </w:tcMar>
          </w:tcPr>
          <w:p w14:paraId="395142E9" w14:textId="77777777" w:rsidR="000D40C6" w:rsidRDefault="000D40C6" w:rsidP="00491556"/>
        </w:tc>
        <w:tc>
          <w:tcPr>
            <w:tcW w:w="4383" w:type="dxa"/>
            <w:tcBorders>
              <w:top w:val="nil"/>
              <w:bottom w:val="nil"/>
              <w:right w:val="nil"/>
            </w:tcBorders>
            <w:shd w:val="clear" w:color="auto" w:fill="auto"/>
            <w:tcMar>
              <w:top w:w="57" w:type="dxa"/>
              <w:left w:w="142" w:type="dxa"/>
              <w:bottom w:w="57" w:type="dxa"/>
              <w:right w:w="142" w:type="dxa"/>
            </w:tcMar>
          </w:tcPr>
          <w:p w14:paraId="7D80B138" w14:textId="77777777" w:rsidR="000D40C6" w:rsidRDefault="000D40C6" w:rsidP="00491556"/>
        </w:tc>
        <w:tc>
          <w:tcPr>
            <w:tcW w:w="120" w:type="dxa"/>
            <w:vMerge w:val="restart"/>
            <w:tcBorders>
              <w:top w:val="nil"/>
              <w:left w:val="nil"/>
            </w:tcBorders>
            <w:shd w:val="clear" w:color="auto" w:fill="auto"/>
          </w:tcPr>
          <w:p w14:paraId="4D1BA39C" w14:textId="77777777" w:rsidR="000D40C6" w:rsidRDefault="000D40C6" w:rsidP="00491556"/>
        </w:tc>
      </w:tr>
      <w:tr w:rsidR="00A9739B" w14:paraId="4CFC4B42" w14:textId="77777777" w:rsidTr="00C02415">
        <w:trPr>
          <w:cantSplit/>
          <w:trHeight w:val="762"/>
        </w:trPr>
        <w:tc>
          <w:tcPr>
            <w:tcW w:w="104" w:type="dxa"/>
            <w:vMerge/>
            <w:tcBorders>
              <w:right w:val="nil"/>
            </w:tcBorders>
          </w:tcPr>
          <w:p w14:paraId="66F54000" w14:textId="77777777" w:rsidR="00A9739B" w:rsidRPr="009D4699" w:rsidRDefault="00A9739B" w:rsidP="00491556">
            <w:pPr>
              <w:snapToGrid w:val="0"/>
              <w:ind w:leftChars="-100" w:left="-260" w:rightChars="-100" w:right="-260"/>
              <w:rPr>
                <w:rFonts w:asciiTheme="majorEastAsia" w:eastAsiaTheme="majorEastAsia" w:hAnsiTheme="majorEastAsia"/>
                <w:sz w:val="10"/>
                <w:szCs w:val="10"/>
              </w:rPr>
            </w:pPr>
          </w:p>
        </w:tc>
        <w:tc>
          <w:tcPr>
            <w:tcW w:w="3485" w:type="dxa"/>
            <w:tcBorders>
              <w:top w:val="nil"/>
              <w:left w:val="nil"/>
            </w:tcBorders>
            <w:tcMar>
              <w:top w:w="57" w:type="dxa"/>
              <w:left w:w="255" w:type="dxa"/>
              <w:bottom w:w="57" w:type="dxa"/>
              <w:right w:w="142" w:type="dxa"/>
            </w:tcMar>
          </w:tcPr>
          <w:p w14:paraId="0166EDA9" w14:textId="7C7F6397" w:rsidR="00A9739B" w:rsidRPr="00A9739B" w:rsidRDefault="00A9739B" w:rsidP="00A9739B">
            <w:pPr>
              <w:widowControl/>
              <w:tabs>
                <w:tab w:val="right" w:pos="3185"/>
              </w:tabs>
              <w:autoSpaceDE w:val="0"/>
              <w:autoSpaceDN w:val="0"/>
              <w:adjustRightInd w:val="0"/>
              <w:spacing w:line="200" w:lineRule="exact"/>
              <w:ind w:left="140" w:hangingChars="100" w:hanging="140"/>
              <w:jc w:val="left"/>
              <w:rPr>
                <w:rStyle w:val="ab"/>
              </w:rPr>
            </w:pPr>
            <w:r w:rsidRPr="00A9739B">
              <w:rPr>
                <w:rStyle w:val="ab"/>
                <w:rFonts w:hint="eastAsia"/>
              </w:rPr>
              <w:t>・乾電池２個のつなぎ方を考えて</w:t>
            </w:r>
            <w:r w:rsidR="00B14E62">
              <w:rPr>
                <w:rStyle w:val="ab"/>
                <w:rFonts w:hint="eastAsia"/>
              </w:rPr>
              <w:t>、</w:t>
            </w:r>
            <w:r w:rsidRPr="00A9739B">
              <w:rPr>
                <w:rStyle w:val="ab"/>
                <w:rFonts w:hint="eastAsia"/>
              </w:rPr>
              <w:t>モーターが回る速さを調べる。</w:t>
            </w:r>
            <w:r>
              <w:rPr>
                <w:rStyle w:val="ab"/>
                <w:rFonts w:hint="eastAsia"/>
              </w:rPr>
              <w:t xml:space="preserve">  </w:t>
            </w:r>
            <w:r>
              <w:rPr>
                <w:rStyle w:val="ab"/>
              </w:rPr>
              <w:t xml:space="preserve">              </w:t>
            </w:r>
            <w:r w:rsidR="00F53D3D" w:rsidRPr="00F53D3D">
              <w:rPr>
                <w:rStyle w:val="ab"/>
                <w:rFonts w:hint="eastAsia"/>
                <w:b/>
              </w:rPr>
              <w:t>（</w:t>
            </w:r>
            <w:r w:rsidRPr="00F53D3D">
              <w:rPr>
                <w:rStyle w:val="ab"/>
                <w:rFonts w:hint="eastAsia"/>
                <w:b/>
              </w:rPr>
              <w:t>実験</w:t>
            </w:r>
            <w:r w:rsidR="00F53D3D" w:rsidRPr="00F53D3D">
              <w:rPr>
                <w:rStyle w:val="ab"/>
                <w:rFonts w:hint="eastAsia"/>
                <w:b/>
              </w:rPr>
              <w:t>２）</w:t>
            </w:r>
          </w:p>
          <w:p w14:paraId="024F6B91" w14:textId="2A39BAC9" w:rsidR="00A9739B" w:rsidRPr="00BF0DB7" w:rsidRDefault="00A9739B" w:rsidP="00A9739B">
            <w:pPr>
              <w:widowControl/>
              <w:autoSpaceDE w:val="0"/>
              <w:autoSpaceDN w:val="0"/>
              <w:adjustRightInd w:val="0"/>
              <w:spacing w:line="200" w:lineRule="exact"/>
              <w:ind w:left="140" w:hangingChars="100" w:hanging="140"/>
              <w:jc w:val="left"/>
              <w:rPr>
                <w:rStyle w:val="ab"/>
              </w:rPr>
            </w:pPr>
            <w:r w:rsidRPr="00A9739B">
              <w:rPr>
                <w:rStyle w:val="ab"/>
                <w:rFonts w:hint="eastAsia"/>
              </w:rPr>
              <w:t>・「直列つなぎ」と「並列つなぎ」という言葉を使って</w:t>
            </w:r>
            <w:r w:rsidR="00B14E62">
              <w:rPr>
                <w:rStyle w:val="ab"/>
                <w:rFonts w:hint="eastAsia"/>
              </w:rPr>
              <w:t>、</w:t>
            </w:r>
            <w:r w:rsidRPr="00A9739B">
              <w:rPr>
                <w:rStyle w:val="ab"/>
                <w:rFonts w:hint="eastAsia"/>
              </w:rPr>
              <w:t>乾電池２個のつなぎ方とモーターの回る速さとの関係をまとめる。</w:t>
            </w:r>
          </w:p>
        </w:tc>
        <w:tc>
          <w:tcPr>
            <w:tcW w:w="283" w:type="dxa"/>
            <w:tcBorders>
              <w:top w:val="nil"/>
            </w:tcBorders>
            <w:vAlign w:val="center"/>
          </w:tcPr>
          <w:p w14:paraId="3BDE5E63" w14:textId="77777777" w:rsidR="00A9739B" w:rsidRDefault="00A9739B" w:rsidP="00491556">
            <w:pPr>
              <w:snapToGrid w:val="0"/>
              <w:spacing w:line="200" w:lineRule="exact"/>
              <w:jc w:val="center"/>
              <w:rPr>
                <w:rFonts w:asciiTheme="majorEastAsia" w:eastAsiaTheme="majorEastAsia" w:hAnsiTheme="majorEastAsia"/>
                <w:sz w:val="14"/>
                <w:szCs w:val="14"/>
              </w:rPr>
            </w:pPr>
            <w:r w:rsidRPr="00D86E01">
              <w:rPr>
                <w:rFonts w:asciiTheme="majorEastAsia" w:eastAsiaTheme="majorEastAsia" w:hAnsiTheme="majorEastAsia"/>
                <w:sz w:val="14"/>
                <w:szCs w:val="14"/>
              </w:rPr>
              <w:t>1</w:t>
            </w:r>
          </w:p>
          <w:p w14:paraId="5CD7C519" w14:textId="2C8B8EB6" w:rsidR="00A9739B" w:rsidRPr="00553402" w:rsidRDefault="008C131A" w:rsidP="0049155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r>
              <w:rPr>
                <w:rFonts w:asciiTheme="majorEastAsia" w:eastAsiaTheme="majorEastAsia" w:hAnsiTheme="majorEastAsia"/>
                <w:sz w:val="14"/>
                <w:szCs w:val="14"/>
              </w:rPr>
              <w:t>2)</w:t>
            </w:r>
          </w:p>
        </w:tc>
        <w:tc>
          <w:tcPr>
            <w:tcW w:w="283" w:type="dxa"/>
            <w:tcBorders>
              <w:top w:val="nil"/>
            </w:tcBorders>
            <w:textDirection w:val="tbRlV"/>
            <w:vAlign w:val="center"/>
          </w:tcPr>
          <w:p w14:paraId="5CB12559" w14:textId="32AFFE5C" w:rsidR="00A9739B" w:rsidRPr="00553402" w:rsidRDefault="00A9739B" w:rsidP="00491556">
            <w:pPr>
              <w:snapToGrid w:val="0"/>
              <w:spacing w:line="200" w:lineRule="exact"/>
              <w:ind w:left="113" w:right="113"/>
              <w:jc w:val="center"/>
              <w:rPr>
                <w:rFonts w:asciiTheme="majorEastAsia" w:eastAsiaTheme="majorEastAsia" w:hAnsiTheme="majorEastAsia"/>
                <w:sz w:val="14"/>
                <w:szCs w:val="14"/>
              </w:rPr>
            </w:pPr>
            <w:r w:rsidRPr="00A9739B">
              <w:rPr>
                <w:rFonts w:asciiTheme="majorEastAsia" w:eastAsiaTheme="majorEastAsia" w:hAnsiTheme="majorEastAsia"/>
                <w:sz w:val="14"/>
                <w:szCs w:val="14"/>
                <w:eastAsianLayout w:id="2094759938" w:vert="1" w:vertCompress="1"/>
              </w:rPr>
              <w:t>43</w:t>
            </w:r>
            <w:r w:rsidRPr="00553402">
              <w:rPr>
                <w:rFonts w:asciiTheme="majorEastAsia" w:eastAsiaTheme="majorEastAsia" w:hAnsiTheme="majorEastAsia" w:hint="eastAsia"/>
                <w:sz w:val="14"/>
                <w:szCs w:val="14"/>
              </w:rPr>
              <w:t>～</w:t>
            </w:r>
            <w:r w:rsidRPr="00A9739B">
              <w:rPr>
                <w:rFonts w:asciiTheme="majorEastAsia" w:eastAsiaTheme="majorEastAsia" w:hAnsiTheme="majorEastAsia"/>
                <w:sz w:val="14"/>
                <w:szCs w:val="14"/>
                <w:eastAsianLayout w:id="2094759939" w:vert="1" w:vertCompress="1"/>
              </w:rPr>
              <w:t>44</w:t>
            </w:r>
          </w:p>
        </w:tc>
        <w:tc>
          <w:tcPr>
            <w:tcW w:w="283" w:type="dxa"/>
            <w:tcBorders>
              <w:top w:val="nil"/>
              <w:bottom w:val="single" w:sz="4" w:space="0" w:color="auto"/>
            </w:tcBorders>
            <w:vAlign w:val="center"/>
          </w:tcPr>
          <w:p w14:paraId="12F2BC4C" w14:textId="77777777" w:rsidR="00A9739B" w:rsidRPr="00553402" w:rsidRDefault="00A9739B" w:rsidP="0049155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態</w:t>
            </w:r>
          </w:p>
        </w:tc>
        <w:tc>
          <w:tcPr>
            <w:tcW w:w="283" w:type="dxa"/>
            <w:tcBorders>
              <w:top w:val="nil"/>
              <w:bottom w:val="single" w:sz="4" w:space="0" w:color="auto"/>
            </w:tcBorders>
            <w:vAlign w:val="center"/>
          </w:tcPr>
          <w:p w14:paraId="052E77D8" w14:textId="77777777" w:rsidR="00A9739B" w:rsidRPr="0082008D" w:rsidRDefault="00A9739B" w:rsidP="0049155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nil"/>
              <w:bottom w:val="single" w:sz="4" w:space="0" w:color="auto"/>
              <w:right w:val="nil"/>
            </w:tcBorders>
            <w:tcMar>
              <w:top w:w="57" w:type="dxa"/>
              <w:left w:w="142" w:type="dxa"/>
              <w:bottom w:w="57" w:type="dxa"/>
              <w:right w:w="142" w:type="dxa"/>
            </w:tcMar>
          </w:tcPr>
          <w:p w14:paraId="5E89EAB2" w14:textId="79453D90" w:rsidR="00083203" w:rsidRPr="00083203" w:rsidRDefault="00083203" w:rsidP="00083203">
            <w:pPr>
              <w:widowControl/>
              <w:tabs>
                <w:tab w:val="right" w:pos="3835"/>
              </w:tabs>
              <w:topLinePunct/>
              <w:autoSpaceDE w:val="0"/>
              <w:autoSpaceDN w:val="0"/>
              <w:adjustRightInd w:val="0"/>
              <w:spacing w:line="200" w:lineRule="exact"/>
              <w:jc w:val="left"/>
              <w:rPr>
                <w:rStyle w:val="ab"/>
                <w:b/>
              </w:rPr>
            </w:pPr>
            <w:r w:rsidRPr="00083203">
              <w:rPr>
                <w:rStyle w:val="ab"/>
                <w:rFonts w:hint="eastAsia"/>
                <w:b/>
              </w:rPr>
              <w:t>【態①】モーターを速く回す方法について調べる活動に進んで取り組み</w:t>
            </w:r>
            <w:r w:rsidR="00B14E62">
              <w:rPr>
                <w:rStyle w:val="ab"/>
                <w:rFonts w:hint="eastAsia"/>
                <w:b/>
              </w:rPr>
              <w:t>、</w:t>
            </w:r>
            <w:r w:rsidRPr="00083203">
              <w:rPr>
                <w:rStyle w:val="ab"/>
                <w:rFonts w:hint="eastAsia"/>
                <w:b/>
              </w:rPr>
              <w:t>予想や実験結果などを友達と互いに伝え合いながら</w:t>
            </w:r>
            <w:r w:rsidR="00B14E62">
              <w:rPr>
                <w:rStyle w:val="ab"/>
                <w:rFonts w:hint="eastAsia"/>
                <w:b/>
              </w:rPr>
              <w:t>、</w:t>
            </w:r>
            <w:r w:rsidRPr="00083203">
              <w:rPr>
                <w:rStyle w:val="ab"/>
                <w:rFonts w:hint="eastAsia"/>
                <w:b/>
              </w:rPr>
              <w:t>問題解決しようとしているかを評価する。</w:t>
            </w:r>
          </w:p>
          <w:p w14:paraId="54022ADC" w14:textId="6BFDA174" w:rsidR="00A9739B" w:rsidRPr="00083203" w:rsidRDefault="00083203" w:rsidP="00083203">
            <w:pPr>
              <w:tabs>
                <w:tab w:val="right" w:pos="3772"/>
                <w:tab w:val="right" w:pos="3835"/>
              </w:tabs>
              <w:topLinePunct/>
              <w:snapToGrid w:val="0"/>
              <w:spacing w:line="200" w:lineRule="exact"/>
              <w:jc w:val="right"/>
              <w:rPr>
                <w:rStyle w:val="ab"/>
                <w:b/>
              </w:rPr>
            </w:pPr>
            <w:r w:rsidRPr="00083203">
              <w:rPr>
                <w:rStyle w:val="ab"/>
                <w:rFonts w:hint="eastAsia"/>
                <w:b/>
              </w:rPr>
              <w:t>【発言分析・行動観察】</w:t>
            </w:r>
          </w:p>
        </w:tc>
        <w:tc>
          <w:tcPr>
            <w:tcW w:w="652" w:type="dxa"/>
            <w:tcBorders>
              <w:top w:val="nil"/>
              <w:left w:val="nil"/>
              <w:bottom w:val="single" w:sz="4" w:space="0" w:color="auto"/>
            </w:tcBorders>
            <w:tcMar>
              <w:top w:w="57" w:type="dxa"/>
              <w:left w:w="142" w:type="dxa"/>
              <w:bottom w:w="57" w:type="dxa"/>
              <w:right w:w="142" w:type="dxa"/>
            </w:tcMar>
          </w:tcPr>
          <w:p w14:paraId="72332332" w14:textId="77777777" w:rsidR="00A9739B" w:rsidRPr="0082008D" w:rsidRDefault="00A9739B" w:rsidP="00491556">
            <w:pPr>
              <w:snapToGrid w:val="0"/>
              <w:spacing w:line="200" w:lineRule="exact"/>
              <w:rPr>
                <w:rFonts w:asciiTheme="majorEastAsia" w:eastAsiaTheme="majorEastAsia" w:hAnsiTheme="majorEastAsia"/>
                <w:sz w:val="14"/>
                <w:szCs w:val="14"/>
              </w:rPr>
            </w:pPr>
          </w:p>
        </w:tc>
        <w:tc>
          <w:tcPr>
            <w:tcW w:w="652" w:type="dxa"/>
            <w:tcBorders>
              <w:top w:val="nil"/>
              <w:bottom w:val="single" w:sz="4" w:space="0" w:color="auto"/>
              <w:right w:val="nil"/>
            </w:tcBorders>
            <w:tcMar>
              <w:top w:w="57" w:type="dxa"/>
              <w:left w:w="142" w:type="dxa"/>
              <w:bottom w:w="57" w:type="dxa"/>
              <w:right w:w="142" w:type="dxa"/>
            </w:tcMar>
          </w:tcPr>
          <w:p w14:paraId="2EDA16DF" w14:textId="77777777" w:rsidR="00A9739B" w:rsidRPr="0082008D" w:rsidRDefault="00A9739B" w:rsidP="00491556">
            <w:pPr>
              <w:snapToGrid w:val="0"/>
              <w:spacing w:line="200" w:lineRule="exact"/>
              <w:rPr>
                <w:rFonts w:asciiTheme="majorEastAsia" w:eastAsiaTheme="majorEastAsia" w:hAnsiTheme="majorEastAsia"/>
                <w:sz w:val="14"/>
                <w:szCs w:val="14"/>
              </w:rPr>
            </w:pPr>
          </w:p>
        </w:tc>
        <w:tc>
          <w:tcPr>
            <w:tcW w:w="4344" w:type="dxa"/>
            <w:tcBorders>
              <w:top w:val="nil"/>
              <w:left w:val="nil"/>
              <w:bottom w:val="single" w:sz="4" w:space="0" w:color="auto"/>
            </w:tcBorders>
            <w:tcMar>
              <w:top w:w="57" w:type="dxa"/>
              <w:left w:w="142" w:type="dxa"/>
              <w:bottom w:w="57" w:type="dxa"/>
              <w:right w:w="142" w:type="dxa"/>
            </w:tcMar>
          </w:tcPr>
          <w:p w14:paraId="7FAC3D74" w14:textId="263B28DB" w:rsidR="00A9739B" w:rsidRPr="00412EE6" w:rsidRDefault="00083203" w:rsidP="00491556">
            <w:pPr>
              <w:widowControl/>
              <w:autoSpaceDE w:val="0"/>
              <w:autoSpaceDN w:val="0"/>
              <w:adjustRightInd w:val="0"/>
              <w:spacing w:line="200" w:lineRule="exact"/>
              <w:jc w:val="left"/>
              <w:rPr>
                <w:rStyle w:val="ab"/>
              </w:rPr>
            </w:pPr>
            <w:r w:rsidRPr="00083203">
              <w:rPr>
                <w:rStyle w:val="ab"/>
                <w:rFonts w:hint="eastAsia"/>
              </w:rPr>
              <w:t>モーターを速く回す方法について調べる活動に進んで取り組み</w:t>
            </w:r>
            <w:r w:rsidR="00B14E62">
              <w:rPr>
                <w:rStyle w:val="ab"/>
                <w:rFonts w:hint="eastAsia"/>
              </w:rPr>
              <w:t>、</w:t>
            </w:r>
            <w:r w:rsidRPr="00083203">
              <w:rPr>
                <w:rStyle w:val="ab"/>
                <w:rFonts w:hint="eastAsia"/>
              </w:rPr>
              <w:t>乾電池</w:t>
            </w:r>
            <w:r w:rsidRPr="00083203">
              <w:rPr>
                <w:rStyle w:val="ab"/>
                <w:rFonts w:hint="eastAsia"/>
              </w:rPr>
              <w:t>2</w:t>
            </w:r>
            <w:r w:rsidRPr="00083203">
              <w:rPr>
                <w:rStyle w:val="ab"/>
                <w:rFonts w:hint="eastAsia"/>
              </w:rPr>
              <w:t>個のいろいろなつなぎ方について調べたり</w:t>
            </w:r>
            <w:r w:rsidR="00B14E62">
              <w:rPr>
                <w:rStyle w:val="ab"/>
                <w:rFonts w:hint="eastAsia"/>
              </w:rPr>
              <w:t>、</w:t>
            </w:r>
            <w:r w:rsidRPr="00083203">
              <w:rPr>
                <w:rStyle w:val="ab"/>
                <w:rFonts w:hint="eastAsia"/>
              </w:rPr>
              <w:t>実験結果を友達と互いに伝え合い</w:t>
            </w:r>
            <w:r w:rsidR="00B14E62">
              <w:rPr>
                <w:rStyle w:val="ab"/>
                <w:rFonts w:hint="eastAsia"/>
              </w:rPr>
              <w:t>、</w:t>
            </w:r>
            <w:r w:rsidRPr="00083203">
              <w:rPr>
                <w:rStyle w:val="ab"/>
                <w:rFonts w:hint="eastAsia"/>
              </w:rPr>
              <w:t>きまりを見つけようとし</w:t>
            </w:r>
            <w:r w:rsidR="00B14E62">
              <w:rPr>
                <w:rStyle w:val="ab"/>
                <w:rFonts w:hint="eastAsia"/>
              </w:rPr>
              <w:t>たりし</w:t>
            </w:r>
            <w:r w:rsidRPr="00083203">
              <w:rPr>
                <w:rStyle w:val="ab"/>
                <w:rFonts w:hint="eastAsia"/>
              </w:rPr>
              <w:t>ながら</w:t>
            </w:r>
            <w:r w:rsidR="00B14E62">
              <w:rPr>
                <w:rStyle w:val="ab"/>
                <w:rFonts w:hint="eastAsia"/>
              </w:rPr>
              <w:t>、</w:t>
            </w:r>
            <w:r w:rsidRPr="00083203">
              <w:rPr>
                <w:rStyle w:val="ab"/>
                <w:rFonts w:hint="eastAsia"/>
              </w:rPr>
              <w:t>粘り強く問題解決しようとしている。</w:t>
            </w:r>
          </w:p>
        </w:tc>
        <w:tc>
          <w:tcPr>
            <w:tcW w:w="4383" w:type="dxa"/>
            <w:tcBorders>
              <w:top w:val="nil"/>
              <w:bottom w:val="single" w:sz="4" w:space="0" w:color="auto"/>
              <w:right w:val="nil"/>
            </w:tcBorders>
            <w:shd w:val="clear" w:color="auto" w:fill="auto"/>
            <w:tcMar>
              <w:top w:w="57" w:type="dxa"/>
              <w:left w:w="142" w:type="dxa"/>
              <w:bottom w:w="57" w:type="dxa"/>
              <w:right w:w="142" w:type="dxa"/>
            </w:tcMar>
          </w:tcPr>
          <w:p w14:paraId="0DBE802F" w14:textId="147078D3" w:rsidR="00A9739B" w:rsidRPr="00412EE6" w:rsidRDefault="00083203" w:rsidP="00491556">
            <w:pPr>
              <w:widowControl/>
              <w:autoSpaceDE w:val="0"/>
              <w:autoSpaceDN w:val="0"/>
              <w:adjustRightInd w:val="0"/>
              <w:spacing w:line="200" w:lineRule="exact"/>
              <w:jc w:val="left"/>
              <w:rPr>
                <w:rStyle w:val="ab"/>
              </w:rPr>
            </w:pPr>
            <w:r w:rsidRPr="00083203">
              <w:rPr>
                <w:rStyle w:val="ab"/>
                <w:rFonts w:hint="eastAsia"/>
              </w:rPr>
              <w:t>3</w:t>
            </w:r>
            <w:r w:rsidRPr="00083203">
              <w:rPr>
                <w:rStyle w:val="ab"/>
                <w:rFonts w:hint="eastAsia"/>
              </w:rPr>
              <w:t>年の風やゴムで動く車</w:t>
            </w:r>
            <w:r w:rsidR="005F3FAB">
              <w:rPr>
                <w:rStyle w:val="ab"/>
                <w:rFonts w:hint="eastAsia"/>
              </w:rPr>
              <w:t>の実験</w:t>
            </w:r>
            <w:r w:rsidRPr="00083203">
              <w:rPr>
                <w:rStyle w:val="ab"/>
                <w:rFonts w:hint="eastAsia"/>
              </w:rPr>
              <w:t>で</w:t>
            </w:r>
            <w:r w:rsidR="00B14E62">
              <w:rPr>
                <w:rStyle w:val="ab"/>
                <w:rFonts w:hint="eastAsia"/>
              </w:rPr>
              <w:t>、</w:t>
            </w:r>
            <w:r w:rsidRPr="00083203">
              <w:rPr>
                <w:rStyle w:val="ab"/>
                <w:rFonts w:hint="eastAsia"/>
              </w:rPr>
              <w:t>車を速く遠くまで動かすにはどんな工夫をしたかを想起させ</w:t>
            </w:r>
            <w:r w:rsidR="00B14E62">
              <w:rPr>
                <w:rStyle w:val="ab"/>
                <w:rFonts w:hint="eastAsia"/>
              </w:rPr>
              <w:t>、</w:t>
            </w:r>
            <w:r w:rsidRPr="00083203">
              <w:rPr>
                <w:rStyle w:val="ab"/>
                <w:rFonts w:hint="eastAsia"/>
              </w:rPr>
              <w:t>モーターをもっと速く回すにはどうしたらよいかに興味をもち</w:t>
            </w:r>
            <w:r w:rsidR="00B14E62">
              <w:rPr>
                <w:rStyle w:val="ab"/>
                <w:rFonts w:hint="eastAsia"/>
              </w:rPr>
              <w:t>、</w:t>
            </w:r>
            <w:r w:rsidRPr="00083203">
              <w:rPr>
                <w:rStyle w:val="ab"/>
                <w:rFonts w:hint="eastAsia"/>
              </w:rPr>
              <w:t>乾電池</w:t>
            </w:r>
            <w:r w:rsidRPr="00083203">
              <w:rPr>
                <w:rStyle w:val="ab"/>
                <w:rFonts w:hint="eastAsia"/>
              </w:rPr>
              <w:t>2</w:t>
            </w:r>
            <w:r w:rsidRPr="00083203">
              <w:rPr>
                <w:rStyle w:val="ab"/>
                <w:rFonts w:hint="eastAsia"/>
              </w:rPr>
              <w:t>個のいろいろなつなぎ方について調べることができるように</w:t>
            </w:r>
            <w:r w:rsidR="00B14E62">
              <w:rPr>
                <w:rStyle w:val="ab"/>
                <w:rFonts w:hint="eastAsia"/>
              </w:rPr>
              <w:t>、</w:t>
            </w:r>
            <w:r w:rsidRPr="00083203">
              <w:rPr>
                <w:rStyle w:val="ab"/>
                <w:rFonts w:hint="eastAsia"/>
              </w:rPr>
              <w:t>助言・援助する。</w:t>
            </w:r>
          </w:p>
        </w:tc>
        <w:tc>
          <w:tcPr>
            <w:tcW w:w="120" w:type="dxa"/>
            <w:vMerge/>
            <w:tcBorders>
              <w:left w:val="nil"/>
            </w:tcBorders>
            <w:shd w:val="clear" w:color="auto" w:fill="auto"/>
          </w:tcPr>
          <w:p w14:paraId="604833E9" w14:textId="77777777" w:rsidR="00A9739B" w:rsidRDefault="00A9739B" w:rsidP="00491556"/>
        </w:tc>
      </w:tr>
      <w:tr w:rsidR="00E821A9" w14:paraId="026EB7A1" w14:textId="77777777" w:rsidTr="00491556">
        <w:trPr>
          <w:cantSplit/>
          <w:trHeight w:val="794"/>
        </w:trPr>
        <w:tc>
          <w:tcPr>
            <w:tcW w:w="104" w:type="dxa"/>
            <w:vMerge/>
            <w:tcBorders>
              <w:bottom w:val="nil"/>
              <w:right w:val="nil"/>
            </w:tcBorders>
          </w:tcPr>
          <w:p w14:paraId="05E0061C" w14:textId="77777777" w:rsidR="00E821A9" w:rsidRPr="009D4699" w:rsidRDefault="00E821A9" w:rsidP="00491556">
            <w:pPr>
              <w:snapToGrid w:val="0"/>
              <w:ind w:leftChars="-100" w:left="-260" w:rightChars="-100" w:right="-260"/>
              <w:rPr>
                <w:rFonts w:asciiTheme="majorEastAsia" w:eastAsiaTheme="majorEastAsia" w:hAnsiTheme="majorEastAsia"/>
                <w:sz w:val="10"/>
                <w:szCs w:val="10"/>
              </w:rPr>
            </w:pPr>
          </w:p>
        </w:tc>
        <w:tc>
          <w:tcPr>
            <w:tcW w:w="3485" w:type="dxa"/>
            <w:vMerge w:val="restart"/>
            <w:tcBorders>
              <w:left w:val="nil"/>
            </w:tcBorders>
          </w:tcPr>
          <w:p w14:paraId="370BD9FD" w14:textId="3A3BC6F8" w:rsidR="00E821A9" w:rsidRPr="00E821A9" w:rsidRDefault="00E821A9" w:rsidP="00E821A9">
            <w:pPr>
              <w:widowControl/>
              <w:autoSpaceDE w:val="0"/>
              <w:autoSpaceDN w:val="0"/>
              <w:adjustRightInd w:val="0"/>
              <w:spacing w:line="200" w:lineRule="exact"/>
              <w:ind w:leftChars="100" w:left="400" w:rightChars="50" w:right="130" w:hangingChars="100" w:hanging="140"/>
              <w:jc w:val="left"/>
              <w:rPr>
                <w:rStyle w:val="ab"/>
              </w:rPr>
            </w:pPr>
            <w:r w:rsidRPr="00E821A9">
              <w:rPr>
                <w:rStyle w:val="ab"/>
                <w:rFonts w:hint="eastAsia"/>
              </w:rPr>
              <w:t>・乾電池２個のつなぎ方によって</w:t>
            </w:r>
            <w:r w:rsidR="00B14E62">
              <w:rPr>
                <w:rStyle w:val="ab"/>
                <w:rFonts w:hint="eastAsia"/>
              </w:rPr>
              <w:t>、</w:t>
            </w:r>
            <w:r w:rsidRPr="00E821A9">
              <w:rPr>
                <w:rStyle w:val="ab"/>
                <w:rFonts w:hint="eastAsia"/>
              </w:rPr>
              <w:t>モーターが回る速さが違うのはなぜか</w:t>
            </w:r>
            <w:r w:rsidR="00B14E62">
              <w:rPr>
                <w:rStyle w:val="ab"/>
                <w:rFonts w:hint="eastAsia"/>
              </w:rPr>
              <w:t>、</w:t>
            </w:r>
            <w:r w:rsidRPr="00E821A9">
              <w:rPr>
                <w:rStyle w:val="ab"/>
                <w:rFonts w:hint="eastAsia"/>
              </w:rPr>
              <w:t>これまでに学んだことや経験したことを基に予想する。</w:t>
            </w:r>
          </w:p>
          <w:p w14:paraId="5CB6A0C4" w14:textId="77777777" w:rsidR="00E821A9" w:rsidRPr="00E821A9" w:rsidRDefault="00E821A9" w:rsidP="00E821A9">
            <w:pPr>
              <w:widowControl/>
              <w:autoSpaceDE w:val="0"/>
              <w:autoSpaceDN w:val="0"/>
              <w:adjustRightInd w:val="0"/>
              <w:spacing w:line="200" w:lineRule="exact"/>
              <w:ind w:leftChars="100" w:left="400" w:rightChars="50" w:right="130" w:hangingChars="100" w:hanging="140"/>
              <w:jc w:val="left"/>
              <w:rPr>
                <w:rStyle w:val="ab"/>
              </w:rPr>
            </w:pPr>
            <w:r w:rsidRPr="00E821A9">
              <w:rPr>
                <w:rStyle w:val="ab"/>
                <w:rFonts w:hint="eastAsia"/>
              </w:rPr>
              <w:t>・乾電池２個を直列つなぎにしたときと並列つなぎにしたときの電流の大きさを調べる方法を考える。</w:t>
            </w:r>
          </w:p>
          <w:p w14:paraId="6F62A469" w14:textId="21EBCD7C" w:rsidR="00E821A9" w:rsidRPr="00412EE6" w:rsidRDefault="00E821A9" w:rsidP="00E821A9">
            <w:pPr>
              <w:widowControl/>
              <w:autoSpaceDE w:val="0"/>
              <w:autoSpaceDN w:val="0"/>
              <w:adjustRightInd w:val="0"/>
              <w:spacing w:line="200" w:lineRule="exact"/>
              <w:ind w:leftChars="100" w:left="400" w:rightChars="50" w:right="130" w:hangingChars="100" w:hanging="140"/>
              <w:jc w:val="left"/>
              <w:rPr>
                <w:rStyle w:val="ab"/>
                <w:spacing w:val="-6"/>
              </w:rPr>
            </w:pPr>
            <w:r w:rsidRPr="00E821A9">
              <w:rPr>
                <w:rStyle w:val="ab"/>
                <w:rFonts w:hint="eastAsia"/>
              </w:rPr>
              <w:t>・乾電池の数やつなぎ方を変えて</w:t>
            </w:r>
            <w:r w:rsidR="00B14E62">
              <w:rPr>
                <w:rStyle w:val="ab"/>
                <w:rFonts w:hint="eastAsia"/>
              </w:rPr>
              <w:t>、</w:t>
            </w:r>
            <w:r w:rsidRPr="00E821A9">
              <w:rPr>
                <w:rStyle w:val="ab"/>
                <w:rFonts w:hint="eastAsia"/>
              </w:rPr>
              <w:t>モーターの回る速さと電流の大きさを調べる。</w:t>
            </w:r>
            <w:r w:rsidRPr="00E821A9">
              <w:rPr>
                <w:rStyle w:val="ab"/>
                <w:rFonts w:hint="eastAsia"/>
              </w:rPr>
              <w:t xml:space="preserve">  </w:t>
            </w:r>
            <w:r w:rsidR="00F53D3D" w:rsidRPr="00F53D3D">
              <w:rPr>
                <w:rStyle w:val="ab"/>
                <w:rFonts w:hint="eastAsia"/>
                <w:b/>
              </w:rPr>
              <w:t>（実験３）</w:t>
            </w:r>
          </w:p>
        </w:tc>
        <w:tc>
          <w:tcPr>
            <w:tcW w:w="283" w:type="dxa"/>
            <w:vMerge w:val="restart"/>
            <w:vAlign w:val="center"/>
          </w:tcPr>
          <w:p w14:paraId="364A4CE7" w14:textId="29CA7629" w:rsidR="00E821A9" w:rsidRPr="0082008D" w:rsidRDefault="00E821A9" w:rsidP="00491556">
            <w:pPr>
              <w:snapToGrid w:val="0"/>
              <w:spacing w:line="200" w:lineRule="exact"/>
              <w:jc w:val="center"/>
              <w:rPr>
                <w:rFonts w:asciiTheme="majorEastAsia" w:eastAsiaTheme="majorEastAsia" w:hAnsiTheme="majorEastAsia"/>
                <w:sz w:val="14"/>
                <w:szCs w:val="14"/>
              </w:rPr>
            </w:pPr>
            <w:r w:rsidRPr="00E821A9">
              <w:rPr>
                <w:rFonts w:asciiTheme="majorEastAsia" w:eastAsiaTheme="majorEastAsia" w:hAnsiTheme="majorEastAsia"/>
                <w:sz w:val="14"/>
                <w:szCs w:val="14"/>
              </w:rPr>
              <w:t>2</w:t>
            </w:r>
          </w:p>
        </w:tc>
        <w:tc>
          <w:tcPr>
            <w:tcW w:w="283" w:type="dxa"/>
            <w:vMerge w:val="restart"/>
            <w:textDirection w:val="tbRlV"/>
            <w:vAlign w:val="center"/>
          </w:tcPr>
          <w:p w14:paraId="5B74FE07" w14:textId="0A22BF68" w:rsidR="00E821A9" w:rsidRPr="00553402" w:rsidRDefault="00E821A9" w:rsidP="00491556">
            <w:pPr>
              <w:snapToGrid w:val="0"/>
              <w:spacing w:line="200" w:lineRule="exact"/>
              <w:jc w:val="center"/>
              <w:rPr>
                <w:rFonts w:asciiTheme="majorEastAsia" w:eastAsiaTheme="majorEastAsia" w:hAnsiTheme="majorEastAsia"/>
                <w:sz w:val="14"/>
                <w:szCs w:val="14"/>
              </w:rPr>
            </w:pPr>
            <w:r w:rsidRPr="00E821A9">
              <w:rPr>
                <w:rFonts w:asciiTheme="majorEastAsia" w:eastAsiaTheme="majorEastAsia" w:hAnsiTheme="majorEastAsia"/>
                <w:sz w:val="14"/>
                <w:szCs w:val="14"/>
                <w:eastAsianLayout w:id="2094759939" w:vert="1" w:vertCompress="1"/>
              </w:rPr>
              <w:t>45</w:t>
            </w:r>
          </w:p>
        </w:tc>
        <w:tc>
          <w:tcPr>
            <w:tcW w:w="283" w:type="dxa"/>
            <w:tcBorders>
              <w:top w:val="single" w:sz="4" w:space="0" w:color="auto"/>
              <w:bottom w:val="single" w:sz="4" w:space="0" w:color="auto"/>
            </w:tcBorders>
            <w:vAlign w:val="center"/>
          </w:tcPr>
          <w:p w14:paraId="324230A7" w14:textId="77777777" w:rsidR="00E821A9" w:rsidRPr="00553402" w:rsidRDefault="00E821A9" w:rsidP="0049155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single" w:sz="4" w:space="0" w:color="auto"/>
              <w:bottom w:val="single" w:sz="4" w:space="0" w:color="auto"/>
            </w:tcBorders>
            <w:vAlign w:val="center"/>
          </w:tcPr>
          <w:p w14:paraId="305155E7" w14:textId="77777777" w:rsidR="00E821A9" w:rsidRDefault="00E821A9" w:rsidP="00491556">
            <w:pPr>
              <w:snapToGrid w:val="0"/>
              <w:spacing w:line="200" w:lineRule="exact"/>
              <w:jc w:val="center"/>
            </w:pPr>
            <w:r>
              <w:rPr>
                <w:rFonts w:asciiTheme="majorEastAsia" w:eastAsiaTheme="majorEastAsia" w:hAnsiTheme="majorEastAsia" w:hint="eastAsia"/>
                <w:sz w:val="14"/>
                <w:szCs w:val="14"/>
              </w:rPr>
              <w:t>◎</w:t>
            </w:r>
          </w:p>
        </w:tc>
        <w:tc>
          <w:tcPr>
            <w:tcW w:w="4056" w:type="dxa"/>
            <w:tcBorders>
              <w:top w:val="single" w:sz="4" w:space="0" w:color="auto"/>
              <w:bottom w:val="single" w:sz="4" w:space="0" w:color="auto"/>
              <w:right w:val="nil"/>
            </w:tcBorders>
            <w:tcMar>
              <w:top w:w="57" w:type="dxa"/>
              <w:left w:w="142" w:type="dxa"/>
              <w:bottom w:w="57" w:type="dxa"/>
              <w:right w:w="142" w:type="dxa"/>
            </w:tcMar>
          </w:tcPr>
          <w:p w14:paraId="7AC935C5" w14:textId="724A5FD3" w:rsidR="00E821A9" w:rsidRDefault="00E821A9" w:rsidP="00E821A9">
            <w:pPr>
              <w:tabs>
                <w:tab w:val="right" w:pos="3772"/>
                <w:tab w:val="right" w:pos="3835"/>
              </w:tabs>
              <w:topLinePunct/>
              <w:snapToGrid w:val="0"/>
              <w:spacing w:line="200" w:lineRule="exact"/>
              <w:rPr>
                <w:rStyle w:val="ab"/>
                <w:b/>
              </w:rPr>
            </w:pPr>
            <w:r w:rsidRPr="00E821A9">
              <w:rPr>
                <w:rStyle w:val="ab"/>
                <w:rFonts w:hint="eastAsia"/>
                <w:b/>
              </w:rPr>
              <w:t>【思①】</w:t>
            </w:r>
            <w:r w:rsidRPr="00E821A9">
              <w:rPr>
                <w:rStyle w:val="ab"/>
                <w:rFonts w:hint="eastAsia"/>
                <w:b/>
              </w:rPr>
              <w:t xml:space="preserve"> </w:t>
            </w:r>
            <w:r w:rsidRPr="00E821A9">
              <w:rPr>
                <w:rStyle w:val="ab"/>
                <w:rFonts w:hint="eastAsia"/>
                <w:b/>
              </w:rPr>
              <w:t>乾電池２個のつなぎ方によって</w:t>
            </w:r>
            <w:r w:rsidR="00B14E62">
              <w:rPr>
                <w:rStyle w:val="ab"/>
                <w:rFonts w:hint="eastAsia"/>
                <w:b/>
              </w:rPr>
              <w:t>、</w:t>
            </w:r>
            <w:r w:rsidRPr="00E821A9">
              <w:rPr>
                <w:rStyle w:val="ab"/>
                <w:rFonts w:hint="eastAsia"/>
                <w:b/>
              </w:rPr>
              <w:t>モーターが回る速さが違う理由について</w:t>
            </w:r>
            <w:r w:rsidR="00B14E62">
              <w:rPr>
                <w:rStyle w:val="ab"/>
                <w:rFonts w:hint="eastAsia"/>
                <w:b/>
              </w:rPr>
              <w:t>、</w:t>
            </w:r>
            <w:r w:rsidRPr="00E821A9">
              <w:rPr>
                <w:rStyle w:val="ab"/>
                <w:rFonts w:hint="eastAsia"/>
                <w:b/>
              </w:rPr>
              <w:t>既習の内容や生活経験を基に</w:t>
            </w:r>
            <w:r w:rsidR="00B14E62">
              <w:rPr>
                <w:rStyle w:val="ab"/>
                <w:rFonts w:hint="eastAsia"/>
                <w:b/>
              </w:rPr>
              <w:t>、</w:t>
            </w:r>
            <w:r w:rsidR="00AC40F3">
              <w:rPr>
                <w:rStyle w:val="ab"/>
                <w:rFonts w:hint="eastAsia"/>
                <w:b/>
              </w:rPr>
              <w:t>根拠のある予想</w:t>
            </w:r>
            <w:r w:rsidRPr="00E821A9">
              <w:rPr>
                <w:rStyle w:val="ab"/>
                <w:rFonts w:hint="eastAsia"/>
                <w:b/>
              </w:rPr>
              <w:t>を発想し</w:t>
            </w:r>
            <w:r w:rsidR="00B14E62">
              <w:rPr>
                <w:rStyle w:val="ab"/>
                <w:rFonts w:hint="eastAsia"/>
                <w:b/>
              </w:rPr>
              <w:t>、</w:t>
            </w:r>
            <w:r w:rsidRPr="00E821A9">
              <w:rPr>
                <w:rStyle w:val="ab"/>
                <w:rFonts w:hint="eastAsia"/>
                <w:b/>
              </w:rPr>
              <w:t>表現しているかを確認する。</w:t>
            </w:r>
          </w:p>
          <w:p w14:paraId="6CE88512" w14:textId="0FCE5CC2" w:rsidR="00E821A9" w:rsidRPr="00E821A9" w:rsidRDefault="00E821A9" w:rsidP="00E821A9">
            <w:pPr>
              <w:tabs>
                <w:tab w:val="right" w:pos="3772"/>
                <w:tab w:val="right" w:pos="3835"/>
              </w:tabs>
              <w:topLinePunct/>
              <w:snapToGrid w:val="0"/>
              <w:spacing w:line="200" w:lineRule="exact"/>
              <w:jc w:val="right"/>
              <w:rPr>
                <w:rStyle w:val="ab"/>
                <w:b/>
              </w:rPr>
            </w:pPr>
            <w:r w:rsidRPr="00E821A9">
              <w:rPr>
                <w:rStyle w:val="ab"/>
                <w:rFonts w:hint="eastAsia"/>
                <w:b/>
              </w:rPr>
              <w:t>【発言分析・記述分析】</w:t>
            </w:r>
          </w:p>
        </w:tc>
        <w:tc>
          <w:tcPr>
            <w:tcW w:w="652" w:type="dxa"/>
            <w:tcBorders>
              <w:top w:val="single" w:sz="4" w:space="0" w:color="auto"/>
              <w:left w:val="nil"/>
              <w:bottom w:val="single" w:sz="4" w:space="0" w:color="auto"/>
            </w:tcBorders>
            <w:tcMar>
              <w:top w:w="57" w:type="dxa"/>
              <w:left w:w="142" w:type="dxa"/>
              <w:bottom w:w="57" w:type="dxa"/>
              <w:right w:w="142" w:type="dxa"/>
            </w:tcMar>
          </w:tcPr>
          <w:p w14:paraId="2F45ECBD" w14:textId="77777777" w:rsidR="00E821A9" w:rsidRPr="0082008D" w:rsidRDefault="00E821A9" w:rsidP="00491556">
            <w:pPr>
              <w:snapToGrid w:val="0"/>
              <w:spacing w:line="200" w:lineRule="exact"/>
              <w:rPr>
                <w:rFonts w:asciiTheme="majorEastAsia" w:eastAsiaTheme="majorEastAsia" w:hAnsiTheme="majorEastAsia"/>
                <w:sz w:val="14"/>
                <w:szCs w:val="14"/>
              </w:rPr>
            </w:pPr>
          </w:p>
        </w:tc>
        <w:tc>
          <w:tcPr>
            <w:tcW w:w="652" w:type="dxa"/>
            <w:tcBorders>
              <w:top w:val="single" w:sz="4" w:space="0" w:color="auto"/>
              <w:left w:val="nil"/>
              <w:bottom w:val="single" w:sz="4" w:space="0" w:color="auto"/>
              <w:right w:val="nil"/>
            </w:tcBorders>
          </w:tcPr>
          <w:p w14:paraId="2897E966" w14:textId="77777777" w:rsidR="00E821A9" w:rsidRPr="0082008D" w:rsidRDefault="00E821A9" w:rsidP="00491556">
            <w:pPr>
              <w:snapToGrid w:val="0"/>
              <w:spacing w:line="200" w:lineRule="exact"/>
              <w:rPr>
                <w:rFonts w:asciiTheme="majorEastAsia" w:eastAsiaTheme="majorEastAsia" w:hAnsiTheme="majorEastAsia"/>
                <w:sz w:val="14"/>
                <w:szCs w:val="14"/>
              </w:rPr>
            </w:pPr>
          </w:p>
        </w:tc>
        <w:tc>
          <w:tcPr>
            <w:tcW w:w="4344" w:type="dxa"/>
            <w:tcBorders>
              <w:top w:val="single" w:sz="4" w:space="0" w:color="auto"/>
              <w:left w:val="nil"/>
              <w:bottom w:val="single" w:sz="4" w:space="0" w:color="auto"/>
            </w:tcBorders>
            <w:tcMar>
              <w:top w:w="57" w:type="dxa"/>
              <w:left w:w="142" w:type="dxa"/>
              <w:bottom w:w="57" w:type="dxa"/>
              <w:right w:w="142" w:type="dxa"/>
            </w:tcMar>
          </w:tcPr>
          <w:p w14:paraId="66E1C69E" w14:textId="33AF7407" w:rsidR="00E821A9" w:rsidRPr="00412EE6" w:rsidRDefault="00E821A9" w:rsidP="00491556">
            <w:pPr>
              <w:widowControl/>
              <w:autoSpaceDE w:val="0"/>
              <w:autoSpaceDN w:val="0"/>
              <w:adjustRightInd w:val="0"/>
              <w:spacing w:line="200" w:lineRule="exact"/>
              <w:jc w:val="left"/>
              <w:rPr>
                <w:rStyle w:val="ab"/>
              </w:rPr>
            </w:pPr>
            <w:r w:rsidRPr="00E821A9">
              <w:rPr>
                <w:rStyle w:val="ab"/>
                <w:rFonts w:hint="eastAsia"/>
              </w:rPr>
              <w:t>乾電池２個のつなぎ方によって</w:t>
            </w:r>
            <w:r w:rsidR="00B14E62">
              <w:rPr>
                <w:rStyle w:val="ab"/>
                <w:rFonts w:hint="eastAsia"/>
              </w:rPr>
              <w:t>、</w:t>
            </w:r>
            <w:r w:rsidRPr="00E821A9">
              <w:rPr>
                <w:rStyle w:val="ab"/>
                <w:rFonts w:hint="eastAsia"/>
              </w:rPr>
              <w:t>モーターが回る速さが違う理由について</w:t>
            </w:r>
            <w:r w:rsidR="00B14E62">
              <w:rPr>
                <w:rStyle w:val="ab"/>
                <w:rFonts w:hint="eastAsia"/>
              </w:rPr>
              <w:t>、</w:t>
            </w:r>
            <w:r w:rsidRPr="00E821A9">
              <w:rPr>
                <w:rStyle w:val="ab"/>
                <w:rFonts w:hint="eastAsia"/>
              </w:rPr>
              <w:t>既習の内容や生活経験の中から具体的な例を挙げ</w:t>
            </w:r>
            <w:r w:rsidR="00B14E62">
              <w:rPr>
                <w:rStyle w:val="ab"/>
                <w:rFonts w:hint="eastAsia"/>
              </w:rPr>
              <w:t>、</w:t>
            </w:r>
            <w:r w:rsidRPr="00E821A9">
              <w:rPr>
                <w:rStyle w:val="ab"/>
                <w:rFonts w:hint="eastAsia"/>
              </w:rPr>
              <w:t>妥当な根拠に基づいた予想を発想し</w:t>
            </w:r>
            <w:r w:rsidR="00B14E62">
              <w:rPr>
                <w:rStyle w:val="ab"/>
                <w:rFonts w:hint="eastAsia"/>
              </w:rPr>
              <w:t>、</w:t>
            </w:r>
            <w:r w:rsidRPr="00E821A9">
              <w:rPr>
                <w:rStyle w:val="ab"/>
                <w:rFonts w:hint="eastAsia"/>
              </w:rPr>
              <w:t>表現している。</w:t>
            </w:r>
          </w:p>
        </w:tc>
        <w:tc>
          <w:tcPr>
            <w:tcW w:w="4383" w:type="dxa"/>
            <w:tcBorders>
              <w:top w:val="single" w:sz="4" w:space="0" w:color="auto"/>
              <w:bottom w:val="single" w:sz="4" w:space="0" w:color="auto"/>
              <w:right w:val="nil"/>
            </w:tcBorders>
            <w:shd w:val="clear" w:color="auto" w:fill="auto"/>
            <w:tcMar>
              <w:top w:w="57" w:type="dxa"/>
              <w:left w:w="142" w:type="dxa"/>
              <w:bottom w:w="57" w:type="dxa"/>
              <w:right w:w="142" w:type="dxa"/>
            </w:tcMar>
          </w:tcPr>
          <w:p w14:paraId="7E8D900F" w14:textId="008638B8" w:rsidR="00E821A9" w:rsidRPr="00412EE6" w:rsidRDefault="00E821A9" w:rsidP="00491556">
            <w:pPr>
              <w:widowControl/>
              <w:autoSpaceDE w:val="0"/>
              <w:autoSpaceDN w:val="0"/>
              <w:adjustRightInd w:val="0"/>
              <w:spacing w:line="200" w:lineRule="exact"/>
              <w:jc w:val="left"/>
              <w:rPr>
                <w:rStyle w:val="ab"/>
              </w:rPr>
            </w:pPr>
            <w:r w:rsidRPr="00E821A9">
              <w:rPr>
                <w:rStyle w:val="ab"/>
                <w:rFonts w:hint="eastAsia"/>
              </w:rPr>
              <w:t>3</w:t>
            </w:r>
            <w:r w:rsidRPr="00E821A9">
              <w:rPr>
                <w:rStyle w:val="ab"/>
                <w:rFonts w:hint="eastAsia"/>
              </w:rPr>
              <w:t>年で学んだ電気の通り道を想起させたり</w:t>
            </w:r>
            <w:r w:rsidR="00B14E62">
              <w:rPr>
                <w:rStyle w:val="ab"/>
                <w:rFonts w:hint="eastAsia"/>
              </w:rPr>
              <w:t>、</w:t>
            </w:r>
            <w:r w:rsidRPr="00E821A9">
              <w:rPr>
                <w:rStyle w:val="ab"/>
                <w:rFonts w:hint="eastAsia"/>
              </w:rPr>
              <w:t>「乾電池を２個にすると</w:t>
            </w:r>
            <w:r w:rsidR="00AC40F3" w:rsidRPr="00AC40F3">
              <w:rPr>
                <w:rStyle w:val="ab"/>
                <w:rFonts w:hint="eastAsia"/>
              </w:rPr>
              <w:t>電気の流れ方はどうなるか</w:t>
            </w:r>
            <w:r w:rsidRPr="00E821A9">
              <w:rPr>
                <w:rStyle w:val="ab"/>
                <w:rFonts w:hint="eastAsia"/>
              </w:rPr>
              <w:t>」と問いかけたりして</w:t>
            </w:r>
            <w:r w:rsidR="00B14E62">
              <w:rPr>
                <w:rStyle w:val="ab"/>
                <w:rFonts w:hint="eastAsia"/>
              </w:rPr>
              <w:t>、</w:t>
            </w:r>
            <w:r w:rsidR="00AC40F3">
              <w:rPr>
                <w:rStyle w:val="ab"/>
                <w:rFonts w:hint="eastAsia"/>
              </w:rPr>
              <w:t>電流の大きさに着目し</w:t>
            </w:r>
            <w:r w:rsidR="00B14E62">
              <w:rPr>
                <w:rStyle w:val="ab"/>
                <w:rFonts w:hint="eastAsia"/>
              </w:rPr>
              <w:t>、</w:t>
            </w:r>
            <w:r w:rsidRPr="00E821A9">
              <w:rPr>
                <w:rStyle w:val="ab"/>
                <w:rFonts w:hint="eastAsia"/>
              </w:rPr>
              <w:t>それを基に</w:t>
            </w:r>
            <w:r w:rsidR="00B14E62">
              <w:rPr>
                <w:rStyle w:val="ab"/>
                <w:rFonts w:hint="eastAsia"/>
              </w:rPr>
              <w:t>、</w:t>
            </w:r>
            <w:r w:rsidRPr="00E821A9">
              <w:rPr>
                <w:rStyle w:val="ab"/>
                <w:rFonts w:hint="eastAsia"/>
              </w:rPr>
              <w:t>予想することができるように</w:t>
            </w:r>
            <w:r w:rsidR="00B14E62">
              <w:rPr>
                <w:rStyle w:val="ab"/>
                <w:rFonts w:hint="eastAsia"/>
              </w:rPr>
              <w:t>、</w:t>
            </w:r>
            <w:r w:rsidRPr="00E821A9">
              <w:rPr>
                <w:rStyle w:val="ab"/>
                <w:rFonts w:hint="eastAsia"/>
              </w:rPr>
              <w:t>助言・援助する。</w:t>
            </w:r>
          </w:p>
        </w:tc>
        <w:tc>
          <w:tcPr>
            <w:tcW w:w="120" w:type="dxa"/>
            <w:vMerge/>
            <w:tcBorders>
              <w:left w:val="nil"/>
              <w:bottom w:val="nil"/>
            </w:tcBorders>
            <w:shd w:val="clear" w:color="auto" w:fill="auto"/>
          </w:tcPr>
          <w:p w14:paraId="17DC8889" w14:textId="77777777" w:rsidR="00E821A9" w:rsidRDefault="00E821A9" w:rsidP="00491556"/>
        </w:tc>
      </w:tr>
      <w:tr w:rsidR="00E821A9" w14:paraId="7B7F2E64" w14:textId="77777777" w:rsidTr="00AC40F3">
        <w:trPr>
          <w:cantSplit/>
          <w:trHeight w:val="794"/>
        </w:trPr>
        <w:tc>
          <w:tcPr>
            <w:tcW w:w="104" w:type="dxa"/>
            <w:tcBorders>
              <w:top w:val="nil"/>
              <w:bottom w:val="nil"/>
              <w:right w:val="nil"/>
            </w:tcBorders>
          </w:tcPr>
          <w:p w14:paraId="54248D0E" w14:textId="77777777" w:rsidR="00E821A9" w:rsidRPr="009D4699" w:rsidRDefault="00E821A9" w:rsidP="00491556">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194441BB" w14:textId="77777777" w:rsidR="00E821A9" w:rsidRPr="00E821A9" w:rsidRDefault="00E821A9" w:rsidP="00E821A9">
            <w:pPr>
              <w:widowControl/>
              <w:autoSpaceDE w:val="0"/>
              <w:autoSpaceDN w:val="0"/>
              <w:adjustRightInd w:val="0"/>
              <w:spacing w:line="200" w:lineRule="exact"/>
              <w:ind w:leftChars="100" w:left="400" w:rightChars="50" w:right="130" w:hangingChars="100" w:hanging="140"/>
              <w:jc w:val="left"/>
              <w:rPr>
                <w:rStyle w:val="ab"/>
              </w:rPr>
            </w:pPr>
          </w:p>
        </w:tc>
        <w:tc>
          <w:tcPr>
            <w:tcW w:w="283" w:type="dxa"/>
            <w:vMerge/>
            <w:vAlign w:val="center"/>
          </w:tcPr>
          <w:p w14:paraId="6A9A6F22" w14:textId="77777777" w:rsidR="00E821A9" w:rsidRPr="00E821A9" w:rsidRDefault="00E821A9" w:rsidP="00491556">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41A66124" w14:textId="77777777" w:rsidR="00E821A9" w:rsidRPr="00E821A9" w:rsidRDefault="00E821A9" w:rsidP="00491556">
            <w:pPr>
              <w:snapToGrid w:val="0"/>
              <w:spacing w:line="200" w:lineRule="exact"/>
              <w:jc w:val="center"/>
              <w:rPr>
                <w:rFonts w:asciiTheme="majorEastAsia" w:eastAsiaTheme="majorEastAsia" w:hAnsiTheme="majorEastAsia"/>
                <w:sz w:val="14"/>
                <w:szCs w:val="14"/>
              </w:rPr>
            </w:pPr>
          </w:p>
        </w:tc>
        <w:tc>
          <w:tcPr>
            <w:tcW w:w="283" w:type="dxa"/>
            <w:tcBorders>
              <w:top w:val="single" w:sz="4" w:space="0" w:color="auto"/>
              <w:bottom w:val="single" w:sz="4" w:space="0" w:color="auto"/>
            </w:tcBorders>
            <w:vAlign w:val="center"/>
          </w:tcPr>
          <w:p w14:paraId="26E96A3C" w14:textId="2646F27D" w:rsidR="00E821A9" w:rsidRDefault="00E821A9" w:rsidP="00491556">
            <w:pPr>
              <w:snapToGrid w:val="0"/>
              <w:spacing w:line="200" w:lineRule="exact"/>
              <w:jc w:val="center"/>
              <w:rPr>
                <w:rFonts w:asciiTheme="majorEastAsia" w:eastAsiaTheme="majorEastAsia" w:hAnsiTheme="majorEastAsia"/>
                <w:b/>
                <w:sz w:val="14"/>
                <w:szCs w:val="14"/>
              </w:rPr>
            </w:pPr>
            <w:r w:rsidRPr="00E821A9">
              <w:rPr>
                <w:rFonts w:asciiTheme="majorEastAsia" w:eastAsiaTheme="majorEastAsia" w:hAnsiTheme="majorEastAsia" w:hint="eastAsia"/>
                <w:b/>
                <w:sz w:val="14"/>
                <w:szCs w:val="14"/>
              </w:rPr>
              <w:t>知</w:t>
            </w:r>
          </w:p>
        </w:tc>
        <w:tc>
          <w:tcPr>
            <w:tcW w:w="283" w:type="dxa"/>
            <w:tcBorders>
              <w:top w:val="single" w:sz="4" w:space="0" w:color="auto"/>
              <w:bottom w:val="single" w:sz="4" w:space="0" w:color="auto"/>
            </w:tcBorders>
            <w:vAlign w:val="center"/>
          </w:tcPr>
          <w:p w14:paraId="639D5690" w14:textId="0695A189" w:rsidR="00E821A9" w:rsidRDefault="00E821A9" w:rsidP="00491556">
            <w:pPr>
              <w:snapToGrid w:val="0"/>
              <w:spacing w:line="200" w:lineRule="exact"/>
              <w:jc w:val="center"/>
              <w:rPr>
                <w:rFonts w:asciiTheme="majorEastAsia" w:eastAsiaTheme="majorEastAsia" w:hAnsiTheme="majorEastAsia"/>
                <w:sz w:val="14"/>
                <w:szCs w:val="14"/>
              </w:rPr>
            </w:pPr>
            <w:r w:rsidRPr="00E821A9">
              <w:rPr>
                <w:rFonts w:asciiTheme="majorEastAsia" w:eastAsiaTheme="majorEastAsia" w:hAnsiTheme="majorEastAsia" w:hint="eastAsia"/>
                <w:sz w:val="14"/>
                <w:szCs w:val="14"/>
              </w:rPr>
              <w:t>◎</w:t>
            </w:r>
          </w:p>
        </w:tc>
        <w:tc>
          <w:tcPr>
            <w:tcW w:w="4056" w:type="dxa"/>
            <w:tcBorders>
              <w:top w:val="single" w:sz="4" w:space="0" w:color="auto"/>
              <w:bottom w:val="single" w:sz="4" w:space="0" w:color="auto"/>
              <w:right w:val="nil"/>
            </w:tcBorders>
            <w:tcMar>
              <w:top w:w="57" w:type="dxa"/>
              <w:left w:w="142" w:type="dxa"/>
              <w:bottom w:w="57" w:type="dxa"/>
              <w:right w:w="142" w:type="dxa"/>
            </w:tcMar>
          </w:tcPr>
          <w:p w14:paraId="260EB931" w14:textId="4CF33252" w:rsidR="00E821A9" w:rsidRPr="00E821A9" w:rsidRDefault="00E821A9" w:rsidP="00762555">
            <w:pPr>
              <w:widowControl/>
              <w:tabs>
                <w:tab w:val="right" w:pos="3835"/>
              </w:tabs>
              <w:topLinePunct/>
              <w:autoSpaceDE w:val="0"/>
              <w:autoSpaceDN w:val="0"/>
              <w:adjustRightInd w:val="0"/>
              <w:spacing w:line="200" w:lineRule="exact"/>
              <w:jc w:val="left"/>
              <w:rPr>
                <w:rStyle w:val="ab"/>
                <w:b/>
              </w:rPr>
            </w:pPr>
            <w:r w:rsidRPr="00E821A9">
              <w:rPr>
                <w:rStyle w:val="ab"/>
                <w:rFonts w:hint="eastAsia"/>
                <w:b/>
              </w:rPr>
              <w:t>【知②】乾電池の数やつなぎ方を変えたときのモーターの回る速さと電流の大きさについて</w:t>
            </w:r>
            <w:r w:rsidR="00B14E62">
              <w:rPr>
                <w:rStyle w:val="ab"/>
                <w:rFonts w:hint="eastAsia"/>
                <w:b/>
              </w:rPr>
              <w:t>、</w:t>
            </w:r>
            <w:r w:rsidRPr="00E821A9">
              <w:rPr>
                <w:rStyle w:val="ab"/>
                <w:rFonts w:hint="eastAsia"/>
                <w:b/>
              </w:rPr>
              <w:t>乾電池やモーター</w:t>
            </w:r>
            <w:r w:rsidR="00B14E62">
              <w:rPr>
                <w:rStyle w:val="ab"/>
                <w:rFonts w:hint="eastAsia"/>
                <w:b/>
              </w:rPr>
              <w:t>、</w:t>
            </w:r>
            <w:r w:rsidRPr="00E821A9">
              <w:rPr>
                <w:rStyle w:val="ab"/>
                <w:rFonts w:hint="eastAsia"/>
                <w:b/>
              </w:rPr>
              <w:t>検流計などを正しく扱いながら調べ</w:t>
            </w:r>
            <w:r w:rsidR="00B14E62">
              <w:rPr>
                <w:rStyle w:val="ab"/>
                <w:rFonts w:hint="eastAsia"/>
                <w:b/>
              </w:rPr>
              <w:t>、</w:t>
            </w:r>
            <w:r w:rsidRPr="00E821A9">
              <w:rPr>
                <w:rStyle w:val="ab"/>
                <w:rFonts w:hint="eastAsia"/>
                <w:b/>
              </w:rPr>
              <w:t>得られた結果を分かりやすく記録しているかを評価する。</w:t>
            </w:r>
            <w:r w:rsidR="00762555">
              <w:rPr>
                <w:rStyle w:val="ab"/>
                <w:rFonts w:hint="eastAsia"/>
                <w:b/>
              </w:rPr>
              <w:t xml:space="preserve"> </w:t>
            </w:r>
            <w:r w:rsidRPr="00E821A9">
              <w:rPr>
                <w:rStyle w:val="ab"/>
                <w:rFonts w:hint="eastAsia"/>
                <w:b/>
              </w:rPr>
              <w:t>【行動観察・記録分析】</w:t>
            </w:r>
          </w:p>
        </w:tc>
        <w:tc>
          <w:tcPr>
            <w:tcW w:w="652" w:type="dxa"/>
            <w:tcBorders>
              <w:top w:val="single" w:sz="4" w:space="0" w:color="auto"/>
              <w:left w:val="nil"/>
              <w:bottom w:val="single" w:sz="4" w:space="0" w:color="auto"/>
            </w:tcBorders>
            <w:tcMar>
              <w:top w:w="57" w:type="dxa"/>
              <w:left w:w="142" w:type="dxa"/>
              <w:bottom w:w="57" w:type="dxa"/>
              <w:right w:w="142" w:type="dxa"/>
            </w:tcMar>
          </w:tcPr>
          <w:p w14:paraId="1DE34F57" w14:textId="77777777" w:rsidR="00E821A9" w:rsidRPr="0082008D" w:rsidRDefault="00E821A9" w:rsidP="00491556">
            <w:pPr>
              <w:snapToGrid w:val="0"/>
              <w:spacing w:line="200" w:lineRule="exact"/>
              <w:rPr>
                <w:rFonts w:asciiTheme="majorEastAsia" w:eastAsiaTheme="majorEastAsia" w:hAnsiTheme="majorEastAsia"/>
                <w:sz w:val="14"/>
                <w:szCs w:val="14"/>
              </w:rPr>
            </w:pPr>
          </w:p>
        </w:tc>
        <w:tc>
          <w:tcPr>
            <w:tcW w:w="652" w:type="dxa"/>
            <w:tcBorders>
              <w:top w:val="single" w:sz="4" w:space="0" w:color="auto"/>
              <w:left w:val="nil"/>
              <w:bottom w:val="single" w:sz="4" w:space="0" w:color="auto"/>
              <w:right w:val="nil"/>
            </w:tcBorders>
          </w:tcPr>
          <w:p w14:paraId="34677B79" w14:textId="77777777" w:rsidR="00E821A9" w:rsidRPr="0082008D" w:rsidRDefault="00E821A9" w:rsidP="00491556">
            <w:pPr>
              <w:snapToGrid w:val="0"/>
              <w:spacing w:line="200" w:lineRule="exact"/>
              <w:rPr>
                <w:rFonts w:asciiTheme="majorEastAsia" w:eastAsiaTheme="majorEastAsia" w:hAnsiTheme="majorEastAsia"/>
                <w:sz w:val="14"/>
                <w:szCs w:val="14"/>
              </w:rPr>
            </w:pPr>
          </w:p>
        </w:tc>
        <w:tc>
          <w:tcPr>
            <w:tcW w:w="4344" w:type="dxa"/>
            <w:tcBorders>
              <w:top w:val="single" w:sz="4" w:space="0" w:color="auto"/>
              <w:left w:val="nil"/>
              <w:bottom w:val="single" w:sz="4" w:space="0" w:color="auto"/>
            </w:tcBorders>
            <w:tcMar>
              <w:top w:w="57" w:type="dxa"/>
              <w:left w:w="142" w:type="dxa"/>
              <w:bottom w:w="57" w:type="dxa"/>
              <w:right w:w="142" w:type="dxa"/>
            </w:tcMar>
          </w:tcPr>
          <w:p w14:paraId="00F893A6" w14:textId="2ED3C052" w:rsidR="00E821A9" w:rsidRPr="00412EE6" w:rsidRDefault="00E821A9" w:rsidP="00491556">
            <w:pPr>
              <w:widowControl/>
              <w:autoSpaceDE w:val="0"/>
              <w:autoSpaceDN w:val="0"/>
              <w:adjustRightInd w:val="0"/>
              <w:spacing w:line="200" w:lineRule="exact"/>
              <w:jc w:val="left"/>
              <w:rPr>
                <w:rStyle w:val="ab"/>
              </w:rPr>
            </w:pPr>
            <w:r w:rsidRPr="00E821A9">
              <w:rPr>
                <w:rStyle w:val="ab"/>
                <w:rFonts w:hint="eastAsia"/>
              </w:rPr>
              <w:t>検流計の針がさす向きや目盛りの意味を理解し</w:t>
            </w:r>
            <w:r w:rsidR="00B14E62">
              <w:rPr>
                <w:rStyle w:val="ab"/>
                <w:rFonts w:hint="eastAsia"/>
              </w:rPr>
              <w:t>、</w:t>
            </w:r>
            <w:r w:rsidRPr="00E821A9">
              <w:rPr>
                <w:rStyle w:val="ab"/>
                <w:rFonts w:hint="eastAsia"/>
              </w:rPr>
              <w:t>乾電池やモーター</w:t>
            </w:r>
            <w:r w:rsidR="00B14E62">
              <w:rPr>
                <w:rStyle w:val="ab"/>
                <w:rFonts w:hint="eastAsia"/>
              </w:rPr>
              <w:t>、</w:t>
            </w:r>
            <w:r w:rsidRPr="00E821A9">
              <w:rPr>
                <w:rStyle w:val="ab"/>
                <w:rFonts w:hint="eastAsia"/>
              </w:rPr>
              <w:t>検流計などを正しく扱いながら</w:t>
            </w:r>
            <w:r w:rsidR="00B14E62">
              <w:rPr>
                <w:rStyle w:val="ab"/>
                <w:rFonts w:hint="eastAsia"/>
              </w:rPr>
              <w:t>、</w:t>
            </w:r>
            <w:r w:rsidRPr="00E821A9">
              <w:rPr>
                <w:rStyle w:val="ab"/>
                <w:rFonts w:hint="eastAsia"/>
              </w:rPr>
              <w:t>乾電池の数やつなぎ方を変えたときのモーターの回る速さと電流の大きさについて調べ</w:t>
            </w:r>
            <w:r w:rsidR="00B14E62">
              <w:rPr>
                <w:rStyle w:val="ab"/>
                <w:rFonts w:hint="eastAsia"/>
              </w:rPr>
              <w:t>、</w:t>
            </w:r>
            <w:r w:rsidRPr="00E821A9">
              <w:rPr>
                <w:rStyle w:val="ab"/>
                <w:rFonts w:hint="eastAsia"/>
              </w:rPr>
              <w:t>得られた結果を工夫して分かりやすく記録している。</w:t>
            </w:r>
          </w:p>
        </w:tc>
        <w:tc>
          <w:tcPr>
            <w:tcW w:w="4383" w:type="dxa"/>
            <w:tcBorders>
              <w:top w:val="single" w:sz="4" w:space="0" w:color="auto"/>
              <w:bottom w:val="single" w:sz="4" w:space="0" w:color="auto"/>
              <w:right w:val="nil"/>
            </w:tcBorders>
            <w:shd w:val="clear" w:color="auto" w:fill="auto"/>
            <w:tcMar>
              <w:top w:w="57" w:type="dxa"/>
              <w:left w:w="142" w:type="dxa"/>
              <w:bottom w:w="57" w:type="dxa"/>
              <w:right w:w="142" w:type="dxa"/>
            </w:tcMar>
          </w:tcPr>
          <w:p w14:paraId="5B44EDBE" w14:textId="31F42A8D" w:rsidR="00E821A9" w:rsidRPr="00412EE6" w:rsidRDefault="00E821A9" w:rsidP="00491556">
            <w:pPr>
              <w:widowControl/>
              <w:autoSpaceDE w:val="0"/>
              <w:autoSpaceDN w:val="0"/>
              <w:adjustRightInd w:val="0"/>
              <w:spacing w:line="200" w:lineRule="exact"/>
              <w:jc w:val="left"/>
              <w:rPr>
                <w:rStyle w:val="ab"/>
              </w:rPr>
            </w:pPr>
            <w:r w:rsidRPr="00E821A9">
              <w:rPr>
                <w:rStyle w:val="ab"/>
                <w:rFonts w:hint="eastAsia"/>
              </w:rPr>
              <w:t>教科書</w:t>
            </w:r>
            <w:r w:rsidRPr="00E821A9">
              <w:rPr>
                <w:rStyle w:val="ab"/>
                <w:rFonts w:hint="eastAsia"/>
              </w:rPr>
              <w:t xml:space="preserve">p.194 </w:t>
            </w:r>
            <w:r w:rsidR="00AC40F3">
              <w:rPr>
                <w:rStyle w:val="ab"/>
                <w:rFonts w:hint="eastAsia"/>
              </w:rPr>
              <w:t>の基礎操作を見</w:t>
            </w:r>
            <w:r w:rsidRPr="00E821A9">
              <w:rPr>
                <w:rStyle w:val="ab"/>
                <w:rFonts w:hint="eastAsia"/>
              </w:rPr>
              <w:t>て</w:t>
            </w:r>
            <w:r w:rsidR="00B14E62">
              <w:rPr>
                <w:rStyle w:val="ab"/>
                <w:rFonts w:hint="eastAsia"/>
              </w:rPr>
              <w:t>、</w:t>
            </w:r>
            <w:r w:rsidRPr="00E821A9">
              <w:rPr>
                <w:rStyle w:val="ab"/>
                <w:rFonts w:hint="eastAsia"/>
              </w:rPr>
              <w:t>検流計の使い方を再確認し</w:t>
            </w:r>
            <w:r w:rsidR="00B14E62">
              <w:rPr>
                <w:rStyle w:val="ab"/>
                <w:rFonts w:hint="eastAsia"/>
              </w:rPr>
              <w:t>、</w:t>
            </w:r>
            <w:r w:rsidRPr="00E821A9">
              <w:rPr>
                <w:rStyle w:val="ab"/>
                <w:rFonts w:hint="eastAsia"/>
              </w:rPr>
              <w:t>検流計の針がさす目盛りを正しく読み取って</w:t>
            </w:r>
            <w:r w:rsidR="00B14E62">
              <w:rPr>
                <w:rStyle w:val="ab"/>
                <w:rFonts w:hint="eastAsia"/>
              </w:rPr>
              <w:t>、</w:t>
            </w:r>
            <w:r w:rsidRPr="00E821A9">
              <w:rPr>
                <w:rStyle w:val="ab"/>
                <w:rFonts w:hint="eastAsia"/>
              </w:rPr>
              <w:t>記録することができるように</w:t>
            </w:r>
            <w:r w:rsidR="00B14E62">
              <w:rPr>
                <w:rStyle w:val="ab"/>
                <w:rFonts w:hint="eastAsia"/>
              </w:rPr>
              <w:t>、</w:t>
            </w:r>
            <w:r w:rsidRPr="00E821A9">
              <w:rPr>
                <w:rStyle w:val="ab"/>
                <w:rFonts w:hint="eastAsia"/>
              </w:rPr>
              <w:t>助言・援助する。</w:t>
            </w:r>
          </w:p>
        </w:tc>
        <w:tc>
          <w:tcPr>
            <w:tcW w:w="120" w:type="dxa"/>
            <w:tcBorders>
              <w:left w:val="nil"/>
              <w:bottom w:val="nil"/>
            </w:tcBorders>
            <w:shd w:val="clear" w:color="auto" w:fill="auto"/>
          </w:tcPr>
          <w:p w14:paraId="7E6172D4" w14:textId="77777777" w:rsidR="00E821A9" w:rsidRDefault="00E821A9" w:rsidP="00491556"/>
        </w:tc>
      </w:tr>
      <w:tr w:rsidR="000D5923" w14:paraId="59777A61" w14:textId="77777777" w:rsidTr="00491556">
        <w:trPr>
          <w:cantSplit/>
          <w:trHeight w:val="794"/>
        </w:trPr>
        <w:tc>
          <w:tcPr>
            <w:tcW w:w="104" w:type="dxa"/>
            <w:tcBorders>
              <w:top w:val="nil"/>
              <w:bottom w:val="nil"/>
              <w:right w:val="nil"/>
            </w:tcBorders>
          </w:tcPr>
          <w:p w14:paraId="0CE719CE" w14:textId="77777777" w:rsidR="000D5923" w:rsidRPr="00577FDC" w:rsidRDefault="000D5923" w:rsidP="00491556">
            <w:pPr>
              <w:snapToGrid w:val="0"/>
              <w:ind w:leftChars="-100" w:left="-260" w:rightChars="-100" w:right="-260"/>
              <w:rPr>
                <w:rFonts w:asciiTheme="majorEastAsia" w:eastAsiaTheme="majorEastAsia" w:hAnsiTheme="majorEastAsia"/>
                <w:sz w:val="10"/>
                <w:szCs w:val="10"/>
              </w:rPr>
            </w:pPr>
          </w:p>
        </w:tc>
        <w:tc>
          <w:tcPr>
            <w:tcW w:w="3485" w:type="dxa"/>
            <w:vMerge w:val="restart"/>
            <w:tcBorders>
              <w:left w:val="nil"/>
            </w:tcBorders>
          </w:tcPr>
          <w:p w14:paraId="2EF25532" w14:textId="77777777" w:rsidR="000D5923" w:rsidRPr="00762555" w:rsidRDefault="000D5923" w:rsidP="00762555">
            <w:pPr>
              <w:widowControl/>
              <w:tabs>
                <w:tab w:val="right" w:pos="3445"/>
              </w:tabs>
              <w:autoSpaceDE w:val="0"/>
              <w:autoSpaceDN w:val="0"/>
              <w:adjustRightInd w:val="0"/>
              <w:spacing w:line="200" w:lineRule="exact"/>
              <w:ind w:leftChars="100" w:left="400" w:rightChars="50" w:right="130" w:hangingChars="100" w:hanging="140"/>
              <w:jc w:val="left"/>
              <w:rPr>
                <w:rStyle w:val="ab"/>
              </w:rPr>
            </w:pPr>
            <w:r w:rsidRPr="00762555">
              <w:rPr>
                <w:rStyle w:val="ab"/>
                <w:rFonts w:hint="eastAsia"/>
              </w:rPr>
              <w:t>・乾電池の数やつなぎ方と電流の働きについてまとめる。</w:t>
            </w:r>
          </w:p>
          <w:p w14:paraId="651BD00F" w14:textId="77777777" w:rsidR="000D5923" w:rsidRDefault="000D5923" w:rsidP="00762555">
            <w:pPr>
              <w:snapToGrid w:val="0"/>
              <w:spacing w:line="200" w:lineRule="exact"/>
              <w:ind w:leftChars="100" w:left="260" w:rightChars="50" w:right="130"/>
              <w:rPr>
                <w:rStyle w:val="ab"/>
              </w:rPr>
            </w:pPr>
            <w:r w:rsidRPr="00762555">
              <w:rPr>
                <w:rStyle w:val="ab"/>
                <w:rFonts w:hint="eastAsia"/>
              </w:rPr>
              <w:t>・電流の働きについて</w:t>
            </w:r>
            <w:r>
              <w:rPr>
                <w:rStyle w:val="ab"/>
                <w:rFonts w:hint="eastAsia"/>
              </w:rPr>
              <w:t>、</w:t>
            </w:r>
            <w:r w:rsidRPr="00762555">
              <w:rPr>
                <w:rStyle w:val="ab"/>
                <w:rFonts w:hint="eastAsia"/>
              </w:rPr>
              <w:t>学んだことをまとめる。</w:t>
            </w:r>
          </w:p>
          <w:p w14:paraId="18D5B600" w14:textId="116BD8AD" w:rsidR="000D5923" w:rsidRPr="00762555" w:rsidRDefault="000D5923" w:rsidP="00F037B2">
            <w:pPr>
              <w:widowControl/>
              <w:tabs>
                <w:tab w:val="right" w:pos="3445"/>
              </w:tabs>
              <w:autoSpaceDE w:val="0"/>
              <w:autoSpaceDN w:val="0"/>
              <w:adjustRightInd w:val="0"/>
              <w:spacing w:line="200" w:lineRule="exact"/>
              <w:ind w:leftChars="100" w:left="400" w:rightChars="50" w:right="130" w:hangingChars="100" w:hanging="140"/>
              <w:jc w:val="left"/>
              <w:rPr>
                <w:rStyle w:val="ab"/>
              </w:rPr>
            </w:pPr>
            <w:r w:rsidRPr="000D5923">
              <w:rPr>
                <w:rStyle w:val="ab"/>
                <w:rFonts w:hint="eastAsia"/>
              </w:rPr>
              <w:t>・学んだことを生かして、プロペラカーを作り動かしてみる。</w:t>
            </w:r>
          </w:p>
        </w:tc>
        <w:tc>
          <w:tcPr>
            <w:tcW w:w="283" w:type="dxa"/>
            <w:vMerge w:val="restart"/>
            <w:vAlign w:val="center"/>
          </w:tcPr>
          <w:p w14:paraId="59B3E063" w14:textId="31351562" w:rsidR="000D5923" w:rsidRPr="00762555" w:rsidRDefault="000D5923" w:rsidP="00491556">
            <w:pPr>
              <w:snapToGrid w:val="0"/>
              <w:spacing w:line="200" w:lineRule="exact"/>
              <w:jc w:val="center"/>
              <w:rPr>
                <w:rFonts w:asciiTheme="majorEastAsia" w:eastAsiaTheme="majorEastAsia" w:hAnsiTheme="majorEastAsia"/>
                <w:sz w:val="14"/>
                <w:szCs w:val="14"/>
              </w:rPr>
            </w:pPr>
            <w:r w:rsidRPr="00762555">
              <w:rPr>
                <w:rFonts w:asciiTheme="majorEastAsia" w:eastAsiaTheme="majorEastAsia" w:hAnsiTheme="majorEastAsia"/>
                <w:sz w:val="14"/>
                <w:szCs w:val="14"/>
              </w:rPr>
              <w:t>1</w:t>
            </w:r>
          </w:p>
        </w:tc>
        <w:tc>
          <w:tcPr>
            <w:tcW w:w="283" w:type="dxa"/>
            <w:vMerge w:val="restart"/>
            <w:textDirection w:val="tbRlV"/>
            <w:vAlign w:val="center"/>
          </w:tcPr>
          <w:p w14:paraId="64B40D41" w14:textId="1933767D" w:rsidR="000D5923" w:rsidRPr="00762555" w:rsidRDefault="000D5923" w:rsidP="00491556">
            <w:pPr>
              <w:snapToGrid w:val="0"/>
              <w:spacing w:line="200" w:lineRule="exact"/>
              <w:ind w:left="113" w:right="113"/>
              <w:jc w:val="center"/>
              <w:rPr>
                <w:rFonts w:asciiTheme="majorEastAsia" w:eastAsiaTheme="majorEastAsia" w:hAnsiTheme="majorEastAsia"/>
                <w:sz w:val="14"/>
                <w:szCs w:val="14"/>
              </w:rPr>
            </w:pPr>
            <w:r w:rsidRPr="00762555">
              <w:rPr>
                <w:rFonts w:asciiTheme="majorEastAsia" w:eastAsiaTheme="majorEastAsia" w:hAnsiTheme="majorEastAsia"/>
                <w:sz w:val="14"/>
                <w:szCs w:val="14"/>
                <w:eastAsianLayout w:id="2094759938" w:vert="1" w:vertCompress="1"/>
              </w:rPr>
              <w:t>46</w:t>
            </w:r>
            <w:r w:rsidRPr="00553402">
              <w:rPr>
                <w:rFonts w:asciiTheme="majorEastAsia" w:eastAsiaTheme="majorEastAsia" w:hAnsiTheme="majorEastAsia" w:hint="eastAsia"/>
                <w:sz w:val="14"/>
                <w:szCs w:val="14"/>
              </w:rPr>
              <w:t>～</w:t>
            </w:r>
            <w:r w:rsidRPr="00762555">
              <w:rPr>
                <w:rFonts w:asciiTheme="majorEastAsia" w:eastAsiaTheme="majorEastAsia" w:hAnsiTheme="majorEastAsia"/>
                <w:sz w:val="14"/>
                <w:szCs w:val="14"/>
                <w:eastAsianLayout w:id="2094759939" w:vert="1" w:vertCompress="1"/>
              </w:rPr>
              <w:t>49</w:t>
            </w:r>
          </w:p>
        </w:tc>
        <w:tc>
          <w:tcPr>
            <w:tcW w:w="283" w:type="dxa"/>
            <w:tcBorders>
              <w:top w:val="single" w:sz="4" w:space="0" w:color="auto"/>
              <w:bottom w:val="dashSmallGap" w:sz="4" w:space="0" w:color="auto"/>
            </w:tcBorders>
            <w:vAlign w:val="center"/>
          </w:tcPr>
          <w:p w14:paraId="6A6D67E7" w14:textId="5F8540C0" w:rsidR="000D5923" w:rsidRDefault="00F037B2" w:rsidP="00491556">
            <w:pPr>
              <w:snapToGrid w:val="0"/>
              <w:spacing w:line="200" w:lineRule="exact"/>
              <w:jc w:val="center"/>
              <w:rPr>
                <w:rFonts w:asciiTheme="majorEastAsia" w:eastAsiaTheme="majorEastAsia" w:hAnsiTheme="majorEastAsia"/>
                <w:b/>
                <w:sz w:val="14"/>
                <w:szCs w:val="14"/>
              </w:rPr>
            </w:pPr>
            <w:r w:rsidRPr="00F037B2">
              <w:rPr>
                <w:rFonts w:asciiTheme="majorEastAsia" w:eastAsiaTheme="majorEastAsia" w:hAnsiTheme="majorEastAsia" w:hint="eastAsia"/>
                <w:b/>
                <w:sz w:val="14"/>
                <w:szCs w:val="14"/>
              </w:rPr>
              <w:t>思</w:t>
            </w:r>
          </w:p>
        </w:tc>
        <w:tc>
          <w:tcPr>
            <w:tcW w:w="283" w:type="dxa"/>
            <w:tcBorders>
              <w:top w:val="single" w:sz="4" w:space="0" w:color="auto"/>
              <w:bottom w:val="dashSmallGap" w:sz="4" w:space="0" w:color="auto"/>
            </w:tcBorders>
            <w:vAlign w:val="center"/>
          </w:tcPr>
          <w:p w14:paraId="0237FB56" w14:textId="49A11429" w:rsidR="000D5923" w:rsidRDefault="00F037B2" w:rsidP="00491556">
            <w:pPr>
              <w:snapToGrid w:val="0"/>
              <w:spacing w:line="200" w:lineRule="exact"/>
              <w:jc w:val="center"/>
              <w:rPr>
                <w:rFonts w:asciiTheme="majorEastAsia" w:eastAsiaTheme="majorEastAsia" w:hAnsiTheme="majorEastAsia"/>
                <w:sz w:val="14"/>
                <w:szCs w:val="14"/>
              </w:rPr>
            </w:pPr>
            <w:r w:rsidRPr="00F037B2">
              <w:rPr>
                <w:rFonts w:asciiTheme="majorEastAsia" w:eastAsiaTheme="majorEastAsia" w:hAnsiTheme="majorEastAsia" w:hint="eastAsia"/>
                <w:sz w:val="14"/>
                <w:szCs w:val="14"/>
              </w:rPr>
              <w:t>◎</w:t>
            </w:r>
          </w:p>
        </w:tc>
        <w:tc>
          <w:tcPr>
            <w:tcW w:w="4056" w:type="dxa"/>
            <w:tcBorders>
              <w:top w:val="single" w:sz="4" w:space="0" w:color="auto"/>
              <w:bottom w:val="dashSmallGap" w:sz="4" w:space="0" w:color="auto"/>
              <w:right w:val="nil"/>
            </w:tcBorders>
            <w:tcMar>
              <w:top w:w="57" w:type="dxa"/>
              <w:left w:w="142" w:type="dxa"/>
              <w:bottom w:w="57" w:type="dxa"/>
              <w:right w:w="142" w:type="dxa"/>
            </w:tcMar>
          </w:tcPr>
          <w:p w14:paraId="38B1D3BB" w14:textId="68828724" w:rsidR="000D5923" w:rsidRPr="00762555" w:rsidRDefault="00F037B2" w:rsidP="00577FDC">
            <w:pPr>
              <w:widowControl/>
              <w:tabs>
                <w:tab w:val="right" w:pos="3835"/>
              </w:tabs>
              <w:topLinePunct/>
              <w:autoSpaceDE w:val="0"/>
              <w:autoSpaceDN w:val="0"/>
              <w:adjustRightInd w:val="0"/>
              <w:spacing w:line="200" w:lineRule="exact"/>
              <w:jc w:val="left"/>
              <w:rPr>
                <w:rStyle w:val="ab"/>
                <w:b/>
              </w:rPr>
            </w:pPr>
            <w:r>
              <w:rPr>
                <w:rStyle w:val="ab"/>
                <w:rFonts w:hint="eastAsia"/>
                <w:b/>
              </w:rPr>
              <w:t>【思②</w:t>
            </w:r>
            <w:r w:rsidRPr="00E821A9">
              <w:rPr>
                <w:rStyle w:val="ab"/>
                <w:rFonts w:hint="eastAsia"/>
                <w:b/>
              </w:rPr>
              <w:t>】</w:t>
            </w:r>
            <w:r w:rsidRPr="00F037B2">
              <w:rPr>
                <w:rStyle w:val="ab"/>
                <w:rFonts w:hint="eastAsia"/>
                <w:b/>
              </w:rPr>
              <w:t>乾電池の数やつなぎ方を変えたときのモーターの回る</w:t>
            </w:r>
            <w:r w:rsidRPr="00F037B2">
              <w:rPr>
                <w:rStyle w:val="ab"/>
                <w:b/>
              </w:rPr>
              <w:t xml:space="preserve"> </w:t>
            </w:r>
            <w:r w:rsidRPr="00F037B2">
              <w:rPr>
                <w:rStyle w:val="ab"/>
                <w:rFonts w:hint="eastAsia"/>
                <w:b/>
              </w:rPr>
              <w:t>速さと電流の大きさについて、得られた結果を基に考察し、</w:t>
            </w:r>
            <w:r w:rsidRPr="00F037B2">
              <w:rPr>
                <w:rStyle w:val="ab"/>
                <w:b/>
              </w:rPr>
              <w:t xml:space="preserve"> </w:t>
            </w:r>
            <w:r w:rsidRPr="00F037B2">
              <w:rPr>
                <w:rStyle w:val="ab"/>
                <w:rFonts w:hint="eastAsia"/>
                <w:b/>
              </w:rPr>
              <w:t>表現しているかを評価する。【発言分析・記述分析】</w:t>
            </w:r>
          </w:p>
        </w:tc>
        <w:tc>
          <w:tcPr>
            <w:tcW w:w="652" w:type="dxa"/>
            <w:tcBorders>
              <w:top w:val="single" w:sz="4" w:space="0" w:color="auto"/>
              <w:left w:val="nil"/>
              <w:bottom w:val="dashSmallGap" w:sz="4" w:space="0" w:color="auto"/>
            </w:tcBorders>
            <w:tcMar>
              <w:top w:w="57" w:type="dxa"/>
              <w:left w:w="142" w:type="dxa"/>
              <w:bottom w:w="57" w:type="dxa"/>
              <w:right w:w="142" w:type="dxa"/>
            </w:tcMar>
          </w:tcPr>
          <w:p w14:paraId="19147D56" w14:textId="77777777" w:rsidR="000D5923" w:rsidRPr="0082008D" w:rsidRDefault="000D5923" w:rsidP="00491556">
            <w:pPr>
              <w:snapToGrid w:val="0"/>
              <w:spacing w:line="200" w:lineRule="exact"/>
              <w:rPr>
                <w:rFonts w:asciiTheme="majorEastAsia" w:eastAsiaTheme="majorEastAsia" w:hAnsiTheme="majorEastAsia"/>
                <w:sz w:val="14"/>
                <w:szCs w:val="14"/>
              </w:rPr>
            </w:pPr>
          </w:p>
        </w:tc>
        <w:tc>
          <w:tcPr>
            <w:tcW w:w="652" w:type="dxa"/>
            <w:tcBorders>
              <w:top w:val="single" w:sz="4" w:space="0" w:color="auto"/>
              <w:left w:val="nil"/>
              <w:bottom w:val="dashSmallGap" w:sz="4" w:space="0" w:color="auto"/>
              <w:right w:val="nil"/>
            </w:tcBorders>
          </w:tcPr>
          <w:p w14:paraId="421912E6" w14:textId="77777777" w:rsidR="000D5923" w:rsidRPr="0082008D" w:rsidRDefault="000D5923" w:rsidP="00491556">
            <w:pPr>
              <w:snapToGrid w:val="0"/>
              <w:spacing w:line="200" w:lineRule="exact"/>
              <w:rPr>
                <w:rFonts w:asciiTheme="majorEastAsia" w:eastAsiaTheme="majorEastAsia" w:hAnsiTheme="majorEastAsia"/>
                <w:sz w:val="14"/>
                <w:szCs w:val="14"/>
              </w:rPr>
            </w:pPr>
          </w:p>
        </w:tc>
        <w:tc>
          <w:tcPr>
            <w:tcW w:w="4344" w:type="dxa"/>
            <w:tcBorders>
              <w:top w:val="single" w:sz="4" w:space="0" w:color="auto"/>
              <w:left w:val="nil"/>
              <w:bottom w:val="dashSmallGap" w:sz="4" w:space="0" w:color="auto"/>
            </w:tcBorders>
            <w:tcMar>
              <w:top w:w="57" w:type="dxa"/>
              <w:left w:w="142" w:type="dxa"/>
              <w:bottom w:w="57" w:type="dxa"/>
              <w:right w:w="142" w:type="dxa"/>
            </w:tcMar>
          </w:tcPr>
          <w:p w14:paraId="56F6E668" w14:textId="24845AF1" w:rsidR="000D5923" w:rsidRPr="00762555" w:rsidRDefault="00F037B2" w:rsidP="00491556">
            <w:pPr>
              <w:widowControl/>
              <w:autoSpaceDE w:val="0"/>
              <w:autoSpaceDN w:val="0"/>
              <w:adjustRightInd w:val="0"/>
              <w:spacing w:line="200" w:lineRule="exact"/>
              <w:jc w:val="left"/>
              <w:rPr>
                <w:rStyle w:val="ab"/>
              </w:rPr>
            </w:pPr>
            <w:r w:rsidRPr="00F037B2">
              <w:rPr>
                <w:rStyle w:val="ab"/>
                <w:rFonts w:hint="eastAsia"/>
              </w:rPr>
              <w:t>乾電池の数やつなぎ方を変えたときのモーターの回る速さと電流の大きさについて、友達の結果もあわせて、複数の結果を基に考察し、表現している。</w:t>
            </w:r>
          </w:p>
        </w:tc>
        <w:tc>
          <w:tcPr>
            <w:tcW w:w="4383" w:type="dxa"/>
            <w:tcBorders>
              <w:top w:val="single" w:sz="4" w:space="0" w:color="auto"/>
              <w:bottom w:val="dashSmallGap" w:sz="4" w:space="0" w:color="auto"/>
              <w:right w:val="nil"/>
            </w:tcBorders>
            <w:shd w:val="clear" w:color="auto" w:fill="auto"/>
            <w:tcMar>
              <w:top w:w="57" w:type="dxa"/>
              <w:left w:w="142" w:type="dxa"/>
              <w:bottom w:w="57" w:type="dxa"/>
              <w:right w:w="142" w:type="dxa"/>
            </w:tcMar>
          </w:tcPr>
          <w:p w14:paraId="58F2105A" w14:textId="5E43784E" w:rsidR="000D5923" w:rsidRPr="00762555" w:rsidRDefault="00F037B2" w:rsidP="00491556">
            <w:pPr>
              <w:widowControl/>
              <w:autoSpaceDE w:val="0"/>
              <w:autoSpaceDN w:val="0"/>
              <w:adjustRightInd w:val="0"/>
              <w:spacing w:line="200" w:lineRule="exact"/>
              <w:jc w:val="left"/>
              <w:rPr>
                <w:rStyle w:val="ab"/>
              </w:rPr>
            </w:pPr>
            <w:r w:rsidRPr="00F037B2">
              <w:rPr>
                <w:rStyle w:val="ab"/>
                <w:rFonts w:hint="eastAsia"/>
              </w:rPr>
              <w:t>実験結果の数値とそれぞれのときの回路図を並べて示し、乾電池のつなぎ方をイメージしながら考察することができるように、助言・援助する。</w:t>
            </w:r>
          </w:p>
        </w:tc>
        <w:tc>
          <w:tcPr>
            <w:tcW w:w="120" w:type="dxa"/>
            <w:tcBorders>
              <w:top w:val="nil"/>
              <w:left w:val="nil"/>
              <w:bottom w:val="nil"/>
            </w:tcBorders>
            <w:shd w:val="clear" w:color="auto" w:fill="auto"/>
          </w:tcPr>
          <w:p w14:paraId="596A2E1A" w14:textId="77777777" w:rsidR="000D5923" w:rsidRDefault="000D5923" w:rsidP="00491556"/>
        </w:tc>
      </w:tr>
      <w:tr w:rsidR="000D5923" w14:paraId="19B37514" w14:textId="77777777" w:rsidTr="00491556">
        <w:trPr>
          <w:cantSplit/>
          <w:trHeight w:val="794"/>
        </w:trPr>
        <w:tc>
          <w:tcPr>
            <w:tcW w:w="104" w:type="dxa"/>
            <w:tcBorders>
              <w:top w:val="nil"/>
              <w:bottom w:val="nil"/>
              <w:right w:val="nil"/>
            </w:tcBorders>
          </w:tcPr>
          <w:p w14:paraId="6C875661" w14:textId="77777777" w:rsidR="000D5923" w:rsidRPr="00577FDC" w:rsidRDefault="000D5923" w:rsidP="00491556">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1E0D3ACC" w14:textId="135B41A7" w:rsidR="000D5923" w:rsidRPr="00BF0DB7" w:rsidRDefault="000D5923" w:rsidP="00762555">
            <w:pPr>
              <w:snapToGrid w:val="0"/>
              <w:spacing w:line="200" w:lineRule="exact"/>
              <w:ind w:leftChars="100" w:left="260" w:rightChars="50" w:right="130"/>
              <w:rPr>
                <w:rStyle w:val="ab"/>
              </w:rPr>
            </w:pPr>
          </w:p>
        </w:tc>
        <w:tc>
          <w:tcPr>
            <w:tcW w:w="283" w:type="dxa"/>
            <w:vMerge/>
            <w:vAlign w:val="center"/>
          </w:tcPr>
          <w:p w14:paraId="7C956D50" w14:textId="3B6873F3" w:rsidR="000D5923" w:rsidRPr="0082008D" w:rsidRDefault="000D5923" w:rsidP="00491556">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0B8F81AA" w14:textId="4A1EC334" w:rsidR="000D5923" w:rsidRPr="00553402" w:rsidRDefault="000D5923" w:rsidP="00491556">
            <w:pPr>
              <w:snapToGrid w:val="0"/>
              <w:spacing w:line="200" w:lineRule="exact"/>
              <w:ind w:left="113" w:right="113"/>
              <w:jc w:val="center"/>
              <w:rPr>
                <w:rFonts w:asciiTheme="majorEastAsia" w:eastAsiaTheme="majorEastAsia" w:hAnsiTheme="majorEastAsia"/>
                <w:sz w:val="14"/>
                <w:szCs w:val="14"/>
              </w:rPr>
            </w:pPr>
          </w:p>
        </w:tc>
        <w:tc>
          <w:tcPr>
            <w:tcW w:w="283" w:type="dxa"/>
            <w:tcBorders>
              <w:top w:val="single" w:sz="4" w:space="0" w:color="auto"/>
              <w:bottom w:val="dashSmallGap" w:sz="4" w:space="0" w:color="auto"/>
            </w:tcBorders>
            <w:vAlign w:val="center"/>
          </w:tcPr>
          <w:p w14:paraId="1B6E03F1" w14:textId="77777777" w:rsidR="000D5923" w:rsidRDefault="000D5923" w:rsidP="0049155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single" w:sz="4" w:space="0" w:color="auto"/>
              <w:bottom w:val="dashSmallGap" w:sz="4" w:space="0" w:color="auto"/>
            </w:tcBorders>
            <w:vAlign w:val="center"/>
          </w:tcPr>
          <w:p w14:paraId="6699FC54" w14:textId="77777777" w:rsidR="000D5923" w:rsidRDefault="000D5923" w:rsidP="0049155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dashSmallGap" w:sz="4" w:space="0" w:color="auto"/>
              <w:right w:val="nil"/>
            </w:tcBorders>
            <w:tcMar>
              <w:top w:w="57" w:type="dxa"/>
              <w:left w:w="142" w:type="dxa"/>
              <w:bottom w:w="57" w:type="dxa"/>
              <w:right w:w="142" w:type="dxa"/>
            </w:tcMar>
          </w:tcPr>
          <w:p w14:paraId="1235CA50" w14:textId="4B602946" w:rsidR="000D5923" w:rsidRDefault="000D5923" w:rsidP="00577FDC">
            <w:pPr>
              <w:widowControl/>
              <w:tabs>
                <w:tab w:val="right" w:pos="3835"/>
              </w:tabs>
              <w:topLinePunct/>
              <w:autoSpaceDE w:val="0"/>
              <w:autoSpaceDN w:val="0"/>
              <w:adjustRightInd w:val="0"/>
              <w:spacing w:line="200" w:lineRule="exact"/>
              <w:jc w:val="left"/>
              <w:rPr>
                <w:rStyle w:val="ab"/>
                <w:b/>
              </w:rPr>
            </w:pPr>
            <w:r w:rsidRPr="00762555">
              <w:rPr>
                <w:rStyle w:val="ab"/>
                <w:rFonts w:hint="eastAsia"/>
                <w:b/>
              </w:rPr>
              <w:t>【知①】乾電池の数やつなぎ方を変えると</w:t>
            </w:r>
            <w:r>
              <w:rPr>
                <w:rStyle w:val="ab"/>
                <w:rFonts w:hint="eastAsia"/>
                <w:b/>
              </w:rPr>
              <w:t>、</w:t>
            </w:r>
            <w:r w:rsidRPr="00762555">
              <w:rPr>
                <w:rStyle w:val="ab"/>
                <w:rFonts w:hint="eastAsia"/>
                <w:b/>
              </w:rPr>
              <w:t>電流の大きさや向きが変わり</w:t>
            </w:r>
            <w:r>
              <w:rPr>
                <w:rStyle w:val="ab"/>
                <w:rFonts w:hint="eastAsia"/>
                <w:b/>
              </w:rPr>
              <w:t>、</w:t>
            </w:r>
            <w:r w:rsidRPr="00762555">
              <w:rPr>
                <w:rStyle w:val="ab"/>
                <w:rFonts w:hint="eastAsia"/>
                <w:b/>
              </w:rPr>
              <w:t>モーター</w:t>
            </w:r>
            <w:r>
              <w:rPr>
                <w:rStyle w:val="ab"/>
                <w:rFonts w:hint="eastAsia"/>
                <w:b/>
              </w:rPr>
              <w:t>の回り方や豆電球の明るさが変わることを理解しているかを評価する。</w:t>
            </w:r>
          </w:p>
          <w:p w14:paraId="3C72232B" w14:textId="29D602CA" w:rsidR="000D5923" w:rsidRPr="00762555" w:rsidRDefault="000D5923" w:rsidP="00577FDC">
            <w:pPr>
              <w:widowControl/>
              <w:tabs>
                <w:tab w:val="right" w:pos="3835"/>
              </w:tabs>
              <w:topLinePunct/>
              <w:autoSpaceDE w:val="0"/>
              <w:autoSpaceDN w:val="0"/>
              <w:adjustRightInd w:val="0"/>
              <w:spacing w:line="200" w:lineRule="exact"/>
              <w:jc w:val="right"/>
              <w:rPr>
                <w:rStyle w:val="ab"/>
                <w:b/>
              </w:rPr>
            </w:pPr>
            <w:r w:rsidRPr="00762555">
              <w:rPr>
                <w:rStyle w:val="ab"/>
                <w:rFonts w:hint="eastAsia"/>
                <w:b/>
              </w:rPr>
              <w:t>【発言分析・記述分析】</w:t>
            </w:r>
          </w:p>
        </w:tc>
        <w:tc>
          <w:tcPr>
            <w:tcW w:w="652" w:type="dxa"/>
            <w:tcBorders>
              <w:top w:val="single" w:sz="4" w:space="0" w:color="auto"/>
              <w:left w:val="nil"/>
              <w:bottom w:val="dashSmallGap" w:sz="4" w:space="0" w:color="auto"/>
            </w:tcBorders>
            <w:tcMar>
              <w:top w:w="57" w:type="dxa"/>
              <w:left w:w="142" w:type="dxa"/>
              <w:bottom w:w="57" w:type="dxa"/>
              <w:right w:w="142" w:type="dxa"/>
            </w:tcMar>
          </w:tcPr>
          <w:p w14:paraId="01BBFDBE" w14:textId="77777777" w:rsidR="000D5923" w:rsidRPr="0082008D" w:rsidRDefault="000D5923" w:rsidP="00491556">
            <w:pPr>
              <w:snapToGrid w:val="0"/>
              <w:spacing w:line="200" w:lineRule="exact"/>
              <w:rPr>
                <w:rFonts w:asciiTheme="majorEastAsia" w:eastAsiaTheme="majorEastAsia" w:hAnsiTheme="majorEastAsia"/>
                <w:sz w:val="14"/>
                <w:szCs w:val="14"/>
              </w:rPr>
            </w:pPr>
          </w:p>
        </w:tc>
        <w:tc>
          <w:tcPr>
            <w:tcW w:w="652" w:type="dxa"/>
            <w:tcBorders>
              <w:top w:val="single" w:sz="4" w:space="0" w:color="auto"/>
              <w:left w:val="nil"/>
              <w:bottom w:val="dashSmallGap" w:sz="4" w:space="0" w:color="auto"/>
              <w:right w:val="nil"/>
            </w:tcBorders>
          </w:tcPr>
          <w:p w14:paraId="240222B0" w14:textId="77777777" w:rsidR="000D5923" w:rsidRPr="0082008D" w:rsidRDefault="000D5923" w:rsidP="00491556">
            <w:pPr>
              <w:snapToGrid w:val="0"/>
              <w:spacing w:line="200" w:lineRule="exact"/>
              <w:rPr>
                <w:rFonts w:asciiTheme="majorEastAsia" w:eastAsiaTheme="majorEastAsia" w:hAnsiTheme="majorEastAsia"/>
                <w:sz w:val="14"/>
                <w:szCs w:val="14"/>
              </w:rPr>
            </w:pPr>
          </w:p>
        </w:tc>
        <w:tc>
          <w:tcPr>
            <w:tcW w:w="4344" w:type="dxa"/>
            <w:tcBorders>
              <w:top w:val="single" w:sz="4" w:space="0" w:color="auto"/>
              <w:left w:val="nil"/>
              <w:bottom w:val="dashSmallGap" w:sz="4" w:space="0" w:color="auto"/>
            </w:tcBorders>
            <w:tcMar>
              <w:top w:w="57" w:type="dxa"/>
              <w:left w:w="142" w:type="dxa"/>
              <w:bottom w:w="57" w:type="dxa"/>
              <w:right w:w="142" w:type="dxa"/>
            </w:tcMar>
          </w:tcPr>
          <w:p w14:paraId="00F98A6B" w14:textId="5D2937EF" w:rsidR="000D5923" w:rsidRPr="00412EE6" w:rsidRDefault="000D5923" w:rsidP="00491556">
            <w:pPr>
              <w:widowControl/>
              <w:autoSpaceDE w:val="0"/>
              <w:autoSpaceDN w:val="0"/>
              <w:adjustRightInd w:val="0"/>
              <w:spacing w:line="200" w:lineRule="exact"/>
              <w:jc w:val="left"/>
              <w:rPr>
                <w:rStyle w:val="ab"/>
              </w:rPr>
            </w:pPr>
            <w:r w:rsidRPr="00762555">
              <w:rPr>
                <w:rStyle w:val="ab"/>
                <w:rFonts w:hint="eastAsia"/>
              </w:rPr>
              <w:t>乾電池の数やつなぎ方を変えると</w:t>
            </w:r>
            <w:r>
              <w:rPr>
                <w:rStyle w:val="ab"/>
                <w:rFonts w:hint="eastAsia"/>
              </w:rPr>
              <w:t>、</w:t>
            </w:r>
            <w:r w:rsidRPr="00762555">
              <w:rPr>
                <w:rStyle w:val="ab"/>
                <w:rFonts w:hint="eastAsia"/>
              </w:rPr>
              <w:t>電流の大きさや向きが変わり</w:t>
            </w:r>
            <w:r>
              <w:rPr>
                <w:rStyle w:val="ab"/>
                <w:rFonts w:hint="eastAsia"/>
              </w:rPr>
              <w:t>、</w:t>
            </w:r>
            <w:r w:rsidRPr="00762555">
              <w:rPr>
                <w:rStyle w:val="ab"/>
                <w:rFonts w:hint="eastAsia"/>
              </w:rPr>
              <w:t>モーターの回り方や豆電球の明るさが変わることを生かして</w:t>
            </w:r>
            <w:r>
              <w:rPr>
                <w:rStyle w:val="ab"/>
                <w:rFonts w:hint="eastAsia"/>
              </w:rPr>
              <w:t>、</w:t>
            </w:r>
            <w:r w:rsidRPr="00762555">
              <w:rPr>
                <w:rStyle w:val="ab"/>
                <w:rFonts w:hint="eastAsia"/>
              </w:rPr>
              <w:t>「広げよう！</w:t>
            </w:r>
            <w:r>
              <w:rPr>
                <w:rStyle w:val="ab"/>
                <w:rFonts w:hint="eastAsia"/>
              </w:rPr>
              <w:t xml:space="preserve"> </w:t>
            </w:r>
            <w:r w:rsidRPr="00762555">
              <w:rPr>
                <w:rStyle w:val="ab"/>
                <w:rFonts w:hint="eastAsia"/>
              </w:rPr>
              <w:t>理科の発想」において前に速く進むプロペラカーを作る方法を考えるなど</w:t>
            </w:r>
            <w:r>
              <w:rPr>
                <w:rStyle w:val="ab"/>
                <w:rFonts w:hint="eastAsia"/>
              </w:rPr>
              <w:t>、</w:t>
            </w:r>
            <w:r w:rsidRPr="00762555">
              <w:rPr>
                <w:rStyle w:val="ab"/>
                <w:rFonts w:hint="eastAsia"/>
              </w:rPr>
              <w:t>他の場面でも活用できる程度に理解している。</w:t>
            </w:r>
          </w:p>
        </w:tc>
        <w:tc>
          <w:tcPr>
            <w:tcW w:w="4383" w:type="dxa"/>
            <w:tcBorders>
              <w:top w:val="single" w:sz="4" w:space="0" w:color="auto"/>
              <w:bottom w:val="dashSmallGap" w:sz="4" w:space="0" w:color="auto"/>
              <w:right w:val="nil"/>
            </w:tcBorders>
            <w:shd w:val="clear" w:color="auto" w:fill="auto"/>
            <w:tcMar>
              <w:top w:w="57" w:type="dxa"/>
              <w:left w:w="142" w:type="dxa"/>
              <w:bottom w:w="57" w:type="dxa"/>
              <w:right w:w="142" w:type="dxa"/>
            </w:tcMar>
          </w:tcPr>
          <w:p w14:paraId="003FD223" w14:textId="1EFFA84F" w:rsidR="000D5923" w:rsidRPr="00412EE6" w:rsidRDefault="000D5923" w:rsidP="00491556">
            <w:pPr>
              <w:widowControl/>
              <w:autoSpaceDE w:val="0"/>
              <w:autoSpaceDN w:val="0"/>
              <w:adjustRightInd w:val="0"/>
              <w:spacing w:line="200" w:lineRule="exact"/>
              <w:jc w:val="left"/>
              <w:rPr>
                <w:rStyle w:val="ab"/>
              </w:rPr>
            </w:pPr>
            <w:r>
              <w:rPr>
                <w:rStyle w:val="ab"/>
                <w:rFonts w:hint="eastAsia"/>
              </w:rPr>
              <w:t>これまでの実験結果やまとめを振り返って、</w:t>
            </w:r>
            <w:r w:rsidRPr="00762555">
              <w:rPr>
                <w:rStyle w:val="ab"/>
                <w:rFonts w:hint="eastAsia"/>
              </w:rPr>
              <w:t>電流の大きさや向きが変わることによるモーターの動きの変化について理解できるように</w:t>
            </w:r>
            <w:r>
              <w:rPr>
                <w:rStyle w:val="ab"/>
                <w:rFonts w:hint="eastAsia"/>
              </w:rPr>
              <w:t>、</w:t>
            </w:r>
            <w:r w:rsidRPr="00762555">
              <w:rPr>
                <w:rStyle w:val="ab"/>
                <w:rFonts w:hint="eastAsia"/>
              </w:rPr>
              <w:t>助言・援助する。</w:t>
            </w:r>
          </w:p>
        </w:tc>
        <w:tc>
          <w:tcPr>
            <w:tcW w:w="120" w:type="dxa"/>
            <w:tcBorders>
              <w:top w:val="nil"/>
              <w:left w:val="nil"/>
              <w:bottom w:val="nil"/>
            </w:tcBorders>
            <w:shd w:val="clear" w:color="auto" w:fill="auto"/>
          </w:tcPr>
          <w:p w14:paraId="2B6D4316" w14:textId="77777777" w:rsidR="000D5923" w:rsidRDefault="000D5923" w:rsidP="00491556"/>
        </w:tc>
      </w:tr>
      <w:tr w:rsidR="000D5923" w14:paraId="6E100D71" w14:textId="77777777" w:rsidTr="00577663">
        <w:trPr>
          <w:cantSplit/>
          <w:trHeight w:val="534"/>
        </w:trPr>
        <w:tc>
          <w:tcPr>
            <w:tcW w:w="104" w:type="dxa"/>
            <w:tcBorders>
              <w:top w:val="nil"/>
              <w:bottom w:val="single" w:sz="4" w:space="0" w:color="auto"/>
              <w:right w:val="nil"/>
            </w:tcBorders>
          </w:tcPr>
          <w:p w14:paraId="625D0B66" w14:textId="77777777" w:rsidR="000D5923" w:rsidRPr="009D4699" w:rsidRDefault="000D5923" w:rsidP="00491556">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268B251E" w14:textId="77777777" w:rsidR="000D5923" w:rsidRPr="0082008D" w:rsidRDefault="000D5923" w:rsidP="00491556">
            <w:pPr>
              <w:snapToGrid w:val="0"/>
              <w:spacing w:line="200" w:lineRule="exact"/>
              <w:ind w:leftChars="50" w:left="130" w:rightChars="50" w:right="130"/>
              <w:rPr>
                <w:rFonts w:asciiTheme="majorEastAsia" w:eastAsiaTheme="majorEastAsia" w:hAnsiTheme="majorEastAsia"/>
                <w:sz w:val="14"/>
                <w:szCs w:val="14"/>
              </w:rPr>
            </w:pPr>
          </w:p>
        </w:tc>
        <w:tc>
          <w:tcPr>
            <w:tcW w:w="283" w:type="dxa"/>
            <w:vMerge/>
            <w:vAlign w:val="center"/>
          </w:tcPr>
          <w:p w14:paraId="431BBA4D" w14:textId="77777777" w:rsidR="000D5923" w:rsidRPr="0082008D" w:rsidRDefault="000D5923" w:rsidP="00491556">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19C703FA" w14:textId="77777777" w:rsidR="000D5923" w:rsidRPr="0082008D" w:rsidRDefault="000D5923" w:rsidP="00491556">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14:paraId="02F045CC" w14:textId="5E138B55" w:rsidR="000D5923" w:rsidRDefault="000D5923" w:rsidP="00491556">
            <w:pPr>
              <w:snapToGrid w:val="0"/>
              <w:spacing w:line="200" w:lineRule="exact"/>
              <w:jc w:val="center"/>
              <w:rPr>
                <w:rFonts w:asciiTheme="majorEastAsia" w:eastAsiaTheme="majorEastAsia" w:hAnsiTheme="majorEastAsia"/>
                <w:b/>
                <w:sz w:val="14"/>
                <w:szCs w:val="14"/>
              </w:rPr>
            </w:pPr>
            <w:r w:rsidRPr="00762555">
              <w:rPr>
                <w:rFonts w:asciiTheme="majorEastAsia" w:eastAsiaTheme="majorEastAsia" w:hAnsiTheme="majorEastAsia" w:hint="eastAsia"/>
                <w:b/>
                <w:sz w:val="14"/>
                <w:szCs w:val="14"/>
              </w:rPr>
              <w:t>態</w:t>
            </w:r>
          </w:p>
        </w:tc>
        <w:tc>
          <w:tcPr>
            <w:tcW w:w="283" w:type="dxa"/>
            <w:tcBorders>
              <w:top w:val="dashSmallGap" w:sz="4" w:space="0" w:color="auto"/>
              <w:bottom w:val="single" w:sz="4" w:space="0" w:color="auto"/>
            </w:tcBorders>
            <w:vAlign w:val="center"/>
          </w:tcPr>
          <w:p w14:paraId="56B24A85" w14:textId="77777777" w:rsidR="000D5923" w:rsidRDefault="000D5923" w:rsidP="0049155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dashSmallGap" w:sz="4" w:space="0" w:color="auto"/>
              <w:bottom w:val="single" w:sz="4" w:space="0" w:color="auto"/>
              <w:right w:val="nil"/>
            </w:tcBorders>
            <w:tcMar>
              <w:top w:w="57" w:type="dxa"/>
              <w:left w:w="142" w:type="dxa"/>
              <w:bottom w:w="57" w:type="dxa"/>
              <w:right w:w="142" w:type="dxa"/>
            </w:tcMar>
          </w:tcPr>
          <w:p w14:paraId="10E1BEFE" w14:textId="25313E5A" w:rsidR="000D5923" w:rsidRPr="00762555" w:rsidRDefault="000D5923" w:rsidP="00C02415">
            <w:pPr>
              <w:widowControl/>
              <w:tabs>
                <w:tab w:val="right" w:pos="3835"/>
              </w:tabs>
              <w:topLinePunct/>
              <w:autoSpaceDE w:val="0"/>
              <w:autoSpaceDN w:val="0"/>
              <w:adjustRightInd w:val="0"/>
              <w:spacing w:line="200" w:lineRule="exact"/>
              <w:jc w:val="left"/>
              <w:rPr>
                <w:rStyle w:val="ab"/>
                <w:b/>
              </w:rPr>
            </w:pPr>
            <w:r w:rsidRPr="00762555">
              <w:rPr>
                <w:rStyle w:val="ab"/>
                <w:rFonts w:hint="eastAsia"/>
                <w:b/>
              </w:rPr>
              <w:t>【態②】乾電池の向きと電流の向きについて学んだことを生かして</w:t>
            </w:r>
            <w:r>
              <w:rPr>
                <w:rStyle w:val="ab"/>
                <w:rFonts w:hint="eastAsia"/>
                <w:b/>
              </w:rPr>
              <w:t>、</w:t>
            </w:r>
            <w:r w:rsidRPr="00762555">
              <w:rPr>
                <w:rStyle w:val="ab"/>
                <w:rFonts w:hint="eastAsia"/>
                <w:b/>
              </w:rPr>
              <w:t>回路を流れる電流の向きについて考えようとしているかを評価する。</w:t>
            </w:r>
            <w:r>
              <w:rPr>
                <w:rStyle w:val="ab"/>
                <w:rFonts w:hint="eastAsia"/>
                <w:b/>
              </w:rPr>
              <w:t xml:space="preserve">　　　　　　</w:t>
            </w:r>
            <w:r w:rsidRPr="00762555">
              <w:rPr>
                <w:rStyle w:val="ab"/>
                <w:rFonts w:hint="eastAsia"/>
                <w:b/>
              </w:rPr>
              <w:t>【発言分析・行動観察】</w:t>
            </w:r>
          </w:p>
        </w:tc>
        <w:tc>
          <w:tcPr>
            <w:tcW w:w="652" w:type="dxa"/>
            <w:tcBorders>
              <w:top w:val="dashSmallGap" w:sz="4" w:space="0" w:color="auto"/>
              <w:left w:val="nil"/>
              <w:bottom w:val="single" w:sz="4" w:space="0" w:color="auto"/>
            </w:tcBorders>
            <w:tcMar>
              <w:top w:w="57" w:type="dxa"/>
              <w:left w:w="142" w:type="dxa"/>
              <w:bottom w:w="57" w:type="dxa"/>
              <w:right w:w="142" w:type="dxa"/>
            </w:tcMar>
          </w:tcPr>
          <w:p w14:paraId="3F68C541" w14:textId="77777777" w:rsidR="000D5923" w:rsidRPr="0082008D" w:rsidRDefault="000D5923" w:rsidP="00491556">
            <w:pPr>
              <w:snapToGrid w:val="0"/>
              <w:spacing w:line="200" w:lineRule="exact"/>
              <w:rPr>
                <w:rFonts w:asciiTheme="majorEastAsia" w:eastAsiaTheme="majorEastAsia" w:hAnsiTheme="majorEastAsia"/>
                <w:sz w:val="14"/>
                <w:szCs w:val="14"/>
              </w:rPr>
            </w:pPr>
          </w:p>
        </w:tc>
        <w:tc>
          <w:tcPr>
            <w:tcW w:w="652" w:type="dxa"/>
            <w:tcBorders>
              <w:top w:val="dashSmallGap" w:sz="4" w:space="0" w:color="auto"/>
              <w:left w:val="nil"/>
              <w:bottom w:val="single" w:sz="4" w:space="0" w:color="auto"/>
              <w:right w:val="nil"/>
            </w:tcBorders>
          </w:tcPr>
          <w:p w14:paraId="3164242F" w14:textId="77777777" w:rsidR="000D5923" w:rsidRPr="0082008D" w:rsidRDefault="000D5923" w:rsidP="00491556">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bottom w:val="single" w:sz="4" w:space="0" w:color="auto"/>
            </w:tcBorders>
            <w:tcMar>
              <w:top w:w="57" w:type="dxa"/>
              <w:left w:w="142" w:type="dxa"/>
              <w:bottom w:w="57" w:type="dxa"/>
              <w:right w:w="142" w:type="dxa"/>
            </w:tcMar>
          </w:tcPr>
          <w:p w14:paraId="69CCE32F" w14:textId="2D0F5DF9" w:rsidR="000D5923" w:rsidRPr="00412EE6" w:rsidRDefault="000D5923" w:rsidP="00491556">
            <w:pPr>
              <w:widowControl/>
              <w:autoSpaceDE w:val="0"/>
              <w:autoSpaceDN w:val="0"/>
              <w:adjustRightInd w:val="0"/>
              <w:spacing w:line="200" w:lineRule="exact"/>
              <w:jc w:val="left"/>
              <w:rPr>
                <w:rStyle w:val="ab"/>
              </w:rPr>
            </w:pPr>
            <w:r w:rsidRPr="00762555">
              <w:rPr>
                <w:rStyle w:val="ab"/>
                <w:rFonts w:hint="eastAsia"/>
              </w:rPr>
              <w:t>乾電池の向きと電流の向きについて学んだことを生かして</w:t>
            </w:r>
            <w:r>
              <w:rPr>
                <w:rStyle w:val="ab"/>
                <w:rFonts w:hint="eastAsia"/>
              </w:rPr>
              <w:t>、</w:t>
            </w:r>
            <w:r w:rsidRPr="00762555">
              <w:rPr>
                <w:rStyle w:val="ab"/>
                <w:rFonts w:hint="eastAsia"/>
              </w:rPr>
              <w:t>いろいろな回路を流れる電流の向きについて考えようとしている。</w:t>
            </w:r>
          </w:p>
        </w:tc>
        <w:tc>
          <w:tcPr>
            <w:tcW w:w="4383" w:type="dxa"/>
            <w:tcBorders>
              <w:top w:val="dashSmallGap" w:sz="4" w:space="0" w:color="auto"/>
              <w:bottom w:val="single" w:sz="4" w:space="0" w:color="auto"/>
              <w:right w:val="nil"/>
            </w:tcBorders>
            <w:shd w:val="clear" w:color="auto" w:fill="auto"/>
            <w:tcMar>
              <w:top w:w="57" w:type="dxa"/>
              <w:left w:w="142" w:type="dxa"/>
              <w:bottom w:w="57" w:type="dxa"/>
              <w:right w:w="142" w:type="dxa"/>
            </w:tcMar>
          </w:tcPr>
          <w:p w14:paraId="7434602E" w14:textId="0817AF56" w:rsidR="000D5923" w:rsidRPr="00412EE6" w:rsidRDefault="000D5923" w:rsidP="00491556">
            <w:pPr>
              <w:widowControl/>
              <w:autoSpaceDE w:val="0"/>
              <w:autoSpaceDN w:val="0"/>
              <w:adjustRightInd w:val="0"/>
              <w:spacing w:line="200" w:lineRule="exact"/>
              <w:jc w:val="left"/>
              <w:rPr>
                <w:rStyle w:val="ab"/>
              </w:rPr>
            </w:pPr>
            <w:r w:rsidRPr="00762555">
              <w:rPr>
                <w:rStyle w:val="ab"/>
                <w:rFonts w:hint="eastAsia"/>
              </w:rPr>
              <w:t>電流の向きとモーターの回る向きを矢印などで図示し</w:t>
            </w:r>
            <w:r>
              <w:rPr>
                <w:rStyle w:val="ab"/>
                <w:rFonts w:hint="eastAsia"/>
              </w:rPr>
              <w:t>、</w:t>
            </w:r>
            <w:r w:rsidRPr="00762555">
              <w:rPr>
                <w:rStyle w:val="ab"/>
                <w:rFonts w:hint="eastAsia"/>
              </w:rPr>
              <w:t>視覚的に捉えることができるようにして</w:t>
            </w:r>
            <w:r>
              <w:rPr>
                <w:rStyle w:val="ab"/>
                <w:rFonts w:hint="eastAsia"/>
              </w:rPr>
              <w:t>、</w:t>
            </w:r>
            <w:r w:rsidRPr="00762555">
              <w:rPr>
                <w:rStyle w:val="ab"/>
                <w:rFonts w:hint="eastAsia"/>
              </w:rPr>
              <w:t>それを生かして</w:t>
            </w:r>
            <w:r>
              <w:rPr>
                <w:rStyle w:val="ab"/>
                <w:rFonts w:hint="eastAsia"/>
              </w:rPr>
              <w:t>、</w:t>
            </w:r>
            <w:r w:rsidRPr="00762555">
              <w:rPr>
                <w:rStyle w:val="ab"/>
                <w:rFonts w:hint="eastAsia"/>
              </w:rPr>
              <w:t>いろいろな回路について考える</w:t>
            </w:r>
            <w:r>
              <w:rPr>
                <w:rStyle w:val="ab"/>
                <w:rFonts w:hint="eastAsia"/>
              </w:rPr>
              <w:t>ことができる</w:t>
            </w:r>
            <w:r w:rsidRPr="00762555">
              <w:rPr>
                <w:rStyle w:val="ab"/>
                <w:rFonts w:hint="eastAsia"/>
              </w:rPr>
              <w:t>ように</w:t>
            </w:r>
            <w:r>
              <w:rPr>
                <w:rStyle w:val="ab"/>
                <w:rFonts w:hint="eastAsia"/>
              </w:rPr>
              <w:t>、</w:t>
            </w:r>
            <w:r w:rsidRPr="00762555">
              <w:rPr>
                <w:rStyle w:val="ab"/>
                <w:rFonts w:hint="eastAsia"/>
              </w:rPr>
              <w:t>助言・援助する。</w:t>
            </w:r>
          </w:p>
        </w:tc>
        <w:tc>
          <w:tcPr>
            <w:tcW w:w="120" w:type="dxa"/>
            <w:tcBorders>
              <w:top w:val="nil"/>
              <w:left w:val="nil"/>
              <w:bottom w:val="single" w:sz="4" w:space="0" w:color="auto"/>
            </w:tcBorders>
            <w:shd w:val="clear" w:color="auto" w:fill="auto"/>
          </w:tcPr>
          <w:p w14:paraId="185ACA50" w14:textId="77777777" w:rsidR="000D5923" w:rsidRDefault="000D5923" w:rsidP="00491556"/>
        </w:tc>
      </w:tr>
    </w:tbl>
    <w:p w14:paraId="214BCA20" w14:textId="7974715F" w:rsidR="00D61079" w:rsidRDefault="00D61079" w:rsidP="00F20375">
      <w:pPr>
        <w:snapToGrid w:val="0"/>
        <w:spacing w:line="200" w:lineRule="exact"/>
        <w:rPr>
          <w:rFonts w:asciiTheme="majorEastAsia" w:eastAsiaTheme="majorEastAsia" w:hAnsiTheme="majorEastAsia"/>
          <w:sz w:val="16"/>
        </w:rPr>
      </w:pPr>
    </w:p>
    <w:p w14:paraId="5D0B60D4" w14:textId="77777777" w:rsidR="000D40C6" w:rsidRDefault="000D40C6" w:rsidP="000D40C6">
      <w:r>
        <w:rPr>
          <w:noProof/>
        </w:rPr>
        <mc:AlternateContent>
          <mc:Choice Requires="wpg">
            <w:drawing>
              <wp:anchor distT="0" distB="0" distL="114300" distR="114300" simplePos="0" relativeHeight="251620352" behindDoc="0" locked="0" layoutInCell="1" allowOverlap="1" wp14:anchorId="550C170A" wp14:editId="3F43CFEA">
                <wp:simplePos x="0" y="0"/>
                <wp:positionH relativeFrom="column">
                  <wp:align>left</wp:align>
                </wp:positionH>
                <wp:positionV relativeFrom="line">
                  <wp:posOffset>-53975</wp:posOffset>
                </wp:positionV>
                <wp:extent cx="12029400" cy="403200"/>
                <wp:effectExtent l="0" t="0" r="0" b="0"/>
                <wp:wrapNone/>
                <wp:docPr id="172" name="グループ化 172"/>
                <wp:cNvGraphicFramePr/>
                <a:graphic xmlns:a="http://schemas.openxmlformats.org/drawingml/2006/main">
                  <a:graphicData uri="http://schemas.microsoft.com/office/word/2010/wordprocessingGroup">
                    <wpg:wgp>
                      <wpg:cNvGrpSpPr/>
                      <wpg:grpSpPr>
                        <a:xfrm>
                          <a:off x="0" y="0"/>
                          <a:ext cx="12029400" cy="403200"/>
                          <a:chOff x="0" y="0"/>
                          <a:chExt cx="12026002" cy="411928"/>
                        </a:xfrm>
                      </wpg:grpSpPr>
                      <wpg:grpSp>
                        <wpg:cNvPr id="173" name="グループ化 173"/>
                        <wpg:cNvGrpSpPr/>
                        <wpg:grpSpPr>
                          <a:xfrm>
                            <a:off x="0" y="8626"/>
                            <a:ext cx="12023090" cy="403302"/>
                            <a:chOff x="0" y="0"/>
                            <a:chExt cx="12023090" cy="403302"/>
                          </a:xfrm>
                        </wpg:grpSpPr>
                        <wpg:grpSp>
                          <wpg:cNvPr id="174" name="グループ化 174"/>
                          <wpg:cNvGrpSpPr/>
                          <wpg:grpSpPr>
                            <a:xfrm>
                              <a:off x="0" y="43892"/>
                              <a:ext cx="12023090" cy="359410"/>
                              <a:chOff x="0" y="0"/>
                              <a:chExt cx="12023090" cy="359410"/>
                            </a:xfrm>
                          </wpg:grpSpPr>
                          <wps:wsp>
                            <wps:cNvPr id="175" name="角丸四角形 175"/>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6" name="角丸四角形 176"/>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7" name="テキスト ボックス 177"/>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BE54C8" w14:textId="77777777" w:rsidR="00477D54" w:rsidRPr="005D197C" w:rsidRDefault="00477D54" w:rsidP="000D40C6">
                                <w:pPr>
                                  <w:jc w:val="center"/>
                                  <w:rPr>
                                    <w:rFonts w:asciiTheme="majorEastAsia" w:eastAsiaTheme="majorEastAsia" w:hAnsiTheme="majorEastAsia"/>
                                    <w:b/>
                                    <w:sz w:val="32"/>
                                  </w:rPr>
                                </w:pPr>
                                <w:r>
                                  <w:rPr>
                                    <w:rFonts w:asciiTheme="majorEastAsia" w:eastAsiaTheme="majorEastAsia" w:hAnsiTheme="majorEastAsia" w:hint="eastAsia"/>
                                    <w:b/>
                                    <w:sz w:val="32"/>
                                  </w:rPr>
                                  <w:t>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178" name="テキスト ボックス 178"/>
                        <wps:cNvSpPr txBox="1"/>
                        <wps:spPr>
                          <a:xfrm>
                            <a:off x="327788" y="0"/>
                            <a:ext cx="536785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FF763D" w14:textId="439320F0" w:rsidR="00477D54" w:rsidRPr="005D197C" w:rsidRDefault="00477D54" w:rsidP="000D40C6">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雨水のゆくえと地面のようす</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６</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～下旬</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 xml:space="preserve"> </w:t>
                              </w:r>
                              <w:r>
                                <w:rPr>
                                  <w:rFonts w:asciiTheme="majorEastAsia" w:eastAsiaTheme="majorEastAsia" w:hAnsiTheme="majorEastAsia"/>
                                  <w:b/>
                                  <w:color w:val="FFFFFF" w:themeColor="background1"/>
                                  <w:position w:val="4"/>
                                  <w:sz w:val="20"/>
                                  <w:szCs w:val="20"/>
                                </w:rPr>
                                <w:t>5</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6</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179" name="テキスト ボックス 179"/>
                        <wps:cNvSpPr txBox="1"/>
                        <wps:spPr>
                          <a:xfrm>
                            <a:off x="7323827" y="51758"/>
                            <a:ext cx="4702175" cy="360000"/>
                          </a:xfrm>
                          <a:prstGeom prst="rect">
                            <a:avLst/>
                          </a:prstGeom>
                          <a:noFill/>
                          <a:ln w="6350">
                            <a:noFill/>
                          </a:ln>
                          <a:effectLst/>
                        </wps:spPr>
                        <wps:txbx>
                          <w:txbxContent>
                            <w:p w14:paraId="0674FAE3" w14:textId="0F220E3C" w:rsidR="00477D54" w:rsidRPr="004E77CB" w:rsidRDefault="00477D54" w:rsidP="000D40C6">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B(3)</w:t>
                              </w:r>
                              <w:r>
                                <w:rPr>
                                  <w:rFonts w:asciiTheme="majorEastAsia" w:eastAsiaTheme="majorEastAsia" w:hAnsiTheme="majorEastAsia" w:hint="eastAsia"/>
                                  <w:b/>
                                  <w:color w:val="FFFFFF" w:themeColor="background1"/>
                                  <w:sz w:val="20"/>
                                  <w:szCs w:val="20"/>
                                </w:rPr>
                                <w:t>ア(ア)(イ)、イ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50C170A" id="グループ化 172" o:spid="_x0000_s1128" style="position:absolute;left:0;text-align:left;margin-left:0;margin-top:-4.25pt;width:947.2pt;height:31.75pt;z-index:251620352;mso-position-horizontal:left;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">
                <v:group id="グループ化 173" o:spid="_x0000_s1129"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group id="グループ化 174" o:spid="_x0000_s1130"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roundrect id="角丸四角形 175" o:spid="_x0000_s1131"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" fillcolor="#5a5a5a [2109]" stroked="f" strokeweight="2pt"/>
                    <v:roundrect id="角丸四角形 176" o:spid="_x0000_s1132"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" fillcolor="#eeece1 [3214]" strokecolor="black [3213]" strokeweight="2pt"/>
                  </v:group>
                  <v:shape id="テキスト ボックス 177" o:spid="_x0000_s1133"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" filled="f" stroked="f" strokeweight=".5pt">
                    <v:textbox inset="0,0,0,0">
                      <w:txbxContent>
                        <w:p w14:paraId="6ABE54C8" w14:textId="77777777" w:rsidR="00477D54" w:rsidRPr="005D197C" w:rsidRDefault="00477D54" w:rsidP="000D40C6">
                          <w:pPr>
                            <w:jc w:val="center"/>
                            <w:rPr>
                              <w:rFonts w:asciiTheme="majorEastAsia" w:eastAsiaTheme="majorEastAsia" w:hAnsiTheme="majorEastAsia"/>
                              <w:b/>
                              <w:sz w:val="32"/>
                            </w:rPr>
                          </w:pPr>
                          <w:r>
                            <w:rPr>
                              <w:rFonts w:asciiTheme="majorEastAsia" w:eastAsiaTheme="majorEastAsia" w:hAnsiTheme="majorEastAsia" w:hint="eastAsia"/>
                              <w:b/>
                              <w:sz w:val="32"/>
                            </w:rPr>
                            <w:t>5</w:t>
                          </w:r>
                        </w:p>
                      </w:txbxContent>
                    </v:textbox>
                  </v:shape>
                </v:group>
                <v:shape id="テキスト ボックス 178" o:spid="_x0000_s1134" type="#_x0000_t202" style="position:absolute;left:3277;width:5367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" filled="f" stroked="f" strokeweight=".5pt">
                  <v:textbox inset="2mm,0,0,0">
                    <w:txbxContent>
                      <w:p w14:paraId="59FF763D" w14:textId="439320F0" w:rsidR="00477D54" w:rsidRPr="005D197C" w:rsidRDefault="00477D54" w:rsidP="000D40C6">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雨水のゆくえと地面のようす</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６</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～下旬</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 xml:space="preserve"> </w:t>
                        </w:r>
                        <w:r>
                          <w:rPr>
                            <w:rFonts w:asciiTheme="majorEastAsia" w:eastAsiaTheme="majorEastAsia" w:hAnsiTheme="majorEastAsia"/>
                            <w:b/>
                            <w:color w:val="FFFFFF" w:themeColor="background1"/>
                            <w:position w:val="4"/>
                            <w:sz w:val="20"/>
                            <w:szCs w:val="20"/>
                          </w:rPr>
                          <w:t>5</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6</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179" o:spid="_x0000_s1135"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" filled="f" stroked="f" strokeweight=".5pt">
                  <v:textbox inset="0,0,3mm,0">
                    <w:txbxContent>
                      <w:p w14:paraId="0674FAE3" w14:textId="0F220E3C" w:rsidR="00477D54" w:rsidRPr="004E77CB" w:rsidRDefault="00477D54" w:rsidP="000D40C6">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B(3)ア(ア)(イ)、イ</w:t>
                        </w:r>
                      </w:p>
                    </w:txbxContent>
                  </v:textbox>
                </v:shape>
                <w10:wrap anchory="line"/>
              </v:group>
            </w:pict>
          </mc:Fallback>
        </mc:AlternateContent>
      </w:r>
    </w:p>
    <w:p w14:paraId="188E957D" w14:textId="77777777" w:rsidR="000D40C6" w:rsidRDefault="000D40C6" w:rsidP="000D40C6"/>
    <w:tbl>
      <w:tblPr>
        <w:tblStyle w:val="ae"/>
        <w:tblW w:w="18853" w:type="dxa"/>
        <w:tblInd w:w="-5" w:type="dxa"/>
        <w:tblCellMar>
          <w:top w:w="57" w:type="dxa"/>
          <w:bottom w:w="57" w:type="dxa"/>
        </w:tblCellMar>
        <w:tblLook w:val="04A0" w:firstRow="1" w:lastRow="0" w:firstColumn="1" w:lastColumn="0" w:noHBand="0" w:noVBand="1"/>
      </w:tblPr>
      <w:tblGrid>
        <w:gridCol w:w="3968"/>
        <w:gridCol w:w="454"/>
        <w:gridCol w:w="4479"/>
        <w:gridCol w:w="652"/>
        <w:gridCol w:w="340"/>
        <w:gridCol w:w="4025"/>
        <w:gridCol w:w="1106"/>
        <w:gridCol w:w="3829"/>
      </w:tblGrid>
      <w:tr w:rsidR="000D40C6" w14:paraId="1909678D" w14:textId="77777777" w:rsidTr="00556F5C">
        <w:trPr>
          <w:trHeight w:hRule="exact" w:val="340"/>
        </w:trPr>
        <w:tc>
          <w:tcPr>
            <w:tcW w:w="3968" w:type="dxa"/>
            <w:shd w:val="clear" w:color="auto" w:fill="808080" w:themeFill="background1" w:themeFillShade="80"/>
            <w:vAlign w:val="center"/>
          </w:tcPr>
          <w:p w14:paraId="3109992E" w14:textId="77777777" w:rsidR="000D40C6" w:rsidRPr="00BB399C" w:rsidRDefault="000D40C6" w:rsidP="00491556">
            <w:pPr>
              <w:spacing w:line="240" w:lineRule="exact"/>
              <w:jc w:val="center"/>
              <w:rPr>
                <w:rFonts w:asciiTheme="majorEastAsia" w:eastAsiaTheme="majorEastAsia" w:hAnsiTheme="majorEastAsia"/>
                <w:b/>
                <w:sz w:val="20"/>
              </w:rPr>
            </w:pPr>
            <w:r w:rsidRPr="00BB399C">
              <w:rPr>
                <w:rFonts w:asciiTheme="majorEastAsia" w:eastAsiaTheme="majorEastAsia" w:hAnsiTheme="majorEastAsia" w:hint="eastAsia"/>
                <w:b/>
                <w:color w:val="FFFFFF" w:themeColor="background1"/>
                <w:sz w:val="20"/>
              </w:rPr>
              <w:t>単元の目標</w:t>
            </w:r>
          </w:p>
        </w:tc>
        <w:tc>
          <w:tcPr>
            <w:tcW w:w="14885" w:type="dxa"/>
            <w:gridSpan w:val="7"/>
            <w:shd w:val="clear" w:color="auto" w:fill="808080" w:themeFill="background1" w:themeFillShade="80"/>
            <w:vAlign w:val="center"/>
          </w:tcPr>
          <w:p w14:paraId="58463919" w14:textId="77777777" w:rsidR="000D40C6" w:rsidRPr="00BB399C" w:rsidRDefault="000D40C6" w:rsidP="00491556">
            <w:pPr>
              <w:spacing w:line="200" w:lineRule="exact"/>
              <w:jc w:val="center"/>
              <w:rPr>
                <w:sz w:val="20"/>
              </w:rPr>
            </w:pPr>
            <w:r>
              <w:rPr>
                <w:rFonts w:asciiTheme="majorEastAsia" w:eastAsiaTheme="majorEastAsia" w:hAnsiTheme="majorEastAsia" w:hint="eastAsia"/>
                <w:b/>
                <w:color w:val="FFFFFF" w:themeColor="background1"/>
                <w:sz w:val="20"/>
              </w:rPr>
              <w:t>単元の観点別評価規準</w:t>
            </w:r>
          </w:p>
        </w:tc>
      </w:tr>
      <w:tr w:rsidR="000D40C6" w14:paraId="25B9F61C" w14:textId="77777777" w:rsidTr="00556F5C">
        <w:trPr>
          <w:trHeight w:val="2041"/>
        </w:trPr>
        <w:tc>
          <w:tcPr>
            <w:tcW w:w="3968" w:type="dxa"/>
          </w:tcPr>
          <w:p w14:paraId="18D63C2E" w14:textId="59F08F19" w:rsidR="000D40C6" w:rsidRPr="00A72B43" w:rsidRDefault="00AC0050" w:rsidP="00491556">
            <w:pPr>
              <w:snapToGrid w:val="0"/>
              <w:spacing w:beforeLines="10" w:before="36" w:afterLines="10" w:after="36" w:line="200" w:lineRule="exact"/>
              <w:rPr>
                <w:rFonts w:asciiTheme="majorEastAsia" w:eastAsiaTheme="majorEastAsia" w:hAnsiTheme="majorEastAsia"/>
                <w:spacing w:val="6"/>
                <w:sz w:val="15"/>
                <w:szCs w:val="15"/>
              </w:rPr>
            </w:pPr>
            <w:r w:rsidRPr="00AC0050">
              <w:rPr>
                <w:rFonts w:asciiTheme="majorEastAsia" w:eastAsiaTheme="majorEastAsia" w:hAnsiTheme="majorEastAsia" w:hint="eastAsia"/>
                <w:spacing w:val="6"/>
                <w:sz w:val="15"/>
                <w:szCs w:val="15"/>
              </w:rPr>
              <w:t>水の流れ方やしみ込み方に着目して</w:t>
            </w:r>
            <w:r w:rsidR="00B14E62">
              <w:rPr>
                <w:rFonts w:asciiTheme="majorEastAsia" w:eastAsiaTheme="majorEastAsia" w:hAnsiTheme="majorEastAsia" w:hint="eastAsia"/>
                <w:spacing w:val="6"/>
                <w:sz w:val="15"/>
                <w:szCs w:val="15"/>
              </w:rPr>
              <w:t>、</w:t>
            </w:r>
            <w:r w:rsidRPr="00AC0050">
              <w:rPr>
                <w:rFonts w:asciiTheme="majorEastAsia" w:eastAsiaTheme="majorEastAsia" w:hAnsiTheme="majorEastAsia" w:hint="eastAsia"/>
                <w:spacing w:val="6"/>
                <w:sz w:val="15"/>
                <w:szCs w:val="15"/>
              </w:rPr>
              <w:t>それらと地面の傾きや土の粒の大きさとを関係付けて</w:t>
            </w:r>
            <w:r w:rsidR="00B14E62">
              <w:rPr>
                <w:rFonts w:asciiTheme="majorEastAsia" w:eastAsiaTheme="majorEastAsia" w:hAnsiTheme="majorEastAsia" w:hint="eastAsia"/>
                <w:spacing w:val="6"/>
                <w:sz w:val="15"/>
                <w:szCs w:val="15"/>
              </w:rPr>
              <w:t>、</w:t>
            </w:r>
            <w:r w:rsidRPr="00AC0050">
              <w:rPr>
                <w:rFonts w:asciiTheme="majorEastAsia" w:eastAsiaTheme="majorEastAsia" w:hAnsiTheme="majorEastAsia" w:hint="eastAsia"/>
                <w:spacing w:val="6"/>
                <w:sz w:val="15"/>
                <w:szCs w:val="15"/>
              </w:rPr>
              <w:t>雨水の行方と地面の様子を調べる活動を通して</w:t>
            </w:r>
            <w:r w:rsidR="00B14E62">
              <w:rPr>
                <w:rFonts w:asciiTheme="majorEastAsia" w:eastAsiaTheme="majorEastAsia" w:hAnsiTheme="majorEastAsia" w:hint="eastAsia"/>
                <w:spacing w:val="6"/>
                <w:sz w:val="15"/>
                <w:szCs w:val="15"/>
              </w:rPr>
              <w:t>、</w:t>
            </w:r>
            <w:r w:rsidRPr="00AC0050">
              <w:rPr>
                <w:rFonts w:asciiTheme="majorEastAsia" w:eastAsiaTheme="majorEastAsia" w:hAnsiTheme="majorEastAsia" w:hint="eastAsia"/>
                <w:spacing w:val="6"/>
                <w:sz w:val="15"/>
                <w:szCs w:val="15"/>
              </w:rPr>
              <w:t>それらについての理解を図り</w:t>
            </w:r>
            <w:r w:rsidR="00B14E62">
              <w:rPr>
                <w:rFonts w:asciiTheme="majorEastAsia" w:eastAsiaTheme="majorEastAsia" w:hAnsiTheme="majorEastAsia" w:hint="eastAsia"/>
                <w:spacing w:val="6"/>
                <w:sz w:val="15"/>
                <w:szCs w:val="15"/>
              </w:rPr>
              <w:t>、</w:t>
            </w:r>
            <w:r w:rsidRPr="00AC0050">
              <w:rPr>
                <w:rFonts w:asciiTheme="majorEastAsia" w:eastAsiaTheme="majorEastAsia" w:hAnsiTheme="majorEastAsia" w:hint="eastAsia"/>
                <w:spacing w:val="6"/>
                <w:sz w:val="15"/>
                <w:szCs w:val="15"/>
              </w:rPr>
              <w:t>観察</w:t>
            </w:r>
            <w:r w:rsidR="00B14E62">
              <w:rPr>
                <w:rFonts w:asciiTheme="majorEastAsia" w:eastAsiaTheme="majorEastAsia" w:hAnsiTheme="majorEastAsia" w:hint="eastAsia"/>
                <w:spacing w:val="6"/>
                <w:sz w:val="15"/>
                <w:szCs w:val="15"/>
              </w:rPr>
              <w:t>、</w:t>
            </w:r>
            <w:r w:rsidRPr="00AC0050">
              <w:rPr>
                <w:rFonts w:asciiTheme="majorEastAsia" w:eastAsiaTheme="majorEastAsia" w:hAnsiTheme="majorEastAsia" w:hint="eastAsia"/>
                <w:spacing w:val="6"/>
                <w:sz w:val="15"/>
                <w:szCs w:val="15"/>
              </w:rPr>
              <w:t>実験などに関する技能を身に付けるとともに</w:t>
            </w:r>
            <w:r w:rsidR="00B14E62">
              <w:rPr>
                <w:rFonts w:asciiTheme="majorEastAsia" w:eastAsiaTheme="majorEastAsia" w:hAnsiTheme="majorEastAsia" w:hint="eastAsia"/>
                <w:spacing w:val="6"/>
                <w:sz w:val="15"/>
                <w:szCs w:val="15"/>
              </w:rPr>
              <w:t>、</w:t>
            </w:r>
            <w:r w:rsidRPr="00AC0050">
              <w:rPr>
                <w:rFonts w:asciiTheme="majorEastAsia" w:eastAsiaTheme="majorEastAsia" w:hAnsiTheme="majorEastAsia" w:hint="eastAsia"/>
                <w:spacing w:val="6"/>
                <w:sz w:val="15"/>
                <w:szCs w:val="15"/>
              </w:rPr>
              <w:t>主に既習の内容や生活経験を基に</w:t>
            </w:r>
            <w:r w:rsidR="00B14E62">
              <w:rPr>
                <w:rFonts w:asciiTheme="majorEastAsia" w:eastAsiaTheme="majorEastAsia" w:hAnsiTheme="majorEastAsia" w:hint="eastAsia"/>
                <w:spacing w:val="6"/>
                <w:sz w:val="15"/>
                <w:szCs w:val="15"/>
              </w:rPr>
              <w:t>、</w:t>
            </w:r>
            <w:r w:rsidRPr="00AC0050">
              <w:rPr>
                <w:rFonts w:asciiTheme="majorEastAsia" w:eastAsiaTheme="majorEastAsia" w:hAnsiTheme="majorEastAsia" w:hint="eastAsia"/>
                <w:spacing w:val="6"/>
                <w:sz w:val="15"/>
                <w:szCs w:val="15"/>
              </w:rPr>
              <w:t>根拠のある予想や仮説を発想する力や主体的に問題解決しようとする態度を育成する。</w:t>
            </w:r>
          </w:p>
        </w:tc>
        <w:tc>
          <w:tcPr>
            <w:tcW w:w="454" w:type="dxa"/>
            <w:tcBorders>
              <w:right w:val="nil"/>
            </w:tcBorders>
            <w:vAlign w:val="center"/>
          </w:tcPr>
          <w:p w14:paraId="6DCF6DC6" w14:textId="77777777" w:rsidR="000D40C6" w:rsidRPr="00A63C9C" w:rsidRDefault="000D40C6" w:rsidP="00491556">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655168" behindDoc="0" locked="0" layoutInCell="1" allowOverlap="1" wp14:anchorId="6C7D3DB4" wp14:editId="278C1A2D">
                      <wp:simplePos x="0" y="0"/>
                      <wp:positionH relativeFrom="column">
                        <wp:posOffset>0</wp:posOffset>
                      </wp:positionH>
                      <wp:positionV relativeFrom="paragraph">
                        <wp:posOffset>0</wp:posOffset>
                      </wp:positionV>
                      <wp:extent cx="216000" cy="1079640"/>
                      <wp:effectExtent l="0" t="0" r="0" b="6350"/>
                      <wp:wrapNone/>
                      <wp:docPr id="180" name="テキスト ボックス 180"/>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44CE25" w14:textId="77777777" w:rsidR="00477D54" w:rsidRPr="00B448D5" w:rsidRDefault="00477D54" w:rsidP="000D40C6">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D3DB4" id="テキスト ボックス 180" o:spid="_x0000_s1136" type="#_x0000_t202" style="position:absolute;left:0;text-align:left;margin-left:0;margin-top:0;width:17pt;height: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" fillcolor="#7f7f7f [1612]" stroked="f" strokeweight=".5pt">
                      <v:textbox style="layout-flow:vertical-ideographic" inset="0,0,0,0">
                        <w:txbxContent>
                          <w:p w14:paraId="5F44CE25" w14:textId="77777777" w:rsidR="00477D54" w:rsidRPr="00B448D5" w:rsidRDefault="00477D54" w:rsidP="000D40C6">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479" w:type="dxa"/>
            <w:tcBorders>
              <w:left w:val="nil"/>
              <w:right w:val="nil"/>
            </w:tcBorders>
          </w:tcPr>
          <w:p w14:paraId="6DC5256B" w14:textId="4E96D5C7" w:rsidR="00AC0050" w:rsidRPr="00AC0050" w:rsidRDefault="00AC0050" w:rsidP="00AC0050">
            <w:pPr>
              <w:snapToGrid w:val="0"/>
              <w:spacing w:line="200" w:lineRule="exact"/>
              <w:ind w:left="140" w:hangingChars="100" w:hanging="140"/>
              <w:rPr>
                <w:rFonts w:asciiTheme="majorEastAsia" w:eastAsiaTheme="majorEastAsia" w:hAnsiTheme="majorEastAsia"/>
                <w:sz w:val="14"/>
              </w:rPr>
            </w:pPr>
            <w:r w:rsidRPr="00AC0050">
              <w:rPr>
                <w:rFonts w:asciiTheme="majorEastAsia" w:eastAsiaTheme="majorEastAsia" w:hAnsiTheme="majorEastAsia" w:hint="eastAsia"/>
                <w:sz w:val="14"/>
              </w:rPr>
              <w:t>①水は</w:t>
            </w:r>
            <w:r w:rsidR="00B14E62">
              <w:rPr>
                <w:rFonts w:asciiTheme="majorEastAsia" w:eastAsiaTheme="majorEastAsia" w:hAnsiTheme="majorEastAsia" w:hint="eastAsia"/>
                <w:sz w:val="14"/>
              </w:rPr>
              <w:t>、</w:t>
            </w:r>
            <w:r w:rsidRPr="00AC0050">
              <w:rPr>
                <w:rFonts w:asciiTheme="majorEastAsia" w:eastAsiaTheme="majorEastAsia" w:hAnsiTheme="majorEastAsia" w:hint="eastAsia"/>
                <w:sz w:val="14"/>
              </w:rPr>
              <w:t>高い場所から低い場所へと流れて集まることを理解している。</w:t>
            </w:r>
          </w:p>
          <w:p w14:paraId="3F396B3D" w14:textId="4A6F5B86" w:rsidR="00AC0050" w:rsidRPr="00AC0050" w:rsidRDefault="00AC0050" w:rsidP="00AC0050">
            <w:pPr>
              <w:snapToGrid w:val="0"/>
              <w:spacing w:line="200" w:lineRule="exact"/>
              <w:ind w:left="140" w:hangingChars="100" w:hanging="140"/>
              <w:rPr>
                <w:rFonts w:asciiTheme="majorEastAsia" w:eastAsiaTheme="majorEastAsia" w:hAnsiTheme="majorEastAsia"/>
                <w:sz w:val="14"/>
              </w:rPr>
            </w:pPr>
            <w:r w:rsidRPr="00AC0050">
              <w:rPr>
                <w:rFonts w:asciiTheme="majorEastAsia" w:eastAsiaTheme="majorEastAsia" w:hAnsiTheme="majorEastAsia" w:hint="eastAsia"/>
                <w:sz w:val="14"/>
              </w:rPr>
              <w:t>②水のしみ込み方は</w:t>
            </w:r>
            <w:r w:rsidR="00B14E62">
              <w:rPr>
                <w:rFonts w:asciiTheme="majorEastAsia" w:eastAsiaTheme="majorEastAsia" w:hAnsiTheme="majorEastAsia" w:hint="eastAsia"/>
                <w:sz w:val="14"/>
              </w:rPr>
              <w:t>、</w:t>
            </w:r>
            <w:r w:rsidRPr="00AC0050">
              <w:rPr>
                <w:rFonts w:asciiTheme="majorEastAsia" w:eastAsiaTheme="majorEastAsia" w:hAnsiTheme="majorEastAsia" w:hint="eastAsia"/>
                <w:sz w:val="14"/>
              </w:rPr>
              <w:t>土の粒の大きさによって違いがあることを理解している。</w:t>
            </w:r>
          </w:p>
          <w:p w14:paraId="7B37CA7D" w14:textId="45583E0E" w:rsidR="000D40C6" w:rsidRPr="00A63C9C" w:rsidRDefault="00AC0050" w:rsidP="00AC0050">
            <w:pPr>
              <w:snapToGrid w:val="0"/>
              <w:spacing w:line="200" w:lineRule="exact"/>
              <w:ind w:left="140" w:hangingChars="100" w:hanging="140"/>
              <w:rPr>
                <w:rFonts w:asciiTheme="majorEastAsia" w:eastAsiaTheme="majorEastAsia" w:hAnsiTheme="majorEastAsia"/>
                <w:sz w:val="18"/>
              </w:rPr>
            </w:pPr>
            <w:r w:rsidRPr="00AC0050">
              <w:rPr>
                <w:rFonts w:asciiTheme="majorEastAsia" w:eastAsiaTheme="majorEastAsia" w:hAnsiTheme="majorEastAsia" w:hint="eastAsia"/>
                <w:sz w:val="14"/>
              </w:rPr>
              <w:t>③雨水の行方と地面の様子について</w:t>
            </w:r>
            <w:r w:rsidR="00B14E62">
              <w:rPr>
                <w:rFonts w:asciiTheme="majorEastAsia" w:eastAsiaTheme="majorEastAsia" w:hAnsiTheme="majorEastAsia" w:hint="eastAsia"/>
                <w:sz w:val="14"/>
              </w:rPr>
              <w:t>、</w:t>
            </w:r>
            <w:r w:rsidRPr="00AC0050">
              <w:rPr>
                <w:rFonts w:asciiTheme="majorEastAsia" w:eastAsiaTheme="majorEastAsia" w:hAnsiTheme="majorEastAsia" w:hint="eastAsia"/>
                <w:sz w:val="14"/>
              </w:rPr>
              <w:t>器具や機器などを正しく扱いながら調べ</w:t>
            </w:r>
            <w:r w:rsidR="00B14E62">
              <w:rPr>
                <w:rFonts w:asciiTheme="majorEastAsia" w:eastAsiaTheme="majorEastAsia" w:hAnsiTheme="majorEastAsia" w:hint="eastAsia"/>
                <w:sz w:val="14"/>
              </w:rPr>
              <w:t>、</w:t>
            </w:r>
            <w:r w:rsidRPr="00AC0050">
              <w:rPr>
                <w:rFonts w:asciiTheme="majorEastAsia" w:eastAsiaTheme="majorEastAsia" w:hAnsiTheme="majorEastAsia" w:hint="eastAsia"/>
                <w:sz w:val="14"/>
              </w:rPr>
              <w:t>それらの過程や得られた結果を分かりやすく記録している。</w:t>
            </w:r>
          </w:p>
        </w:tc>
        <w:tc>
          <w:tcPr>
            <w:tcW w:w="652" w:type="dxa"/>
            <w:tcBorders>
              <w:left w:val="nil"/>
              <w:right w:val="nil"/>
            </w:tcBorders>
            <w:vAlign w:val="center"/>
          </w:tcPr>
          <w:p w14:paraId="2660191E" w14:textId="77777777" w:rsidR="000D40C6" w:rsidRDefault="000D40C6" w:rsidP="00491556">
            <w:pPr>
              <w:snapToGrid w:val="0"/>
              <w:spacing w:line="200" w:lineRule="exact"/>
              <w:jc w:val="center"/>
            </w:pPr>
          </w:p>
          <w:p w14:paraId="4FB0698A" w14:textId="77777777" w:rsidR="000D40C6" w:rsidRPr="009438A7" w:rsidRDefault="000D40C6" w:rsidP="00491556"/>
          <w:p w14:paraId="3DCDC493" w14:textId="77777777" w:rsidR="000D40C6" w:rsidRDefault="000D40C6" w:rsidP="00491556"/>
          <w:p w14:paraId="19FB1565" w14:textId="77777777" w:rsidR="000D40C6" w:rsidRDefault="000D40C6" w:rsidP="00491556"/>
          <w:p w14:paraId="50707CF0" w14:textId="77777777" w:rsidR="000D40C6" w:rsidRPr="009438A7" w:rsidRDefault="000D40C6" w:rsidP="00491556"/>
        </w:tc>
        <w:tc>
          <w:tcPr>
            <w:tcW w:w="340" w:type="dxa"/>
            <w:tcBorders>
              <w:left w:val="nil"/>
              <w:right w:val="nil"/>
            </w:tcBorders>
            <w:vAlign w:val="center"/>
          </w:tcPr>
          <w:p w14:paraId="0675D457" w14:textId="77777777" w:rsidR="000D40C6" w:rsidRDefault="000D40C6" w:rsidP="00491556">
            <w:pPr>
              <w:snapToGrid w:val="0"/>
              <w:spacing w:line="200" w:lineRule="exact"/>
              <w:jc w:val="center"/>
            </w:pPr>
            <w:r>
              <w:rPr>
                <w:noProof/>
              </w:rPr>
              <mc:AlternateContent>
                <mc:Choice Requires="wps">
                  <w:drawing>
                    <wp:anchor distT="0" distB="0" distL="114300" distR="114300" simplePos="0" relativeHeight="251661312" behindDoc="0" locked="0" layoutInCell="1" allowOverlap="1" wp14:anchorId="0F339070" wp14:editId="44D505D7">
                      <wp:simplePos x="0" y="0"/>
                      <wp:positionH relativeFrom="column">
                        <wp:posOffset>-71755</wp:posOffset>
                      </wp:positionH>
                      <wp:positionV relativeFrom="paragraph">
                        <wp:posOffset>0</wp:posOffset>
                      </wp:positionV>
                      <wp:extent cx="216000" cy="1079640"/>
                      <wp:effectExtent l="0" t="0" r="0" b="6350"/>
                      <wp:wrapNone/>
                      <wp:docPr id="181" name="テキスト ボックス 181"/>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7686EED6" w14:textId="77777777" w:rsidR="00477D54" w:rsidRPr="00A43D60" w:rsidRDefault="00477D54" w:rsidP="000D40C6">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339070" id="テキスト ボックス 181" o:spid="_x0000_s1137" type="#_x0000_t202" style="position:absolute;left:0;text-align:left;margin-left:-5.65pt;margin-top:0;width:17pt;height: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" fillcolor="#7f7f7f [1612]" stroked="f" strokeweight=".5pt">
                      <v:textbox style="layout-flow:vertical-ideographic" inset="0,0,0,0">
                        <w:txbxContent>
                          <w:p w14:paraId="7686EED6" w14:textId="77777777" w:rsidR="00477D54" w:rsidRPr="00A43D60" w:rsidRDefault="00477D54" w:rsidP="000D40C6">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025" w:type="dxa"/>
            <w:tcBorders>
              <w:left w:val="nil"/>
              <w:right w:val="nil"/>
            </w:tcBorders>
          </w:tcPr>
          <w:p w14:paraId="016BCD5B" w14:textId="235183F7" w:rsidR="00AC0050" w:rsidRPr="00AC0050" w:rsidRDefault="00AC0050" w:rsidP="00AC0050">
            <w:pPr>
              <w:snapToGrid w:val="0"/>
              <w:spacing w:line="200" w:lineRule="exact"/>
              <w:ind w:left="140" w:hangingChars="100" w:hanging="140"/>
              <w:rPr>
                <w:rFonts w:asciiTheme="majorEastAsia" w:eastAsiaTheme="majorEastAsia" w:hAnsiTheme="majorEastAsia"/>
                <w:sz w:val="14"/>
                <w:szCs w:val="14"/>
              </w:rPr>
            </w:pPr>
            <w:r w:rsidRPr="00AC0050">
              <w:rPr>
                <w:rFonts w:asciiTheme="majorEastAsia" w:eastAsiaTheme="majorEastAsia" w:hAnsiTheme="majorEastAsia" w:hint="eastAsia"/>
                <w:sz w:val="14"/>
                <w:szCs w:val="14"/>
              </w:rPr>
              <w:t>①雨水の行方と地面の様子について</w:t>
            </w:r>
            <w:r w:rsidR="00B14E62">
              <w:rPr>
                <w:rFonts w:asciiTheme="majorEastAsia" w:eastAsiaTheme="majorEastAsia" w:hAnsiTheme="majorEastAsia" w:hint="eastAsia"/>
                <w:sz w:val="14"/>
                <w:szCs w:val="14"/>
              </w:rPr>
              <w:t>、</w:t>
            </w:r>
            <w:r w:rsidRPr="00AC0050">
              <w:rPr>
                <w:rFonts w:asciiTheme="majorEastAsia" w:eastAsiaTheme="majorEastAsia" w:hAnsiTheme="majorEastAsia" w:hint="eastAsia"/>
                <w:sz w:val="14"/>
                <w:szCs w:val="14"/>
              </w:rPr>
              <w:t>既習の内容や生活経験を基に</w:t>
            </w:r>
            <w:r w:rsidR="00B14E62">
              <w:rPr>
                <w:rFonts w:asciiTheme="majorEastAsia" w:eastAsiaTheme="majorEastAsia" w:hAnsiTheme="majorEastAsia" w:hint="eastAsia"/>
                <w:sz w:val="14"/>
                <w:szCs w:val="14"/>
              </w:rPr>
              <w:t>、</w:t>
            </w:r>
            <w:r w:rsidRPr="00AC0050">
              <w:rPr>
                <w:rFonts w:asciiTheme="majorEastAsia" w:eastAsiaTheme="majorEastAsia" w:hAnsiTheme="majorEastAsia" w:hint="eastAsia"/>
                <w:sz w:val="14"/>
                <w:szCs w:val="14"/>
              </w:rPr>
              <w:t>根拠のある予想や仮説を発想し</w:t>
            </w:r>
            <w:r w:rsidR="00B14E62">
              <w:rPr>
                <w:rFonts w:asciiTheme="majorEastAsia" w:eastAsiaTheme="majorEastAsia" w:hAnsiTheme="majorEastAsia" w:hint="eastAsia"/>
                <w:sz w:val="14"/>
                <w:szCs w:val="14"/>
              </w:rPr>
              <w:t>、</w:t>
            </w:r>
            <w:r w:rsidRPr="00AC0050">
              <w:rPr>
                <w:rFonts w:asciiTheme="majorEastAsia" w:eastAsiaTheme="majorEastAsia" w:hAnsiTheme="majorEastAsia" w:hint="eastAsia"/>
                <w:sz w:val="14"/>
                <w:szCs w:val="14"/>
              </w:rPr>
              <w:t>表現するなどして問題解決している。</w:t>
            </w:r>
          </w:p>
          <w:p w14:paraId="7FDE470D" w14:textId="7985F84C" w:rsidR="000D40C6" w:rsidRPr="00943B4E" w:rsidRDefault="00AC0050" w:rsidP="00AC0050">
            <w:pPr>
              <w:snapToGrid w:val="0"/>
              <w:spacing w:line="200" w:lineRule="exact"/>
              <w:ind w:left="140" w:hangingChars="100" w:hanging="140"/>
              <w:rPr>
                <w:rFonts w:asciiTheme="majorEastAsia" w:eastAsiaTheme="majorEastAsia" w:hAnsiTheme="majorEastAsia"/>
                <w:sz w:val="14"/>
                <w:szCs w:val="14"/>
              </w:rPr>
            </w:pPr>
            <w:r w:rsidRPr="00AC0050">
              <w:rPr>
                <w:rFonts w:asciiTheme="majorEastAsia" w:eastAsiaTheme="majorEastAsia" w:hAnsiTheme="majorEastAsia" w:hint="eastAsia"/>
                <w:sz w:val="14"/>
                <w:szCs w:val="14"/>
              </w:rPr>
              <w:t>②雨水の行方と地面の様子について</w:t>
            </w:r>
            <w:r w:rsidR="00B14E62">
              <w:rPr>
                <w:rFonts w:asciiTheme="majorEastAsia" w:eastAsiaTheme="majorEastAsia" w:hAnsiTheme="majorEastAsia" w:hint="eastAsia"/>
                <w:sz w:val="14"/>
                <w:szCs w:val="14"/>
              </w:rPr>
              <w:t>、</w:t>
            </w:r>
            <w:r w:rsidRPr="00AC0050">
              <w:rPr>
                <w:rFonts w:asciiTheme="majorEastAsia" w:eastAsiaTheme="majorEastAsia" w:hAnsiTheme="majorEastAsia" w:hint="eastAsia"/>
                <w:sz w:val="14"/>
                <w:szCs w:val="14"/>
              </w:rPr>
              <w:t>観察</w:t>
            </w:r>
            <w:r w:rsidR="00B14E62">
              <w:rPr>
                <w:rFonts w:asciiTheme="majorEastAsia" w:eastAsiaTheme="majorEastAsia" w:hAnsiTheme="majorEastAsia" w:hint="eastAsia"/>
                <w:sz w:val="14"/>
                <w:szCs w:val="14"/>
              </w:rPr>
              <w:t>、</w:t>
            </w:r>
            <w:r w:rsidRPr="00AC0050">
              <w:rPr>
                <w:rFonts w:asciiTheme="majorEastAsia" w:eastAsiaTheme="majorEastAsia" w:hAnsiTheme="majorEastAsia" w:hint="eastAsia"/>
                <w:sz w:val="14"/>
                <w:szCs w:val="14"/>
              </w:rPr>
              <w:t>実験などを行い</w:t>
            </w:r>
            <w:r w:rsidR="00B14E62">
              <w:rPr>
                <w:rFonts w:asciiTheme="majorEastAsia" w:eastAsiaTheme="majorEastAsia" w:hAnsiTheme="majorEastAsia" w:hint="eastAsia"/>
                <w:sz w:val="14"/>
                <w:szCs w:val="14"/>
              </w:rPr>
              <w:t>、</w:t>
            </w:r>
            <w:r w:rsidRPr="00AC0050">
              <w:rPr>
                <w:rFonts w:asciiTheme="majorEastAsia" w:eastAsiaTheme="majorEastAsia" w:hAnsiTheme="majorEastAsia" w:hint="eastAsia"/>
                <w:sz w:val="14"/>
                <w:szCs w:val="14"/>
              </w:rPr>
              <w:t>得られた結果を基に考察し</w:t>
            </w:r>
            <w:r w:rsidR="00B14E62">
              <w:rPr>
                <w:rFonts w:asciiTheme="majorEastAsia" w:eastAsiaTheme="majorEastAsia" w:hAnsiTheme="majorEastAsia" w:hint="eastAsia"/>
                <w:sz w:val="14"/>
                <w:szCs w:val="14"/>
              </w:rPr>
              <w:t>、</w:t>
            </w:r>
            <w:r w:rsidRPr="00AC0050">
              <w:rPr>
                <w:rFonts w:asciiTheme="majorEastAsia" w:eastAsiaTheme="majorEastAsia" w:hAnsiTheme="majorEastAsia" w:hint="eastAsia"/>
                <w:sz w:val="14"/>
                <w:szCs w:val="14"/>
              </w:rPr>
              <w:t>表現するなどして問題解決している。</w:t>
            </w:r>
          </w:p>
        </w:tc>
        <w:tc>
          <w:tcPr>
            <w:tcW w:w="1106" w:type="dxa"/>
            <w:tcBorders>
              <w:left w:val="nil"/>
              <w:right w:val="nil"/>
            </w:tcBorders>
            <w:vAlign w:val="center"/>
          </w:tcPr>
          <w:p w14:paraId="0D58AD4B" w14:textId="77777777" w:rsidR="000D40C6" w:rsidRDefault="000D40C6" w:rsidP="00491556">
            <w:pPr>
              <w:snapToGrid w:val="0"/>
              <w:spacing w:line="200" w:lineRule="exact"/>
              <w:jc w:val="center"/>
            </w:pPr>
            <w:r>
              <w:rPr>
                <w:noProof/>
              </w:rPr>
              <mc:AlternateContent>
                <mc:Choice Requires="wps">
                  <w:drawing>
                    <wp:anchor distT="0" distB="0" distL="114300" distR="114300" simplePos="0" relativeHeight="251670528" behindDoc="0" locked="0" layoutInCell="1" allowOverlap="1" wp14:anchorId="45AF9C6C" wp14:editId="05F387D2">
                      <wp:simplePos x="0" y="0"/>
                      <wp:positionH relativeFrom="column">
                        <wp:posOffset>414020</wp:posOffset>
                      </wp:positionH>
                      <wp:positionV relativeFrom="paragraph">
                        <wp:posOffset>0</wp:posOffset>
                      </wp:positionV>
                      <wp:extent cx="216000" cy="1079640"/>
                      <wp:effectExtent l="0" t="0" r="0" b="6350"/>
                      <wp:wrapNone/>
                      <wp:docPr id="182" name="テキスト ボックス 182"/>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66D4CDAA" w14:textId="77777777" w:rsidR="00477D54" w:rsidRPr="00A43D60" w:rsidRDefault="00477D54" w:rsidP="000D40C6">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F9C6C" id="テキスト ボックス 182" o:spid="_x0000_s1138" type="#_x0000_t202" style="position:absolute;left:0;text-align:left;margin-left:32.6pt;margin-top:0;width:17pt;height: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" fillcolor="#7f7f7f [1612]" stroked="f" strokeweight=".5pt">
                      <v:textbox style="layout-flow:vertical-ideographic" inset="0,0,0,0">
                        <w:txbxContent>
                          <w:p w14:paraId="66D4CDAA" w14:textId="77777777" w:rsidR="00477D54" w:rsidRPr="00A43D60" w:rsidRDefault="00477D54" w:rsidP="000D40C6">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3829" w:type="dxa"/>
            <w:tcBorders>
              <w:left w:val="nil"/>
            </w:tcBorders>
          </w:tcPr>
          <w:p w14:paraId="60E93B0D" w14:textId="6AD9998D" w:rsidR="00AC0050" w:rsidRPr="00AC0050" w:rsidRDefault="00AC0050" w:rsidP="00AC0050">
            <w:pPr>
              <w:snapToGrid w:val="0"/>
              <w:spacing w:line="200" w:lineRule="exact"/>
              <w:ind w:left="140" w:hangingChars="100" w:hanging="140"/>
              <w:rPr>
                <w:rFonts w:asciiTheme="majorEastAsia" w:eastAsiaTheme="majorEastAsia" w:hAnsiTheme="majorEastAsia"/>
                <w:sz w:val="14"/>
              </w:rPr>
            </w:pPr>
            <w:r w:rsidRPr="00AC0050">
              <w:rPr>
                <w:rFonts w:asciiTheme="majorEastAsia" w:eastAsiaTheme="majorEastAsia" w:hAnsiTheme="majorEastAsia" w:hint="eastAsia"/>
                <w:sz w:val="14"/>
              </w:rPr>
              <w:t>①雨水の行方と地面の様子についての事物・現象に進んで関わり</w:t>
            </w:r>
            <w:r w:rsidR="00B14E62">
              <w:rPr>
                <w:rFonts w:asciiTheme="majorEastAsia" w:eastAsiaTheme="majorEastAsia" w:hAnsiTheme="majorEastAsia" w:hint="eastAsia"/>
                <w:sz w:val="14"/>
              </w:rPr>
              <w:t>、</w:t>
            </w:r>
            <w:r w:rsidRPr="00AC0050">
              <w:rPr>
                <w:rFonts w:asciiTheme="majorEastAsia" w:eastAsiaTheme="majorEastAsia" w:hAnsiTheme="majorEastAsia" w:hint="eastAsia"/>
                <w:sz w:val="14"/>
              </w:rPr>
              <w:t>他者と関わりながら問題解決しようとしている。</w:t>
            </w:r>
          </w:p>
          <w:p w14:paraId="087FB11A" w14:textId="6E8B58A2" w:rsidR="000D40C6" w:rsidRPr="00943B4E" w:rsidRDefault="00AC0050" w:rsidP="00AC0050">
            <w:pPr>
              <w:snapToGrid w:val="0"/>
              <w:spacing w:line="200" w:lineRule="exact"/>
              <w:ind w:left="140" w:hangingChars="100" w:hanging="140"/>
              <w:rPr>
                <w:rFonts w:asciiTheme="majorEastAsia" w:eastAsiaTheme="majorEastAsia" w:hAnsiTheme="majorEastAsia"/>
                <w:sz w:val="14"/>
              </w:rPr>
            </w:pPr>
            <w:r w:rsidRPr="00AC0050">
              <w:rPr>
                <w:rFonts w:asciiTheme="majorEastAsia" w:eastAsiaTheme="majorEastAsia" w:hAnsiTheme="majorEastAsia" w:hint="eastAsia"/>
                <w:sz w:val="14"/>
              </w:rPr>
              <w:t>②雨水の行方と地面の様子について学んだことを学習や生活に生かそうとしている。</w:t>
            </w:r>
          </w:p>
        </w:tc>
      </w:tr>
    </w:tbl>
    <w:p w14:paraId="6A234478" w14:textId="77777777" w:rsidR="000D40C6" w:rsidRDefault="000D40C6" w:rsidP="000D40C6">
      <w:pPr>
        <w:snapToGrid w:val="0"/>
        <w:spacing w:line="100" w:lineRule="exact"/>
      </w:pPr>
    </w:p>
    <w:tbl>
      <w:tblPr>
        <w:tblStyle w:val="ae"/>
        <w:tblW w:w="18928"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652"/>
        <w:gridCol w:w="652"/>
        <w:gridCol w:w="4344"/>
        <w:gridCol w:w="4383"/>
        <w:gridCol w:w="120"/>
      </w:tblGrid>
      <w:tr w:rsidR="000D40C6" w14:paraId="008673B3" w14:textId="77777777" w:rsidTr="00491556">
        <w:trPr>
          <w:trHeight w:val="340"/>
        </w:trPr>
        <w:tc>
          <w:tcPr>
            <w:tcW w:w="3589" w:type="dxa"/>
            <w:gridSpan w:val="2"/>
            <w:tcBorders>
              <w:bottom w:val="single" w:sz="4" w:space="0" w:color="auto"/>
            </w:tcBorders>
            <w:shd w:val="clear" w:color="auto" w:fill="808080" w:themeFill="background1" w:themeFillShade="80"/>
            <w:vAlign w:val="center"/>
          </w:tcPr>
          <w:p w14:paraId="6606A78D" w14:textId="77777777" w:rsidR="000D40C6" w:rsidRPr="009B573F" w:rsidRDefault="000D40C6" w:rsidP="00491556">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14:paraId="2856C502" w14:textId="77777777" w:rsidR="000D40C6" w:rsidRPr="00F21F0E" w:rsidRDefault="000D40C6" w:rsidP="00491556">
            <w:pPr>
              <w:snapToGrid w:val="0"/>
              <w:jc w:val="center"/>
              <w:rPr>
                <w:rFonts w:asciiTheme="majorEastAsia" w:eastAsiaTheme="majorEastAsia" w:hAnsiTheme="majorEastAsia"/>
                <w:spacing w:val="-40"/>
                <w:sz w:val="12"/>
              </w:rPr>
            </w:pPr>
            <w:r w:rsidRPr="007E5DE7">
              <w:rPr>
                <w:rFonts w:asciiTheme="majorEastAsia" w:eastAsiaTheme="majorEastAsia" w:hAnsiTheme="majorEastAsia"/>
                <w:color w:val="FFFFFF" w:themeColor="background1"/>
                <w:spacing w:val="12"/>
                <w:kern w:val="0"/>
                <w:sz w:val="12"/>
              </w:rPr>
              <w:t>時</w:t>
            </w:r>
            <w:r w:rsidRPr="007E5DE7">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23D0B013" w14:textId="77777777" w:rsidR="000D40C6" w:rsidRPr="00F21F0E" w:rsidRDefault="000D40C6" w:rsidP="00491556">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17FF9448" w14:textId="77777777" w:rsidR="000D40C6" w:rsidRPr="00F21F0E" w:rsidRDefault="000D40C6" w:rsidP="00491556">
            <w:pPr>
              <w:snapToGrid w:val="0"/>
              <w:jc w:val="center"/>
              <w:rPr>
                <w:rFonts w:asciiTheme="majorEastAsia" w:eastAsiaTheme="majorEastAsia" w:hAnsiTheme="majorEastAsia"/>
                <w:color w:val="FFFFFF" w:themeColor="background1"/>
                <w:sz w:val="12"/>
              </w:rPr>
            </w:pPr>
            <w:r w:rsidRPr="0015698D">
              <w:rPr>
                <w:rFonts w:asciiTheme="majorEastAsia" w:eastAsiaTheme="majorEastAsia" w:hAnsiTheme="majorEastAsia" w:hint="eastAsia"/>
                <w:color w:val="FFFFFF" w:themeColor="background1"/>
                <w:w w:val="43"/>
                <w:kern w:val="0"/>
                <w:sz w:val="12"/>
                <w:fitText w:val="158" w:id="-2125763584"/>
              </w:rPr>
              <w:t>ペー</w:t>
            </w:r>
            <w:r w:rsidRPr="0015698D">
              <w:rPr>
                <w:rFonts w:asciiTheme="majorEastAsia" w:eastAsiaTheme="majorEastAsia" w:hAnsiTheme="majorEastAsia" w:hint="eastAsia"/>
                <w:color w:val="FFFFFF" w:themeColor="background1"/>
                <w:spacing w:val="3"/>
                <w:w w:val="43"/>
                <w:kern w:val="0"/>
                <w:sz w:val="12"/>
                <w:fitText w:val="158" w:id="-2125763584"/>
              </w:rPr>
              <w:t>ジ</w:t>
            </w:r>
          </w:p>
        </w:tc>
        <w:tc>
          <w:tcPr>
            <w:tcW w:w="283" w:type="dxa"/>
            <w:tcBorders>
              <w:bottom w:val="single" w:sz="4" w:space="0" w:color="auto"/>
            </w:tcBorders>
            <w:shd w:val="clear" w:color="auto" w:fill="808080" w:themeFill="background1" w:themeFillShade="80"/>
            <w:tcFitText/>
            <w:vAlign w:val="center"/>
          </w:tcPr>
          <w:p w14:paraId="42E85DA8" w14:textId="77777777" w:rsidR="000D40C6" w:rsidRPr="00F21F0E" w:rsidRDefault="000D40C6" w:rsidP="00491556">
            <w:pPr>
              <w:snapToGrid w:val="0"/>
              <w:jc w:val="center"/>
              <w:rPr>
                <w:rFonts w:asciiTheme="majorEastAsia" w:eastAsiaTheme="majorEastAsia" w:hAnsiTheme="majorEastAsia"/>
                <w:color w:val="FFFFFF" w:themeColor="background1"/>
                <w:sz w:val="12"/>
              </w:rPr>
            </w:pPr>
            <w:r w:rsidRPr="007E5DE7">
              <w:rPr>
                <w:rFonts w:asciiTheme="majorEastAsia" w:eastAsiaTheme="majorEastAsia" w:hAnsiTheme="majorEastAsia"/>
                <w:color w:val="FFFFFF" w:themeColor="background1"/>
                <w:spacing w:val="12"/>
                <w:kern w:val="0"/>
                <w:sz w:val="12"/>
              </w:rPr>
              <w:t>重</w:t>
            </w:r>
            <w:r w:rsidRPr="007E5DE7">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675DC527" w14:textId="77777777" w:rsidR="000D40C6" w:rsidRPr="00F21F0E" w:rsidRDefault="000D40C6" w:rsidP="00491556">
            <w:pPr>
              <w:snapToGrid w:val="0"/>
              <w:jc w:val="center"/>
              <w:rPr>
                <w:rFonts w:asciiTheme="majorEastAsia" w:eastAsiaTheme="majorEastAsia" w:hAnsiTheme="majorEastAsia"/>
                <w:color w:val="FFFFFF" w:themeColor="background1"/>
                <w:sz w:val="12"/>
              </w:rPr>
            </w:pPr>
            <w:r w:rsidRPr="007E5DE7">
              <w:rPr>
                <w:rFonts w:asciiTheme="majorEastAsia" w:eastAsiaTheme="majorEastAsia" w:hAnsiTheme="majorEastAsia"/>
                <w:color w:val="FFFFFF" w:themeColor="background1"/>
                <w:spacing w:val="12"/>
                <w:kern w:val="0"/>
                <w:sz w:val="12"/>
              </w:rPr>
              <w:t>記</w:t>
            </w:r>
            <w:r w:rsidRPr="007E5DE7">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nil"/>
            </w:tcBorders>
            <w:shd w:val="clear" w:color="auto" w:fill="808080" w:themeFill="background1" w:themeFillShade="80"/>
            <w:vAlign w:val="center"/>
          </w:tcPr>
          <w:p w14:paraId="1361622E" w14:textId="59536464" w:rsidR="000D40C6" w:rsidRPr="0096102B" w:rsidRDefault="00433B52" w:rsidP="00491556">
            <w:pPr>
              <w:jc w:val="center"/>
              <w:rPr>
                <w:rFonts w:asciiTheme="majorEastAsia" w:eastAsiaTheme="majorEastAsia" w:hAnsiTheme="majorEastAsia"/>
                <w:b/>
                <w:color w:val="FFFFFF" w:themeColor="background1"/>
                <w:sz w:val="22"/>
              </w:rPr>
            </w:pPr>
            <w:r>
              <w:rPr>
                <w:rFonts w:asciiTheme="majorEastAsia" w:eastAsiaTheme="majorEastAsia" w:hAnsiTheme="majorEastAsia"/>
                <w:b/>
                <w:color w:val="FFFFFF" w:themeColor="background1"/>
                <w:sz w:val="18"/>
              </w:rPr>
              <w:t>おおむね満足できる児童への評価と方法</w:t>
            </w:r>
          </w:p>
        </w:tc>
        <w:tc>
          <w:tcPr>
            <w:tcW w:w="652" w:type="dxa"/>
            <w:tcBorders>
              <w:left w:val="nil"/>
              <w:bottom w:val="single" w:sz="4" w:space="0" w:color="auto"/>
              <w:right w:val="single" w:sz="4" w:space="0" w:color="auto"/>
            </w:tcBorders>
            <w:shd w:val="clear" w:color="auto" w:fill="808080" w:themeFill="background1" w:themeFillShade="80"/>
            <w:vAlign w:val="center"/>
          </w:tcPr>
          <w:p w14:paraId="1A003F9A" w14:textId="77777777" w:rsidR="000D40C6" w:rsidRPr="0096102B" w:rsidRDefault="000D40C6" w:rsidP="00491556">
            <w:pPr>
              <w:jc w:val="center"/>
              <w:rPr>
                <w:color w:val="FFFFFF" w:themeColor="background1"/>
                <w:sz w:val="22"/>
              </w:rPr>
            </w:pPr>
          </w:p>
        </w:tc>
        <w:tc>
          <w:tcPr>
            <w:tcW w:w="652" w:type="dxa"/>
            <w:tcBorders>
              <w:left w:val="single" w:sz="4" w:space="0" w:color="auto"/>
              <w:bottom w:val="single" w:sz="4" w:space="0" w:color="auto"/>
              <w:right w:val="nil"/>
            </w:tcBorders>
            <w:shd w:val="clear" w:color="auto" w:fill="808080" w:themeFill="background1" w:themeFillShade="80"/>
            <w:vAlign w:val="center"/>
          </w:tcPr>
          <w:p w14:paraId="1694B5F6" w14:textId="77777777" w:rsidR="000D40C6" w:rsidRPr="0096102B" w:rsidRDefault="000D40C6" w:rsidP="00491556">
            <w:pPr>
              <w:jc w:val="center"/>
              <w:rPr>
                <w:color w:val="FFFFFF" w:themeColor="background1"/>
                <w:sz w:val="22"/>
              </w:rPr>
            </w:pPr>
          </w:p>
        </w:tc>
        <w:tc>
          <w:tcPr>
            <w:tcW w:w="4344" w:type="dxa"/>
            <w:tcBorders>
              <w:left w:val="nil"/>
              <w:bottom w:val="single" w:sz="4" w:space="0" w:color="auto"/>
            </w:tcBorders>
            <w:shd w:val="clear" w:color="auto" w:fill="808080" w:themeFill="background1" w:themeFillShade="80"/>
            <w:vAlign w:val="center"/>
          </w:tcPr>
          <w:p w14:paraId="62156EFD" w14:textId="77777777" w:rsidR="000D40C6" w:rsidRPr="0096102B" w:rsidRDefault="000D40C6" w:rsidP="00491556">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83" w:type="dxa"/>
            <w:tcBorders>
              <w:bottom w:val="single" w:sz="4" w:space="0" w:color="auto"/>
              <w:right w:val="nil"/>
            </w:tcBorders>
            <w:shd w:val="clear" w:color="auto" w:fill="808080" w:themeFill="background1" w:themeFillShade="80"/>
            <w:vAlign w:val="center"/>
          </w:tcPr>
          <w:p w14:paraId="6B4FCAD5" w14:textId="77777777" w:rsidR="000D40C6" w:rsidRPr="0096102B" w:rsidRDefault="000D40C6" w:rsidP="00491556">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20" w:type="dxa"/>
            <w:tcBorders>
              <w:left w:val="nil"/>
              <w:bottom w:val="single" w:sz="4" w:space="0" w:color="auto"/>
            </w:tcBorders>
            <w:shd w:val="clear" w:color="auto" w:fill="808080" w:themeFill="background1" w:themeFillShade="80"/>
          </w:tcPr>
          <w:p w14:paraId="6F252EEF" w14:textId="77777777" w:rsidR="000D40C6" w:rsidRDefault="000D40C6" w:rsidP="00491556">
            <w:pPr>
              <w:snapToGrid w:val="0"/>
              <w:spacing w:line="120" w:lineRule="exact"/>
            </w:pPr>
          </w:p>
        </w:tc>
      </w:tr>
      <w:tr w:rsidR="000D40C6" w14:paraId="0A120CA0" w14:textId="77777777" w:rsidTr="00491556">
        <w:trPr>
          <w:trHeight w:val="57"/>
        </w:trPr>
        <w:tc>
          <w:tcPr>
            <w:tcW w:w="3589" w:type="dxa"/>
            <w:gridSpan w:val="2"/>
            <w:tcBorders>
              <w:bottom w:val="nil"/>
            </w:tcBorders>
          </w:tcPr>
          <w:p w14:paraId="41114AA8" w14:textId="77777777" w:rsidR="000D40C6" w:rsidRPr="009D4699" w:rsidRDefault="000D40C6" w:rsidP="00491556">
            <w:pPr>
              <w:snapToGrid w:val="0"/>
              <w:spacing w:line="120" w:lineRule="exact"/>
              <w:rPr>
                <w:rFonts w:asciiTheme="majorEastAsia" w:eastAsiaTheme="majorEastAsia" w:hAnsiTheme="majorEastAsia"/>
                <w:sz w:val="6"/>
              </w:rPr>
            </w:pPr>
          </w:p>
        </w:tc>
        <w:tc>
          <w:tcPr>
            <w:tcW w:w="283" w:type="dxa"/>
            <w:tcBorders>
              <w:bottom w:val="nil"/>
            </w:tcBorders>
          </w:tcPr>
          <w:p w14:paraId="4F69E473" w14:textId="77777777" w:rsidR="000D40C6" w:rsidRPr="009D4699" w:rsidRDefault="000D40C6" w:rsidP="00491556">
            <w:pPr>
              <w:snapToGrid w:val="0"/>
              <w:spacing w:line="120" w:lineRule="exact"/>
              <w:rPr>
                <w:rFonts w:asciiTheme="majorEastAsia" w:eastAsiaTheme="majorEastAsia" w:hAnsiTheme="majorEastAsia"/>
                <w:sz w:val="6"/>
              </w:rPr>
            </w:pPr>
          </w:p>
        </w:tc>
        <w:tc>
          <w:tcPr>
            <w:tcW w:w="283" w:type="dxa"/>
            <w:tcBorders>
              <w:bottom w:val="nil"/>
            </w:tcBorders>
          </w:tcPr>
          <w:p w14:paraId="2C6DF7C8" w14:textId="77777777" w:rsidR="000D40C6" w:rsidRPr="009D4699" w:rsidRDefault="000D40C6" w:rsidP="00491556">
            <w:pPr>
              <w:snapToGrid w:val="0"/>
              <w:spacing w:line="120" w:lineRule="exact"/>
              <w:rPr>
                <w:rFonts w:asciiTheme="majorEastAsia" w:eastAsiaTheme="majorEastAsia" w:hAnsiTheme="majorEastAsia"/>
                <w:sz w:val="6"/>
              </w:rPr>
            </w:pPr>
          </w:p>
        </w:tc>
        <w:tc>
          <w:tcPr>
            <w:tcW w:w="283" w:type="dxa"/>
            <w:tcBorders>
              <w:bottom w:val="nil"/>
            </w:tcBorders>
          </w:tcPr>
          <w:p w14:paraId="11C76BA1" w14:textId="77777777" w:rsidR="000D40C6" w:rsidRPr="009D4699" w:rsidRDefault="000D40C6" w:rsidP="00491556">
            <w:pPr>
              <w:snapToGrid w:val="0"/>
              <w:spacing w:line="120" w:lineRule="exact"/>
              <w:rPr>
                <w:rFonts w:asciiTheme="majorEastAsia" w:eastAsiaTheme="majorEastAsia" w:hAnsiTheme="majorEastAsia"/>
                <w:sz w:val="6"/>
              </w:rPr>
            </w:pPr>
          </w:p>
        </w:tc>
        <w:tc>
          <w:tcPr>
            <w:tcW w:w="283" w:type="dxa"/>
            <w:tcBorders>
              <w:bottom w:val="nil"/>
            </w:tcBorders>
          </w:tcPr>
          <w:p w14:paraId="2A78CD44" w14:textId="77777777" w:rsidR="000D40C6" w:rsidRPr="009D4699" w:rsidRDefault="000D40C6" w:rsidP="00491556">
            <w:pPr>
              <w:snapToGrid w:val="0"/>
              <w:spacing w:line="120" w:lineRule="exact"/>
              <w:rPr>
                <w:rFonts w:asciiTheme="majorEastAsia" w:eastAsiaTheme="majorEastAsia" w:hAnsiTheme="majorEastAsia"/>
                <w:sz w:val="6"/>
              </w:rPr>
            </w:pPr>
          </w:p>
        </w:tc>
        <w:tc>
          <w:tcPr>
            <w:tcW w:w="4056" w:type="dxa"/>
            <w:tcBorders>
              <w:bottom w:val="nil"/>
              <w:right w:val="nil"/>
            </w:tcBorders>
          </w:tcPr>
          <w:p w14:paraId="77677202" w14:textId="77777777" w:rsidR="000D40C6" w:rsidRPr="009D4699" w:rsidRDefault="000D40C6" w:rsidP="00491556">
            <w:pPr>
              <w:snapToGrid w:val="0"/>
              <w:spacing w:line="120" w:lineRule="exact"/>
              <w:rPr>
                <w:rFonts w:asciiTheme="majorEastAsia" w:eastAsiaTheme="majorEastAsia" w:hAnsiTheme="majorEastAsia"/>
                <w:sz w:val="6"/>
              </w:rPr>
            </w:pPr>
          </w:p>
        </w:tc>
        <w:tc>
          <w:tcPr>
            <w:tcW w:w="652" w:type="dxa"/>
            <w:tcBorders>
              <w:left w:val="nil"/>
              <w:bottom w:val="nil"/>
            </w:tcBorders>
          </w:tcPr>
          <w:p w14:paraId="568D9B6E" w14:textId="77777777" w:rsidR="000D40C6" w:rsidRPr="009D4699" w:rsidRDefault="000D40C6" w:rsidP="00491556">
            <w:pPr>
              <w:snapToGrid w:val="0"/>
              <w:spacing w:line="120" w:lineRule="exact"/>
              <w:rPr>
                <w:rFonts w:asciiTheme="majorEastAsia" w:eastAsiaTheme="majorEastAsia" w:hAnsiTheme="majorEastAsia"/>
                <w:sz w:val="6"/>
              </w:rPr>
            </w:pPr>
          </w:p>
        </w:tc>
        <w:tc>
          <w:tcPr>
            <w:tcW w:w="652" w:type="dxa"/>
            <w:tcBorders>
              <w:bottom w:val="nil"/>
              <w:right w:val="nil"/>
            </w:tcBorders>
          </w:tcPr>
          <w:p w14:paraId="1190A999" w14:textId="77777777" w:rsidR="000D40C6" w:rsidRPr="009D4699" w:rsidRDefault="000D40C6" w:rsidP="00491556">
            <w:pPr>
              <w:snapToGrid w:val="0"/>
              <w:spacing w:line="120" w:lineRule="exact"/>
              <w:rPr>
                <w:rFonts w:asciiTheme="majorEastAsia" w:eastAsiaTheme="majorEastAsia" w:hAnsiTheme="majorEastAsia"/>
                <w:sz w:val="6"/>
              </w:rPr>
            </w:pPr>
          </w:p>
        </w:tc>
        <w:tc>
          <w:tcPr>
            <w:tcW w:w="4344" w:type="dxa"/>
            <w:tcBorders>
              <w:left w:val="nil"/>
              <w:bottom w:val="nil"/>
            </w:tcBorders>
          </w:tcPr>
          <w:p w14:paraId="75C715DD" w14:textId="77777777" w:rsidR="000D40C6" w:rsidRPr="009D4699" w:rsidRDefault="000D40C6" w:rsidP="00491556">
            <w:pPr>
              <w:snapToGrid w:val="0"/>
              <w:spacing w:line="120" w:lineRule="exact"/>
              <w:rPr>
                <w:rFonts w:asciiTheme="majorEastAsia" w:eastAsiaTheme="majorEastAsia" w:hAnsiTheme="majorEastAsia"/>
                <w:sz w:val="6"/>
              </w:rPr>
            </w:pPr>
          </w:p>
        </w:tc>
        <w:tc>
          <w:tcPr>
            <w:tcW w:w="4383" w:type="dxa"/>
            <w:tcBorders>
              <w:bottom w:val="nil"/>
              <w:right w:val="nil"/>
            </w:tcBorders>
            <w:shd w:val="clear" w:color="auto" w:fill="auto"/>
          </w:tcPr>
          <w:p w14:paraId="719EC3D5" w14:textId="77777777" w:rsidR="000D40C6" w:rsidRPr="009D4699" w:rsidRDefault="000D40C6" w:rsidP="00491556">
            <w:pPr>
              <w:snapToGrid w:val="0"/>
              <w:spacing w:line="120" w:lineRule="exact"/>
              <w:rPr>
                <w:rFonts w:asciiTheme="majorEastAsia" w:eastAsiaTheme="majorEastAsia" w:hAnsiTheme="majorEastAsia"/>
                <w:sz w:val="6"/>
              </w:rPr>
            </w:pPr>
          </w:p>
        </w:tc>
        <w:tc>
          <w:tcPr>
            <w:tcW w:w="120" w:type="dxa"/>
            <w:tcBorders>
              <w:left w:val="nil"/>
              <w:bottom w:val="nil"/>
            </w:tcBorders>
            <w:shd w:val="clear" w:color="auto" w:fill="auto"/>
          </w:tcPr>
          <w:p w14:paraId="72CBA8A7" w14:textId="77777777" w:rsidR="000D40C6" w:rsidRPr="009D4699" w:rsidRDefault="000D40C6" w:rsidP="00491556">
            <w:pPr>
              <w:snapToGrid w:val="0"/>
              <w:spacing w:line="120" w:lineRule="exact"/>
              <w:rPr>
                <w:rFonts w:asciiTheme="majorEastAsia" w:eastAsiaTheme="majorEastAsia" w:hAnsiTheme="majorEastAsia"/>
                <w:sz w:val="6"/>
              </w:rPr>
            </w:pPr>
          </w:p>
        </w:tc>
      </w:tr>
      <w:tr w:rsidR="000D40C6" w14:paraId="28A9F104" w14:textId="77777777" w:rsidTr="00491556">
        <w:trPr>
          <w:trHeight w:val="227"/>
        </w:trPr>
        <w:tc>
          <w:tcPr>
            <w:tcW w:w="104" w:type="dxa"/>
            <w:vMerge w:val="restart"/>
            <w:tcBorders>
              <w:top w:val="nil"/>
              <w:right w:val="nil"/>
            </w:tcBorders>
          </w:tcPr>
          <w:p w14:paraId="717B16A3" w14:textId="77777777" w:rsidR="000D40C6" w:rsidRPr="009D4699" w:rsidRDefault="000D40C6" w:rsidP="00491556">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Pr>
          <w:p w14:paraId="1A20541E" w14:textId="77777777" w:rsidR="000D40C6" w:rsidRPr="00301A60" w:rsidRDefault="000D40C6" w:rsidP="00491556">
            <w:pPr>
              <w:snapToGrid w:val="0"/>
              <w:spacing w:line="100" w:lineRule="exact"/>
              <w:rPr>
                <w:rFonts w:asciiTheme="majorEastAsia" w:eastAsiaTheme="majorEastAsia" w:hAnsiTheme="majorEastAsia"/>
                <w:sz w:val="14"/>
                <w:szCs w:val="14"/>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643904" behindDoc="0" locked="0" layoutInCell="1" allowOverlap="1" wp14:anchorId="045B92F3" wp14:editId="6AAE43BA">
                      <wp:simplePos x="0" y="0"/>
                      <wp:positionH relativeFrom="column">
                        <wp:posOffset>37313</wp:posOffset>
                      </wp:positionH>
                      <wp:positionV relativeFrom="line">
                        <wp:posOffset>-2083</wp:posOffset>
                      </wp:positionV>
                      <wp:extent cx="11817985" cy="114300"/>
                      <wp:effectExtent l="0" t="0" r="0" b="19050"/>
                      <wp:wrapNone/>
                      <wp:docPr id="183" name="グループ化 183"/>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184" name="グループ化 184"/>
                              <wpg:cNvGrpSpPr/>
                              <wpg:grpSpPr>
                                <a:xfrm>
                                  <a:off x="0" y="0"/>
                                  <a:ext cx="107950" cy="107950"/>
                                  <a:chOff x="0" y="0"/>
                                  <a:chExt cx="107950" cy="107950"/>
                                </a:xfrm>
                              </wpg:grpSpPr>
                              <wps:wsp>
                                <wps:cNvPr id="185" name="角丸四角形 185"/>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6" name="テキスト ボックス 186"/>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FD56A7" w14:textId="77777777" w:rsidR="00477D54" w:rsidRPr="000674B1" w:rsidRDefault="00477D54" w:rsidP="000D40C6">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187" name="グループ化 187"/>
                              <wpg:cNvGrpSpPr/>
                              <wpg:grpSpPr>
                                <a:xfrm>
                                  <a:off x="121335" y="0"/>
                                  <a:ext cx="11696707" cy="114300"/>
                                  <a:chOff x="-7" y="0"/>
                                  <a:chExt cx="11696707" cy="114300"/>
                                </a:xfrm>
                              </wpg:grpSpPr>
                              <wps:wsp>
                                <wps:cNvPr id="188" name="正方形/長方形 188"/>
                                <wps:cNvSpPr/>
                                <wps:spPr>
                                  <a:xfrm>
                                    <a:off x="0" y="0"/>
                                    <a:ext cx="1169670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9" name="テキスト ボックス 189"/>
                                <wps:cNvSpPr txBox="1"/>
                                <wps:spPr>
                                  <a:xfrm>
                                    <a:off x="-7" y="0"/>
                                    <a:ext cx="612003"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EA6BF9" w14:textId="77777777" w:rsidR="00477D54" w:rsidRPr="00574A35" w:rsidRDefault="00477D54" w:rsidP="000D40C6">
                                      <w:pPr>
                                        <w:snapToGrid w:val="0"/>
                                        <w:spacing w:line="160" w:lineRule="exact"/>
                                        <w:rPr>
                                          <w:rFonts w:asciiTheme="majorEastAsia" w:eastAsiaTheme="majorEastAsia" w:hAnsiTheme="majorEastAsia"/>
                                          <w:sz w:val="14"/>
                                          <w:szCs w:val="16"/>
                                        </w:rPr>
                                      </w:pPr>
                                      <w:r w:rsidRPr="006155ED">
                                        <w:rPr>
                                          <w:rFonts w:asciiTheme="majorEastAsia" w:eastAsiaTheme="majorEastAsia" w:hAnsiTheme="majorEastAsia" w:hint="eastAsia"/>
                                          <w:sz w:val="14"/>
                                          <w:szCs w:val="16"/>
                                        </w:rPr>
                                        <w:t>雨水の流れ方</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45B92F3" id="グループ化 183" o:spid="_x0000_s1139" style="position:absolute;left:0;text-align:left;margin-left:2.95pt;margin-top:-.15pt;width:930.55pt;height:9pt;z-index:251643904;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">
                      <v:group id="グループ化 184" o:spid="_x0000_s1140"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roundrect id="角丸四角形 185" o:spid="_x0000_s1141"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" fillcolor="black [3200]" strokecolor="black [1600]" strokeweight="2pt"/>
                        <v:shape id="テキスト ボックス 186" o:spid="_x0000_s1142"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" filled="f" stroked="f" strokeweight=".5pt">
                          <v:textbox inset="0,0,0,0">
                            <w:txbxContent>
                              <w:p w14:paraId="76FD56A7" w14:textId="77777777" w:rsidR="00477D54" w:rsidRPr="000674B1" w:rsidRDefault="00477D54" w:rsidP="000D40C6">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group id="グループ化 187" o:spid="_x0000_s1143"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rect id="正方形/長方形 188" o:spid="_x0000_s1144"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" fillcolor="#5a5a5a [2109]" stroked="f" strokeweight="2pt">
                          <v:fill color2="white [3212]" angle="90" colors="0 #595959;38666f #c4c4c4;62259f white" focus="100%" type="gradient"/>
                        </v:rect>
                        <v:shape id="テキスト ボックス 189" o:spid="_x0000_s1145" type="#_x0000_t202" style="position:absolute;width:6119;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" fillcolor="white [3212]" stroked="f" strokeweight=".5pt">
                          <v:textbox inset="1mm,0,0,0">
                            <w:txbxContent>
                              <w:p w14:paraId="39EA6BF9" w14:textId="77777777" w:rsidR="00477D54" w:rsidRPr="00574A35" w:rsidRDefault="00477D54" w:rsidP="000D40C6">
                                <w:pPr>
                                  <w:snapToGrid w:val="0"/>
                                  <w:spacing w:line="160" w:lineRule="exact"/>
                                  <w:rPr>
                                    <w:rFonts w:asciiTheme="majorEastAsia" w:eastAsiaTheme="majorEastAsia" w:hAnsiTheme="majorEastAsia"/>
                                    <w:sz w:val="14"/>
                                    <w:szCs w:val="16"/>
                                  </w:rPr>
                                </w:pPr>
                                <w:r w:rsidRPr="006155ED">
                                  <w:rPr>
                                    <w:rFonts w:asciiTheme="majorEastAsia" w:eastAsiaTheme="majorEastAsia" w:hAnsiTheme="majorEastAsia" w:hint="eastAsia"/>
                                    <w:sz w:val="14"/>
                                    <w:szCs w:val="16"/>
                                  </w:rPr>
                                  <w:t>雨水の流れ方</w:t>
                                </w:r>
                              </w:p>
                            </w:txbxContent>
                          </v:textbox>
                        </v:shape>
                      </v:group>
                      <w10:wrap anchory="line"/>
                    </v:group>
                  </w:pict>
                </mc:Fallback>
              </mc:AlternateContent>
            </w:r>
          </w:p>
        </w:tc>
        <w:tc>
          <w:tcPr>
            <w:tcW w:w="283" w:type="dxa"/>
            <w:tcBorders>
              <w:top w:val="nil"/>
              <w:bottom w:val="nil"/>
            </w:tcBorders>
          </w:tcPr>
          <w:p w14:paraId="6547C1C3" w14:textId="77777777" w:rsidR="000D40C6" w:rsidRPr="00301A60" w:rsidRDefault="000D40C6" w:rsidP="00491556">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0CE13EE5" w14:textId="77777777" w:rsidR="000D40C6" w:rsidRPr="00301A60" w:rsidRDefault="000D40C6" w:rsidP="00491556">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38367DA1" w14:textId="77777777" w:rsidR="000D40C6" w:rsidRPr="00301A60" w:rsidRDefault="000D40C6" w:rsidP="00491556">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1D7E6A4C" w14:textId="77777777" w:rsidR="000D40C6" w:rsidRPr="00301A60" w:rsidRDefault="000D40C6" w:rsidP="00491556">
            <w:pPr>
              <w:snapToGrid w:val="0"/>
              <w:spacing w:line="40" w:lineRule="exact"/>
              <w:rPr>
                <w:rFonts w:asciiTheme="majorEastAsia" w:eastAsiaTheme="majorEastAsia" w:hAnsiTheme="majorEastAsia"/>
                <w:sz w:val="14"/>
                <w:szCs w:val="14"/>
              </w:rPr>
            </w:pPr>
          </w:p>
        </w:tc>
        <w:tc>
          <w:tcPr>
            <w:tcW w:w="4056" w:type="dxa"/>
            <w:tcBorders>
              <w:top w:val="nil"/>
              <w:bottom w:val="nil"/>
              <w:right w:val="nil"/>
            </w:tcBorders>
          </w:tcPr>
          <w:p w14:paraId="15C0B32A" w14:textId="77777777" w:rsidR="000D40C6" w:rsidRPr="00301A60" w:rsidRDefault="000D40C6" w:rsidP="00491556">
            <w:pPr>
              <w:snapToGrid w:val="0"/>
              <w:spacing w:line="100" w:lineRule="exact"/>
              <w:rPr>
                <w:rFonts w:asciiTheme="majorEastAsia" w:eastAsiaTheme="majorEastAsia" w:hAnsiTheme="majorEastAsia"/>
                <w:sz w:val="14"/>
                <w:szCs w:val="14"/>
              </w:rPr>
            </w:pPr>
          </w:p>
        </w:tc>
        <w:tc>
          <w:tcPr>
            <w:tcW w:w="652" w:type="dxa"/>
            <w:tcBorders>
              <w:top w:val="nil"/>
              <w:left w:val="nil"/>
              <w:bottom w:val="nil"/>
            </w:tcBorders>
          </w:tcPr>
          <w:p w14:paraId="1CA605A9" w14:textId="77777777" w:rsidR="000D40C6" w:rsidRPr="00301A60" w:rsidRDefault="000D40C6" w:rsidP="00491556">
            <w:pPr>
              <w:snapToGrid w:val="0"/>
              <w:spacing w:line="100" w:lineRule="exact"/>
              <w:rPr>
                <w:rFonts w:asciiTheme="majorEastAsia" w:eastAsiaTheme="majorEastAsia" w:hAnsiTheme="majorEastAsia"/>
                <w:sz w:val="14"/>
                <w:szCs w:val="14"/>
              </w:rPr>
            </w:pPr>
          </w:p>
        </w:tc>
        <w:tc>
          <w:tcPr>
            <w:tcW w:w="652" w:type="dxa"/>
            <w:tcBorders>
              <w:top w:val="nil"/>
              <w:bottom w:val="nil"/>
              <w:right w:val="nil"/>
            </w:tcBorders>
          </w:tcPr>
          <w:p w14:paraId="2833EF1A" w14:textId="77777777" w:rsidR="000D40C6" w:rsidRPr="00301A60" w:rsidRDefault="000D40C6" w:rsidP="00491556">
            <w:pPr>
              <w:snapToGrid w:val="0"/>
              <w:spacing w:line="100" w:lineRule="exact"/>
              <w:rPr>
                <w:rFonts w:asciiTheme="majorEastAsia" w:eastAsiaTheme="majorEastAsia" w:hAnsiTheme="majorEastAsia"/>
                <w:sz w:val="14"/>
                <w:szCs w:val="14"/>
              </w:rPr>
            </w:pPr>
          </w:p>
        </w:tc>
        <w:tc>
          <w:tcPr>
            <w:tcW w:w="4344" w:type="dxa"/>
            <w:tcBorders>
              <w:top w:val="nil"/>
              <w:left w:val="nil"/>
              <w:bottom w:val="nil"/>
            </w:tcBorders>
          </w:tcPr>
          <w:p w14:paraId="6B686F97" w14:textId="77777777" w:rsidR="000D40C6" w:rsidRPr="00301A60" w:rsidRDefault="000D40C6" w:rsidP="00491556">
            <w:pPr>
              <w:snapToGrid w:val="0"/>
              <w:spacing w:line="100" w:lineRule="exact"/>
              <w:rPr>
                <w:rFonts w:asciiTheme="majorEastAsia" w:eastAsiaTheme="majorEastAsia" w:hAnsiTheme="majorEastAsia"/>
                <w:sz w:val="14"/>
                <w:szCs w:val="14"/>
              </w:rPr>
            </w:pPr>
          </w:p>
        </w:tc>
        <w:tc>
          <w:tcPr>
            <w:tcW w:w="4383" w:type="dxa"/>
            <w:tcBorders>
              <w:top w:val="nil"/>
              <w:bottom w:val="nil"/>
              <w:right w:val="nil"/>
            </w:tcBorders>
            <w:shd w:val="clear" w:color="auto" w:fill="auto"/>
          </w:tcPr>
          <w:p w14:paraId="208DE812" w14:textId="77777777" w:rsidR="000D40C6" w:rsidRPr="00301A60" w:rsidRDefault="000D40C6" w:rsidP="00491556">
            <w:pPr>
              <w:snapToGrid w:val="0"/>
              <w:spacing w:line="100" w:lineRule="exact"/>
              <w:rPr>
                <w:rFonts w:asciiTheme="majorEastAsia" w:eastAsiaTheme="majorEastAsia" w:hAnsiTheme="majorEastAsia"/>
                <w:sz w:val="14"/>
                <w:szCs w:val="14"/>
              </w:rPr>
            </w:pPr>
          </w:p>
        </w:tc>
        <w:tc>
          <w:tcPr>
            <w:tcW w:w="120" w:type="dxa"/>
            <w:tcBorders>
              <w:top w:val="nil"/>
              <w:left w:val="nil"/>
              <w:bottom w:val="nil"/>
            </w:tcBorders>
            <w:shd w:val="clear" w:color="auto" w:fill="auto"/>
          </w:tcPr>
          <w:p w14:paraId="7F0CC9E2" w14:textId="77777777" w:rsidR="000D40C6" w:rsidRPr="00553402" w:rsidRDefault="000D40C6" w:rsidP="00491556">
            <w:pPr>
              <w:snapToGrid w:val="0"/>
              <w:spacing w:line="100" w:lineRule="exact"/>
              <w:rPr>
                <w:rFonts w:asciiTheme="majorEastAsia" w:eastAsiaTheme="majorEastAsia" w:hAnsiTheme="majorEastAsia"/>
                <w:sz w:val="14"/>
                <w:szCs w:val="8"/>
              </w:rPr>
            </w:pPr>
          </w:p>
        </w:tc>
      </w:tr>
      <w:tr w:rsidR="000D40C6" w14:paraId="139E6873" w14:textId="77777777" w:rsidTr="00491556">
        <w:trPr>
          <w:cantSplit/>
          <w:trHeight w:val="624"/>
        </w:trPr>
        <w:tc>
          <w:tcPr>
            <w:tcW w:w="104" w:type="dxa"/>
            <w:vMerge/>
            <w:tcBorders>
              <w:right w:val="nil"/>
            </w:tcBorders>
          </w:tcPr>
          <w:p w14:paraId="1A900158" w14:textId="77777777" w:rsidR="000D40C6" w:rsidRPr="009D4699" w:rsidRDefault="000D40C6" w:rsidP="00491556">
            <w:pPr>
              <w:snapToGrid w:val="0"/>
              <w:ind w:leftChars="-100" w:left="-260" w:rightChars="-100" w:right="-260"/>
              <w:rPr>
                <w:rFonts w:asciiTheme="majorEastAsia" w:eastAsiaTheme="majorEastAsia" w:hAnsiTheme="majorEastAsia"/>
                <w:sz w:val="10"/>
                <w:szCs w:val="10"/>
              </w:rPr>
            </w:pPr>
          </w:p>
        </w:tc>
        <w:tc>
          <w:tcPr>
            <w:tcW w:w="3485" w:type="dxa"/>
            <w:tcBorders>
              <w:top w:val="nil"/>
              <w:left w:val="nil"/>
            </w:tcBorders>
            <w:tcMar>
              <w:top w:w="57" w:type="dxa"/>
              <w:left w:w="255" w:type="dxa"/>
              <w:bottom w:w="57" w:type="dxa"/>
              <w:right w:w="142" w:type="dxa"/>
            </w:tcMar>
          </w:tcPr>
          <w:p w14:paraId="04E628A5" w14:textId="4E9A3CFC" w:rsidR="004E4E21" w:rsidRPr="004E4E21" w:rsidRDefault="004E4E21" w:rsidP="004E4E21">
            <w:pPr>
              <w:snapToGrid w:val="0"/>
              <w:spacing w:line="200" w:lineRule="exact"/>
              <w:ind w:left="140" w:hangingChars="100" w:hanging="140"/>
              <w:rPr>
                <w:rFonts w:asciiTheme="majorEastAsia" w:eastAsiaTheme="majorEastAsia" w:hAnsiTheme="majorEastAsia"/>
                <w:sz w:val="14"/>
                <w:szCs w:val="14"/>
              </w:rPr>
            </w:pPr>
            <w:r w:rsidRPr="004E4E21">
              <w:rPr>
                <w:rFonts w:asciiTheme="majorEastAsia" w:eastAsiaTheme="majorEastAsia" w:hAnsiTheme="majorEastAsia" w:hint="eastAsia"/>
                <w:sz w:val="14"/>
                <w:szCs w:val="14"/>
              </w:rPr>
              <w:t>・雨の日の校庭の様子を観察し</w:t>
            </w:r>
            <w:r w:rsidR="00B14E62">
              <w:rPr>
                <w:rFonts w:asciiTheme="majorEastAsia" w:eastAsiaTheme="majorEastAsia" w:hAnsiTheme="majorEastAsia" w:hint="eastAsia"/>
                <w:sz w:val="14"/>
                <w:szCs w:val="14"/>
              </w:rPr>
              <w:t>、</w:t>
            </w:r>
            <w:r w:rsidRPr="004E4E21">
              <w:rPr>
                <w:rFonts w:asciiTheme="majorEastAsia" w:eastAsiaTheme="majorEastAsia" w:hAnsiTheme="majorEastAsia" w:hint="eastAsia"/>
                <w:sz w:val="14"/>
                <w:szCs w:val="14"/>
              </w:rPr>
              <w:t>水たまりの様子について気づいたことや疑問に思ったことを話し合い</w:t>
            </w:r>
            <w:r w:rsidR="00B14E62">
              <w:rPr>
                <w:rFonts w:asciiTheme="majorEastAsia" w:eastAsiaTheme="majorEastAsia" w:hAnsiTheme="majorEastAsia" w:hint="eastAsia"/>
                <w:sz w:val="14"/>
                <w:szCs w:val="14"/>
              </w:rPr>
              <w:t>、</w:t>
            </w:r>
            <w:r w:rsidRPr="004E4E21">
              <w:rPr>
                <w:rFonts w:asciiTheme="majorEastAsia" w:eastAsiaTheme="majorEastAsia" w:hAnsiTheme="majorEastAsia" w:hint="eastAsia"/>
                <w:sz w:val="14"/>
                <w:szCs w:val="14"/>
              </w:rPr>
              <w:t>雨水の流れ方について調べる問題を見いだす。</w:t>
            </w:r>
          </w:p>
          <w:p w14:paraId="21904D1C" w14:textId="5A31A120" w:rsidR="000D40C6" w:rsidRPr="003E4274" w:rsidRDefault="004E4E21" w:rsidP="004E4E21">
            <w:pPr>
              <w:snapToGrid w:val="0"/>
              <w:spacing w:line="200" w:lineRule="exact"/>
              <w:ind w:left="140" w:hangingChars="100" w:hanging="140"/>
              <w:rPr>
                <w:rFonts w:asciiTheme="majorEastAsia" w:eastAsiaTheme="majorEastAsia" w:hAnsiTheme="majorEastAsia"/>
                <w:sz w:val="14"/>
                <w:szCs w:val="14"/>
              </w:rPr>
            </w:pPr>
            <w:r w:rsidRPr="004E4E21">
              <w:rPr>
                <w:rFonts w:asciiTheme="majorEastAsia" w:eastAsiaTheme="majorEastAsia" w:hAnsiTheme="majorEastAsia" w:hint="eastAsia"/>
                <w:sz w:val="14"/>
                <w:szCs w:val="14"/>
              </w:rPr>
              <w:t>・雨水はどこからどこへ流れてどのような所に集まるかについて</w:t>
            </w:r>
            <w:r w:rsidR="00B14E62">
              <w:rPr>
                <w:rFonts w:asciiTheme="majorEastAsia" w:eastAsiaTheme="majorEastAsia" w:hAnsiTheme="majorEastAsia" w:hint="eastAsia"/>
                <w:sz w:val="14"/>
                <w:szCs w:val="14"/>
              </w:rPr>
              <w:t>、</w:t>
            </w:r>
            <w:r w:rsidRPr="004E4E21">
              <w:rPr>
                <w:rFonts w:asciiTheme="majorEastAsia" w:eastAsiaTheme="majorEastAsia" w:hAnsiTheme="majorEastAsia" w:hint="eastAsia"/>
                <w:sz w:val="14"/>
                <w:szCs w:val="14"/>
              </w:rPr>
              <w:t>これまでに学んだことや経験したことを基に予想する。</w:t>
            </w:r>
          </w:p>
        </w:tc>
        <w:tc>
          <w:tcPr>
            <w:tcW w:w="283" w:type="dxa"/>
            <w:tcBorders>
              <w:top w:val="nil"/>
              <w:bottom w:val="single" w:sz="4" w:space="0" w:color="auto"/>
            </w:tcBorders>
            <w:vAlign w:val="center"/>
          </w:tcPr>
          <w:p w14:paraId="37EAF13B" w14:textId="77777777" w:rsidR="000D40C6" w:rsidRPr="00321DF7" w:rsidRDefault="000D40C6" w:rsidP="0049155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nil"/>
              <w:bottom w:val="single" w:sz="4" w:space="0" w:color="auto"/>
            </w:tcBorders>
            <w:textDirection w:val="tbRlV"/>
            <w:vAlign w:val="center"/>
          </w:tcPr>
          <w:p w14:paraId="4B3537E7" w14:textId="0DC0CD28" w:rsidR="000D40C6" w:rsidRDefault="004E4E21" w:rsidP="00491556">
            <w:pPr>
              <w:snapToGrid w:val="0"/>
              <w:spacing w:line="200" w:lineRule="exact"/>
              <w:ind w:left="113" w:right="113"/>
              <w:jc w:val="center"/>
              <w:rPr>
                <w:rFonts w:asciiTheme="majorEastAsia" w:eastAsiaTheme="majorEastAsia" w:hAnsiTheme="majorEastAsia"/>
                <w:sz w:val="14"/>
                <w:szCs w:val="14"/>
              </w:rPr>
            </w:pPr>
            <w:r w:rsidRPr="004E4E21">
              <w:rPr>
                <w:rFonts w:asciiTheme="majorEastAsia" w:eastAsiaTheme="majorEastAsia" w:hAnsiTheme="majorEastAsia"/>
                <w:sz w:val="14"/>
                <w:szCs w:val="14"/>
                <w:eastAsianLayout w:id="2094758656" w:vert="1" w:vertCompress="1"/>
              </w:rPr>
              <w:t>50</w:t>
            </w:r>
            <w:r w:rsidR="000D40C6" w:rsidRPr="00553402">
              <w:rPr>
                <w:rFonts w:asciiTheme="majorEastAsia" w:eastAsiaTheme="majorEastAsia" w:hAnsiTheme="majorEastAsia" w:hint="eastAsia"/>
                <w:sz w:val="14"/>
                <w:szCs w:val="14"/>
              </w:rPr>
              <w:t>～</w:t>
            </w:r>
            <w:r w:rsidRPr="004E4E21">
              <w:rPr>
                <w:rFonts w:asciiTheme="majorEastAsia" w:eastAsiaTheme="majorEastAsia" w:hAnsiTheme="majorEastAsia"/>
                <w:sz w:val="14"/>
                <w:szCs w:val="14"/>
                <w:eastAsianLayout w:id="2094759936" w:vert="1" w:vertCompress="1"/>
              </w:rPr>
              <w:t>52</w:t>
            </w:r>
          </w:p>
        </w:tc>
        <w:tc>
          <w:tcPr>
            <w:tcW w:w="283" w:type="dxa"/>
            <w:tcBorders>
              <w:top w:val="nil"/>
              <w:bottom w:val="single" w:sz="4" w:space="0" w:color="auto"/>
            </w:tcBorders>
            <w:vAlign w:val="center"/>
          </w:tcPr>
          <w:p w14:paraId="53AE8018" w14:textId="77777777" w:rsidR="000D40C6" w:rsidRDefault="000D40C6" w:rsidP="0049155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nil"/>
              <w:bottom w:val="single" w:sz="4" w:space="0" w:color="auto"/>
            </w:tcBorders>
            <w:vAlign w:val="center"/>
          </w:tcPr>
          <w:p w14:paraId="6874F720" w14:textId="4417D492" w:rsidR="000D40C6" w:rsidRDefault="004E4E21" w:rsidP="00491556">
            <w:pPr>
              <w:snapToGrid w:val="0"/>
              <w:spacing w:line="200" w:lineRule="exact"/>
              <w:jc w:val="center"/>
              <w:rPr>
                <w:rFonts w:asciiTheme="majorEastAsia" w:eastAsiaTheme="majorEastAsia" w:hAnsiTheme="majorEastAsia"/>
                <w:sz w:val="14"/>
                <w:szCs w:val="14"/>
              </w:rPr>
            </w:pPr>
            <w:r w:rsidRPr="004E4E21">
              <w:rPr>
                <w:rFonts w:asciiTheme="majorEastAsia" w:eastAsiaTheme="majorEastAsia" w:hAnsiTheme="majorEastAsia" w:hint="eastAsia"/>
                <w:sz w:val="14"/>
                <w:szCs w:val="14"/>
              </w:rPr>
              <w:t>◎</w:t>
            </w:r>
          </w:p>
        </w:tc>
        <w:tc>
          <w:tcPr>
            <w:tcW w:w="4056" w:type="dxa"/>
            <w:tcBorders>
              <w:top w:val="nil"/>
              <w:bottom w:val="single" w:sz="4" w:space="0" w:color="auto"/>
              <w:right w:val="nil"/>
            </w:tcBorders>
            <w:tcMar>
              <w:top w:w="57" w:type="dxa"/>
              <w:left w:w="142" w:type="dxa"/>
              <w:bottom w:w="57" w:type="dxa"/>
              <w:right w:w="142" w:type="dxa"/>
            </w:tcMar>
          </w:tcPr>
          <w:p w14:paraId="6A3981BB" w14:textId="463E5D8E" w:rsidR="000D40C6" w:rsidRPr="007E5DE7" w:rsidRDefault="004E4E21" w:rsidP="004E4E21">
            <w:pPr>
              <w:tabs>
                <w:tab w:val="left" w:pos="2262"/>
              </w:tabs>
              <w:topLinePunct/>
              <w:snapToGrid w:val="0"/>
              <w:spacing w:line="200" w:lineRule="exact"/>
              <w:rPr>
                <w:rFonts w:asciiTheme="majorEastAsia" w:eastAsiaTheme="majorEastAsia" w:hAnsiTheme="majorEastAsia"/>
                <w:sz w:val="14"/>
                <w:szCs w:val="14"/>
              </w:rPr>
            </w:pPr>
            <w:r w:rsidRPr="004E4E21">
              <w:rPr>
                <w:rFonts w:asciiTheme="majorEastAsia" w:eastAsiaTheme="majorEastAsia" w:hAnsiTheme="majorEastAsia" w:hint="eastAsia"/>
                <w:b/>
                <w:sz w:val="14"/>
                <w:szCs w:val="14"/>
              </w:rPr>
              <w:t>【思①】雨水の流れ方や集まり方について</w:t>
            </w:r>
            <w:r w:rsidR="00B14E62">
              <w:rPr>
                <w:rFonts w:asciiTheme="majorEastAsia" w:eastAsiaTheme="majorEastAsia" w:hAnsiTheme="majorEastAsia" w:hint="eastAsia"/>
                <w:b/>
                <w:sz w:val="14"/>
                <w:szCs w:val="14"/>
              </w:rPr>
              <w:t>、</w:t>
            </w:r>
            <w:r w:rsidRPr="004E4E21">
              <w:rPr>
                <w:rFonts w:asciiTheme="majorEastAsia" w:eastAsiaTheme="majorEastAsia" w:hAnsiTheme="majorEastAsia" w:hint="eastAsia"/>
                <w:b/>
                <w:sz w:val="14"/>
                <w:szCs w:val="14"/>
              </w:rPr>
              <w:t>既習の内容や生活経験を基に</w:t>
            </w:r>
            <w:r w:rsidR="00B14E62">
              <w:rPr>
                <w:rFonts w:asciiTheme="majorEastAsia" w:eastAsiaTheme="majorEastAsia" w:hAnsiTheme="majorEastAsia" w:hint="eastAsia"/>
                <w:b/>
                <w:sz w:val="14"/>
                <w:szCs w:val="14"/>
              </w:rPr>
              <w:t>、</w:t>
            </w:r>
            <w:r w:rsidRPr="004E4E21">
              <w:rPr>
                <w:rFonts w:asciiTheme="majorEastAsia" w:eastAsiaTheme="majorEastAsia" w:hAnsiTheme="majorEastAsia" w:hint="eastAsia"/>
                <w:b/>
                <w:sz w:val="14"/>
                <w:szCs w:val="14"/>
              </w:rPr>
              <w:t>根拠のある予想を発想し</w:t>
            </w:r>
            <w:r w:rsidR="00B14E62">
              <w:rPr>
                <w:rFonts w:asciiTheme="majorEastAsia" w:eastAsiaTheme="majorEastAsia" w:hAnsiTheme="majorEastAsia" w:hint="eastAsia"/>
                <w:b/>
                <w:sz w:val="14"/>
                <w:szCs w:val="14"/>
              </w:rPr>
              <w:t>、</w:t>
            </w:r>
            <w:r w:rsidRPr="004E4E21">
              <w:rPr>
                <w:rFonts w:asciiTheme="majorEastAsia" w:eastAsiaTheme="majorEastAsia" w:hAnsiTheme="majorEastAsia" w:hint="eastAsia"/>
                <w:b/>
                <w:sz w:val="14"/>
                <w:szCs w:val="14"/>
              </w:rPr>
              <w:t>表現しているかを評価する。</w:t>
            </w:r>
            <w:r>
              <w:rPr>
                <w:rFonts w:asciiTheme="majorEastAsia" w:eastAsiaTheme="majorEastAsia" w:hAnsiTheme="majorEastAsia" w:hint="eastAsia"/>
                <w:b/>
                <w:sz w:val="14"/>
                <w:szCs w:val="14"/>
              </w:rPr>
              <w:t xml:space="preserve"> </w:t>
            </w:r>
            <w:r>
              <w:rPr>
                <w:rFonts w:asciiTheme="majorEastAsia" w:eastAsiaTheme="majorEastAsia" w:hAnsiTheme="majorEastAsia"/>
                <w:b/>
                <w:sz w:val="14"/>
                <w:szCs w:val="14"/>
              </w:rPr>
              <w:t xml:space="preserve">                      </w:t>
            </w:r>
            <w:r w:rsidRPr="004E4E21">
              <w:rPr>
                <w:rFonts w:asciiTheme="majorEastAsia" w:eastAsiaTheme="majorEastAsia" w:hAnsiTheme="majorEastAsia" w:hint="eastAsia"/>
                <w:b/>
                <w:sz w:val="14"/>
                <w:szCs w:val="14"/>
              </w:rPr>
              <w:t>【発言分析・記述分析】</w:t>
            </w:r>
          </w:p>
        </w:tc>
        <w:tc>
          <w:tcPr>
            <w:tcW w:w="652" w:type="dxa"/>
            <w:tcBorders>
              <w:top w:val="nil"/>
              <w:left w:val="nil"/>
              <w:bottom w:val="single" w:sz="4" w:space="0" w:color="auto"/>
            </w:tcBorders>
            <w:tcMar>
              <w:top w:w="57" w:type="dxa"/>
              <w:left w:w="142" w:type="dxa"/>
              <w:bottom w:w="57" w:type="dxa"/>
              <w:right w:w="142" w:type="dxa"/>
            </w:tcMar>
          </w:tcPr>
          <w:p w14:paraId="3B32CD7B" w14:textId="77777777" w:rsidR="000D40C6" w:rsidRPr="0082008D" w:rsidRDefault="000D40C6" w:rsidP="00491556">
            <w:pPr>
              <w:snapToGrid w:val="0"/>
              <w:spacing w:line="200" w:lineRule="exact"/>
              <w:rPr>
                <w:rFonts w:asciiTheme="majorEastAsia" w:eastAsiaTheme="majorEastAsia" w:hAnsiTheme="majorEastAsia"/>
                <w:sz w:val="14"/>
                <w:szCs w:val="14"/>
              </w:rPr>
            </w:pPr>
          </w:p>
        </w:tc>
        <w:tc>
          <w:tcPr>
            <w:tcW w:w="652" w:type="dxa"/>
            <w:tcBorders>
              <w:top w:val="nil"/>
              <w:bottom w:val="single" w:sz="4" w:space="0" w:color="auto"/>
              <w:right w:val="nil"/>
            </w:tcBorders>
            <w:tcMar>
              <w:top w:w="57" w:type="dxa"/>
              <w:left w:w="142" w:type="dxa"/>
              <w:bottom w:w="57" w:type="dxa"/>
              <w:right w:w="142" w:type="dxa"/>
            </w:tcMar>
          </w:tcPr>
          <w:p w14:paraId="2701CCC4" w14:textId="77777777" w:rsidR="000D40C6" w:rsidRPr="0082008D" w:rsidRDefault="000D40C6" w:rsidP="00491556">
            <w:pPr>
              <w:snapToGrid w:val="0"/>
              <w:spacing w:line="200" w:lineRule="exact"/>
              <w:rPr>
                <w:rFonts w:asciiTheme="majorEastAsia" w:eastAsiaTheme="majorEastAsia" w:hAnsiTheme="majorEastAsia"/>
                <w:sz w:val="14"/>
                <w:szCs w:val="14"/>
              </w:rPr>
            </w:pPr>
          </w:p>
        </w:tc>
        <w:tc>
          <w:tcPr>
            <w:tcW w:w="4344" w:type="dxa"/>
            <w:tcBorders>
              <w:top w:val="nil"/>
              <w:left w:val="nil"/>
              <w:bottom w:val="single" w:sz="4" w:space="0" w:color="auto"/>
            </w:tcBorders>
            <w:tcMar>
              <w:top w:w="57" w:type="dxa"/>
              <w:left w:w="142" w:type="dxa"/>
              <w:bottom w:w="57" w:type="dxa"/>
              <w:right w:w="142" w:type="dxa"/>
            </w:tcMar>
          </w:tcPr>
          <w:p w14:paraId="0B192FF5" w14:textId="156D11CA" w:rsidR="000D40C6" w:rsidRPr="00615541" w:rsidRDefault="004E4E21" w:rsidP="00491556">
            <w:pPr>
              <w:snapToGrid w:val="0"/>
              <w:spacing w:line="200" w:lineRule="exact"/>
              <w:rPr>
                <w:rFonts w:asciiTheme="majorEastAsia" w:eastAsiaTheme="majorEastAsia" w:hAnsiTheme="majorEastAsia"/>
                <w:sz w:val="14"/>
                <w:szCs w:val="14"/>
              </w:rPr>
            </w:pPr>
            <w:r w:rsidRPr="004E4E21">
              <w:rPr>
                <w:rFonts w:asciiTheme="majorEastAsia" w:eastAsiaTheme="majorEastAsia" w:hAnsiTheme="majorEastAsia" w:hint="eastAsia"/>
                <w:sz w:val="14"/>
                <w:szCs w:val="14"/>
              </w:rPr>
              <w:t>雨水の流れ方や集まり方について</w:t>
            </w:r>
            <w:r w:rsidR="00B14E62">
              <w:rPr>
                <w:rFonts w:asciiTheme="majorEastAsia" w:eastAsiaTheme="majorEastAsia" w:hAnsiTheme="majorEastAsia" w:hint="eastAsia"/>
                <w:sz w:val="14"/>
                <w:szCs w:val="14"/>
              </w:rPr>
              <w:t>、</w:t>
            </w:r>
            <w:r w:rsidRPr="004E4E21">
              <w:rPr>
                <w:rFonts w:asciiTheme="majorEastAsia" w:eastAsiaTheme="majorEastAsia" w:hAnsiTheme="majorEastAsia" w:hint="eastAsia"/>
                <w:sz w:val="14"/>
                <w:szCs w:val="14"/>
              </w:rPr>
              <w:t>既習の内容や生活経験を基に</w:t>
            </w:r>
            <w:r w:rsidR="00B14E62">
              <w:rPr>
                <w:rFonts w:asciiTheme="majorEastAsia" w:eastAsiaTheme="majorEastAsia" w:hAnsiTheme="majorEastAsia" w:hint="eastAsia"/>
                <w:sz w:val="14"/>
                <w:szCs w:val="14"/>
              </w:rPr>
              <w:t>、</w:t>
            </w:r>
            <w:r w:rsidRPr="004E4E21">
              <w:rPr>
                <w:rFonts w:asciiTheme="majorEastAsia" w:eastAsiaTheme="majorEastAsia" w:hAnsiTheme="majorEastAsia" w:hint="eastAsia"/>
                <w:sz w:val="14"/>
                <w:szCs w:val="14"/>
              </w:rPr>
              <w:t>地面の様子に着目して</w:t>
            </w:r>
            <w:r w:rsidR="00465AEE" w:rsidRPr="00465AEE">
              <w:rPr>
                <w:rFonts w:asciiTheme="majorEastAsia" w:eastAsiaTheme="majorEastAsia" w:hAnsiTheme="majorEastAsia" w:hint="eastAsia"/>
                <w:sz w:val="14"/>
                <w:szCs w:val="14"/>
              </w:rPr>
              <w:t>地面の傾きと関係付けるなど</w:t>
            </w:r>
            <w:r w:rsidRPr="004E4E21">
              <w:rPr>
                <w:rFonts w:asciiTheme="majorEastAsia" w:eastAsiaTheme="majorEastAsia" w:hAnsiTheme="majorEastAsia" w:hint="eastAsia"/>
                <w:sz w:val="14"/>
                <w:szCs w:val="14"/>
              </w:rPr>
              <w:t>妥当な根拠に基づいた予想を発想し</w:t>
            </w:r>
            <w:r w:rsidR="00B14E62">
              <w:rPr>
                <w:rFonts w:asciiTheme="majorEastAsia" w:eastAsiaTheme="majorEastAsia" w:hAnsiTheme="majorEastAsia" w:hint="eastAsia"/>
                <w:sz w:val="14"/>
                <w:szCs w:val="14"/>
              </w:rPr>
              <w:t>、</w:t>
            </w:r>
            <w:r w:rsidRPr="004E4E21">
              <w:rPr>
                <w:rFonts w:asciiTheme="majorEastAsia" w:eastAsiaTheme="majorEastAsia" w:hAnsiTheme="majorEastAsia" w:hint="eastAsia"/>
                <w:sz w:val="14"/>
                <w:szCs w:val="14"/>
              </w:rPr>
              <w:t>表現している。</w:t>
            </w:r>
          </w:p>
        </w:tc>
        <w:tc>
          <w:tcPr>
            <w:tcW w:w="4383" w:type="dxa"/>
            <w:tcBorders>
              <w:top w:val="nil"/>
              <w:bottom w:val="single" w:sz="4" w:space="0" w:color="auto"/>
              <w:right w:val="nil"/>
            </w:tcBorders>
            <w:shd w:val="clear" w:color="auto" w:fill="auto"/>
            <w:tcMar>
              <w:top w:w="57" w:type="dxa"/>
              <w:left w:w="142" w:type="dxa"/>
              <w:bottom w:w="57" w:type="dxa"/>
              <w:right w:w="142" w:type="dxa"/>
            </w:tcMar>
          </w:tcPr>
          <w:p w14:paraId="605178AF" w14:textId="122C03E2" w:rsidR="000D40C6" w:rsidRPr="00D86E01" w:rsidRDefault="004E4E21" w:rsidP="00491556">
            <w:pPr>
              <w:topLinePunct/>
              <w:spacing w:line="200" w:lineRule="exact"/>
              <w:rPr>
                <w:rFonts w:asciiTheme="majorEastAsia" w:eastAsiaTheme="majorEastAsia" w:hAnsiTheme="majorEastAsia"/>
                <w:sz w:val="14"/>
                <w:szCs w:val="14"/>
              </w:rPr>
            </w:pPr>
            <w:r w:rsidRPr="004E4E21">
              <w:rPr>
                <w:rFonts w:asciiTheme="majorEastAsia" w:eastAsiaTheme="majorEastAsia" w:hAnsiTheme="majorEastAsia" w:hint="eastAsia"/>
                <w:sz w:val="14"/>
                <w:szCs w:val="14"/>
              </w:rPr>
              <w:t>雨の日の校庭の様子を撮影した動画を提示したり</w:t>
            </w:r>
            <w:r w:rsidR="00B14E62">
              <w:rPr>
                <w:rFonts w:asciiTheme="majorEastAsia" w:eastAsiaTheme="majorEastAsia" w:hAnsiTheme="majorEastAsia" w:hint="eastAsia"/>
                <w:sz w:val="14"/>
                <w:szCs w:val="14"/>
              </w:rPr>
              <w:t>、</w:t>
            </w:r>
            <w:r w:rsidRPr="004E4E21">
              <w:rPr>
                <w:rFonts w:asciiTheme="majorEastAsia" w:eastAsiaTheme="majorEastAsia" w:hAnsiTheme="majorEastAsia" w:hint="eastAsia"/>
                <w:sz w:val="14"/>
                <w:szCs w:val="14"/>
              </w:rPr>
              <w:t>日常生活を想起させたりしながら</w:t>
            </w:r>
            <w:r w:rsidR="00B14E62">
              <w:rPr>
                <w:rFonts w:asciiTheme="majorEastAsia" w:eastAsiaTheme="majorEastAsia" w:hAnsiTheme="majorEastAsia" w:hint="eastAsia"/>
                <w:sz w:val="14"/>
                <w:szCs w:val="14"/>
              </w:rPr>
              <w:t>、</w:t>
            </w:r>
            <w:r w:rsidRPr="004E4E21">
              <w:rPr>
                <w:rFonts w:asciiTheme="majorEastAsia" w:eastAsiaTheme="majorEastAsia" w:hAnsiTheme="majorEastAsia" w:hint="eastAsia"/>
                <w:sz w:val="14"/>
                <w:szCs w:val="14"/>
              </w:rPr>
              <w:t>自分なりに予想することができるように</w:t>
            </w:r>
            <w:r w:rsidR="00B14E62">
              <w:rPr>
                <w:rFonts w:asciiTheme="majorEastAsia" w:eastAsiaTheme="majorEastAsia" w:hAnsiTheme="majorEastAsia" w:hint="eastAsia"/>
                <w:sz w:val="14"/>
                <w:szCs w:val="14"/>
              </w:rPr>
              <w:t>、</w:t>
            </w:r>
            <w:r w:rsidRPr="004E4E21">
              <w:rPr>
                <w:rFonts w:asciiTheme="majorEastAsia" w:eastAsiaTheme="majorEastAsia" w:hAnsiTheme="majorEastAsia" w:hint="eastAsia"/>
                <w:sz w:val="14"/>
                <w:szCs w:val="14"/>
              </w:rPr>
              <w:t>助言・援助する。</w:t>
            </w:r>
          </w:p>
        </w:tc>
        <w:tc>
          <w:tcPr>
            <w:tcW w:w="120" w:type="dxa"/>
            <w:tcBorders>
              <w:top w:val="nil"/>
              <w:left w:val="nil"/>
              <w:bottom w:val="nil"/>
            </w:tcBorders>
            <w:shd w:val="clear" w:color="auto" w:fill="auto"/>
          </w:tcPr>
          <w:p w14:paraId="308FB1A2" w14:textId="77777777" w:rsidR="000D40C6" w:rsidRDefault="000D40C6" w:rsidP="00491556"/>
        </w:tc>
      </w:tr>
      <w:tr w:rsidR="000D40C6" w14:paraId="048B8AC0" w14:textId="77777777" w:rsidTr="00491556">
        <w:trPr>
          <w:cantSplit/>
          <w:trHeight w:val="624"/>
        </w:trPr>
        <w:tc>
          <w:tcPr>
            <w:tcW w:w="104" w:type="dxa"/>
            <w:vMerge/>
            <w:tcBorders>
              <w:right w:val="nil"/>
            </w:tcBorders>
          </w:tcPr>
          <w:p w14:paraId="3F19BA07" w14:textId="77777777" w:rsidR="000D40C6" w:rsidRPr="009D4699" w:rsidRDefault="000D40C6" w:rsidP="00491556">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14:paraId="5D9890D6" w14:textId="2AE99B7E" w:rsidR="004E4E21" w:rsidRPr="004E4E21" w:rsidRDefault="004E4E21" w:rsidP="004E4E21">
            <w:pPr>
              <w:snapToGrid w:val="0"/>
              <w:spacing w:line="200" w:lineRule="exact"/>
              <w:ind w:left="140" w:hangingChars="100" w:hanging="140"/>
              <w:rPr>
                <w:rFonts w:asciiTheme="majorEastAsia" w:eastAsiaTheme="majorEastAsia" w:hAnsiTheme="majorEastAsia"/>
                <w:sz w:val="14"/>
                <w:szCs w:val="14"/>
              </w:rPr>
            </w:pPr>
            <w:r w:rsidRPr="004E4E21">
              <w:rPr>
                <w:rFonts w:asciiTheme="majorEastAsia" w:eastAsiaTheme="majorEastAsia" w:hAnsiTheme="majorEastAsia" w:hint="eastAsia"/>
                <w:sz w:val="14"/>
                <w:szCs w:val="14"/>
              </w:rPr>
              <w:t>・雨水が流れていた所の地面の傾きや</w:t>
            </w:r>
            <w:r w:rsidR="00B14E62">
              <w:rPr>
                <w:rFonts w:asciiTheme="majorEastAsia" w:eastAsiaTheme="majorEastAsia" w:hAnsiTheme="majorEastAsia" w:hint="eastAsia"/>
                <w:sz w:val="14"/>
                <w:szCs w:val="14"/>
              </w:rPr>
              <w:t>、</w:t>
            </w:r>
            <w:r w:rsidRPr="004E4E21">
              <w:rPr>
                <w:rFonts w:asciiTheme="majorEastAsia" w:eastAsiaTheme="majorEastAsia" w:hAnsiTheme="majorEastAsia" w:hint="eastAsia"/>
                <w:sz w:val="14"/>
                <w:szCs w:val="14"/>
              </w:rPr>
              <w:t>水たまりとその周りの地面の傾きを調べる。</w:t>
            </w:r>
            <w:r w:rsidR="005B549E">
              <w:rPr>
                <w:rFonts w:asciiTheme="majorEastAsia" w:eastAsiaTheme="majorEastAsia" w:hAnsiTheme="majorEastAsia" w:hint="eastAsia"/>
                <w:sz w:val="14"/>
                <w:szCs w:val="14"/>
              </w:rPr>
              <w:t xml:space="preserve"> </w:t>
            </w:r>
            <w:r w:rsidR="005B549E">
              <w:rPr>
                <w:rFonts w:asciiTheme="majorEastAsia" w:eastAsiaTheme="majorEastAsia" w:hAnsiTheme="majorEastAsia"/>
                <w:sz w:val="14"/>
                <w:szCs w:val="14"/>
              </w:rPr>
              <w:t xml:space="preserve"> </w:t>
            </w:r>
            <w:r w:rsidRPr="004E4E21">
              <w:rPr>
                <w:rFonts w:asciiTheme="majorEastAsia" w:eastAsiaTheme="majorEastAsia" w:hAnsiTheme="majorEastAsia" w:hint="eastAsia"/>
                <w:sz w:val="14"/>
                <w:szCs w:val="14"/>
              </w:rPr>
              <w:t xml:space="preserve"> </w:t>
            </w:r>
            <w:r w:rsidRPr="00556F5C">
              <w:rPr>
                <w:rFonts w:asciiTheme="majorEastAsia" w:eastAsiaTheme="majorEastAsia" w:hAnsiTheme="majorEastAsia" w:hint="eastAsia"/>
                <w:b/>
                <w:sz w:val="14"/>
                <w:szCs w:val="14"/>
              </w:rPr>
              <w:t>(</w:t>
            </w:r>
            <w:r w:rsidR="00556F5C" w:rsidRPr="00556F5C">
              <w:rPr>
                <w:rFonts w:asciiTheme="majorEastAsia" w:eastAsiaTheme="majorEastAsia" w:hAnsiTheme="majorEastAsia" w:hint="eastAsia"/>
                <w:b/>
                <w:sz w:val="14"/>
                <w:szCs w:val="14"/>
              </w:rPr>
              <w:t>観察１</w:t>
            </w:r>
            <w:r w:rsidRPr="00556F5C">
              <w:rPr>
                <w:rFonts w:asciiTheme="majorEastAsia" w:eastAsiaTheme="majorEastAsia" w:hAnsiTheme="majorEastAsia" w:hint="eastAsia"/>
                <w:b/>
                <w:sz w:val="14"/>
                <w:szCs w:val="14"/>
              </w:rPr>
              <w:t>)</w:t>
            </w:r>
          </w:p>
          <w:p w14:paraId="12ED326C" w14:textId="632C233F" w:rsidR="000D40C6" w:rsidRPr="00D86E01" w:rsidRDefault="004E4E21" w:rsidP="004E4E21">
            <w:pPr>
              <w:snapToGrid w:val="0"/>
              <w:spacing w:line="200" w:lineRule="exact"/>
              <w:ind w:left="140" w:hangingChars="100" w:hanging="140"/>
              <w:rPr>
                <w:rFonts w:asciiTheme="majorEastAsia" w:eastAsiaTheme="majorEastAsia" w:hAnsiTheme="majorEastAsia"/>
                <w:sz w:val="14"/>
                <w:szCs w:val="14"/>
              </w:rPr>
            </w:pPr>
            <w:r w:rsidRPr="004E4E21">
              <w:rPr>
                <w:rFonts w:asciiTheme="majorEastAsia" w:eastAsiaTheme="majorEastAsia" w:hAnsiTheme="majorEastAsia" w:hint="eastAsia"/>
                <w:sz w:val="14"/>
                <w:szCs w:val="14"/>
              </w:rPr>
              <w:t>・雨水の流れ方と集まり方についてまとめる。・資料を読んで</w:t>
            </w:r>
            <w:r w:rsidR="00B14E62">
              <w:rPr>
                <w:rFonts w:asciiTheme="majorEastAsia" w:eastAsiaTheme="majorEastAsia" w:hAnsiTheme="majorEastAsia" w:hint="eastAsia"/>
                <w:sz w:val="14"/>
                <w:szCs w:val="14"/>
              </w:rPr>
              <w:t>、</w:t>
            </w:r>
            <w:r w:rsidRPr="004E4E21">
              <w:rPr>
                <w:rFonts w:asciiTheme="majorEastAsia" w:eastAsiaTheme="majorEastAsia" w:hAnsiTheme="majorEastAsia" w:hint="eastAsia"/>
                <w:sz w:val="14"/>
                <w:szCs w:val="14"/>
              </w:rPr>
              <w:t>雨水による災害を防ぐ取り組みについて捉える。</w:t>
            </w:r>
          </w:p>
        </w:tc>
        <w:tc>
          <w:tcPr>
            <w:tcW w:w="283" w:type="dxa"/>
            <w:vMerge w:val="restart"/>
            <w:tcBorders>
              <w:top w:val="single" w:sz="4" w:space="0" w:color="auto"/>
            </w:tcBorders>
            <w:vAlign w:val="center"/>
          </w:tcPr>
          <w:p w14:paraId="30B403B8" w14:textId="77777777" w:rsidR="000D40C6" w:rsidRPr="00553402" w:rsidRDefault="000D40C6" w:rsidP="0049155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vMerge w:val="restart"/>
            <w:tcBorders>
              <w:top w:val="single" w:sz="4" w:space="0" w:color="auto"/>
            </w:tcBorders>
            <w:textDirection w:val="tbRlV"/>
            <w:vAlign w:val="center"/>
          </w:tcPr>
          <w:p w14:paraId="04FF8350" w14:textId="79188335" w:rsidR="000D40C6" w:rsidRPr="00553402" w:rsidRDefault="004E4E21" w:rsidP="00491556">
            <w:pPr>
              <w:snapToGrid w:val="0"/>
              <w:spacing w:line="200" w:lineRule="exact"/>
              <w:ind w:left="113" w:right="113"/>
              <w:jc w:val="center"/>
              <w:rPr>
                <w:rFonts w:asciiTheme="majorEastAsia" w:eastAsiaTheme="majorEastAsia" w:hAnsiTheme="majorEastAsia"/>
                <w:sz w:val="14"/>
                <w:szCs w:val="14"/>
              </w:rPr>
            </w:pPr>
            <w:r w:rsidRPr="004E4E21">
              <w:rPr>
                <w:rFonts w:asciiTheme="majorEastAsia" w:eastAsiaTheme="majorEastAsia" w:hAnsiTheme="majorEastAsia"/>
                <w:sz w:val="14"/>
                <w:szCs w:val="14"/>
                <w:eastAsianLayout w:id="2094758656" w:vert="1" w:vertCompress="1"/>
              </w:rPr>
              <w:t>53</w:t>
            </w:r>
            <w:r w:rsidR="000D40C6" w:rsidRPr="00553402">
              <w:rPr>
                <w:rFonts w:asciiTheme="majorEastAsia" w:eastAsiaTheme="majorEastAsia" w:hAnsiTheme="majorEastAsia" w:hint="eastAsia"/>
                <w:sz w:val="14"/>
                <w:szCs w:val="14"/>
              </w:rPr>
              <w:t>～</w:t>
            </w:r>
            <w:r w:rsidRPr="004E4E21">
              <w:rPr>
                <w:rFonts w:asciiTheme="majorEastAsia" w:eastAsiaTheme="majorEastAsia" w:hAnsiTheme="majorEastAsia"/>
                <w:sz w:val="14"/>
                <w:szCs w:val="14"/>
                <w:eastAsianLayout w:id="2094759936" w:vert="1" w:vertCompress="1"/>
              </w:rPr>
              <w:t>55</w:t>
            </w:r>
          </w:p>
        </w:tc>
        <w:tc>
          <w:tcPr>
            <w:tcW w:w="283" w:type="dxa"/>
            <w:tcBorders>
              <w:top w:val="single" w:sz="4" w:space="0" w:color="auto"/>
              <w:bottom w:val="dashSmallGap" w:sz="4" w:space="0" w:color="auto"/>
            </w:tcBorders>
            <w:vAlign w:val="center"/>
          </w:tcPr>
          <w:p w14:paraId="595D42E4" w14:textId="77777777" w:rsidR="000D40C6" w:rsidRPr="00553402" w:rsidRDefault="000D40C6" w:rsidP="0049155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態</w:t>
            </w:r>
          </w:p>
        </w:tc>
        <w:tc>
          <w:tcPr>
            <w:tcW w:w="283" w:type="dxa"/>
            <w:tcBorders>
              <w:top w:val="single" w:sz="4" w:space="0" w:color="auto"/>
              <w:bottom w:val="dashSmallGap" w:sz="4" w:space="0" w:color="auto"/>
            </w:tcBorders>
            <w:vAlign w:val="center"/>
          </w:tcPr>
          <w:p w14:paraId="69DC12D2" w14:textId="011F0969" w:rsidR="000D40C6" w:rsidRPr="0082008D" w:rsidRDefault="003273D8" w:rsidP="00491556">
            <w:pPr>
              <w:snapToGrid w:val="0"/>
              <w:spacing w:line="200" w:lineRule="exact"/>
              <w:jc w:val="center"/>
              <w:rPr>
                <w:rFonts w:asciiTheme="majorEastAsia" w:eastAsiaTheme="majorEastAsia" w:hAnsiTheme="majorEastAsia"/>
                <w:sz w:val="14"/>
                <w:szCs w:val="14"/>
              </w:rPr>
            </w:pPr>
            <w:r w:rsidRPr="003273D8">
              <w:rPr>
                <w:rFonts w:asciiTheme="majorEastAsia" w:eastAsiaTheme="majorEastAsia" w:hAnsiTheme="majorEastAsia" w:hint="eastAsia"/>
                <w:sz w:val="14"/>
                <w:szCs w:val="14"/>
              </w:rPr>
              <w:t>◎</w:t>
            </w:r>
          </w:p>
        </w:tc>
        <w:tc>
          <w:tcPr>
            <w:tcW w:w="4056" w:type="dxa"/>
            <w:tcBorders>
              <w:top w:val="single" w:sz="4" w:space="0" w:color="auto"/>
              <w:bottom w:val="dashSmallGap" w:sz="4" w:space="0" w:color="auto"/>
              <w:right w:val="nil"/>
            </w:tcBorders>
            <w:tcMar>
              <w:top w:w="57" w:type="dxa"/>
              <w:left w:w="142" w:type="dxa"/>
              <w:bottom w:w="57" w:type="dxa"/>
              <w:right w:w="142" w:type="dxa"/>
            </w:tcMar>
          </w:tcPr>
          <w:p w14:paraId="3ACAF501" w14:textId="47A44ECA" w:rsidR="000D40C6" w:rsidRPr="007E5DE7" w:rsidRDefault="003273D8" w:rsidP="00465AEE">
            <w:pPr>
              <w:tabs>
                <w:tab w:val="left" w:pos="2262"/>
              </w:tabs>
              <w:topLinePunct/>
              <w:snapToGrid w:val="0"/>
              <w:spacing w:line="200" w:lineRule="exact"/>
              <w:rPr>
                <w:rFonts w:asciiTheme="majorEastAsia" w:eastAsiaTheme="majorEastAsia" w:hAnsiTheme="majorEastAsia"/>
                <w:sz w:val="14"/>
                <w:szCs w:val="14"/>
              </w:rPr>
            </w:pPr>
            <w:r w:rsidRPr="003273D8">
              <w:rPr>
                <w:rFonts w:asciiTheme="majorEastAsia" w:eastAsiaTheme="majorEastAsia" w:hAnsiTheme="majorEastAsia" w:hint="eastAsia"/>
                <w:b/>
                <w:sz w:val="14"/>
                <w:szCs w:val="14"/>
              </w:rPr>
              <w:t>【態①】雨水の流れ方や集まり方を調べる活動に進んで取り組み</w:t>
            </w:r>
            <w:r w:rsidR="00B14E62">
              <w:rPr>
                <w:rFonts w:asciiTheme="majorEastAsia" w:eastAsiaTheme="majorEastAsia" w:hAnsiTheme="majorEastAsia" w:hint="eastAsia"/>
                <w:b/>
                <w:sz w:val="14"/>
                <w:szCs w:val="14"/>
              </w:rPr>
              <w:t>、</w:t>
            </w:r>
            <w:r w:rsidRPr="003273D8">
              <w:rPr>
                <w:rFonts w:asciiTheme="majorEastAsia" w:eastAsiaTheme="majorEastAsia" w:hAnsiTheme="majorEastAsia" w:hint="eastAsia"/>
                <w:b/>
                <w:sz w:val="14"/>
                <w:szCs w:val="14"/>
              </w:rPr>
              <w:t>友達と協力して</w:t>
            </w:r>
            <w:r w:rsidR="00465AEE">
              <w:rPr>
                <w:rFonts w:asciiTheme="majorEastAsia" w:eastAsiaTheme="majorEastAsia" w:hAnsiTheme="majorEastAsia" w:hint="eastAsia"/>
                <w:b/>
                <w:sz w:val="14"/>
                <w:szCs w:val="14"/>
              </w:rPr>
              <w:t>調べたり、</w:t>
            </w:r>
            <w:r w:rsidRPr="003273D8">
              <w:rPr>
                <w:rFonts w:asciiTheme="majorEastAsia" w:eastAsiaTheme="majorEastAsia" w:hAnsiTheme="majorEastAsia" w:hint="eastAsia"/>
                <w:b/>
                <w:sz w:val="14"/>
                <w:szCs w:val="14"/>
              </w:rPr>
              <w:t>観察結果などを互いに伝え合ったりしながら</w:t>
            </w:r>
            <w:r w:rsidR="00B14E62">
              <w:rPr>
                <w:rFonts w:asciiTheme="majorEastAsia" w:eastAsiaTheme="majorEastAsia" w:hAnsiTheme="majorEastAsia" w:hint="eastAsia"/>
                <w:b/>
                <w:sz w:val="14"/>
                <w:szCs w:val="14"/>
              </w:rPr>
              <w:t>、</w:t>
            </w:r>
            <w:r w:rsidRPr="003273D8">
              <w:rPr>
                <w:rFonts w:asciiTheme="majorEastAsia" w:eastAsiaTheme="majorEastAsia" w:hAnsiTheme="majorEastAsia" w:hint="eastAsia"/>
                <w:b/>
                <w:sz w:val="14"/>
                <w:szCs w:val="14"/>
              </w:rPr>
              <w:t>問題解決しようとしているかを評価する。</w:t>
            </w:r>
            <w:r>
              <w:rPr>
                <w:rFonts w:asciiTheme="majorEastAsia" w:eastAsiaTheme="majorEastAsia" w:hAnsiTheme="majorEastAsia" w:hint="eastAsia"/>
                <w:b/>
                <w:sz w:val="14"/>
                <w:szCs w:val="14"/>
              </w:rPr>
              <w:t xml:space="preserve"> </w:t>
            </w:r>
            <w:r w:rsidR="00556F5C">
              <w:rPr>
                <w:rFonts w:asciiTheme="majorEastAsia" w:eastAsiaTheme="majorEastAsia" w:hAnsiTheme="majorEastAsia"/>
                <w:b/>
                <w:sz w:val="14"/>
                <w:szCs w:val="14"/>
              </w:rPr>
              <w:t xml:space="preserve">                  </w:t>
            </w:r>
            <w:r>
              <w:rPr>
                <w:rFonts w:asciiTheme="majorEastAsia" w:eastAsiaTheme="majorEastAsia" w:hAnsiTheme="majorEastAsia"/>
                <w:b/>
                <w:sz w:val="14"/>
                <w:szCs w:val="14"/>
              </w:rPr>
              <w:t xml:space="preserve"> </w:t>
            </w:r>
            <w:r w:rsidRPr="003273D8">
              <w:rPr>
                <w:rFonts w:asciiTheme="majorEastAsia" w:eastAsiaTheme="majorEastAsia" w:hAnsiTheme="majorEastAsia" w:hint="eastAsia"/>
                <w:b/>
                <w:sz w:val="14"/>
                <w:szCs w:val="14"/>
              </w:rPr>
              <w:t>【発言分析・行動観察】</w:t>
            </w:r>
          </w:p>
        </w:tc>
        <w:tc>
          <w:tcPr>
            <w:tcW w:w="652" w:type="dxa"/>
            <w:tcBorders>
              <w:top w:val="single" w:sz="4" w:space="0" w:color="auto"/>
              <w:left w:val="nil"/>
              <w:bottom w:val="dashSmallGap" w:sz="4" w:space="0" w:color="auto"/>
            </w:tcBorders>
            <w:tcMar>
              <w:top w:w="57" w:type="dxa"/>
              <w:left w:w="142" w:type="dxa"/>
              <w:bottom w:w="57" w:type="dxa"/>
              <w:right w:w="142" w:type="dxa"/>
            </w:tcMar>
          </w:tcPr>
          <w:p w14:paraId="172604BA" w14:textId="77777777" w:rsidR="000D40C6" w:rsidRPr="0082008D" w:rsidRDefault="000D40C6" w:rsidP="00491556">
            <w:pPr>
              <w:snapToGrid w:val="0"/>
              <w:spacing w:line="200" w:lineRule="exact"/>
              <w:rPr>
                <w:rFonts w:asciiTheme="majorEastAsia" w:eastAsiaTheme="majorEastAsia" w:hAnsiTheme="majorEastAsia"/>
                <w:sz w:val="14"/>
                <w:szCs w:val="14"/>
              </w:rPr>
            </w:pPr>
          </w:p>
        </w:tc>
        <w:tc>
          <w:tcPr>
            <w:tcW w:w="652" w:type="dxa"/>
            <w:tcBorders>
              <w:top w:val="single" w:sz="4" w:space="0" w:color="auto"/>
              <w:bottom w:val="dashSmallGap" w:sz="4" w:space="0" w:color="auto"/>
              <w:right w:val="nil"/>
            </w:tcBorders>
            <w:tcMar>
              <w:top w:w="57" w:type="dxa"/>
              <w:left w:w="142" w:type="dxa"/>
              <w:bottom w:w="57" w:type="dxa"/>
              <w:right w:w="142" w:type="dxa"/>
            </w:tcMar>
          </w:tcPr>
          <w:p w14:paraId="2890137C" w14:textId="77777777" w:rsidR="000D40C6" w:rsidRPr="0082008D" w:rsidRDefault="000D40C6" w:rsidP="00491556">
            <w:pPr>
              <w:snapToGrid w:val="0"/>
              <w:spacing w:line="200" w:lineRule="exact"/>
              <w:rPr>
                <w:rFonts w:asciiTheme="majorEastAsia" w:eastAsiaTheme="majorEastAsia" w:hAnsiTheme="majorEastAsia"/>
                <w:sz w:val="14"/>
                <w:szCs w:val="14"/>
              </w:rPr>
            </w:pPr>
          </w:p>
        </w:tc>
        <w:tc>
          <w:tcPr>
            <w:tcW w:w="4344" w:type="dxa"/>
            <w:tcBorders>
              <w:top w:val="single" w:sz="4" w:space="0" w:color="auto"/>
              <w:left w:val="nil"/>
              <w:bottom w:val="dashSmallGap" w:sz="4" w:space="0" w:color="auto"/>
            </w:tcBorders>
            <w:tcMar>
              <w:top w:w="57" w:type="dxa"/>
              <w:left w:w="142" w:type="dxa"/>
              <w:bottom w:w="57" w:type="dxa"/>
              <w:right w:w="142" w:type="dxa"/>
            </w:tcMar>
          </w:tcPr>
          <w:p w14:paraId="3A485390" w14:textId="323986F1" w:rsidR="000D40C6" w:rsidRPr="0082008D" w:rsidRDefault="00491D18" w:rsidP="00491556">
            <w:pPr>
              <w:snapToGrid w:val="0"/>
              <w:spacing w:line="200" w:lineRule="exact"/>
              <w:rPr>
                <w:rFonts w:asciiTheme="majorEastAsia" w:eastAsiaTheme="majorEastAsia" w:hAnsiTheme="majorEastAsia"/>
                <w:sz w:val="14"/>
                <w:szCs w:val="14"/>
              </w:rPr>
            </w:pPr>
            <w:r w:rsidRPr="00491D18">
              <w:rPr>
                <w:rFonts w:asciiTheme="majorEastAsia" w:eastAsiaTheme="majorEastAsia" w:hAnsiTheme="majorEastAsia" w:hint="eastAsia"/>
                <w:sz w:val="14"/>
                <w:szCs w:val="14"/>
              </w:rPr>
              <w:t>雨水の流れ方や集まり方を調べる活動に進んで取り組み</w:t>
            </w:r>
            <w:r w:rsidR="00B14E62">
              <w:rPr>
                <w:rFonts w:asciiTheme="majorEastAsia" w:eastAsiaTheme="majorEastAsia" w:hAnsiTheme="majorEastAsia" w:hint="eastAsia"/>
                <w:sz w:val="14"/>
                <w:szCs w:val="14"/>
              </w:rPr>
              <w:t>、</w:t>
            </w:r>
            <w:r w:rsidRPr="00491D18">
              <w:rPr>
                <w:rFonts w:asciiTheme="majorEastAsia" w:eastAsiaTheme="majorEastAsia" w:hAnsiTheme="majorEastAsia" w:hint="eastAsia"/>
                <w:sz w:val="14"/>
                <w:szCs w:val="14"/>
              </w:rPr>
              <w:t>友達と協力していろいろな場所で調べたり</w:t>
            </w:r>
            <w:r w:rsidR="00B14E62">
              <w:rPr>
                <w:rFonts w:asciiTheme="majorEastAsia" w:eastAsiaTheme="majorEastAsia" w:hAnsiTheme="majorEastAsia" w:hint="eastAsia"/>
                <w:sz w:val="14"/>
                <w:szCs w:val="14"/>
              </w:rPr>
              <w:t>、</w:t>
            </w:r>
            <w:r w:rsidRPr="00491D18">
              <w:rPr>
                <w:rFonts w:asciiTheme="majorEastAsia" w:eastAsiaTheme="majorEastAsia" w:hAnsiTheme="majorEastAsia" w:hint="eastAsia"/>
                <w:sz w:val="14"/>
                <w:szCs w:val="14"/>
              </w:rPr>
              <w:t>観察結果を互いに伝え合い</w:t>
            </w:r>
            <w:r w:rsidR="00B14E62">
              <w:rPr>
                <w:rFonts w:asciiTheme="majorEastAsia" w:eastAsiaTheme="majorEastAsia" w:hAnsiTheme="majorEastAsia" w:hint="eastAsia"/>
                <w:sz w:val="14"/>
                <w:szCs w:val="14"/>
              </w:rPr>
              <w:t>、</w:t>
            </w:r>
            <w:r w:rsidRPr="00491D18">
              <w:rPr>
                <w:rFonts w:asciiTheme="majorEastAsia" w:eastAsiaTheme="majorEastAsia" w:hAnsiTheme="majorEastAsia" w:hint="eastAsia"/>
                <w:sz w:val="14"/>
                <w:szCs w:val="14"/>
              </w:rPr>
              <w:t>きまりを見つけようとしたりしながら</w:t>
            </w:r>
            <w:r w:rsidR="00B14E62">
              <w:rPr>
                <w:rFonts w:asciiTheme="majorEastAsia" w:eastAsiaTheme="majorEastAsia" w:hAnsiTheme="majorEastAsia" w:hint="eastAsia"/>
                <w:sz w:val="14"/>
                <w:szCs w:val="14"/>
              </w:rPr>
              <w:t>、</w:t>
            </w:r>
            <w:r w:rsidRPr="00491D18">
              <w:rPr>
                <w:rFonts w:asciiTheme="majorEastAsia" w:eastAsiaTheme="majorEastAsia" w:hAnsiTheme="majorEastAsia" w:hint="eastAsia"/>
                <w:sz w:val="14"/>
                <w:szCs w:val="14"/>
              </w:rPr>
              <w:t>粘り強く問題解決しようとしている。</w:t>
            </w:r>
          </w:p>
        </w:tc>
        <w:tc>
          <w:tcPr>
            <w:tcW w:w="4383" w:type="dxa"/>
            <w:tcBorders>
              <w:top w:val="single" w:sz="4" w:space="0" w:color="auto"/>
              <w:bottom w:val="dashSmallGap" w:sz="4" w:space="0" w:color="auto"/>
              <w:right w:val="nil"/>
            </w:tcBorders>
            <w:shd w:val="clear" w:color="auto" w:fill="auto"/>
            <w:tcMar>
              <w:top w:w="57" w:type="dxa"/>
              <w:left w:w="142" w:type="dxa"/>
              <w:bottom w:w="57" w:type="dxa"/>
              <w:right w:w="142" w:type="dxa"/>
            </w:tcMar>
          </w:tcPr>
          <w:p w14:paraId="03BA9B26" w14:textId="14F69ECA" w:rsidR="000D40C6" w:rsidRPr="0082008D" w:rsidRDefault="00491D18" w:rsidP="00491556">
            <w:pPr>
              <w:spacing w:line="200" w:lineRule="exact"/>
              <w:rPr>
                <w:rFonts w:asciiTheme="majorEastAsia" w:eastAsiaTheme="majorEastAsia" w:hAnsiTheme="majorEastAsia"/>
                <w:sz w:val="14"/>
                <w:szCs w:val="14"/>
              </w:rPr>
            </w:pPr>
            <w:r w:rsidRPr="00491D18">
              <w:rPr>
                <w:rFonts w:asciiTheme="majorEastAsia" w:eastAsiaTheme="majorEastAsia" w:hAnsiTheme="majorEastAsia" w:hint="eastAsia"/>
                <w:sz w:val="14"/>
                <w:szCs w:val="14"/>
              </w:rPr>
              <w:t>観察の目的や</w:t>
            </w:r>
            <w:r w:rsidR="00B14E62">
              <w:rPr>
                <w:rFonts w:asciiTheme="majorEastAsia" w:eastAsiaTheme="majorEastAsia" w:hAnsiTheme="majorEastAsia" w:hint="eastAsia"/>
                <w:sz w:val="14"/>
                <w:szCs w:val="14"/>
              </w:rPr>
              <w:t>、</w:t>
            </w:r>
            <w:r w:rsidRPr="00491D18">
              <w:rPr>
                <w:rFonts w:asciiTheme="majorEastAsia" w:eastAsiaTheme="majorEastAsia" w:hAnsiTheme="majorEastAsia" w:hint="eastAsia"/>
                <w:sz w:val="14"/>
                <w:szCs w:val="14"/>
              </w:rPr>
              <w:t>ビー玉が転がっていった方が</w:t>
            </w:r>
            <w:r w:rsidR="00B14E62">
              <w:rPr>
                <w:rFonts w:asciiTheme="majorEastAsia" w:eastAsiaTheme="majorEastAsia" w:hAnsiTheme="majorEastAsia" w:hint="eastAsia"/>
                <w:sz w:val="14"/>
                <w:szCs w:val="14"/>
              </w:rPr>
              <w:t>、</w:t>
            </w:r>
            <w:r w:rsidRPr="00491D18">
              <w:rPr>
                <w:rFonts w:asciiTheme="majorEastAsia" w:eastAsiaTheme="majorEastAsia" w:hAnsiTheme="majorEastAsia" w:hint="eastAsia"/>
                <w:sz w:val="14"/>
                <w:szCs w:val="14"/>
              </w:rPr>
              <w:t>地面が低いという結果の解釈の仕方を再確認し</w:t>
            </w:r>
            <w:r w:rsidR="00B14E62">
              <w:rPr>
                <w:rFonts w:asciiTheme="majorEastAsia" w:eastAsiaTheme="majorEastAsia" w:hAnsiTheme="majorEastAsia" w:hint="eastAsia"/>
                <w:sz w:val="14"/>
                <w:szCs w:val="14"/>
              </w:rPr>
              <w:t>、</w:t>
            </w:r>
            <w:r w:rsidRPr="00491D18">
              <w:rPr>
                <w:rFonts w:asciiTheme="majorEastAsia" w:eastAsiaTheme="majorEastAsia" w:hAnsiTheme="majorEastAsia" w:hint="eastAsia"/>
                <w:sz w:val="14"/>
                <w:szCs w:val="14"/>
              </w:rPr>
              <w:t>単なる遊びになってしまわず</w:t>
            </w:r>
            <w:r w:rsidR="00B14E62">
              <w:rPr>
                <w:rFonts w:asciiTheme="majorEastAsia" w:eastAsiaTheme="majorEastAsia" w:hAnsiTheme="majorEastAsia" w:hint="eastAsia"/>
                <w:sz w:val="14"/>
                <w:szCs w:val="14"/>
              </w:rPr>
              <w:t>、</w:t>
            </w:r>
            <w:r w:rsidRPr="00491D18">
              <w:rPr>
                <w:rFonts w:asciiTheme="majorEastAsia" w:eastAsiaTheme="majorEastAsia" w:hAnsiTheme="majorEastAsia" w:hint="eastAsia"/>
                <w:sz w:val="14"/>
                <w:szCs w:val="14"/>
              </w:rPr>
              <w:t>目的意識をもって活動に取り組むことができるように</w:t>
            </w:r>
            <w:r w:rsidR="00B14E62">
              <w:rPr>
                <w:rFonts w:asciiTheme="majorEastAsia" w:eastAsiaTheme="majorEastAsia" w:hAnsiTheme="majorEastAsia" w:hint="eastAsia"/>
                <w:sz w:val="14"/>
                <w:szCs w:val="14"/>
              </w:rPr>
              <w:t>、</w:t>
            </w:r>
            <w:r w:rsidRPr="00491D18">
              <w:rPr>
                <w:rFonts w:asciiTheme="majorEastAsia" w:eastAsiaTheme="majorEastAsia" w:hAnsiTheme="majorEastAsia" w:hint="eastAsia"/>
                <w:sz w:val="14"/>
                <w:szCs w:val="14"/>
              </w:rPr>
              <w:t>助言・援助する。</w:t>
            </w:r>
          </w:p>
        </w:tc>
        <w:tc>
          <w:tcPr>
            <w:tcW w:w="120" w:type="dxa"/>
            <w:tcBorders>
              <w:top w:val="nil"/>
              <w:left w:val="nil"/>
              <w:bottom w:val="nil"/>
            </w:tcBorders>
            <w:shd w:val="clear" w:color="auto" w:fill="auto"/>
          </w:tcPr>
          <w:p w14:paraId="28DEC07F" w14:textId="77777777" w:rsidR="000D40C6" w:rsidRDefault="000D40C6" w:rsidP="00491556"/>
        </w:tc>
      </w:tr>
      <w:tr w:rsidR="000D40C6" w14:paraId="6D66179C" w14:textId="77777777" w:rsidTr="00491556">
        <w:trPr>
          <w:cantSplit/>
          <w:trHeight w:val="187"/>
        </w:trPr>
        <w:tc>
          <w:tcPr>
            <w:tcW w:w="104" w:type="dxa"/>
            <w:vMerge/>
            <w:tcBorders>
              <w:right w:val="nil"/>
            </w:tcBorders>
          </w:tcPr>
          <w:p w14:paraId="4C0F7F35" w14:textId="77777777" w:rsidR="000D40C6" w:rsidRPr="009D4699" w:rsidRDefault="000D40C6" w:rsidP="00491556">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nil"/>
            </w:tcBorders>
          </w:tcPr>
          <w:p w14:paraId="098FF105" w14:textId="77777777" w:rsidR="000D40C6" w:rsidRDefault="000D40C6" w:rsidP="00491556">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tcBorders>
              <w:bottom w:val="nil"/>
            </w:tcBorders>
            <w:vAlign w:val="center"/>
          </w:tcPr>
          <w:p w14:paraId="721DFB58" w14:textId="77777777" w:rsidR="000D40C6" w:rsidRPr="00553402" w:rsidRDefault="000D40C6" w:rsidP="00491556">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textDirection w:val="tbRlV"/>
            <w:vAlign w:val="center"/>
          </w:tcPr>
          <w:p w14:paraId="03405775" w14:textId="77777777" w:rsidR="000D40C6" w:rsidRPr="00553402" w:rsidRDefault="000D40C6" w:rsidP="00491556">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nil"/>
            </w:tcBorders>
            <w:vAlign w:val="center"/>
          </w:tcPr>
          <w:p w14:paraId="5667D9FA" w14:textId="77777777" w:rsidR="000D40C6" w:rsidRDefault="000D40C6" w:rsidP="0049155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態</w:t>
            </w:r>
          </w:p>
        </w:tc>
        <w:tc>
          <w:tcPr>
            <w:tcW w:w="283" w:type="dxa"/>
            <w:tcBorders>
              <w:top w:val="dashSmallGap" w:sz="4" w:space="0" w:color="auto"/>
              <w:bottom w:val="nil"/>
            </w:tcBorders>
            <w:vAlign w:val="center"/>
          </w:tcPr>
          <w:p w14:paraId="692227AF" w14:textId="77777777" w:rsidR="000D40C6" w:rsidRDefault="000D40C6" w:rsidP="0049155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sz w:val="14"/>
                <w:szCs w:val="14"/>
              </w:rPr>
              <w:t>◎</w:t>
            </w:r>
          </w:p>
        </w:tc>
        <w:tc>
          <w:tcPr>
            <w:tcW w:w="4056" w:type="dxa"/>
            <w:tcBorders>
              <w:top w:val="dashSmallGap" w:sz="4" w:space="0" w:color="auto"/>
              <w:bottom w:val="nil"/>
              <w:right w:val="nil"/>
            </w:tcBorders>
            <w:tcMar>
              <w:top w:w="57" w:type="dxa"/>
              <w:left w:w="142" w:type="dxa"/>
              <w:bottom w:w="57" w:type="dxa"/>
              <w:right w:w="142" w:type="dxa"/>
            </w:tcMar>
          </w:tcPr>
          <w:p w14:paraId="250BC130" w14:textId="77777777" w:rsidR="00556F5C" w:rsidRDefault="003273D8" w:rsidP="003273D8">
            <w:pPr>
              <w:tabs>
                <w:tab w:val="right" w:pos="3772"/>
              </w:tabs>
              <w:topLinePunct/>
              <w:snapToGrid w:val="0"/>
              <w:spacing w:line="200" w:lineRule="exact"/>
              <w:rPr>
                <w:rFonts w:asciiTheme="majorEastAsia" w:eastAsiaTheme="majorEastAsia" w:hAnsiTheme="majorEastAsia"/>
                <w:b/>
                <w:sz w:val="14"/>
                <w:szCs w:val="14"/>
              </w:rPr>
            </w:pPr>
            <w:r w:rsidRPr="003273D8">
              <w:rPr>
                <w:rFonts w:asciiTheme="majorEastAsia" w:eastAsiaTheme="majorEastAsia" w:hAnsiTheme="majorEastAsia" w:hint="eastAsia"/>
                <w:b/>
                <w:sz w:val="14"/>
                <w:szCs w:val="14"/>
              </w:rPr>
              <w:t>【態②】雨水の流れ方について学んだことを生かして</w:t>
            </w:r>
            <w:r w:rsidR="00B14E62">
              <w:rPr>
                <w:rFonts w:asciiTheme="majorEastAsia" w:eastAsiaTheme="majorEastAsia" w:hAnsiTheme="majorEastAsia" w:hint="eastAsia"/>
                <w:b/>
                <w:sz w:val="14"/>
                <w:szCs w:val="14"/>
              </w:rPr>
              <w:t>、</w:t>
            </w:r>
            <w:r w:rsidRPr="003273D8">
              <w:rPr>
                <w:rFonts w:asciiTheme="majorEastAsia" w:eastAsiaTheme="majorEastAsia" w:hAnsiTheme="majorEastAsia" w:hint="eastAsia"/>
                <w:b/>
                <w:sz w:val="14"/>
                <w:szCs w:val="14"/>
              </w:rPr>
              <w:t>身の回りの事物・現象について考えようとしているかを評価する。</w:t>
            </w:r>
          </w:p>
          <w:p w14:paraId="5E594993" w14:textId="2C548D81" w:rsidR="000D40C6" w:rsidRPr="0082008D" w:rsidRDefault="003273D8" w:rsidP="003273D8">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 xml:space="preserve"> </w:t>
            </w:r>
            <w:r>
              <w:rPr>
                <w:rFonts w:asciiTheme="majorEastAsia" w:eastAsiaTheme="majorEastAsia" w:hAnsiTheme="majorEastAsia"/>
                <w:b/>
                <w:sz w:val="14"/>
                <w:szCs w:val="14"/>
              </w:rPr>
              <w:t xml:space="preserve">                            </w:t>
            </w:r>
            <w:r w:rsidR="00556F5C">
              <w:rPr>
                <w:rFonts w:asciiTheme="majorEastAsia" w:eastAsiaTheme="majorEastAsia" w:hAnsiTheme="majorEastAsia" w:hint="eastAsia"/>
                <w:b/>
                <w:sz w:val="14"/>
                <w:szCs w:val="14"/>
              </w:rPr>
              <w:t xml:space="preserve">　　</w:t>
            </w:r>
            <w:r w:rsidRPr="003273D8">
              <w:rPr>
                <w:rFonts w:asciiTheme="majorEastAsia" w:eastAsiaTheme="majorEastAsia" w:hAnsiTheme="majorEastAsia" w:hint="eastAsia"/>
                <w:b/>
                <w:sz w:val="14"/>
                <w:szCs w:val="14"/>
              </w:rPr>
              <w:t>【発言分析・行動観察】</w:t>
            </w:r>
          </w:p>
        </w:tc>
        <w:tc>
          <w:tcPr>
            <w:tcW w:w="652" w:type="dxa"/>
            <w:tcBorders>
              <w:top w:val="dashSmallGap" w:sz="4" w:space="0" w:color="auto"/>
              <w:left w:val="nil"/>
              <w:bottom w:val="nil"/>
            </w:tcBorders>
            <w:tcMar>
              <w:top w:w="57" w:type="dxa"/>
              <w:left w:w="142" w:type="dxa"/>
              <w:bottom w:w="57" w:type="dxa"/>
              <w:right w:w="142" w:type="dxa"/>
            </w:tcMar>
          </w:tcPr>
          <w:p w14:paraId="226886EA" w14:textId="77777777" w:rsidR="000D40C6" w:rsidRPr="0082008D" w:rsidRDefault="000D40C6" w:rsidP="00491556">
            <w:pPr>
              <w:snapToGrid w:val="0"/>
              <w:spacing w:line="200" w:lineRule="exact"/>
              <w:rPr>
                <w:rFonts w:asciiTheme="majorEastAsia" w:eastAsiaTheme="majorEastAsia" w:hAnsiTheme="majorEastAsia"/>
                <w:sz w:val="14"/>
                <w:szCs w:val="14"/>
              </w:rPr>
            </w:pPr>
          </w:p>
        </w:tc>
        <w:tc>
          <w:tcPr>
            <w:tcW w:w="652" w:type="dxa"/>
            <w:tcBorders>
              <w:top w:val="dashSmallGap" w:sz="4" w:space="0" w:color="auto"/>
              <w:left w:val="nil"/>
              <w:bottom w:val="nil"/>
              <w:right w:val="nil"/>
            </w:tcBorders>
          </w:tcPr>
          <w:p w14:paraId="1F0C71D0" w14:textId="77777777" w:rsidR="000D40C6" w:rsidRPr="0082008D" w:rsidRDefault="000D40C6" w:rsidP="00491556">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bottom w:val="nil"/>
            </w:tcBorders>
            <w:tcMar>
              <w:top w:w="57" w:type="dxa"/>
              <w:left w:w="142" w:type="dxa"/>
              <w:bottom w:w="57" w:type="dxa"/>
              <w:right w:w="142" w:type="dxa"/>
            </w:tcMar>
          </w:tcPr>
          <w:p w14:paraId="3B76F1E2" w14:textId="75D14177" w:rsidR="000D40C6" w:rsidRPr="00037060" w:rsidRDefault="00491D18" w:rsidP="00491556">
            <w:pPr>
              <w:snapToGrid w:val="0"/>
              <w:spacing w:line="200" w:lineRule="exact"/>
              <w:rPr>
                <w:rFonts w:asciiTheme="majorEastAsia" w:eastAsiaTheme="majorEastAsia" w:hAnsiTheme="majorEastAsia"/>
                <w:sz w:val="14"/>
                <w:szCs w:val="14"/>
              </w:rPr>
            </w:pPr>
            <w:r w:rsidRPr="00491D18">
              <w:rPr>
                <w:rFonts w:asciiTheme="majorEastAsia" w:eastAsiaTheme="majorEastAsia" w:hAnsiTheme="majorEastAsia" w:hint="eastAsia"/>
                <w:sz w:val="14"/>
                <w:szCs w:val="14"/>
              </w:rPr>
              <w:t>雨水の流れ方について</w:t>
            </w:r>
            <w:r w:rsidR="00465AEE" w:rsidRPr="00465AEE">
              <w:rPr>
                <w:rFonts w:asciiTheme="majorEastAsia" w:eastAsiaTheme="majorEastAsia" w:hAnsiTheme="majorEastAsia" w:hint="eastAsia"/>
                <w:sz w:val="14"/>
                <w:szCs w:val="14"/>
              </w:rPr>
              <w:t>、これまで学んだことについての意義や有用性を感じ、</w:t>
            </w:r>
            <w:r w:rsidRPr="00491D18">
              <w:rPr>
                <w:rFonts w:asciiTheme="majorEastAsia" w:eastAsiaTheme="majorEastAsia" w:hAnsiTheme="majorEastAsia" w:hint="eastAsia"/>
                <w:sz w:val="14"/>
                <w:szCs w:val="14"/>
              </w:rPr>
              <w:t>学んだことを生かして</w:t>
            </w:r>
            <w:r w:rsidR="00B14E62">
              <w:rPr>
                <w:rFonts w:asciiTheme="majorEastAsia" w:eastAsiaTheme="majorEastAsia" w:hAnsiTheme="majorEastAsia" w:hint="eastAsia"/>
                <w:sz w:val="14"/>
                <w:szCs w:val="14"/>
              </w:rPr>
              <w:t>、</w:t>
            </w:r>
            <w:r w:rsidRPr="00491D18">
              <w:rPr>
                <w:rFonts w:asciiTheme="majorEastAsia" w:eastAsiaTheme="majorEastAsia" w:hAnsiTheme="majorEastAsia" w:hint="eastAsia"/>
                <w:sz w:val="14"/>
                <w:szCs w:val="14"/>
              </w:rPr>
              <w:t>日常生活に見られる工夫について</w:t>
            </w:r>
            <w:r w:rsidR="00B14E62">
              <w:rPr>
                <w:rFonts w:asciiTheme="majorEastAsia" w:eastAsiaTheme="majorEastAsia" w:hAnsiTheme="majorEastAsia" w:hint="eastAsia"/>
                <w:sz w:val="14"/>
                <w:szCs w:val="14"/>
              </w:rPr>
              <w:t>、</w:t>
            </w:r>
            <w:r w:rsidRPr="00491D18">
              <w:rPr>
                <w:rFonts w:asciiTheme="majorEastAsia" w:eastAsiaTheme="majorEastAsia" w:hAnsiTheme="majorEastAsia" w:hint="eastAsia"/>
                <w:sz w:val="14"/>
                <w:szCs w:val="14"/>
              </w:rPr>
              <w:t>意義や有用性の視点から考えようとしている。</w:t>
            </w:r>
          </w:p>
        </w:tc>
        <w:tc>
          <w:tcPr>
            <w:tcW w:w="4383" w:type="dxa"/>
            <w:tcBorders>
              <w:top w:val="dashSmallGap" w:sz="4" w:space="0" w:color="auto"/>
              <w:bottom w:val="nil"/>
              <w:right w:val="nil"/>
            </w:tcBorders>
            <w:shd w:val="clear" w:color="auto" w:fill="auto"/>
            <w:tcMar>
              <w:top w:w="57" w:type="dxa"/>
              <w:left w:w="142" w:type="dxa"/>
              <w:bottom w:w="57" w:type="dxa"/>
              <w:right w:w="142" w:type="dxa"/>
            </w:tcMar>
          </w:tcPr>
          <w:p w14:paraId="5D2A4337" w14:textId="2B949078" w:rsidR="000D40C6" w:rsidRPr="00037060" w:rsidRDefault="00491D18" w:rsidP="00491556">
            <w:pPr>
              <w:spacing w:line="200" w:lineRule="exact"/>
              <w:rPr>
                <w:rFonts w:asciiTheme="majorEastAsia" w:eastAsiaTheme="majorEastAsia" w:hAnsiTheme="majorEastAsia"/>
                <w:sz w:val="14"/>
                <w:szCs w:val="14"/>
              </w:rPr>
            </w:pPr>
            <w:r w:rsidRPr="00491D18">
              <w:rPr>
                <w:rFonts w:asciiTheme="majorEastAsia" w:eastAsiaTheme="majorEastAsia" w:hAnsiTheme="majorEastAsia" w:hint="eastAsia"/>
                <w:sz w:val="14"/>
                <w:szCs w:val="14"/>
              </w:rPr>
              <w:t>身の回りで</w:t>
            </w:r>
            <w:r w:rsidR="00B14E62">
              <w:rPr>
                <w:rFonts w:asciiTheme="majorEastAsia" w:eastAsiaTheme="majorEastAsia" w:hAnsiTheme="majorEastAsia" w:hint="eastAsia"/>
                <w:sz w:val="14"/>
                <w:szCs w:val="14"/>
              </w:rPr>
              <w:t>、</w:t>
            </w:r>
            <w:r w:rsidRPr="00491D18">
              <w:rPr>
                <w:rFonts w:asciiTheme="majorEastAsia" w:eastAsiaTheme="majorEastAsia" w:hAnsiTheme="majorEastAsia" w:hint="eastAsia"/>
                <w:sz w:val="14"/>
                <w:szCs w:val="14"/>
              </w:rPr>
              <w:t>雨水の流れ方や集まり方はどのようになっているかに着目させ</w:t>
            </w:r>
            <w:r w:rsidR="00B14E62">
              <w:rPr>
                <w:rFonts w:asciiTheme="majorEastAsia" w:eastAsiaTheme="majorEastAsia" w:hAnsiTheme="majorEastAsia" w:hint="eastAsia"/>
                <w:sz w:val="14"/>
                <w:szCs w:val="14"/>
              </w:rPr>
              <w:t>、</w:t>
            </w:r>
            <w:r w:rsidRPr="00491D18">
              <w:rPr>
                <w:rFonts w:asciiTheme="majorEastAsia" w:eastAsiaTheme="majorEastAsia" w:hAnsiTheme="majorEastAsia" w:hint="eastAsia"/>
                <w:sz w:val="14"/>
                <w:szCs w:val="14"/>
              </w:rPr>
              <w:t>学んだことを生かして考えることができるように</w:t>
            </w:r>
            <w:r w:rsidR="00B14E62">
              <w:rPr>
                <w:rFonts w:asciiTheme="majorEastAsia" w:eastAsiaTheme="majorEastAsia" w:hAnsiTheme="majorEastAsia" w:hint="eastAsia"/>
                <w:sz w:val="14"/>
                <w:szCs w:val="14"/>
              </w:rPr>
              <w:t>、</w:t>
            </w:r>
            <w:r w:rsidRPr="00491D18">
              <w:rPr>
                <w:rFonts w:asciiTheme="majorEastAsia" w:eastAsiaTheme="majorEastAsia" w:hAnsiTheme="majorEastAsia" w:hint="eastAsia"/>
                <w:sz w:val="14"/>
                <w:szCs w:val="14"/>
              </w:rPr>
              <w:t>助言・援助する。</w:t>
            </w:r>
          </w:p>
        </w:tc>
        <w:tc>
          <w:tcPr>
            <w:tcW w:w="120" w:type="dxa"/>
            <w:tcBorders>
              <w:left w:val="nil"/>
              <w:bottom w:val="nil"/>
            </w:tcBorders>
            <w:shd w:val="clear" w:color="auto" w:fill="auto"/>
          </w:tcPr>
          <w:p w14:paraId="39618633" w14:textId="77777777" w:rsidR="000D40C6" w:rsidRDefault="000D40C6" w:rsidP="00491556"/>
        </w:tc>
      </w:tr>
      <w:tr w:rsidR="000D40C6" w14:paraId="3BEC879F" w14:textId="77777777" w:rsidTr="00491556">
        <w:trPr>
          <w:cantSplit/>
          <w:trHeight w:hRule="exact" w:val="227"/>
        </w:trPr>
        <w:tc>
          <w:tcPr>
            <w:tcW w:w="104" w:type="dxa"/>
            <w:vMerge/>
            <w:tcBorders>
              <w:right w:val="nil"/>
            </w:tcBorders>
          </w:tcPr>
          <w:p w14:paraId="00A4A7A6" w14:textId="77777777" w:rsidR="000D40C6" w:rsidRPr="009D4699" w:rsidRDefault="000D40C6" w:rsidP="00491556">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Mar>
              <w:top w:w="57" w:type="dxa"/>
              <w:left w:w="255" w:type="dxa"/>
              <w:bottom w:w="57" w:type="dxa"/>
              <w:right w:w="142" w:type="dxa"/>
            </w:tcMar>
          </w:tcPr>
          <w:p w14:paraId="47C0350A" w14:textId="77777777" w:rsidR="000D40C6" w:rsidRDefault="000D40C6" w:rsidP="00491556">
            <w:r w:rsidRPr="00301A60">
              <w:rPr>
                <w:rFonts w:asciiTheme="majorEastAsia" w:eastAsiaTheme="majorEastAsia" w:hAnsiTheme="majorEastAsia"/>
                <w:noProof/>
                <w:sz w:val="14"/>
                <w:szCs w:val="14"/>
              </w:rPr>
              <mc:AlternateContent>
                <mc:Choice Requires="wpg">
                  <w:drawing>
                    <wp:anchor distT="0" distB="0" distL="114300" distR="114300" simplePos="0" relativeHeight="251645952" behindDoc="0" locked="0" layoutInCell="1" allowOverlap="1" wp14:anchorId="3BA5A149" wp14:editId="3A691881">
                      <wp:simplePos x="0" y="0"/>
                      <wp:positionH relativeFrom="column">
                        <wp:posOffset>-117297</wp:posOffset>
                      </wp:positionH>
                      <wp:positionV relativeFrom="line">
                        <wp:posOffset>-2286</wp:posOffset>
                      </wp:positionV>
                      <wp:extent cx="11817985" cy="114300"/>
                      <wp:effectExtent l="0" t="0" r="0" b="19050"/>
                      <wp:wrapNone/>
                      <wp:docPr id="190" name="グループ化 190"/>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191" name="グループ化 191"/>
                              <wpg:cNvGrpSpPr/>
                              <wpg:grpSpPr>
                                <a:xfrm>
                                  <a:off x="0" y="0"/>
                                  <a:ext cx="107950" cy="107950"/>
                                  <a:chOff x="0" y="0"/>
                                  <a:chExt cx="107950" cy="107950"/>
                                </a:xfrm>
                              </wpg:grpSpPr>
                              <wps:wsp>
                                <wps:cNvPr id="192" name="角丸四角形 192"/>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テキスト ボックス 193"/>
                                <wps:cNvSpPr txBox="1"/>
                                <wps:spPr>
                                  <a:xfrm>
                                    <a:off x="0" y="0"/>
                                    <a:ext cx="107950" cy="107950"/>
                                  </a:xfrm>
                                  <a:prstGeom prst="rect">
                                    <a:avLst/>
                                  </a:prstGeom>
                                  <a:noFill/>
                                  <a:ln w="6350">
                                    <a:noFill/>
                                  </a:ln>
                                  <a:effectLst/>
                                </wps:spPr>
                                <wps:txbx>
                                  <w:txbxContent>
                                    <w:p w14:paraId="4BA0910B" w14:textId="77777777" w:rsidR="00477D54" w:rsidRPr="000674B1" w:rsidRDefault="00477D54" w:rsidP="000D40C6">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194" name="グループ化 194"/>
                              <wpg:cNvGrpSpPr/>
                              <wpg:grpSpPr>
                                <a:xfrm>
                                  <a:off x="121341" y="0"/>
                                  <a:ext cx="11696701" cy="114300"/>
                                  <a:chOff x="-1" y="0"/>
                                  <a:chExt cx="11696701" cy="114300"/>
                                </a:xfrm>
                              </wpg:grpSpPr>
                              <wps:wsp>
                                <wps:cNvPr id="195" name="正方形/長方形 195"/>
                                <wps:cNvSpPr/>
                                <wps:spPr>
                                  <a:xfrm>
                                    <a:off x="0" y="0"/>
                                    <a:ext cx="11696700" cy="114300"/>
                                  </a:xfrm>
                                  <a:prstGeom prst="rect">
                                    <a:avLst/>
                                  </a:prstGeom>
                                  <a:gradFill>
                                    <a:gsLst>
                                      <a:gs pos="0">
                                        <a:sysClr val="windowText" lastClr="000000">
                                          <a:lumMod val="65000"/>
                                          <a:lumOff val="35000"/>
                                        </a:sysClr>
                                      </a:gs>
                                      <a:gs pos="59000">
                                        <a:sysClr val="windowText" lastClr="000000">
                                          <a:tint val="44500"/>
                                          <a:satMod val="160000"/>
                                        </a:sysClr>
                                      </a:gs>
                                      <a:gs pos="95000">
                                        <a:sysClr val="window" lastClr="FFFFFF"/>
                                      </a:gs>
                                    </a:gsLst>
                                    <a:lin ang="0" scaled="1"/>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テキスト ボックス 196"/>
                                <wps:cNvSpPr txBox="1"/>
                                <wps:spPr>
                                  <a:xfrm>
                                    <a:off x="-1" y="0"/>
                                    <a:ext cx="720003" cy="114300"/>
                                  </a:xfrm>
                                  <a:prstGeom prst="rect">
                                    <a:avLst/>
                                  </a:prstGeom>
                                  <a:solidFill>
                                    <a:sysClr val="window" lastClr="FFFFFF"/>
                                  </a:solidFill>
                                  <a:ln w="6350">
                                    <a:noFill/>
                                  </a:ln>
                                  <a:effectLst/>
                                </wps:spPr>
                                <wps:txbx>
                                  <w:txbxContent>
                                    <w:p w14:paraId="30CEA666" w14:textId="77777777" w:rsidR="00477D54" w:rsidRPr="007143A7" w:rsidRDefault="00477D54" w:rsidP="000D40C6">
                                      <w:pPr>
                                        <w:snapToGrid w:val="0"/>
                                        <w:spacing w:line="160" w:lineRule="exact"/>
                                        <w:rPr>
                                          <w:rFonts w:asciiTheme="majorEastAsia" w:eastAsiaTheme="majorEastAsia" w:hAnsiTheme="majorEastAsia"/>
                                          <w:spacing w:val="4"/>
                                          <w:sz w:val="14"/>
                                          <w:szCs w:val="16"/>
                                        </w:rPr>
                                      </w:pPr>
                                      <w:r w:rsidRPr="006155ED">
                                        <w:rPr>
                                          <w:rFonts w:asciiTheme="majorEastAsia" w:eastAsiaTheme="majorEastAsia" w:hAnsiTheme="majorEastAsia" w:hint="eastAsia"/>
                                          <w:spacing w:val="4"/>
                                          <w:sz w:val="14"/>
                                          <w:szCs w:val="16"/>
                                        </w:rPr>
                                        <w:t>水のしみこみ方</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BA5A149" id="グループ化 190" o:spid="_x0000_s1146" style="position:absolute;left:0;text-align:left;margin-left:-9.25pt;margin-top:-.2pt;width:930.55pt;height:9pt;z-index:251645952;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">
                      <v:group id="グループ化 191" o:spid="_x0000_s1147"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roundrect id="角丸四角形 192" o:spid="_x0000_s1148"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" fillcolor="windowText" strokeweight="2pt"/>
                        <v:shape id="テキスト ボックス 193" o:spid="_x0000_s1149"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" filled="f" stroked="f" strokeweight=".5pt">
                          <v:textbox inset="0,0,0,0">
                            <w:txbxContent>
                              <w:p w14:paraId="4BA0910B" w14:textId="77777777" w:rsidR="00477D54" w:rsidRPr="000674B1" w:rsidRDefault="00477D54" w:rsidP="000D40C6">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v:textbox>
                        </v:shape>
                      </v:group>
                      <v:group id="グループ化 194" o:spid="_x0000_s1150"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rect id="正方形/長方形 195" o:spid="_x0000_s1151"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" fillcolor="#595959" stroked="f" strokeweight="2pt">
                          <v:fill color2="window" angle="90" colors="0 #595959;38666f #c4c4c4;62259f window" focus="100%" type="gradient"/>
                        </v:rect>
                        <v:shape id="テキスト ボックス 196" o:spid="_x0000_s1152" type="#_x0000_t202" style="position:absolute;width:720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" fillcolor="window" stroked="f" strokeweight=".5pt">
                          <v:textbox inset="1mm,0,0,0">
                            <w:txbxContent>
                              <w:p w14:paraId="30CEA666" w14:textId="77777777" w:rsidR="00477D54" w:rsidRPr="007143A7" w:rsidRDefault="00477D54" w:rsidP="000D40C6">
                                <w:pPr>
                                  <w:snapToGrid w:val="0"/>
                                  <w:spacing w:line="160" w:lineRule="exact"/>
                                  <w:rPr>
                                    <w:rFonts w:asciiTheme="majorEastAsia" w:eastAsiaTheme="majorEastAsia" w:hAnsiTheme="majorEastAsia"/>
                                    <w:spacing w:val="4"/>
                                    <w:sz w:val="14"/>
                                    <w:szCs w:val="16"/>
                                  </w:rPr>
                                </w:pPr>
                                <w:r w:rsidRPr="006155ED">
                                  <w:rPr>
                                    <w:rFonts w:asciiTheme="majorEastAsia" w:eastAsiaTheme="majorEastAsia" w:hAnsiTheme="majorEastAsia" w:hint="eastAsia"/>
                                    <w:spacing w:val="4"/>
                                    <w:sz w:val="14"/>
                                    <w:szCs w:val="16"/>
                                  </w:rPr>
                                  <w:t>水のしみこみ方</w:t>
                                </w:r>
                              </w:p>
                            </w:txbxContent>
                          </v:textbox>
                        </v:shape>
                      </v:group>
                      <w10:wrap anchory="line"/>
                    </v:group>
                  </w:pict>
                </mc:Fallback>
              </mc:AlternateContent>
            </w:r>
          </w:p>
        </w:tc>
        <w:tc>
          <w:tcPr>
            <w:tcW w:w="283" w:type="dxa"/>
            <w:tcBorders>
              <w:top w:val="nil"/>
              <w:bottom w:val="nil"/>
            </w:tcBorders>
          </w:tcPr>
          <w:p w14:paraId="33BFA125" w14:textId="77777777" w:rsidR="000D40C6" w:rsidRDefault="000D40C6" w:rsidP="00491556"/>
        </w:tc>
        <w:tc>
          <w:tcPr>
            <w:tcW w:w="283" w:type="dxa"/>
            <w:tcBorders>
              <w:top w:val="nil"/>
              <w:bottom w:val="nil"/>
            </w:tcBorders>
          </w:tcPr>
          <w:p w14:paraId="5995C595" w14:textId="77777777" w:rsidR="000D40C6" w:rsidRDefault="000D40C6" w:rsidP="00491556"/>
        </w:tc>
        <w:tc>
          <w:tcPr>
            <w:tcW w:w="283" w:type="dxa"/>
            <w:tcBorders>
              <w:top w:val="nil"/>
              <w:bottom w:val="nil"/>
            </w:tcBorders>
          </w:tcPr>
          <w:p w14:paraId="61C9C75C" w14:textId="77777777" w:rsidR="000D40C6" w:rsidRDefault="000D40C6" w:rsidP="00491556">
            <w:pPr>
              <w:spacing w:line="40" w:lineRule="exact"/>
            </w:pPr>
          </w:p>
        </w:tc>
        <w:tc>
          <w:tcPr>
            <w:tcW w:w="283" w:type="dxa"/>
            <w:tcBorders>
              <w:top w:val="nil"/>
              <w:bottom w:val="nil"/>
            </w:tcBorders>
          </w:tcPr>
          <w:p w14:paraId="14F1F349" w14:textId="77777777" w:rsidR="000D40C6" w:rsidRDefault="000D40C6" w:rsidP="00491556"/>
        </w:tc>
        <w:tc>
          <w:tcPr>
            <w:tcW w:w="4056" w:type="dxa"/>
            <w:tcBorders>
              <w:top w:val="nil"/>
              <w:bottom w:val="nil"/>
              <w:right w:val="nil"/>
            </w:tcBorders>
            <w:tcMar>
              <w:top w:w="57" w:type="dxa"/>
              <w:left w:w="142" w:type="dxa"/>
              <w:bottom w:w="57" w:type="dxa"/>
              <w:right w:w="142" w:type="dxa"/>
            </w:tcMar>
          </w:tcPr>
          <w:p w14:paraId="210EE959" w14:textId="77777777" w:rsidR="000D40C6" w:rsidRDefault="000D40C6" w:rsidP="00491556"/>
        </w:tc>
        <w:tc>
          <w:tcPr>
            <w:tcW w:w="652" w:type="dxa"/>
            <w:tcBorders>
              <w:top w:val="nil"/>
              <w:left w:val="nil"/>
              <w:bottom w:val="nil"/>
            </w:tcBorders>
            <w:tcMar>
              <w:top w:w="57" w:type="dxa"/>
              <w:left w:w="142" w:type="dxa"/>
              <w:bottom w:w="57" w:type="dxa"/>
              <w:right w:w="142" w:type="dxa"/>
            </w:tcMar>
          </w:tcPr>
          <w:p w14:paraId="541ACD27" w14:textId="77777777" w:rsidR="000D40C6" w:rsidRDefault="000D40C6" w:rsidP="00491556"/>
        </w:tc>
        <w:tc>
          <w:tcPr>
            <w:tcW w:w="652" w:type="dxa"/>
            <w:tcBorders>
              <w:top w:val="nil"/>
              <w:bottom w:val="nil"/>
              <w:right w:val="nil"/>
            </w:tcBorders>
            <w:tcMar>
              <w:top w:w="57" w:type="dxa"/>
              <w:left w:w="142" w:type="dxa"/>
              <w:bottom w:w="57" w:type="dxa"/>
              <w:right w:w="142" w:type="dxa"/>
            </w:tcMar>
          </w:tcPr>
          <w:p w14:paraId="233D387F" w14:textId="77777777" w:rsidR="000D40C6" w:rsidRDefault="000D40C6" w:rsidP="00491556"/>
        </w:tc>
        <w:tc>
          <w:tcPr>
            <w:tcW w:w="4344" w:type="dxa"/>
            <w:tcBorders>
              <w:top w:val="nil"/>
              <w:left w:val="nil"/>
              <w:bottom w:val="nil"/>
            </w:tcBorders>
            <w:tcMar>
              <w:top w:w="57" w:type="dxa"/>
              <w:left w:w="142" w:type="dxa"/>
              <w:bottom w:w="57" w:type="dxa"/>
              <w:right w:w="142" w:type="dxa"/>
            </w:tcMar>
          </w:tcPr>
          <w:p w14:paraId="7EAD261E" w14:textId="77777777" w:rsidR="000D40C6" w:rsidRDefault="000D40C6" w:rsidP="00491556"/>
        </w:tc>
        <w:tc>
          <w:tcPr>
            <w:tcW w:w="4383" w:type="dxa"/>
            <w:tcBorders>
              <w:top w:val="nil"/>
              <w:bottom w:val="nil"/>
              <w:right w:val="nil"/>
            </w:tcBorders>
            <w:shd w:val="clear" w:color="auto" w:fill="auto"/>
            <w:tcMar>
              <w:top w:w="57" w:type="dxa"/>
              <w:left w:w="142" w:type="dxa"/>
              <w:bottom w:w="57" w:type="dxa"/>
              <w:right w:w="142" w:type="dxa"/>
            </w:tcMar>
          </w:tcPr>
          <w:p w14:paraId="539C3FC3" w14:textId="77777777" w:rsidR="000D40C6" w:rsidRDefault="000D40C6" w:rsidP="00491556"/>
        </w:tc>
        <w:tc>
          <w:tcPr>
            <w:tcW w:w="120" w:type="dxa"/>
            <w:vMerge w:val="restart"/>
            <w:tcBorders>
              <w:top w:val="nil"/>
              <w:left w:val="nil"/>
            </w:tcBorders>
            <w:shd w:val="clear" w:color="auto" w:fill="auto"/>
          </w:tcPr>
          <w:p w14:paraId="2C470737" w14:textId="77777777" w:rsidR="000D40C6" w:rsidRDefault="000D40C6" w:rsidP="00491556"/>
        </w:tc>
      </w:tr>
      <w:tr w:rsidR="000D40C6" w14:paraId="6AD8C87D" w14:textId="77777777" w:rsidTr="00491556">
        <w:trPr>
          <w:cantSplit/>
          <w:trHeight w:val="510"/>
        </w:trPr>
        <w:tc>
          <w:tcPr>
            <w:tcW w:w="104" w:type="dxa"/>
            <w:vMerge/>
            <w:tcBorders>
              <w:right w:val="nil"/>
            </w:tcBorders>
          </w:tcPr>
          <w:p w14:paraId="7C1BB2E7" w14:textId="77777777" w:rsidR="000D40C6" w:rsidRPr="009D4699" w:rsidRDefault="000D40C6" w:rsidP="00491556">
            <w:pPr>
              <w:snapToGrid w:val="0"/>
              <w:ind w:leftChars="-100" w:left="-260" w:rightChars="-100" w:right="-260"/>
              <w:rPr>
                <w:rFonts w:asciiTheme="majorEastAsia" w:eastAsiaTheme="majorEastAsia" w:hAnsiTheme="majorEastAsia"/>
                <w:sz w:val="10"/>
                <w:szCs w:val="10"/>
              </w:rPr>
            </w:pPr>
          </w:p>
        </w:tc>
        <w:tc>
          <w:tcPr>
            <w:tcW w:w="3485" w:type="dxa"/>
            <w:tcBorders>
              <w:top w:val="nil"/>
              <w:left w:val="nil"/>
            </w:tcBorders>
            <w:tcMar>
              <w:top w:w="57" w:type="dxa"/>
              <w:left w:w="255" w:type="dxa"/>
              <w:bottom w:w="57" w:type="dxa"/>
              <w:right w:w="142" w:type="dxa"/>
            </w:tcMar>
          </w:tcPr>
          <w:p w14:paraId="12D43E1A" w14:textId="59E4BE8B" w:rsidR="0059223E" w:rsidRPr="0059223E" w:rsidRDefault="0059223E" w:rsidP="0059223E">
            <w:pPr>
              <w:snapToGrid w:val="0"/>
              <w:spacing w:line="200" w:lineRule="exact"/>
              <w:ind w:left="140" w:hangingChars="100" w:hanging="140"/>
              <w:rPr>
                <w:rFonts w:asciiTheme="majorEastAsia" w:eastAsiaTheme="majorEastAsia" w:hAnsiTheme="majorEastAsia"/>
                <w:sz w:val="14"/>
                <w:szCs w:val="14"/>
              </w:rPr>
            </w:pPr>
            <w:r w:rsidRPr="0059223E">
              <w:rPr>
                <w:rFonts w:asciiTheme="majorEastAsia" w:eastAsiaTheme="majorEastAsia" w:hAnsiTheme="majorEastAsia" w:hint="eastAsia"/>
                <w:sz w:val="14"/>
                <w:szCs w:val="14"/>
              </w:rPr>
              <w:t>・雨が降った後の校庭と砂場の地面の様子を比べて</w:t>
            </w:r>
            <w:r w:rsidR="00B14E62">
              <w:rPr>
                <w:rFonts w:asciiTheme="majorEastAsia" w:eastAsiaTheme="majorEastAsia" w:hAnsiTheme="majorEastAsia" w:hint="eastAsia"/>
                <w:sz w:val="14"/>
                <w:szCs w:val="14"/>
              </w:rPr>
              <w:t>、</w:t>
            </w:r>
            <w:r w:rsidRPr="0059223E">
              <w:rPr>
                <w:rFonts w:asciiTheme="majorEastAsia" w:eastAsiaTheme="majorEastAsia" w:hAnsiTheme="majorEastAsia" w:hint="eastAsia"/>
                <w:sz w:val="14"/>
                <w:szCs w:val="14"/>
              </w:rPr>
              <w:t>調べる問題を見いだす。</w:t>
            </w:r>
          </w:p>
          <w:p w14:paraId="3EE0C019" w14:textId="735F3579" w:rsidR="000D40C6" w:rsidRPr="0082008D" w:rsidRDefault="0059223E" w:rsidP="0059223E">
            <w:pPr>
              <w:snapToGrid w:val="0"/>
              <w:spacing w:line="200" w:lineRule="exact"/>
              <w:ind w:left="140" w:hangingChars="100" w:hanging="140"/>
              <w:rPr>
                <w:rFonts w:asciiTheme="majorEastAsia" w:eastAsiaTheme="majorEastAsia" w:hAnsiTheme="majorEastAsia"/>
                <w:sz w:val="14"/>
                <w:szCs w:val="14"/>
              </w:rPr>
            </w:pPr>
            <w:r w:rsidRPr="0059223E">
              <w:rPr>
                <w:rFonts w:asciiTheme="majorEastAsia" w:eastAsiaTheme="majorEastAsia" w:hAnsiTheme="majorEastAsia" w:hint="eastAsia"/>
                <w:sz w:val="14"/>
                <w:szCs w:val="14"/>
              </w:rPr>
              <w:t>・土や砂の粒の大きさによる水のしみ込み方の違いについて予想する。</w:t>
            </w:r>
          </w:p>
        </w:tc>
        <w:tc>
          <w:tcPr>
            <w:tcW w:w="283" w:type="dxa"/>
            <w:tcBorders>
              <w:top w:val="nil"/>
            </w:tcBorders>
            <w:vAlign w:val="center"/>
          </w:tcPr>
          <w:p w14:paraId="4F365732" w14:textId="77777777" w:rsidR="000D40C6" w:rsidRPr="00CA47A8" w:rsidRDefault="000D40C6" w:rsidP="0049155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1</w:t>
            </w:r>
          </w:p>
        </w:tc>
        <w:tc>
          <w:tcPr>
            <w:tcW w:w="283" w:type="dxa"/>
            <w:tcBorders>
              <w:top w:val="nil"/>
            </w:tcBorders>
            <w:textDirection w:val="tbRlV"/>
            <w:vAlign w:val="center"/>
          </w:tcPr>
          <w:p w14:paraId="72BC0A61" w14:textId="6FA88AE1" w:rsidR="000D40C6" w:rsidRPr="00553402" w:rsidRDefault="0059223E" w:rsidP="00491556">
            <w:pPr>
              <w:snapToGrid w:val="0"/>
              <w:spacing w:line="200" w:lineRule="exact"/>
              <w:ind w:left="113" w:right="113"/>
              <w:jc w:val="center"/>
              <w:rPr>
                <w:rFonts w:asciiTheme="majorEastAsia" w:eastAsiaTheme="majorEastAsia" w:hAnsiTheme="majorEastAsia"/>
                <w:sz w:val="14"/>
                <w:szCs w:val="14"/>
              </w:rPr>
            </w:pPr>
            <w:r w:rsidRPr="0059223E">
              <w:rPr>
                <w:rFonts w:asciiTheme="majorEastAsia" w:eastAsiaTheme="majorEastAsia" w:hAnsiTheme="majorEastAsia"/>
                <w:sz w:val="14"/>
                <w:szCs w:val="14"/>
                <w:eastAsianLayout w:id="2094758656" w:vert="1" w:vertCompress="1"/>
              </w:rPr>
              <w:t>56</w:t>
            </w:r>
            <w:r w:rsidR="000D40C6" w:rsidRPr="00553402">
              <w:rPr>
                <w:rFonts w:asciiTheme="majorEastAsia" w:eastAsiaTheme="majorEastAsia" w:hAnsiTheme="majorEastAsia" w:hint="eastAsia"/>
                <w:sz w:val="14"/>
                <w:szCs w:val="14"/>
              </w:rPr>
              <w:t>～</w:t>
            </w:r>
            <w:r w:rsidRPr="0059223E">
              <w:rPr>
                <w:rFonts w:asciiTheme="majorEastAsia" w:eastAsiaTheme="majorEastAsia" w:hAnsiTheme="majorEastAsia"/>
                <w:sz w:val="14"/>
                <w:szCs w:val="14"/>
                <w:eastAsianLayout w:id="2094759936" w:vert="1" w:vertCompress="1"/>
              </w:rPr>
              <w:t>57</w:t>
            </w:r>
          </w:p>
        </w:tc>
        <w:tc>
          <w:tcPr>
            <w:tcW w:w="283" w:type="dxa"/>
            <w:tcBorders>
              <w:top w:val="nil"/>
              <w:bottom w:val="single" w:sz="4" w:space="0" w:color="auto"/>
            </w:tcBorders>
            <w:vAlign w:val="center"/>
          </w:tcPr>
          <w:p w14:paraId="32E716B0" w14:textId="77777777" w:rsidR="000D40C6" w:rsidRDefault="000D40C6" w:rsidP="0049155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nil"/>
              <w:bottom w:val="single" w:sz="4" w:space="0" w:color="auto"/>
            </w:tcBorders>
            <w:vAlign w:val="center"/>
          </w:tcPr>
          <w:p w14:paraId="665E238B" w14:textId="28C9A84D" w:rsidR="000D40C6" w:rsidRPr="0082008D" w:rsidRDefault="000D40C6" w:rsidP="00491556">
            <w:pPr>
              <w:snapToGrid w:val="0"/>
              <w:spacing w:line="200" w:lineRule="exact"/>
              <w:jc w:val="center"/>
              <w:rPr>
                <w:rFonts w:asciiTheme="majorEastAsia" w:eastAsiaTheme="majorEastAsia" w:hAnsiTheme="majorEastAsia"/>
                <w:sz w:val="14"/>
                <w:szCs w:val="14"/>
              </w:rPr>
            </w:pPr>
          </w:p>
        </w:tc>
        <w:tc>
          <w:tcPr>
            <w:tcW w:w="4056" w:type="dxa"/>
            <w:tcBorders>
              <w:top w:val="nil"/>
              <w:bottom w:val="single" w:sz="4" w:space="0" w:color="auto"/>
              <w:right w:val="nil"/>
            </w:tcBorders>
            <w:tcMar>
              <w:top w:w="57" w:type="dxa"/>
              <w:left w:w="142" w:type="dxa"/>
              <w:bottom w:w="57" w:type="dxa"/>
              <w:right w:w="142" w:type="dxa"/>
            </w:tcMar>
          </w:tcPr>
          <w:p w14:paraId="448681E2" w14:textId="72E713C3" w:rsidR="000D40C6" w:rsidRPr="0082008D" w:rsidRDefault="00B040E4" w:rsidP="00491556">
            <w:pPr>
              <w:tabs>
                <w:tab w:val="right" w:pos="3772"/>
              </w:tabs>
              <w:topLinePunct/>
              <w:snapToGrid w:val="0"/>
              <w:spacing w:line="200" w:lineRule="exact"/>
              <w:rPr>
                <w:rFonts w:asciiTheme="majorEastAsia" w:eastAsiaTheme="majorEastAsia" w:hAnsiTheme="majorEastAsia"/>
                <w:sz w:val="14"/>
                <w:szCs w:val="14"/>
              </w:rPr>
            </w:pPr>
            <w:r w:rsidRPr="00B040E4">
              <w:rPr>
                <w:rFonts w:asciiTheme="majorEastAsia" w:eastAsiaTheme="majorEastAsia" w:hAnsiTheme="majorEastAsia" w:hint="eastAsia"/>
                <w:b/>
                <w:sz w:val="14"/>
                <w:szCs w:val="14"/>
              </w:rPr>
              <w:t>【思①】土の粒の大きさによる水のしみ込み方の違いについて</w:t>
            </w:r>
            <w:r w:rsidR="00B14E62">
              <w:rPr>
                <w:rFonts w:asciiTheme="majorEastAsia" w:eastAsiaTheme="majorEastAsia" w:hAnsiTheme="majorEastAsia" w:hint="eastAsia"/>
                <w:b/>
                <w:sz w:val="14"/>
                <w:szCs w:val="14"/>
              </w:rPr>
              <w:t>、</w:t>
            </w:r>
            <w:r w:rsidRPr="00B040E4">
              <w:rPr>
                <w:rFonts w:asciiTheme="majorEastAsia" w:eastAsiaTheme="majorEastAsia" w:hAnsiTheme="majorEastAsia" w:hint="eastAsia"/>
                <w:b/>
                <w:sz w:val="14"/>
                <w:szCs w:val="14"/>
              </w:rPr>
              <w:t>既習の内容や生活経験を基に</w:t>
            </w:r>
            <w:r w:rsidR="00B14E62">
              <w:rPr>
                <w:rFonts w:asciiTheme="majorEastAsia" w:eastAsiaTheme="majorEastAsia" w:hAnsiTheme="majorEastAsia" w:hint="eastAsia"/>
                <w:b/>
                <w:sz w:val="14"/>
                <w:szCs w:val="14"/>
              </w:rPr>
              <w:t>、</w:t>
            </w:r>
            <w:r w:rsidRPr="00B040E4">
              <w:rPr>
                <w:rFonts w:asciiTheme="majorEastAsia" w:eastAsiaTheme="majorEastAsia" w:hAnsiTheme="majorEastAsia" w:hint="eastAsia"/>
                <w:b/>
                <w:sz w:val="14"/>
                <w:szCs w:val="14"/>
              </w:rPr>
              <w:t>根拠のある予想を発想し</w:t>
            </w:r>
            <w:r w:rsidR="00B14E62">
              <w:rPr>
                <w:rFonts w:asciiTheme="majorEastAsia" w:eastAsiaTheme="majorEastAsia" w:hAnsiTheme="majorEastAsia" w:hint="eastAsia"/>
                <w:b/>
                <w:sz w:val="14"/>
                <w:szCs w:val="14"/>
              </w:rPr>
              <w:t>、</w:t>
            </w:r>
            <w:r w:rsidRPr="00B040E4">
              <w:rPr>
                <w:rFonts w:asciiTheme="majorEastAsia" w:eastAsiaTheme="majorEastAsia" w:hAnsiTheme="majorEastAsia" w:hint="eastAsia"/>
                <w:b/>
                <w:sz w:val="14"/>
                <w:szCs w:val="14"/>
              </w:rPr>
              <w:t>表現しているかを確認する。</w:t>
            </w:r>
            <w:r w:rsidR="00841BD6">
              <w:rPr>
                <w:rFonts w:asciiTheme="majorEastAsia" w:eastAsiaTheme="majorEastAsia" w:hAnsiTheme="majorEastAsia" w:hint="eastAsia"/>
                <w:b/>
                <w:sz w:val="14"/>
                <w:szCs w:val="14"/>
              </w:rPr>
              <w:t xml:space="preserve">　　　</w:t>
            </w:r>
            <w:r w:rsidR="00841BD6" w:rsidRPr="00762555">
              <w:rPr>
                <w:rStyle w:val="ab"/>
                <w:rFonts w:hint="eastAsia"/>
                <w:b/>
              </w:rPr>
              <w:t>【発言分析・記述分析】</w:t>
            </w:r>
          </w:p>
        </w:tc>
        <w:tc>
          <w:tcPr>
            <w:tcW w:w="652" w:type="dxa"/>
            <w:tcBorders>
              <w:top w:val="nil"/>
              <w:left w:val="nil"/>
              <w:bottom w:val="single" w:sz="4" w:space="0" w:color="auto"/>
            </w:tcBorders>
            <w:tcMar>
              <w:top w:w="57" w:type="dxa"/>
              <w:left w:w="142" w:type="dxa"/>
              <w:bottom w:w="57" w:type="dxa"/>
              <w:right w:w="142" w:type="dxa"/>
            </w:tcMar>
          </w:tcPr>
          <w:p w14:paraId="773194A3" w14:textId="77777777" w:rsidR="000D40C6" w:rsidRPr="0082008D" w:rsidRDefault="000D40C6" w:rsidP="00491556">
            <w:pPr>
              <w:snapToGrid w:val="0"/>
              <w:spacing w:line="200" w:lineRule="exact"/>
              <w:rPr>
                <w:rFonts w:asciiTheme="majorEastAsia" w:eastAsiaTheme="majorEastAsia" w:hAnsiTheme="majorEastAsia"/>
                <w:sz w:val="14"/>
                <w:szCs w:val="14"/>
              </w:rPr>
            </w:pPr>
          </w:p>
        </w:tc>
        <w:tc>
          <w:tcPr>
            <w:tcW w:w="652" w:type="dxa"/>
            <w:tcBorders>
              <w:top w:val="nil"/>
              <w:bottom w:val="single" w:sz="4" w:space="0" w:color="auto"/>
              <w:right w:val="nil"/>
            </w:tcBorders>
            <w:tcMar>
              <w:top w:w="57" w:type="dxa"/>
              <w:left w:w="142" w:type="dxa"/>
              <w:bottom w:w="57" w:type="dxa"/>
              <w:right w:w="142" w:type="dxa"/>
            </w:tcMar>
          </w:tcPr>
          <w:p w14:paraId="442033BD" w14:textId="77777777" w:rsidR="000D40C6" w:rsidRPr="0082008D" w:rsidRDefault="000D40C6" w:rsidP="00491556">
            <w:pPr>
              <w:snapToGrid w:val="0"/>
              <w:spacing w:line="200" w:lineRule="exact"/>
              <w:rPr>
                <w:rFonts w:asciiTheme="majorEastAsia" w:eastAsiaTheme="majorEastAsia" w:hAnsiTheme="majorEastAsia"/>
                <w:sz w:val="14"/>
                <w:szCs w:val="14"/>
              </w:rPr>
            </w:pPr>
          </w:p>
        </w:tc>
        <w:tc>
          <w:tcPr>
            <w:tcW w:w="4344" w:type="dxa"/>
            <w:tcBorders>
              <w:top w:val="nil"/>
              <w:left w:val="nil"/>
              <w:bottom w:val="single" w:sz="4" w:space="0" w:color="auto"/>
            </w:tcBorders>
            <w:tcMar>
              <w:top w:w="57" w:type="dxa"/>
              <w:left w:w="142" w:type="dxa"/>
              <w:bottom w:w="57" w:type="dxa"/>
              <w:right w:w="142" w:type="dxa"/>
            </w:tcMar>
          </w:tcPr>
          <w:p w14:paraId="226DC389" w14:textId="23FDAFAD" w:rsidR="000D40C6" w:rsidRPr="0082008D" w:rsidRDefault="00B040E4" w:rsidP="00491556">
            <w:pPr>
              <w:snapToGrid w:val="0"/>
              <w:spacing w:line="200" w:lineRule="exact"/>
              <w:rPr>
                <w:rFonts w:asciiTheme="majorEastAsia" w:eastAsiaTheme="majorEastAsia" w:hAnsiTheme="majorEastAsia"/>
                <w:sz w:val="14"/>
                <w:szCs w:val="14"/>
              </w:rPr>
            </w:pPr>
            <w:r w:rsidRPr="00B040E4">
              <w:rPr>
                <w:rFonts w:asciiTheme="majorEastAsia" w:eastAsiaTheme="majorEastAsia" w:hAnsiTheme="majorEastAsia" w:hint="eastAsia"/>
                <w:sz w:val="14"/>
                <w:szCs w:val="14"/>
              </w:rPr>
              <w:t>水のしみ込み方の違いについて</w:t>
            </w:r>
            <w:r w:rsidR="00B14E62">
              <w:rPr>
                <w:rFonts w:asciiTheme="majorEastAsia" w:eastAsiaTheme="majorEastAsia" w:hAnsiTheme="majorEastAsia" w:hint="eastAsia"/>
                <w:sz w:val="14"/>
                <w:szCs w:val="14"/>
              </w:rPr>
              <w:t>、</w:t>
            </w:r>
            <w:r w:rsidRPr="00B040E4">
              <w:rPr>
                <w:rFonts w:asciiTheme="majorEastAsia" w:eastAsiaTheme="majorEastAsia" w:hAnsiTheme="majorEastAsia" w:hint="eastAsia"/>
                <w:sz w:val="14"/>
                <w:szCs w:val="14"/>
              </w:rPr>
              <w:t>既習の内容や生活経験を基に</w:t>
            </w:r>
            <w:r w:rsidR="00B14E62">
              <w:rPr>
                <w:rFonts w:asciiTheme="majorEastAsia" w:eastAsiaTheme="majorEastAsia" w:hAnsiTheme="majorEastAsia" w:hint="eastAsia"/>
                <w:sz w:val="14"/>
                <w:szCs w:val="14"/>
              </w:rPr>
              <w:t>、</w:t>
            </w:r>
            <w:r w:rsidR="00465AEE" w:rsidRPr="00465AEE">
              <w:rPr>
                <w:rFonts w:asciiTheme="majorEastAsia" w:eastAsiaTheme="majorEastAsia" w:hAnsiTheme="majorEastAsia" w:hint="eastAsia"/>
                <w:sz w:val="14"/>
                <w:szCs w:val="14"/>
              </w:rPr>
              <w:t>土の粒の大きさと関係付けるなどして</w:t>
            </w:r>
            <w:r w:rsidRPr="00B040E4">
              <w:rPr>
                <w:rFonts w:asciiTheme="majorEastAsia" w:eastAsiaTheme="majorEastAsia" w:hAnsiTheme="majorEastAsia" w:hint="eastAsia"/>
                <w:sz w:val="14"/>
                <w:szCs w:val="14"/>
              </w:rPr>
              <w:t>妥当な根拠に基づいた予想を発想し</w:t>
            </w:r>
            <w:r w:rsidR="00B14E62">
              <w:rPr>
                <w:rFonts w:asciiTheme="majorEastAsia" w:eastAsiaTheme="majorEastAsia" w:hAnsiTheme="majorEastAsia" w:hint="eastAsia"/>
                <w:sz w:val="14"/>
                <w:szCs w:val="14"/>
              </w:rPr>
              <w:t>、</w:t>
            </w:r>
            <w:r w:rsidRPr="00B040E4">
              <w:rPr>
                <w:rFonts w:asciiTheme="majorEastAsia" w:eastAsiaTheme="majorEastAsia" w:hAnsiTheme="majorEastAsia" w:hint="eastAsia"/>
                <w:sz w:val="14"/>
                <w:szCs w:val="14"/>
              </w:rPr>
              <w:t>表現している。</w:t>
            </w:r>
          </w:p>
        </w:tc>
        <w:tc>
          <w:tcPr>
            <w:tcW w:w="4383" w:type="dxa"/>
            <w:tcBorders>
              <w:top w:val="nil"/>
              <w:bottom w:val="single" w:sz="4" w:space="0" w:color="auto"/>
              <w:right w:val="nil"/>
            </w:tcBorders>
            <w:shd w:val="clear" w:color="auto" w:fill="auto"/>
            <w:tcMar>
              <w:top w:w="57" w:type="dxa"/>
              <w:left w:w="142" w:type="dxa"/>
              <w:bottom w:w="57" w:type="dxa"/>
              <w:right w:w="142" w:type="dxa"/>
            </w:tcMar>
          </w:tcPr>
          <w:p w14:paraId="67F32B7E" w14:textId="4077D708" w:rsidR="000D40C6" w:rsidRPr="00615541" w:rsidRDefault="00B040E4" w:rsidP="00491556">
            <w:pPr>
              <w:spacing w:line="200" w:lineRule="exact"/>
              <w:rPr>
                <w:rFonts w:asciiTheme="majorEastAsia" w:eastAsiaTheme="majorEastAsia" w:hAnsiTheme="majorEastAsia"/>
                <w:sz w:val="14"/>
                <w:szCs w:val="14"/>
              </w:rPr>
            </w:pPr>
            <w:r w:rsidRPr="00B040E4">
              <w:rPr>
                <w:rFonts w:asciiTheme="majorEastAsia" w:eastAsiaTheme="majorEastAsia" w:hAnsiTheme="majorEastAsia" w:hint="eastAsia"/>
                <w:sz w:val="14"/>
                <w:szCs w:val="14"/>
              </w:rPr>
              <w:t>校庭と砂場は同じ高さにあることや水たまりがない</w:t>
            </w:r>
            <w:r w:rsidR="00465AEE">
              <w:rPr>
                <w:rFonts w:asciiTheme="majorEastAsia" w:eastAsiaTheme="majorEastAsia" w:hAnsiTheme="majorEastAsia" w:hint="eastAsia"/>
                <w:sz w:val="14"/>
                <w:szCs w:val="14"/>
              </w:rPr>
              <w:t>砂場の中でも傾斜があることを確認して</w:t>
            </w:r>
            <w:r w:rsidR="00B14E62">
              <w:rPr>
                <w:rFonts w:asciiTheme="majorEastAsia" w:eastAsiaTheme="majorEastAsia" w:hAnsiTheme="majorEastAsia" w:hint="eastAsia"/>
                <w:sz w:val="14"/>
                <w:szCs w:val="14"/>
              </w:rPr>
              <w:t>、</w:t>
            </w:r>
            <w:r w:rsidRPr="00B040E4">
              <w:rPr>
                <w:rFonts w:asciiTheme="majorEastAsia" w:eastAsiaTheme="majorEastAsia" w:hAnsiTheme="majorEastAsia" w:hint="eastAsia"/>
                <w:sz w:val="14"/>
                <w:szCs w:val="14"/>
              </w:rPr>
              <w:t>土地の高低ではなく</w:t>
            </w:r>
            <w:r w:rsidR="00B14E62">
              <w:rPr>
                <w:rFonts w:asciiTheme="majorEastAsia" w:eastAsiaTheme="majorEastAsia" w:hAnsiTheme="majorEastAsia" w:hint="eastAsia"/>
                <w:sz w:val="14"/>
                <w:szCs w:val="14"/>
              </w:rPr>
              <w:t>、</w:t>
            </w:r>
            <w:r w:rsidRPr="00B040E4">
              <w:rPr>
                <w:rFonts w:asciiTheme="majorEastAsia" w:eastAsiaTheme="majorEastAsia" w:hAnsiTheme="majorEastAsia" w:hint="eastAsia"/>
                <w:sz w:val="14"/>
                <w:szCs w:val="14"/>
              </w:rPr>
              <w:t>別に要因があることに気づくことができるように</w:t>
            </w:r>
            <w:r w:rsidR="00B14E62">
              <w:rPr>
                <w:rFonts w:asciiTheme="majorEastAsia" w:eastAsiaTheme="majorEastAsia" w:hAnsiTheme="majorEastAsia" w:hint="eastAsia"/>
                <w:sz w:val="14"/>
                <w:szCs w:val="14"/>
              </w:rPr>
              <w:t>、</w:t>
            </w:r>
            <w:r w:rsidRPr="00B040E4">
              <w:rPr>
                <w:rFonts w:asciiTheme="majorEastAsia" w:eastAsiaTheme="majorEastAsia" w:hAnsiTheme="majorEastAsia" w:hint="eastAsia"/>
                <w:sz w:val="14"/>
                <w:szCs w:val="14"/>
              </w:rPr>
              <w:t>助言・援助する。</w:t>
            </w:r>
          </w:p>
        </w:tc>
        <w:tc>
          <w:tcPr>
            <w:tcW w:w="120" w:type="dxa"/>
            <w:vMerge/>
            <w:tcBorders>
              <w:left w:val="nil"/>
            </w:tcBorders>
            <w:shd w:val="clear" w:color="auto" w:fill="auto"/>
          </w:tcPr>
          <w:p w14:paraId="76D880F9" w14:textId="77777777" w:rsidR="000D40C6" w:rsidRDefault="000D40C6" w:rsidP="00491556"/>
        </w:tc>
      </w:tr>
      <w:tr w:rsidR="000D40C6" w14:paraId="7D6F5EEB" w14:textId="77777777" w:rsidTr="00491556">
        <w:trPr>
          <w:cantSplit/>
          <w:trHeight w:val="231"/>
        </w:trPr>
        <w:tc>
          <w:tcPr>
            <w:tcW w:w="104" w:type="dxa"/>
            <w:vMerge/>
            <w:tcBorders>
              <w:right w:val="nil"/>
            </w:tcBorders>
          </w:tcPr>
          <w:p w14:paraId="1990632A" w14:textId="77777777" w:rsidR="000D40C6" w:rsidRPr="009D4699" w:rsidRDefault="000D40C6" w:rsidP="00491556">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14:paraId="0C28F4EA" w14:textId="3934A1C4" w:rsidR="009A5756" w:rsidRPr="009A5756" w:rsidRDefault="009A5756" w:rsidP="009A5756">
            <w:pPr>
              <w:tabs>
                <w:tab w:val="right" w:pos="3088"/>
              </w:tabs>
              <w:snapToGrid w:val="0"/>
              <w:spacing w:line="200" w:lineRule="exact"/>
              <w:ind w:left="140" w:hangingChars="100" w:hanging="140"/>
              <w:rPr>
                <w:rFonts w:asciiTheme="majorEastAsia" w:eastAsiaTheme="majorEastAsia" w:hAnsiTheme="majorEastAsia"/>
                <w:sz w:val="14"/>
                <w:szCs w:val="14"/>
              </w:rPr>
            </w:pPr>
            <w:r w:rsidRPr="009A5756">
              <w:rPr>
                <w:rFonts w:asciiTheme="majorEastAsia" w:eastAsiaTheme="majorEastAsia" w:hAnsiTheme="majorEastAsia" w:hint="eastAsia"/>
                <w:sz w:val="14"/>
                <w:szCs w:val="14"/>
              </w:rPr>
              <w:t>・土や砂の粒の大きさによる水のしみ込み方の違いを調べる。</w:t>
            </w:r>
            <w:r w:rsidR="00556F5C">
              <w:rPr>
                <w:rFonts w:asciiTheme="majorEastAsia" w:eastAsiaTheme="majorEastAsia" w:hAnsiTheme="majorEastAsia" w:hint="eastAsia"/>
                <w:sz w:val="14"/>
                <w:szCs w:val="14"/>
              </w:rPr>
              <w:t xml:space="preserve">                     </w:t>
            </w:r>
            <w:r w:rsidRPr="009A5756">
              <w:rPr>
                <w:rFonts w:asciiTheme="majorEastAsia" w:eastAsiaTheme="majorEastAsia" w:hAnsiTheme="majorEastAsia" w:hint="eastAsia"/>
                <w:sz w:val="14"/>
                <w:szCs w:val="14"/>
              </w:rPr>
              <w:t xml:space="preserve"> </w:t>
            </w:r>
            <w:r w:rsidRPr="00556F5C">
              <w:rPr>
                <w:rFonts w:asciiTheme="majorEastAsia" w:eastAsiaTheme="majorEastAsia" w:hAnsiTheme="majorEastAsia" w:hint="eastAsia"/>
                <w:b/>
                <w:sz w:val="14"/>
                <w:szCs w:val="14"/>
              </w:rPr>
              <w:t>(実験</w:t>
            </w:r>
            <w:r w:rsidR="00556F5C" w:rsidRPr="00556F5C">
              <w:rPr>
                <w:rFonts w:asciiTheme="majorEastAsia" w:eastAsiaTheme="majorEastAsia" w:hAnsiTheme="majorEastAsia" w:hint="eastAsia"/>
                <w:b/>
                <w:sz w:val="14"/>
                <w:szCs w:val="14"/>
              </w:rPr>
              <w:t>１</w:t>
            </w:r>
            <w:r w:rsidRPr="00556F5C">
              <w:rPr>
                <w:rFonts w:asciiTheme="majorEastAsia" w:eastAsiaTheme="majorEastAsia" w:hAnsiTheme="majorEastAsia" w:hint="eastAsia"/>
                <w:b/>
                <w:sz w:val="14"/>
                <w:szCs w:val="14"/>
              </w:rPr>
              <w:t>)</w:t>
            </w:r>
          </w:p>
          <w:p w14:paraId="1A487DC4" w14:textId="77777777" w:rsidR="009A5756" w:rsidRPr="009A5756" w:rsidRDefault="009A5756" w:rsidP="009A5756">
            <w:pPr>
              <w:tabs>
                <w:tab w:val="right" w:pos="3088"/>
              </w:tabs>
              <w:snapToGrid w:val="0"/>
              <w:spacing w:line="200" w:lineRule="exact"/>
              <w:ind w:left="140" w:hangingChars="100" w:hanging="140"/>
              <w:rPr>
                <w:rFonts w:asciiTheme="majorEastAsia" w:eastAsiaTheme="majorEastAsia" w:hAnsiTheme="majorEastAsia"/>
                <w:sz w:val="14"/>
                <w:szCs w:val="14"/>
              </w:rPr>
            </w:pPr>
            <w:r w:rsidRPr="009A5756">
              <w:rPr>
                <w:rFonts w:asciiTheme="majorEastAsia" w:eastAsiaTheme="majorEastAsia" w:hAnsiTheme="majorEastAsia" w:hint="eastAsia"/>
                <w:sz w:val="14"/>
                <w:szCs w:val="14"/>
              </w:rPr>
              <w:t>・水のしみこみ方についてまとめる。</w:t>
            </w:r>
          </w:p>
          <w:p w14:paraId="74B55E56" w14:textId="4208B479" w:rsidR="000D40C6" w:rsidRPr="0082008D" w:rsidRDefault="009A5756" w:rsidP="009A5756">
            <w:pPr>
              <w:snapToGrid w:val="0"/>
              <w:spacing w:line="200" w:lineRule="exact"/>
              <w:ind w:left="140" w:hangingChars="100" w:hanging="140"/>
              <w:rPr>
                <w:rFonts w:asciiTheme="majorEastAsia" w:eastAsiaTheme="majorEastAsia" w:hAnsiTheme="majorEastAsia"/>
                <w:sz w:val="14"/>
                <w:szCs w:val="14"/>
              </w:rPr>
            </w:pPr>
            <w:r w:rsidRPr="009A5756">
              <w:rPr>
                <w:rFonts w:asciiTheme="majorEastAsia" w:eastAsiaTheme="majorEastAsia" w:hAnsiTheme="majorEastAsia" w:hint="eastAsia"/>
                <w:sz w:val="14"/>
                <w:szCs w:val="14"/>
              </w:rPr>
              <w:t>・雨水の行方と地面の様子について</w:t>
            </w:r>
            <w:r w:rsidR="00B14E62">
              <w:rPr>
                <w:rFonts w:asciiTheme="majorEastAsia" w:eastAsiaTheme="majorEastAsia" w:hAnsiTheme="majorEastAsia" w:hint="eastAsia"/>
                <w:sz w:val="14"/>
                <w:szCs w:val="14"/>
              </w:rPr>
              <w:t>、</w:t>
            </w:r>
            <w:r w:rsidRPr="009A5756">
              <w:rPr>
                <w:rFonts w:asciiTheme="majorEastAsia" w:eastAsiaTheme="majorEastAsia" w:hAnsiTheme="majorEastAsia" w:hint="eastAsia"/>
                <w:sz w:val="14"/>
                <w:szCs w:val="14"/>
              </w:rPr>
              <w:t>学んだことをまとめる。</w:t>
            </w:r>
          </w:p>
        </w:tc>
        <w:tc>
          <w:tcPr>
            <w:tcW w:w="283" w:type="dxa"/>
            <w:vMerge w:val="restart"/>
            <w:tcBorders>
              <w:top w:val="nil"/>
            </w:tcBorders>
            <w:vAlign w:val="center"/>
          </w:tcPr>
          <w:p w14:paraId="680EB7A2" w14:textId="77777777" w:rsidR="00E052C4" w:rsidRPr="00E052C4" w:rsidRDefault="00E052C4" w:rsidP="00E052C4">
            <w:pPr>
              <w:snapToGrid w:val="0"/>
              <w:spacing w:line="200" w:lineRule="exact"/>
              <w:jc w:val="center"/>
              <w:rPr>
                <w:rFonts w:asciiTheme="majorEastAsia" w:eastAsiaTheme="majorEastAsia" w:hAnsiTheme="majorEastAsia"/>
                <w:sz w:val="14"/>
                <w:szCs w:val="14"/>
              </w:rPr>
            </w:pPr>
            <w:r w:rsidRPr="00E052C4">
              <w:rPr>
                <w:rFonts w:asciiTheme="majorEastAsia" w:eastAsiaTheme="majorEastAsia" w:hAnsiTheme="majorEastAsia"/>
                <w:sz w:val="14"/>
                <w:szCs w:val="14"/>
              </w:rPr>
              <w:t>1</w:t>
            </w:r>
          </w:p>
          <w:p w14:paraId="6CF110DC" w14:textId="17A7A6B5" w:rsidR="000D40C6" w:rsidRPr="00553402" w:rsidRDefault="00E052C4" w:rsidP="00E052C4">
            <w:pPr>
              <w:snapToGrid w:val="0"/>
              <w:spacing w:line="200" w:lineRule="exact"/>
              <w:jc w:val="center"/>
              <w:rPr>
                <w:rFonts w:asciiTheme="majorEastAsia" w:eastAsiaTheme="majorEastAsia" w:hAnsiTheme="majorEastAsia"/>
                <w:sz w:val="14"/>
                <w:szCs w:val="14"/>
              </w:rPr>
            </w:pPr>
            <w:r w:rsidRPr="00E052C4">
              <w:rPr>
                <w:rFonts w:asciiTheme="majorEastAsia" w:eastAsiaTheme="majorEastAsia" w:hAnsiTheme="majorEastAsia"/>
                <w:sz w:val="14"/>
                <w:szCs w:val="14"/>
              </w:rPr>
              <w:t>(2)</w:t>
            </w:r>
          </w:p>
        </w:tc>
        <w:tc>
          <w:tcPr>
            <w:tcW w:w="283" w:type="dxa"/>
            <w:vMerge w:val="restart"/>
            <w:tcBorders>
              <w:top w:val="nil"/>
            </w:tcBorders>
            <w:textDirection w:val="tbRlV"/>
            <w:vAlign w:val="center"/>
          </w:tcPr>
          <w:p w14:paraId="7720BF48" w14:textId="19FEECC2" w:rsidR="000D40C6" w:rsidRPr="00553402" w:rsidRDefault="00E052C4" w:rsidP="00491556">
            <w:pPr>
              <w:snapToGrid w:val="0"/>
              <w:spacing w:line="200" w:lineRule="exact"/>
              <w:ind w:left="113" w:right="113"/>
              <w:jc w:val="center"/>
              <w:rPr>
                <w:rFonts w:asciiTheme="majorEastAsia" w:eastAsiaTheme="majorEastAsia" w:hAnsiTheme="majorEastAsia"/>
                <w:sz w:val="14"/>
                <w:szCs w:val="14"/>
              </w:rPr>
            </w:pPr>
            <w:r w:rsidRPr="00E052C4">
              <w:rPr>
                <w:rFonts w:asciiTheme="majorEastAsia" w:eastAsiaTheme="majorEastAsia" w:hAnsiTheme="majorEastAsia"/>
                <w:sz w:val="14"/>
                <w:szCs w:val="14"/>
                <w:eastAsianLayout w:id="2094759938" w:vert="1" w:vertCompress="1"/>
              </w:rPr>
              <w:t>57</w:t>
            </w:r>
            <w:r w:rsidR="000D40C6" w:rsidRPr="00553402">
              <w:rPr>
                <w:rFonts w:asciiTheme="majorEastAsia" w:eastAsiaTheme="majorEastAsia" w:hAnsiTheme="majorEastAsia" w:hint="eastAsia"/>
                <w:sz w:val="14"/>
                <w:szCs w:val="14"/>
              </w:rPr>
              <w:t>～</w:t>
            </w:r>
            <w:r w:rsidRPr="00E052C4">
              <w:rPr>
                <w:rFonts w:asciiTheme="majorEastAsia" w:eastAsiaTheme="majorEastAsia" w:hAnsiTheme="majorEastAsia"/>
                <w:sz w:val="14"/>
                <w:szCs w:val="14"/>
                <w:eastAsianLayout w:id="2094759939" w:vert="1" w:vertCompress="1"/>
              </w:rPr>
              <w:t>61</w:t>
            </w:r>
          </w:p>
        </w:tc>
        <w:tc>
          <w:tcPr>
            <w:tcW w:w="283" w:type="dxa"/>
            <w:tcBorders>
              <w:top w:val="single" w:sz="4" w:space="0" w:color="auto"/>
              <w:bottom w:val="dashSmallGap" w:sz="4" w:space="0" w:color="auto"/>
            </w:tcBorders>
            <w:vAlign w:val="center"/>
          </w:tcPr>
          <w:p w14:paraId="3E5714A2" w14:textId="77777777" w:rsidR="000D40C6" w:rsidRPr="0082008D" w:rsidRDefault="000D40C6" w:rsidP="0049155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b/>
                <w:sz w:val="14"/>
                <w:szCs w:val="14"/>
              </w:rPr>
              <w:t>知</w:t>
            </w:r>
          </w:p>
        </w:tc>
        <w:tc>
          <w:tcPr>
            <w:tcW w:w="283" w:type="dxa"/>
            <w:tcBorders>
              <w:top w:val="single" w:sz="4" w:space="0" w:color="auto"/>
              <w:bottom w:val="dashSmallGap" w:sz="4" w:space="0" w:color="auto"/>
            </w:tcBorders>
            <w:vAlign w:val="center"/>
          </w:tcPr>
          <w:p w14:paraId="2DBF5ED9" w14:textId="77777777" w:rsidR="000D40C6" w:rsidRPr="0082008D" w:rsidRDefault="000D40C6" w:rsidP="0049155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dashSmallGap" w:sz="4" w:space="0" w:color="auto"/>
              <w:right w:val="nil"/>
            </w:tcBorders>
            <w:tcMar>
              <w:top w:w="57" w:type="dxa"/>
              <w:left w:w="142" w:type="dxa"/>
              <w:bottom w:w="57" w:type="dxa"/>
              <w:right w:w="142" w:type="dxa"/>
            </w:tcMar>
          </w:tcPr>
          <w:p w14:paraId="161C5AB6" w14:textId="04ACE993" w:rsidR="004C5CA9" w:rsidRDefault="004C5CA9" w:rsidP="004C5CA9">
            <w:pPr>
              <w:tabs>
                <w:tab w:val="right" w:pos="3772"/>
              </w:tabs>
              <w:topLinePunct/>
              <w:snapToGrid w:val="0"/>
              <w:spacing w:line="200" w:lineRule="exact"/>
              <w:rPr>
                <w:rFonts w:asciiTheme="majorEastAsia" w:eastAsiaTheme="majorEastAsia" w:hAnsiTheme="majorEastAsia"/>
                <w:b/>
                <w:sz w:val="14"/>
                <w:szCs w:val="14"/>
              </w:rPr>
            </w:pPr>
            <w:r w:rsidRPr="004C5CA9">
              <w:rPr>
                <w:rFonts w:asciiTheme="majorEastAsia" w:eastAsiaTheme="majorEastAsia" w:hAnsiTheme="majorEastAsia" w:hint="eastAsia"/>
                <w:b/>
                <w:sz w:val="14"/>
                <w:szCs w:val="14"/>
              </w:rPr>
              <w:t>【知③】土の粒の大きさによる水のしみ込み方の違いについて</w:t>
            </w:r>
            <w:r w:rsidR="00B14E62">
              <w:rPr>
                <w:rFonts w:asciiTheme="majorEastAsia" w:eastAsiaTheme="majorEastAsia" w:hAnsiTheme="majorEastAsia" w:hint="eastAsia"/>
                <w:b/>
                <w:sz w:val="14"/>
                <w:szCs w:val="14"/>
              </w:rPr>
              <w:t>、</w:t>
            </w:r>
            <w:r w:rsidRPr="004C5CA9">
              <w:rPr>
                <w:rFonts w:asciiTheme="majorEastAsia" w:eastAsiaTheme="majorEastAsia" w:hAnsiTheme="majorEastAsia" w:hint="eastAsia"/>
                <w:b/>
                <w:sz w:val="14"/>
                <w:szCs w:val="14"/>
              </w:rPr>
              <w:t>器具を正しく扱いながら調べ</w:t>
            </w:r>
            <w:r w:rsidR="00B14E62">
              <w:rPr>
                <w:rFonts w:asciiTheme="majorEastAsia" w:eastAsiaTheme="majorEastAsia" w:hAnsiTheme="majorEastAsia" w:hint="eastAsia"/>
                <w:b/>
                <w:sz w:val="14"/>
                <w:szCs w:val="14"/>
              </w:rPr>
              <w:t>、</w:t>
            </w:r>
            <w:r w:rsidRPr="004C5CA9">
              <w:rPr>
                <w:rFonts w:asciiTheme="majorEastAsia" w:eastAsiaTheme="majorEastAsia" w:hAnsiTheme="majorEastAsia" w:hint="eastAsia"/>
                <w:b/>
                <w:sz w:val="14"/>
                <w:szCs w:val="14"/>
              </w:rPr>
              <w:t>得られた結果を分かりやすく記録しているかを評価する。</w:t>
            </w:r>
          </w:p>
          <w:p w14:paraId="21A67610" w14:textId="4D3F729A" w:rsidR="000D40C6" w:rsidRPr="0082008D" w:rsidRDefault="004C5CA9" w:rsidP="004C5CA9">
            <w:pPr>
              <w:tabs>
                <w:tab w:val="right" w:pos="3772"/>
              </w:tabs>
              <w:topLinePunct/>
              <w:snapToGrid w:val="0"/>
              <w:spacing w:line="200" w:lineRule="exact"/>
              <w:jc w:val="right"/>
              <w:rPr>
                <w:rFonts w:asciiTheme="majorEastAsia" w:eastAsiaTheme="majorEastAsia" w:hAnsiTheme="majorEastAsia"/>
                <w:sz w:val="14"/>
                <w:szCs w:val="14"/>
              </w:rPr>
            </w:pPr>
            <w:r w:rsidRPr="004C5CA9">
              <w:rPr>
                <w:rFonts w:asciiTheme="majorEastAsia" w:eastAsiaTheme="majorEastAsia" w:hAnsiTheme="majorEastAsia" w:hint="eastAsia"/>
                <w:b/>
                <w:sz w:val="14"/>
                <w:szCs w:val="14"/>
              </w:rPr>
              <w:t>【行動観察・記録分析】</w:t>
            </w:r>
          </w:p>
        </w:tc>
        <w:tc>
          <w:tcPr>
            <w:tcW w:w="652" w:type="dxa"/>
            <w:tcBorders>
              <w:top w:val="single" w:sz="4" w:space="0" w:color="auto"/>
              <w:left w:val="nil"/>
              <w:bottom w:val="dashSmallGap" w:sz="4" w:space="0" w:color="auto"/>
            </w:tcBorders>
            <w:tcMar>
              <w:top w:w="57" w:type="dxa"/>
              <w:left w:w="142" w:type="dxa"/>
              <w:bottom w:w="57" w:type="dxa"/>
              <w:right w:w="142" w:type="dxa"/>
            </w:tcMar>
          </w:tcPr>
          <w:p w14:paraId="0A0C0561" w14:textId="77777777" w:rsidR="000D40C6" w:rsidRPr="0082008D" w:rsidRDefault="000D40C6" w:rsidP="00491556">
            <w:pPr>
              <w:snapToGrid w:val="0"/>
              <w:spacing w:line="200" w:lineRule="exact"/>
              <w:rPr>
                <w:rFonts w:asciiTheme="majorEastAsia" w:eastAsiaTheme="majorEastAsia" w:hAnsiTheme="majorEastAsia"/>
                <w:sz w:val="14"/>
                <w:szCs w:val="14"/>
              </w:rPr>
            </w:pPr>
          </w:p>
        </w:tc>
        <w:tc>
          <w:tcPr>
            <w:tcW w:w="652" w:type="dxa"/>
            <w:tcBorders>
              <w:top w:val="single" w:sz="4" w:space="0" w:color="auto"/>
              <w:left w:val="nil"/>
              <w:bottom w:val="dashSmallGap" w:sz="4" w:space="0" w:color="auto"/>
              <w:right w:val="nil"/>
            </w:tcBorders>
          </w:tcPr>
          <w:p w14:paraId="0A370B3F" w14:textId="77777777" w:rsidR="000D40C6" w:rsidRPr="0082008D" w:rsidRDefault="000D40C6" w:rsidP="00491556">
            <w:pPr>
              <w:snapToGrid w:val="0"/>
              <w:spacing w:line="200" w:lineRule="exact"/>
              <w:rPr>
                <w:rFonts w:asciiTheme="majorEastAsia" w:eastAsiaTheme="majorEastAsia" w:hAnsiTheme="majorEastAsia"/>
                <w:sz w:val="14"/>
                <w:szCs w:val="14"/>
              </w:rPr>
            </w:pPr>
          </w:p>
        </w:tc>
        <w:tc>
          <w:tcPr>
            <w:tcW w:w="4344" w:type="dxa"/>
            <w:tcBorders>
              <w:top w:val="single" w:sz="4" w:space="0" w:color="auto"/>
              <w:left w:val="nil"/>
              <w:bottom w:val="dashSmallGap" w:sz="4" w:space="0" w:color="auto"/>
            </w:tcBorders>
            <w:tcMar>
              <w:top w:w="57" w:type="dxa"/>
              <w:left w:w="142" w:type="dxa"/>
              <w:bottom w:w="57" w:type="dxa"/>
              <w:right w:w="142" w:type="dxa"/>
            </w:tcMar>
          </w:tcPr>
          <w:p w14:paraId="7CB71B6B" w14:textId="028BC258" w:rsidR="000D40C6" w:rsidRPr="0082008D" w:rsidRDefault="00254BE5" w:rsidP="00491556">
            <w:pPr>
              <w:snapToGrid w:val="0"/>
              <w:spacing w:line="200" w:lineRule="exact"/>
              <w:rPr>
                <w:rFonts w:asciiTheme="majorEastAsia" w:eastAsiaTheme="majorEastAsia" w:hAnsiTheme="majorEastAsia"/>
                <w:sz w:val="14"/>
                <w:szCs w:val="14"/>
              </w:rPr>
            </w:pPr>
            <w:r w:rsidRPr="00254BE5">
              <w:rPr>
                <w:rFonts w:asciiTheme="majorEastAsia" w:eastAsiaTheme="majorEastAsia" w:hAnsiTheme="majorEastAsia" w:hint="eastAsia"/>
                <w:sz w:val="14"/>
                <w:szCs w:val="14"/>
              </w:rPr>
              <w:t>実験の設定や操作の意味を理解して</w:t>
            </w:r>
            <w:r w:rsidR="00B14E62">
              <w:rPr>
                <w:rFonts w:asciiTheme="majorEastAsia" w:eastAsiaTheme="majorEastAsia" w:hAnsiTheme="majorEastAsia" w:hint="eastAsia"/>
                <w:sz w:val="14"/>
                <w:szCs w:val="14"/>
              </w:rPr>
              <w:t>、</w:t>
            </w:r>
            <w:r w:rsidRPr="00254BE5">
              <w:rPr>
                <w:rFonts w:asciiTheme="majorEastAsia" w:eastAsiaTheme="majorEastAsia" w:hAnsiTheme="majorEastAsia" w:hint="eastAsia"/>
                <w:sz w:val="14"/>
                <w:szCs w:val="14"/>
              </w:rPr>
              <w:t>器具を正しく扱いながら</w:t>
            </w:r>
            <w:r w:rsidR="00465AEE">
              <w:rPr>
                <w:rFonts w:hint="eastAsia"/>
                <w:color w:val="D20000"/>
                <w:sz w:val="16"/>
                <w:szCs w:val="16"/>
              </w:rPr>
              <w:t>、</w:t>
            </w:r>
            <w:r w:rsidR="00465AEE" w:rsidRPr="00465AEE">
              <w:rPr>
                <w:rFonts w:asciiTheme="majorEastAsia" w:eastAsiaTheme="majorEastAsia" w:hAnsiTheme="majorEastAsia" w:hint="eastAsia"/>
                <w:sz w:val="14"/>
                <w:szCs w:val="14"/>
              </w:rPr>
              <w:t>土の粒の大きさによる水のしみ込み方の違いについて</w:t>
            </w:r>
            <w:r w:rsidRPr="00254BE5">
              <w:rPr>
                <w:rFonts w:asciiTheme="majorEastAsia" w:eastAsiaTheme="majorEastAsia" w:hAnsiTheme="majorEastAsia" w:hint="eastAsia"/>
                <w:sz w:val="14"/>
                <w:szCs w:val="14"/>
              </w:rPr>
              <w:t>調べ</w:t>
            </w:r>
            <w:r w:rsidR="00B14E62">
              <w:rPr>
                <w:rFonts w:asciiTheme="majorEastAsia" w:eastAsiaTheme="majorEastAsia" w:hAnsiTheme="majorEastAsia" w:hint="eastAsia"/>
                <w:sz w:val="14"/>
                <w:szCs w:val="14"/>
              </w:rPr>
              <w:t>、</w:t>
            </w:r>
            <w:r w:rsidRPr="00254BE5">
              <w:rPr>
                <w:rFonts w:asciiTheme="majorEastAsia" w:eastAsiaTheme="majorEastAsia" w:hAnsiTheme="majorEastAsia" w:hint="eastAsia"/>
                <w:sz w:val="14"/>
                <w:szCs w:val="14"/>
              </w:rPr>
              <w:t>得られた結果を工夫して分かりやすく記録している。</w:t>
            </w:r>
          </w:p>
        </w:tc>
        <w:tc>
          <w:tcPr>
            <w:tcW w:w="4383" w:type="dxa"/>
            <w:tcBorders>
              <w:top w:val="single" w:sz="4" w:space="0" w:color="auto"/>
              <w:bottom w:val="dashSmallGap" w:sz="4" w:space="0" w:color="auto"/>
              <w:right w:val="nil"/>
            </w:tcBorders>
            <w:shd w:val="clear" w:color="auto" w:fill="auto"/>
            <w:tcMar>
              <w:top w:w="57" w:type="dxa"/>
              <w:left w:w="142" w:type="dxa"/>
              <w:bottom w:w="57" w:type="dxa"/>
              <w:right w:w="142" w:type="dxa"/>
            </w:tcMar>
          </w:tcPr>
          <w:p w14:paraId="17A3C62B" w14:textId="1FDE2971" w:rsidR="000D40C6" w:rsidRPr="00615541" w:rsidRDefault="00F628EF" w:rsidP="00491556">
            <w:pPr>
              <w:spacing w:line="200" w:lineRule="exact"/>
              <w:rPr>
                <w:rFonts w:asciiTheme="majorEastAsia" w:eastAsiaTheme="majorEastAsia" w:hAnsiTheme="majorEastAsia"/>
                <w:sz w:val="14"/>
                <w:szCs w:val="14"/>
              </w:rPr>
            </w:pPr>
            <w:r w:rsidRPr="00F628EF">
              <w:rPr>
                <w:rFonts w:asciiTheme="majorEastAsia" w:eastAsiaTheme="majorEastAsia" w:hAnsiTheme="majorEastAsia" w:hint="eastAsia"/>
                <w:sz w:val="14"/>
                <w:szCs w:val="14"/>
              </w:rPr>
              <w:t>コップの底から水が落ちる様子に注目しがちであるため</w:t>
            </w:r>
            <w:r w:rsidR="00B14E62">
              <w:rPr>
                <w:rFonts w:asciiTheme="majorEastAsia" w:eastAsiaTheme="majorEastAsia" w:hAnsiTheme="majorEastAsia" w:hint="eastAsia"/>
                <w:sz w:val="14"/>
                <w:szCs w:val="14"/>
              </w:rPr>
              <w:t>、</w:t>
            </w:r>
            <w:r w:rsidRPr="00F628EF">
              <w:rPr>
                <w:rFonts w:asciiTheme="majorEastAsia" w:eastAsiaTheme="majorEastAsia" w:hAnsiTheme="majorEastAsia" w:hint="eastAsia"/>
                <w:sz w:val="14"/>
                <w:szCs w:val="14"/>
              </w:rPr>
              <w:t>水がしみ込む様子を観察するというポイントを示し</w:t>
            </w:r>
            <w:r w:rsidR="00B14E62">
              <w:rPr>
                <w:rFonts w:asciiTheme="majorEastAsia" w:eastAsiaTheme="majorEastAsia" w:hAnsiTheme="majorEastAsia" w:hint="eastAsia"/>
                <w:sz w:val="14"/>
                <w:szCs w:val="14"/>
              </w:rPr>
              <w:t>、</w:t>
            </w:r>
            <w:r w:rsidRPr="00F628EF">
              <w:rPr>
                <w:rFonts w:asciiTheme="majorEastAsia" w:eastAsiaTheme="majorEastAsia" w:hAnsiTheme="majorEastAsia" w:hint="eastAsia"/>
                <w:sz w:val="14"/>
                <w:szCs w:val="14"/>
              </w:rPr>
              <w:t>適切に結果を読み取り</w:t>
            </w:r>
            <w:r w:rsidR="00B14E62">
              <w:rPr>
                <w:rFonts w:asciiTheme="majorEastAsia" w:eastAsiaTheme="majorEastAsia" w:hAnsiTheme="majorEastAsia" w:hint="eastAsia"/>
                <w:sz w:val="14"/>
                <w:szCs w:val="14"/>
              </w:rPr>
              <w:t>、</w:t>
            </w:r>
            <w:r w:rsidRPr="00F628EF">
              <w:rPr>
                <w:rFonts w:asciiTheme="majorEastAsia" w:eastAsiaTheme="majorEastAsia" w:hAnsiTheme="majorEastAsia" w:hint="eastAsia"/>
                <w:sz w:val="14"/>
                <w:szCs w:val="14"/>
              </w:rPr>
              <w:t>記録することができるように</w:t>
            </w:r>
            <w:r w:rsidR="00B14E62">
              <w:rPr>
                <w:rFonts w:asciiTheme="majorEastAsia" w:eastAsiaTheme="majorEastAsia" w:hAnsiTheme="majorEastAsia" w:hint="eastAsia"/>
                <w:sz w:val="14"/>
                <w:szCs w:val="14"/>
              </w:rPr>
              <w:t>、</w:t>
            </w:r>
            <w:r w:rsidRPr="00F628EF">
              <w:rPr>
                <w:rFonts w:asciiTheme="majorEastAsia" w:eastAsiaTheme="majorEastAsia" w:hAnsiTheme="majorEastAsia" w:hint="eastAsia"/>
                <w:sz w:val="14"/>
                <w:szCs w:val="14"/>
              </w:rPr>
              <w:t>助言・援助する。</w:t>
            </w:r>
          </w:p>
        </w:tc>
        <w:tc>
          <w:tcPr>
            <w:tcW w:w="120" w:type="dxa"/>
            <w:vMerge/>
            <w:tcBorders>
              <w:left w:val="nil"/>
            </w:tcBorders>
            <w:shd w:val="clear" w:color="auto" w:fill="auto"/>
          </w:tcPr>
          <w:p w14:paraId="00F6217D" w14:textId="77777777" w:rsidR="000D40C6" w:rsidRDefault="000D40C6" w:rsidP="00491556"/>
        </w:tc>
      </w:tr>
      <w:tr w:rsidR="000D40C6" w14:paraId="43D0907B" w14:textId="77777777" w:rsidTr="00491556">
        <w:trPr>
          <w:cantSplit/>
          <w:trHeight w:val="230"/>
        </w:trPr>
        <w:tc>
          <w:tcPr>
            <w:tcW w:w="104" w:type="dxa"/>
            <w:vMerge/>
            <w:tcBorders>
              <w:right w:val="nil"/>
            </w:tcBorders>
          </w:tcPr>
          <w:p w14:paraId="34996B83" w14:textId="77777777" w:rsidR="000D40C6" w:rsidRPr="009D4699" w:rsidRDefault="000D40C6" w:rsidP="00491556">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Mar>
              <w:top w:w="57" w:type="dxa"/>
              <w:left w:w="255" w:type="dxa"/>
              <w:bottom w:w="57" w:type="dxa"/>
              <w:right w:w="142" w:type="dxa"/>
            </w:tcMar>
          </w:tcPr>
          <w:p w14:paraId="7CBE557B" w14:textId="77777777" w:rsidR="000D40C6" w:rsidRPr="009438A7" w:rsidRDefault="000D40C6" w:rsidP="00491556">
            <w:pPr>
              <w:snapToGrid w:val="0"/>
              <w:spacing w:line="200" w:lineRule="exact"/>
              <w:ind w:left="140" w:hangingChars="100" w:hanging="140"/>
              <w:rPr>
                <w:rFonts w:asciiTheme="majorEastAsia" w:eastAsiaTheme="majorEastAsia" w:hAnsiTheme="majorEastAsia"/>
                <w:sz w:val="14"/>
                <w:szCs w:val="14"/>
              </w:rPr>
            </w:pPr>
          </w:p>
        </w:tc>
        <w:tc>
          <w:tcPr>
            <w:tcW w:w="283" w:type="dxa"/>
            <w:vMerge/>
            <w:vAlign w:val="center"/>
          </w:tcPr>
          <w:p w14:paraId="2CE2482B" w14:textId="77777777" w:rsidR="000D40C6" w:rsidRPr="00D86E01" w:rsidRDefault="000D40C6" w:rsidP="00491556">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7FF77674" w14:textId="77777777" w:rsidR="000D40C6" w:rsidRDefault="000D40C6" w:rsidP="00491556">
            <w:pPr>
              <w:snapToGrid w:val="0"/>
              <w:spacing w:line="200" w:lineRule="exact"/>
              <w:ind w:left="113" w:right="113"/>
              <w:jc w:val="center"/>
              <w:rPr>
                <w:rFonts w:asciiTheme="majorEastAsia" w:eastAsiaTheme="majorEastAsia" w:hAnsiTheme="majorEastAsia"/>
                <w:sz w:val="14"/>
                <w:szCs w:val="14"/>
              </w:rPr>
            </w:pPr>
          </w:p>
        </w:tc>
        <w:tc>
          <w:tcPr>
            <w:tcW w:w="283" w:type="dxa"/>
            <w:tcBorders>
              <w:top w:val="nil"/>
              <w:bottom w:val="dashSmallGap" w:sz="4" w:space="0" w:color="auto"/>
            </w:tcBorders>
            <w:vAlign w:val="center"/>
          </w:tcPr>
          <w:p w14:paraId="5388425D" w14:textId="77777777" w:rsidR="000D40C6" w:rsidRDefault="000D40C6" w:rsidP="0049155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思</w:t>
            </w:r>
          </w:p>
        </w:tc>
        <w:tc>
          <w:tcPr>
            <w:tcW w:w="283" w:type="dxa"/>
            <w:tcBorders>
              <w:top w:val="nil"/>
              <w:bottom w:val="dashSmallGap" w:sz="4" w:space="0" w:color="auto"/>
            </w:tcBorders>
            <w:vAlign w:val="center"/>
          </w:tcPr>
          <w:p w14:paraId="2D66DE26" w14:textId="2EB31901" w:rsidR="000D40C6" w:rsidRPr="004C5CA9" w:rsidRDefault="004C5CA9" w:rsidP="00491556">
            <w:pPr>
              <w:snapToGrid w:val="0"/>
              <w:spacing w:line="200" w:lineRule="exact"/>
              <w:jc w:val="center"/>
              <w:rPr>
                <w:rFonts w:asciiTheme="majorEastAsia" w:eastAsiaTheme="majorEastAsia" w:hAnsiTheme="majorEastAsia"/>
                <w:sz w:val="14"/>
                <w:szCs w:val="14"/>
              </w:rPr>
            </w:pPr>
            <w:r w:rsidRPr="004C5CA9">
              <w:rPr>
                <w:rFonts w:asciiTheme="majorEastAsia" w:eastAsiaTheme="majorEastAsia" w:hAnsiTheme="majorEastAsia" w:hint="eastAsia"/>
                <w:sz w:val="14"/>
                <w:szCs w:val="14"/>
              </w:rPr>
              <w:t>◎</w:t>
            </w:r>
          </w:p>
        </w:tc>
        <w:tc>
          <w:tcPr>
            <w:tcW w:w="4056" w:type="dxa"/>
            <w:tcBorders>
              <w:top w:val="dashSmallGap" w:sz="4" w:space="0" w:color="auto"/>
              <w:bottom w:val="dashSmallGap" w:sz="4" w:space="0" w:color="auto"/>
              <w:right w:val="nil"/>
            </w:tcBorders>
            <w:tcMar>
              <w:top w:w="57" w:type="dxa"/>
              <w:left w:w="142" w:type="dxa"/>
              <w:bottom w:w="57" w:type="dxa"/>
              <w:right w:w="142" w:type="dxa"/>
            </w:tcMar>
          </w:tcPr>
          <w:p w14:paraId="62B35691" w14:textId="210FA2D6" w:rsidR="004C5CA9" w:rsidRDefault="004C5CA9" w:rsidP="00491556">
            <w:pPr>
              <w:tabs>
                <w:tab w:val="right" w:pos="3772"/>
              </w:tabs>
              <w:topLinePunct/>
              <w:snapToGrid w:val="0"/>
              <w:spacing w:line="200" w:lineRule="exact"/>
              <w:rPr>
                <w:rFonts w:asciiTheme="majorEastAsia" w:eastAsiaTheme="majorEastAsia" w:hAnsiTheme="majorEastAsia"/>
                <w:b/>
                <w:sz w:val="14"/>
                <w:szCs w:val="14"/>
              </w:rPr>
            </w:pPr>
            <w:r w:rsidRPr="004C5CA9">
              <w:rPr>
                <w:rFonts w:asciiTheme="majorEastAsia" w:eastAsiaTheme="majorEastAsia" w:hAnsiTheme="majorEastAsia" w:hint="eastAsia"/>
                <w:b/>
                <w:sz w:val="14"/>
                <w:szCs w:val="14"/>
              </w:rPr>
              <w:t>【思②】土の粒</w:t>
            </w:r>
            <w:r w:rsidR="00465AEE">
              <w:rPr>
                <w:rFonts w:asciiTheme="majorEastAsia" w:eastAsiaTheme="majorEastAsia" w:hAnsiTheme="majorEastAsia" w:hint="eastAsia"/>
                <w:b/>
                <w:sz w:val="14"/>
                <w:szCs w:val="14"/>
              </w:rPr>
              <w:t>の大きさ</w:t>
            </w:r>
            <w:r w:rsidRPr="004C5CA9">
              <w:rPr>
                <w:rFonts w:asciiTheme="majorEastAsia" w:eastAsiaTheme="majorEastAsia" w:hAnsiTheme="majorEastAsia" w:hint="eastAsia"/>
                <w:b/>
                <w:sz w:val="14"/>
                <w:szCs w:val="14"/>
              </w:rPr>
              <w:t>による水のしみ込み方の違いについて</w:t>
            </w:r>
            <w:r w:rsidR="00B14E62">
              <w:rPr>
                <w:rFonts w:asciiTheme="majorEastAsia" w:eastAsiaTheme="majorEastAsia" w:hAnsiTheme="majorEastAsia" w:hint="eastAsia"/>
                <w:b/>
                <w:sz w:val="14"/>
                <w:szCs w:val="14"/>
              </w:rPr>
              <w:t>、</w:t>
            </w:r>
            <w:r w:rsidRPr="004C5CA9">
              <w:rPr>
                <w:rFonts w:asciiTheme="majorEastAsia" w:eastAsiaTheme="majorEastAsia" w:hAnsiTheme="majorEastAsia" w:hint="eastAsia"/>
                <w:b/>
                <w:sz w:val="14"/>
                <w:szCs w:val="14"/>
              </w:rPr>
              <w:t>得られた結果を基に考察し</w:t>
            </w:r>
            <w:r w:rsidR="00B14E62">
              <w:rPr>
                <w:rFonts w:asciiTheme="majorEastAsia" w:eastAsiaTheme="majorEastAsia" w:hAnsiTheme="majorEastAsia" w:hint="eastAsia"/>
                <w:b/>
                <w:sz w:val="14"/>
                <w:szCs w:val="14"/>
              </w:rPr>
              <w:t>、</w:t>
            </w:r>
            <w:r w:rsidRPr="004C5CA9">
              <w:rPr>
                <w:rFonts w:asciiTheme="majorEastAsia" w:eastAsiaTheme="majorEastAsia" w:hAnsiTheme="majorEastAsia" w:hint="eastAsia"/>
                <w:b/>
                <w:sz w:val="14"/>
                <w:szCs w:val="14"/>
              </w:rPr>
              <w:t>表現しているかを評価する。</w:t>
            </w:r>
          </w:p>
          <w:p w14:paraId="6BAFB2CB" w14:textId="7EFCCD1D" w:rsidR="000D40C6" w:rsidRPr="0082008D" w:rsidRDefault="004C5CA9" w:rsidP="004C5CA9">
            <w:pPr>
              <w:tabs>
                <w:tab w:val="right" w:pos="3772"/>
              </w:tabs>
              <w:topLinePunct/>
              <w:snapToGrid w:val="0"/>
              <w:spacing w:line="200" w:lineRule="exact"/>
              <w:jc w:val="right"/>
              <w:rPr>
                <w:rFonts w:asciiTheme="majorEastAsia" w:eastAsiaTheme="majorEastAsia" w:hAnsiTheme="majorEastAsia"/>
                <w:sz w:val="14"/>
                <w:szCs w:val="14"/>
              </w:rPr>
            </w:pPr>
            <w:r w:rsidRPr="004C5CA9">
              <w:rPr>
                <w:rFonts w:asciiTheme="majorEastAsia" w:eastAsiaTheme="majorEastAsia" w:hAnsiTheme="majorEastAsia" w:hint="eastAsia"/>
                <w:b/>
                <w:sz w:val="14"/>
                <w:szCs w:val="14"/>
              </w:rPr>
              <w:t>【発言分析・記述分析】</w:t>
            </w:r>
          </w:p>
        </w:tc>
        <w:tc>
          <w:tcPr>
            <w:tcW w:w="652" w:type="dxa"/>
            <w:tcBorders>
              <w:top w:val="dashSmallGap" w:sz="4" w:space="0" w:color="auto"/>
              <w:left w:val="nil"/>
              <w:bottom w:val="dashSmallGap" w:sz="4" w:space="0" w:color="auto"/>
            </w:tcBorders>
            <w:tcMar>
              <w:top w:w="57" w:type="dxa"/>
              <w:left w:w="142" w:type="dxa"/>
              <w:bottom w:w="57" w:type="dxa"/>
              <w:right w:w="142" w:type="dxa"/>
            </w:tcMar>
          </w:tcPr>
          <w:p w14:paraId="4E6AF581" w14:textId="77777777" w:rsidR="000D40C6" w:rsidRPr="0082008D" w:rsidRDefault="000D40C6" w:rsidP="00491556">
            <w:pPr>
              <w:snapToGrid w:val="0"/>
              <w:spacing w:line="200" w:lineRule="exact"/>
              <w:rPr>
                <w:rFonts w:asciiTheme="majorEastAsia" w:eastAsiaTheme="majorEastAsia" w:hAnsiTheme="majorEastAsia"/>
                <w:sz w:val="14"/>
                <w:szCs w:val="14"/>
              </w:rPr>
            </w:pPr>
          </w:p>
        </w:tc>
        <w:tc>
          <w:tcPr>
            <w:tcW w:w="652" w:type="dxa"/>
            <w:tcBorders>
              <w:top w:val="dashSmallGap" w:sz="4" w:space="0" w:color="auto"/>
              <w:left w:val="nil"/>
              <w:bottom w:val="dashSmallGap" w:sz="4" w:space="0" w:color="auto"/>
              <w:right w:val="nil"/>
            </w:tcBorders>
          </w:tcPr>
          <w:p w14:paraId="785934F2" w14:textId="77777777" w:rsidR="000D40C6" w:rsidRPr="0082008D" w:rsidRDefault="000D40C6" w:rsidP="00491556">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bottom w:val="dashSmallGap" w:sz="4" w:space="0" w:color="auto"/>
            </w:tcBorders>
            <w:tcMar>
              <w:top w:w="57" w:type="dxa"/>
              <w:left w:w="142" w:type="dxa"/>
              <w:bottom w:w="57" w:type="dxa"/>
              <w:right w:w="142" w:type="dxa"/>
            </w:tcMar>
          </w:tcPr>
          <w:p w14:paraId="11511503" w14:textId="6B4AFD2C" w:rsidR="000D40C6" w:rsidRPr="0082008D" w:rsidRDefault="00254BE5" w:rsidP="00491556">
            <w:pPr>
              <w:snapToGrid w:val="0"/>
              <w:spacing w:line="200" w:lineRule="exact"/>
              <w:rPr>
                <w:rFonts w:asciiTheme="majorEastAsia" w:eastAsiaTheme="majorEastAsia" w:hAnsiTheme="majorEastAsia"/>
                <w:sz w:val="14"/>
                <w:szCs w:val="14"/>
              </w:rPr>
            </w:pPr>
            <w:r w:rsidRPr="00254BE5">
              <w:rPr>
                <w:rFonts w:asciiTheme="majorEastAsia" w:eastAsiaTheme="majorEastAsia" w:hAnsiTheme="majorEastAsia" w:hint="eastAsia"/>
                <w:sz w:val="14"/>
                <w:szCs w:val="14"/>
              </w:rPr>
              <w:t>土の粒</w:t>
            </w:r>
            <w:r w:rsidR="00465AEE" w:rsidRPr="00465AEE">
              <w:rPr>
                <w:rFonts w:asciiTheme="majorEastAsia" w:eastAsiaTheme="majorEastAsia" w:hAnsiTheme="majorEastAsia" w:hint="eastAsia"/>
                <w:sz w:val="14"/>
                <w:szCs w:val="14"/>
              </w:rPr>
              <w:t>の大きさ</w:t>
            </w:r>
            <w:r w:rsidRPr="00254BE5">
              <w:rPr>
                <w:rFonts w:asciiTheme="majorEastAsia" w:eastAsiaTheme="majorEastAsia" w:hAnsiTheme="majorEastAsia" w:hint="eastAsia"/>
                <w:sz w:val="14"/>
                <w:szCs w:val="14"/>
              </w:rPr>
              <w:t>による水のしみ込み方の違いについて</w:t>
            </w:r>
            <w:r w:rsidR="00B14E62">
              <w:rPr>
                <w:rFonts w:asciiTheme="majorEastAsia" w:eastAsiaTheme="majorEastAsia" w:hAnsiTheme="majorEastAsia" w:hint="eastAsia"/>
                <w:sz w:val="14"/>
                <w:szCs w:val="14"/>
              </w:rPr>
              <w:t>、</w:t>
            </w:r>
            <w:r w:rsidR="00465AEE">
              <w:rPr>
                <w:rFonts w:asciiTheme="majorEastAsia" w:eastAsiaTheme="majorEastAsia" w:hAnsiTheme="majorEastAsia" w:hint="eastAsia"/>
                <w:sz w:val="14"/>
                <w:szCs w:val="14"/>
              </w:rPr>
              <w:t>友達の結果もあ</w:t>
            </w:r>
            <w:r w:rsidRPr="00254BE5">
              <w:rPr>
                <w:rFonts w:asciiTheme="majorEastAsia" w:eastAsiaTheme="majorEastAsia" w:hAnsiTheme="majorEastAsia" w:hint="eastAsia"/>
                <w:sz w:val="14"/>
                <w:szCs w:val="14"/>
              </w:rPr>
              <w:t>わせて</w:t>
            </w:r>
            <w:r w:rsidR="00B14E62">
              <w:rPr>
                <w:rFonts w:asciiTheme="majorEastAsia" w:eastAsiaTheme="majorEastAsia" w:hAnsiTheme="majorEastAsia" w:hint="eastAsia"/>
                <w:sz w:val="14"/>
                <w:szCs w:val="14"/>
              </w:rPr>
              <w:t>、</w:t>
            </w:r>
            <w:r w:rsidRPr="00254BE5">
              <w:rPr>
                <w:rFonts w:asciiTheme="majorEastAsia" w:eastAsiaTheme="majorEastAsia" w:hAnsiTheme="majorEastAsia" w:hint="eastAsia"/>
                <w:sz w:val="14"/>
                <w:szCs w:val="14"/>
              </w:rPr>
              <w:t>複数の結果を基に考察し</w:t>
            </w:r>
            <w:r w:rsidR="00B14E62">
              <w:rPr>
                <w:rFonts w:asciiTheme="majorEastAsia" w:eastAsiaTheme="majorEastAsia" w:hAnsiTheme="majorEastAsia" w:hint="eastAsia"/>
                <w:sz w:val="14"/>
                <w:szCs w:val="14"/>
              </w:rPr>
              <w:t>、</w:t>
            </w:r>
            <w:r w:rsidRPr="00254BE5">
              <w:rPr>
                <w:rFonts w:asciiTheme="majorEastAsia" w:eastAsiaTheme="majorEastAsia" w:hAnsiTheme="majorEastAsia" w:hint="eastAsia"/>
                <w:sz w:val="14"/>
                <w:szCs w:val="14"/>
              </w:rPr>
              <w:t>表現している。</w:t>
            </w:r>
          </w:p>
        </w:tc>
        <w:tc>
          <w:tcPr>
            <w:tcW w:w="4383" w:type="dxa"/>
            <w:tcBorders>
              <w:top w:val="dashSmallGap" w:sz="4" w:space="0" w:color="auto"/>
              <w:bottom w:val="dashSmallGap" w:sz="4" w:space="0" w:color="auto"/>
              <w:right w:val="nil"/>
            </w:tcBorders>
            <w:shd w:val="clear" w:color="auto" w:fill="auto"/>
            <w:tcMar>
              <w:top w:w="57" w:type="dxa"/>
              <w:left w:w="142" w:type="dxa"/>
              <w:bottom w:w="57" w:type="dxa"/>
              <w:right w:w="142" w:type="dxa"/>
            </w:tcMar>
          </w:tcPr>
          <w:p w14:paraId="6E9FD98C" w14:textId="1C8EAABC" w:rsidR="000D40C6" w:rsidRPr="00615541" w:rsidRDefault="00465AEE" w:rsidP="00491556">
            <w:pPr>
              <w:spacing w:line="20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結果の記録とあ</w:t>
            </w:r>
            <w:r w:rsidR="00F628EF" w:rsidRPr="00F628EF">
              <w:rPr>
                <w:rFonts w:asciiTheme="majorEastAsia" w:eastAsiaTheme="majorEastAsia" w:hAnsiTheme="majorEastAsia" w:hint="eastAsia"/>
                <w:sz w:val="14"/>
                <w:szCs w:val="14"/>
              </w:rPr>
              <w:t>わせて</w:t>
            </w:r>
            <w:r w:rsidR="00B14E62">
              <w:rPr>
                <w:rFonts w:asciiTheme="majorEastAsia" w:eastAsiaTheme="majorEastAsia" w:hAnsiTheme="majorEastAsia" w:hint="eastAsia"/>
                <w:sz w:val="14"/>
                <w:szCs w:val="14"/>
              </w:rPr>
              <w:t>、</w:t>
            </w:r>
            <w:r w:rsidR="00F628EF" w:rsidRPr="00F628EF">
              <w:rPr>
                <w:rFonts w:asciiTheme="majorEastAsia" w:eastAsiaTheme="majorEastAsia" w:hAnsiTheme="majorEastAsia" w:hint="eastAsia"/>
                <w:sz w:val="14"/>
                <w:szCs w:val="14"/>
              </w:rPr>
              <w:t>調べた土や砂を提示し</w:t>
            </w:r>
            <w:r w:rsidR="00B14E62">
              <w:rPr>
                <w:rFonts w:asciiTheme="majorEastAsia" w:eastAsiaTheme="majorEastAsia" w:hAnsiTheme="majorEastAsia" w:hint="eastAsia"/>
                <w:sz w:val="14"/>
                <w:szCs w:val="14"/>
              </w:rPr>
              <w:t>、</w:t>
            </w:r>
            <w:r w:rsidR="00F628EF" w:rsidRPr="00F628EF">
              <w:rPr>
                <w:rFonts w:asciiTheme="majorEastAsia" w:eastAsiaTheme="majorEastAsia" w:hAnsiTheme="majorEastAsia" w:hint="eastAsia"/>
                <w:sz w:val="14"/>
                <w:szCs w:val="14"/>
              </w:rPr>
              <w:t>土の粒の大きさに着目して考察することができるように</w:t>
            </w:r>
            <w:r w:rsidR="00B14E62">
              <w:rPr>
                <w:rFonts w:asciiTheme="majorEastAsia" w:eastAsiaTheme="majorEastAsia" w:hAnsiTheme="majorEastAsia" w:hint="eastAsia"/>
                <w:sz w:val="14"/>
                <w:szCs w:val="14"/>
              </w:rPr>
              <w:t>、</w:t>
            </w:r>
            <w:r w:rsidR="00F628EF" w:rsidRPr="00F628EF">
              <w:rPr>
                <w:rFonts w:asciiTheme="majorEastAsia" w:eastAsiaTheme="majorEastAsia" w:hAnsiTheme="majorEastAsia" w:hint="eastAsia"/>
                <w:sz w:val="14"/>
                <w:szCs w:val="14"/>
              </w:rPr>
              <w:t>助言・援助する。</w:t>
            </w:r>
          </w:p>
        </w:tc>
        <w:tc>
          <w:tcPr>
            <w:tcW w:w="120" w:type="dxa"/>
            <w:vMerge/>
            <w:tcBorders>
              <w:left w:val="nil"/>
            </w:tcBorders>
            <w:shd w:val="clear" w:color="auto" w:fill="auto"/>
          </w:tcPr>
          <w:p w14:paraId="0569B850" w14:textId="77777777" w:rsidR="000D40C6" w:rsidRDefault="000D40C6" w:rsidP="00491556"/>
        </w:tc>
      </w:tr>
      <w:tr w:rsidR="000D40C6" w14:paraId="6ADBC488" w14:textId="77777777" w:rsidTr="00284118">
        <w:trPr>
          <w:cantSplit/>
          <w:trHeight w:val="316"/>
        </w:trPr>
        <w:tc>
          <w:tcPr>
            <w:tcW w:w="104" w:type="dxa"/>
            <w:vMerge/>
            <w:tcBorders>
              <w:bottom w:val="single" w:sz="4" w:space="0" w:color="auto"/>
              <w:right w:val="nil"/>
            </w:tcBorders>
          </w:tcPr>
          <w:p w14:paraId="33439A19" w14:textId="77777777" w:rsidR="000D40C6" w:rsidRPr="009D4699" w:rsidRDefault="000D40C6" w:rsidP="00491556">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437B7BA3" w14:textId="77777777" w:rsidR="000D40C6" w:rsidRPr="0082008D" w:rsidRDefault="000D40C6" w:rsidP="00491556">
            <w:pPr>
              <w:snapToGrid w:val="0"/>
              <w:spacing w:line="200" w:lineRule="exact"/>
              <w:ind w:leftChars="50" w:left="130" w:rightChars="50" w:right="130"/>
              <w:rPr>
                <w:rFonts w:asciiTheme="majorEastAsia" w:eastAsiaTheme="majorEastAsia" w:hAnsiTheme="majorEastAsia"/>
                <w:sz w:val="14"/>
                <w:szCs w:val="14"/>
              </w:rPr>
            </w:pPr>
          </w:p>
        </w:tc>
        <w:tc>
          <w:tcPr>
            <w:tcW w:w="283" w:type="dxa"/>
            <w:vMerge/>
            <w:vAlign w:val="center"/>
          </w:tcPr>
          <w:p w14:paraId="7342EBC9" w14:textId="77777777" w:rsidR="000D40C6" w:rsidRPr="0082008D" w:rsidRDefault="000D40C6" w:rsidP="00491556">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695C7A79" w14:textId="77777777" w:rsidR="000D40C6" w:rsidRPr="0082008D" w:rsidRDefault="000D40C6" w:rsidP="00491556">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14:paraId="1BD368EC" w14:textId="2C55F813" w:rsidR="000D40C6" w:rsidRPr="00553402" w:rsidRDefault="004C5CA9" w:rsidP="00491556">
            <w:pPr>
              <w:snapToGrid w:val="0"/>
              <w:spacing w:line="200" w:lineRule="exact"/>
              <w:jc w:val="center"/>
              <w:rPr>
                <w:rFonts w:asciiTheme="majorEastAsia" w:eastAsiaTheme="majorEastAsia" w:hAnsiTheme="majorEastAsia"/>
                <w:b/>
                <w:sz w:val="14"/>
                <w:szCs w:val="14"/>
              </w:rPr>
            </w:pPr>
            <w:r w:rsidRPr="004C5CA9">
              <w:rPr>
                <w:rFonts w:asciiTheme="majorEastAsia" w:eastAsiaTheme="majorEastAsia" w:hAnsiTheme="majorEastAsia" w:hint="eastAsia"/>
                <w:b/>
                <w:sz w:val="14"/>
                <w:szCs w:val="14"/>
              </w:rPr>
              <w:t>知</w:t>
            </w:r>
          </w:p>
        </w:tc>
        <w:tc>
          <w:tcPr>
            <w:tcW w:w="283" w:type="dxa"/>
            <w:tcBorders>
              <w:top w:val="dashSmallGap" w:sz="4" w:space="0" w:color="auto"/>
              <w:bottom w:val="single" w:sz="4" w:space="0" w:color="auto"/>
            </w:tcBorders>
            <w:vAlign w:val="center"/>
          </w:tcPr>
          <w:p w14:paraId="186CEDF8" w14:textId="77777777" w:rsidR="000D40C6" w:rsidRDefault="000D40C6" w:rsidP="00491556">
            <w:pPr>
              <w:snapToGrid w:val="0"/>
              <w:spacing w:line="200" w:lineRule="exact"/>
              <w:jc w:val="center"/>
            </w:pPr>
            <w:r>
              <w:rPr>
                <w:rFonts w:asciiTheme="majorEastAsia" w:eastAsiaTheme="majorEastAsia" w:hAnsiTheme="majorEastAsia" w:hint="eastAsia"/>
                <w:sz w:val="14"/>
                <w:szCs w:val="14"/>
              </w:rPr>
              <w:t>◎</w:t>
            </w:r>
          </w:p>
        </w:tc>
        <w:tc>
          <w:tcPr>
            <w:tcW w:w="4056" w:type="dxa"/>
            <w:tcBorders>
              <w:top w:val="dashSmallGap" w:sz="4" w:space="0" w:color="auto"/>
              <w:bottom w:val="single" w:sz="4" w:space="0" w:color="auto"/>
              <w:right w:val="nil"/>
            </w:tcBorders>
            <w:tcMar>
              <w:top w:w="57" w:type="dxa"/>
              <w:left w:w="142" w:type="dxa"/>
              <w:bottom w:w="57" w:type="dxa"/>
              <w:right w:w="142" w:type="dxa"/>
            </w:tcMar>
          </w:tcPr>
          <w:p w14:paraId="25F1FA78" w14:textId="537FED74" w:rsidR="000D40C6" w:rsidRPr="0082008D" w:rsidRDefault="004C5CA9" w:rsidP="00491556">
            <w:pPr>
              <w:tabs>
                <w:tab w:val="right" w:pos="3772"/>
              </w:tabs>
              <w:topLinePunct/>
              <w:snapToGrid w:val="0"/>
              <w:spacing w:line="200" w:lineRule="exact"/>
              <w:rPr>
                <w:rFonts w:asciiTheme="majorEastAsia" w:eastAsiaTheme="majorEastAsia" w:hAnsiTheme="majorEastAsia"/>
                <w:sz w:val="14"/>
                <w:szCs w:val="14"/>
              </w:rPr>
            </w:pPr>
            <w:r w:rsidRPr="004C5CA9">
              <w:rPr>
                <w:rFonts w:asciiTheme="majorEastAsia" w:eastAsiaTheme="majorEastAsia" w:hAnsiTheme="majorEastAsia" w:hint="eastAsia"/>
                <w:b/>
                <w:sz w:val="14"/>
                <w:szCs w:val="14"/>
              </w:rPr>
              <w:t>【知①②】雨水の流れ方や水のしみ込み方について理解しているかを評価する。</w:t>
            </w:r>
            <w:r w:rsidR="00841BD6">
              <w:rPr>
                <w:rFonts w:asciiTheme="majorEastAsia" w:eastAsiaTheme="majorEastAsia" w:hAnsiTheme="majorEastAsia" w:hint="eastAsia"/>
                <w:b/>
                <w:sz w:val="14"/>
                <w:szCs w:val="14"/>
              </w:rPr>
              <w:t xml:space="preserve">　　　　　　　</w:t>
            </w:r>
            <w:r w:rsidR="00841BD6" w:rsidRPr="00762555">
              <w:rPr>
                <w:rStyle w:val="ab"/>
                <w:rFonts w:hint="eastAsia"/>
                <w:b/>
              </w:rPr>
              <w:t>【発言分析・記述分析】</w:t>
            </w:r>
          </w:p>
        </w:tc>
        <w:tc>
          <w:tcPr>
            <w:tcW w:w="652" w:type="dxa"/>
            <w:tcBorders>
              <w:top w:val="dashSmallGap" w:sz="4" w:space="0" w:color="auto"/>
              <w:left w:val="nil"/>
              <w:bottom w:val="single" w:sz="4" w:space="0" w:color="auto"/>
            </w:tcBorders>
            <w:tcMar>
              <w:top w:w="57" w:type="dxa"/>
              <w:left w:w="142" w:type="dxa"/>
              <w:bottom w:w="57" w:type="dxa"/>
              <w:right w:w="142" w:type="dxa"/>
            </w:tcMar>
          </w:tcPr>
          <w:p w14:paraId="4F2289FC" w14:textId="77777777" w:rsidR="000D40C6" w:rsidRPr="0082008D" w:rsidRDefault="000D40C6" w:rsidP="00491556">
            <w:pPr>
              <w:snapToGrid w:val="0"/>
              <w:spacing w:line="200" w:lineRule="exact"/>
              <w:rPr>
                <w:rFonts w:asciiTheme="majorEastAsia" w:eastAsiaTheme="majorEastAsia" w:hAnsiTheme="majorEastAsia"/>
                <w:sz w:val="14"/>
                <w:szCs w:val="14"/>
              </w:rPr>
            </w:pPr>
          </w:p>
        </w:tc>
        <w:tc>
          <w:tcPr>
            <w:tcW w:w="652" w:type="dxa"/>
            <w:tcBorders>
              <w:top w:val="dashSmallGap" w:sz="4" w:space="0" w:color="auto"/>
              <w:left w:val="nil"/>
              <w:bottom w:val="single" w:sz="4" w:space="0" w:color="auto"/>
              <w:right w:val="nil"/>
            </w:tcBorders>
          </w:tcPr>
          <w:p w14:paraId="7B1471D1" w14:textId="77777777" w:rsidR="000D40C6" w:rsidRPr="0082008D" w:rsidRDefault="000D40C6" w:rsidP="00491556">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bottom w:val="single" w:sz="4" w:space="0" w:color="auto"/>
            </w:tcBorders>
            <w:shd w:val="clear" w:color="auto" w:fill="auto"/>
            <w:tcMar>
              <w:top w:w="57" w:type="dxa"/>
              <w:left w:w="142" w:type="dxa"/>
              <w:bottom w:w="57" w:type="dxa"/>
              <w:right w:w="142" w:type="dxa"/>
            </w:tcMar>
          </w:tcPr>
          <w:p w14:paraId="5A5F66FF" w14:textId="10FAEC9A" w:rsidR="000D40C6" w:rsidRPr="0082008D" w:rsidRDefault="00465AEE" w:rsidP="00491556">
            <w:pPr>
              <w:snapToGrid w:val="0"/>
              <w:spacing w:line="200" w:lineRule="exact"/>
              <w:rPr>
                <w:rFonts w:asciiTheme="majorEastAsia" w:eastAsiaTheme="majorEastAsia" w:hAnsiTheme="majorEastAsia"/>
                <w:sz w:val="14"/>
                <w:szCs w:val="14"/>
              </w:rPr>
            </w:pPr>
            <w:r w:rsidRPr="00465AEE">
              <w:rPr>
                <w:rFonts w:asciiTheme="majorEastAsia" w:eastAsiaTheme="majorEastAsia" w:hAnsiTheme="majorEastAsia" w:hint="eastAsia"/>
                <w:sz w:val="14"/>
                <w:szCs w:val="14"/>
              </w:rPr>
              <w:t>雨水の流れ方や水のしみ込み方について、身の回りで見られる事物・現象に当てはめ、説明できる程度に理解している。</w:t>
            </w:r>
          </w:p>
        </w:tc>
        <w:tc>
          <w:tcPr>
            <w:tcW w:w="4383" w:type="dxa"/>
            <w:tcBorders>
              <w:top w:val="dashSmallGap" w:sz="4" w:space="0" w:color="auto"/>
              <w:bottom w:val="single" w:sz="4" w:space="0" w:color="auto"/>
              <w:right w:val="nil"/>
            </w:tcBorders>
            <w:shd w:val="clear" w:color="auto" w:fill="auto"/>
            <w:tcMar>
              <w:top w:w="57" w:type="dxa"/>
              <w:left w:w="142" w:type="dxa"/>
              <w:bottom w:w="57" w:type="dxa"/>
              <w:right w:w="142" w:type="dxa"/>
            </w:tcMar>
          </w:tcPr>
          <w:p w14:paraId="18FF1915" w14:textId="527BBA5E" w:rsidR="000D40C6" w:rsidRPr="0082008D" w:rsidRDefault="00465AEE" w:rsidP="00491556">
            <w:pPr>
              <w:spacing w:line="20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これまでの観察結果やまとめを振り返って</w:t>
            </w:r>
            <w:r w:rsidR="00B14E62">
              <w:rPr>
                <w:rFonts w:asciiTheme="majorEastAsia" w:eastAsiaTheme="majorEastAsia" w:hAnsiTheme="majorEastAsia" w:hint="eastAsia"/>
                <w:sz w:val="14"/>
                <w:szCs w:val="14"/>
              </w:rPr>
              <w:t>、</w:t>
            </w:r>
            <w:r w:rsidR="00F628EF" w:rsidRPr="00F628EF">
              <w:rPr>
                <w:rFonts w:asciiTheme="majorEastAsia" w:eastAsiaTheme="majorEastAsia" w:hAnsiTheme="majorEastAsia" w:hint="eastAsia"/>
                <w:sz w:val="14"/>
                <w:szCs w:val="14"/>
              </w:rPr>
              <w:t>雨水の流れ方や水のしみ込み方について理解できるように</w:t>
            </w:r>
            <w:r w:rsidR="00B14E62">
              <w:rPr>
                <w:rFonts w:asciiTheme="majorEastAsia" w:eastAsiaTheme="majorEastAsia" w:hAnsiTheme="majorEastAsia" w:hint="eastAsia"/>
                <w:sz w:val="14"/>
                <w:szCs w:val="14"/>
              </w:rPr>
              <w:t>、</w:t>
            </w:r>
            <w:r w:rsidR="00F628EF" w:rsidRPr="00F628EF">
              <w:rPr>
                <w:rFonts w:asciiTheme="majorEastAsia" w:eastAsiaTheme="majorEastAsia" w:hAnsiTheme="majorEastAsia" w:hint="eastAsia"/>
                <w:sz w:val="14"/>
                <w:szCs w:val="14"/>
              </w:rPr>
              <w:t>助言・援助する。</w:t>
            </w:r>
          </w:p>
        </w:tc>
        <w:tc>
          <w:tcPr>
            <w:tcW w:w="120" w:type="dxa"/>
            <w:vMerge/>
            <w:tcBorders>
              <w:left w:val="nil"/>
              <w:bottom w:val="single" w:sz="4" w:space="0" w:color="auto"/>
            </w:tcBorders>
            <w:shd w:val="clear" w:color="auto" w:fill="auto"/>
          </w:tcPr>
          <w:p w14:paraId="0D72094F" w14:textId="77777777" w:rsidR="000D40C6" w:rsidRDefault="000D40C6" w:rsidP="00491556"/>
        </w:tc>
      </w:tr>
    </w:tbl>
    <w:p w14:paraId="0C0F9563" w14:textId="77777777" w:rsidR="000D40C6" w:rsidRDefault="000D40C6" w:rsidP="000D40C6">
      <w:pPr>
        <w:snapToGrid w:val="0"/>
        <w:spacing w:line="80" w:lineRule="exact"/>
        <w:rPr>
          <w:rFonts w:asciiTheme="majorEastAsia" w:eastAsiaTheme="majorEastAsia" w:hAnsiTheme="majorEastAsia"/>
          <w:sz w:val="16"/>
        </w:rPr>
      </w:pPr>
    </w:p>
    <w:p w14:paraId="7396042A" w14:textId="2EDA17B4" w:rsidR="00E3515E" w:rsidRDefault="00D61079" w:rsidP="00E3515E">
      <w:pPr>
        <w:snapToGrid w:val="0"/>
        <w:spacing w:line="200" w:lineRule="exact"/>
        <w:rPr>
          <w:rFonts w:asciiTheme="majorEastAsia" w:eastAsiaTheme="majorEastAsia" w:hAnsiTheme="majorEastAsia"/>
          <w:sz w:val="16"/>
        </w:rPr>
      </w:pP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p>
    <w:p w14:paraId="5D2AB797" w14:textId="1CDA55E3" w:rsidR="00D61079" w:rsidRDefault="00D61079" w:rsidP="00D61079">
      <w:pPr>
        <w:spacing w:line="200" w:lineRule="exact"/>
        <w:ind w:firstLineChars="2400" w:firstLine="3840"/>
        <w:rPr>
          <w:rFonts w:asciiTheme="majorEastAsia" w:eastAsiaTheme="majorEastAsia" w:hAnsiTheme="majorEastAsia"/>
          <w:sz w:val="16"/>
        </w:rPr>
      </w:pPr>
    </w:p>
    <w:p w14:paraId="21FB9BED" w14:textId="7457FAB5" w:rsidR="001B763E" w:rsidRDefault="001B763E">
      <w:pPr>
        <w:widowControl/>
        <w:jc w:val="left"/>
        <w:rPr>
          <w:rFonts w:asciiTheme="majorEastAsia" w:eastAsiaTheme="majorEastAsia" w:hAnsiTheme="majorEastAsia"/>
        </w:rPr>
      </w:pPr>
      <w:r>
        <w:rPr>
          <w:rFonts w:asciiTheme="majorEastAsia" w:eastAsiaTheme="majorEastAsia" w:hAnsiTheme="majorEastAsia"/>
        </w:rPr>
        <w:br w:type="page"/>
      </w:r>
    </w:p>
    <w:p w14:paraId="116923FD" w14:textId="77777777" w:rsidR="001B763E" w:rsidRDefault="001B763E" w:rsidP="001B763E">
      <w:r>
        <w:rPr>
          <w:noProof/>
        </w:rPr>
        <w:lastRenderedPageBreak/>
        <mc:AlternateContent>
          <mc:Choice Requires="wpg">
            <w:drawing>
              <wp:anchor distT="0" distB="0" distL="114300" distR="114300" simplePos="0" relativeHeight="251621376" behindDoc="0" locked="0" layoutInCell="1" allowOverlap="1" wp14:anchorId="169D4C15" wp14:editId="6CDDCFD9">
                <wp:simplePos x="0" y="0"/>
                <wp:positionH relativeFrom="column">
                  <wp:align>left</wp:align>
                </wp:positionH>
                <wp:positionV relativeFrom="line">
                  <wp:posOffset>-53975</wp:posOffset>
                </wp:positionV>
                <wp:extent cx="12029400" cy="403200"/>
                <wp:effectExtent l="0" t="0" r="0" b="0"/>
                <wp:wrapNone/>
                <wp:docPr id="197" name="グループ化 197"/>
                <wp:cNvGraphicFramePr/>
                <a:graphic xmlns:a="http://schemas.openxmlformats.org/drawingml/2006/main">
                  <a:graphicData uri="http://schemas.microsoft.com/office/word/2010/wordprocessingGroup">
                    <wpg:wgp>
                      <wpg:cNvGrpSpPr/>
                      <wpg:grpSpPr>
                        <a:xfrm>
                          <a:off x="0" y="0"/>
                          <a:ext cx="12029400" cy="403200"/>
                          <a:chOff x="0" y="0"/>
                          <a:chExt cx="12026002" cy="411928"/>
                        </a:xfrm>
                      </wpg:grpSpPr>
                      <wpg:grpSp>
                        <wpg:cNvPr id="198" name="グループ化 198"/>
                        <wpg:cNvGrpSpPr/>
                        <wpg:grpSpPr>
                          <a:xfrm>
                            <a:off x="0" y="8626"/>
                            <a:ext cx="12023090" cy="403302"/>
                            <a:chOff x="0" y="0"/>
                            <a:chExt cx="12023090" cy="403302"/>
                          </a:xfrm>
                        </wpg:grpSpPr>
                        <wpg:grpSp>
                          <wpg:cNvPr id="199" name="グループ化 199"/>
                          <wpg:cNvGrpSpPr/>
                          <wpg:grpSpPr>
                            <a:xfrm>
                              <a:off x="0" y="43892"/>
                              <a:ext cx="12023090" cy="359410"/>
                              <a:chOff x="0" y="0"/>
                              <a:chExt cx="12023090" cy="359410"/>
                            </a:xfrm>
                          </wpg:grpSpPr>
                          <wps:wsp>
                            <wps:cNvPr id="200" name="角丸四角形 200"/>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角丸四角形 201"/>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02" name="テキスト ボックス 202"/>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710CDE" w14:textId="04BBECB2" w:rsidR="00477D54" w:rsidRPr="005D197C" w:rsidRDefault="00477D54" w:rsidP="001B763E">
                                <w:pPr>
                                  <w:jc w:val="center"/>
                                  <w:rPr>
                                    <w:rFonts w:asciiTheme="majorEastAsia" w:eastAsiaTheme="majorEastAsia" w:hAnsiTheme="majorEastAsia"/>
                                    <w:b/>
                                    <w:sz w:val="3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203" name="テキスト ボックス 203"/>
                        <wps:cNvSpPr txBox="1"/>
                        <wps:spPr>
                          <a:xfrm>
                            <a:off x="327788" y="0"/>
                            <a:ext cx="536785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84F608" w14:textId="6D156732" w:rsidR="00477D54" w:rsidRPr="005D197C" w:rsidRDefault="00477D54" w:rsidP="001B763E">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暑くなると</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６</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下</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～７月上旬</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 xml:space="preserve"> 4</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5</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204" name="テキスト ボックス 204"/>
                        <wps:cNvSpPr txBox="1"/>
                        <wps:spPr>
                          <a:xfrm>
                            <a:off x="7323827" y="51758"/>
                            <a:ext cx="4702175" cy="360000"/>
                          </a:xfrm>
                          <a:prstGeom prst="rect">
                            <a:avLst/>
                          </a:prstGeom>
                          <a:noFill/>
                          <a:ln w="6350">
                            <a:noFill/>
                          </a:ln>
                          <a:effectLst/>
                        </wps:spPr>
                        <wps:txbx>
                          <w:txbxContent>
                            <w:p w14:paraId="2D1D526A" w14:textId="35D1A446" w:rsidR="00477D54" w:rsidRPr="004E77CB" w:rsidRDefault="00477D54" w:rsidP="001B763E">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B(2)</w:t>
                              </w:r>
                              <w:r>
                                <w:rPr>
                                  <w:rFonts w:asciiTheme="majorEastAsia" w:eastAsiaTheme="majorEastAsia" w:hAnsiTheme="majorEastAsia" w:hint="eastAsia"/>
                                  <w:b/>
                                  <w:color w:val="FFFFFF" w:themeColor="background1"/>
                                  <w:sz w:val="20"/>
                                  <w:szCs w:val="20"/>
                                </w:rPr>
                                <w:t>ア(ア)(イ)、イ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69D4C15" id="グループ化 197" o:spid="_x0000_s1153" style="position:absolute;left:0;text-align:left;margin-left:0;margin-top:-4.25pt;width:947.2pt;height:31.75pt;z-index:251621376;mso-position-horizontal:left;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">
                <v:group id="グループ化 198" o:spid="_x0000_s1154"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group id="グループ化 199" o:spid="_x0000_s1155"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roundrect id="角丸四角形 200" o:spid="_x0000_s1156"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" fillcolor="#5a5a5a [2109]" stroked="f" strokeweight="2pt"/>
                    <v:roundrect id="角丸四角形 201" o:spid="_x0000_s1157"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" fillcolor="#eeece1 [3214]" strokecolor="black [3213]" strokeweight="2pt"/>
                  </v:group>
                  <v:shape id="テキスト ボックス 202" o:spid="_x0000_s1158"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" filled="f" stroked="f" strokeweight=".5pt">
                    <v:textbox inset="0,0,0,0">
                      <w:txbxContent>
                        <w:p w14:paraId="7B710CDE" w14:textId="04BBECB2" w:rsidR="00477D54" w:rsidRPr="005D197C" w:rsidRDefault="00477D54" w:rsidP="001B763E">
                          <w:pPr>
                            <w:jc w:val="center"/>
                            <w:rPr>
                              <w:rFonts w:asciiTheme="majorEastAsia" w:eastAsiaTheme="majorEastAsia" w:hAnsiTheme="majorEastAsia"/>
                              <w:b/>
                              <w:sz w:val="32"/>
                            </w:rPr>
                          </w:pPr>
                        </w:p>
                      </w:txbxContent>
                    </v:textbox>
                  </v:shape>
                </v:group>
                <v:shape id="テキスト ボックス 203" o:spid="_x0000_s1159" type="#_x0000_t202" style="position:absolute;left:3277;width:5367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" filled="f" stroked="f" strokeweight=".5pt">
                  <v:textbox inset="2mm,0,0,0">
                    <w:txbxContent>
                      <w:p w14:paraId="2C84F608" w14:textId="6D156732" w:rsidR="00477D54" w:rsidRPr="005D197C" w:rsidRDefault="00477D54" w:rsidP="001B763E">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暑くなると</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６</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下</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～７月上旬</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 xml:space="preserve"> 4</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5</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204" o:spid="_x0000_s1160"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" filled="f" stroked="f" strokeweight=".5pt">
                  <v:textbox inset="0,0,3mm,0">
                    <w:txbxContent>
                      <w:p w14:paraId="2D1D526A" w14:textId="35D1A446" w:rsidR="00477D54" w:rsidRPr="004E77CB" w:rsidRDefault="00477D54" w:rsidP="001B763E">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B(2)ア(ア)(イ)、イ</w:t>
                        </w:r>
                      </w:p>
                    </w:txbxContent>
                  </v:textbox>
                </v:shape>
                <w10:wrap anchory="line"/>
              </v:group>
            </w:pict>
          </mc:Fallback>
        </mc:AlternateContent>
      </w:r>
    </w:p>
    <w:p w14:paraId="09966074" w14:textId="77777777" w:rsidR="001B763E" w:rsidRDefault="001B763E" w:rsidP="001B763E"/>
    <w:tbl>
      <w:tblPr>
        <w:tblStyle w:val="ae"/>
        <w:tblW w:w="18853" w:type="dxa"/>
        <w:tblInd w:w="-5" w:type="dxa"/>
        <w:tblCellMar>
          <w:top w:w="57" w:type="dxa"/>
          <w:bottom w:w="57" w:type="dxa"/>
        </w:tblCellMar>
        <w:tblLook w:val="04A0" w:firstRow="1" w:lastRow="0" w:firstColumn="1" w:lastColumn="0" w:noHBand="0" w:noVBand="1"/>
      </w:tblPr>
      <w:tblGrid>
        <w:gridCol w:w="3968"/>
        <w:gridCol w:w="454"/>
        <w:gridCol w:w="4479"/>
        <w:gridCol w:w="652"/>
        <w:gridCol w:w="340"/>
        <w:gridCol w:w="4025"/>
        <w:gridCol w:w="1106"/>
        <w:gridCol w:w="3829"/>
      </w:tblGrid>
      <w:tr w:rsidR="001B763E" w14:paraId="3CA1AA2E" w14:textId="77777777" w:rsidTr="00556F5C">
        <w:trPr>
          <w:trHeight w:hRule="exact" w:val="340"/>
        </w:trPr>
        <w:tc>
          <w:tcPr>
            <w:tcW w:w="3968" w:type="dxa"/>
            <w:shd w:val="clear" w:color="auto" w:fill="808080" w:themeFill="background1" w:themeFillShade="80"/>
            <w:vAlign w:val="center"/>
          </w:tcPr>
          <w:p w14:paraId="68FEF6D0" w14:textId="77777777" w:rsidR="001B763E" w:rsidRPr="00BB399C" w:rsidRDefault="001B763E" w:rsidP="00491556">
            <w:pPr>
              <w:spacing w:line="240" w:lineRule="exact"/>
              <w:jc w:val="center"/>
              <w:rPr>
                <w:rFonts w:asciiTheme="majorEastAsia" w:eastAsiaTheme="majorEastAsia" w:hAnsiTheme="majorEastAsia"/>
                <w:b/>
                <w:sz w:val="20"/>
              </w:rPr>
            </w:pPr>
            <w:r w:rsidRPr="00BB399C">
              <w:rPr>
                <w:rFonts w:asciiTheme="majorEastAsia" w:eastAsiaTheme="majorEastAsia" w:hAnsiTheme="majorEastAsia" w:hint="eastAsia"/>
                <w:b/>
                <w:color w:val="FFFFFF" w:themeColor="background1"/>
                <w:sz w:val="20"/>
              </w:rPr>
              <w:t>単元の目標</w:t>
            </w:r>
          </w:p>
        </w:tc>
        <w:tc>
          <w:tcPr>
            <w:tcW w:w="14885" w:type="dxa"/>
            <w:gridSpan w:val="7"/>
            <w:shd w:val="clear" w:color="auto" w:fill="808080" w:themeFill="background1" w:themeFillShade="80"/>
            <w:vAlign w:val="center"/>
          </w:tcPr>
          <w:p w14:paraId="184F7E01" w14:textId="77777777" w:rsidR="001B763E" w:rsidRPr="00BB399C" w:rsidRDefault="001B763E" w:rsidP="00491556">
            <w:pPr>
              <w:spacing w:line="200" w:lineRule="exact"/>
              <w:jc w:val="center"/>
              <w:rPr>
                <w:sz w:val="20"/>
              </w:rPr>
            </w:pPr>
            <w:r w:rsidRPr="00BB399C">
              <w:rPr>
                <w:rFonts w:asciiTheme="majorEastAsia" w:eastAsiaTheme="majorEastAsia" w:hAnsiTheme="majorEastAsia" w:hint="eastAsia"/>
                <w:b/>
                <w:color w:val="FFFFFF" w:themeColor="background1"/>
                <w:sz w:val="20"/>
              </w:rPr>
              <w:t>単元の観点別評価</w:t>
            </w:r>
            <w:r>
              <w:rPr>
                <w:rFonts w:asciiTheme="majorEastAsia" w:eastAsiaTheme="majorEastAsia" w:hAnsiTheme="majorEastAsia" w:hint="eastAsia"/>
                <w:b/>
                <w:color w:val="FFFFFF" w:themeColor="background1"/>
                <w:sz w:val="20"/>
              </w:rPr>
              <w:t>規準</w:t>
            </w:r>
          </w:p>
        </w:tc>
      </w:tr>
      <w:tr w:rsidR="001B763E" w14:paraId="1BFF5231" w14:textId="77777777" w:rsidTr="00556F5C">
        <w:trPr>
          <w:trHeight w:val="2041"/>
        </w:trPr>
        <w:tc>
          <w:tcPr>
            <w:tcW w:w="3968" w:type="dxa"/>
          </w:tcPr>
          <w:p w14:paraId="210A7AEF" w14:textId="3B203738" w:rsidR="001B763E" w:rsidRPr="00D76667" w:rsidRDefault="005B549E" w:rsidP="00491556">
            <w:pPr>
              <w:widowControl/>
              <w:autoSpaceDE w:val="0"/>
              <w:autoSpaceDN w:val="0"/>
              <w:adjustRightInd w:val="0"/>
              <w:spacing w:line="200" w:lineRule="exact"/>
              <w:jc w:val="left"/>
              <w:rPr>
                <w:rStyle w:val="ab"/>
                <w:sz w:val="15"/>
                <w:szCs w:val="15"/>
              </w:rPr>
            </w:pPr>
            <w:r w:rsidRPr="005B549E">
              <w:rPr>
                <w:rStyle w:val="ab"/>
                <w:rFonts w:hint="eastAsia"/>
                <w:sz w:val="15"/>
                <w:szCs w:val="15"/>
              </w:rPr>
              <w:t>動物を探したり植物を育てたりしながら</w:t>
            </w:r>
            <w:r w:rsidR="00B14E62">
              <w:rPr>
                <w:rStyle w:val="ab"/>
                <w:rFonts w:hint="eastAsia"/>
                <w:sz w:val="15"/>
                <w:szCs w:val="15"/>
              </w:rPr>
              <w:t>、</w:t>
            </w:r>
            <w:r w:rsidRPr="005B549E">
              <w:rPr>
                <w:rStyle w:val="ab"/>
                <w:rFonts w:hint="eastAsia"/>
                <w:sz w:val="15"/>
                <w:szCs w:val="15"/>
              </w:rPr>
              <w:t>動物の活動や植物の成長の様子と季節の変化に着目して</w:t>
            </w:r>
            <w:r w:rsidR="00B14E62">
              <w:rPr>
                <w:rStyle w:val="ab"/>
                <w:rFonts w:hint="eastAsia"/>
                <w:sz w:val="15"/>
                <w:szCs w:val="15"/>
              </w:rPr>
              <w:t>、</w:t>
            </w:r>
            <w:r w:rsidRPr="005B549E">
              <w:rPr>
                <w:rStyle w:val="ab"/>
                <w:rFonts w:hint="eastAsia"/>
                <w:sz w:val="15"/>
                <w:szCs w:val="15"/>
              </w:rPr>
              <w:t>それらを関係付けて</w:t>
            </w:r>
            <w:r w:rsidR="00B14E62">
              <w:rPr>
                <w:rStyle w:val="ab"/>
                <w:rFonts w:hint="eastAsia"/>
                <w:sz w:val="15"/>
                <w:szCs w:val="15"/>
              </w:rPr>
              <w:t>、</w:t>
            </w:r>
            <w:r w:rsidRPr="005B549E">
              <w:rPr>
                <w:rStyle w:val="ab"/>
                <w:rFonts w:hint="eastAsia"/>
                <w:sz w:val="15"/>
                <w:szCs w:val="15"/>
              </w:rPr>
              <w:t>身近な動物の活動や植物の成長と環境との関わりを調べることを通して</w:t>
            </w:r>
            <w:r w:rsidR="00B14E62">
              <w:rPr>
                <w:rStyle w:val="ab"/>
                <w:rFonts w:hint="eastAsia"/>
                <w:sz w:val="15"/>
                <w:szCs w:val="15"/>
              </w:rPr>
              <w:t>、</w:t>
            </w:r>
            <w:r w:rsidRPr="005B549E">
              <w:rPr>
                <w:rStyle w:val="ab"/>
                <w:rFonts w:hint="eastAsia"/>
                <w:sz w:val="15"/>
                <w:szCs w:val="15"/>
              </w:rPr>
              <w:t>それらについての理解を図り</w:t>
            </w:r>
            <w:r w:rsidR="00B14E62">
              <w:rPr>
                <w:rStyle w:val="ab"/>
                <w:rFonts w:hint="eastAsia"/>
                <w:sz w:val="15"/>
                <w:szCs w:val="15"/>
              </w:rPr>
              <w:t>、</w:t>
            </w:r>
            <w:r w:rsidRPr="005B549E">
              <w:rPr>
                <w:rStyle w:val="ab"/>
                <w:rFonts w:hint="eastAsia"/>
                <w:sz w:val="15"/>
                <w:szCs w:val="15"/>
              </w:rPr>
              <w:t>観察などに関する技能を身に付けるとともに</w:t>
            </w:r>
            <w:r w:rsidR="00B14E62">
              <w:rPr>
                <w:rStyle w:val="ab"/>
                <w:rFonts w:hint="eastAsia"/>
                <w:sz w:val="15"/>
                <w:szCs w:val="15"/>
              </w:rPr>
              <w:t>、</w:t>
            </w:r>
            <w:r w:rsidRPr="005B549E">
              <w:rPr>
                <w:rStyle w:val="ab"/>
                <w:rFonts w:hint="eastAsia"/>
                <w:sz w:val="15"/>
                <w:szCs w:val="15"/>
              </w:rPr>
              <w:t>主に既習の内容や生活経験を基に</w:t>
            </w:r>
            <w:r w:rsidR="00B14E62">
              <w:rPr>
                <w:rStyle w:val="ab"/>
                <w:rFonts w:hint="eastAsia"/>
                <w:sz w:val="15"/>
                <w:szCs w:val="15"/>
              </w:rPr>
              <w:t>、</w:t>
            </w:r>
            <w:r w:rsidRPr="005B549E">
              <w:rPr>
                <w:rStyle w:val="ab"/>
                <w:rFonts w:hint="eastAsia"/>
                <w:sz w:val="15"/>
                <w:szCs w:val="15"/>
              </w:rPr>
              <w:t>根拠のある予想や仮説を発想する力や生き物を愛護する態度</w:t>
            </w:r>
            <w:r w:rsidR="00B14E62">
              <w:rPr>
                <w:rStyle w:val="ab"/>
                <w:rFonts w:hint="eastAsia"/>
                <w:sz w:val="15"/>
                <w:szCs w:val="15"/>
              </w:rPr>
              <w:t>、</w:t>
            </w:r>
            <w:r w:rsidRPr="005B549E">
              <w:rPr>
                <w:rStyle w:val="ab"/>
                <w:rFonts w:hint="eastAsia"/>
                <w:sz w:val="15"/>
                <w:szCs w:val="15"/>
              </w:rPr>
              <w:t>主体的に問題解決しようとする態度を育成する。</w:t>
            </w:r>
          </w:p>
        </w:tc>
        <w:tc>
          <w:tcPr>
            <w:tcW w:w="454" w:type="dxa"/>
            <w:tcBorders>
              <w:right w:val="nil"/>
            </w:tcBorders>
            <w:vAlign w:val="center"/>
          </w:tcPr>
          <w:p w14:paraId="2A1ADC98" w14:textId="77777777" w:rsidR="001B763E" w:rsidRPr="00A63C9C" w:rsidRDefault="001B763E" w:rsidP="00491556">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623424" behindDoc="0" locked="0" layoutInCell="1" allowOverlap="1" wp14:anchorId="6251AB36" wp14:editId="147BA083">
                      <wp:simplePos x="0" y="0"/>
                      <wp:positionH relativeFrom="column">
                        <wp:posOffset>0</wp:posOffset>
                      </wp:positionH>
                      <wp:positionV relativeFrom="paragraph">
                        <wp:posOffset>0</wp:posOffset>
                      </wp:positionV>
                      <wp:extent cx="216000" cy="1079640"/>
                      <wp:effectExtent l="0" t="0" r="0" b="6350"/>
                      <wp:wrapNone/>
                      <wp:docPr id="205" name="テキスト ボックス 205"/>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4DA1A57" w14:textId="77777777" w:rsidR="00477D54" w:rsidRPr="00B448D5" w:rsidRDefault="00477D54" w:rsidP="001B763E">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51AB36" id="テキスト ボックス 205" o:spid="_x0000_s1161" type="#_x0000_t202" style="position:absolute;left:0;text-align:left;margin-left:0;margin-top:0;width:17pt;height:8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" fillcolor="#7f7f7f [1612]" stroked="f" strokeweight=".5pt">
                      <v:textbox style="layout-flow:vertical-ideographic" inset="0,0,0,0">
                        <w:txbxContent>
                          <w:p w14:paraId="74DA1A57" w14:textId="77777777" w:rsidR="00477D54" w:rsidRPr="00B448D5" w:rsidRDefault="00477D54" w:rsidP="001B763E">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479" w:type="dxa"/>
            <w:tcBorders>
              <w:left w:val="nil"/>
              <w:right w:val="nil"/>
            </w:tcBorders>
          </w:tcPr>
          <w:p w14:paraId="655418FF" w14:textId="60CF2F78" w:rsidR="005B549E" w:rsidRPr="005B549E" w:rsidRDefault="005B549E" w:rsidP="005B549E">
            <w:pPr>
              <w:widowControl/>
              <w:autoSpaceDE w:val="0"/>
              <w:autoSpaceDN w:val="0"/>
              <w:adjustRightInd w:val="0"/>
              <w:spacing w:line="200" w:lineRule="exact"/>
              <w:ind w:left="140" w:hangingChars="100" w:hanging="140"/>
              <w:jc w:val="left"/>
              <w:rPr>
                <w:rStyle w:val="ab"/>
                <w:rFonts w:ascii="Corbel" w:hAnsi="Corbel" w:cs="Corbel"/>
              </w:rPr>
            </w:pPr>
            <w:r w:rsidRPr="005B549E">
              <w:rPr>
                <w:rStyle w:val="ab"/>
                <w:rFonts w:ascii="Corbel" w:hAnsi="Corbel" w:cs="Corbel" w:hint="eastAsia"/>
              </w:rPr>
              <w:t>①動物の活動は</w:t>
            </w:r>
            <w:r w:rsidR="00B14E62">
              <w:rPr>
                <w:rStyle w:val="ab"/>
                <w:rFonts w:ascii="Corbel" w:hAnsi="Corbel" w:cs="Corbel" w:hint="eastAsia"/>
              </w:rPr>
              <w:t>、</w:t>
            </w:r>
            <w:r w:rsidRPr="005B549E">
              <w:rPr>
                <w:rStyle w:val="ab"/>
                <w:rFonts w:ascii="Corbel" w:hAnsi="Corbel" w:cs="Corbel" w:hint="eastAsia"/>
              </w:rPr>
              <w:t>あたたかい季節</w:t>
            </w:r>
            <w:r w:rsidR="00B14E62">
              <w:rPr>
                <w:rStyle w:val="ab"/>
                <w:rFonts w:ascii="Corbel" w:hAnsi="Corbel" w:cs="Corbel" w:hint="eastAsia"/>
              </w:rPr>
              <w:t>、</w:t>
            </w:r>
            <w:r w:rsidRPr="005B549E">
              <w:rPr>
                <w:rStyle w:val="ab"/>
                <w:rFonts w:ascii="Corbel" w:hAnsi="Corbel" w:cs="Corbel" w:hint="eastAsia"/>
              </w:rPr>
              <w:t>寒い季節などによって違いがあることを理解している。</w:t>
            </w:r>
          </w:p>
          <w:p w14:paraId="664FD07E" w14:textId="2396411B" w:rsidR="005B549E" w:rsidRPr="005B549E" w:rsidRDefault="005B549E" w:rsidP="005B549E">
            <w:pPr>
              <w:widowControl/>
              <w:autoSpaceDE w:val="0"/>
              <w:autoSpaceDN w:val="0"/>
              <w:adjustRightInd w:val="0"/>
              <w:spacing w:line="200" w:lineRule="exact"/>
              <w:ind w:left="140" w:hangingChars="100" w:hanging="140"/>
              <w:jc w:val="left"/>
              <w:rPr>
                <w:rStyle w:val="ab"/>
                <w:rFonts w:ascii="Corbel" w:hAnsi="Corbel" w:cs="Corbel"/>
              </w:rPr>
            </w:pPr>
            <w:r w:rsidRPr="005B549E">
              <w:rPr>
                <w:rStyle w:val="ab"/>
                <w:rFonts w:ascii="Corbel" w:hAnsi="Corbel" w:cs="Corbel" w:hint="eastAsia"/>
              </w:rPr>
              <w:t>②植物の成長は</w:t>
            </w:r>
            <w:r w:rsidR="00B14E62">
              <w:rPr>
                <w:rStyle w:val="ab"/>
                <w:rFonts w:ascii="Corbel" w:hAnsi="Corbel" w:cs="Corbel" w:hint="eastAsia"/>
              </w:rPr>
              <w:t>、</w:t>
            </w:r>
            <w:r w:rsidRPr="005B549E">
              <w:rPr>
                <w:rStyle w:val="ab"/>
                <w:rFonts w:ascii="Corbel" w:hAnsi="Corbel" w:cs="Corbel" w:hint="eastAsia"/>
              </w:rPr>
              <w:t>あたたかい季節</w:t>
            </w:r>
            <w:r w:rsidR="00B14E62">
              <w:rPr>
                <w:rStyle w:val="ab"/>
                <w:rFonts w:ascii="Corbel" w:hAnsi="Corbel" w:cs="Corbel" w:hint="eastAsia"/>
              </w:rPr>
              <w:t>、</w:t>
            </w:r>
            <w:r w:rsidRPr="005B549E">
              <w:rPr>
                <w:rStyle w:val="ab"/>
                <w:rFonts w:ascii="Corbel" w:hAnsi="Corbel" w:cs="Corbel" w:hint="eastAsia"/>
              </w:rPr>
              <w:t>寒い季節などによって違いがあることを理解している。</w:t>
            </w:r>
          </w:p>
          <w:p w14:paraId="72A0E422" w14:textId="144D8469" w:rsidR="001B763E" w:rsidRPr="00D76667" w:rsidRDefault="005B549E" w:rsidP="005B549E">
            <w:pPr>
              <w:widowControl/>
              <w:autoSpaceDE w:val="0"/>
              <w:autoSpaceDN w:val="0"/>
              <w:adjustRightInd w:val="0"/>
              <w:spacing w:line="200" w:lineRule="exact"/>
              <w:ind w:left="140" w:hangingChars="100" w:hanging="140"/>
              <w:jc w:val="left"/>
              <w:rPr>
                <w:rStyle w:val="ab"/>
              </w:rPr>
            </w:pPr>
            <w:r w:rsidRPr="005B549E">
              <w:rPr>
                <w:rStyle w:val="ab"/>
                <w:rFonts w:ascii="Corbel" w:hAnsi="Corbel" w:cs="Corbel" w:hint="eastAsia"/>
              </w:rPr>
              <w:t>③</w:t>
            </w:r>
            <w:r w:rsidR="00080DDE" w:rsidRPr="00080DDE">
              <w:rPr>
                <w:rStyle w:val="ab"/>
                <w:rFonts w:ascii="Corbel" w:hAnsi="Corbel" w:cs="Corbel" w:hint="eastAsia"/>
              </w:rPr>
              <w:t>季節ごとの動物の活動や植物の成長の変化</w:t>
            </w:r>
            <w:r w:rsidRPr="005B549E">
              <w:rPr>
                <w:rStyle w:val="ab"/>
                <w:rFonts w:ascii="Corbel" w:hAnsi="Corbel" w:cs="Corbel" w:hint="eastAsia"/>
              </w:rPr>
              <w:t>について</w:t>
            </w:r>
            <w:r w:rsidR="00B14E62">
              <w:rPr>
                <w:rStyle w:val="ab"/>
                <w:rFonts w:ascii="Corbel" w:hAnsi="Corbel" w:cs="Corbel" w:hint="eastAsia"/>
              </w:rPr>
              <w:t>、</w:t>
            </w:r>
            <w:r w:rsidRPr="005B549E">
              <w:rPr>
                <w:rStyle w:val="ab"/>
                <w:rFonts w:ascii="Corbel" w:hAnsi="Corbel" w:cs="Corbel" w:hint="eastAsia"/>
              </w:rPr>
              <w:t>器具や機器などを正しく扱いながら調べ</w:t>
            </w:r>
            <w:r w:rsidR="00B14E62">
              <w:rPr>
                <w:rStyle w:val="ab"/>
                <w:rFonts w:ascii="Corbel" w:hAnsi="Corbel" w:cs="Corbel" w:hint="eastAsia"/>
              </w:rPr>
              <w:t>、</w:t>
            </w:r>
            <w:r w:rsidRPr="005B549E">
              <w:rPr>
                <w:rStyle w:val="ab"/>
                <w:rFonts w:ascii="Corbel" w:hAnsi="Corbel" w:cs="Corbel" w:hint="eastAsia"/>
              </w:rPr>
              <w:t>それらの過程や得られた結果を分かりやすく記録している。</w:t>
            </w:r>
          </w:p>
        </w:tc>
        <w:tc>
          <w:tcPr>
            <w:tcW w:w="652" w:type="dxa"/>
            <w:tcBorders>
              <w:left w:val="nil"/>
              <w:right w:val="nil"/>
            </w:tcBorders>
            <w:vAlign w:val="center"/>
          </w:tcPr>
          <w:p w14:paraId="215CE98F" w14:textId="77777777" w:rsidR="001B763E" w:rsidRPr="00D76667" w:rsidRDefault="001B763E" w:rsidP="00491556">
            <w:pPr>
              <w:snapToGrid w:val="0"/>
              <w:spacing w:line="200" w:lineRule="exact"/>
              <w:ind w:left="140" w:hangingChars="100" w:hanging="140"/>
              <w:jc w:val="center"/>
              <w:rPr>
                <w:rStyle w:val="ab"/>
              </w:rPr>
            </w:pPr>
          </w:p>
          <w:p w14:paraId="0478DA82" w14:textId="77777777" w:rsidR="001B763E" w:rsidRPr="00D76667" w:rsidRDefault="001B763E" w:rsidP="00491556">
            <w:pPr>
              <w:spacing w:line="200" w:lineRule="exact"/>
              <w:ind w:left="140" w:hangingChars="100" w:hanging="140"/>
              <w:rPr>
                <w:rStyle w:val="ab"/>
              </w:rPr>
            </w:pPr>
          </w:p>
          <w:p w14:paraId="2B63729D" w14:textId="77777777" w:rsidR="001B763E" w:rsidRPr="00D76667" w:rsidRDefault="001B763E" w:rsidP="00491556">
            <w:pPr>
              <w:spacing w:line="200" w:lineRule="exact"/>
              <w:ind w:left="140" w:hangingChars="100" w:hanging="140"/>
              <w:rPr>
                <w:rStyle w:val="ab"/>
              </w:rPr>
            </w:pPr>
          </w:p>
          <w:p w14:paraId="2130AC28" w14:textId="77777777" w:rsidR="001B763E" w:rsidRPr="00D76667" w:rsidRDefault="001B763E" w:rsidP="00491556">
            <w:pPr>
              <w:spacing w:line="200" w:lineRule="exact"/>
              <w:ind w:left="140" w:hangingChars="100" w:hanging="140"/>
              <w:rPr>
                <w:rStyle w:val="ab"/>
              </w:rPr>
            </w:pPr>
          </w:p>
          <w:p w14:paraId="63493A12" w14:textId="77777777" w:rsidR="001B763E" w:rsidRPr="00D76667" w:rsidRDefault="001B763E" w:rsidP="00491556">
            <w:pPr>
              <w:spacing w:line="200" w:lineRule="exact"/>
              <w:ind w:left="140" w:hangingChars="100" w:hanging="140"/>
              <w:rPr>
                <w:rStyle w:val="ab"/>
              </w:rPr>
            </w:pPr>
          </w:p>
        </w:tc>
        <w:tc>
          <w:tcPr>
            <w:tcW w:w="340" w:type="dxa"/>
            <w:tcBorders>
              <w:left w:val="nil"/>
              <w:right w:val="nil"/>
            </w:tcBorders>
            <w:vAlign w:val="center"/>
          </w:tcPr>
          <w:p w14:paraId="0B459F95" w14:textId="77777777" w:rsidR="001B763E" w:rsidRPr="00D76667" w:rsidRDefault="001B763E" w:rsidP="00491556">
            <w:pPr>
              <w:snapToGrid w:val="0"/>
              <w:spacing w:line="200" w:lineRule="exact"/>
              <w:ind w:left="140" w:hangingChars="100" w:hanging="140"/>
              <w:jc w:val="center"/>
              <w:rPr>
                <w:rStyle w:val="ab"/>
              </w:rPr>
            </w:pPr>
            <w:r w:rsidRPr="00D76667">
              <w:rPr>
                <w:rStyle w:val="ab"/>
                <w:noProof/>
              </w:rPr>
              <mc:AlternateContent>
                <mc:Choice Requires="wps">
                  <w:drawing>
                    <wp:anchor distT="0" distB="0" distL="114300" distR="114300" simplePos="0" relativeHeight="251630592" behindDoc="0" locked="0" layoutInCell="1" allowOverlap="1" wp14:anchorId="1FC44B58" wp14:editId="65C96B9F">
                      <wp:simplePos x="0" y="0"/>
                      <wp:positionH relativeFrom="column">
                        <wp:posOffset>-71755</wp:posOffset>
                      </wp:positionH>
                      <wp:positionV relativeFrom="paragraph">
                        <wp:posOffset>0</wp:posOffset>
                      </wp:positionV>
                      <wp:extent cx="216000" cy="1079640"/>
                      <wp:effectExtent l="0" t="0" r="0" b="6350"/>
                      <wp:wrapNone/>
                      <wp:docPr id="206" name="テキスト ボックス 206"/>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7C675A5C" w14:textId="77777777" w:rsidR="00477D54" w:rsidRPr="00A43D60" w:rsidRDefault="00477D54" w:rsidP="001B763E">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C44B58" id="テキスト ボックス 206" o:spid="_x0000_s1162" type="#_x0000_t202" style="position:absolute;left:0;text-align:left;margin-left:-5.65pt;margin-top:0;width:17pt;height:8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" fillcolor="#7f7f7f [1612]" stroked="f" strokeweight=".5pt">
                      <v:textbox style="layout-flow:vertical-ideographic" inset="0,0,0,0">
                        <w:txbxContent>
                          <w:p w14:paraId="7C675A5C" w14:textId="77777777" w:rsidR="00477D54" w:rsidRPr="00A43D60" w:rsidRDefault="00477D54" w:rsidP="001B763E">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025" w:type="dxa"/>
            <w:tcBorders>
              <w:left w:val="nil"/>
              <w:right w:val="nil"/>
            </w:tcBorders>
          </w:tcPr>
          <w:p w14:paraId="3B91AA9E" w14:textId="7EAF2F3C" w:rsidR="005B549E" w:rsidRPr="005B549E" w:rsidRDefault="005B549E" w:rsidP="005B549E">
            <w:pPr>
              <w:widowControl/>
              <w:autoSpaceDE w:val="0"/>
              <w:autoSpaceDN w:val="0"/>
              <w:adjustRightInd w:val="0"/>
              <w:spacing w:line="200" w:lineRule="exact"/>
              <w:ind w:left="140" w:hangingChars="100" w:hanging="140"/>
              <w:jc w:val="left"/>
              <w:rPr>
                <w:rStyle w:val="ab"/>
                <w:rFonts w:ascii="Corbel" w:hAnsi="Corbel" w:cs="Corbel"/>
              </w:rPr>
            </w:pPr>
            <w:r w:rsidRPr="005B549E">
              <w:rPr>
                <w:rStyle w:val="ab"/>
                <w:rFonts w:ascii="Corbel" w:hAnsi="Corbel" w:cs="Corbel" w:hint="eastAsia"/>
              </w:rPr>
              <w:t>①</w:t>
            </w:r>
            <w:r w:rsidR="00080DDE" w:rsidRPr="00080DDE">
              <w:rPr>
                <w:rStyle w:val="ab"/>
                <w:rFonts w:ascii="Corbel" w:hAnsi="Corbel" w:cs="Corbel" w:hint="eastAsia"/>
              </w:rPr>
              <w:t>季節ごとの動物の活動や植物の成長の変化</w:t>
            </w:r>
            <w:r w:rsidRPr="005B549E">
              <w:rPr>
                <w:rStyle w:val="ab"/>
                <w:rFonts w:ascii="Corbel" w:hAnsi="Corbel" w:cs="Corbel" w:hint="eastAsia"/>
              </w:rPr>
              <w:t>について</w:t>
            </w:r>
            <w:r w:rsidR="00B14E62">
              <w:rPr>
                <w:rStyle w:val="ab"/>
                <w:rFonts w:ascii="Corbel" w:hAnsi="Corbel" w:cs="Corbel" w:hint="eastAsia"/>
              </w:rPr>
              <w:t>、</w:t>
            </w:r>
            <w:r w:rsidRPr="005B549E">
              <w:rPr>
                <w:rStyle w:val="ab"/>
                <w:rFonts w:ascii="Corbel" w:hAnsi="Corbel" w:cs="Corbel" w:hint="eastAsia"/>
              </w:rPr>
              <w:t>既習の内容や生活経験を基に</w:t>
            </w:r>
            <w:r w:rsidR="00B14E62">
              <w:rPr>
                <w:rStyle w:val="ab"/>
                <w:rFonts w:ascii="Corbel" w:hAnsi="Corbel" w:cs="Corbel" w:hint="eastAsia"/>
              </w:rPr>
              <w:t>、</w:t>
            </w:r>
            <w:r w:rsidRPr="005B549E">
              <w:rPr>
                <w:rStyle w:val="ab"/>
                <w:rFonts w:ascii="Corbel" w:hAnsi="Corbel" w:cs="Corbel" w:hint="eastAsia"/>
              </w:rPr>
              <w:t>根拠のある予想や仮説を発想し</w:t>
            </w:r>
            <w:r w:rsidR="00B14E62">
              <w:rPr>
                <w:rStyle w:val="ab"/>
                <w:rFonts w:ascii="Corbel" w:hAnsi="Corbel" w:cs="Corbel" w:hint="eastAsia"/>
              </w:rPr>
              <w:t>、</w:t>
            </w:r>
            <w:r w:rsidRPr="005B549E">
              <w:rPr>
                <w:rStyle w:val="ab"/>
                <w:rFonts w:ascii="Corbel" w:hAnsi="Corbel" w:cs="Corbel" w:hint="eastAsia"/>
              </w:rPr>
              <w:t>表現するなどして問題解決している。</w:t>
            </w:r>
          </w:p>
          <w:p w14:paraId="0931224A" w14:textId="11455E0C" w:rsidR="001B763E" w:rsidRPr="00D76667" w:rsidRDefault="005B549E" w:rsidP="005B549E">
            <w:pPr>
              <w:widowControl/>
              <w:autoSpaceDE w:val="0"/>
              <w:autoSpaceDN w:val="0"/>
              <w:adjustRightInd w:val="0"/>
              <w:spacing w:line="200" w:lineRule="exact"/>
              <w:ind w:left="140" w:hangingChars="100" w:hanging="140"/>
              <w:jc w:val="left"/>
              <w:rPr>
                <w:rStyle w:val="ab"/>
              </w:rPr>
            </w:pPr>
            <w:r w:rsidRPr="005B549E">
              <w:rPr>
                <w:rStyle w:val="ab"/>
                <w:rFonts w:ascii="Corbel" w:hAnsi="Corbel" w:cs="Corbel" w:hint="eastAsia"/>
              </w:rPr>
              <w:t>②</w:t>
            </w:r>
            <w:r w:rsidR="00080DDE" w:rsidRPr="00080DDE">
              <w:rPr>
                <w:rStyle w:val="ab"/>
                <w:rFonts w:ascii="Corbel" w:hAnsi="Corbel" w:cs="Corbel" w:hint="eastAsia"/>
              </w:rPr>
              <w:t>季節ごとの動物の活動や植物の成長の変化</w:t>
            </w:r>
            <w:r w:rsidRPr="005B549E">
              <w:rPr>
                <w:rStyle w:val="ab"/>
                <w:rFonts w:ascii="Corbel" w:hAnsi="Corbel" w:cs="Corbel" w:hint="eastAsia"/>
              </w:rPr>
              <w:t>について</w:t>
            </w:r>
            <w:r w:rsidR="00B14E62">
              <w:rPr>
                <w:rStyle w:val="ab"/>
                <w:rFonts w:ascii="Corbel" w:hAnsi="Corbel" w:cs="Corbel" w:hint="eastAsia"/>
              </w:rPr>
              <w:t>、</w:t>
            </w:r>
            <w:r w:rsidRPr="005B549E">
              <w:rPr>
                <w:rStyle w:val="ab"/>
                <w:rFonts w:ascii="Corbel" w:hAnsi="Corbel" w:cs="Corbel" w:hint="eastAsia"/>
              </w:rPr>
              <w:t>観察などを行い</w:t>
            </w:r>
            <w:r w:rsidR="00B14E62">
              <w:rPr>
                <w:rStyle w:val="ab"/>
                <w:rFonts w:ascii="Corbel" w:hAnsi="Corbel" w:cs="Corbel" w:hint="eastAsia"/>
              </w:rPr>
              <w:t>、</w:t>
            </w:r>
            <w:r w:rsidRPr="005B549E">
              <w:rPr>
                <w:rStyle w:val="ab"/>
                <w:rFonts w:ascii="Corbel" w:hAnsi="Corbel" w:cs="Corbel" w:hint="eastAsia"/>
              </w:rPr>
              <w:t>得られた結果を基に考察し</w:t>
            </w:r>
            <w:r w:rsidR="00B14E62">
              <w:rPr>
                <w:rStyle w:val="ab"/>
                <w:rFonts w:ascii="Corbel" w:hAnsi="Corbel" w:cs="Corbel" w:hint="eastAsia"/>
              </w:rPr>
              <w:t>、</w:t>
            </w:r>
            <w:r w:rsidRPr="005B549E">
              <w:rPr>
                <w:rStyle w:val="ab"/>
                <w:rFonts w:ascii="Corbel" w:hAnsi="Corbel" w:cs="Corbel" w:hint="eastAsia"/>
              </w:rPr>
              <w:t>表現するなどして問題解決している。</w:t>
            </w:r>
          </w:p>
        </w:tc>
        <w:tc>
          <w:tcPr>
            <w:tcW w:w="1106" w:type="dxa"/>
            <w:tcBorders>
              <w:left w:val="nil"/>
              <w:right w:val="nil"/>
            </w:tcBorders>
            <w:vAlign w:val="center"/>
          </w:tcPr>
          <w:p w14:paraId="3CFD1EBD" w14:textId="77777777" w:rsidR="001B763E" w:rsidRPr="00D76667" w:rsidRDefault="001B763E" w:rsidP="00491556">
            <w:pPr>
              <w:snapToGrid w:val="0"/>
              <w:spacing w:line="200" w:lineRule="exact"/>
              <w:ind w:left="140" w:hangingChars="100" w:hanging="140"/>
              <w:jc w:val="center"/>
              <w:rPr>
                <w:rStyle w:val="ab"/>
              </w:rPr>
            </w:pPr>
            <w:r w:rsidRPr="00D76667">
              <w:rPr>
                <w:rStyle w:val="ab"/>
                <w:noProof/>
              </w:rPr>
              <mc:AlternateContent>
                <mc:Choice Requires="wps">
                  <w:drawing>
                    <wp:anchor distT="0" distB="0" distL="114300" distR="114300" simplePos="0" relativeHeight="251642880" behindDoc="0" locked="0" layoutInCell="1" allowOverlap="1" wp14:anchorId="1C7603EF" wp14:editId="7B32AF24">
                      <wp:simplePos x="0" y="0"/>
                      <wp:positionH relativeFrom="column">
                        <wp:posOffset>414020</wp:posOffset>
                      </wp:positionH>
                      <wp:positionV relativeFrom="paragraph">
                        <wp:posOffset>0</wp:posOffset>
                      </wp:positionV>
                      <wp:extent cx="216000" cy="1079640"/>
                      <wp:effectExtent l="0" t="0" r="0" b="6350"/>
                      <wp:wrapNone/>
                      <wp:docPr id="207" name="テキスト ボックス 207"/>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0B0620A3" w14:textId="77777777" w:rsidR="00477D54" w:rsidRPr="00A43D60" w:rsidRDefault="00477D54" w:rsidP="001B763E">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603EF" id="テキスト ボックス 207" o:spid="_x0000_s1163" type="#_x0000_t202" style="position:absolute;left:0;text-align:left;margin-left:32.6pt;margin-top:0;width:17pt;height: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" fillcolor="#7f7f7f [1612]" stroked="f" strokeweight=".5pt">
                      <v:textbox style="layout-flow:vertical-ideographic" inset="0,0,0,0">
                        <w:txbxContent>
                          <w:p w14:paraId="0B0620A3" w14:textId="77777777" w:rsidR="00477D54" w:rsidRPr="00A43D60" w:rsidRDefault="00477D54" w:rsidP="001B763E">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3829" w:type="dxa"/>
            <w:tcBorders>
              <w:left w:val="nil"/>
            </w:tcBorders>
          </w:tcPr>
          <w:p w14:paraId="6836639F" w14:textId="7F1C296B" w:rsidR="005B549E" w:rsidRPr="005B549E" w:rsidRDefault="005B549E" w:rsidP="005B549E">
            <w:pPr>
              <w:widowControl/>
              <w:autoSpaceDE w:val="0"/>
              <w:autoSpaceDN w:val="0"/>
              <w:adjustRightInd w:val="0"/>
              <w:spacing w:line="200" w:lineRule="exact"/>
              <w:ind w:left="140" w:hangingChars="100" w:hanging="140"/>
              <w:jc w:val="left"/>
              <w:rPr>
                <w:rStyle w:val="ab"/>
                <w:rFonts w:ascii="Corbel" w:hAnsi="Corbel" w:cs="Corbel"/>
              </w:rPr>
            </w:pPr>
            <w:r w:rsidRPr="005B549E">
              <w:rPr>
                <w:rStyle w:val="ab"/>
                <w:rFonts w:ascii="Corbel" w:hAnsi="Corbel" w:cs="Corbel" w:hint="eastAsia"/>
              </w:rPr>
              <w:t>①</w:t>
            </w:r>
            <w:r w:rsidR="00080DDE" w:rsidRPr="00080DDE">
              <w:rPr>
                <w:rStyle w:val="ab"/>
                <w:rFonts w:ascii="Corbel" w:hAnsi="Corbel" w:cs="Corbel" w:hint="eastAsia"/>
              </w:rPr>
              <w:t>季節ごとの動物の活動や植物の成長の変化</w:t>
            </w:r>
            <w:r w:rsidRPr="005B549E">
              <w:rPr>
                <w:rStyle w:val="ab"/>
                <w:rFonts w:ascii="Corbel" w:hAnsi="Corbel" w:cs="Corbel" w:hint="eastAsia"/>
              </w:rPr>
              <w:t>についての事物・現象に進んで関わり</w:t>
            </w:r>
            <w:r w:rsidR="00B14E62">
              <w:rPr>
                <w:rStyle w:val="ab"/>
                <w:rFonts w:ascii="Corbel" w:hAnsi="Corbel" w:cs="Corbel" w:hint="eastAsia"/>
              </w:rPr>
              <w:t>、</w:t>
            </w:r>
            <w:r w:rsidRPr="005B549E">
              <w:rPr>
                <w:rStyle w:val="ab"/>
                <w:rFonts w:ascii="Corbel" w:hAnsi="Corbel" w:cs="Corbel" w:hint="eastAsia"/>
              </w:rPr>
              <w:t>他者と関わりながら問題解決しようとしている。</w:t>
            </w:r>
          </w:p>
          <w:p w14:paraId="3A70FF4F" w14:textId="71814A2A" w:rsidR="001B763E" w:rsidRPr="00D76667" w:rsidRDefault="005B549E" w:rsidP="005B549E">
            <w:pPr>
              <w:widowControl/>
              <w:autoSpaceDE w:val="0"/>
              <w:autoSpaceDN w:val="0"/>
              <w:adjustRightInd w:val="0"/>
              <w:spacing w:line="200" w:lineRule="exact"/>
              <w:ind w:left="140" w:hangingChars="100" w:hanging="140"/>
              <w:jc w:val="left"/>
              <w:rPr>
                <w:rStyle w:val="ab"/>
              </w:rPr>
            </w:pPr>
            <w:r w:rsidRPr="005B549E">
              <w:rPr>
                <w:rStyle w:val="ab"/>
                <w:rFonts w:ascii="Corbel" w:hAnsi="Corbel" w:cs="Corbel" w:hint="eastAsia"/>
              </w:rPr>
              <w:t>②</w:t>
            </w:r>
            <w:r w:rsidR="00080DDE" w:rsidRPr="00080DDE">
              <w:rPr>
                <w:rStyle w:val="ab"/>
                <w:rFonts w:ascii="Corbel" w:hAnsi="Corbel" w:cs="Corbel" w:hint="eastAsia"/>
              </w:rPr>
              <w:t>季節ごとの動物の活動や植物の成長の変化</w:t>
            </w:r>
            <w:r w:rsidRPr="005B549E">
              <w:rPr>
                <w:rStyle w:val="ab"/>
                <w:rFonts w:ascii="Corbel" w:hAnsi="Corbel" w:cs="Corbel" w:hint="eastAsia"/>
              </w:rPr>
              <w:t>について学んだことを学習や生活に生かそうとしている。</w:t>
            </w:r>
          </w:p>
        </w:tc>
      </w:tr>
    </w:tbl>
    <w:p w14:paraId="2D00E922" w14:textId="77777777" w:rsidR="001B763E" w:rsidRDefault="001B763E" w:rsidP="001B763E">
      <w:pPr>
        <w:snapToGrid w:val="0"/>
        <w:spacing w:line="100" w:lineRule="exact"/>
      </w:pPr>
    </w:p>
    <w:p w14:paraId="398CA542" w14:textId="77777777" w:rsidR="00080DDE" w:rsidRDefault="00080DDE" w:rsidP="00080DDE">
      <w:pPr>
        <w:widowControl/>
        <w:autoSpaceDE w:val="0"/>
        <w:autoSpaceDN w:val="0"/>
        <w:adjustRightInd w:val="0"/>
        <w:spacing w:line="200" w:lineRule="exact"/>
        <w:jc w:val="left"/>
        <w:rPr>
          <w:rStyle w:val="ab"/>
        </w:rPr>
      </w:pPr>
      <w:r w:rsidRPr="00B5468F">
        <w:rPr>
          <w:rStyle w:val="ab"/>
          <w:rFonts w:ascii="Geneva" w:hAnsi="Geneva" w:cs="Geneva" w:hint="eastAsia"/>
          <w:spacing w:val="-40"/>
        </w:rPr>
        <w:t>※</w:t>
      </w:r>
      <w:r w:rsidRPr="00B5468F">
        <w:rPr>
          <w:rStyle w:val="ab"/>
        </w:rPr>
        <w:t>「単元の目標」に示した資質・能力は</w:t>
      </w:r>
      <w:r>
        <w:rPr>
          <w:rStyle w:val="ab"/>
        </w:rPr>
        <w:t>、</w:t>
      </w:r>
      <w:r w:rsidRPr="00B5468F">
        <w:rPr>
          <w:rStyle w:val="ab"/>
        </w:rPr>
        <w:t>「あたたかさと生き物</w:t>
      </w:r>
      <w:r>
        <w:rPr>
          <w:rStyle w:val="ab"/>
          <w:rFonts w:hint="eastAsia"/>
        </w:rPr>
        <w:t>－</w:t>
      </w:r>
      <w:r w:rsidRPr="00B5468F">
        <w:rPr>
          <w:rStyle w:val="ab"/>
        </w:rPr>
        <w:t>1</w:t>
      </w:r>
      <w:r w:rsidRPr="00B5468F">
        <w:rPr>
          <w:rStyle w:val="ab"/>
        </w:rPr>
        <w:t>～</w:t>
      </w:r>
      <w:r w:rsidRPr="00B5468F">
        <w:rPr>
          <w:rStyle w:val="ab"/>
        </w:rPr>
        <w:t>5</w:t>
      </w:r>
      <w:r w:rsidRPr="00B5468F">
        <w:rPr>
          <w:rStyle w:val="ab"/>
        </w:rPr>
        <w:t>」を通して育成する。そのため</w:t>
      </w:r>
      <w:r>
        <w:rPr>
          <w:rStyle w:val="ab"/>
        </w:rPr>
        <w:t>、</w:t>
      </w:r>
      <w:r w:rsidRPr="00B5468F">
        <w:rPr>
          <w:rStyle w:val="ab"/>
        </w:rPr>
        <w:t>各観点の学習評価も</w:t>
      </w:r>
      <w:r>
        <w:rPr>
          <w:rStyle w:val="ab"/>
        </w:rPr>
        <w:t>、</w:t>
      </w:r>
    </w:p>
    <w:p w14:paraId="63AC9A35" w14:textId="77777777" w:rsidR="00080DDE" w:rsidRPr="00B5468F" w:rsidRDefault="00080DDE" w:rsidP="00080DDE">
      <w:pPr>
        <w:widowControl/>
        <w:autoSpaceDE w:val="0"/>
        <w:autoSpaceDN w:val="0"/>
        <w:adjustRightInd w:val="0"/>
        <w:spacing w:line="200" w:lineRule="exact"/>
        <w:ind w:firstLineChars="50" w:firstLine="70"/>
        <w:jc w:val="left"/>
        <w:rPr>
          <w:rStyle w:val="ab"/>
        </w:rPr>
      </w:pPr>
      <w:r w:rsidRPr="00B5468F">
        <w:rPr>
          <w:rStyle w:val="ab"/>
        </w:rPr>
        <w:t>「あたたかさと生き物</w:t>
      </w:r>
      <w:r>
        <w:rPr>
          <w:rStyle w:val="ab"/>
          <w:rFonts w:hint="eastAsia"/>
        </w:rPr>
        <w:t>－</w:t>
      </w:r>
      <w:r w:rsidRPr="00B5468F">
        <w:rPr>
          <w:rStyle w:val="ab"/>
        </w:rPr>
        <w:t>1</w:t>
      </w:r>
      <w:r w:rsidRPr="00B5468F">
        <w:rPr>
          <w:rStyle w:val="ab"/>
        </w:rPr>
        <w:t>～</w:t>
      </w:r>
      <w:r w:rsidRPr="00B5468F">
        <w:rPr>
          <w:rStyle w:val="ab"/>
        </w:rPr>
        <w:t>5</w:t>
      </w:r>
      <w:r w:rsidRPr="00B5468F">
        <w:rPr>
          <w:rStyle w:val="ab"/>
        </w:rPr>
        <w:t>」を通して適切な場面で行い</w:t>
      </w:r>
      <w:r>
        <w:rPr>
          <w:rStyle w:val="ab"/>
        </w:rPr>
        <w:t>、</w:t>
      </w:r>
      <w:r>
        <w:rPr>
          <w:rStyle w:val="ab"/>
          <w:rFonts w:hint="eastAsia"/>
        </w:rPr>
        <w:t>児童</w:t>
      </w:r>
      <w:r w:rsidRPr="00B5468F">
        <w:rPr>
          <w:rStyle w:val="ab"/>
        </w:rPr>
        <w:t>の学習状況を見取るようにする</w:t>
      </w:r>
      <w:r w:rsidRPr="00B5468F">
        <w:rPr>
          <w:rStyle w:val="ab"/>
          <w:rFonts w:hint="eastAsia"/>
        </w:rPr>
        <w:t>。</w:t>
      </w:r>
    </w:p>
    <w:p w14:paraId="6554E3B8" w14:textId="77777777" w:rsidR="001B763E" w:rsidRPr="00080DDE" w:rsidRDefault="001B763E" w:rsidP="001B763E">
      <w:pPr>
        <w:snapToGrid w:val="0"/>
        <w:spacing w:line="100" w:lineRule="exact"/>
      </w:pPr>
    </w:p>
    <w:tbl>
      <w:tblPr>
        <w:tblStyle w:val="ae"/>
        <w:tblW w:w="18928"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652"/>
        <w:gridCol w:w="652"/>
        <w:gridCol w:w="4344"/>
        <w:gridCol w:w="4383"/>
        <w:gridCol w:w="120"/>
      </w:tblGrid>
      <w:tr w:rsidR="001B763E" w14:paraId="4CA0530A" w14:textId="77777777" w:rsidTr="00491556">
        <w:trPr>
          <w:trHeight w:val="340"/>
        </w:trPr>
        <w:tc>
          <w:tcPr>
            <w:tcW w:w="3589" w:type="dxa"/>
            <w:gridSpan w:val="2"/>
            <w:tcBorders>
              <w:bottom w:val="single" w:sz="4" w:space="0" w:color="auto"/>
            </w:tcBorders>
            <w:shd w:val="clear" w:color="auto" w:fill="808080" w:themeFill="background1" w:themeFillShade="80"/>
            <w:vAlign w:val="center"/>
          </w:tcPr>
          <w:p w14:paraId="04B0EF86" w14:textId="77777777" w:rsidR="001B763E" w:rsidRPr="009B573F" w:rsidRDefault="001B763E" w:rsidP="00491556">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14:paraId="12E1ADD1" w14:textId="77777777" w:rsidR="001B763E" w:rsidRPr="00F21F0E" w:rsidRDefault="001B763E" w:rsidP="00491556">
            <w:pPr>
              <w:snapToGrid w:val="0"/>
              <w:jc w:val="center"/>
              <w:rPr>
                <w:rFonts w:asciiTheme="majorEastAsia" w:eastAsiaTheme="majorEastAsia" w:hAnsiTheme="majorEastAsia"/>
                <w:spacing w:val="-40"/>
                <w:sz w:val="12"/>
              </w:rPr>
            </w:pPr>
            <w:r w:rsidRPr="00FD0B3C">
              <w:rPr>
                <w:rFonts w:asciiTheme="majorEastAsia" w:eastAsiaTheme="majorEastAsia" w:hAnsiTheme="majorEastAsia"/>
                <w:color w:val="FFFFFF" w:themeColor="background1"/>
                <w:spacing w:val="12"/>
                <w:kern w:val="0"/>
                <w:sz w:val="12"/>
              </w:rPr>
              <w:t>時</w:t>
            </w:r>
            <w:r w:rsidRPr="00FD0B3C">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76D5DEFF" w14:textId="77777777" w:rsidR="001B763E" w:rsidRPr="00F21F0E" w:rsidRDefault="001B763E" w:rsidP="00491556">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05D8E60F" w14:textId="77777777" w:rsidR="001B763E" w:rsidRPr="00F21F0E" w:rsidRDefault="001B763E" w:rsidP="00491556">
            <w:pPr>
              <w:snapToGrid w:val="0"/>
              <w:jc w:val="center"/>
              <w:rPr>
                <w:rFonts w:asciiTheme="majorEastAsia" w:eastAsiaTheme="majorEastAsia" w:hAnsiTheme="majorEastAsia"/>
                <w:color w:val="FFFFFF" w:themeColor="background1"/>
                <w:sz w:val="12"/>
              </w:rPr>
            </w:pPr>
            <w:r w:rsidRPr="0015698D">
              <w:rPr>
                <w:rFonts w:asciiTheme="majorEastAsia" w:eastAsiaTheme="majorEastAsia" w:hAnsiTheme="majorEastAsia" w:hint="eastAsia"/>
                <w:color w:val="FFFFFF" w:themeColor="background1"/>
                <w:w w:val="43"/>
                <w:kern w:val="0"/>
                <w:sz w:val="12"/>
                <w:fitText w:val="158" w:id="-2125763328"/>
              </w:rPr>
              <w:t>ペー</w:t>
            </w:r>
            <w:r w:rsidRPr="0015698D">
              <w:rPr>
                <w:rFonts w:asciiTheme="majorEastAsia" w:eastAsiaTheme="majorEastAsia" w:hAnsiTheme="majorEastAsia" w:hint="eastAsia"/>
                <w:color w:val="FFFFFF" w:themeColor="background1"/>
                <w:spacing w:val="3"/>
                <w:w w:val="43"/>
                <w:kern w:val="0"/>
                <w:sz w:val="12"/>
                <w:fitText w:val="158" w:id="-2125763328"/>
              </w:rPr>
              <w:t>ジ</w:t>
            </w:r>
          </w:p>
        </w:tc>
        <w:tc>
          <w:tcPr>
            <w:tcW w:w="283" w:type="dxa"/>
            <w:tcBorders>
              <w:bottom w:val="single" w:sz="4" w:space="0" w:color="auto"/>
            </w:tcBorders>
            <w:shd w:val="clear" w:color="auto" w:fill="808080" w:themeFill="background1" w:themeFillShade="80"/>
            <w:tcFitText/>
            <w:vAlign w:val="center"/>
          </w:tcPr>
          <w:p w14:paraId="6CFE85DE" w14:textId="77777777" w:rsidR="001B763E" w:rsidRPr="00F21F0E" w:rsidRDefault="001B763E" w:rsidP="00491556">
            <w:pPr>
              <w:snapToGrid w:val="0"/>
              <w:jc w:val="center"/>
              <w:rPr>
                <w:rFonts w:asciiTheme="majorEastAsia" w:eastAsiaTheme="majorEastAsia" w:hAnsiTheme="majorEastAsia"/>
                <w:color w:val="FFFFFF" w:themeColor="background1"/>
                <w:sz w:val="12"/>
              </w:rPr>
            </w:pPr>
            <w:r w:rsidRPr="00FD0B3C">
              <w:rPr>
                <w:rFonts w:asciiTheme="majorEastAsia" w:eastAsiaTheme="majorEastAsia" w:hAnsiTheme="majorEastAsia"/>
                <w:color w:val="FFFFFF" w:themeColor="background1"/>
                <w:spacing w:val="12"/>
                <w:kern w:val="0"/>
                <w:sz w:val="12"/>
              </w:rPr>
              <w:t>重</w:t>
            </w:r>
            <w:r w:rsidRPr="00FD0B3C">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7B628D3B" w14:textId="77777777" w:rsidR="001B763E" w:rsidRPr="00F21F0E" w:rsidRDefault="001B763E" w:rsidP="00491556">
            <w:pPr>
              <w:snapToGrid w:val="0"/>
              <w:jc w:val="center"/>
              <w:rPr>
                <w:rFonts w:asciiTheme="majorEastAsia" w:eastAsiaTheme="majorEastAsia" w:hAnsiTheme="majorEastAsia"/>
                <w:color w:val="FFFFFF" w:themeColor="background1"/>
                <w:sz w:val="12"/>
              </w:rPr>
            </w:pPr>
            <w:r w:rsidRPr="00FD0B3C">
              <w:rPr>
                <w:rFonts w:asciiTheme="majorEastAsia" w:eastAsiaTheme="majorEastAsia" w:hAnsiTheme="majorEastAsia"/>
                <w:color w:val="FFFFFF" w:themeColor="background1"/>
                <w:spacing w:val="12"/>
                <w:kern w:val="0"/>
                <w:sz w:val="12"/>
              </w:rPr>
              <w:t>記</w:t>
            </w:r>
            <w:r w:rsidRPr="00FD0B3C">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nil"/>
            </w:tcBorders>
            <w:shd w:val="clear" w:color="auto" w:fill="808080" w:themeFill="background1" w:themeFillShade="80"/>
            <w:vAlign w:val="center"/>
          </w:tcPr>
          <w:p w14:paraId="0ED10CBE" w14:textId="67218FB2" w:rsidR="001B763E" w:rsidRPr="0096102B" w:rsidRDefault="00433B52" w:rsidP="00491556">
            <w:pPr>
              <w:jc w:val="center"/>
              <w:rPr>
                <w:rFonts w:asciiTheme="majorEastAsia" w:eastAsiaTheme="majorEastAsia" w:hAnsiTheme="majorEastAsia"/>
                <w:b/>
                <w:color w:val="FFFFFF" w:themeColor="background1"/>
                <w:sz w:val="22"/>
              </w:rPr>
            </w:pPr>
            <w:r>
              <w:rPr>
                <w:rFonts w:asciiTheme="majorEastAsia" w:eastAsiaTheme="majorEastAsia" w:hAnsiTheme="majorEastAsia"/>
                <w:b/>
                <w:color w:val="FFFFFF" w:themeColor="background1"/>
                <w:sz w:val="18"/>
              </w:rPr>
              <w:t>おおむね満足できる児童への評価と方法</w:t>
            </w:r>
          </w:p>
        </w:tc>
        <w:tc>
          <w:tcPr>
            <w:tcW w:w="652" w:type="dxa"/>
            <w:tcBorders>
              <w:left w:val="nil"/>
              <w:bottom w:val="single" w:sz="4" w:space="0" w:color="auto"/>
              <w:right w:val="single" w:sz="4" w:space="0" w:color="auto"/>
            </w:tcBorders>
            <w:shd w:val="clear" w:color="auto" w:fill="808080" w:themeFill="background1" w:themeFillShade="80"/>
            <w:vAlign w:val="center"/>
          </w:tcPr>
          <w:p w14:paraId="04E295B1" w14:textId="77777777" w:rsidR="001B763E" w:rsidRPr="0096102B" w:rsidRDefault="001B763E" w:rsidP="00491556">
            <w:pPr>
              <w:jc w:val="center"/>
              <w:rPr>
                <w:color w:val="FFFFFF" w:themeColor="background1"/>
                <w:sz w:val="22"/>
              </w:rPr>
            </w:pPr>
          </w:p>
        </w:tc>
        <w:tc>
          <w:tcPr>
            <w:tcW w:w="652" w:type="dxa"/>
            <w:tcBorders>
              <w:left w:val="single" w:sz="4" w:space="0" w:color="auto"/>
              <w:bottom w:val="single" w:sz="4" w:space="0" w:color="auto"/>
              <w:right w:val="nil"/>
            </w:tcBorders>
            <w:shd w:val="clear" w:color="auto" w:fill="808080" w:themeFill="background1" w:themeFillShade="80"/>
            <w:vAlign w:val="center"/>
          </w:tcPr>
          <w:p w14:paraId="0395516A" w14:textId="77777777" w:rsidR="001B763E" w:rsidRPr="0096102B" w:rsidRDefault="001B763E" w:rsidP="00491556">
            <w:pPr>
              <w:jc w:val="center"/>
              <w:rPr>
                <w:color w:val="FFFFFF" w:themeColor="background1"/>
                <w:sz w:val="22"/>
              </w:rPr>
            </w:pPr>
          </w:p>
        </w:tc>
        <w:tc>
          <w:tcPr>
            <w:tcW w:w="4344" w:type="dxa"/>
            <w:tcBorders>
              <w:left w:val="nil"/>
              <w:bottom w:val="single" w:sz="4" w:space="0" w:color="auto"/>
            </w:tcBorders>
            <w:shd w:val="clear" w:color="auto" w:fill="808080" w:themeFill="background1" w:themeFillShade="80"/>
            <w:vAlign w:val="center"/>
          </w:tcPr>
          <w:p w14:paraId="12610622" w14:textId="77777777" w:rsidR="001B763E" w:rsidRPr="0096102B" w:rsidRDefault="001B763E" w:rsidP="00491556">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83" w:type="dxa"/>
            <w:tcBorders>
              <w:bottom w:val="single" w:sz="4" w:space="0" w:color="auto"/>
              <w:right w:val="nil"/>
            </w:tcBorders>
            <w:shd w:val="clear" w:color="auto" w:fill="808080" w:themeFill="background1" w:themeFillShade="80"/>
            <w:vAlign w:val="center"/>
          </w:tcPr>
          <w:p w14:paraId="2F3509CA" w14:textId="77777777" w:rsidR="001B763E" w:rsidRPr="0096102B" w:rsidRDefault="001B763E" w:rsidP="00491556">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20" w:type="dxa"/>
            <w:tcBorders>
              <w:left w:val="nil"/>
              <w:bottom w:val="single" w:sz="4" w:space="0" w:color="auto"/>
            </w:tcBorders>
            <w:shd w:val="clear" w:color="auto" w:fill="808080" w:themeFill="background1" w:themeFillShade="80"/>
          </w:tcPr>
          <w:p w14:paraId="20C55025" w14:textId="77777777" w:rsidR="001B763E" w:rsidRDefault="001B763E" w:rsidP="00491556">
            <w:pPr>
              <w:snapToGrid w:val="0"/>
              <w:spacing w:line="120" w:lineRule="exact"/>
            </w:pPr>
          </w:p>
        </w:tc>
      </w:tr>
      <w:tr w:rsidR="001B763E" w14:paraId="6D70D9D3" w14:textId="77777777" w:rsidTr="00491556">
        <w:trPr>
          <w:trHeight w:val="57"/>
        </w:trPr>
        <w:tc>
          <w:tcPr>
            <w:tcW w:w="3589" w:type="dxa"/>
            <w:gridSpan w:val="2"/>
            <w:tcBorders>
              <w:bottom w:val="nil"/>
            </w:tcBorders>
          </w:tcPr>
          <w:p w14:paraId="3D9E77EE" w14:textId="77777777" w:rsidR="001B763E" w:rsidRPr="009D4699" w:rsidRDefault="001B763E" w:rsidP="00491556">
            <w:pPr>
              <w:snapToGrid w:val="0"/>
              <w:spacing w:line="120" w:lineRule="exact"/>
              <w:rPr>
                <w:rFonts w:asciiTheme="majorEastAsia" w:eastAsiaTheme="majorEastAsia" w:hAnsiTheme="majorEastAsia"/>
                <w:sz w:val="6"/>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625472" behindDoc="0" locked="0" layoutInCell="1" allowOverlap="1" wp14:anchorId="6735135D" wp14:editId="6275E5FF">
                      <wp:simplePos x="0" y="0"/>
                      <wp:positionH relativeFrom="column">
                        <wp:posOffset>97635</wp:posOffset>
                      </wp:positionH>
                      <wp:positionV relativeFrom="line">
                        <wp:posOffset>70531</wp:posOffset>
                      </wp:positionV>
                      <wp:extent cx="11817985" cy="114300"/>
                      <wp:effectExtent l="0" t="0" r="0" b="19050"/>
                      <wp:wrapNone/>
                      <wp:docPr id="208" name="グループ化 208"/>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209" name="グループ化 209"/>
                              <wpg:cNvGrpSpPr/>
                              <wpg:grpSpPr>
                                <a:xfrm>
                                  <a:off x="0" y="0"/>
                                  <a:ext cx="107950" cy="107950"/>
                                  <a:chOff x="0" y="0"/>
                                  <a:chExt cx="107950" cy="107950"/>
                                </a:xfrm>
                              </wpg:grpSpPr>
                              <wps:wsp>
                                <wps:cNvPr id="210" name="角丸四角形 210"/>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テキスト ボックス 211"/>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E99469" w14:textId="77777777" w:rsidR="00477D54" w:rsidRPr="000674B1" w:rsidRDefault="00477D54" w:rsidP="001B763E">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212" name="グループ化 212"/>
                              <wpg:cNvGrpSpPr/>
                              <wpg:grpSpPr>
                                <a:xfrm>
                                  <a:off x="121335" y="0"/>
                                  <a:ext cx="11696707" cy="114300"/>
                                  <a:chOff x="-7" y="0"/>
                                  <a:chExt cx="11696707" cy="114300"/>
                                </a:xfrm>
                              </wpg:grpSpPr>
                              <wps:wsp>
                                <wps:cNvPr id="213" name="正方形/長方形 213"/>
                                <wps:cNvSpPr/>
                                <wps:spPr>
                                  <a:xfrm>
                                    <a:off x="0" y="0"/>
                                    <a:ext cx="1169670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テキスト ボックス 214"/>
                                <wps:cNvSpPr txBox="1"/>
                                <wps:spPr>
                                  <a:xfrm>
                                    <a:off x="-7" y="0"/>
                                    <a:ext cx="618367"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2E6ED2" w14:textId="3947FD29" w:rsidR="00477D54" w:rsidRPr="00574A35" w:rsidRDefault="00477D54" w:rsidP="001B763E">
                                      <w:pPr>
                                        <w:snapToGrid w:val="0"/>
                                        <w:spacing w:line="160" w:lineRule="exact"/>
                                        <w:rPr>
                                          <w:rFonts w:asciiTheme="majorEastAsia" w:eastAsiaTheme="majorEastAsia" w:hAnsiTheme="majorEastAsia"/>
                                          <w:sz w:val="14"/>
                                          <w:szCs w:val="16"/>
                                        </w:rPr>
                                      </w:pPr>
                                      <w:r w:rsidRPr="005B549E">
                                        <w:rPr>
                                          <w:rFonts w:asciiTheme="majorEastAsia" w:eastAsiaTheme="majorEastAsia" w:hAnsiTheme="majorEastAsia" w:hint="eastAsia"/>
                                          <w:sz w:val="14"/>
                                          <w:szCs w:val="16"/>
                                        </w:rPr>
                                        <w:t>植物のようす</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6735135D" id="グループ化 208" o:spid="_x0000_s1164" style="position:absolute;left:0;text-align:left;margin-left:7.7pt;margin-top:5.55pt;width:930.55pt;height:9pt;z-index:251625472;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">
                      <v:group id="グループ化 209" o:spid="_x0000_s1165"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roundrect id="角丸四角形 210" o:spid="_x0000_s1166"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" fillcolor="black [3200]" strokecolor="black [1600]" strokeweight="2pt"/>
                        <v:shape id="テキスト ボックス 211" o:spid="_x0000_s1167"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" filled="f" stroked="f" strokeweight=".5pt">
                          <v:textbox inset="0,0,0,0">
                            <w:txbxContent>
                              <w:p w14:paraId="0AE99469" w14:textId="77777777" w:rsidR="00477D54" w:rsidRPr="000674B1" w:rsidRDefault="00477D54" w:rsidP="001B763E">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group id="グループ化 212" o:spid="_x0000_s1168"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rect id="正方形/長方形 213" o:spid="_x0000_s1169"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" fillcolor="#5a5a5a [2109]" stroked="f" strokeweight="2pt">
                          <v:fill color2="white [3212]" angle="90" colors="0 #595959;38666f #c4c4c4;62259f white" focus="100%" type="gradient"/>
                        </v:rect>
                        <v:shape id="テキスト ボックス 214" o:spid="_x0000_s1170" type="#_x0000_t202" style="position:absolute;width:618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" fillcolor="white [3212]" stroked="f" strokeweight=".5pt">
                          <v:textbox inset="1mm,0,0,0">
                            <w:txbxContent>
                              <w:p w14:paraId="1F2E6ED2" w14:textId="3947FD29" w:rsidR="00477D54" w:rsidRPr="00574A35" w:rsidRDefault="00477D54" w:rsidP="001B763E">
                                <w:pPr>
                                  <w:snapToGrid w:val="0"/>
                                  <w:spacing w:line="160" w:lineRule="exact"/>
                                  <w:rPr>
                                    <w:rFonts w:asciiTheme="majorEastAsia" w:eastAsiaTheme="majorEastAsia" w:hAnsiTheme="majorEastAsia"/>
                                    <w:sz w:val="14"/>
                                    <w:szCs w:val="16"/>
                                  </w:rPr>
                                </w:pPr>
                                <w:r w:rsidRPr="005B549E">
                                  <w:rPr>
                                    <w:rFonts w:asciiTheme="majorEastAsia" w:eastAsiaTheme="majorEastAsia" w:hAnsiTheme="majorEastAsia" w:hint="eastAsia"/>
                                    <w:sz w:val="14"/>
                                    <w:szCs w:val="16"/>
                                  </w:rPr>
                                  <w:t>植物のようす</w:t>
                                </w:r>
                              </w:p>
                            </w:txbxContent>
                          </v:textbox>
                        </v:shape>
                      </v:group>
                      <w10:wrap anchory="line"/>
                    </v:group>
                  </w:pict>
                </mc:Fallback>
              </mc:AlternateContent>
            </w:r>
          </w:p>
        </w:tc>
        <w:tc>
          <w:tcPr>
            <w:tcW w:w="283" w:type="dxa"/>
            <w:tcBorders>
              <w:bottom w:val="nil"/>
            </w:tcBorders>
          </w:tcPr>
          <w:p w14:paraId="036BC260" w14:textId="77777777" w:rsidR="001B763E" w:rsidRPr="009D4699" w:rsidRDefault="001B763E" w:rsidP="00491556">
            <w:pPr>
              <w:snapToGrid w:val="0"/>
              <w:spacing w:line="120" w:lineRule="exact"/>
              <w:rPr>
                <w:rFonts w:asciiTheme="majorEastAsia" w:eastAsiaTheme="majorEastAsia" w:hAnsiTheme="majorEastAsia"/>
                <w:sz w:val="6"/>
              </w:rPr>
            </w:pPr>
          </w:p>
        </w:tc>
        <w:tc>
          <w:tcPr>
            <w:tcW w:w="283" w:type="dxa"/>
            <w:tcBorders>
              <w:bottom w:val="nil"/>
            </w:tcBorders>
          </w:tcPr>
          <w:p w14:paraId="580C9957" w14:textId="77777777" w:rsidR="001B763E" w:rsidRPr="009D4699" w:rsidRDefault="001B763E" w:rsidP="00491556">
            <w:pPr>
              <w:snapToGrid w:val="0"/>
              <w:spacing w:line="120" w:lineRule="exact"/>
              <w:rPr>
                <w:rFonts w:asciiTheme="majorEastAsia" w:eastAsiaTheme="majorEastAsia" w:hAnsiTheme="majorEastAsia"/>
                <w:sz w:val="6"/>
              </w:rPr>
            </w:pPr>
          </w:p>
        </w:tc>
        <w:tc>
          <w:tcPr>
            <w:tcW w:w="283" w:type="dxa"/>
            <w:tcBorders>
              <w:bottom w:val="nil"/>
            </w:tcBorders>
          </w:tcPr>
          <w:p w14:paraId="76638ED8" w14:textId="77777777" w:rsidR="001B763E" w:rsidRPr="009D4699" w:rsidRDefault="001B763E" w:rsidP="00491556">
            <w:pPr>
              <w:snapToGrid w:val="0"/>
              <w:spacing w:line="120" w:lineRule="exact"/>
              <w:rPr>
                <w:rFonts w:asciiTheme="majorEastAsia" w:eastAsiaTheme="majorEastAsia" w:hAnsiTheme="majorEastAsia"/>
                <w:sz w:val="6"/>
              </w:rPr>
            </w:pPr>
          </w:p>
        </w:tc>
        <w:tc>
          <w:tcPr>
            <w:tcW w:w="283" w:type="dxa"/>
            <w:tcBorders>
              <w:bottom w:val="nil"/>
            </w:tcBorders>
          </w:tcPr>
          <w:p w14:paraId="646BF86A" w14:textId="77777777" w:rsidR="001B763E" w:rsidRPr="009D4699" w:rsidRDefault="001B763E" w:rsidP="00491556">
            <w:pPr>
              <w:snapToGrid w:val="0"/>
              <w:spacing w:line="120" w:lineRule="exact"/>
              <w:rPr>
                <w:rFonts w:asciiTheme="majorEastAsia" w:eastAsiaTheme="majorEastAsia" w:hAnsiTheme="majorEastAsia"/>
                <w:sz w:val="6"/>
              </w:rPr>
            </w:pPr>
          </w:p>
        </w:tc>
        <w:tc>
          <w:tcPr>
            <w:tcW w:w="4056" w:type="dxa"/>
            <w:tcBorders>
              <w:bottom w:val="nil"/>
              <w:right w:val="nil"/>
            </w:tcBorders>
          </w:tcPr>
          <w:p w14:paraId="1D25F5C4" w14:textId="77777777" w:rsidR="001B763E" w:rsidRPr="009D4699" w:rsidRDefault="001B763E" w:rsidP="00491556">
            <w:pPr>
              <w:snapToGrid w:val="0"/>
              <w:spacing w:line="120" w:lineRule="exact"/>
              <w:rPr>
                <w:rFonts w:asciiTheme="majorEastAsia" w:eastAsiaTheme="majorEastAsia" w:hAnsiTheme="majorEastAsia"/>
                <w:sz w:val="6"/>
              </w:rPr>
            </w:pPr>
          </w:p>
        </w:tc>
        <w:tc>
          <w:tcPr>
            <w:tcW w:w="652" w:type="dxa"/>
            <w:tcBorders>
              <w:left w:val="nil"/>
              <w:bottom w:val="nil"/>
            </w:tcBorders>
          </w:tcPr>
          <w:p w14:paraId="54523253" w14:textId="77777777" w:rsidR="001B763E" w:rsidRPr="009D4699" w:rsidRDefault="001B763E" w:rsidP="00491556">
            <w:pPr>
              <w:snapToGrid w:val="0"/>
              <w:spacing w:line="120" w:lineRule="exact"/>
              <w:rPr>
                <w:rFonts w:asciiTheme="majorEastAsia" w:eastAsiaTheme="majorEastAsia" w:hAnsiTheme="majorEastAsia"/>
                <w:sz w:val="6"/>
              </w:rPr>
            </w:pPr>
          </w:p>
        </w:tc>
        <w:tc>
          <w:tcPr>
            <w:tcW w:w="652" w:type="dxa"/>
            <w:tcBorders>
              <w:bottom w:val="nil"/>
              <w:right w:val="nil"/>
            </w:tcBorders>
          </w:tcPr>
          <w:p w14:paraId="706176FC" w14:textId="77777777" w:rsidR="001B763E" w:rsidRPr="009D4699" w:rsidRDefault="001B763E" w:rsidP="00491556">
            <w:pPr>
              <w:snapToGrid w:val="0"/>
              <w:spacing w:line="120" w:lineRule="exact"/>
              <w:rPr>
                <w:rFonts w:asciiTheme="majorEastAsia" w:eastAsiaTheme="majorEastAsia" w:hAnsiTheme="majorEastAsia"/>
                <w:sz w:val="6"/>
              </w:rPr>
            </w:pPr>
          </w:p>
        </w:tc>
        <w:tc>
          <w:tcPr>
            <w:tcW w:w="4344" w:type="dxa"/>
            <w:tcBorders>
              <w:left w:val="nil"/>
              <w:bottom w:val="nil"/>
            </w:tcBorders>
          </w:tcPr>
          <w:p w14:paraId="661EA3C5" w14:textId="77777777" w:rsidR="001B763E" w:rsidRPr="009D4699" w:rsidRDefault="001B763E" w:rsidP="00491556">
            <w:pPr>
              <w:snapToGrid w:val="0"/>
              <w:spacing w:line="120" w:lineRule="exact"/>
              <w:rPr>
                <w:rFonts w:asciiTheme="majorEastAsia" w:eastAsiaTheme="majorEastAsia" w:hAnsiTheme="majorEastAsia"/>
                <w:sz w:val="6"/>
              </w:rPr>
            </w:pPr>
          </w:p>
        </w:tc>
        <w:tc>
          <w:tcPr>
            <w:tcW w:w="4383" w:type="dxa"/>
            <w:tcBorders>
              <w:bottom w:val="nil"/>
              <w:right w:val="nil"/>
            </w:tcBorders>
            <w:shd w:val="clear" w:color="auto" w:fill="auto"/>
          </w:tcPr>
          <w:p w14:paraId="407DB0EE" w14:textId="77777777" w:rsidR="001B763E" w:rsidRPr="009D4699" w:rsidRDefault="001B763E" w:rsidP="00491556">
            <w:pPr>
              <w:snapToGrid w:val="0"/>
              <w:spacing w:line="120" w:lineRule="exact"/>
              <w:rPr>
                <w:rFonts w:asciiTheme="majorEastAsia" w:eastAsiaTheme="majorEastAsia" w:hAnsiTheme="majorEastAsia"/>
                <w:sz w:val="6"/>
              </w:rPr>
            </w:pPr>
          </w:p>
        </w:tc>
        <w:tc>
          <w:tcPr>
            <w:tcW w:w="120" w:type="dxa"/>
            <w:tcBorders>
              <w:left w:val="nil"/>
              <w:bottom w:val="nil"/>
            </w:tcBorders>
            <w:shd w:val="clear" w:color="auto" w:fill="auto"/>
          </w:tcPr>
          <w:p w14:paraId="30F977AC" w14:textId="77777777" w:rsidR="001B763E" w:rsidRPr="009D4699" w:rsidRDefault="001B763E" w:rsidP="00491556">
            <w:pPr>
              <w:snapToGrid w:val="0"/>
              <w:spacing w:line="120" w:lineRule="exact"/>
              <w:rPr>
                <w:rFonts w:asciiTheme="majorEastAsia" w:eastAsiaTheme="majorEastAsia" w:hAnsiTheme="majorEastAsia"/>
                <w:sz w:val="6"/>
              </w:rPr>
            </w:pPr>
          </w:p>
        </w:tc>
      </w:tr>
      <w:tr w:rsidR="001B763E" w14:paraId="6AA7D40E" w14:textId="77777777" w:rsidTr="00491556">
        <w:trPr>
          <w:trHeight w:val="227"/>
        </w:trPr>
        <w:tc>
          <w:tcPr>
            <w:tcW w:w="104" w:type="dxa"/>
            <w:vMerge w:val="restart"/>
            <w:tcBorders>
              <w:top w:val="nil"/>
              <w:right w:val="nil"/>
            </w:tcBorders>
          </w:tcPr>
          <w:p w14:paraId="1D61536A" w14:textId="77777777" w:rsidR="001B763E" w:rsidRPr="009D4699" w:rsidRDefault="001B763E" w:rsidP="00491556">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Pr>
          <w:p w14:paraId="39C9C23B" w14:textId="77777777" w:rsidR="001B763E" w:rsidRPr="00301A60" w:rsidRDefault="001B763E" w:rsidP="00491556">
            <w:pPr>
              <w:snapToGrid w:val="0"/>
              <w:spacing w:line="100" w:lineRule="exact"/>
              <w:rPr>
                <w:rFonts w:asciiTheme="majorEastAsia" w:eastAsiaTheme="majorEastAsia" w:hAnsiTheme="majorEastAsia"/>
                <w:sz w:val="14"/>
                <w:szCs w:val="14"/>
              </w:rPr>
            </w:pPr>
          </w:p>
        </w:tc>
        <w:tc>
          <w:tcPr>
            <w:tcW w:w="283" w:type="dxa"/>
            <w:tcBorders>
              <w:top w:val="nil"/>
              <w:bottom w:val="nil"/>
            </w:tcBorders>
          </w:tcPr>
          <w:p w14:paraId="0C2D182B" w14:textId="77777777" w:rsidR="001B763E" w:rsidRPr="00301A60" w:rsidRDefault="001B763E" w:rsidP="00491556">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3904EF15" w14:textId="77777777" w:rsidR="001B763E" w:rsidRPr="00301A60" w:rsidRDefault="001B763E" w:rsidP="00491556">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0D54BAB8" w14:textId="77777777" w:rsidR="001B763E" w:rsidRPr="00301A60" w:rsidRDefault="001B763E" w:rsidP="00491556">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068BE044" w14:textId="77777777" w:rsidR="001B763E" w:rsidRPr="00301A60" w:rsidRDefault="001B763E" w:rsidP="00491556">
            <w:pPr>
              <w:snapToGrid w:val="0"/>
              <w:spacing w:line="40" w:lineRule="exact"/>
              <w:rPr>
                <w:rFonts w:asciiTheme="majorEastAsia" w:eastAsiaTheme="majorEastAsia" w:hAnsiTheme="majorEastAsia"/>
                <w:sz w:val="14"/>
                <w:szCs w:val="14"/>
              </w:rPr>
            </w:pPr>
          </w:p>
        </w:tc>
        <w:tc>
          <w:tcPr>
            <w:tcW w:w="4056" w:type="dxa"/>
            <w:tcBorders>
              <w:top w:val="nil"/>
              <w:bottom w:val="nil"/>
              <w:right w:val="nil"/>
            </w:tcBorders>
          </w:tcPr>
          <w:p w14:paraId="3F2745C1" w14:textId="77777777" w:rsidR="001B763E" w:rsidRPr="00301A60" w:rsidRDefault="001B763E" w:rsidP="00491556">
            <w:pPr>
              <w:snapToGrid w:val="0"/>
              <w:spacing w:line="100" w:lineRule="exact"/>
              <w:rPr>
                <w:rFonts w:asciiTheme="majorEastAsia" w:eastAsiaTheme="majorEastAsia" w:hAnsiTheme="majorEastAsia"/>
                <w:sz w:val="14"/>
                <w:szCs w:val="14"/>
              </w:rPr>
            </w:pPr>
          </w:p>
        </w:tc>
        <w:tc>
          <w:tcPr>
            <w:tcW w:w="652" w:type="dxa"/>
            <w:tcBorders>
              <w:top w:val="nil"/>
              <w:left w:val="nil"/>
              <w:bottom w:val="nil"/>
            </w:tcBorders>
          </w:tcPr>
          <w:p w14:paraId="60ABC7AA" w14:textId="77777777" w:rsidR="001B763E" w:rsidRPr="00301A60" w:rsidRDefault="001B763E" w:rsidP="00491556">
            <w:pPr>
              <w:snapToGrid w:val="0"/>
              <w:spacing w:line="100" w:lineRule="exact"/>
              <w:rPr>
                <w:rFonts w:asciiTheme="majorEastAsia" w:eastAsiaTheme="majorEastAsia" w:hAnsiTheme="majorEastAsia"/>
                <w:sz w:val="14"/>
                <w:szCs w:val="14"/>
              </w:rPr>
            </w:pPr>
          </w:p>
        </w:tc>
        <w:tc>
          <w:tcPr>
            <w:tcW w:w="652" w:type="dxa"/>
            <w:tcBorders>
              <w:top w:val="nil"/>
              <w:bottom w:val="nil"/>
              <w:right w:val="nil"/>
            </w:tcBorders>
          </w:tcPr>
          <w:p w14:paraId="3917BAB2" w14:textId="77777777" w:rsidR="001B763E" w:rsidRPr="00301A60" w:rsidRDefault="001B763E" w:rsidP="00491556">
            <w:pPr>
              <w:snapToGrid w:val="0"/>
              <w:spacing w:line="100" w:lineRule="exact"/>
              <w:rPr>
                <w:rFonts w:asciiTheme="majorEastAsia" w:eastAsiaTheme="majorEastAsia" w:hAnsiTheme="majorEastAsia"/>
                <w:sz w:val="14"/>
                <w:szCs w:val="14"/>
              </w:rPr>
            </w:pPr>
          </w:p>
        </w:tc>
        <w:tc>
          <w:tcPr>
            <w:tcW w:w="4344" w:type="dxa"/>
            <w:tcBorders>
              <w:top w:val="nil"/>
              <w:left w:val="nil"/>
              <w:bottom w:val="nil"/>
            </w:tcBorders>
          </w:tcPr>
          <w:p w14:paraId="5E6214C1" w14:textId="77777777" w:rsidR="001B763E" w:rsidRPr="00301A60" w:rsidRDefault="001B763E" w:rsidP="00491556">
            <w:pPr>
              <w:snapToGrid w:val="0"/>
              <w:spacing w:line="100" w:lineRule="exact"/>
              <w:rPr>
                <w:rFonts w:asciiTheme="majorEastAsia" w:eastAsiaTheme="majorEastAsia" w:hAnsiTheme="majorEastAsia"/>
                <w:sz w:val="14"/>
                <w:szCs w:val="14"/>
              </w:rPr>
            </w:pPr>
          </w:p>
        </w:tc>
        <w:tc>
          <w:tcPr>
            <w:tcW w:w="4383" w:type="dxa"/>
            <w:tcBorders>
              <w:top w:val="nil"/>
              <w:bottom w:val="nil"/>
              <w:right w:val="nil"/>
            </w:tcBorders>
            <w:shd w:val="clear" w:color="auto" w:fill="auto"/>
          </w:tcPr>
          <w:p w14:paraId="73C32500" w14:textId="77777777" w:rsidR="001B763E" w:rsidRPr="00301A60" w:rsidRDefault="001B763E" w:rsidP="00491556">
            <w:pPr>
              <w:snapToGrid w:val="0"/>
              <w:spacing w:line="100" w:lineRule="exact"/>
              <w:rPr>
                <w:rFonts w:asciiTheme="majorEastAsia" w:eastAsiaTheme="majorEastAsia" w:hAnsiTheme="majorEastAsia"/>
                <w:sz w:val="14"/>
                <w:szCs w:val="14"/>
              </w:rPr>
            </w:pPr>
          </w:p>
        </w:tc>
        <w:tc>
          <w:tcPr>
            <w:tcW w:w="120" w:type="dxa"/>
            <w:tcBorders>
              <w:top w:val="nil"/>
              <w:left w:val="nil"/>
              <w:bottom w:val="nil"/>
            </w:tcBorders>
            <w:shd w:val="clear" w:color="auto" w:fill="auto"/>
          </w:tcPr>
          <w:p w14:paraId="206F58A1" w14:textId="77777777" w:rsidR="001B763E" w:rsidRPr="00553402" w:rsidRDefault="001B763E" w:rsidP="00491556">
            <w:pPr>
              <w:snapToGrid w:val="0"/>
              <w:spacing w:line="100" w:lineRule="exact"/>
              <w:rPr>
                <w:rFonts w:asciiTheme="majorEastAsia" w:eastAsiaTheme="majorEastAsia" w:hAnsiTheme="majorEastAsia"/>
                <w:sz w:val="14"/>
                <w:szCs w:val="8"/>
              </w:rPr>
            </w:pPr>
          </w:p>
        </w:tc>
      </w:tr>
      <w:tr w:rsidR="001B763E" w14:paraId="0DA06623" w14:textId="77777777" w:rsidTr="001B763E">
        <w:trPr>
          <w:cantSplit/>
          <w:trHeight w:val="624"/>
        </w:trPr>
        <w:tc>
          <w:tcPr>
            <w:tcW w:w="104" w:type="dxa"/>
            <w:vMerge/>
            <w:tcBorders>
              <w:right w:val="nil"/>
            </w:tcBorders>
          </w:tcPr>
          <w:p w14:paraId="437F066F" w14:textId="77777777" w:rsidR="001B763E" w:rsidRPr="009D4699" w:rsidRDefault="001B763E" w:rsidP="00491556">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bottom w:val="nil"/>
            </w:tcBorders>
            <w:tcMar>
              <w:top w:w="57" w:type="dxa"/>
              <w:left w:w="255" w:type="dxa"/>
              <w:bottom w:w="57" w:type="dxa"/>
              <w:right w:w="142" w:type="dxa"/>
            </w:tcMar>
          </w:tcPr>
          <w:p w14:paraId="112B2F43" w14:textId="639D2095" w:rsidR="005B549E" w:rsidRPr="005B549E" w:rsidRDefault="005B549E" w:rsidP="005B549E">
            <w:pPr>
              <w:widowControl/>
              <w:autoSpaceDE w:val="0"/>
              <w:autoSpaceDN w:val="0"/>
              <w:adjustRightInd w:val="0"/>
              <w:spacing w:line="200" w:lineRule="exact"/>
              <w:ind w:left="140" w:hangingChars="100" w:hanging="140"/>
              <w:jc w:val="left"/>
              <w:rPr>
                <w:rStyle w:val="ab"/>
              </w:rPr>
            </w:pPr>
            <w:r w:rsidRPr="005B549E">
              <w:rPr>
                <w:rStyle w:val="ab"/>
                <w:rFonts w:hint="eastAsia"/>
              </w:rPr>
              <w:t>・夏と春の自然の様子の資料写真を見比べて</w:t>
            </w:r>
            <w:r w:rsidR="00B14E62">
              <w:rPr>
                <w:rStyle w:val="ab"/>
                <w:rFonts w:hint="eastAsia"/>
              </w:rPr>
              <w:t>、</w:t>
            </w:r>
            <w:r w:rsidRPr="005B549E">
              <w:rPr>
                <w:rStyle w:val="ab"/>
                <w:rFonts w:hint="eastAsia"/>
              </w:rPr>
              <w:t>このごろの自然の様子について気づいたことや疑問に思ったことを話し合い</w:t>
            </w:r>
            <w:r w:rsidR="00B14E62">
              <w:rPr>
                <w:rStyle w:val="ab"/>
                <w:rFonts w:hint="eastAsia"/>
              </w:rPr>
              <w:t>、</w:t>
            </w:r>
            <w:r w:rsidR="00080DDE">
              <w:rPr>
                <w:rStyle w:val="ab"/>
                <w:rFonts w:hint="eastAsia"/>
              </w:rPr>
              <w:t>植物</w:t>
            </w:r>
            <w:r w:rsidRPr="005B549E">
              <w:rPr>
                <w:rStyle w:val="ab"/>
                <w:rFonts w:hint="eastAsia"/>
              </w:rPr>
              <w:t>の様子の変わり方について問題を見いだす。</w:t>
            </w:r>
          </w:p>
          <w:p w14:paraId="17940553" w14:textId="4E36C12D" w:rsidR="001B763E" w:rsidRPr="00D76667" w:rsidRDefault="005B549E" w:rsidP="005B549E">
            <w:pPr>
              <w:widowControl/>
              <w:tabs>
                <w:tab w:val="right" w:pos="3185"/>
              </w:tabs>
              <w:autoSpaceDE w:val="0"/>
              <w:autoSpaceDN w:val="0"/>
              <w:adjustRightInd w:val="0"/>
              <w:spacing w:line="200" w:lineRule="exact"/>
              <w:ind w:left="140" w:hangingChars="100" w:hanging="140"/>
              <w:jc w:val="left"/>
              <w:rPr>
                <w:rStyle w:val="ab"/>
              </w:rPr>
            </w:pPr>
            <w:r w:rsidRPr="005B549E">
              <w:rPr>
                <w:rStyle w:val="ab"/>
                <w:rFonts w:hint="eastAsia"/>
              </w:rPr>
              <w:t>・</w:t>
            </w:r>
            <w:r w:rsidR="00080DDE">
              <w:rPr>
                <w:rStyle w:val="ab"/>
                <w:rFonts w:hint="eastAsia"/>
              </w:rPr>
              <w:t>夏の</w:t>
            </w:r>
            <w:r w:rsidRPr="005B549E">
              <w:rPr>
                <w:rStyle w:val="ab"/>
                <w:rFonts w:hint="eastAsia"/>
              </w:rPr>
              <w:t>サクラやヘチマなどの成長の様子を観察して</w:t>
            </w:r>
            <w:r w:rsidR="00B14E62">
              <w:rPr>
                <w:rStyle w:val="ab"/>
                <w:rFonts w:hint="eastAsia"/>
              </w:rPr>
              <w:t>、</w:t>
            </w:r>
            <w:r w:rsidRPr="005B549E">
              <w:rPr>
                <w:rStyle w:val="ab"/>
                <w:rFonts w:hint="eastAsia"/>
              </w:rPr>
              <w:t>記録する。</w:t>
            </w:r>
            <w:r w:rsidRPr="005B549E">
              <w:rPr>
                <w:rStyle w:val="ab"/>
                <w:rFonts w:hint="eastAsia"/>
              </w:rPr>
              <w:t xml:space="preserve">   </w:t>
            </w:r>
            <w:r>
              <w:rPr>
                <w:rStyle w:val="ab"/>
              </w:rPr>
              <w:t xml:space="preserve">  </w:t>
            </w:r>
            <w:r w:rsidR="00080DDE">
              <w:rPr>
                <w:rStyle w:val="ab"/>
                <w:rFonts w:hint="eastAsia"/>
              </w:rPr>
              <w:t xml:space="preserve">             </w:t>
            </w:r>
            <w:r w:rsidR="00F53D3D" w:rsidRPr="00F53D3D">
              <w:rPr>
                <w:rStyle w:val="ab"/>
                <w:rFonts w:hint="eastAsia"/>
                <w:b/>
              </w:rPr>
              <w:t>（</w:t>
            </w:r>
            <w:r w:rsidRPr="00F53D3D">
              <w:rPr>
                <w:rStyle w:val="ab"/>
                <w:rFonts w:hint="eastAsia"/>
                <w:b/>
              </w:rPr>
              <w:t>観察</w:t>
            </w:r>
            <w:r w:rsidR="00F53D3D" w:rsidRPr="00F53D3D">
              <w:rPr>
                <w:rStyle w:val="ab"/>
                <w:rFonts w:hint="eastAsia"/>
                <w:b/>
              </w:rPr>
              <w:t>１）</w:t>
            </w:r>
          </w:p>
        </w:tc>
        <w:tc>
          <w:tcPr>
            <w:tcW w:w="283" w:type="dxa"/>
            <w:vMerge w:val="restart"/>
            <w:tcBorders>
              <w:top w:val="nil"/>
              <w:bottom w:val="nil"/>
            </w:tcBorders>
            <w:vAlign w:val="center"/>
          </w:tcPr>
          <w:p w14:paraId="249D1034" w14:textId="77777777" w:rsidR="001B763E" w:rsidRPr="00553402" w:rsidRDefault="001B763E" w:rsidP="0049155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vMerge w:val="restart"/>
            <w:tcBorders>
              <w:top w:val="nil"/>
              <w:bottom w:val="nil"/>
            </w:tcBorders>
            <w:textDirection w:val="tbRlV"/>
            <w:vAlign w:val="center"/>
          </w:tcPr>
          <w:p w14:paraId="38836692" w14:textId="03D043EB" w:rsidR="001B763E" w:rsidRPr="00553402" w:rsidRDefault="005B549E" w:rsidP="00491556">
            <w:pPr>
              <w:snapToGrid w:val="0"/>
              <w:spacing w:line="200" w:lineRule="exact"/>
              <w:ind w:left="113" w:right="113"/>
              <w:jc w:val="center"/>
              <w:rPr>
                <w:rFonts w:asciiTheme="majorEastAsia" w:eastAsiaTheme="majorEastAsia" w:hAnsiTheme="majorEastAsia"/>
                <w:sz w:val="14"/>
                <w:szCs w:val="14"/>
              </w:rPr>
            </w:pPr>
            <w:r w:rsidRPr="005B549E">
              <w:rPr>
                <w:rFonts w:asciiTheme="majorEastAsia" w:eastAsiaTheme="majorEastAsia" w:hAnsiTheme="majorEastAsia"/>
                <w:sz w:val="14"/>
                <w:szCs w:val="14"/>
                <w:eastAsianLayout w:id="2094758656" w:vert="1" w:vertCompress="1"/>
              </w:rPr>
              <w:t>62</w:t>
            </w:r>
            <w:r w:rsidR="001B763E" w:rsidRPr="00553402">
              <w:rPr>
                <w:rFonts w:asciiTheme="majorEastAsia" w:eastAsiaTheme="majorEastAsia" w:hAnsiTheme="majorEastAsia" w:hint="eastAsia"/>
                <w:sz w:val="14"/>
                <w:szCs w:val="14"/>
              </w:rPr>
              <w:t>～</w:t>
            </w:r>
            <w:r w:rsidRPr="005B549E">
              <w:rPr>
                <w:rFonts w:asciiTheme="majorEastAsia" w:eastAsiaTheme="majorEastAsia" w:hAnsiTheme="majorEastAsia"/>
                <w:sz w:val="14"/>
                <w:szCs w:val="14"/>
                <w:eastAsianLayout w:id="2094759936" w:vert="1" w:vertCompress="1"/>
              </w:rPr>
              <w:t>64</w:t>
            </w:r>
          </w:p>
        </w:tc>
        <w:tc>
          <w:tcPr>
            <w:tcW w:w="283" w:type="dxa"/>
            <w:tcBorders>
              <w:top w:val="nil"/>
              <w:bottom w:val="dashSmallGap" w:sz="4" w:space="0" w:color="auto"/>
            </w:tcBorders>
            <w:vAlign w:val="center"/>
          </w:tcPr>
          <w:p w14:paraId="2402B40D" w14:textId="77777777" w:rsidR="001B763E" w:rsidRPr="00553402" w:rsidRDefault="001B763E" w:rsidP="0049155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nil"/>
              <w:bottom w:val="dashSmallGap" w:sz="4" w:space="0" w:color="auto"/>
            </w:tcBorders>
            <w:vAlign w:val="center"/>
          </w:tcPr>
          <w:p w14:paraId="16C2155E" w14:textId="77777777" w:rsidR="001B763E" w:rsidRPr="0082008D" w:rsidRDefault="001B763E" w:rsidP="00491556">
            <w:pPr>
              <w:snapToGrid w:val="0"/>
              <w:spacing w:line="200" w:lineRule="exact"/>
              <w:jc w:val="center"/>
              <w:rPr>
                <w:rFonts w:asciiTheme="majorEastAsia" w:eastAsiaTheme="majorEastAsia" w:hAnsiTheme="majorEastAsia"/>
                <w:sz w:val="14"/>
                <w:szCs w:val="14"/>
              </w:rPr>
            </w:pPr>
          </w:p>
        </w:tc>
        <w:tc>
          <w:tcPr>
            <w:tcW w:w="4056" w:type="dxa"/>
            <w:tcBorders>
              <w:top w:val="nil"/>
              <w:bottom w:val="dashSmallGap" w:sz="4" w:space="0" w:color="auto"/>
              <w:right w:val="nil"/>
            </w:tcBorders>
            <w:tcMar>
              <w:top w:w="57" w:type="dxa"/>
              <w:left w:w="142" w:type="dxa"/>
              <w:bottom w:w="57" w:type="dxa"/>
              <w:right w:w="142" w:type="dxa"/>
            </w:tcMar>
          </w:tcPr>
          <w:p w14:paraId="3BFF1B7B" w14:textId="77777777" w:rsidR="00556F5C" w:rsidRDefault="005B549E" w:rsidP="00556F5C">
            <w:pPr>
              <w:widowControl/>
              <w:tabs>
                <w:tab w:val="right" w:pos="3835"/>
              </w:tabs>
              <w:topLinePunct/>
              <w:autoSpaceDE w:val="0"/>
              <w:autoSpaceDN w:val="0"/>
              <w:adjustRightInd w:val="0"/>
              <w:spacing w:line="200" w:lineRule="exact"/>
              <w:jc w:val="left"/>
              <w:rPr>
                <w:rFonts w:asciiTheme="majorEastAsia" w:eastAsiaTheme="majorEastAsia" w:hAnsiTheme="majorEastAsia"/>
                <w:b/>
                <w:sz w:val="14"/>
                <w:szCs w:val="14"/>
              </w:rPr>
            </w:pPr>
            <w:r w:rsidRPr="005B549E">
              <w:rPr>
                <w:rFonts w:asciiTheme="majorEastAsia" w:eastAsiaTheme="majorEastAsia" w:hAnsiTheme="majorEastAsia" w:hint="eastAsia"/>
                <w:b/>
                <w:sz w:val="14"/>
                <w:szCs w:val="14"/>
              </w:rPr>
              <w:t>【知③】温度計を正しく扱いながら気温を測定するとともに</w:t>
            </w:r>
            <w:r w:rsidR="00B14E62">
              <w:rPr>
                <w:rFonts w:asciiTheme="majorEastAsia" w:eastAsiaTheme="majorEastAsia" w:hAnsiTheme="majorEastAsia" w:hint="eastAsia"/>
                <w:b/>
                <w:sz w:val="14"/>
                <w:szCs w:val="14"/>
              </w:rPr>
              <w:t>、</w:t>
            </w:r>
            <w:r w:rsidRPr="005B549E">
              <w:rPr>
                <w:rFonts w:asciiTheme="majorEastAsia" w:eastAsiaTheme="majorEastAsia" w:hAnsiTheme="majorEastAsia" w:hint="eastAsia"/>
                <w:b/>
                <w:sz w:val="14"/>
                <w:szCs w:val="14"/>
              </w:rPr>
              <w:t>夏の植物の様子を観察し</w:t>
            </w:r>
            <w:r w:rsidR="00B14E62">
              <w:rPr>
                <w:rFonts w:asciiTheme="majorEastAsia" w:eastAsiaTheme="majorEastAsia" w:hAnsiTheme="majorEastAsia" w:hint="eastAsia"/>
                <w:b/>
                <w:sz w:val="14"/>
                <w:szCs w:val="14"/>
              </w:rPr>
              <w:t>、</w:t>
            </w:r>
            <w:r w:rsidRPr="005B549E">
              <w:rPr>
                <w:rFonts w:asciiTheme="majorEastAsia" w:eastAsiaTheme="majorEastAsia" w:hAnsiTheme="majorEastAsia" w:hint="eastAsia"/>
                <w:b/>
                <w:sz w:val="14"/>
                <w:szCs w:val="14"/>
              </w:rPr>
              <w:t xml:space="preserve">得られた結果を絵や文で分かりやすく記録しているかを確認する。 </w:t>
            </w:r>
          </w:p>
          <w:p w14:paraId="2EBA64EE" w14:textId="4B2DED8D" w:rsidR="001B763E" w:rsidRPr="00D76667" w:rsidRDefault="005B549E" w:rsidP="00556F5C">
            <w:pPr>
              <w:widowControl/>
              <w:tabs>
                <w:tab w:val="right" w:pos="3835"/>
              </w:tabs>
              <w:topLinePunct/>
              <w:autoSpaceDE w:val="0"/>
              <w:autoSpaceDN w:val="0"/>
              <w:adjustRightInd w:val="0"/>
              <w:spacing w:line="200" w:lineRule="exact"/>
              <w:jc w:val="right"/>
              <w:rPr>
                <w:rStyle w:val="ab"/>
              </w:rPr>
            </w:pPr>
            <w:r w:rsidRPr="005B549E">
              <w:rPr>
                <w:rFonts w:asciiTheme="majorEastAsia" w:eastAsiaTheme="majorEastAsia" w:hAnsiTheme="majorEastAsia" w:hint="eastAsia"/>
                <w:b/>
                <w:sz w:val="14"/>
                <w:szCs w:val="14"/>
              </w:rPr>
              <w:t>【行動観察・記録分析】</w:t>
            </w:r>
          </w:p>
        </w:tc>
        <w:tc>
          <w:tcPr>
            <w:tcW w:w="652" w:type="dxa"/>
            <w:tcBorders>
              <w:top w:val="nil"/>
              <w:left w:val="nil"/>
              <w:bottom w:val="dashSmallGap" w:sz="4" w:space="0" w:color="auto"/>
            </w:tcBorders>
            <w:tcMar>
              <w:top w:w="57" w:type="dxa"/>
              <w:left w:w="142" w:type="dxa"/>
              <w:bottom w:w="57" w:type="dxa"/>
              <w:right w:w="142" w:type="dxa"/>
            </w:tcMar>
          </w:tcPr>
          <w:p w14:paraId="3FBED7A0" w14:textId="77777777" w:rsidR="001B763E" w:rsidRPr="0082008D" w:rsidRDefault="001B763E" w:rsidP="00491556">
            <w:pPr>
              <w:snapToGrid w:val="0"/>
              <w:spacing w:line="200" w:lineRule="exact"/>
              <w:rPr>
                <w:rFonts w:asciiTheme="majorEastAsia" w:eastAsiaTheme="majorEastAsia" w:hAnsiTheme="majorEastAsia"/>
                <w:sz w:val="14"/>
                <w:szCs w:val="14"/>
              </w:rPr>
            </w:pPr>
          </w:p>
        </w:tc>
        <w:tc>
          <w:tcPr>
            <w:tcW w:w="652" w:type="dxa"/>
            <w:tcBorders>
              <w:top w:val="nil"/>
              <w:bottom w:val="dashSmallGap" w:sz="4" w:space="0" w:color="auto"/>
              <w:right w:val="nil"/>
            </w:tcBorders>
            <w:tcMar>
              <w:top w:w="57" w:type="dxa"/>
              <w:left w:w="142" w:type="dxa"/>
              <w:bottom w:w="57" w:type="dxa"/>
              <w:right w:w="142" w:type="dxa"/>
            </w:tcMar>
          </w:tcPr>
          <w:p w14:paraId="1762F4D0" w14:textId="77777777" w:rsidR="001B763E" w:rsidRPr="0082008D" w:rsidRDefault="001B763E" w:rsidP="00491556">
            <w:pPr>
              <w:snapToGrid w:val="0"/>
              <w:spacing w:line="200" w:lineRule="exact"/>
              <w:rPr>
                <w:rFonts w:asciiTheme="majorEastAsia" w:eastAsiaTheme="majorEastAsia" w:hAnsiTheme="majorEastAsia"/>
                <w:sz w:val="14"/>
                <w:szCs w:val="14"/>
              </w:rPr>
            </w:pPr>
          </w:p>
        </w:tc>
        <w:tc>
          <w:tcPr>
            <w:tcW w:w="4344" w:type="dxa"/>
            <w:tcBorders>
              <w:top w:val="nil"/>
              <w:left w:val="nil"/>
              <w:bottom w:val="dashSmallGap" w:sz="4" w:space="0" w:color="auto"/>
            </w:tcBorders>
            <w:tcMar>
              <w:top w:w="57" w:type="dxa"/>
              <w:left w:w="142" w:type="dxa"/>
              <w:bottom w:w="57" w:type="dxa"/>
              <w:right w:w="142" w:type="dxa"/>
            </w:tcMar>
          </w:tcPr>
          <w:p w14:paraId="4A568151" w14:textId="7A08F06F" w:rsidR="001B763E" w:rsidRPr="00D76667" w:rsidRDefault="00080DDE" w:rsidP="00491556">
            <w:pPr>
              <w:widowControl/>
              <w:autoSpaceDE w:val="0"/>
              <w:autoSpaceDN w:val="0"/>
              <w:adjustRightInd w:val="0"/>
              <w:spacing w:line="200" w:lineRule="exact"/>
              <w:jc w:val="left"/>
              <w:rPr>
                <w:rStyle w:val="ab"/>
              </w:rPr>
            </w:pPr>
            <w:r w:rsidRPr="00080DDE">
              <w:rPr>
                <w:rStyle w:val="ab"/>
                <w:rFonts w:hint="eastAsia"/>
              </w:rPr>
              <w:t>気温の測り方や</w:t>
            </w:r>
            <w:r w:rsidR="005B549E" w:rsidRPr="005B549E">
              <w:rPr>
                <w:rStyle w:val="ab"/>
                <w:rFonts w:hint="eastAsia"/>
              </w:rPr>
              <w:t>温度計の目盛りの読み取り方の意味を理解して</w:t>
            </w:r>
            <w:r w:rsidR="00B14E62">
              <w:rPr>
                <w:rStyle w:val="ab"/>
                <w:rFonts w:hint="eastAsia"/>
              </w:rPr>
              <w:t>、</w:t>
            </w:r>
            <w:r w:rsidR="005B549E" w:rsidRPr="005B549E">
              <w:rPr>
                <w:rStyle w:val="ab"/>
                <w:rFonts w:hint="eastAsia"/>
              </w:rPr>
              <w:t>正しく気温を測定するとともに</w:t>
            </w:r>
            <w:r w:rsidR="00B14E62">
              <w:rPr>
                <w:rStyle w:val="ab"/>
                <w:rFonts w:hint="eastAsia"/>
              </w:rPr>
              <w:t>、</w:t>
            </w:r>
            <w:r w:rsidR="005B549E" w:rsidRPr="005B549E">
              <w:rPr>
                <w:rStyle w:val="ab"/>
                <w:rFonts w:hint="eastAsia"/>
              </w:rPr>
              <w:t>夏の植物の様子を観察し</w:t>
            </w:r>
            <w:r w:rsidR="00B14E62">
              <w:rPr>
                <w:rStyle w:val="ab"/>
                <w:rFonts w:hint="eastAsia"/>
              </w:rPr>
              <w:t>、</w:t>
            </w:r>
            <w:r w:rsidR="005B549E" w:rsidRPr="005B549E">
              <w:rPr>
                <w:rStyle w:val="ab"/>
                <w:rFonts w:hint="eastAsia"/>
              </w:rPr>
              <w:t>得られた結果を絵や文で工夫して分かりやすく記録している。</w:t>
            </w:r>
          </w:p>
        </w:tc>
        <w:tc>
          <w:tcPr>
            <w:tcW w:w="4383" w:type="dxa"/>
            <w:tcBorders>
              <w:top w:val="nil"/>
              <w:bottom w:val="dashSmallGap" w:sz="4" w:space="0" w:color="auto"/>
              <w:right w:val="nil"/>
            </w:tcBorders>
            <w:shd w:val="clear" w:color="auto" w:fill="auto"/>
            <w:tcMar>
              <w:top w:w="57" w:type="dxa"/>
              <w:left w:w="142" w:type="dxa"/>
              <w:bottom w:w="57" w:type="dxa"/>
              <w:right w:w="142" w:type="dxa"/>
            </w:tcMar>
          </w:tcPr>
          <w:p w14:paraId="73ABCB47" w14:textId="16F37F49" w:rsidR="001B763E" w:rsidRPr="00D76667" w:rsidRDefault="005B549E" w:rsidP="00491556">
            <w:pPr>
              <w:widowControl/>
              <w:autoSpaceDE w:val="0"/>
              <w:autoSpaceDN w:val="0"/>
              <w:adjustRightInd w:val="0"/>
              <w:spacing w:line="200" w:lineRule="exact"/>
              <w:jc w:val="left"/>
              <w:rPr>
                <w:rStyle w:val="ab"/>
              </w:rPr>
            </w:pPr>
            <w:r w:rsidRPr="005B549E">
              <w:rPr>
                <w:rStyle w:val="ab"/>
                <w:rFonts w:hint="eastAsia"/>
              </w:rPr>
              <w:t>温度計の使い方を再確認するとともに</w:t>
            </w:r>
            <w:r w:rsidR="00B14E62">
              <w:rPr>
                <w:rStyle w:val="ab"/>
                <w:rFonts w:hint="eastAsia"/>
              </w:rPr>
              <w:t>、</w:t>
            </w:r>
            <w:r w:rsidR="00080DDE">
              <w:rPr>
                <w:rStyle w:val="ab"/>
                <w:rFonts w:hint="eastAsia"/>
              </w:rPr>
              <w:t>春の記録と比較し</w:t>
            </w:r>
            <w:r w:rsidRPr="005B549E">
              <w:rPr>
                <w:rStyle w:val="ab"/>
                <w:rFonts w:hint="eastAsia"/>
              </w:rPr>
              <w:t>ながら</w:t>
            </w:r>
            <w:r w:rsidR="00B14E62">
              <w:rPr>
                <w:rStyle w:val="ab"/>
                <w:rFonts w:hint="eastAsia"/>
              </w:rPr>
              <w:t>、</w:t>
            </w:r>
            <w:r w:rsidRPr="005B549E">
              <w:rPr>
                <w:rStyle w:val="ab"/>
                <w:rFonts w:hint="eastAsia"/>
              </w:rPr>
              <w:t>どんなところが変わったかを問いかけ</w:t>
            </w:r>
            <w:r w:rsidR="00B14E62">
              <w:rPr>
                <w:rStyle w:val="ab"/>
                <w:rFonts w:hint="eastAsia"/>
              </w:rPr>
              <w:t>、</w:t>
            </w:r>
            <w:r w:rsidRPr="005B549E">
              <w:rPr>
                <w:rStyle w:val="ab"/>
                <w:rFonts w:hint="eastAsia"/>
              </w:rPr>
              <w:t>気づいたことを記録することができるように</w:t>
            </w:r>
            <w:r w:rsidR="00B14E62">
              <w:rPr>
                <w:rStyle w:val="ab"/>
                <w:rFonts w:hint="eastAsia"/>
              </w:rPr>
              <w:t>、</w:t>
            </w:r>
            <w:r w:rsidRPr="005B549E">
              <w:rPr>
                <w:rStyle w:val="ab"/>
                <w:rFonts w:hint="eastAsia"/>
              </w:rPr>
              <w:t>助言・援助する。</w:t>
            </w:r>
          </w:p>
        </w:tc>
        <w:tc>
          <w:tcPr>
            <w:tcW w:w="120" w:type="dxa"/>
            <w:tcBorders>
              <w:top w:val="nil"/>
              <w:left w:val="nil"/>
              <w:bottom w:val="nil"/>
            </w:tcBorders>
            <w:shd w:val="clear" w:color="auto" w:fill="auto"/>
          </w:tcPr>
          <w:p w14:paraId="20A24E3E" w14:textId="77777777" w:rsidR="001B763E" w:rsidRDefault="001B763E" w:rsidP="00491556"/>
        </w:tc>
      </w:tr>
      <w:tr w:rsidR="001B763E" w14:paraId="59839AB6" w14:textId="77777777" w:rsidTr="00483F50">
        <w:trPr>
          <w:cantSplit/>
          <w:trHeight w:val="775"/>
        </w:trPr>
        <w:tc>
          <w:tcPr>
            <w:tcW w:w="104" w:type="dxa"/>
            <w:vMerge/>
            <w:tcBorders>
              <w:right w:val="nil"/>
            </w:tcBorders>
          </w:tcPr>
          <w:p w14:paraId="5D7AF660" w14:textId="77777777" w:rsidR="001B763E" w:rsidRPr="009D4699" w:rsidRDefault="001B763E" w:rsidP="00491556">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nil"/>
            </w:tcBorders>
          </w:tcPr>
          <w:p w14:paraId="514A9A6A" w14:textId="77777777" w:rsidR="001B763E" w:rsidRDefault="001B763E" w:rsidP="00491556">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tcBorders>
              <w:bottom w:val="nil"/>
            </w:tcBorders>
            <w:vAlign w:val="center"/>
          </w:tcPr>
          <w:p w14:paraId="3612B0AC" w14:textId="77777777" w:rsidR="001B763E" w:rsidRPr="00553402" w:rsidRDefault="001B763E" w:rsidP="00491556">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textDirection w:val="tbRlV"/>
            <w:vAlign w:val="center"/>
          </w:tcPr>
          <w:p w14:paraId="06107A00" w14:textId="77777777" w:rsidR="001B763E" w:rsidRPr="00553402" w:rsidRDefault="001B763E" w:rsidP="00491556">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nil"/>
            </w:tcBorders>
            <w:vAlign w:val="center"/>
          </w:tcPr>
          <w:p w14:paraId="4124F85D" w14:textId="77777777" w:rsidR="001B763E" w:rsidRPr="0082008D" w:rsidRDefault="001B763E" w:rsidP="0049155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b/>
                <w:sz w:val="14"/>
                <w:szCs w:val="14"/>
              </w:rPr>
              <w:t>態</w:t>
            </w:r>
          </w:p>
        </w:tc>
        <w:tc>
          <w:tcPr>
            <w:tcW w:w="283" w:type="dxa"/>
            <w:tcBorders>
              <w:top w:val="dashSmallGap" w:sz="4" w:space="0" w:color="auto"/>
              <w:bottom w:val="nil"/>
            </w:tcBorders>
            <w:vAlign w:val="center"/>
          </w:tcPr>
          <w:p w14:paraId="4258E1A0" w14:textId="77777777" w:rsidR="001B763E" w:rsidRPr="0082008D" w:rsidRDefault="001B763E" w:rsidP="0049155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dashSmallGap" w:sz="4" w:space="0" w:color="auto"/>
              <w:bottom w:val="nil"/>
              <w:right w:val="nil"/>
            </w:tcBorders>
            <w:tcMar>
              <w:top w:w="57" w:type="dxa"/>
              <w:left w:w="142" w:type="dxa"/>
              <w:bottom w:w="57" w:type="dxa"/>
              <w:right w:w="142" w:type="dxa"/>
            </w:tcMar>
          </w:tcPr>
          <w:p w14:paraId="66D488CB" w14:textId="5F9EE127" w:rsidR="001B763E" w:rsidRPr="00D76667" w:rsidRDefault="005B549E" w:rsidP="005B549E">
            <w:pPr>
              <w:widowControl/>
              <w:tabs>
                <w:tab w:val="right" w:pos="3835"/>
              </w:tabs>
              <w:topLinePunct/>
              <w:autoSpaceDE w:val="0"/>
              <w:autoSpaceDN w:val="0"/>
              <w:adjustRightInd w:val="0"/>
              <w:spacing w:line="200" w:lineRule="exact"/>
              <w:jc w:val="left"/>
              <w:rPr>
                <w:rStyle w:val="ab"/>
              </w:rPr>
            </w:pPr>
            <w:r w:rsidRPr="005B549E">
              <w:rPr>
                <w:rFonts w:asciiTheme="majorEastAsia" w:eastAsiaTheme="majorEastAsia" w:hAnsiTheme="majorEastAsia" w:hint="eastAsia"/>
                <w:b/>
                <w:sz w:val="14"/>
                <w:szCs w:val="14"/>
              </w:rPr>
              <w:t>【態①】ヘチマを育てる活動に進んで取り組み</w:t>
            </w:r>
            <w:r w:rsidR="00B14E62">
              <w:rPr>
                <w:rFonts w:asciiTheme="majorEastAsia" w:eastAsiaTheme="majorEastAsia" w:hAnsiTheme="majorEastAsia" w:hint="eastAsia"/>
                <w:b/>
                <w:sz w:val="14"/>
                <w:szCs w:val="14"/>
              </w:rPr>
              <w:t>、</w:t>
            </w:r>
            <w:r w:rsidRPr="005B549E">
              <w:rPr>
                <w:rFonts w:asciiTheme="majorEastAsia" w:eastAsiaTheme="majorEastAsia" w:hAnsiTheme="majorEastAsia" w:hint="eastAsia"/>
                <w:b/>
                <w:sz w:val="14"/>
                <w:szCs w:val="14"/>
              </w:rPr>
              <w:t>友達と協力して水やりなどを行ったり</w:t>
            </w:r>
            <w:r w:rsidR="00B14E62">
              <w:rPr>
                <w:rFonts w:asciiTheme="majorEastAsia" w:eastAsiaTheme="majorEastAsia" w:hAnsiTheme="majorEastAsia" w:hint="eastAsia"/>
                <w:b/>
                <w:sz w:val="14"/>
                <w:szCs w:val="14"/>
              </w:rPr>
              <w:t>、</w:t>
            </w:r>
            <w:r w:rsidRPr="005B549E">
              <w:rPr>
                <w:rFonts w:asciiTheme="majorEastAsia" w:eastAsiaTheme="majorEastAsia" w:hAnsiTheme="majorEastAsia" w:hint="eastAsia"/>
                <w:b/>
                <w:sz w:val="14"/>
                <w:szCs w:val="14"/>
              </w:rPr>
              <w:t>成長の様子について互いに考えを伝え合ったりしながら</w:t>
            </w:r>
            <w:r w:rsidR="00B14E62">
              <w:rPr>
                <w:rFonts w:asciiTheme="majorEastAsia" w:eastAsiaTheme="majorEastAsia" w:hAnsiTheme="majorEastAsia" w:hint="eastAsia"/>
                <w:b/>
                <w:sz w:val="14"/>
                <w:szCs w:val="14"/>
              </w:rPr>
              <w:t>、</w:t>
            </w:r>
            <w:r w:rsidRPr="005B549E">
              <w:rPr>
                <w:rFonts w:asciiTheme="majorEastAsia" w:eastAsiaTheme="majorEastAsia" w:hAnsiTheme="majorEastAsia" w:hint="eastAsia"/>
                <w:b/>
                <w:sz w:val="14"/>
                <w:szCs w:val="14"/>
              </w:rPr>
              <w:t xml:space="preserve">問題解決しようとしているかを評価する。 </w:t>
            </w:r>
            <w:r>
              <w:rPr>
                <w:rFonts w:asciiTheme="majorEastAsia" w:eastAsiaTheme="majorEastAsia" w:hAnsiTheme="majorEastAsia"/>
                <w:b/>
                <w:sz w:val="14"/>
                <w:szCs w:val="14"/>
              </w:rPr>
              <w:t xml:space="preserve">                  </w:t>
            </w:r>
            <w:r w:rsidRPr="005B549E">
              <w:rPr>
                <w:rFonts w:asciiTheme="majorEastAsia" w:eastAsiaTheme="majorEastAsia" w:hAnsiTheme="majorEastAsia" w:hint="eastAsia"/>
                <w:b/>
                <w:sz w:val="14"/>
                <w:szCs w:val="14"/>
              </w:rPr>
              <w:t>【発言分析・行動観察】</w:t>
            </w:r>
          </w:p>
        </w:tc>
        <w:tc>
          <w:tcPr>
            <w:tcW w:w="652" w:type="dxa"/>
            <w:tcBorders>
              <w:top w:val="dashSmallGap" w:sz="4" w:space="0" w:color="auto"/>
              <w:left w:val="nil"/>
              <w:bottom w:val="nil"/>
            </w:tcBorders>
            <w:tcMar>
              <w:top w:w="57" w:type="dxa"/>
              <w:left w:w="142" w:type="dxa"/>
              <w:bottom w:w="57" w:type="dxa"/>
              <w:right w:w="142" w:type="dxa"/>
            </w:tcMar>
          </w:tcPr>
          <w:p w14:paraId="0290D381" w14:textId="77777777" w:rsidR="001B763E" w:rsidRPr="0082008D" w:rsidRDefault="001B763E" w:rsidP="00491556">
            <w:pPr>
              <w:snapToGrid w:val="0"/>
              <w:spacing w:line="200" w:lineRule="exact"/>
              <w:rPr>
                <w:rFonts w:asciiTheme="majorEastAsia" w:eastAsiaTheme="majorEastAsia" w:hAnsiTheme="majorEastAsia"/>
                <w:sz w:val="14"/>
                <w:szCs w:val="14"/>
              </w:rPr>
            </w:pPr>
          </w:p>
        </w:tc>
        <w:tc>
          <w:tcPr>
            <w:tcW w:w="652" w:type="dxa"/>
            <w:tcBorders>
              <w:top w:val="dashSmallGap" w:sz="4" w:space="0" w:color="auto"/>
              <w:left w:val="nil"/>
              <w:bottom w:val="nil"/>
              <w:right w:val="nil"/>
            </w:tcBorders>
          </w:tcPr>
          <w:p w14:paraId="090EA3BB" w14:textId="77777777" w:rsidR="001B763E" w:rsidRPr="0082008D" w:rsidRDefault="001B763E" w:rsidP="00491556">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bottom w:val="nil"/>
            </w:tcBorders>
            <w:tcMar>
              <w:top w:w="57" w:type="dxa"/>
              <w:left w:w="142" w:type="dxa"/>
              <w:bottom w:w="57" w:type="dxa"/>
              <w:right w:w="142" w:type="dxa"/>
            </w:tcMar>
          </w:tcPr>
          <w:p w14:paraId="11ABE254" w14:textId="31E3093B" w:rsidR="001B763E" w:rsidRPr="00D76667" w:rsidRDefault="005B549E" w:rsidP="00491556">
            <w:pPr>
              <w:widowControl/>
              <w:autoSpaceDE w:val="0"/>
              <w:autoSpaceDN w:val="0"/>
              <w:adjustRightInd w:val="0"/>
              <w:spacing w:line="200" w:lineRule="exact"/>
              <w:jc w:val="left"/>
              <w:rPr>
                <w:rStyle w:val="ab"/>
              </w:rPr>
            </w:pPr>
            <w:r w:rsidRPr="005B549E">
              <w:rPr>
                <w:rStyle w:val="ab"/>
                <w:rFonts w:hint="eastAsia"/>
              </w:rPr>
              <w:t>ヘチマを育てる活動に進んで取り組み</w:t>
            </w:r>
            <w:r w:rsidR="00B14E62">
              <w:rPr>
                <w:rStyle w:val="ab"/>
                <w:rFonts w:hint="eastAsia"/>
              </w:rPr>
              <w:t>、</w:t>
            </w:r>
            <w:r w:rsidRPr="005B549E">
              <w:rPr>
                <w:rStyle w:val="ab"/>
                <w:rFonts w:hint="eastAsia"/>
              </w:rPr>
              <w:t>友達と協力して欠かさず水やりを行ったり</w:t>
            </w:r>
            <w:r w:rsidR="00B14E62">
              <w:rPr>
                <w:rStyle w:val="ab"/>
                <w:rFonts w:hint="eastAsia"/>
              </w:rPr>
              <w:t>、</w:t>
            </w:r>
            <w:r w:rsidRPr="005B549E">
              <w:rPr>
                <w:rStyle w:val="ab"/>
                <w:rFonts w:hint="eastAsia"/>
              </w:rPr>
              <w:t>定期的に成長の様子と気温を調べ</w:t>
            </w:r>
            <w:r w:rsidR="00080DDE" w:rsidRPr="00080DDE">
              <w:rPr>
                <w:rStyle w:val="ab"/>
                <w:rFonts w:hint="eastAsia"/>
              </w:rPr>
              <w:t>、前の記録と比較し</w:t>
            </w:r>
            <w:r w:rsidRPr="005B549E">
              <w:rPr>
                <w:rStyle w:val="ab"/>
                <w:rFonts w:hint="eastAsia"/>
              </w:rPr>
              <w:t>たりしながら</w:t>
            </w:r>
            <w:r w:rsidR="00B14E62">
              <w:rPr>
                <w:rStyle w:val="ab"/>
                <w:rFonts w:hint="eastAsia"/>
              </w:rPr>
              <w:t>、</w:t>
            </w:r>
            <w:r w:rsidRPr="005B549E">
              <w:rPr>
                <w:rStyle w:val="ab"/>
                <w:rFonts w:hint="eastAsia"/>
              </w:rPr>
              <w:t>粘り強く問題解決しようとしている。</w:t>
            </w:r>
          </w:p>
        </w:tc>
        <w:tc>
          <w:tcPr>
            <w:tcW w:w="4383" w:type="dxa"/>
            <w:tcBorders>
              <w:top w:val="dashSmallGap" w:sz="4" w:space="0" w:color="auto"/>
              <w:bottom w:val="nil"/>
              <w:right w:val="nil"/>
            </w:tcBorders>
            <w:shd w:val="clear" w:color="auto" w:fill="auto"/>
            <w:tcMar>
              <w:top w:w="57" w:type="dxa"/>
              <w:left w:w="142" w:type="dxa"/>
              <w:bottom w:w="57" w:type="dxa"/>
              <w:right w:w="142" w:type="dxa"/>
            </w:tcMar>
          </w:tcPr>
          <w:p w14:paraId="0A166D20" w14:textId="1645812A" w:rsidR="001B763E" w:rsidRPr="00D76667" w:rsidRDefault="00080DDE" w:rsidP="00491556">
            <w:pPr>
              <w:widowControl/>
              <w:autoSpaceDE w:val="0"/>
              <w:autoSpaceDN w:val="0"/>
              <w:adjustRightInd w:val="0"/>
              <w:spacing w:line="200" w:lineRule="exact"/>
              <w:jc w:val="left"/>
              <w:rPr>
                <w:rStyle w:val="ab"/>
              </w:rPr>
            </w:pPr>
            <w:r>
              <w:rPr>
                <w:rStyle w:val="ab"/>
                <w:rFonts w:hint="eastAsia"/>
              </w:rPr>
              <w:t>調べる目的を確認し</w:t>
            </w:r>
            <w:r w:rsidR="005B549E" w:rsidRPr="005B549E">
              <w:rPr>
                <w:rStyle w:val="ab"/>
                <w:rFonts w:hint="eastAsia"/>
              </w:rPr>
              <w:t>たり</w:t>
            </w:r>
            <w:r w:rsidR="00B14E62">
              <w:rPr>
                <w:rStyle w:val="ab"/>
                <w:rFonts w:hint="eastAsia"/>
              </w:rPr>
              <w:t>、</w:t>
            </w:r>
            <w:r w:rsidR="005B549E" w:rsidRPr="005B549E">
              <w:rPr>
                <w:rStyle w:val="ab"/>
                <w:rFonts w:hint="eastAsia"/>
              </w:rPr>
              <w:t>一緒に水やりに行って</w:t>
            </w:r>
            <w:r w:rsidR="00B14E62">
              <w:rPr>
                <w:rStyle w:val="ab"/>
                <w:rFonts w:hint="eastAsia"/>
              </w:rPr>
              <w:t>、</w:t>
            </w:r>
            <w:r w:rsidR="005B549E" w:rsidRPr="005B549E">
              <w:rPr>
                <w:rStyle w:val="ab"/>
                <w:rFonts w:hint="eastAsia"/>
              </w:rPr>
              <w:t>ヘチマの様子で変わった点はないかを問いかけ</w:t>
            </w:r>
            <w:r w:rsidR="00B14E62">
              <w:rPr>
                <w:rStyle w:val="ab"/>
                <w:rFonts w:hint="eastAsia"/>
              </w:rPr>
              <w:t>、</w:t>
            </w:r>
            <w:r>
              <w:rPr>
                <w:rStyle w:val="ab"/>
                <w:rFonts w:hint="eastAsia"/>
              </w:rPr>
              <w:t>児童</w:t>
            </w:r>
            <w:r w:rsidR="005B549E" w:rsidRPr="005B549E">
              <w:rPr>
                <w:rStyle w:val="ab"/>
                <w:rFonts w:hint="eastAsia"/>
              </w:rPr>
              <w:t>の発見を認めたりして</w:t>
            </w:r>
            <w:r w:rsidR="00B14E62">
              <w:rPr>
                <w:rStyle w:val="ab"/>
                <w:rFonts w:hint="eastAsia"/>
              </w:rPr>
              <w:t>、</w:t>
            </w:r>
            <w:r w:rsidR="005B549E" w:rsidRPr="005B549E">
              <w:rPr>
                <w:rStyle w:val="ab"/>
                <w:rFonts w:hint="eastAsia"/>
              </w:rPr>
              <w:t>目的をもって栽培に取り組むことができるように</w:t>
            </w:r>
            <w:r w:rsidR="00B14E62">
              <w:rPr>
                <w:rStyle w:val="ab"/>
                <w:rFonts w:hint="eastAsia"/>
              </w:rPr>
              <w:t>、</w:t>
            </w:r>
            <w:r w:rsidR="005B549E" w:rsidRPr="005B549E">
              <w:rPr>
                <w:rStyle w:val="ab"/>
                <w:rFonts w:hint="eastAsia"/>
              </w:rPr>
              <w:t>助言・援助する。</w:t>
            </w:r>
          </w:p>
        </w:tc>
        <w:tc>
          <w:tcPr>
            <w:tcW w:w="120" w:type="dxa"/>
            <w:tcBorders>
              <w:top w:val="nil"/>
              <w:left w:val="nil"/>
              <w:bottom w:val="nil"/>
            </w:tcBorders>
            <w:shd w:val="clear" w:color="auto" w:fill="auto"/>
          </w:tcPr>
          <w:p w14:paraId="19652D32" w14:textId="77777777" w:rsidR="001B763E" w:rsidRDefault="001B763E" w:rsidP="00491556"/>
        </w:tc>
      </w:tr>
      <w:tr w:rsidR="001B763E" w14:paraId="477FE763" w14:textId="77777777" w:rsidTr="001B763E">
        <w:trPr>
          <w:cantSplit/>
          <w:trHeight w:hRule="exact" w:val="227"/>
        </w:trPr>
        <w:tc>
          <w:tcPr>
            <w:tcW w:w="104" w:type="dxa"/>
            <w:vMerge/>
            <w:tcBorders>
              <w:right w:val="nil"/>
            </w:tcBorders>
          </w:tcPr>
          <w:p w14:paraId="28D31B83" w14:textId="77777777" w:rsidR="001B763E" w:rsidRPr="009D4699" w:rsidRDefault="001B763E" w:rsidP="00491556">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Mar>
              <w:top w:w="57" w:type="dxa"/>
              <w:left w:w="255" w:type="dxa"/>
              <w:bottom w:w="57" w:type="dxa"/>
              <w:right w:w="142" w:type="dxa"/>
            </w:tcMar>
          </w:tcPr>
          <w:p w14:paraId="45D33539" w14:textId="77777777" w:rsidR="001B763E" w:rsidRDefault="001B763E" w:rsidP="00491556">
            <w:r w:rsidRPr="00301A60">
              <w:rPr>
                <w:rFonts w:asciiTheme="majorEastAsia" w:eastAsiaTheme="majorEastAsia" w:hAnsiTheme="majorEastAsia"/>
                <w:noProof/>
                <w:sz w:val="14"/>
                <w:szCs w:val="14"/>
              </w:rPr>
              <mc:AlternateContent>
                <mc:Choice Requires="wpg">
                  <w:drawing>
                    <wp:anchor distT="0" distB="0" distL="114300" distR="114300" simplePos="0" relativeHeight="251626496" behindDoc="0" locked="0" layoutInCell="1" allowOverlap="1" wp14:anchorId="5628D09A" wp14:editId="60055375">
                      <wp:simplePos x="0" y="0"/>
                      <wp:positionH relativeFrom="column">
                        <wp:posOffset>-120650</wp:posOffset>
                      </wp:positionH>
                      <wp:positionV relativeFrom="line">
                        <wp:posOffset>-3752</wp:posOffset>
                      </wp:positionV>
                      <wp:extent cx="11817985" cy="114300"/>
                      <wp:effectExtent l="0" t="0" r="0" b="19050"/>
                      <wp:wrapNone/>
                      <wp:docPr id="215" name="グループ化 215"/>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216" name="グループ化 216"/>
                              <wpg:cNvGrpSpPr/>
                              <wpg:grpSpPr>
                                <a:xfrm>
                                  <a:off x="0" y="0"/>
                                  <a:ext cx="107950" cy="107950"/>
                                  <a:chOff x="0" y="0"/>
                                  <a:chExt cx="107950" cy="107950"/>
                                </a:xfrm>
                              </wpg:grpSpPr>
                              <wps:wsp>
                                <wps:cNvPr id="217" name="角丸四角形 217"/>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8" name="テキスト ボックス 218"/>
                                <wps:cNvSpPr txBox="1"/>
                                <wps:spPr>
                                  <a:xfrm>
                                    <a:off x="0" y="0"/>
                                    <a:ext cx="107950" cy="107950"/>
                                  </a:xfrm>
                                  <a:prstGeom prst="rect">
                                    <a:avLst/>
                                  </a:prstGeom>
                                  <a:noFill/>
                                  <a:ln w="6350">
                                    <a:noFill/>
                                  </a:ln>
                                  <a:effectLst/>
                                </wps:spPr>
                                <wps:txbx>
                                  <w:txbxContent>
                                    <w:p w14:paraId="5F7E3423" w14:textId="77777777" w:rsidR="00477D54" w:rsidRPr="000674B1" w:rsidRDefault="00477D54" w:rsidP="001B763E">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219" name="グループ化 219"/>
                              <wpg:cNvGrpSpPr/>
                              <wpg:grpSpPr>
                                <a:xfrm>
                                  <a:off x="121340" y="0"/>
                                  <a:ext cx="11696702" cy="114300"/>
                                  <a:chOff x="-2" y="0"/>
                                  <a:chExt cx="11696702" cy="114300"/>
                                </a:xfrm>
                              </wpg:grpSpPr>
                              <wps:wsp>
                                <wps:cNvPr id="220" name="正方形/長方形 220"/>
                                <wps:cNvSpPr/>
                                <wps:spPr>
                                  <a:xfrm>
                                    <a:off x="0" y="0"/>
                                    <a:ext cx="11696700" cy="114300"/>
                                  </a:xfrm>
                                  <a:prstGeom prst="rect">
                                    <a:avLst/>
                                  </a:prstGeom>
                                  <a:gradFill>
                                    <a:gsLst>
                                      <a:gs pos="0">
                                        <a:sysClr val="windowText" lastClr="000000">
                                          <a:lumMod val="65000"/>
                                          <a:lumOff val="35000"/>
                                        </a:sysClr>
                                      </a:gs>
                                      <a:gs pos="59000">
                                        <a:sysClr val="windowText" lastClr="000000">
                                          <a:tint val="44500"/>
                                          <a:satMod val="160000"/>
                                        </a:sysClr>
                                      </a:gs>
                                      <a:gs pos="95000">
                                        <a:sysClr val="window" lastClr="FFFFFF"/>
                                      </a:gs>
                                    </a:gsLst>
                                    <a:lin ang="0" scaled="1"/>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1" name="テキスト ボックス 221"/>
                                <wps:cNvSpPr txBox="1"/>
                                <wps:spPr>
                                  <a:xfrm>
                                    <a:off x="-2" y="0"/>
                                    <a:ext cx="630273" cy="114300"/>
                                  </a:xfrm>
                                  <a:prstGeom prst="rect">
                                    <a:avLst/>
                                  </a:prstGeom>
                                  <a:solidFill>
                                    <a:sysClr val="window" lastClr="FFFFFF"/>
                                  </a:solidFill>
                                  <a:ln w="6350">
                                    <a:noFill/>
                                  </a:ln>
                                  <a:effectLst/>
                                </wps:spPr>
                                <wps:txbx>
                                  <w:txbxContent>
                                    <w:p w14:paraId="16435CC8" w14:textId="08E899AD" w:rsidR="00477D54" w:rsidRPr="007143A7" w:rsidRDefault="00477D54" w:rsidP="001B763E">
                                      <w:pPr>
                                        <w:snapToGrid w:val="0"/>
                                        <w:spacing w:line="160" w:lineRule="exact"/>
                                        <w:rPr>
                                          <w:rFonts w:asciiTheme="majorEastAsia" w:eastAsiaTheme="majorEastAsia" w:hAnsiTheme="majorEastAsia"/>
                                          <w:spacing w:val="4"/>
                                          <w:sz w:val="14"/>
                                          <w:szCs w:val="16"/>
                                        </w:rPr>
                                      </w:pPr>
                                      <w:r w:rsidRPr="000A2968">
                                        <w:rPr>
                                          <w:rFonts w:asciiTheme="majorEastAsia" w:eastAsiaTheme="majorEastAsia" w:hAnsiTheme="majorEastAsia" w:hint="eastAsia"/>
                                          <w:spacing w:val="4"/>
                                          <w:sz w:val="14"/>
                                          <w:szCs w:val="16"/>
                                        </w:rPr>
                                        <w:t>動物のようす</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5628D09A" id="グループ化 215" o:spid="_x0000_s1171" style="position:absolute;left:0;text-align:left;margin-left:-9.5pt;margin-top:-.3pt;width:930.55pt;height:9pt;z-index:251626496;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">
                      <v:group id="グループ化 216" o:spid="_x0000_s1172"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roundrect id="角丸四角形 217" o:spid="_x0000_s1173"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" fillcolor="windowText" strokeweight="2pt"/>
                        <v:shape id="テキスト ボックス 218" o:spid="_x0000_s1174"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" filled="f" stroked="f" strokeweight=".5pt">
                          <v:textbox inset="0,0,0,0">
                            <w:txbxContent>
                              <w:p w14:paraId="5F7E3423" w14:textId="77777777" w:rsidR="00477D54" w:rsidRPr="000674B1" w:rsidRDefault="00477D54" w:rsidP="001B763E">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v:textbox>
                        </v:shape>
                      </v:group>
                      <v:group id="グループ化 219" o:spid="_x0000_s1175"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rect id="正方形/長方形 220" o:spid="_x0000_s1176"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" fillcolor="#595959" stroked="f" strokeweight="2pt">
                          <v:fill color2="window" angle="90" colors="0 #595959;38666f #c4c4c4;62259f window" focus="100%" type="gradient"/>
                        </v:rect>
                        <v:shape id="テキスト ボックス 221" o:spid="_x0000_s1177" type="#_x0000_t202" style="position:absolute;width:6302;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" fillcolor="window" stroked="f" strokeweight=".5pt">
                          <v:textbox inset="1mm,0,0,0">
                            <w:txbxContent>
                              <w:p w14:paraId="16435CC8" w14:textId="08E899AD" w:rsidR="00477D54" w:rsidRPr="007143A7" w:rsidRDefault="00477D54" w:rsidP="001B763E">
                                <w:pPr>
                                  <w:snapToGrid w:val="0"/>
                                  <w:spacing w:line="160" w:lineRule="exact"/>
                                  <w:rPr>
                                    <w:rFonts w:asciiTheme="majorEastAsia" w:eastAsiaTheme="majorEastAsia" w:hAnsiTheme="majorEastAsia"/>
                                    <w:spacing w:val="4"/>
                                    <w:sz w:val="14"/>
                                    <w:szCs w:val="16"/>
                                  </w:rPr>
                                </w:pPr>
                                <w:r w:rsidRPr="000A2968">
                                  <w:rPr>
                                    <w:rFonts w:asciiTheme="majorEastAsia" w:eastAsiaTheme="majorEastAsia" w:hAnsiTheme="majorEastAsia" w:hint="eastAsia"/>
                                    <w:spacing w:val="4"/>
                                    <w:sz w:val="14"/>
                                    <w:szCs w:val="16"/>
                                  </w:rPr>
                                  <w:t>動物のようす</w:t>
                                </w:r>
                              </w:p>
                            </w:txbxContent>
                          </v:textbox>
                        </v:shape>
                      </v:group>
                      <w10:wrap anchory="line"/>
                    </v:group>
                  </w:pict>
                </mc:Fallback>
              </mc:AlternateContent>
            </w:r>
          </w:p>
        </w:tc>
        <w:tc>
          <w:tcPr>
            <w:tcW w:w="283" w:type="dxa"/>
            <w:tcBorders>
              <w:top w:val="nil"/>
              <w:bottom w:val="nil"/>
            </w:tcBorders>
          </w:tcPr>
          <w:p w14:paraId="52ADB43B" w14:textId="77777777" w:rsidR="001B763E" w:rsidRDefault="001B763E" w:rsidP="00491556"/>
        </w:tc>
        <w:tc>
          <w:tcPr>
            <w:tcW w:w="283" w:type="dxa"/>
            <w:tcBorders>
              <w:top w:val="nil"/>
              <w:bottom w:val="nil"/>
            </w:tcBorders>
          </w:tcPr>
          <w:p w14:paraId="6CE8242E" w14:textId="77777777" w:rsidR="001B763E" w:rsidRDefault="001B763E" w:rsidP="00491556"/>
        </w:tc>
        <w:tc>
          <w:tcPr>
            <w:tcW w:w="283" w:type="dxa"/>
            <w:tcBorders>
              <w:top w:val="nil"/>
              <w:bottom w:val="nil"/>
            </w:tcBorders>
          </w:tcPr>
          <w:p w14:paraId="20C0F65E" w14:textId="77777777" w:rsidR="001B763E" w:rsidRDefault="001B763E" w:rsidP="00491556">
            <w:pPr>
              <w:spacing w:line="40" w:lineRule="exact"/>
            </w:pPr>
          </w:p>
        </w:tc>
        <w:tc>
          <w:tcPr>
            <w:tcW w:w="283" w:type="dxa"/>
            <w:tcBorders>
              <w:top w:val="nil"/>
              <w:bottom w:val="nil"/>
            </w:tcBorders>
          </w:tcPr>
          <w:p w14:paraId="25B83F27" w14:textId="77777777" w:rsidR="001B763E" w:rsidRDefault="001B763E" w:rsidP="00491556"/>
        </w:tc>
        <w:tc>
          <w:tcPr>
            <w:tcW w:w="4056" w:type="dxa"/>
            <w:tcBorders>
              <w:top w:val="nil"/>
              <w:bottom w:val="nil"/>
              <w:right w:val="nil"/>
            </w:tcBorders>
            <w:tcMar>
              <w:top w:w="57" w:type="dxa"/>
              <w:left w:w="142" w:type="dxa"/>
              <w:bottom w:w="57" w:type="dxa"/>
              <w:right w:w="142" w:type="dxa"/>
            </w:tcMar>
          </w:tcPr>
          <w:p w14:paraId="285B8E31" w14:textId="77777777" w:rsidR="001B763E" w:rsidRDefault="001B763E" w:rsidP="00491556">
            <w:pPr>
              <w:tabs>
                <w:tab w:val="right" w:pos="3835"/>
              </w:tabs>
            </w:pPr>
          </w:p>
        </w:tc>
        <w:tc>
          <w:tcPr>
            <w:tcW w:w="652" w:type="dxa"/>
            <w:tcBorders>
              <w:top w:val="nil"/>
              <w:left w:val="nil"/>
              <w:bottom w:val="nil"/>
            </w:tcBorders>
            <w:tcMar>
              <w:top w:w="57" w:type="dxa"/>
              <w:left w:w="142" w:type="dxa"/>
              <w:bottom w:w="57" w:type="dxa"/>
              <w:right w:w="142" w:type="dxa"/>
            </w:tcMar>
          </w:tcPr>
          <w:p w14:paraId="5B6AAB2A" w14:textId="77777777" w:rsidR="001B763E" w:rsidRDefault="001B763E" w:rsidP="00491556"/>
        </w:tc>
        <w:tc>
          <w:tcPr>
            <w:tcW w:w="652" w:type="dxa"/>
            <w:tcBorders>
              <w:top w:val="nil"/>
              <w:bottom w:val="nil"/>
              <w:right w:val="nil"/>
            </w:tcBorders>
            <w:tcMar>
              <w:top w:w="57" w:type="dxa"/>
              <w:left w:w="142" w:type="dxa"/>
              <w:bottom w:w="57" w:type="dxa"/>
              <w:right w:w="142" w:type="dxa"/>
            </w:tcMar>
          </w:tcPr>
          <w:p w14:paraId="26356165" w14:textId="77777777" w:rsidR="001B763E" w:rsidRDefault="001B763E" w:rsidP="00491556"/>
        </w:tc>
        <w:tc>
          <w:tcPr>
            <w:tcW w:w="4344" w:type="dxa"/>
            <w:tcBorders>
              <w:top w:val="nil"/>
              <w:left w:val="nil"/>
              <w:bottom w:val="nil"/>
            </w:tcBorders>
            <w:tcMar>
              <w:top w:w="57" w:type="dxa"/>
              <w:left w:w="142" w:type="dxa"/>
              <w:bottom w:w="57" w:type="dxa"/>
              <w:right w:w="142" w:type="dxa"/>
            </w:tcMar>
          </w:tcPr>
          <w:p w14:paraId="68E6322F" w14:textId="77777777" w:rsidR="001B763E" w:rsidRDefault="001B763E" w:rsidP="00491556"/>
        </w:tc>
        <w:tc>
          <w:tcPr>
            <w:tcW w:w="4383" w:type="dxa"/>
            <w:tcBorders>
              <w:top w:val="nil"/>
              <w:bottom w:val="nil"/>
              <w:right w:val="nil"/>
            </w:tcBorders>
            <w:shd w:val="clear" w:color="auto" w:fill="auto"/>
            <w:tcMar>
              <w:top w:w="57" w:type="dxa"/>
              <w:left w:w="142" w:type="dxa"/>
              <w:bottom w:w="57" w:type="dxa"/>
              <w:right w:w="142" w:type="dxa"/>
            </w:tcMar>
          </w:tcPr>
          <w:p w14:paraId="622034C0" w14:textId="77777777" w:rsidR="001B763E" w:rsidRDefault="001B763E" w:rsidP="00491556"/>
        </w:tc>
        <w:tc>
          <w:tcPr>
            <w:tcW w:w="120" w:type="dxa"/>
            <w:vMerge w:val="restart"/>
            <w:tcBorders>
              <w:top w:val="nil"/>
              <w:left w:val="nil"/>
            </w:tcBorders>
            <w:shd w:val="clear" w:color="auto" w:fill="auto"/>
          </w:tcPr>
          <w:p w14:paraId="08949760" w14:textId="77777777" w:rsidR="001B763E" w:rsidRDefault="001B763E" w:rsidP="00491556"/>
        </w:tc>
      </w:tr>
      <w:tr w:rsidR="001B763E" w14:paraId="12D678A4" w14:textId="77777777" w:rsidTr="00483F50">
        <w:trPr>
          <w:cantSplit/>
          <w:trHeight w:val="731"/>
        </w:trPr>
        <w:tc>
          <w:tcPr>
            <w:tcW w:w="104" w:type="dxa"/>
            <w:vMerge/>
            <w:tcBorders>
              <w:right w:val="nil"/>
            </w:tcBorders>
          </w:tcPr>
          <w:p w14:paraId="10DC8C92" w14:textId="77777777" w:rsidR="001B763E" w:rsidRPr="009D4699" w:rsidRDefault="001B763E" w:rsidP="00491556">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Mar>
              <w:top w:w="57" w:type="dxa"/>
              <w:left w:w="255" w:type="dxa"/>
              <w:bottom w:w="57" w:type="dxa"/>
              <w:right w:w="142" w:type="dxa"/>
            </w:tcMar>
          </w:tcPr>
          <w:p w14:paraId="2192217E" w14:textId="054082D4" w:rsidR="000A2968" w:rsidRPr="000A2968" w:rsidRDefault="000A2968" w:rsidP="000A2968">
            <w:pPr>
              <w:widowControl/>
              <w:tabs>
                <w:tab w:val="right" w:pos="3185"/>
              </w:tabs>
              <w:autoSpaceDE w:val="0"/>
              <w:autoSpaceDN w:val="0"/>
              <w:adjustRightInd w:val="0"/>
              <w:spacing w:line="200" w:lineRule="exact"/>
              <w:ind w:left="140" w:hangingChars="100" w:hanging="140"/>
              <w:jc w:val="left"/>
              <w:rPr>
                <w:rStyle w:val="ab"/>
              </w:rPr>
            </w:pPr>
            <w:r w:rsidRPr="000A2968">
              <w:rPr>
                <w:rStyle w:val="ab"/>
                <w:rFonts w:hint="eastAsia"/>
              </w:rPr>
              <w:t>・夏の動物の活動の様子を観察して</w:t>
            </w:r>
            <w:r w:rsidR="00B14E62">
              <w:rPr>
                <w:rStyle w:val="ab"/>
                <w:rFonts w:hint="eastAsia"/>
              </w:rPr>
              <w:t>、</w:t>
            </w:r>
            <w:r w:rsidRPr="000A2968">
              <w:rPr>
                <w:rStyle w:val="ab"/>
                <w:rFonts w:hint="eastAsia"/>
              </w:rPr>
              <w:t>記録する。</w:t>
            </w:r>
          </w:p>
          <w:p w14:paraId="78097B14" w14:textId="485B366D" w:rsidR="001B763E" w:rsidRPr="00F53D3D" w:rsidRDefault="00F53D3D" w:rsidP="00F53D3D">
            <w:pPr>
              <w:widowControl/>
              <w:tabs>
                <w:tab w:val="right" w:pos="3185"/>
              </w:tabs>
              <w:autoSpaceDE w:val="0"/>
              <w:autoSpaceDN w:val="0"/>
              <w:adjustRightInd w:val="0"/>
              <w:spacing w:line="200" w:lineRule="exact"/>
              <w:ind w:leftChars="50" w:left="200" w:hangingChars="50" w:hanging="70"/>
              <w:jc w:val="right"/>
              <w:rPr>
                <w:rStyle w:val="ab"/>
                <w:b/>
              </w:rPr>
            </w:pPr>
            <w:r>
              <w:rPr>
                <w:rStyle w:val="ab"/>
                <w:rFonts w:hint="eastAsia"/>
                <w:b/>
              </w:rPr>
              <w:t>（</w:t>
            </w:r>
            <w:r w:rsidR="000A2968" w:rsidRPr="00F53D3D">
              <w:rPr>
                <w:rStyle w:val="ab"/>
                <w:rFonts w:hint="eastAsia"/>
                <w:b/>
              </w:rPr>
              <w:t>観察</w:t>
            </w:r>
            <w:r>
              <w:rPr>
                <w:rStyle w:val="ab"/>
                <w:rFonts w:hint="eastAsia"/>
                <w:b/>
              </w:rPr>
              <w:t>２）</w:t>
            </w:r>
          </w:p>
        </w:tc>
        <w:tc>
          <w:tcPr>
            <w:tcW w:w="283" w:type="dxa"/>
            <w:tcBorders>
              <w:top w:val="nil"/>
              <w:bottom w:val="nil"/>
            </w:tcBorders>
            <w:vAlign w:val="center"/>
          </w:tcPr>
          <w:p w14:paraId="1EC39764" w14:textId="77777777" w:rsidR="001B763E" w:rsidRPr="00553402" w:rsidRDefault="001B763E" w:rsidP="00491556">
            <w:pPr>
              <w:snapToGrid w:val="0"/>
              <w:spacing w:line="200" w:lineRule="exact"/>
              <w:jc w:val="center"/>
              <w:rPr>
                <w:rFonts w:asciiTheme="majorEastAsia" w:eastAsiaTheme="majorEastAsia" w:hAnsiTheme="majorEastAsia"/>
                <w:sz w:val="14"/>
                <w:szCs w:val="14"/>
              </w:rPr>
            </w:pPr>
            <w:r w:rsidRPr="00D86E01">
              <w:rPr>
                <w:rFonts w:asciiTheme="majorEastAsia" w:eastAsiaTheme="majorEastAsia" w:hAnsiTheme="majorEastAsia"/>
                <w:sz w:val="14"/>
                <w:szCs w:val="14"/>
              </w:rPr>
              <w:t>1</w:t>
            </w:r>
          </w:p>
        </w:tc>
        <w:tc>
          <w:tcPr>
            <w:tcW w:w="283" w:type="dxa"/>
            <w:tcBorders>
              <w:top w:val="nil"/>
              <w:bottom w:val="nil"/>
            </w:tcBorders>
            <w:textDirection w:val="tbRlV"/>
            <w:vAlign w:val="center"/>
          </w:tcPr>
          <w:p w14:paraId="5093AB2C" w14:textId="0AF6AA78" w:rsidR="001B763E" w:rsidRPr="00553402" w:rsidRDefault="00EB5AAD" w:rsidP="00491556">
            <w:pPr>
              <w:snapToGrid w:val="0"/>
              <w:spacing w:line="200" w:lineRule="exact"/>
              <w:ind w:left="113" w:right="113"/>
              <w:jc w:val="center"/>
              <w:rPr>
                <w:rFonts w:asciiTheme="majorEastAsia" w:eastAsiaTheme="majorEastAsia" w:hAnsiTheme="majorEastAsia"/>
                <w:sz w:val="14"/>
                <w:szCs w:val="14"/>
              </w:rPr>
            </w:pPr>
            <w:r w:rsidRPr="00EB5AAD">
              <w:rPr>
                <w:rFonts w:asciiTheme="majorEastAsia" w:eastAsiaTheme="majorEastAsia" w:hAnsiTheme="majorEastAsia"/>
                <w:sz w:val="14"/>
                <w:szCs w:val="14"/>
                <w:eastAsianLayout w:id="2094759938" w:vert="1" w:vertCompress="1"/>
              </w:rPr>
              <w:t>65</w:t>
            </w:r>
            <w:r w:rsidR="001B763E" w:rsidRPr="00553402">
              <w:rPr>
                <w:rFonts w:asciiTheme="majorEastAsia" w:eastAsiaTheme="majorEastAsia" w:hAnsiTheme="majorEastAsia" w:hint="eastAsia"/>
                <w:sz w:val="14"/>
                <w:szCs w:val="14"/>
              </w:rPr>
              <w:t>～</w:t>
            </w:r>
            <w:r w:rsidRPr="00EB5AAD">
              <w:rPr>
                <w:rFonts w:asciiTheme="majorEastAsia" w:eastAsiaTheme="majorEastAsia" w:hAnsiTheme="majorEastAsia"/>
                <w:sz w:val="14"/>
                <w:szCs w:val="14"/>
                <w:eastAsianLayout w:id="2094759939" w:vert="1" w:vertCompress="1"/>
              </w:rPr>
              <w:t>67</w:t>
            </w:r>
          </w:p>
        </w:tc>
        <w:tc>
          <w:tcPr>
            <w:tcW w:w="283" w:type="dxa"/>
            <w:tcBorders>
              <w:top w:val="nil"/>
              <w:bottom w:val="nil"/>
            </w:tcBorders>
            <w:vAlign w:val="center"/>
          </w:tcPr>
          <w:p w14:paraId="4C1A9AA3" w14:textId="77777777" w:rsidR="001B763E" w:rsidRPr="00553402" w:rsidRDefault="001B763E" w:rsidP="0049155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nil"/>
              <w:bottom w:val="nil"/>
            </w:tcBorders>
            <w:vAlign w:val="center"/>
          </w:tcPr>
          <w:p w14:paraId="33AB4F62" w14:textId="77777777" w:rsidR="001B763E" w:rsidRPr="0082008D" w:rsidRDefault="001B763E" w:rsidP="0049155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nil"/>
              <w:bottom w:val="nil"/>
              <w:right w:val="nil"/>
            </w:tcBorders>
            <w:tcMar>
              <w:top w:w="57" w:type="dxa"/>
              <w:left w:w="142" w:type="dxa"/>
              <w:bottom w:w="57" w:type="dxa"/>
              <w:right w:w="142" w:type="dxa"/>
            </w:tcMar>
          </w:tcPr>
          <w:p w14:paraId="6E6E7A66" w14:textId="205C3C5C" w:rsidR="00EB5AAD" w:rsidRDefault="00EB5AAD" w:rsidP="00EB5AAD">
            <w:pPr>
              <w:widowControl/>
              <w:tabs>
                <w:tab w:val="right" w:pos="3835"/>
              </w:tabs>
              <w:topLinePunct/>
              <w:autoSpaceDE w:val="0"/>
              <w:autoSpaceDN w:val="0"/>
              <w:adjustRightInd w:val="0"/>
              <w:spacing w:line="200" w:lineRule="exact"/>
              <w:jc w:val="left"/>
              <w:rPr>
                <w:rFonts w:asciiTheme="majorEastAsia" w:eastAsiaTheme="majorEastAsia" w:hAnsiTheme="majorEastAsia"/>
                <w:b/>
                <w:sz w:val="14"/>
                <w:szCs w:val="14"/>
              </w:rPr>
            </w:pPr>
            <w:r w:rsidRPr="00EB5AAD">
              <w:rPr>
                <w:rFonts w:asciiTheme="majorEastAsia" w:eastAsiaTheme="majorEastAsia" w:hAnsiTheme="majorEastAsia" w:hint="eastAsia"/>
                <w:b/>
                <w:sz w:val="14"/>
                <w:szCs w:val="14"/>
              </w:rPr>
              <w:t>【知③】温度計を正しく扱いながら気温を測定するとともに</w:t>
            </w:r>
            <w:r w:rsidR="00B14E62">
              <w:rPr>
                <w:rFonts w:asciiTheme="majorEastAsia" w:eastAsiaTheme="majorEastAsia" w:hAnsiTheme="majorEastAsia" w:hint="eastAsia"/>
                <w:b/>
                <w:sz w:val="14"/>
                <w:szCs w:val="14"/>
              </w:rPr>
              <w:t>、</w:t>
            </w:r>
            <w:r w:rsidRPr="00EB5AAD">
              <w:rPr>
                <w:rFonts w:asciiTheme="majorEastAsia" w:eastAsiaTheme="majorEastAsia" w:hAnsiTheme="majorEastAsia" w:hint="eastAsia"/>
                <w:b/>
                <w:sz w:val="14"/>
                <w:szCs w:val="14"/>
              </w:rPr>
              <w:t>夏の動物の様子を観察し</w:t>
            </w:r>
            <w:r w:rsidR="00B14E62">
              <w:rPr>
                <w:rFonts w:asciiTheme="majorEastAsia" w:eastAsiaTheme="majorEastAsia" w:hAnsiTheme="majorEastAsia" w:hint="eastAsia"/>
                <w:b/>
                <w:sz w:val="14"/>
                <w:szCs w:val="14"/>
              </w:rPr>
              <w:t>、</w:t>
            </w:r>
            <w:r w:rsidRPr="00EB5AAD">
              <w:rPr>
                <w:rFonts w:asciiTheme="majorEastAsia" w:eastAsiaTheme="majorEastAsia" w:hAnsiTheme="majorEastAsia" w:hint="eastAsia"/>
                <w:b/>
                <w:sz w:val="14"/>
                <w:szCs w:val="14"/>
              </w:rPr>
              <w:t>得られた結果を絵や文で分かりやすく記録しているかを評価する。</w:t>
            </w:r>
          </w:p>
          <w:p w14:paraId="4E113938" w14:textId="1F5A7E7D" w:rsidR="001B763E" w:rsidRPr="008B6E76" w:rsidRDefault="00EB5AAD" w:rsidP="00EB5AAD">
            <w:pPr>
              <w:widowControl/>
              <w:tabs>
                <w:tab w:val="right" w:pos="3835"/>
              </w:tabs>
              <w:topLinePunct/>
              <w:autoSpaceDE w:val="0"/>
              <w:autoSpaceDN w:val="0"/>
              <w:adjustRightInd w:val="0"/>
              <w:spacing w:line="200" w:lineRule="exact"/>
              <w:jc w:val="right"/>
              <w:rPr>
                <w:rStyle w:val="ab"/>
              </w:rPr>
            </w:pPr>
            <w:r w:rsidRPr="00EB5AAD">
              <w:rPr>
                <w:rFonts w:asciiTheme="majorEastAsia" w:eastAsiaTheme="majorEastAsia" w:hAnsiTheme="majorEastAsia" w:hint="eastAsia"/>
                <w:b/>
                <w:sz w:val="14"/>
                <w:szCs w:val="14"/>
              </w:rPr>
              <w:t>【行動観察・記録分析】</w:t>
            </w:r>
          </w:p>
        </w:tc>
        <w:tc>
          <w:tcPr>
            <w:tcW w:w="652" w:type="dxa"/>
            <w:tcBorders>
              <w:top w:val="nil"/>
              <w:left w:val="nil"/>
              <w:bottom w:val="nil"/>
            </w:tcBorders>
            <w:tcMar>
              <w:top w:w="57" w:type="dxa"/>
              <w:left w:w="142" w:type="dxa"/>
              <w:bottom w:w="57" w:type="dxa"/>
              <w:right w:w="142" w:type="dxa"/>
            </w:tcMar>
          </w:tcPr>
          <w:p w14:paraId="05CCF24A" w14:textId="77777777" w:rsidR="001B763E" w:rsidRPr="008B6E76" w:rsidRDefault="001B763E" w:rsidP="00491556">
            <w:pPr>
              <w:snapToGrid w:val="0"/>
              <w:spacing w:line="200" w:lineRule="exact"/>
              <w:rPr>
                <w:rStyle w:val="ab"/>
              </w:rPr>
            </w:pPr>
          </w:p>
        </w:tc>
        <w:tc>
          <w:tcPr>
            <w:tcW w:w="652" w:type="dxa"/>
            <w:tcBorders>
              <w:top w:val="nil"/>
              <w:bottom w:val="nil"/>
              <w:right w:val="nil"/>
            </w:tcBorders>
            <w:tcMar>
              <w:top w:w="57" w:type="dxa"/>
              <w:left w:w="142" w:type="dxa"/>
              <w:bottom w:w="57" w:type="dxa"/>
              <w:right w:w="142" w:type="dxa"/>
            </w:tcMar>
          </w:tcPr>
          <w:p w14:paraId="2277A54D" w14:textId="77777777" w:rsidR="001B763E" w:rsidRPr="008B6E76" w:rsidRDefault="001B763E" w:rsidP="00491556">
            <w:pPr>
              <w:snapToGrid w:val="0"/>
              <w:spacing w:line="200" w:lineRule="exact"/>
              <w:rPr>
                <w:rStyle w:val="ab"/>
              </w:rPr>
            </w:pPr>
          </w:p>
        </w:tc>
        <w:tc>
          <w:tcPr>
            <w:tcW w:w="4344" w:type="dxa"/>
            <w:tcBorders>
              <w:top w:val="nil"/>
              <w:left w:val="nil"/>
              <w:bottom w:val="nil"/>
            </w:tcBorders>
            <w:tcMar>
              <w:top w:w="57" w:type="dxa"/>
              <w:left w:w="142" w:type="dxa"/>
              <w:bottom w:w="57" w:type="dxa"/>
              <w:right w:w="142" w:type="dxa"/>
            </w:tcMar>
          </w:tcPr>
          <w:p w14:paraId="630D3916" w14:textId="259DB497" w:rsidR="001B763E" w:rsidRPr="008B6E76" w:rsidRDefault="00080DDE" w:rsidP="00491556">
            <w:pPr>
              <w:widowControl/>
              <w:autoSpaceDE w:val="0"/>
              <w:autoSpaceDN w:val="0"/>
              <w:adjustRightInd w:val="0"/>
              <w:spacing w:line="200" w:lineRule="exact"/>
              <w:jc w:val="left"/>
              <w:rPr>
                <w:rStyle w:val="ab"/>
              </w:rPr>
            </w:pPr>
            <w:r w:rsidRPr="00080DDE">
              <w:rPr>
                <w:rStyle w:val="ab"/>
                <w:rFonts w:hint="eastAsia"/>
              </w:rPr>
              <w:t>気温の測り方や</w:t>
            </w:r>
            <w:r w:rsidR="00EB5AAD" w:rsidRPr="00EB5AAD">
              <w:rPr>
                <w:rStyle w:val="ab"/>
                <w:rFonts w:hint="eastAsia"/>
              </w:rPr>
              <w:t>温度計の目盛りの読み取り方の意味を理解して</w:t>
            </w:r>
            <w:r w:rsidR="00B14E62">
              <w:rPr>
                <w:rStyle w:val="ab"/>
                <w:rFonts w:hint="eastAsia"/>
              </w:rPr>
              <w:t>、</w:t>
            </w:r>
            <w:r w:rsidR="00EB5AAD" w:rsidRPr="00EB5AAD">
              <w:rPr>
                <w:rStyle w:val="ab"/>
                <w:rFonts w:hint="eastAsia"/>
              </w:rPr>
              <w:t>正しく気温を測定するとともに</w:t>
            </w:r>
            <w:r w:rsidR="00B14E62">
              <w:rPr>
                <w:rStyle w:val="ab"/>
                <w:rFonts w:hint="eastAsia"/>
              </w:rPr>
              <w:t>、</w:t>
            </w:r>
            <w:r w:rsidR="00EB5AAD" w:rsidRPr="00EB5AAD">
              <w:rPr>
                <w:rStyle w:val="ab"/>
                <w:rFonts w:hint="eastAsia"/>
              </w:rPr>
              <w:t>夏の動物の様子を観察し</w:t>
            </w:r>
            <w:r w:rsidR="00B14E62">
              <w:rPr>
                <w:rStyle w:val="ab"/>
                <w:rFonts w:hint="eastAsia"/>
              </w:rPr>
              <w:t>、</w:t>
            </w:r>
            <w:r w:rsidR="00EB5AAD" w:rsidRPr="00EB5AAD">
              <w:rPr>
                <w:rStyle w:val="ab"/>
                <w:rFonts w:hint="eastAsia"/>
              </w:rPr>
              <w:t>得られた結果を絵や文で工夫して分かりやすく記録している。</w:t>
            </w:r>
          </w:p>
        </w:tc>
        <w:tc>
          <w:tcPr>
            <w:tcW w:w="4383" w:type="dxa"/>
            <w:tcBorders>
              <w:top w:val="nil"/>
              <w:bottom w:val="nil"/>
              <w:right w:val="nil"/>
            </w:tcBorders>
            <w:shd w:val="clear" w:color="auto" w:fill="auto"/>
            <w:tcMar>
              <w:top w:w="57" w:type="dxa"/>
              <w:left w:w="142" w:type="dxa"/>
              <w:bottom w:w="57" w:type="dxa"/>
              <w:right w:w="142" w:type="dxa"/>
            </w:tcMar>
          </w:tcPr>
          <w:p w14:paraId="0D53F117" w14:textId="1834A58A" w:rsidR="001B763E" w:rsidRPr="008B6E76" w:rsidRDefault="00EB5AAD" w:rsidP="00491556">
            <w:pPr>
              <w:widowControl/>
              <w:autoSpaceDE w:val="0"/>
              <w:autoSpaceDN w:val="0"/>
              <w:adjustRightInd w:val="0"/>
              <w:spacing w:line="200" w:lineRule="exact"/>
              <w:jc w:val="left"/>
              <w:rPr>
                <w:rStyle w:val="ab"/>
              </w:rPr>
            </w:pPr>
            <w:r w:rsidRPr="00EB5AAD">
              <w:rPr>
                <w:rStyle w:val="ab"/>
                <w:rFonts w:hint="eastAsia"/>
              </w:rPr>
              <w:t>温度計の使い方を再確認するとともに</w:t>
            </w:r>
            <w:r w:rsidR="00B14E62">
              <w:rPr>
                <w:rStyle w:val="ab"/>
                <w:rFonts w:hint="eastAsia"/>
              </w:rPr>
              <w:t>、</w:t>
            </w:r>
            <w:r w:rsidRPr="00EB5AAD">
              <w:rPr>
                <w:rStyle w:val="ab"/>
                <w:rFonts w:hint="eastAsia"/>
              </w:rPr>
              <w:t>春に観察した動物と同じものを観察させて</w:t>
            </w:r>
            <w:r w:rsidR="00B14E62">
              <w:rPr>
                <w:rStyle w:val="ab"/>
                <w:rFonts w:hint="eastAsia"/>
              </w:rPr>
              <w:t>、</w:t>
            </w:r>
            <w:r w:rsidRPr="00EB5AAD">
              <w:rPr>
                <w:rStyle w:val="ab"/>
                <w:rFonts w:hint="eastAsia"/>
              </w:rPr>
              <w:t>見られるすがたや数</w:t>
            </w:r>
            <w:r w:rsidR="00B14E62">
              <w:rPr>
                <w:rStyle w:val="ab"/>
                <w:rFonts w:hint="eastAsia"/>
              </w:rPr>
              <w:t>、</w:t>
            </w:r>
            <w:r w:rsidRPr="00EB5AAD">
              <w:rPr>
                <w:rStyle w:val="ab"/>
                <w:rFonts w:hint="eastAsia"/>
              </w:rPr>
              <w:t>活動の様子など</w:t>
            </w:r>
            <w:r w:rsidR="00B14E62">
              <w:rPr>
                <w:rStyle w:val="ab"/>
                <w:rFonts w:hint="eastAsia"/>
              </w:rPr>
              <w:t>、</w:t>
            </w:r>
            <w:r w:rsidRPr="00EB5AAD">
              <w:rPr>
                <w:rStyle w:val="ab"/>
                <w:rFonts w:hint="eastAsia"/>
              </w:rPr>
              <w:t>観察のポイントを示し</w:t>
            </w:r>
            <w:r w:rsidR="00B14E62">
              <w:rPr>
                <w:rStyle w:val="ab"/>
                <w:rFonts w:hint="eastAsia"/>
              </w:rPr>
              <w:t>、</w:t>
            </w:r>
            <w:r w:rsidRPr="00EB5AAD">
              <w:rPr>
                <w:rStyle w:val="ab"/>
                <w:rFonts w:hint="eastAsia"/>
              </w:rPr>
              <w:t>それらについて具体的に記録することができるように</w:t>
            </w:r>
            <w:r w:rsidR="00B14E62">
              <w:rPr>
                <w:rStyle w:val="ab"/>
                <w:rFonts w:hint="eastAsia"/>
              </w:rPr>
              <w:t>、</w:t>
            </w:r>
            <w:r w:rsidRPr="00EB5AAD">
              <w:rPr>
                <w:rStyle w:val="ab"/>
                <w:rFonts w:hint="eastAsia"/>
              </w:rPr>
              <w:t>助言・援助する。</w:t>
            </w:r>
          </w:p>
        </w:tc>
        <w:tc>
          <w:tcPr>
            <w:tcW w:w="120" w:type="dxa"/>
            <w:vMerge/>
            <w:tcBorders>
              <w:left w:val="nil"/>
            </w:tcBorders>
            <w:shd w:val="clear" w:color="auto" w:fill="auto"/>
          </w:tcPr>
          <w:p w14:paraId="6854A8A4" w14:textId="77777777" w:rsidR="001B763E" w:rsidRDefault="001B763E" w:rsidP="00491556"/>
        </w:tc>
      </w:tr>
      <w:tr w:rsidR="001B763E" w14:paraId="0662670E" w14:textId="77777777" w:rsidTr="00491556">
        <w:trPr>
          <w:cantSplit/>
          <w:trHeight w:hRule="exact" w:val="227"/>
        </w:trPr>
        <w:tc>
          <w:tcPr>
            <w:tcW w:w="104" w:type="dxa"/>
            <w:vMerge/>
            <w:tcBorders>
              <w:bottom w:val="nil"/>
              <w:right w:val="nil"/>
            </w:tcBorders>
          </w:tcPr>
          <w:p w14:paraId="48DEF5FB" w14:textId="77777777" w:rsidR="001B763E" w:rsidRPr="009D4699" w:rsidRDefault="001B763E" w:rsidP="00491556">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right w:val="single" w:sz="4" w:space="0" w:color="auto"/>
            </w:tcBorders>
          </w:tcPr>
          <w:p w14:paraId="2C8F8630" w14:textId="77777777" w:rsidR="001B763E" w:rsidRPr="00D76667" w:rsidRDefault="001B763E" w:rsidP="00491556">
            <w:pPr>
              <w:snapToGrid w:val="0"/>
              <w:spacing w:line="200" w:lineRule="exact"/>
              <w:ind w:leftChars="50" w:left="130" w:rightChars="50" w:right="130"/>
              <w:rPr>
                <w:rStyle w:val="ab"/>
              </w:rPr>
            </w:pPr>
            <w:r w:rsidRPr="00D76667">
              <w:rPr>
                <w:rStyle w:val="ab"/>
                <w:noProof/>
              </w:rPr>
              <mc:AlternateContent>
                <mc:Choice Requires="wpg">
                  <w:drawing>
                    <wp:anchor distT="0" distB="0" distL="114300" distR="114300" simplePos="0" relativeHeight="251629568" behindDoc="0" locked="0" layoutInCell="1" allowOverlap="1" wp14:anchorId="44A25273" wp14:editId="475F97F4">
                      <wp:simplePos x="0" y="0"/>
                      <wp:positionH relativeFrom="column">
                        <wp:posOffset>36195</wp:posOffset>
                      </wp:positionH>
                      <wp:positionV relativeFrom="line">
                        <wp:posOffset>0</wp:posOffset>
                      </wp:positionV>
                      <wp:extent cx="11817985" cy="114300"/>
                      <wp:effectExtent l="0" t="0" r="0" b="12700"/>
                      <wp:wrapNone/>
                      <wp:docPr id="222" name="グループ化 97"/>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223" name="グループ化 98"/>
                              <wpg:cNvGrpSpPr/>
                              <wpg:grpSpPr>
                                <a:xfrm>
                                  <a:off x="0" y="0"/>
                                  <a:ext cx="107950" cy="107950"/>
                                  <a:chOff x="0" y="0"/>
                                  <a:chExt cx="107950" cy="107950"/>
                                </a:xfrm>
                              </wpg:grpSpPr>
                              <wps:wsp>
                                <wps:cNvPr id="224" name="角丸四角形 224"/>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テキスト ボックス 100"/>
                                <wps:cNvSpPr txBox="1"/>
                                <wps:spPr>
                                  <a:xfrm>
                                    <a:off x="0" y="0"/>
                                    <a:ext cx="107950" cy="107950"/>
                                  </a:xfrm>
                                  <a:prstGeom prst="rect">
                                    <a:avLst/>
                                  </a:prstGeom>
                                  <a:noFill/>
                                  <a:ln w="6350">
                                    <a:noFill/>
                                  </a:ln>
                                  <a:effectLst/>
                                </wps:spPr>
                                <wps:txbx>
                                  <w:txbxContent>
                                    <w:p w14:paraId="2B0329D7" w14:textId="77777777" w:rsidR="00477D54" w:rsidRPr="000674B1" w:rsidRDefault="00477D54" w:rsidP="001B763E">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226" name="グループ化 101"/>
                              <wpg:cNvGrpSpPr/>
                              <wpg:grpSpPr>
                                <a:xfrm>
                                  <a:off x="121341" y="0"/>
                                  <a:ext cx="11696701" cy="114300"/>
                                  <a:chOff x="-1" y="0"/>
                                  <a:chExt cx="11696701" cy="114300"/>
                                </a:xfrm>
                              </wpg:grpSpPr>
                              <wps:wsp>
                                <wps:cNvPr id="227" name="正方形/長方形 227"/>
                                <wps:cNvSpPr/>
                                <wps:spPr>
                                  <a:xfrm>
                                    <a:off x="0" y="0"/>
                                    <a:ext cx="11696700" cy="114300"/>
                                  </a:xfrm>
                                  <a:prstGeom prst="rect">
                                    <a:avLst/>
                                  </a:prstGeom>
                                  <a:gradFill>
                                    <a:gsLst>
                                      <a:gs pos="0">
                                        <a:sysClr val="windowText" lastClr="000000">
                                          <a:lumMod val="65000"/>
                                          <a:lumOff val="35000"/>
                                        </a:sysClr>
                                      </a:gs>
                                      <a:gs pos="59000">
                                        <a:sysClr val="windowText" lastClr="000000">
                                          <a:tint val="44500"/>
                                          <a:satMod val="160000"/>
                                        </a:sysClr>
                                      </a:gs>
                                      <a:gs pos="95000">
                                        <a:sysClr val="window" lastClr="FFFFFF"/>
                                      </a:gs>
                                    </a:gsLst>
                                    <a:lin ang="0" scaled="1"/>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テキスト ボックス 103"/>
                                <wps:cNvSpPr txBox="1"/>
                                <wps:spPr>
                                  <a:xfrm>
                                    <a:off x="-1" y="0"/>
                                    <a:ext cx="540003" cy="114300"/>
                                  </a:xfrm>
                                  <a:prstGeom prst="rect">
                                    <a:avLst/>
                                  </a:prstGeom>
                                  <a:solidFill>
                                    <a:sysClr val="window" lastClr="FFFFFF"/>
                                  </a:solidFill>
                                  <a:ln w="6350">
                                    <a:noFill/>
                                  </a:ln>
                                  <a:effectLst/>
                                </wps:spPr>
                                <wps:txbx>
                                  <w:txbxContent>
                                    <w:p w14:paraId="5C43DA2E" w14:textId="77777777" w:rsidR="00477D54" w:rsidRPr="007143A7" w:rsidRDefault="00477D54" w:rsidP="001B763E">
                                      <w:pPr>
                                        <w:snapToGrid w:val="0"/>
                                        <w:spacing w:line="160" w:lineRule="exact"/>
                                        <w:rPr>
                                          <w:rFonts w:asciiTheme="majorEastAsia" w:eastAsiaTheme="majorEastAsia" w:hAnsiTheme="majorEastAsia"/>
                                          <w:spacing w:val="4"/>
                                          <w:sz w:val="14"/>
                                          <w:szCs w:val="16"/>
                                        </w:rPr>
                                      </w:pPr>
                                      <w:r>
                                        <w:rPr>
                                          <w:rFonts w:asciiTheme="majorEastAsia" w:eastAsiaTheme="majorEastAsia" w:hAnsiTheme="majorEastAsia" w:hint="eastAsia"/>
                                          <w:spacing w:val="4"/>
                                          <w:sz w:val="14"/>
                                          <w:szCs w:val="16"/>
                                        </w:rPr>
                                        <w:t>記録の整理</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44A25273" id="_x0000_s1178" style="position:absolute;left:0;text-align:left;margin-left:2.85pt;margin-top:0;width:930.55pt;height:9pt;z-index:251629568;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">
                      <v:group id="グループ化 98" o:spid="_x0000_s1179"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oundrect id="角丸四角形 224" o:spid="_x0000_s1180"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" fillcolor="windowText" strokeweight="2pt"/>
                        <v:shape id="テキスト ボックス 100" o:spid="_x0000_s1181"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" filled="f" stroked="f" strokeweight=".5pt">
                          <v:textbox inset="0,0,0,0">
                            <w:txbxContent>
                              <w:p w14:paraId="2B0329D7" w14:textId="77777777" w:rsidR="00477D54" w:rsidRPr="000674B1" w:rsidRDefault="00477D54" w:rsidP="001B763E">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3</w:t>
                                </w:r>
                              </w:p>
                            </w:txbxContent>
                          </v:textbox>
                        </v:shape>
                      </v:group>
                      <v:group id="グループ化 101" o:spid="_x0000_s1182"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rect id="正方形/長方形 227" o:spid="_x0000_s1183"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" fillcolor="#595959" stroked="f" strokeweight="2pt">
                          <v:fill color2="window" angle="90" colors="0 #595959;38666f #c4c4c4;62259f window" focus="100%" type="gradient"/>
                        </v:rect>
                        <v:shape id="テキスト ボックス 103" o:spid="_x0000_s1184" type="#_x0000_t202" style="position:absolute;width:540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" fillcolor="window" stroked="f" strokeweight=".5pt">
                          <v:textbox inset="1mm,0,0,0">
                            <w:txbxContent>
                              <w:p w14:paraId="5C43DA2E" w14:textId="77777777" w:rsidR="00477D54" w:rsidRPr="007143A7" w:rsidRDefault="00477D54" w:rsidP="001B763E">
                                <w:pPr>
                                  <w:snapToGrid w:val="0"/>
                                  <w:spacing w:line="160" w:lineRule="exact"/>
                                  <w:rPr>
                                    <w:rFonts w:asciiTheme="majorEastAsia" w:eastAsiaTheme="majorEastAsia" w:hAnsiTheme="majorEastAsia"/>
                                    <w:spacing w:val="4"/>
                                    <w:sz w:val="14"/>
                                    <w:szCs w:val="16"/>
                                  </w:rPr>
                                </w:pPr>
                                <w:r>
                                  <w:rPr>
                                    <w:rFonts w:asciiTheme="majorEastAsia" w:eastAsiaTheme="majorEastAsia" w:hAnsiTheme="majorEastAsia" w:hint="eastAsia"/>
                                    <w:spacing w:val="4"/>
                                    <w:sz w:val="14"/>
                                    <w:szCs w:val="16"/>
                                  </w:rPr>
                                  <w:t>記録の整理</w:t>
                                </w:r>
                              </w:p>
                            </w:txbxContent>
                          </v:textbox>
                        </v:shape>
                      </v:group>
                      <w10:wrap anchory="line"/>
                    </v:group>
                  </w:pict>
                </mc:Fallback>
              </mc:AlternateContent>
            </w:r>
          </w:p>
        </w:tc>
        <w:tc>
          <w:tcPr>
            <w:tcW w:w="283" w:type="dxa"/>
            <w:tcBorders>
              <w:top w:val="nil"/>
              <w:left w:val="single" w:sz="4" w:space="0" w:color="auto"/>
              <w:bottom w:val="nil"/>
              <w:right w:val="single" w:sz="4" w:space="0" w:color="auto"/>
            </w:tcBorders>
            <w:vAlign w:val="center"/>
          </w:tcPr>
          <w:p w14:paraId="191B9769" w14:textId="77777777" w:rsidR="001B763E" w:rsidRPr="0082008D" w:rsidRDefault="001B763E" w:rsidP="00491556">
            <w:pPr>
              <w:snapToGrid w:val="0"/>
              <w:spacing w:line="200" w:lineRule="exact"/>
              <w:jc w:val="center"/>
              <w:rPr>
                <w:rFonts w:asciiTheme="majorEastAsia" w:eastAsiaTheme="majorEastAsia" w:hAnsiTheme="majorEastAsia"/>
                <w:sz w:val="14"/>
                <w:szCs w:val="14"/>
              </w:rPr>
            </w:pPr>
          </w:p>
        </w:tc>
        <w:tc>
          <w:tcPr>
            <w:tcW w:w="283" w:type="dxa"/>
            <w:tcBorders>
              <w:top w:val="nil"/>
              <w:left w:val="single" w:sz="4" w:space="0" w:color="auto"/>
              <w:bottom w:val="nil"/>
              <w:right w:val="single" w:sz="4" w:space="0" w:color="auto"/>
            </w:tcBorders>
            <w:textDirection w:val="tbRlV"/>
            <w:vAlign w:val="center"/>
          </w:tcPr>
          <w:p w14:paraId="528C64EB" w14:textId="77777777" w:rsidR="001B763E" w:rsidRPr="0082008D" w:rsidRDefault="001B763E" w:rsidP="00491556">
            <w:pPr>
              <w:snapToGrid w:val="0"/>
              <w:spacing w:line="200" w:lineRule="exact"/>
              <w:ind w:left="113" w:right="113"/>
              <w:jc w:val="center"/>
              <w:rPr>
                <w:rFonts w:asciiTheme="majorEastAsia" w:eastAsiaTheme="majorEastAsia" w:hAnsiTheme="majorEastAsia"/>
                <w:sz w:val="14"/>
                <w:szCs w:val="14"/>
              </w:rPr>
            </w:pPr>
          </w:p>
        </w:tc>
        <w:tc>
          <w:tcPr>
            <w:tcW w:w="283" w:type="dxa"/>
            <w:tcBorders>
              <w:top w:val="nil"/>
              <w:left w:val="single" w:sz="4" w:space="0" w:color="auto"/>
              <w:bottom w:val="nil"/>
              <w:right w:val="single" w:sz="4" w:space="0" w:color="auto"/>
            </w:tcBorders>
            <w:vAlign w:val="center"/>
          </w:tcPr>
          <w:p w14:paraId="6F087A0A" w14:textId="77777777" w:rsidR="001B763E" w:rsidRPr="00553402" w:rsidRDefault="001B763E" w:rsidP="00491556">
            <w:pPr>
              <w:snapToGrid w:val="0"/>
              <w:spacing w:line="200" w:lineRule="exact"/>
              <w:jc w:val="center"/>
              <w:rPr>
                <w:rFonts w:asciiTheme="majorEastAsia" w:eastAsiaTheme="majorEastAsia" w:hAnsiTheme="majorEastAsia"/>
                <w:b/>
                <w:sz w:val="14"/>
                <w:szCs w:val="14"/>
              </w:rPr>
            </w:pPr>
          </w:p>
        </w:tc>
        <w:tc>
          <w:tcPr>
            <w:tcW w:w="283" w:type="dxa"/>
            <w:tcBorders>
              <w:top w:val="nil"/>
              <w:left w:val="single" w:sz="4" w:space="0" w:color="auto"/>
              <w:bottom w:val="nil"/>
              <w:right w:val="single" w:sz="4" w:space="0" w:color="auto"/>
            </w:tcBorders>
            <w:vAlign w:val="center"/>
          </w:tcPr>
          <w:p w14:paraId="333EB656" w14:textId="77777777" w:rsidR="001B763E" w:rsidRDefault="001B763E" w:rsidP="00491556">
            <w:pPr>
              <w:snapToGrid w:val="0"/>
              <w:spacing w:line="200" w:lineRule="exact"/>
              <w:jc w:val="center"/>
            </w:pPr>
          </w:p>
        </w:tc>
        <w:tc>
          <w:tcPr>
            <w:tcW w:w="4056" w:type="dxa"/>
            <w:tcBorders>
              <w:top w:val="nil"/>
              <w:left w:val="single" w:sz="4" w:space="0" w:color="auto"/>
              <w:bottom w:val="nil"/>
              <w:right w:val="nil"/>
            </w:tcBorders>
            <w:tcMar>
              <w:top w:w="57" w:type="dxa"/>
              <w:left w:w="142" w:type="dxa"/>
              <w:bottom w:w="57" w:type="dxa"/>
              <w:right w:w="142" w:type="dxa"/>
            </w:tcMar>
          </w:tcPr>
          <w:p w14:paraId="07E5DFE1" w14:textId="77777777" w:rsidR="001B763E" w:rsidRPr="008B6E76" w:rsidRDefault="001B763E" w:rsidP="00491556">
            <w:pPr>
              <w:tabs>
                <w:tab w:val="right" w:pos="3772"/>
                <w:tab w:val="right" w:pos="3835"/>
              </w:tabs>
              <w:topLinePunct/>
              <w:snapToGrid w:val="0"/>
              <w:spacing w:line="200" w:lineRule="exact"/>
              <w:rPr>
                <w:rStyle w:val="ab"/>
              </w:rPr>
            </w:pPr>
          </w:p>
        </w:tc>
        <w:tc>
          <w:tcPr>
            <w:tcW w:w="652" w:type="dxa"/>
            <w:tcBorders>
              <w:top w:val="nil"/>
              <w:left w:val="nil"/>
              <w:bottom w:val="nil"/>
              <w:right w:val="single" w:sz="4" w:space="0" w:color="auto"/>
            </w:tcBorders>
            <w:tcMar>
              <w:top w:w="57" w:type="dxa"/>
              <w:left w:w="142" w:type="dxa"/>
              <w:bottom w:w="57" w:type="dxa"/>
              <w:right w:w="142" w:type="dxa"/>
            </w:tcMar>
          </w:tcPr>
          <w:p w14:paraId="18CA7E07" w14:textId="77777777" w:rsidR="001B763E" w:rsidRPr="008B6E76" w:rsidRDefault="001B763E" w:rsidP="00491556">
            <w:pPr>
              <w:snapToGrid w:val="0"/>
              <w:spacing w:line="200" w:lineRule="exact"/>
              <w:rPr>
                <w:rStyle w:val="ab"/>
              </w:rPr>
            </w:pPr>
          </w:p>
        </w:tc>
        <w:tc>
          <w:tcPr>
            <w:tcW w:w="652" w:type="dxa"/>
            <w:tcBorders>
              <w:top w:val="nil"/>
              <w:left w:val="single" w:sz="4" w:space="0" w:color="auto"/>
              <w:bottom w:val="nil"/>
              <w:right w:val="nil"/>
            </w:tcBorders>
          </w:tcPr>
          <w:p w14:paraId="2B518A5E" w14:textId="77777777" w:rsidR="001B763E" w:rsidRPr="008B6E76" w:rsidRDefault="001B763E" w:rsidP="00491556">
            <w:pPr>
              <w:snapToGrid w:val="0"/>
              <w:spacing w:line="200" w:lineRule="exact"/>
              <w:rPr>
                <w:rStyle w:val="ab"/>
              </w:rPr>
            </w:pPr>
          </w:p>
        </w:tc>
        <w:tc>
          <w:tcPr>
            <w:tcW w:w="4344" w:type="dxa"/>
            <w:tcBorders>
              <w:top w:val="nil"/>
              <w:left w:val="nil"/>
              <w:bottom w:val="nil"/>
              <w:right w:val="single" w:sz="4" w:space="0" w:color="auto"/>
            </w:tcBorders>
            <w:tcMar>
              <w:top w:w="57" w:type="dxa"/>
              <w:left w:w="142" w:type="dxa"/>
              <w:bottom w:w="57" w:type="dxa"/>
              <w:right w:w="142" w:type="dxa"/>
            </w:tcMar>
          </w:tcPr>
          <w:p w14:paraId="7235F7FC" w14:textId="77777777" w:rsidR="001B763E" w:rsidRPr="008B6E76" w:rsidRDefault="001B763E" w:rsidP="00491556">
            <w:pPr>
              <w:snapToGrid w:val="0"/>
              <w:spacing w:line="200" w:lineRule="exact"/>
              <w:rPr>
                <w:rStyle w:val="ab"/>
              </w:rPr>
            </w:pPr>
          </w:p>
        </w:tc>
        <w:tc>
          <w:tcPr>
            <w:tcW w:w="4383" w:type="dxa"/>
            <w:tcBorders>
              <w:top w:val="nil"/>
              <w:left w:val="single" w:sz="4" w:space="0" w:color="auto"/>
              <w:bottom w:val="nil"/>
              <w:right w:val="nil"/>
            </w:tcBorders>
            <w:shd w:val="clear" w:color="auto" w:fill="auto"/>
            <w:tcMar>
              <w:top w:w="57" w:type="dxa"/>
              <w:left w:w="142" w:type="dxa"/>
              <w:bottom w:w="57" w:type="dxa"/>
              <w:right w:w="142" w:type="dxa"/>
            </w:tcMar>
          </w:tcPr>
          <w:p w14:paraId="1B777576" w14:textId="77777777" w:rsidR="001B763E" w:rsidRPr="008B6E76" w:rsidRDefault="001B763E" w:rsidP="00491556">
            <w:pPr>
              <w:spacing w:line="200" w:lineRule="exact"/>
              <w:rPr>
                <w:rStyle w:val="ab"/>
              </w:rPr>
            </w:pPr>
          </w:p>
        </w:tc>
        <w:tc>
          <w:tcPr>
            <w:tcW w:w="120" w:type="dxa"/>
            <w:vMerge/>
            <w:tcBorders>
              <w:left w:val="nil"/>
              <w:bottom w:val="nil"/>
            </w:tcBorders>
            <w:shd w:val="clear" w:color="auto" w:fill="auto"/>
          </w:tcPr>
          <w:p w14:paraId="50E1ED88" w14:textId="77777777" w:rsidR="001B763E" w:rsidRDefault="001B763E" w:rsidP="00491556"/>
        </w:tc>
      </w:tr>
      <w:tr w:rsidR="001B763E" w14:paraId="7AC58EB1" w14:textId="77777777" w:rsidTr="00483F50">
        <w:trPr>
          <w:cantSplit/>
          <w:trHeight w:val="677"/>
        </w:trPr>
        <w:tc>
          <w:tcPr>
            <w:tcW w:w="104" w:type="dxa"/>
            <w:tcBorders>
              <w:top w:val="nil"/>
              <w:bottom w:val="nil"/>
              <w:right w:val="nil"/>
            </w:tcBorders>
          </w:tcPr>
          <w:p w14:paraId="0818461A" w14:textId="77777777" w:rsidR="001B763E" w:rsidRPr="009D4699" w:rsidRDefault="001B763E" w:rsidP="00491556">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Pr>
          <w:p w14:paraId="72596BDD" w14:textId="2D456EEF" w:rsidR="00EB5AAD" w:rsidRPr="00EB5AAD" w:rsidRDefault="00EB5AAD" w:rsidP="00EB5AAD">
            <w:pPr>
              <w:widowControl/>
              <w:autoSpaceDE w:val="0"/>
              <w:autoSpaceDN w:val="0"/>
              <w:adjustRightInd w:val="0"/>
              <w:spacing w:line="200" w:lineRule="exact"/>
              <w:ind w:leftChars="100" w:left="400" w:rightChars="50" w:right="130" w:hangingChars="100" w:hanging="140"/>
              <w:jc w:val="left"/>
              <w:rPr>
                <w:rStyle w:val="ab"/>
              </w:rPr>
            </w:pPr>
            <w:r w:rsidRPr="00EB5AAD">
              <w:rPr>
                <w:rStyle w:val="ab"/>
                <w:rFonts w:hint="eastAsia"/>
              </w:rPr>
              <w:t>・これまでの記録を基に</w:t>
            </w:r>
            <w:r w:rsidR="00B14E62">
              <w:rPr>
                <w:rStyle w:val="ab"/>
                <w:rFonts w:hint="eastAsia"/>
              </w:rPr>
              <w:t>、</w:t>
            </w:r>
            <w:r w:rsidRPr="00EB5AAD">
              <w:rPr>
                <w:rStyle w:val="ab"/>
                <w:rFonts w:hint="eastAsia"/>
              </w:rPr>
              <w:t>ヘチマなどの成長と気温の変化をグラフなどにまとめ</w:t>
            </w:r>
            <w:r w:rsidR="00B14E62">
              <w:rPr>
                <w:rStyle w:val="ab"/>
                <w:rFonts w:hint="eastAsia"/>
              </w:rPr>
              <w:t>、</w:t>
            </w:r>
            <w:r w:rsidRPr="00EB5AAD">
              <w:rPr>
                <w:rStyle w:val="ab"/>
                <w:rFonts w:hint="eastAsia"/>
              </w:rPr>
              <w:t>育ち方と気温との関係を考える。</w:t>
            </w:r>
          </w:p>
          <w:p w14:paraId="6B8C01FB" w14:textId="430608D2" w:rsidR="00EB5AAD" w:rsidRPr="00EB5AAD" w:rsidRDefault="00EB5AAD" w:rsidP="00EB5AAD">
            <w:pPr>
              <w:widowControl/>
              <w:autoSpaceDE w:val="0"/>
              <w:autoSpaceDN w:val="0"/>
              <w:adjustRightInd w:val="0"/>
              <w:spacing w:line="200" w:lineRule="exact"/>
              <w:ind w:leftChars="100" w:left="400" w:rightChars="50" w:right="130" w:hangingChars="100" w:hanging="140"/>
              <w:jc w:val="left"/>
              <w:rPr>
                <w:rStyle w:val="ab"/>
              </w:rPr>
            </w:pPr>
            <w:r w:rsidRPr="00EB5AAD">
              <w:rPr>
                <w:rStyle w:val="ab"/>
                <w:rFonts w:hint="eastAsia"/>
              </w:rPr>
              <w:t>・植物や動物のこれからの変化について</w:t>
            </w:r>
            <w:r w:rsidR="00B14E62">
              <w:rPr>
                <w:rStyle w:val="ab"/>
                <w:rFonts w:hint="eastAsia"/>
              </w:rPr>
              <w:t>、</w:t>
            </w:r>
            <w:r w:rsidRPr="00EB5AAD">
              <w:rPr>
                <w:rStyle w:val="ab"/>
                <w:rFonts w:hint="eastAsia"/>
              </w:rPr>
              <w:t>これまでに学んだことや経験したことを基に予想して</w:t>
            </w:r>
            <w:r w:rsidR="00B14E62">
              <w:rPr>
                <w:rStyle w:val="ab"/>
                <w:rFonts w:hint="eastAsia"/>
              </w:rPr>
              <w:t>、</w:t>
            </w:r>
            <w:r w:rsidRPr="00EB5AAD">
              <w:rPr>
                <w:rStyle w:val="ab"/>
                <w:rFonts w:hint="eastAsia"/>
              </w:rPr>
              <w:t>話し合う。</w:t>
            </w:r>
          </w:p>
          <w:p w14:paraId="759398BF" w14:textId="17E80D97" w:rsidR="001B763E" w:rsidRPr="00D76667" w:rsidRDefault="00EB5AAD" w:rsidP="00EB5AAD">
            <w:pPr>
              <w:snapToGrid w:val="0"/>
              <w:spacing w:line="200" w:lineRule="exact"/>
              <w:ind w:leftChars="100" w:left="260" w:rightChars="50" w:right="130"/>
              <w:rPr>
                <w:rStyle w:val="ab"/>
              </w:rPr>
            </w:pPr>
            <w:r w:rsidRPr="00EB5AAD">
              <w:rPr>
                <w:rStyle w:val="ab"/>
                <w:rFonts w:hint="eastAsia"/>
              </w:rPr>
              <w:t>・資料を読んで</w:t>
            </w:r>
            <w:r w:rsidR="00B14E62">
              <w:rPr>
                <w:rStyle w:val="ab"/>
                <w:rFonts w:hint="eastAsia"/>
              </w:rPr>
              <w:t>、</w:t>
            </w:r>
            <w:r w:rsidRPr="00EB5AAD">
              <w:rPr>
                <w:rStyle w:val="ab"/>
                <w:rFonts w:hint="eastAsia"/>
              </w:rPr>
              <w:t>夏の季節の特徴を捉える。</w:t>
            </w:r>
          </w:p>
        </w:tc>
        <w:tc>
          <w:tcPr>
            <w:tcW w:w="283" w:type="dxa"/>
            <w:vMerge w:val="restart"/>
            <w:tcBorders>
              <w:top w:val="nil"/>
            </w:tcBorders>
            <w:vAlign w:val="center"/>
          </w:tcPr>
          <w:p w14:paraId="27FCBA29" w14:textId="77777777" w:rsidR="00EB5AAD" w:rsidRPr="00EB5AAD" w:rsidRDefault="00EB5AAD" w:rsidP="00EB5AAD">
            <w:pPr>
              <w:snapToGrid w:val="0"/>
              <w:spacing w:line="200" w:lineRule="exact"/>
              <w:jc w:val="center"/>
              <w:rPr>
                <w:rFonts w:asciiTheme="majorEastAsia" w:eastAsiaTheme="majorEastAsia" w:hAnsiTheme="majorEastAsia"/>
                <w:sz w:val="14"/>
                <w:szCs w:val="14"/>
              </w:rPr>
            </w:pPr>
            <w:r w:rsidRPr="00EB5AAD">
              <w:rPr>
                <w:rFonts w:asciiTheme="majorEastAsia" w:eastAsiaTheme="majorEastAsia" w:hAnsiTheme="majorEastAsia"/>
                <w:sz w:val="14"/>
                <w:szCs w:val="14"/>
              </w:rPr>
              <w:t>1</w:t>
            </w:r>
          </w:p>
          <w:p w14:paraId="3A57D0D9" w14:textId="257E7982" w:rsidR="001B763E" w:rsidRPr="0082008D" w:rsidRDefault="00EB5AAD" w:rsidP="00EB5AAD">
            <w:pPr>
              <w:snapToGrid w:val="0"/>
              <w:spacing w:line="200" w:lineRule="exact"/>
              <w:jc w:val="center"/>
              <w:rPr>
                <w:rFonts w:asciiTheme="majorEastAsia" w:eastAsiaTheme="majorEastAsia" w:hAnsiTheme="majorEastAsia"/>
                <w:sz w:val="14"/>
                <w:szCs w:val="14"/>
              </w:rPr>
            </w:pPr>
            <w:r w:rsidRPr="00EB5AAD">
              <w:rPr>
                <w:rFonts w:asciiTheme="majorEastAsia" w:eastAsiaTheme="majorEastAsia" w:hAnsiTheme="majorEastAsia"/>
                <w:sz w:val="14"/>
                <w:szCs w:val="14"/>
              </w:rPr>
              <w:t>(2)</w:t>
            </w:r>
          </w:p>
        </w:tc>
        <w:tc>
          <w:tcPr>
            <w:tcW w:w="283" w:type="dxa"/>
            <w:vMerge w:val="restart"/>
            <w:tcBorders>
              <w:top w:val="nil"/>
            </w:tcBorders>
            <w:textDirection w:val="tbRlV"/>
            <w:vAlign w:val="center"/>
          </w:tcPr>
          <w:p w14:paraId="55F3D93E" w14:textId="24C5D302" w:rsidR="001B763E" w:rsidRPr="00553402" w:rsidRDefault="00EB5AAD" w:rsidP="00491556">
            <w:pPr>
              <w:snapToGrid w:val="0"/>
              <w:spacing w:line="200" w:lineRule="exact"/>
              <w:ind w:left="113" w:right="113"/>
              <w:jc w:val="center"/>
              <w:rPr>
                <w:rFonts w:asciiTheme="majorEastAsia" w:eastAsiaTheme="majorEastAsia" w:hAnsiTheme="majorEastAsia"/>
                <w:sz w:val="14"/>
                <w:szCs w:val="14"/>
              </w:rPr>
            </w:pPr>
            <w:r w:rsidRPr="00EB5AAD">
              <w:rPr>
                <w:rFonts w:asciiTheme="majorEastAsia" w:eastAsiaTheme="majorEastAsia" w:hAnsiTheme="majorEastAsia"/>
                <w:sz w:val="14"/>
                <w:szCs w:val="14"/>
                <w:eastAsianLayout w:id="2094759938" w:vert="1" w:vertCompress="1"/>
              </w:rPr>
              <w:t>68</w:t>
            </w:r>
            <w:r w:rsidR="001B763E" w:rsidRPr="00553402">
              <w:rPr>
                <w:rFonts w:asciiTheme="majorEastAsia" w:eastAsiaTheme="majorEastAsia" w:hAnsiTheme="majorEastAsia" w:hint="eastAsia"/>
                <w:sz w:val="14"/>
                <w:szCs w:val="14"/>
              </w:rPr>
              <w:t>～</w:t>
            </w:r>
            <w:r w:rsidRPr="00EB5AAD">
              <w:rPr>
                <w:rFonts w:asciiTheme="majorEastAsia" w:eastAsiaTheme="majorEastAsia" w:hAnsiTheme="majorEastAsia"/>
                <w:sz w:val="14"/>
                <w:szCs w:val="14"/>
                <w:eastAsianLayout w:id="2094759939" w:vert="1" w:vertCompress="1"/>
              </w:rPr>
              <w:t>69</w:t>
            </w:r>
          </w:p>
        </w:tc>
        <w:tc>
          <w:tcPr>
            <w:tcW w:w="283" w:type="dxa"/>
            <w:tcBorders>
              <w:top w:val="nil"/>
              <w:bottom w:val="dashSmallGap" w:sz="4" w:space="0" w:color="auto"/>
            </w:tcBorders>
            <w:vAlign w:val="center"/>
          </w:tcPr>
          <w:p w14:paraId="06E1F326" w14:textId="77777777" w:rsidR="001B763E" w:rsidRDefault="001B763E" w:rsidP="0049155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nil"/>
              <w:bottom w:val="dashSmallGap" w:sz="4" w:space="0" w:color="auto"/>
            </w:tcBorders>
            <w:vAlign w:val="center"/>
          </w:tcPr>
          <w:p w14:paraId="2539A131" w14:textId="77777777" w:rsidR="001B763E" w:rsidRDefault="001B763E" w:rsidP="00491556">
            <w:pPr>
              <w:snapToGrid w:val="0"/>
              <w:spacing w:line="200" w:lineRule="exact"/>
              <w:jc w:val="center"/>
              <w:rPr>
                <w:rFonts w:asciiTheme="majorEastAsia" w:eastAsiaTheme="majorEastAsia" w:hAnsiTheme="majorEastAsia"/>
                <w:sz w:val="14"/>
                <w:szCs w:val="14"/>
              </w:rPr>
            </w:pPr>
          </w:p>
        </w:tc>
        <w:tc>
          <w:tcPr>
            <w:tcW w:w="4056" w:type="dxa"/>
            <w:tcBorders>
              <w:top w:val="nil"/>
              <w:bottom w:val="dashSmallGap" w:sz="4" w:space="0" w:color="auto"/>
              <w:right w:val="nil"/>
            </w:tcBorders>
            <w:tcMar>
              <w:top w:w="57" w:type="dxa"/>
              <w:left w:w="142" w:type="dxa"/>
              <w:bottom w:w="57" w:type="dxa"/>
              <w:right w:w="142" w:type="dxa"/>
            </w:tcMar>
          </w:tcPr>
          <w:p w14:paraId="2EE9AAF8" w14:textId="63937C50" w:rsidR="001B763E" w:rsidRPr="008B6E76" w:rsidRDefault="00EB5AAD" w:rsidP="00EB5AAD">
            <w:pPr>
              <w:widowControl/>
              <w:tabs>
                <w:tab w:val="right" w:pos="3835"/>
              </w:tabs>
              <w:topLinePunct/>
              <w:autoSpaceDE w:val="0"/>
              <w:autoSpaceDN w:val="0"/>
              <w:adjustRightInd w:val="0"/>
              <w:spacing w:line="200" w:lineRule="exact"/>
              <w:jc w:val="left"/>
              <w:rPr>
                <w:rStyle w:val="ab"/>
              </w:rPr>
            </w:pPr>
            <w:r w:rsidRPr="00EB5AAD">
              <w:rPr>
                <w:rFonts w:asciiTheme="majorEastAsia" w:eastAsiaTheme="majorEastAsia" w:hAnsiTheme="majorEastAsia" w:hint="eastAsia"/>
                <w:b/>
                <w:sz w:val="14"/>
                <w:szCs w:val="14"/>
              </w:rPr>
              <w:t>【知①②】暑くなると</w:t>
            </w:r>
            <w:r w:rsidR="00B14E62">
              <w:rPr>
                <w:rFonts w:asciiTheme="majorEastAsia" w:eastAsiaTheme="majorEastAsia" w:hAnsiTheme="majorEastAsia" w:hint="eastAsia"/>
                <w:b/>
                <w:sz w:val="14"/>
                <w:szCs w:val="14"/>
              </w:rPr>
              <w:t>、</w:t>
            </w:r>
            <w:r w:rsidRPr="00EB5AAD">
              <w:rPr>
                <w:rFonts w:asciiTheme="majorEastAsia" w:eastAsiaTheme="majorEastAsia" w:hAnsiTheme="majorEastAsia" w:hint="eastAsia"/>
                <w:b/>
                <w:sz w:val="14"/>
                <w:szCs w:val="14"/>
              </w:rPr>
              <w:t>植物がよく成長するようになったり</w:t>
            </w:r>
            <w:r w:rsidR="00B14E62">
              <w:rPr>
                <w:rFonts w:asciiTheme="majorEastAsia" w:eastAsiaTheme="majorEastAsia" w:hAnsiTheme="majorEastAsia" w:hint="eastAsia"/>
                <w:b/>
                <w:sz w:val="14"/>
                <w:szCs w:val="14"/>
              </w:rPr>
              <w:t>、</w:t>
            </w:r>
            <w:r w:rsidRPr="00EB5AAD">
              <w:rPr>
                <w:rFonts w:asciiTheme="majorEastAsia" w:eastAsiaTheme="majorEastAsia" w:hAnsiTheme="majorEastAsia" w:hint="eastAsia"/>
                <w:b/>
                <w:sz w:val="14"/>
                <w:szCs w:val="14"/>
              </w:rPr>
              <w:t>動物の活動が活発になったりすることを理解しているかを確認する。</w:t>
            </w:r>
            <w:r>
              <w:rPr>
                <w:rFonts w:asciiTheme="majorEastAsia" w:eastAsiaTheme="majorEastAsia" w:hAnsiTheme="majorEastAsia" w:hint="eastAsia"/>
                <w:b/>
                <w:sz w:val="14"/>
                <w:szCs w:val="14"/>
              </w:rPr>
              <w:t xml:space="preserve"> </w:t>
            </w:r>
            <w:r>
              <w:rPr>
                <w:rFonts w:asciiTheme="majorEastAsia" w:eastAsiaTheme="majorEastAsia" w:hAnsiTheme="majorEastAsia"/>
                <w:b/>
                <w:sz w:val="14"/>
                <w:szCs w:val="14"/>
              </w:rPr>
              <w:t xml:space="preserve">                </w:t>
            </w:r>
            <w:r w:rsidRPr="00EB5AAD">
              <w:rPr>
                <w:rFonts w:asciiTheme="majorEastAsia" w:eastAsiaTheme="majorEastAsia" w:hAnsiTheme="majorEastAsia" w:hint="eastAsia"/>
                <w:b/>
                <w:sz w:val="14"/>
                <w:szCs w:val="14"/>
              </w:rPr>
              <w:t>【発言分析・記述分析】</w:t>
            </w:r>
          </w:p>
        </w:tc>
        <w:tc>
          <w:tcPr>
            <w:tcW w:w="652" w:type="dxa"/>
            <w:tcBorders>
              <w:top w:val="nil"/>
              <w:left w:val="nil"/>
              <w:bottom w:val="dashSmallGap" w:sz="4" w:space="0" w:color="auto"/>
            </w:tcBorders>
            <w:tcMar>
              <w:top w:w="57" w:type="dxa"/>
              <w:left w:w="142" w:type="dxa"/>
              <w:bottom w:w="57" w:type="dxa"/>
              <w:right w:w="142" w:type="dxa"/>
            </w:tcMar>
          </w:tcPr>
          <w:p w14:paraId="5550C196" w14:textId="77777777" w:rsidR="001B763E" w:rsidRPr="008B6E76" w:rsidRDefault="001B763E" w:rsidP="00491556">
            <w:pPr>
              <w:snapToGrid w:val="0"/>
              <w:spacing w:line="200" w:lineRule="exact"/>
              <w:rPr>
                <w:rStyle w:val="ab"/>
              </w:rPr>
            </w:pPr>
          </w:p>
        </w:tc>
        <w:tc>
          <w:tcPr>
            <w:tcW w:w="652" w:type="dxa"/>
            <w:tcBorders>
              <w:top w:val="nil"/>
              <w:left w:val="nil"/>
              <w:bottom w:val="dashSmallGap" w:sz="4" w:space="0" w:color="auto"/>
              <w:right w:val="nil"/>
            </w:tcBorders>
          </w:tcPr>
          <w:p w14:paraId="161F7B00" w14:textId="77777777" w:rsidR="001B763E" w:rsidRPr="008B6E76" w:rsidRDefault="001B763E" w:rsidP="00491556">
            <w:pPr>
              <w:snapToGrid w:val="0"/>
              <w:spacing w:line="200" w:lineRule="exact"/>
              <w:rPr>
                <w:rStyle w:val="ab"/>
              </w:rPr>
            </w:pPr>
          </w:p>
        </w:tc>
        <w:tc>
          <w:tcPr>
            <w:tcW w:w="4344" w:type="dxa"/>
            <w:tcBorders>
              <w:top w:val="nil"/>
              <w:left w:val="nil"/>
              <w:bottom w:val="dashSmallGap" w:sz="4" w:space="0" w:color="auto"/>
            </w:tcBorders>
            <w:tcMar>
              <w:top w:w="57" w:type="dxa"/>
              <w:left w:w="142" w:type="dxa"/>
              <w:bottom w:w="57" w:type="dxa"/>
              <w:right w:w="142" w:type="dxa"/>
            </w:tcMar>
          </w:tcPr>
          <w:p w14:paraId="50BE6ADE" w14:textId="0378E22E" w:rsidR="001B763E" w:rsidRPr="008B6E76" w:rsidRDefault="00EB5AAD" w:rsidP="00491556">
            <w:pPr>
              <w:widowControl/>
              <w:autoSpaceDE w:val="0"/>
              <w:autoSpaceDN w:val="0"/>
              <w:adjustRightInd w:val="0"/>
              <w:spacing w:line="200" w:lineRule="exact"/>
              <w:jc w:val="left"/>
              <w:rPr>
                <w:rStyle w:val="ab"/>
              </w:rPr>
            </w:pPr>
            <w:r w:rsidRPr="00EB5AAD">
              <w:rPr>
                <w:rStyle w:val="ab"/>
                <w:rFonts w:hint="eastAsia"/>
              </w:rPr>
              <w:t>あたたかさと生き物の関係について獲得した知識を</w:t>
            </w:r>
            <w:r w:rsidR="00B14E62">
              <w:rPr>
                <w:rStyle w:val="ab"/>
                <w:rFonts w:hint="eastAsia"/>
              </w:rPr>
              <w:t>、</w:t>
            </w:r>
            <w:r w:rsidRPr="00EB5AAD">
              <w:rPr>
                <w:rStyle w:val="ab"/>
                <w:rFonts w:hint="eastAsia"/>
              </w:rPr>
              <w:t>「理科の世界</w:t>
            </w:r>
            <w:r w:rsidR="00080DDE">
              <w:rPr>
                <w:rStyle w:val="ab"/>
                <w:rFonts w:hint="eastAsia"/>
              </w:rPr>
              <w:t xml:space="preserve"> </w:t>
            </w:r>
            <w:r w:rsidRPr="00EB5AAD">
              <w:rPr>
                <w:rStyle w:val="ab"/>
                <w:rFonts w:hint="eastAsia"/>
              </w:rPr>
              <w:t>たんけん部」において他の地域の自然の様子にも活用できる程度に理解している。</w:t>
            </w:r>
          </w:p>
        </w:tc>
        <w:tc>
          <w:tcPr>
            <w:tcW w:w="4383" w:type="dxa"/>
            <w:tcBorders>
              <w:top w:val="nil"/>
              <w:bottom w:val="dashSmallGap" w:sz="4" w:space="0" w:color="auto"/>
              <w:right w:val="nil"/>
            </w:tcBorders>
            <w:shd w:val="clear" w:color="auto" w:fill="auto"/>
            <w:tcMar>
              <w:top w:w="57" w:type="dxa"/>
              <w:left w:w="142" w:type="dxa"/>
              <w:bottom w:w="57" w:type="dxa"/>
              <w:right w:w="142" w:type="dxa"/>
            </w:tcMar>
          </w:tcPr>
          <w:p w14:paraId="3416A582" w14:textId="16EB80C0" w:rsidR="001B763E" w:rsidRPr="008B6E76" w:rsidRDefault="00080DDE" w:rsidP="00491556">
            <w:pPr>
              <w:widowControl/>
              <w:autoSpaceDE w:val="0"/>
              <w:autoSpaceDN w:val="0"/>
              <w:adjustRightInd w:val="0"/>
              <w:spacing w:line="200" w:lineRule="exact"/>
              <w:jc w:val="left"/>
              <w:rPr>
                <w:rStyle w:val="ab"/>
              </w:rPr>
            </w:pPr>
            <w:r>
              <w:rPr>
                <w:rStyle w:val="ab"/>
                <w:rFonts w:hint="eastAsia"/>
              </w:rPr>
              <w:t>ヘチマの成長と気温の変化のグラフを縦に並べて比較して</w:t>
            </w:r>
            <w:r w:rsidR="00B14E62">
              <w:rPr>
                <w:rStyle w:val="ab"/>
                <w:rFonts w:hint="eastAsia"/>
              </w:rPr>
              <w:t>、</w:t>
            </w:r>
            <w:r>
              <w:rPr>
                <w:rStyle w:val="ab"/>
                <w:rFonts w:hint="eastAsia"/>
              </w:rPr>
              <w:t>グラフの形の類似性に気づき</w:t>
            </w:r>
            <w:r w:rsidR="00B14E62">
              <w:rPr>
                <w:rStyle w:val="ab"/>
                <w:rFonts w:hint="eastAsia"/>
              </w:rPr>
              <w:t>、</w:t>
            </w:r>
            <w:r w:rsidR="00EB5AAD" w:rsidRPr="00EB5AAD">
              <w:rPr>
                <w:rStyle w:val="ab"/>
                <w:rFonts w:hint="eastAsia"/>
              </w:rPr>
              <w:t>成長と気温との関係を捉えることができるように</w:t>
            </w:r>
            <w:r w:rsidR="00B14E62">
              <w:rPr>
                <w:rStyle w:val="ab"/>
                <w:rFonts w:hint="eastAsia"/>
              </w:rPr>
              <w:t>、</w:t>
            </w:r>
            <w:r w:rsidR="00EB5AAD" w:rsidRPr="00EB5AAD">
              <w:rPr>
                <w:rStyle w:val="ab"/>
                <w:rFonts w:hint="eastAsia"/>
              </w:rPr>
              <w:t>助言・援助する。</w:t>
            </w:r>
          </w:p>
        </w:tc>
        <w:tc>
          <w:tcPr>
            <w:tcW w:w="120" w:type="dxa"/>
            <w:tcBorders>
              <w:top w:val="nil"/>
              <w:left w:val="nil"/>
              <w:bottom w:val="nil"/>
            </w:tcBorders>
            <w:shd w:val="clear" w:color="auto" w:fill="auto"/>
          </w:tcPr>
          <w:p w14:paraId="63D8446A" w14:textId="77777777" w:rsidR="001B763E" w:rsidRDefault="001B763E" w:rsidP="00491556"/>
        </w:tc>
      </w:tr>
      <w:tr w:rsidR="001B763E" w14:paraId="24F05A88" w14:textId="77777777" w:rsidTr="00483F50">
        <w:trPr>
          <w:cantSplit/>
          <w:trHeight w:val="580"/>
        </w:trPr>
        <w:tc>
          <w:tcPr>
            <w:tcW w:w="104" w:type="dxa"/>
            <w:tcBorders>
              <w:top w:val="nil"/>
              <w:bottom w:val="single" w:sz="4" w:space="0" w:color="auto"/>
              <w:right w:val="nil"/>
            </w:tcBorders>
          </w:tcPr>
          <w:p w14:paraId="080003A1" w14:textId="77777777" w:rsidR="001B763E" w:rsidRPr="009D4699" w:rsidRDefault="001B763E" w:rsidP="00491556">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0397FD8D" w14:textId="77777777" w:rsidR="001B763E" w:rsidRPr="0082008D" w:rsidRDefault="001B763E" w:rsidP="00491556">
            <w:pPr>
              <w:snapToGrid w:val="0"/>
              <w:spacing w:line="200" w:lineRule="exact"/>
              <w:ind w:leftChars="50" w:left="130" w:rightChars="50" w:right="130"/>
              <w:rPr>
                <w:rFonts w:asciiTheme="majorEastAsia" w:eastAsiaTheme="majorEastAsia" w:hAnsiTheme="majorEastAsia"/>
                <w:sz w:val="14"/>
                <w:szCs w:val="14"/>
              </w:rPr>
            </w:pPr>
          </w:p>
        </w:tc>
        <w:tc>
          <w:tcPr>
            <w:tcW w:w="283" w:type="dxa"/>
            <w:vMerge/>
            <w:vAlign w:val="center"/>
          </w:tcPr>
          <w:p w14:paraId="78E6B754" w14:textId="77777777" w:rsidR="001B763E" w:rsidRPr="0082008D" w:rsidRDefault="001B763E" w:rsidP="00491556">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4613F8B1" w14:textId="77777777" w:rsidR="001B763E" w:rsidRPr="0082008D" w:rsidRDefault="001B763E" w:rsidP="00491556">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14:paraId="07387CCA" w14:textId="77777777" w:rsidR="001B763E" w:rsidRDefault="001B763E" w:rsidP="0049155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dashSmallGap" w:sz="4" w:space="0" w:color="auto"/>
              <w:bottom w:val="single" w:sz="4" w:space="0" w:color="auto"/>
            </w:tcBorders>
            <w:vAlign w:val="center"/>
          </w:tcPr>
          <w:p w14:paraId="1D1806BC" w14:textId="77777777" w:rsidR="001B763E" w:rsidRDefault="001B763E" w:rsidP="0049155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dashSmallGap" w:sz="4" w:space="0" w:color="auto"/>
              <w:bottom w:val="single" w:sz="4" w:space="0" w:color="auto"/>
              <w:right w:val="nil"/>
            </w:tcBorders>
            <w:tcMar>
              <w:top w:w="57" w:type="dxa"/>
              <w:left w:w="142" w:type="dxa"/>
              <w:bottom w:w="57" w:type="dxa"/>
              <w:right w:w="142" w:type="dxa"/>
            </w:tcMar>
          </w:tcPr>
          <w:p w14:paraId="3DC71A5C" w14:textId="5DA4AE70" w:rsidR="001B763E" w:rsidRPr="008B6E76" w:rsidRDefault="00EB5AAD" w:rsidP="00EB5AAD">
            <w:pPr>
              <w:widowControl/>
              <w:tabs>
                <w:tab w:val="right" w:pos="3835"/>
              </w:tabs>
              <w:topLinePunct/>
              <w:autoSpaceDE w:val="0"/>
              <w:autoSpaceDN w:val="0"/>
              <w:adjustRightInd w:val="0"/>
              <w:spacing w:line="200" w:lineRule="exact"/>
              <w:jc w:val="left"/>
              <w:rPr>
                <w:rStyle w:val="ab"/>
              </w:rPr>
            </w:pPr>
            <w:r w:rsidRPr="00EB5AAD">
              <w:rPr>
                <w:rFonts w:asciiTheme="majorEastAsia" w:eastAsiaTheme="majorEastAsia" w:hAnsiTheme="majorEastAsia" w:hint="eastAsia"/>
                <w:b/>
                <w:sz w:val="14"/>
                <w:szCs w:val="14"/>
              </w:rPr>
              <w:t>【思①】植物や動物のこれからの変化について</w:t>
            </w:r>
            <w:r w:rsidR="00B14E62">
              <w:rPr>
                <w:rFonts w:asciiTheme="majorEastAsia" w:eastAsiaTheme="majorEastAsia" w:hAnsiTheme="majorEastAsia" w:hint="eastAsia"/>
                <w:b/>
                <w:sz w:val="14"/>
                <w:szCs w:val="14"/>
              </w:rPr>
              <w:t>、</w:t>
            </w:r>
            <w:r w:rsidRPr="00EB5AAD">
              <w:rPr>
                <w:rFonts w:asciiTheme="majorEastAsia" w:eastAsiaTheme="majorEastAsia" w:hAnsiTheme="majorEastAsia" w:hint="eastAsia"/>
                <w:b/>
                <w:sz w:val="14"/>
                <w:szCs w:val="14"/>
              </w:rPr>
              <w:t>既習の内容や生活経験を基に</w:t>
            </w:r>
            <w:r w:rsidR="00B14E62">
              <w:rPr>
                <w:rFonts w:asciiTheme="majorEastAsia" w:eastAsiaTheme="majorEastAsia" w:hAnsiTheme="majorEastAsia" w:hint="eastAsia"/>
                <w:b/>
                <w:sz w:val="14"/>
                <w:szCs w:val="14"/>
              </w:rPr>
              <w:t>、</w:t>
            </w:r>
            <w:r w:rsidRPr="00EB5AAD">
              <w:rPr>
                <w:rFonts w:asciiTheme="majorEastAsia" w:eastAsiaTheme="majorEastAsia" w:hAnsiTheme="majorEastAsia" w:hint="eastAsia"/>
                <w:b/>
                <w:sz w:val="14"/>
                <w:szCs w:val="14"/>
              </w:rPr>
              <w:t>根拠のある予想を発想し</w:t>
            </w:r>
            <w:r w:rsidR="00B14E62">
              <w:rPr>
                <w:rFonts w:asciiTheme="majorEastAsia" w:eastAsiaTheme="majorEastAsia" w:hAnsiTheme="majorEastAsia" w:hint="eastAsia"/>
                <w:b/>
                <w:sz w:val="14"/>
                <w:szCs w:val="14"/>
              </w:rPr>
              <w:t>、</w:t>
            </w:r>
            <w:r w:rsidRPr="00EB5AAD">
              <w:rPr>
                <w:rFonts w:asciiTheme="majorEastAsia" w:eastAsiaTheme="majorEastAsia" w:hAnsiTheme="majorEastAsia" w:hint="eastAsia"/>
                <w:b/>
                <w:sz w:val="14"/>
                <w:szCs w:val="14"/>
              </w:rPr>
              <w:t xml:space="preserve">表現しているかを評価する。 </w:t>
            </w:r>
            <w:r>
              <w:rPr>
                <w:rFonts w:asciiTheme="majorEastAsia" w:eastAsiaTheme="majorEastAsia" w:hAnsiTheme="majorEastAsia"/>
                <w:b/>
                <w:sz w:val="14"/>
                <w:szCs w:val="14"/>
              </w:rPr>
              <w:t xml:space="preserve">              </w:t>
            </w:r>
            <w:r w:rsidRPr="00EB5AAD">
              <w:rPr>
                <w:rFonts w:asciiTheme="majorEastAsia" w:eastAsiaTheme="majorEastAsia" w:hAnsiTheme="majorEastAsia" w:hint="eastAsia"/>
                <w:b/>
                <w:sz w:val="14"/>
                <w:szCs w:val="14"/>
              </w:rPr>
              <w:t>【発言分析・記述分析】</w:t>
            </w:r>
          </w:p>
        </w:tc>
        <w:tc>
          <w:tcPr>
            <w:tcW w:w="652" w:type="dxa"/>
            <w:tcBorders>
              <w:top w:val="dashSmallGap" w:sz="4" w:space="0" w:color="auto"/>
              <w:left w:val="nil"/>
              <w:bottom w:val="single" w:sz="4" w:space="0" w:color="auto"/>
            </w:tcBorders>
            <w:tcMar>
              <w:top w:w="57" w:type="dxa"/>
              <w:left w:w="142" w:type="dxa"/>
              <w:bottom w:w="57" w:type="dxa"/>
              <w:right w:w="142" w:type="dxa"/>
            </w:tcMar>
          </w:tcPr>
          <w:p w14:paraId="1A4B20E1" w14:textId="77777777" w:rsidR="001B763E" w:rsidRPr="008B6E76" w:rsidRDefault="001B763E" w:rsidP="00491556">
            <w:pPr>
              <w:snapToGrid w:val="0"/>
              <w:spacing w:line="200" w:lineRule="exact"/>
              <w:rPr>
                <w:rStyle w:val="ab"/>
              </w:rPr>
            </w:pPr>
          </w:p>
        </w:tc>
        <w:tc>
          <w:tcPr>
            <w:tcW w:w="652" w:type="dxa"/>
            <w:tcBorders>
              <w:top w:val="dashSmallGap" w:sz="4" w:space="0" w:color="auto"/>
              <w:left w:val="nil"/>
              <w:bottom w:val="single" w:sz="4" w:space="0" w:color="auto"/>
              <w:right w:val="nil"/>
            </w:tcBorders>
          </w:tcPr>
          <w:p w14:paraId="4F3908F7" w14:textId="77777777" w:rsidR="001B763E" w:rsidRPr="008B6E76" w:rsidRDefault="001B763E" w:rsidP="00491556">
            <w:pPr>
              <w:snapToGrid w:val="0"/>
              <w:spacing w:line="200" w:lineRule="exact"/>
              <w:rPr>
                <w:rStyle w:val="ab"/>
              </w:rPr>
            </w:pPr>
          </w:p>
        </w:tc>
        <w:tc>
          <w:tcPr>
            <w:tcW w:w="4344" w:type="dxa"/>
            <w:tcBorders>
              <w:top w:val="dashSmallGap" w:sz="4" w:space="0" w:color="auto"/>
              <w:left w:val="nil"/>
              <w:bottom w:val="single" w:sz="4" w:space="0" w:color="auto"/>
            </w:tcBorders>
            <w:tcMar>
              <w:top w:w="57" w:type="dxa"/>
              <w:left w:w="142" w:type="dxa"/>
              <w:bottom w:w="57" w:type="dxa"/>
              <w:right w:w="142" w:type="dxa"/>
            </w:tcMar>
          </w:tcPr>
          <w:p w14:paraId="5A19D288" w14:textId="58479814" w:rsidR="001B763E" w:rsidRPr="008B6E76" w:rsidRDefault="00EB5AAD" w:rsidP="00491556">
            <w:pPr>
              <w:widowControl/>
              <w:autoSpaceDE w:val="0"/>
              <w:autoSpaceDN w:val="0"/>
              <w:adjustRightInd w:val="0"/>
              <w:spacing w:line="200" w:lineRule="exact"/>
              <w:jc w:val="left"/>
              <w:rPr>
                <w:rStyle w:val="ab"/>
              </w:rPr>
            </w:pPr>
            <w:r w:rsidRPr="00EB5AAD">
              <w:rPr>
                <w:rStyle w:val="ab"/>
                <w:rFonts w:hint="eastAsia"/>
              </w:rPr>
              <w:t>植物や動物のこれからの変化について</w:t>
            </w:r>
            <w:r w:rsidR="00B14E62">
              <w:rPr>
                <w:rStyle w:val="ab"/>
                <w:rFonts w:hint="eastAsia"/>
              </w:rPr>
              <w:t>、</w:t>
            </w:r>
            <w:r w:rsidRPr="00EB5AAD">
              <w:rPr>
                <w:rStyle w:val="ab"/>
                <w:rFonts w:hint="eastAsia"/>
              </w:rPr>
              <w:t>もっと暑くなったときと夏を過ぎて涼しくなったときの</w:t>
            </w:r>
            <w:r w:rsidRPr="00EB5AAD">
              <w:rPr>
                <w:rStyle w:val="ab"/>
                <w:rFonts w:hint="eastAsia"/>
              </w:rPr>
              <w:t>2</w:t>
            </w:r>
            <w:r w:rsidRPr="00EB5AAD">
              <w:rPr>
                <w:rStyle w:val="ab"/>
                <w:rFonts w:hint="eastAsia"/>
              </w:rPr>
              <w:t>つの視点で</w:t>
            </w:r>
            <w:r w:rsidR="00B14E62">
              <w:rPr>
                <w:rStyle w:val="ab"/>
                <w:rFonts w:hint="eastAsia"/>
              </w:rPr>
              <w:t>、</w:t>
            </w:r>
            <w:r w:rsidRPr="00EB5AAD">
              <w:rPr>
                <w:rStyle w:val="ab"/>
                <w:rFonts w:hint="eastAsia"/>
              </w:rPr>
              <w:t>既習の内容や生活経験を基に</w:t>
            </w:r>
            <w:r w:rsidR="00B14E62">
              <w:rPr>
                <w:rStyle w:val="ab"/>
                <w:rFonts w:hint="eastAsia"/>
              </w:rPr>
              <w:t>、</w:t>
            </w:r>
            <w:r w:rsidR="00080DDE" w:rsidRPr="00080DDE">
              <w:rPr>
                <w:rStyle w:val="ab"/>
                <w:rFonts w:hint="eastAsia"/>
              </w:rPr>
              <w:t>動物の活動が植物の成長の様子と気温の変化を関係付けるなどして、</w:t>
            </w:r>
            <w:r w:rsidRPr="00EB5AAD">
              <w:rPr>
                <w:rStyle w:val="ab"/>
                <w:rFonts w:hint="eastAsia"/>
              </w:rPr>
              <w:t>妥当な根拠に基づいた予想を発想し</w:t>
            </w:r>
            <w:r w:rsidR="00B14E62">
              <w:rPr>
                <w:rStyle w:val="ab"/>
                <w:rFonts w:hint="eastAsia"/>
              </w:rPr>
              <w:t>、</w:t>
            </w:r>
            <w:r w:rsidRPr="00EB5AAD">
              <w:rPr>
                <w:rStyle w:val="ab"/>
                <w:rFonts w:hint="eastAsia"/>
              </w:rPr>
              <w:t>表現している。</w:t>
            </w:r>
          </w:p>
        </w:tc>
        <w:tc>
          <w:tcPr>
            <w:tcW w:w="4383" w:type="dxa"/>
            <w:tcBorders>
              <w:top w:val="dashSmallGap" w:sz="4" w:space="0" w:color="auto"/>
              <w:bottom w:val="single" w:sz="4" w:space="0" w:color="auto"/>
              <w:right w:val="nil"/>
            </w:tcBorders>
            <w:shd w:val="clear" w:color="auto" w:fill="auto"/>
            <w:tcMar>
              <w:top w:w="57" w:type="dxa"/>
              <w:left w:w="142" w:type="dxa"/>
              <w:bottom w:w="57" w:type="dxa"/>
              <w:right w:w="142" w:type="dxa"/>
            </w:tcMar>
          </w:tcPr>
          <w:p w14:paraId="2BAE8D57" w14:textId="03F68472" w:rsidR="001B763E" w:rsidRPr="008B6E76" w:rsidRDefault="00EB5AAD" w:rsidP="00491556">
            <w:pPr>
              <w:widowControl/>
              <w:autoSpaceDE w:val="0"/>
              <w:autoSpaceDN w:val="0"/>
              <w:adjustRightInd w:val="0"/>
              <w:spacing w:line="200" w:lineRule="exact"/>
              <w:jc w:val="left"/>
              <w:rPr>
                <w:rStyle w:val="ab"/>
              </w:rPr>
            </w:pPr>
            <w:r w:rsidRPr="00EB5AAD">
              <w:rPr>
                <w:rStyle w:val="ab"/>
                <w:rFonts w:hint="eastAsia"/>
              </w:rPr>
              <w:t>これまでの生き物の様子と気温の変化を比較させて</w:t>
            </w:r>
            <w:r w:rsidR="00B14E62">
              <w:rPr>
                <w:rStyle w:val="ab"/>
                <w:rFonts w:hint="eastAsia"/>
              </w:rPr>
              <w:t>、</w:t>
            </w:r>
            <w:r w:rsidR="00080DDE">
              <w:rPr>
                <w:rStyle w:val="ab"/>
                <w:rFonts w:hint="eastAsia"/>
              </w:rPr>
              <w:t>それらの関係を捉え</w:t>
            </w:r>
            <w:r w:rsidR="00B14E62">
              <w:rPr>
                <w:rStyle w:val="ab"/>
                <w:rFonts w:hint="eastAsia"/>
              </w:rPr>
              <w:t>、</w:t>
            </w:r>
            <w:r w:rsidRPr="00EB5AAD">
              <w:rPr>
                <w:rStyle w:val="ab"/>
                <w:rFonts w:hint="eastAsia"/>
              </w:rPr>
              <w:t>それを具体的な根拠として</w:t>
            </w:r>
            <w:r w:rsidR="00B14E62">
              <w:rPr>
                <w:rStyle w:val="ab"/>
                <w:rFonts w:hint="eastAsia"/>
              </w:rPr>
              <w:t>、</w:t>
            </w:r>
            <w:r w:rsidRPr="00EB5AAD">
              <w:rPr>
                <w:rStyle w:val="ab"/>
                <w:rFonts w:hint="eastAsia"/>
              </w:rPr>
              <w:t>予想することができるように</w:t>
            </w:r>
            <w:r w:rsidR="00B14E62">
              <w:rPr>
                <w:rStyle w:val="ab"/>
                <w:rFonts w:hint="eastAsia"/>
              </w:rPr>
              <w:t>、</w:t>
            </w:r>
            <w:r w:rsidRPr="00EB5AAD">
              <w:rPr>
                <w:rStyle w:val="ab"/>
                <w:rFonts w:hint="eastAsia"/>
              </w:rPr>
              <w:t>助言・援助する。</w:t>
            </w:r>
          </w:p>
        </w:tc>
        <w:tc>
          <w:tcPr>
            <w:tcW w:w="120" w:type="dxa"/>
            <w:tcBorders>
              <w:top w:val="nil"/>
              <w:left w:val="nil"/>
              <w:bottom w:val="single" w:sz="4" w:space="0" w:color="auto"/>
            </w:tcBorders>
            <w:shd w:val="clear" w:color="auto" w:fill="auto"/>
          </w:tcPr>
          <w:p w14:paraId="62710597" w14:textId="77777777" w:rsidR="001B763E" w:rsidRDefault="001B763E" w:rsidP="00491556"/>
        </w:tc>
      </w:tr>
    </w:tbl>
    <w:p w14:paraId="33CDE3BB" w14:textId="77777777" w:rsidR="001B763E" w:rsidRDefault="001B763E" w:rsidP="001B763E">
      <w:pPr>
        <w:snapToGrid w:val="0"/>
        <w:spacing w:line="80" w:lineRule="exact"/>
        <w:rPr>
          <w:rFonts w:asciiTheme="majorEastAsia" w:eastAsiaTheme="majorEastAsia" w:hAnsiTheme="majorEastAsia"/>
          <w:sz w:val="16"/>
        </w:rPr>
      </w:pPr>
    </w:p>
    <w:p w14:paraId="5937E072" w14:textId="7698EAA9" w:rsidR="00E3515E" w:rsidRDefault="004F1F20" w:rsidP="00E3515E">
      <w:pPr>
        <w:snapToGrid w:val="0"/>
        <w:spacing w:line="200" w:lineRule="exact"/>
        <w:rPr>
          <w:rFonts w:asciiTheme="majorEastAsia" w:eastAsiaTheme="majorEastAsia" w:hAnsiTheme="majorEastAsia"/>
          <w:sz w:val="16"/>
        </w:rPr>
      </w:pP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p>
    <w:p w14:paraId="4FAA5C97" w14:textId="7FCC321F" w:rsidR="004F1F20" w:rsidRDefault="004F1F20" w:rsidP="004F1F20">
      <w:pPr>
        <w:spacing w:line="200" w:lineRule="exact"/>
        <w:ind w:firstLineChars="2400" w:firstLine="3840"/>
        <w:rPr>
          <w:rFonts w:asciiTheme="majorEastAsia" w:eastAsiaTheme="majorEastAsia" w:hAnsiTheme="majorEastAsia"/>
          <w:sz w:val="16"/>
        </w:rPr>
      </w:pPr>
    </w:p>
    <w:p w14:paraId="6E39D8ED" w14:textId="46CC95F6" w:rsidR="00491556" w:rsidRDefault="00491556">
      <w:pPr>
        <w:widowControl/>
        <w:jc w:val="left"/>
        <w:rPr>
          <w:rFonts w:asciiTheme="majorEastAsia" w:eastAsiaTheme="majorEastAsia" w:hAnsiTheme="majorEastAsia"/>
        </w:rPr>
      </w:pPr>
      <w:r>
        <w:rPr>
          <w:rFonts w:asciiTheme="majorEastAsia" w:eastAsiaTheme="majorEastAsia" w:hAnsiTheme="majorEastAsia"/>
        </w:rPr>
        <w:br w:type="page"/>
      </w:r>
    </w:p>
    <w:p w14:paraId="676B4821" w14:textId="77777777" w:rsidR="00491556" w:rsidRDefault="00491556" w:rsidP="00491556">
      <w:r>
        <w:rPr>
          <w:noProof/>
        </w:rPr>
        <w:lastRenderedPageBreak/>
        <mc:AlternateContent>
          <mc:Choice Requires="wpg">
            <w:drawing>
              <wp:anchor distT="0" distB="0" distL="114300" distR="114300" simplePos="0" relativeHeight="251632640" behindDoc="0" locked="0" layoutInCell="1" allowOverlap="1" wp14:anchorId="49E5277E" wp14:editId="39554D6C">
                <wp:simplePos x="0" y="0"/>
                <wp:positionH relativeFrom="column">
                  <wp:align>left</wp:align>
                </wp:positionH>
                <wp:positionV relativeFrom="line">
                  <wp:posOffset>-53975</wp:posOffset>
                </wp:positionV>
                <wp:extent cx="12029400" cy="403200"/>
                <wp:effectExtent l="0" t="0" r="0" b="0"/>
                <wp:wrapNone/>
                <wp:docPr id="229" name="グループ化 229"/>
                <wp:cNvGraphicFramePr/>
                <a:graphic xmlns:a="http://schemas.openxmlformats.org/drawingml/2006/main">
                  <a:graphicData uri="http://schemas.microsoft.com/office/word/2010/wordprocessingGroup">
                    <wpg:wgp>
                      <wpg:cNvGrpSpPr/>
                      <wpg:grpSpPr>
                        <a:xfrm>
                          <a:off x="0" y="0"/>
                          <a:ext cx="12029400" cy="403200"/>
                          <a:chOff x="0" y="0"/>
                          <a:chExt cx="12026002" cy="411928"/>
                        </a:xfrm>
                      </wpg:grpSpPr>
                      <wpg:grpSp>
                        <wpg:cNvPr id="230" name="グループ化 230"/>
                        <wpg:cNvGrpSpPr/>
                        <wpg:grpSpPr>
                          <a:xfrm>
                            <a:off x="0" y="8626"/>
                            <a:ext cx="12023090" cy="403302"/>
                            <a:chOff x="0" y="0"/>
                            <a:chExt cx="12023090" cy="403302"/>
                          </a:xfrm>
                        </wpg:grpSpPr>
                        <wpg:grpSp>
                          <wpg:cNvPr id="231" name="グループ化 231"/>
                          <wpg:cNvGrpSpPr/>
                          <wpg:grpSpPr>
                            <a:xfrm>
                              <a:off x="0" y="43892"/>
                              <a:ext cx="12023090" cy="359410"/>
                              <a:chOff x="0" y="0"/>
                              <a:chExt cx="12023090" cy="359410"/>
                            </a:xfrm>
                          </wpg:grpSpPr>
                          <wps:wsp>
                            <wps:cNvPr id="232" name="角丸四角形 232"/>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3" name="角丸四角形 233"/>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34" name="テキスト ボックス 234"/>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6348C3" w14:textId="77777777" w:rsidR="00477D54" w:rsidRPr="005D197C" w:rsidRDefault="00477D54" w:rsidP="00491556">
                                <w:pPr>
                                  <w:jc w:val="center"/>
                                  <w:rPr>
                                    <w:rFonts w:asciiTheme="majorEastAsia" w:eastAsiaTheme="majorEastAsia" w:hAnsiTheme="majorEastAsia"/>
                                    <w:b/>
                                    <w:sz w:val="3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235" name="テキスト ボックス 235"/>
                        <wps:cNvSpPr txBox="1"/>
                        <wps:spPr>
                          <a:xfrm>
                            <a:off x="327788" y="0"/>
                            <a:ext cx="536785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27E97E" w14:textId="526CDF01" w:rsidR="00477D54" w:rsidRPr="005D197C" w:rsidRDefault="00477D54" w:rsidP="00491556">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夏の星</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７</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中旬</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 xml:space="preserve"> 2</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2</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236" name="テキスト ボックス 236"/>
                        <wps:cNvSpPr txBox="1"/>
                        <wps:spPr>
                          <a:xfrm>
                            <a:off x="7323827" y="51758"/>
                            <a:ext cx="4702175" cy="360000"/>
                          </a:xfrm>
                          <a:prstGeom prst="rect">
                            <a:avLst/>
                          </a:prstGeom>
                          <a:noFill/>
                          <a:ln w="6350">
                            <a:noFill/>
                          </a:ln>
                          <a:effectLst/>
                        </wps:spPr>
                        <wps:txbx>
                          <w:txbxContent>
                            <w:p w14:paraId="5BAC280A" w14:textId="7113718F" w:rsidR="00477D54" w:rsidRPr="004E77CB" w:rsidRDefault="00477D54" w:rsidP="00491556">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B(5)</w:t>
                              </w:r>
                              <w:r>
                                <w:rPr>
                                  <w:rFonts w:asciiTheme="majorEastAsia" w:eastAsiaTheme="majorEastAsia" w:hAnsiTheme="majorEastAsia" w:hint="eastAsia"/>
                                  <w:b/>
                                  <w:color w:val="FFFFFF" w:themeColor="background1"/>
                                  <w:sz w:val="20"/>
                                  <w:szCs w:val="20"/>
                                </w:rPr>
                                <w:t>ア(イ)、イ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9E5277E" id="グループ化 229" o:spid="_x0000_s1185" style="position:absolute;left:0;text-align:left;margin-left:0;margin-top:-4.25pt;width:947.2pt;height:31.75pt;z-index:251632640;mso-position-horizontal:left;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">
                <v:group id="グループ化 230" o:spid="_x0000_s1186"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group id="グループ化 231" o:spid="_x0000_s1187"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roundrect id="角丸四角形 232" o:spid="_x0000_s1188"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" fillcolor="#5a5a5a [2109]" stroked="f" strokeweight="2pt"/>
                    <v:roundrect id="角丸四角形 233" o:spid="_x0000_s1189"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" fillcolor="#eeece1 [3214]" strokecolor="black [3213]" strokeweight="2pt"/>
                  </v:group>
                  <v:shape id="テキスト ボックス 234" o:spid="_x0000_s1190"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" filled="f" stroked="f" strokeweight=".5pt">
                    <v:textbox inset="0,0,0,0">
                      <w:txbxContent>
                        <w:p w14:paraId="796348C3" w14:textId="77777777" w:rsidR="00477D54" w:rsidRPr="005D197C" w:rsidRDefault="00477D54" w:rsidP="00491556">
                          <w:pPr>
                            <w:jc w:val="center"/>
                            <w:rPr>
                              <w:rFonts w:asciiTheme="majorEastAsia" w:eastAsiaTheme="majorEastAsia" w:hAnsiTheme="majorEastAsia"/>
                              <w:b/>
                              <w:sz w:val="32"/>
                            </w:rPr>
                          </w:pPr>
                        </w:p>
                      </w:txbxContent>
                    </v:textbox>
                  </v:shape>
                </v:group>
                <v:shape id="テキスト ボックス 235" o:spid="_x0000_s1191" type="#_x0000_t202" style="position:absolute;left:3277;width:5367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" filled="f" stroked="f" strokeweight=".5pt">
                  <v:textbox inset="2mm,0,0,0">
                    <w:txbxContent>
                      <w:p w14:paraId="0F27E97E" w14:textId="526CDF01" w:rsidR="00477D54" w:rsidRPr="005D197C" w:rsidRDefault="00477D54" w:rsidP="00491556">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夏の星</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７</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中旬</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 xml:space="preserve"> 2</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2</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236" o:spid="_x0000_s1192"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" filled="f" stroked="f" strokeweight=".5pt">
                  <v:textbox inset="0,0,3mm,0">
                    <w:txbxContent>
                      <w:p w14:paraId="5BAC280A" w14:textId="7113718F" w:rsidR="00477D54" w:rsidRPr="004E77CB" w:rsidRDefault="00477D54" w:rsidP="00491556">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B(5)ア(イ)、イ</w:t>
                        </w:r>
                      </w:p>
                    </w:txbxContent>
                  </v:textbox>
                </v:shape>
                <w10:wrap anchory="line"/>
              </v:group>
            </w:pict>
          </mc:Fallback>
        </mc:AlternateContent>
      </w:r>
    </w:p>
    <w:p w14:paraId="19BB0510" w14:textId="77777777" w:rsidR="00491556" w:rsidRDefault="00491556" w:rsidP="00491556"/>
    <w:tbl>
      <w:tblPr>
        <w:tblStyle w:val="ae"/>
        <w:tblW w:w="18853" w:type="dxa"/>
        <w:tblInd w:w="-5" w:type="dxa"/>
        <w:tblCellMar>
          <w:top w:w="57" w:type="dxa"/>
          <w:bottom w:w="57" w:type="dxa"/>
        </w:tblCellMar>
        <w:tblLook w:val="04A0" w:firstRow="1" w:lastRow="0" w:firstColumn="1" w:lastColumn="0" w:noHBand="0" w:noVBand="1"/>
      </w:tblPr>
      <w:tblGrid>
        <w:gridCol w:w="3968"/>
        <w:gridCol w:w="454"/>
        <w:gridCol w:w="4479"/>
        <w:gridCol w:w="652"/>
        <w:gridCol w:w="340"/>
        <w:gridCol w:w="4025"/>
        <w:gridCol w:w="1106"/>
        <w:gridCol w:w="3829"/>
      </w:tblGrid>
      <w:tr w:rsidR="00491556" w14:paraId="439DAD61" w14:textId="77777777" w:rsidTr="00556F5C">
        <w:trPr>
          <w:trHeight w:hRule="exact" w:val="340"/>
        </w:trPr>
        <w:tc>
          <w:tcPr>
            <w:tcW w:w="3968" w:type="dxa"/>
            <w:shd w:val="clear" w:color="auto" w:fill="808080" w:themeFill="background1" w:themeFillShade="80"/>
            <w:vAlign w:val="center"/>
          </w:tcPr>
          <w:p w14:paraId="36BDFFF2" w14:textId="77777777" w:rsidR="00491556" w:rsidRPr="00BB399C" w:rsidRDefault="00491556" w:rsidP="00491556">
            <w:pPr>
              <w:spacing w:line="240" w:lineRule="exact"/>
              <w:jc w:val="center"/>
              <w:rPr>
                <w:rFonts w:asciiTheme="majorEastAsia" w:eastAsiaTheme="majorEastAsia" w:hAnsiTheme="majorEastAsia"/>
                <w:b/>
                <w:sz w:val="20"/>
              </w:rPr>
            </w:pPr>
            <w:r w:rsidRPr="00BB399C">
              <w:rPr>
                <w:rFonts w:asciiTheme="majorEastAsia" w:eastAsiaTheme="majorEastAsia" w:hAnsiTheme="majorEastAsia" w:hint="eastAsia"/>
                <w:b/>
                <w:color w:val="FFFFFF" w:themeColor="background1"/>
                <w:sz w:val="20"/>
              </w:rPr>
              <w:t>単元の目標</w:t>
            </w:r>
          </w:p>
        </w:tc>
        <w:tc>
          <w:tcPr>
            <w:tcW w:w="14885" w:type="dxa"/>
            <w:gridSpan w:val="7"/>
            <w:shd w:val="clear" w:color="auto" w:fill="808080" w:themeFill="background1" w:themeFillShade="80"/>
            <w:vAlign w:val="center"/>
          </w:tcPr>
          <w:p w14:paraId="3210A52E" w14:textId="77777777" w:rsidR="00491556" w:rsidRPr="00BB399C" w:rsidRDefault="00491556" w:rsidP="00491556">
            <w:pPr>
              <w:spacing w:line="200" w:lineRule="exact"/>
              <w:jc w:val="center"/>
              <w:rPr>
                <w:sz w:val="20"/>
              </w:rPr>
            </w:pPr>
            <w:r w:rsidRPr="00BB399C">
              <w:rPr>
                <w:rFonts w:asciiTheme="majorEastAsia" w:eastAsiaTheme="majorEastAsia" w:hAnsiTheme="majorEastAsia" w:hint="eastAsia"/>
                <w:b/>
                <w:color w:val="FFFFFF" w:themeColor="background1"/>
                <w:sz w:val="20"/>
              </w:rPr>
              <w:t>単元の観点別評価</w:t>
            </w:r>
            <w:r>
              <w:rPr>
                <w:rFonts w:asciiTheme="majorEastAsia" w:eastAsiaTheme="majorEastAsia" w:hAnsiTheme="majorEastAsia" w:hint="eastAsia"/>
                <w:b/>
                <w:color w:val="FFFFFF" w:themeColor="background1"/>
                <w:sz w:val="20"/>
              </w:rPr>
              <w:t>規準</w:t>
            </w:r>
          </w:p>
        </w:tc>
      </w:tr>
      <w:tr w:rsidR="00491556" w14:paraId="5C2407B5" w14:textId="77777777" w:rsidTr="00556F5C">
        <w:trPr>
          <w:trHeight w:val="2041"/>
        </w:trPr>
        <w:tc>
          <w:tcPr>
            <w:tcW w:w="3968" w:type="dxa"/>
          </w:tcPr>
          <w:p w14:paraId="131129A6" w14:textId="7436791D" w:rsidR="00491556" w:rsidRPr="00A72B43" w:rsidRDefault="00D65911" w:rsidP="00491556">
            <w:pPr>
              <w:snapToGrid w:val="0"/>
              <w:spacing w:beforeLines="10" w:before="36" w:afterLines="10" w:after="36" w:line="200" w:lineRule="exact"/>
              <w:rPr>
                <w:rFonts w:asciiTheme="majorEastAsia" w:eastAsiaTheme="majorEastAsia" w:hAnsiTheme="majorEastAsia"/>
                <w:spacing w:val="6"/>
                <w:sz w:val="15"/>
                <w:szCs w:val="15"/>
              </w:rPr>
            </w:pPr>
            <w:r w:rsidRPr="00D65911">
              <w:rPr>
                <w:rFonts w:asciiTheme="majorEastAsia" w:eastAsiaTheme="majorEastAsia" w:hAnsiTheme="majorEastAsia" w:hint="eastAsia"/>
                <w:spacing w:val="6"/>
                <w:sz w:val="15"/>
                <w:szCs w:val="15"/>
              </w:rPr>
              <w:t>月や星の位置の変化や時間の経過に着目して</w:t>
            </w:r>
            <w:r w:rsidR="00B14E62">
              <w:rPr>
                <w:rFonts w:asciiTheme="majorEastAsia" w:eastAsiaTheme="majorEastAsia" w:hAnsiTheme="majorEastAsia" w:hint="eastAsia"/>
                <w:spacing w:val="6"/>
                <w:sz w:val="15"/>
                <w:szCs w:val="15"/>
              </w:rPr>
              <w:t>、</w:t>
            </w:r>
            <w:r w:rsidRPr="00D65911">
              <w:rPr>
                <w:rFonts w:asciiTheme="majorEastAsia" w:eastAsiaTheme="majorEastAsia" w:hAnsiTheme="majorEastAsia" w:hint="eastAsia"/>
                <w:spacing w:val="6"/>
                <w:sz w:val="15"/>
                <w:szCs w:val="15"/>
              </w:rPr>
              <w:t>それらを関係付けて</w:t>
            </w:r>
            <w:r w:rsidR="00B14E62">
              <w:rPr>
                <w:rFonts w:asciiTheme="majorEastAsia" w:eastAsiaTheme="majorEastAsia" w:hAnsiTheme="majorEastAsia" w:hint="eastAsia"/>
                <w:spacing w:val="6"/>
                <w:sz w:val="15"/>
                <w:szCs w:val="15"/>
              </w:rPr>
              <w:t>、</w:t>
            </w:r>
            <w:r w:rsidRPr="00D65911">
              <w:rPr>
                <w:rFonts w:asciiTheme="majorEastAsia" w:eastAsiaTheme="majorEastAsia" w:hAnsiTheme="majorEastAsia" w:hint="eastAsia"/>
                <w:spacing w:val="6"/>
                <w:sz w:val="15"/>
                <w:szCs w:val="15"/>
              </w:rPr>
              <w:t>月や星の特徴を調べる活動を通して</w:t>
            </w:r>
            <w:r w:rsidR="00B14E62">
              <w:rPr>
                <w:rFonts w:asciiTheme="majorEastAsia" w:eastAsiaTheme="majorEastAsia" w:hAnsiTheme="majorEastAsia" w:hint="eastAsia"/>
                <w:spacing w:val="6"/>
                <w:sz w:val="15"/>
                <w:szCs w:val="15"/>
              </w:rPr>
              <w:t>、</w:t>
            </w:r>
            <w:r w:rsidRPr="00D65911">
              <w:rPr>
                <w:rFonts w:asciiTheme="majorEastAsia" w:eastAsiaTheme="majorEastAsia" w:hAnsiTheme="majorEastAsia" w:hint="eastAsia"/>
                <w:spacing w:val="6"/>
                <w:sz w:val="15"/>
                <w:szCs w:val="15"/>
              </w:rPr>
              <w:t>それらについての理解を図り</w:t>
            </w:r>
            <w:r w:rsidR="00B14E62">
              <w:rPr>
                <w:rFonts w:asciiTheme="majorEastAsia" w:eastAsiaTheme="majorEastAsia" w:hAnsiTheme="majorEastAsia" w:hint="eastAsia"/>
                <w:spacing w:val="6"/>
                <w:sz w:val="15"/>
                <w:szCs w:val="15"/>
              </w:rPr>
              <w:t>、</w:t>
            </w:r>
            <w:r w:rsidRPr="00D65911">
              <w:rPr>
                <w:rFonts w:asciiTheme="majorEastAsia" w:eastAsiaTheme="majorEastAsia" w:hAnsiTheme="majorEastAsia" w:hint="eastAsia"/>
                <w:spacing w:val="6"/>
                <w:sz w:val="15"/>
                <w:szCs w:val="15"/>
              </w:rPr>
              <w:t>観察などに関する技能を身に付けるとともに</w:t>
            </w:r>
            <w:r w:rsidR="00B14E62">
              <w:rPr>
                <w:rFonts w:asciiTheme="majorEastAsia" w:eastAsiaTheme="majorEastAsia" w:hAnsiTheme="majorEastAsia" w:hint="eastAsia"/>
                <w:spacing w:val="6"/>
                <w:sz w:val="15"/>
                <w:szCs w:val="15"/>
              </w:rPr>
              <w:t>、</w:t>
            </w:r>
            <w:r w:rsidRPr="00D65911">
              <w:rPr>
                <w:rFonts w:asciiTheme="majorEastAsia" w:eastAsiaTheme="majorEastAsia" w:hAnsiTheme="majorEastAsia" w:hint="eastAsia"/>
                <w:spacing w:val="6"/>
                <w:sz w:val="15"/>
                <w:szCs w:val="15"/>
              </w:rPr>
              <w:t>主に既習の内容や生活経験を基に</w:t>
            </w:r>
            <w:r w:rsidR="00B14E62">
              <w:rPr>
                <w:rFonts w:asciiTheme="majorEastAsia" w:eastAsiaTheme="majorEastAsia" w:hAnsiTheme="majorEastAsia" w:hint="eastAsia"/>
                <w:spacing w:val="6"/>
                <w:sz w:val="15"/>
                <w:szCs w:val="15"/>
              </w:rPr>
              <w:t>、</w:t>
            </w:r>
            <w:r w:rsidRPr="00D65911">
              <w:rPr>
                <w:rFonts w:asciiTheme="majorEastAsia" w:eastAsiaTheme="majorEastAsia" w:hAnsiTheme="majorEastAsia" w:hint="eastAsia"/>
                <w:spacing w:val="6"/>
                <w:sz w:val="15"/>
                <w:szCs w:val="15"/>
              </w:rPr>
              <w:t>根拠のある予想や仮説を発想する力や主体的に問題解決しようとする態度を育成する。</w:t>
            </w:r>
          </w:p>
        </w:tc>
        <w:tc>
          <w:tcPr>
            <w:tcW w:w="454" w:type="dxa"/>
            <w:tcBorders>
              <w:right w:val="nil"/>
            </w:tcBorders>
            <w:vAlign w:val="center"/>
          </w:tcPr>
          <w:p w14:paraId="14777CC1" w14:textId="77777777" w:rsidR="00491556" w:rsidRPr="00A63C9C" w:rsidRDefault="00491556" w:rsidP="00491556">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634688" behindDoc="0" locked="0" layoutInCell="1" allowOverlap="1" wp14:anchorId="75CAF639" wp14:editId="188803A6">
                      <wp:simplePos x="0" y="0"/>
                      <wp:positionH relativeFrom="column">
                        <wp:posOffset>0</wp:posOffset>
                      </wp:positionH>
                      <wp:positionV relativeFrom="paragraph">
                        <wp:posOffset>0</wp:posOffset>
                      </wp:positionV>
                      <wp:extent cx="216000" cy="1079640"/>
                      <wp:effectExtent l="0" t="0" r="0" b="6350"/>
                      <wp:wrapNone/>
                      <wp:docPr id="237" name="テキスト ボックス 237"/>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FF1C73" w14:textId="77777777" w:rsidR="00477D54" w:rsidRPr="00B448D5" w:rsidRDefault="00477D54" w:rsidP="00491556">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AF639" id="テキスト ボックス 237" o:spid="_x0000_s1193" type="#_x0000_t202" style="position:absolute;left:0;text-align:left;margin-left:0;margin-top:0;width:17pt;height:8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" fillcolor="#7f7f7f [1612]" stroked="f" strokeweight=".5pt">
                      <v:textbox style="layout-flow:vertical-ideographic" inset="0,0,0,0">
                        <w:txbxContent>
                          <w:p w14:paraId="7DFF1C73" w14:textId="77777777" w:rsidR="00477D54" w:rsidRPr="00B448D5" w:rsidRDefault="00477D54" w:rsidP="00491556">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479" w:type="dxa"/>
            <w:tcBorders>
              <w:left w:val="nil"/>
              <w:right w:val="nil"/>
            </w:tcBorders>
          </w:tcPr>
          <w:p w14:paraId="7DBD05C2" w14:textId="41DC4F2E" w:rsidR="00D65911" w:rsidRPr="00D65911" w:rsidRDefault="00D65911" w:rsidP="00D65911">
            <w:pPr>
              <w:snapToGrid w:val="0"/>
              <w:spacing w:line="200" w:lineRule="exact"/>
              <w:ind w:left="140" w:hangingChars="100" w:hanging="140"/>
              <w:rPr>
                <w:rFonts w:asciiTheme="majorEastAsia" w:eastAsiaTheme="majorEastAsia" w:hAnsiTheme="majorEastAsia"/>
                <w:sz w:val="14"/>
              </w:rPr>
            </w:pPr>
            <w:r w:rsidRPr="00D65911">
              <w:rPr>
                <w:rFonts w:asciiTheme="majorEastAsia" w:eastAsiaTheme="majorEastAsia" w:hAnsiTheme="majorEastAsia" w:hint="eastAsia"/>
                <w:sz w:val="14"/>
              </w:rPr>
              <w:t>①月は日によって形が変わって見え</w:t>
            </w:r>
            <w:r w:rsidR="00B14E62">
              <w:rPr>
                <w:rFonts w:asciiTheme="majorEastAsia" w:eastAsiaTheme="majorEastAsia" w:hAnsiTheme="majorEastAsia" w:hint="eastAsia"/>
                <w:sz w:val="14"/>
              </w:rPr>
              <w:t>、</w:t>
            </w:r>
            <w:r w:rsidRPr="00D65911">
              <w:rPr>
                <w:rFonts w:asciiTheme="majorEastAsia" w:eastAsiaTheme="majorEastAsia" w:hAnsiTheme="majorEastAsia" w:hint="eastAsia"/>
                <w:sz w:val="14"/>
              </w:rPr>
              <w:t>1日のうちでも時刻によって位置が変わることを理解している。</w:t>
            </w:r>
          </w:p>
          <w:p w14:paraId="5792D6B7" w14:textId="2ED7487D" w:rsidR="00D65911" w:rsidRPr="00D65911" w:rsidRDefault="00D65911" w:rsidP="00D65911">
            <w:pPr>
              <w:snapToGrid w:val="0"/>
              <w:spacing w:line="200" w:lineRule="exact"/>
              <w:ind w:left="140" w:hangingChars="100" w:hanging="140"/>
              <w:rPr>
                <w:rFonts w:asciiTheme="majorEastAsia" w:eastAsiaTheme="majorEastAsia" w:hAnsiTheme="majorEastAsia"/>
                <w:sz w:val="14"/>
              </w:rPr>
            </w:pPr>
            <w:r w:rsidRPr="00D65911">
              <w:rPr>
                <w:rFonts w:asciiTheme="majorEastAsia" w:eastAsiaTheme="majorEastAsia" w:hAnsiTheme="majorEastAsia" w:hint="eastAsia"/>
                <w:sz w:val="14"/>
              </w:rPr>
              <w:t>②空には</w:t>
            </w:r>
            <w:r w:rsidR="00B14E62">
              <w:rPr>
                <w:rFonts w:asciiTheme="majorEastAsia" w:eastAsiaTheme="majorEastAsia" w:hAnsiTheme="majorEastAsia" w:hint="eastAsia"/>
                <w:sz w:val="14"/>
              </w:rPr>
              <w:t>、</w:t>
            </w:r>
            <w:r w:rsidRPr="00D65911">
              <w:rPr>
                <w:rFonts w:asciiTheme="majorEastAsia" w:eastAsiaTheme="majorEastAsia" w:hAnsiTheme="majorEastAsia" w:hint="eastAsia"/>
                <w:sz w:val="14"/>
              </w:rPr>
              <w:t>明るさや色の違う星があることを理解している。</w:t>
            </w:r>
          </w:p>
          <w:p w14:paraId="37441268" w14:textId="5D27440D" w:rsidR="00D65911" w:rsidRPr="00D65911" w:rsidRDefault="00D65911" w:rsidP="00D65911">
            <w:pPr>
              <w:snapToGrid w:val="0"/>
              <w:spacing w:line="200" w:lineRule="exact"/>
              <w:ind w:left="140" w:hangingChars="100" w:hanging="140"/>
              <w:rPr>
                <w:rFonts w:asciiTheme="majorEastAsia" w:eastAsiaTheme="majorEastAsia" w:hAnsiTheme="majorEastAsia"/>
                <w:sz w:val="14"/>
              </w:rPr>
            </w:pPr>
            <w:r w:rsidRPr="00D65911">
              <w:rPr>
                <w:rFonts w:asciiTheme="majorEastAsia" w:eastAsiaTheme="majorEastAsia" w:hAnsiTheme="majorEastAsia" w:hint="eastAsia"/>
                <w:sz w:val="14"/>
              </w:rPr>
              <w:t>③星の集まりは</w:t>
            </w:r>
            <w:r w:rsidR="00B14E62">
              <w:rPr>
                <w:rFonts w:asciiTheme="majorEastAsia" w:eastAsiaTheme="majorEastAsia" w:hAnsiTheme="majorEastAsia" w:hint="eastAsia"/>
                <w:sz w:val="14"/>
              </w:rPr>
              <w:t>、</w:t>
            </w:r>
            <w:r w:rsidRPr="00D65911">
              <w:rPr>
                <w:rFonts w:asciiTheme="majorEastAsia" w:eastAsiaTheme="majorEastAsia" w:hAnsiTheme="majorEastAsia" w:hint="eastAsia"/>
                <w:sz w:val="14"/>
              </w:rPr>
              <w:t>1日のうちでも時刻によって</w:t>
            </w:r>
            <w:r w:rsidR="00B14E62">
              <w:rPr>
                <w:rFonts w:asciiTheme="majorEastAsia" w:eastAsiaTheme="majorEastAsia" w:hAnsiTheme="majorEastAsia" w:hint="eastAsia"/>
                <w:sz w:val="14"/>
              </w:rPr>
              <w:t>、</w:t>
            </w:r>
            <w:r w:rsidRPr="00D65911">
              <w:rPr>
                <w:rFonts w:asciiTheme="majorEastAsia" w:eastAsiaTheme="majorEastAsia" w:hAnsiTheme="majorEastAsia" w:hint="eastAsia"/>
                <w:sz w:val="14"/>
              </w:rPr>
              <w:t>並び方は変わらないが</w:t>
            </w:r>
            <w:r w:rsidR="00B14E62">
              <w:rPr>
                <w:rFonts w:asciiTheme="majorEastAsia" w:eastAsiaTheme="majorEastAsia" w:hAnsiTheme="majorEastAsia" w:hint="eastAsia"/>
                <w:sz w:val="14"/>
              </w:rPr>
              <w:t>、</w:t>
            </w:r>
            <w:r w:rsidRPr="00D65911">
              <w:rPr>
                <w:rFonts w:asciiTheme="majorEastAsia" w:eastAsiaTheme="majorEastAsia" w:hAnsiTheme="majorEastAsia" w:hint="eastAsia"/>
                <w:sz w:val="14"/>
              </w:rPr>
              <w:t>位置が変わることを理解している。</w:t>
            </w:r>
          </w:p>
          <w:p w14:paraId="03C2F89D" w14:textId="737FA227" w:rsidR="00491556" w:rsidRPr="00A63C9C" w:rsidRDefault="00D65911" w:rsidP="00D65911">
            <w:pPr>
              <w:snapToGrid w:val="0"/>
              <w:spacing w:line="200" w:lineRule="exact"/>
              <w:ind w:left="140" w:hangingChars="100" w:hanging="140"/>
              <w:rPr>
                <w:rFonts w:asciiTheme="majorEastAsia" w:eastAsiaTheme="majorEastAsia" w:hAnsiTheme="majorEastAsia"/>
                <w:sz w:val="18"/>
              </w:rPr>
            </w:pPr>
            <w:r w:rsidRPr="00D65911">
              <w:rPr>
                <w:rFonts w:asciiTheme="majorEastAsia" w:eastAsiaTheme="majorEastAsia" w:hAnsiTheme="majorEastAsia" w:hint="eastAsia"/>
                <w:sz w:val="14"/>
              </w:rPr>
              <w:t>④月や星の特徴について</w:t>
            </w:r>
            <w:r w:rsidR="00B14E62">
              <w:rPr>
                <w:rFonts w:asciiTheme="majorEastAsia" w:eastAsiaTheme="majorEastAsia" w:hAnsiTheme="majorEastAsia" w:hint="eastAsia"/>
                <w:sz w:val="14"/>
              </w:rPr>
              <w:t>、</w:t>
            </w:r>
            <w:r w:rsidRPr="00D65911">
              <w:rPr>
                <w:rFonts w:asciiTheme="majorEastAsia" w:eastAsiaTheme="majorEastAsia" w:hAnsiTheme="majorEastAsia" w:hint="eastAsia"/>
                <w:sz w:val="14"/>
              </w:rPr>
              <w:t>器具や機器などを正しく扱いながら調べ</w:t>
            </w:r>
            <w:r w:rsidR="00B14E62">
              <w:rPr>
                <w:rFonts w:asciiTheme="majorEastAsia" w:eastAsiaTheme="majorEastAsia" w:hAnsiTheme="majorEastAsia" w:hint="eastAsia"/>
                <w:sz w:val="14"/>
              </w:rPr>
              <w:t>、</w:t>
            </w:r>
            <w:r w:rsidRPr="00D65911">
              <w:rPr>
                <w:rFonts w:asciiTheme="majorEastAsia" w:eastAsiaTheme="majorEastAsia" w:hAnsiTheme="majorEastAsia" w:hint="eastAsia"/>
                <w:sz w:val="14"/>
              </w:rPr>
              <w:t>それらの過程や得られた結果を分かりやすく記録している。</w:t>
            </w:r>
          </w:p>
        </w:tc>
        <w:tc>
          <w:tcPr>
            <w:tcW w:w="652" w:type="dxa"/>
            <w:tcBorders>
              <w:left w:val="nil"/>
              <w:right w:val="nil"/>
            </w:tcBorders>
            <w:vAlign w:val="center"/>
          </w:tcPr>
          <w:p w14:paraId="69C86012" w14:textId="77777777" w:rsidR="00491556" w:rsidRDefault="00491556" w:rsidP="00491556">
            <w:pPr>
              <w:snapToGrid w:val="0"/>
              <w:spacing w:line="200" w:lineRule="exact"/>
              <w:jc w:val="center"/>
            </w:pPr>
          </w:p>
          <w:p w14:paraId="471A85DB" w14:textId="77777777" w:rsidR="00491556" w:rsidRPr="009438A7" w:rsidRDefault="00491556" w:rsidP="00491556"/>
          <w:p w14:paraId="5F8DEAF0" w14:textId="77777777" w:rsidR="00491556" w:rsidRDefault="00491556" w:rsidP="00491556"/>
          <w:p w14:paraId="627AE4DC" w14:textId="77777777" w:rsidR="00491556" w:rsidRDefault="00491556" w:rsidP="00491556"/>
          <w:p w14:paraId="1FAAA670" w14:textId="77777777" w:rsidR="00491556" w:rsidRPr="009438A7" w:rsidRDefault="00491556" w:rsidP="00491556"/>
        </w:tc>
        <w:tc>
          <w:tcPr>
            <w:tcW w:w="340" w:type="dxa"/>
            <w:tcBorders>
              <w:left w:val="nil"/>
              <w:right w:val="nil"/>
            </w:tcBorders>
            <w:vAlign w:val="center"/>
          </w:tcPr>
          <w:p w14:paraId="70BFDA58" w14:textId="77777777" w:rsidR="00491556" w:rsidRDefault="00491556" w:rsidP="00491556">
            <w:pPr>
              <w:snapToGrid w:val="0"/>
              <w:spacing w:line="200" w:lineRule="exact"/>
              <w:jc w:val="center"/>
            </w:pPr>
            <w:r>
              <w:rPr>
                <w:noProof/>
              </w:rPr>
              <mc:AlternateContent>
                <mc:Choice Requires="wps">
                  <w:drawing>
                    <wp:anchor distT="0" distB="0" distL="114300" distR="114300" simplePos="0" relativeHeight="251638784" behindDoc="0" locked="0" layoutInCell="1" allowOverlap="1" wp14:anchorId="01C5CC6A" wp14:editId="3500C1DC">
                      <wp:simplePos x="0" y="0"/>
                      <wp:positionH relativeFrom="column">
                        <wp:posOffset>-71755</wp:posOffset>
                      </wp:positionH>
                      <wp:positionV relativeFrom="paragraph">
                        <wp:posOffset>0</wp:posOffset>
                      </wp:positionV>
                      <wp:extent cx="216000" cy="1079640"/>
                      <wp:effectExtent l="0" t="0" r="0" b="6350"/>
                      <wp:wrapNone/>
                      <wp:docPr id="238" name="テキスト ボックス 238"/>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1C3C0AAC" w14:textId="77777777" w:rsidR="00477D54" w:rsidRPr="00A43D60" w:rsidRDefault="00477D54" w:rsidP="00491556">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5CC6A" id="テキスト ボックス 238" o:spid="_x0000_s1194" type="#_x0000_t202" style="position:absolute;left:0;text-align:left;margin-left:-5.65pt;margin-top:0;width:17pt;height:8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" fillcolor="#7f7f7f [1612]" stroked="f" strokeweight=".5pt">
                      <v:textbox style="layout-flow:vertical-ideographic" inset="0,0,0,0">
                        <w:txbxContent>
                          <w:p w14:paraId="1C3C0AAC" w14:textId="77777777" w:rsidR="00477D54" w:rsidRPr="00A43D60" w:rsidRDefault="00477D54" w:rsidP="00491556">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025" w:type="dxa"/>
            <w:tcBorders>
              <w:left w:val="nil"/>
              <w:right w:val="nil"/>
            </w:tcBorders>
          </w:tcPr>
          <w:p w14:paraId="31163089" w14:textId="5FC9873F" w:rsidR="00D65911" w:rsidRPr="00D65911" w:rsidRDefault="00D65911" w:rsidP="00D65911">
            <w:pPr>
              <w:snapToGrid w:val="0"/>
              <w:spacing w:line="200" w:lineRule="exact"/>
              <w:ind w:left="140" w:hangingChars="100" w:hanging="140"/>
              <w:rPr>
                <w:rFonts w:asciiTheme="majorEastAsia" w:eastAsiaTheme="majorEastAsia" w:hAnsiTheme="majorEastAsia"/>
                <w:sz w:val="14"/>
                <w:szCs w:val="14"/>
              </w:rPr>
            </w:pPr>
            <w:r w:rsidRPr="00D65911">
              <w:rPr>
                <w:rFonts w:asciiTheme="majorEastAsia" w:eastAsiaTheme="majorEastAsia" w:hAnsiTheme="majorEastAsia" w:hint="eastAsia"/>
                <w:sz w:val="14"/>
                <w:szCs w:val="14"/>
              </w:rPr>
              <w:t>①月や星の特徴について</w:t>
            </w:r>
            <w:r w:rsidR="00B14E62">
              <w:rPr>
                <w:rFonts w:asciiTheme="majorEastAsia" w:eastAsiaTheme="majorEastAsia" w:hAnsiTheme="majorEastAsia" w:hint="eastAsia"/>
                <w:sz w:val="14"/>
                <w:szCs w:val="14"/>
              </w:rPr>
              <w:t>、</w:t>
            </w:r>
            <w:r w:rsidRPr="00D65911">
              <w:rPr>
                <w:rFonts w:asciiTheme="majorEastAsia" w:eastAsiaTheme="majorEastAsia" w:hAnsiTheme="majorEastAsia" w:hint="eastAsia"/>
                <w:sz w:val="14"/>
                <w:szCs w:val="14"/>
              </w:rPr>
              <w:t>既習の内容や生活経験を基に</w:t>
            </w:r>
            <w:r w:rsidR="00B14E62">
              <w:rPr>
                <w:rFonts w:asciiTheme="majorEastAsia" w:eastAsiaTheme="majorEastAsia" w:hAnsiTheme="majorEastAsia" w:hint="eastAsia"/>
                <w:sz w:val="14"/>
                <w:szCs w:val="14"/>
              </w:rPr>
              <w:t>、</w:t>
            </w:r>
            <w:r w:rsidRPr="00D65911">
              <w:rPr>
                <w:rFonts w:asciiTheme="majorEastAsia" w:eastAsiaTheme="majorEastAsia" w:hAnsiTheme="majorEastAsia" w:hint="eastAsia"/>
                <w:sz w:val="14"/>
                <w:szCs w:val="14"/>
              </w:rPr>
              <w:t>根拠のある予想や仮説を発想し</w:t>
            </w:r>
            <w:r w:rsidR="00B14E62">
              <w:rPr>
                <w:rFonts w:asciiTheme="majorEastAsia" w:eastAsiaTheme="majorEastAsia" w:hAnsiTheme="majorEastAsia" w:hint="eastAsia"/>
                <w:sz w:val="14"/>
                <w:szCs w:val="14"/>
              </w:rPr>
              <w:t>、</w:t>
            </w:r>
            <w:r w:rsidRPr="00D65911">
              <w:rPr>
                <w:rFonts w:asciiTheme="majorEastAsia" w:eastAsiaTheme="majorEastAsia" w:hAnsiTheme="majorEastAsia" w:hint="eastAsia"/>
                <w:sz w:val="14"/>
                <w:szCs w:val="14"/>
              </w:rPr>
              <w:t>表現するなどして問題解決している。</w:t>
            </w:r>
          </w:p>
          <w:p w14:paraId="276AA23C" w14:textId="5951F4F2" w:rsidR="00491556" w:rsidRPr="00943B4E" w:rsidRDefault="00D65911" w:rsidP="00D65911">
            <w:pPr>
              <w:snapToGrid w:val="0"/>
              <w:spacing w:line="200" w:lineRule="exact"/>
              <w:ind w:left="140" w:hangingChars="100" w:hanging="140"/>
              <w:rPr>
                <w:rFonts w:asciiTheme="majorEastAsia" w:eastAsiaTheme="majorEastAsia" w:hAnsiTheme="majorEastAsia"/>
                <w:sz w:val="14"/>
                <w:szCs w:val="14"/>
              </w:rPr>
            </w:pPr>
            <w:r w:rsidRPr="00D65911">
              <w:rPr>
                <w:rFonts w:asciiTheme="majorEastAsia" w:eastAsiaTheme="majorEastAsia" w:hAnsiTheme="majorEastAsia" w:hint="eastAsia"/>
                <w:sz w:val="14"/>
                <w:szCs w:val="14"/>
              </w:rPr>
              <w:t>②月や星の特徴について</w:t>
            </w:r>
            <w:r w:rsidR="00B14E62">
              <w:rPr>
                <w:rFonts w:asciiTheme="majorEastAsia" w:eastAsiaTheme="majorEastAsia" w:hAnsiTheme="majorEastAsia" w:hint="eastAsia"/>
                <w:sz w:val="14"/>
                <w:szCs w:val="14"/>
              </w:rPr>
              <w:t>、</w:t>
            </w:r>
            <w:r w:rsidRPr="00D65911">
              <w:rPr>
                <w:rFonts w:asciiTheme="majorEastAsia" w:eastAsiaTheme="majorEastAsia" w:hAnsiTheme="majorEastAsia" w:hint="eastAsia"/>
                <w:sz w:val="14"/>
                <w:szCs w:val="14"/>
              </w:rPr>
              <w:t>観察などを行い</w:t>
            </w:r>
            <w:r w:rsidR="00B14E62">
              <w:rPr>
                <w:rFonts w:asciiTheme="majorEastAsia" w:eastAsiaTheme="majorEastAsia" w:hAnsiTheme="majorEastAsia" w:hint="eastAsia"/>
                <w:sz w:val="14"/>
                <w:szCs w:val="14"/>
              </w:rPr>
              <w:t>、</w:t>
            </w:r>
            <w:r w:rsidRPr="00D65911">
              <w:rPr>
                <w:rFonts w:asciiTheme="majorEastAsia" w:eastAsiaTheme="majorEastAsia" w:hAnsiTheme="majorEastAsia" w:hint="eastAsia"/>
                <w:sz w:val="14"/>
                <w:szCs w:val="14"/>
              </w:rPr>
              <w:t>得られた結果を基に考察し</w:t>
            </w:r>
            <w:r w:rsidR="00B14E62">
              <w:rPr>
                <w:rFonts w:asciiTheme="majorEastAsia" w:eastAsiaTheme="majorEastAsia" w:hAnsiTheme="majorEastAsia" w:hint="eastAsia"/>
                <w:sz w:val="14"/>
                <w:szCs w:val="14"/>
              </w:rPr>
              <w:t>、</w:t>
            </w:r>
            <w:r w:rsidRPr="00D65911">
              <w:rPr>
                <w:rFonts w:asciiTheme="majorEastAsia" w:eastAsiaTheme="majorEastAsia" w:hAnsiTheme="majorEastAsia" w:hint="eastAsia"/>
                <w:sz w:val="14"/>
                <w:szCs w:val="14"/>
              </w:rPr>
              <w:t>表現するなどして問題解決している。</w:t>
            </w:r>
          </w:p>
        </w:tc>
        <w:tc>
          <w:tcPr>
            <w:tcW w:w="1106" w:type="dxa"/>
            <w:tcBorders>
              <w:left w:val="nil"/>
              <w:right w:val="nil"/>
            </w:tcBorders>
            <w:vAlign w:val="center"/>
          </w:tcPr>
          <w:p w14:paraId="40DEAA38" w14:textId="77777777" w:rsidR="00491556" w:rsidRDefault="00491556" w:rsidP="00491556">
            <w:pPr>
              <w:snapToGrid w:val="0"/>
              <w:spacing w:line="200" w:lineRule="exact"/>
              <w:jc w:val="center"/>
            </w:pPr>
            <w:r>
              <w:rPr>
                <w:noProof/>
              </w:rPr>
              <mc:AlternateContent>
                <mc:Choice Requires="wps">
                  <w:drawing>
                    <wp:anchor distT="0" distB="0" distL="114300" distR="114300" simplePos="0" relativeHeight="251640832" behindDoc="0" locked="0" layoutInCell="1" allowOverlap="1" wp14:anchorId="51A1CD79" wp14:editId="7919E47E">
                      <wp:simplePos x="0" y="0"/>
                      <wp:positionH relativeFrom="column">
                        <wp:posOffset>414020</wp:posOffset>
                      </wp:positionH>
                      <wp:positionV relativeFrom="paragraph">
                        <wp:posOffset>0</wp:posOffset>
                      </wp:positionV>
                      <wp:extent cx="216000" cy="1079640"/>
                      <wp:effectExtent l="0" t="0" r="0" b="6350"/>
                      <wp:wrapNone/>
                      <wp:docPr id="239" name="テキスト ボックス 239"/>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257EBD52" w14:textId="77777777" w:rsidR="00477D54" w:rsidRPr="00A43D60" w:rsidRDefault="00477D54" w:rsidP="00491556">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A1CD79" id="テキスト ボックス 239" o:spid="_x0000_s1195" type="#_x0000_t202" style="position:absolute;left:0;text-align:left;margin-left:32.6pt;margin-top:0;width:17pt;height: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" fillcolor="#7f7f7f [1612]" stroked="f" strokeweight=".5pt">
                      <v:textbox style="layout-flow:vertical-ideographic" inset="0,0,0,0">
                        <w:txbxContent>
                          <w:p w14:paraId="257EBD52" w14:textId="77777777" w:rsidR="00477D54" w:rsidRPr="00A43D60" w:rsidRDefault="00477D54" w:rsidP="00491556">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3829" w:type="dxa"/>
            <w:tcBorders>
              <w:left w:val="nil"/>
            </w:tcBorders>
          </w:tcPr>
          <w:p w14:paraId="2D61B4B8" w14:textId="74DFF9E0" w:rsidR="00D65911" w:rsidRPr="00D65911" w:rsidRDefault="00D65911" w:rsidP="00D65911">
            <w:pPr>
              <w:snapToGrid w:val="0"/>
              <w:spacing w:line="200" w:lineRule="exact"/>
              <w:ind w:left="140" w:hangingChars="100" w:hanging="140"/>
              <w:rPr>
                <w:rFonts w:asciiTheme="majorEastAsia" w:eastAsiaTheme="majorEastAsia" w:hAnsiTheme="majorEastAsia"/>
                <w:sz w:val="14"/>
              </w:rPr>
            </w:pPr>
            <w:r w:rsidRPr="00D65911">
              <w:rPr>
                <w:rFonts w:asciiTheme="majorEastAsia" w:eastAsiaTheme="majorEastAsia" w:hAnsiTheme="majorEastAsia" w:hint="eastAsia"/>
                <w:sz w:val="14"/>
              </w:rPr>
              <w:t>①月や星についての事物・現象に進んで関わり</w:t>
            </w:r>
            <w:r w:rsidR="00B14E62">
              <w:rPr>
                <w:rFonts w:asciiTheme="majorEastAsia" w:eastAsiaTheme="majorEastAsia" w:hAnsiTheme="majorEastAsia" w:hint="eastAsia"/>
                <w:sz w:val="14"/>
              </w:rPr>
              <w:t>、</w:t>
            </w:r>
            <w:r w:rsidRPr="00D65911">
              <w:rPr>
                <w:rFonts w:asciiTheme="majorEastAsia" w:eastAsiaTheme="majorEastAsia" w:hAnsiTheme="majorEastAsia" w:hint="eastAsia"/>
                <w:sz w:val="14"/>
              </w:rPr>
              <w:t>他者と関わりながら問題解決しようとしている。</w:t>
            </w:r>
          </w:p>
          <w:p w14:paraId="403569AE" w14:textId="185EB3EA" w:rsidR="00491556" w:rsidRPr="00943B4E" w:rsidRDefault="00D65911" w:rsidP="00D65911">
            <w:pPr>
              <w:snapToGrid w:val="0"/>
              <w:spacing w:line="200" w:lineRule="exact"/>
              <w:ind w:left="140" w:hangingChars="100" w:hanging="140"/>
              <w:rPr>
                <w:rFonts w:asciiTheme="majorEastAsia" w:eastAsiaTheme="majorEastAsia" w:hAnsiTheme="majorEastAsia"/>
                <w:sz w:val="14"/>
              </w:rPr>
            </w:pPr>
            <w:r w:rsidRPr="00D65911">
              <w:rPr>
                <w:rFonts w:asciiTheme="majorEastAsia" w:eastAsiaTheme="majorEastAsia" w:hAnsiTheme="majorEastAsia" w:hint="eastAsia"/>
                <w:sz w:val="14"/>
              </w:rPr>
              <w:t>②月や星について学んだことを学習や生活に生かそうとしている。</w:t>
            </w:r>
          </w:p>
        </w:tc>
      </w:tr>
    </w:tbl>
    <w:p w14:paraId="6D48A03D" w14:textId="320E5AB7" w:rsidR="00491556" w:rsidRDefault="00491556" w:rsidP="00491556">
      <w:pPr>
        <w:snapToGrid w:val="0"/>
        <w:spacing w:line="100" w:lineRule="exact"/>
      </w:pPr>
    </w:p>
    <w:p w14:paraId="7605A7C7" w14:textId="51627FE9" w:rsidR="00A06766" w:rsidRDefault="00A06766" w:rsidP="00A06766">
      <w:pPr>
        <w:widowControl/>
        <w:autoSpaceDE w:val="0"/>
        <w:autoSpaceDN w:val="0"/>
        <w:adjustRightInd w:val="0"/>
        <w:spacing w:line="200" w:lineRule="exact"/>
        <w:jc w:val="left"/>
        <w:rPr>
          <w:rStyle w:val="ab"/>
        </w:rPr>
      </w:pPr>
      <w:r w:rsidRPr="00D76667">
        <w:rPr>
          <w:rStyle w:val="ab"/>
          <w:rFonts w:ascii="Geneva" w:hAnsi="Geneva" w:cs="Geneva" w:hint="eastAsia"/>
          <w:spacing w:val="-40"/>
        </w:rPr>
        <w:t>※</w:t>
      </w:r>
      <w:r w:rsidRPr="00D76667">
        <w:rPr>
          <w:rStyle w:val="ab"/>
        </w:rPr>
        <w:t>「単元の目標」</w:t>
      </w:r>
      <w:r>
        <w:rPr>
          <w:rStyle w:val="ab"/>
        </w:rPr>
        <w:t>に示した資質・能力は</w:t>
      </w:r>
      <w:r w:rsidR="00B14E62">
        <w:rPr>
          <w:rStyle w:val="ab"/>
        </w:rPr>
        <w:t>、</w:t>
      </w:r>
      <w:r w:rsidRPr="00A06766">
        <w:rPr>
          <w:rStyle w:val="ab"/>
          <w:rFonts w:hint="eastAsia"/>
        </w:rPr>
        <w:t>「夜空を見上げよう</w:t>
      </w:r>
      <w:r w:rsidR="00B5303D">
        <w:rPr>
          <w:rStyle w:val="ab"/>
          <w:rFonts w:hint="eastAsia"/>
        </w:rPr>
        <w:t>－</w:t>
      </w:r>
      <w:r w:rsidR="00B5303D">
        <w:rPr>
          <w:rStyle w:val="ab"/>
          <w:rFonts w:hint="eastAsia"/>
        </w:rPr>
        <w:t>1</w:t>
      </w:r>
      <w:r w:rsidR="00B5303D">
        <w:rPr>
          <w:rStyle w:val="ab"/>
          <w:rFonts w:hint="eastAsia"/>
        </w:rPr>
        <w:t>～</w:t>
      </w:r>
      <w:r w:rsidRPr="00A06766">
        <w:rPr>
          <w:rStyle w:val="ab"/>
          <w:rFonts w:hint="eastAsia"/>
        </w:rPr>
        <w:t>3</w:t>
      </w:r>
      <w:r w:rsidRPr="00A06766">
        <w:rPr>
          <w:rStyle w:val="ab"/>
          <w:rFonts w:hint="eastAsia"/>
        </w:rPr>
        <w:t>」</w:t>
      </w:r>
      <w:r w:rsidRPr="00D76667">
        <w:rPr>
          <w:rStyle w:val="ab"/>
        </w:rPr>
        <w:t>を通して育成する。そのため</w:t>
      </w:r>
      <w:r w:rsidR="00B14E62">
        <w:rPr>
          <w:rStyle w:val="ab"/>
        </w:rPr>
        <w:t>、</w:t>
      </w:r>
      <w:r w:rsidRPr="00D76667">
        <w:rPr>
          <w:rStyle w:val="ab"/>
        </w:rPr>
        <w:t>各観点の学習評価も</w:t>
      </w:r>
      <w:r w:rsidR="00B14E62">
        <w:rPr>
          <w:rStyle w:val="ab"/>
        </w:rPr>
        <w:t>、</w:t>
      </w:r>
    </w:p>
    <w:p w14:paraId="52026E82" w14:textId="308C8ED4" w:rsidR="00A06766" w:rsidRPr="00D76667" w:rsidRDefault="00A06766" w:rsidP="00A06766">
      <w:pPr>
        <w:widowControl/>
        <w:autoSpaceDE w:val="0"/>
        <w:autoSpaceDN w:val="0"/>
        <w:adjustRightInd w:val="0"/>
        <w:spacing w:line="200" w:lineRule="exact"/>
        <w:ind w:firstLineChars="50" w:firstLine="70"/>
        <w:jc w:val="left"/>
        <w:rPr>
          <w:rStyle w:val="ab"/>
        </w:rPr>
      </w:pPr>
      <w:r w:rsidRPr="00A06766">
        <w:rPr>
          <w:rStyle w:val="ab"/>
          <w:rFonts w:hint="eastAsia"/>
        </w:rPr>
        <w:t>「</w:t>
      </w:r>
      <w:r w:rsidR="00B5303D" w:rsidRPr="00A06766">
        <w:rPr>
          <w:rStyle w:val="ab"/>
          <w:rFonts w:hint="eastAsia"/>
        </w:rPr>
        <w:t>夜空を見上げよう</w:t>
      </w:r>
      <w:r w:rsidR="00B5303D">
        <w:rPr>
          <w:rStyle w:val="ab"/>
          <w:rFonts w:hint="eastAsia"/>
        </w:rPr>
        <w:t>－</w:t>
      </w:r>
      <w:r w:rsidR="00B5303D">
        <w:rPr>
          <w:rStyle w:val="ab"/>
          <w:rFonts w:hint="eastAsia"/>
        </w:rPr>
        <w:t>1</w:t>
      </w:r>
      <w:r w:rsidR="00B5303D">
        <w:rPr>
          <w:rStyle w:val="ab"/>
          <w:rFonts w:hint="eastAsia"/>
        </w:rPr>
        <w:t>～</w:t>
      </w:r>
      <w:r w:rsidR="00B5303D" w:rsidRPr="00A06766">
        <w:rPr>
          <w:rStyle w:val="ab"/>
          <w:rFonts w:hint="eastAsia"/>
        </w:rPr>
        <w:t>3</w:t>
      </w:r>
      <w:r w:rsidRPr="00A06766">
        <w:rPr>
          <w:rStyle w:val="ab"/>
          <w:rFonts w:hint="eastAsia"/>
        </w:rPr>
        <w:t>」</w:t>
      </w:r>
      <w:r w:rsidRPr="00D76667">
        <w:rPr>
          <w:rStyle w:val="ab"/>
        </w:rPr>
        <w:t>を通して適切な場面で行い</w:t>
      </w:r>
      <w:r w:rsidR="00B14E62">
        <w:rPr>
          <w:rStyle w:val="ab"/>
        </w:rPr>
        <w:t>、</w:t>
      </w:r>
      <w:r w:rsidR="00B5303D">
        <w:rPr>
          <w:rStyle w:val="ab"/>
          <w:rFonts w:hint="eastAsia"/>
        </w:rPr>
        <w:t>児童</w:t>
      </w:r>
      <w:r w:rsidRPr="00D76667">
        <w:rPr>
          <w:rStyle w:val="ab"/>
        </w:rPr>
        <w:t>の学習状況を見取るようにする。</w:t>
      </w:r>
    </w:p>
    <w:p w14:paraId="31FB754F" w14:textId="77777777" w:rsidR="00A06766" w:rsidRPr="00A06766" w:rsidRDefault="00A06766" w:rsidP="00491556">
      <w:pPr>
        <w:snapToGrid w:val="0"/>
        <w:spacing w:line="100" w:lineRule="exact"/>
      </w:pPr>
    </w:p>
    <w:tbl>
      <w:tblPr>
        <w:tblStyle w:val="ae"/>
        <w:tblW w:w="18928"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652"/>
        <w:gridCol w:w="652"/>
        <w:gridCol w:w="4344"/>
        <w:gridCol w:w="4383"/>
        <w:gridCol w:w="120"/>
      </w:tblGrid>
      <w:tr w:rsidR="00491556" w14:paraId="6A6A42FA" w14:textId="77777777" w:rsidTr="00491556">
        <w:trPr>
          <w:trHeight w:val="340"/>
        </w:trPr>
        <w:tc>
          <w:tcPr>
            <w:tcW w:w="3589" w:type="dxa"/>
            <w:gridSpan w:val="2"/>
            <w:tcBorders>
              <w:bottom w:val="single" w:sz="4" w:space="0" w:color="auto"/>
            </w:tcBorders>
            <w:shd w:val="clear" w:color="auto" w:fill="808080" w:themeFill="background1" w:themeFillShade="80"/>
            <w:vAlign w:val="center"/>
          </w:tcPr>
          <w:p w14:paraId="16383D2C" w14:textId="77777777" w:rsidR="00491556" w:rsidRPr="009B573F" w:rsidRDefault="00491556" w:rsidP="00491556">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14:paraId="068F81F3" w14:textId="77777777" w:rsidR="00491556" w:rsidRPr="00F21F0E" w:rsidRDefault="00491556" w:rsidP="00491556">
            <w:pPr>
              <w:snapToGrid w:val="0"/>
              <w:jc w:val="center"/>
              <w:rPr>
                <w:rFonts w:asciiTheme="majorEastAsia" w:eastAsiaTheme="majorEastAsia" w:hAnsiTheme="majorEastAsia"/>
                <w:spacing w:val="-40"/>
                <w:sz w:val="12"/>
              </w:rPr>
            </w:pPr>
            <w:r w:rsidRPr="007E5DE7">
              <w:rPr>
                <w:rFonts w:asciiTheme="majorEastAsia" w:eastAsiaTheme="majorEastAsia" w:hAnsiTheme="majorEastAsia"/>
                <w:color w:val="FFFFFF" w:themeColor="background1"/>
                <w:spacing w:val="12"/>
                <w:kern w:val="0"/>
                <w:sz w:val="12"/>
              </w:rPr>
              <w:t>時</w:t>
            </w:r>
            <w:r w:rsidRPr="007E5DE7">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4A790D43" w14:textId="77777777" w:rsidR="00491556" w:rsidRPr="00F21F0E" w:rsidRDefault="00491556" w:rsidP="00491556">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20FE8FD8" w14:textId="77777777" w:rsidR="00491556" w:rsidRPr="00F21F0E" w:rsidRDefault="00491556" w:rsidP="00491556">
            <w:pPr>
              <w:snapToGrid w:val="0"/>
              <w:jc w:val="center"/>
              <w:rPr>
                <w:rFonts w:asciiTheme="majorEastAsia" w:eastAsiaTheme="majorEastAsia" w:hAnsiTheme="majorEastAsia"/>
                <w:color w:val="FFFFFF" w:themeColor="background1"/>
                <w:sz w:val="12"/>
              </w:rPr>
            </w:pPr>
            <w:r w:rsidRPr="0015698D">
              <w:rPr>
                <w:rFonts w:asciiTheme="majorEastAsia" w:eastAsiaTheme="majorEastAsia" w:hAnsiTheme="majorEastAsia" w:hint="eastAsia"/>
                <w:color w:val="FFFFFF" w:themeColor="background1"/>
                <w:w w:val="43"/>
                <w:kern w:val="0"/>
                <w:sz w:val="12"/>
                <w:fitText w:val="158" w:id="-2125763072"/>
              </w:rPr>
              <w:t>ペー</w:t>
            </w:r>
            <w:r w:rsidRPr="0015698D">
              <w:rPr>
                <w:rFonts w:asciiTheme="majorEastAsia" w:eastAsiaTheme="majorEastAsia" w:hAnsiTheme="majorEastAsia" w:hint="eastAsia"/>
                <w:color w:val="FFFFFF" w:themeColor="background1"/>
                <w:spacing w:val="3"/>
                <w:w w:val="43"/>
                <w:kern w:val="0"/>
                <w:sz w:val="12"/>
                <w:fitText w:val="158" w:id="-2125763072"/>
              </w:rPr>
              <w:t>ジ</w:t>
            </w:r>
          </w:p>
        </w:tc>
        <w:tc>
          <w:tcPr>
            <w:tcW w:w="283" w:type="dxa"/>
            <w:tcBorders>
              <w:bottom w:val="single" w:sz="4" w:space="0" w:color="auto"/>
            </w:tcBorders>
            <w:shd w:val="clear" w:color="auto" w:fill="808080" w:themeFill="background1" w:themeFillShade="80"/>
            <w:tcFitText/>
            <w:vAlign w:val="center"/>
          </w:tcPr>
          <w:p w14:paraId="60E11667" w14:textId="77777777" w:rsidR="00491556" w:rsidRPr="00F21F0E" w:rsidRDefault="00491556" w:rsidP="00491556">
            <w:pPr>
              <w:snapToGrid w:val="0"/>
              <w:jc w:val="center"/>
              <w:rPr>
                <w:rFonts w:asciiTheme="majorEastAsia" w:eastAsiaTheme="majorEastAsia" w:hAnsiTheme="majorEastAsia"/>
                <w:color w:val="FFFFFF" w:themeColor="background1"/>
                <w:sz w:val="12"/>
              </w:rPr>
            </w:pPr>
            <w:r w:rsidRPr="007E5DE7">
              <w:rPr>
                <w:rFonts w:asciiTheme="majorEastAsia" w:eastAsiaTheme="majorEastAsia" w:hAnsiTheme="majorEastAsia"/>
                <w:color w:val="FFFFFF" w:themeColor="background1"/>
                <w:spacing w:val="12"/>
                <w:kern w:val="0"/>
                <w:sz w:val="12"/>
              </w:rPr>
              <w:t>重</w:t>
            </w:r>
            <w:r w:rsidRPr="007E5DE7">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36254B74" w14:textId="77777777" w:rsidR="00491556" w:rsidRPr="00F21F0E" w:rsidRDefault="00491556" w:rsidP="00491556">
            <w:pPr>
              <w:snapToGrid w:val="0"/>
              <w:jc w:val="center"/>
              <w:rPr>
                <w:rFonts w:asciiTheme="majorEastAsia" w:eastAsiaTheme="majorEastAsia" w:hAnsiTheme="majorEastAsia"/>
                <w:color w:val="FFFFFF" w:themeColor="background1"/>
                <w:sz w:val="12"/>
              </w:rPr>
            </w:pPr>
            <w:r w:rsidRPr="007E5DE7">
              <w:rPr>
                <w:rFonts w:asciiTheme="majorEastAsia" w:eastAsiaTheme="majorEastAsia" w:hAnsiTheme="majorEastAsia"/>
                <w:color w:val="FFFFFF" w:themeColor="background1"/>
                <w:spacing w:val="12"/>
                <w:kern w:val="0"/>
                <w:sz w:val="12"/>
              </w:rPr>
              <w:t>記</w:t>
            </w:r>
            <w:r w:rsidRPr="007E5DE7">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nil"/>
            </w:tcBorders>
            <w:shd w:val="clear" w:color="auto" w:fill="808080" w:themeFill="background1" w:themeFillShade="80"/>
            <w:vAlign w:val="center"/>
          </w:tcPr>
          <w:p w14:paraId="4FCC7968" w14:textId="4796D82C" w:rsidR="00491556" w:rsidRPr="0096102B" w:rsidRDefault="00433B52" w:rsidP="00491556">
            <w:pPr>
              <w:jc w:val="center"/>
              <w:rPr>
                <w:rFonts w:asciiTheme="majorEastAsia" w:eastAsiaTheme="majorEastAsia" w:hAnsiTheme="majorEastAsia"/>
                <w:b/>
                <w:color w:val="FFFFFF" w:themeColor="background1"/>
                <w:sz w:val="22"/>
              </w:rPr>
            </w:pPr>
            <w:r>
              <w:rPr>
                <w:rFonts w:asciiTheme="majorEastAsia" w:eastAsiaTheme="majorEastAsia" w:hAnsiTheme="majorEastAsia"/>
                <w:b/>
                <w:color w:val="FFFFFF" w:themeColor="background1"/>
                <w:sz w:val="18"/>
              </w:rPr>
              <w:t>おおむね満足できる児童への評価と方法</w:t>
            </w:r>
          </w:p>
        </w:tc>
        <w:tc>
          <w:tcPr>
            <w:tcW w:w="652" w:type="dxa"/>
            <w:tcBorders>
              <w:left w:val="nil"/>
              <w:bottom w:val="single" w:sz="4" w:space="0" w:color="auto"/>
              <w:right w:val="single" w:sz="4" w:space="0" w:color="auto"/>
            </w:tcBorders>
            <w:shd w:val="clear" w:color="auto" w:fill="808080" w:themeFill="background1" w:themeFillShade="80"/>
            <w:vAlign w:val="center"/>
          </w:tcPr>
          <w:p w14:paraId="725A6392" w14:textId="77777777" w:rsidR="00491556" w:rsidRPr="0096102B" w:rsidRDefault="00491556" w:rsidP="00491556">
            <w:pPr>
              <w:jc w:val="center"/>
              <w:rPr>
                <w:color w:val="FFFFFF" w:themeColor="background1"/>
                <w:sz w:val="22"/>
              </w:rPr>
            </w:pPr>
          </w:p>
        </w:tc>
        <w:tc>
          <w:tcPr>
            <w:tcW w:w="652" w:type="dxa"/>
            <w:tcBorders>
              <w:left w:val="single" w:sz="4" w:space="0" w:color="auto"/>
              <w:bottom w:val="single" w:sz="4" w:space="0" w:color="auto"/>
              <w:right w:val="nil"/>
            </w:tcBorders>
            <w:shd w:val="clear" w:color="auto" w:fill="808080" w:themeFill="background1" w:themeFillShade="80"/>
            <w:vAlign w:val="center"/>
          </w:tcPr>
          <w:p w14:paraId="10AABB3F" w14:textId="77777777" w:rsidR="00491556" w:rsidRPr="0096102B" w:rsidRDefault="00491556" w:rsidP="00491556">
            <w:pPr>
              <w:jc w:val="center"/>
              <w:rPr>
                <w:color w:val="FFFFFF" w:themeColor="background1"/>
                <w:sz w:val="22"/>
              </w:rPr>
            </w:pPr>
          </w:p>
        </w:tc>
        <w:tc>
          <w:tcPr>
            <w:tcW w:w="4344" w:type="dxa"/>
            <w:tcBorders>
              <w:left w:val="nil"/>
              <w:bottom w:val="single" w:sz="4" w:space="0" w:color="auto"/>
            </w:tcBorders>
            <w:shd w:val="clear" w:color="auto" w:fill="808080" w:themeFill="background1" w:themeFillShade="80"/>
            <w:vAlign w:val="center"/>
          </w:tcPr>
          <w:p w14:paraId="00DE2640" w14:textId="77777777" w:rsidR="00491556" w:rsidRPr="0096102B" w:rsidRDefault="00491556" w:rsidP="00491556">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83" w:type="dxa"/>
            <w:tcBorders>
              <w:bottom w:val="single" w:sz="4" w:space="0" w:color="auto"/>
              <w:right w:val="nil"/>
            </w:tcBorders>
            <w:shd w:val="clear" w:color="auto" w:fill="808080" w:themeFill="background1" w:themeFillShade="80"/>
            <w:vAlign w:val="center"/>
          </w:tcPr>
          <w:p w14:paraId="656E07DD" w14:textId="77777777" w:rsidR="00491556" w:rsidRPr="0096102B" w:rsidRDefault="00491556" w:rsidP="00491556">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20" w:type="dxa"/>
            <w:tcBorders>
              <w:left w:val="nil"/>
              <w:bottom w:val="single" w:sz="4" w:space="0" w:color="auto"/>
            </w:tcBorders>
            <w:shd w:val="clear" w:color="auto" w:fill="808080" w:themeFill="background1" w:themeFillShade="80"/>
          </w:tcPr>
          <w:p w14:paraId="4930A657" w14:textId="77777777" w:rsidR="00491556" w:rsidRDefault="00491556" w:rsidP="00491556">
            <w:pPr>
              <w:snapToGrid w:val="0"/>
              <w:spacing w:line="120" w:lineRule="exact"/>
            </w:pPr>
          </w:p>
        </w:tc>
      </w:tr>
      <w:tr w:rsidR="00491556" w14:paraId="42E4D9F9" w14:textId="77777777" w:rsidTr="00491556">
        <w:trPr>
          <w:trHeight w:val="57"/>
        </w:trPr>
        <w:tc>
          <w:tcPr>
            <w:tcW w:w="3589" w:type="dxa"/>
            <w:gridSpan w:val="2"/>
            <w:tcBorders>
              <w:bottom w:val="nil"/>
            </w:tcBorders>
          </w:tcPr>
          <w:p w14:paraId="099855D4" w14:textId="1B50238C" w:rsidR="00491556" w:rsidRPr="009D4699" w:rsidRDefault="00491556" w:rsidP="00491556">
            <w:pPr>
              <w:snapToGrid w:val="0"/>
              <w:spacing w:line="120" w:lineRule="exact"/>
              <w:rPr>
                <w:rFonts w:asciiTheme="majorEastAsia" w:eastAsiaTheme="majorEastAsia" w:hAnsiTheme="majorEastAsia"/>
                <w:sz w:val="6"/>
              </w:rPr>
            </w:pPr>
          </w:p>
        </w:tc>
        <w:tc>
          <w:tcPr>
            <w:tcW w:w="283" w:type="dxa"/>
            <w:tcBorders>
              <w:bottom w:val="nil"/>
            </w:tcBorders>
          </w:tcPr>
          <w:p w14:paraId="342153CC" w14:textId="77777777" w:rsidR="00491556" w:rsidRPr="009D4699" w:rsidRDefault="00491556" w:rsidP="00491556">
            <w:pPr>
              <w:snapToGrid w:val="0"/>
              <w:spacing w:line="120" w:lineRule="exact"/>
              <w:rPr>
                <w:rFonts w:asciiTheme="majorEastAsia" w:eastAsiaTheme="majorEastAsia" w:hAnsiTheme="majorEastAsia"/>
                <w:sz w:val="6"/>
              </w:rPr>
            </w:pPr>
          </w:p>
        </w:tc>
        <w:tc>
          <w:tcPr>
            <w:tcW w:w="283" w:type="dxa"/>
            <w:tcBorders>
              <w:bottom w:val="nil"/>
            </w:tcBorders>
          </w:tcPr>
          <w:p w14:paraId="7D989245" w14:textId="77777777" w:rsidR="00491556" w:rsidRPr="009D4699" w:rsidRDefault="00491556" w:rsidP="00491556">
            <w:pPr>
              <w:snapToGrid w:val="0"/>
              <w:spacing w:line="120" w:lineRule="exact"/>
              <w:rPr>
                <w:rFonts w:asciiTheme="majorEastAsia" w:eastAsiaTheme="majorEastAsia" w:hAnsiTheme="majorEastAsia"/>
                <w:sz w:val="6"/>
              </w:rPr>
            </w:pPr>
          </w:p>
        </w:tc>
        <w:tc>
          <w:tcPr>
            <w:tcW w:w="283" w:type="dxa"/>
            <w:tcBorders>
              <w:bottom w:val="nil"/>
            </w:tcBorders>
          </w:tcPr>
          <w:p w14:paraId="6130671D" w14:textId="77777777" w:rsidR="00491556" w:rsidRPr="009D4699" w:rsidRDefault="00491556" w:rsidP="00491556">
            <w:pPr>
              <w:snapToGrid w:val="0"/>
              <w:spacing w:line="120" w:lineRule="exact"/>
              <w:rPr>
                <w:rFonts w:asciiTheme="majorEastAsia" w:eastAsiaTheme="majorEastAsia" w:hAnsiTheme="majorEastAsia"/>
                <w:sz w:val="6"/>
              </w:rPr>
            </w:pPr>
          </w:p>
        </w:tc>
        <w:tc>
          <w:tcPr>
            <w:tcW w:w="283" w:type="dxa"/>
            <w:tcBorders>
              <w:bottom w:val="nil"/>
            </w:tcBorders>
          </w:tcPr>
          <w:p w14:paraId="18F09BBA" w14:textId="77777777" w:rsidR="00491556" w:rsidRPr="009D4699" w:rsidRDefault="00491556" w:rsidP="00491556">
            <w:pPr>
              <w:snapToGrid w:val="0"/>
              <w:spacing w:line="120" w:lineRule="exact"/>
              <w:rPr>
                <w:rFonts w:asciiTheme="majorEastAsia" w:eastAsiaTheme="majorEastAsia" w:hAnsiTheme="majorEastAsia"/>
                <w:sz w:val="6"/>
              </w:rPr>
            </w:pPr>
          </w:p>
        </w:tc>
        <w:tc>
          <w:tcPr>
            <w:tcW w:w="4056" w:type="dxa"/>
            <w:tcBorders>
              <w:bottom w:val="nil"/>
              <w:right w:val="nil"/>
            </w:tcBorders>
          </w:tcPr>
          <w:p w14:paraId="61930064" w14:textId="77777777" w:rsidR="00491556" w:rsidRPr="009D4699" w:rsidRDefault="00491556" w:rsidP="00491556">
            <w:pPr>
              <w:snapToGrid w:val="0"/>
              <w:spacing w:line="120" w:lineRule="exact"/>
              <w:rPr>
                <w:rFonts w:asciiTheme="majorEastAsia" w:eastAsiaTheme="majorEastAsia" w:hAnsiTheme="majorEastAsia"/>
                <w:sz w:val="6"/>
              </w:rPr>
            </w:pPr>
          </w:p>
        </w:tc>
        <w:tc>
          <w:tcPr>
            <w:tcW w:w="652" w:type="dxa"/>
            <w:tcBorders>
              <w:left w:val="nil"/>
              <w:bottom w:val="nil"/>
            </w:tcBorders>
          </w:tcPr>
          <w:p w14:paraId="5F82E3A7" w14:textId="77777777" w:rsidR="00491556" w:rsidRPr="009D4699" w:rsidRDefault="00491556" w:rsidP="00491556">
            <w:pPr>
              <w:snapToGrid w:val="0"/>
              <w:spacing w:line="120" w:lineRule="exact"/>
              <w:rPr>
                <w:rFonts w:asciiTheme="majorEastAsia" w:eastAsiaTheme="majorEastAsia" w:hAnsiTheme="majorEastAsia"/>
                <w:sz w:val="6"/>
              </w:rPr>
            </w:pPr>
          </w:p>
        </w:tc>
        <w:tc>
          <w:tcPr>
            <w:tcW w:w="652" w:type="dxa"/>
            <w:tcBorders>
              <w:bottom w:val="nil"/>
              <w:right w:val="nil"/>
            </w:tcBorders>
          </w:tcPr>
          <w:p w14:paraId="3B646A04" w14:textId="77777777" w:rsidR="00491556" w:rsidRPr="009D4699" w:rsidRDefault="00491556" w:rsidP="00491556">
            <w:pPr>
              <w:snapToGrid w:val="0"/>
              <w:spacing w:line="120" w:lineRule="exact"/>
              <w:rPr>
                <w:rFonts w:asciiTheme="majorEastAsia" w:eastAsiaTheme="majorEastAsia" w:hAnsiTheme="majorEastAsia"/>
                <w:sz w:val="6"/>
              </w:rPr>
            </w:pPr>
          </w:p>
        </w:tc>
        <w:tc>
          <w:tcPr>
            <w:tcW w:w="4344" w:type="dxa"/>
            <w:tcBorders>
              <w:left w:val="nil"/>
              <w:bottom w:val="nil"/>
            </w:tcBorders>
          </w:tcPr>
          <w:p w14:paraId="1643E7F5" w14:textId="77777777" w:rsidR="00491556" w:rsidRPr="009D4699" w:rsidRDefault="00491556" w:rsidP="00491556">
            <w:pPr>
              <w:snapToGrid w:val="0"/>
              <w:spacing w:line="120" w:lineRule="exact"/>
              <w:rPr>
                <w:rFonts w:asciiTheme="majorEastAsia" w:eastAsiaTheme="majorEastAsia" w:hAnsiTheme="majorEastAsia"/>
                <w:sz w:val="6"/>
              </w:rPr>
            </w:pPr>
          </w:p>
        </w:tc>
        <w:tc>
          <w:tcPr>
            <w:tcW w:w="4383" w:type="dxa"/>
            <w:tcBorders>
              <w:bottom w:val="nil"/>
              <w:right w:val="nil"/>
            </w:tcBorders>
            <w:shd w:val="clear" w:color="auto" w:fill="auto"/>
          </w:tcPr>
          <w:p w14:paraId="462666F0" w14:textId="77777777" w:rsidR="00491556" w:rsidRPr="009D4699" w:rsidRDefault="00491556" w:rsidP="00491556">
            <w:pPr>
              <w:snapToGrid w:val="0"/>
              <w:spacing w:line="120" w:lineRule="exact"/>
              <w:rPr>
                <w:rFonts w:asciiTheme="majorEastAsia" w:eastAsiaTheme="majorEastAsia" w:hAnsiTheme="majorEastAsia"/>
                <w:sz w:val="6"/>
              </w:rPr>
            </w:pPr>
          </w:p>
        </w:tc>
        <w:tc>
          <w:tcPr>
            <w:tcW w:w="120" w:type="dxa"/>
            <w:tcBorders>
              <w:left w:val="nil"/>
              <w:bottom w:val="nil"/>
            </w:tcBorders>
            <w:shd w:val="clear" w:color="auto" w:fill="auto"/>
          </w:tcPr>
          <w:p w14:paraId="4A47E339" w14:textId="77777777" w:rsidR="00491556" w:rsidRPr="009D4699" w:rsidRDefault="00491556" w:rsidP="00491556">
            <w:pPr>
              <w:snapToGrid w:val="0"/>
              <w:spacing w:line="120" w:lineRule="exact"/>
              <w:rPr>
                <w:rFonts w:asciiTheme="majorEastAsia" w:eastAsiaTheme="majorEastAsia" w:hAnsiTheme="majorEastAsia"/>
                <w:sz w:val="6"/>
              </w:rPr>
            </w:pPr>
          </w:p>
        </w:tc>
      </w:tr>
      <w:tr w:rsidR="00491556" w14:paraId="46625DA7" w14:textId="77777777" w:rsidTr="00B5303D">
        <w:trPr>
          <w:cantSplit/>
          <w:trHeight w:val="1141"/>
        </w:trPr>
        <w:tc>
          <w:tcPr>
            <w:tcW w:w="104" w:type="dxa"/>
            <w:vMerge w:val="restart"/>
            <w:tcBorders>
              <w:top w:val="nil"/>
              <w:right w:val="nil"/>
            </w:tcBorders>
          </w:tcPr>
          <w:p w14:paraId="47BAF961" w14:textId="77777777" w:rsidR="00491556" w:rsidRPr="009D4699" w:rsidRDefault="00491556" w:rsidP="00491556">
            <w:pPr>
              <w:snapToGrid w:val="0"/>
              <w:ind w:leftChars="-100" w:left="-260" w:rightChars="-100" w:right="-260"/>
              <w:rPr>
                <w:rFonts w:asciiTheme="majorEastAsia" w:eastAsiaTheme="majorEastAsia" w:hAnsiTheme="majorEastAsia"/>
                <w:sz w:val="10"/>
                <w:szCs w:val="10"/>
              </w:rPr>
            </w:pPr>
          </w:p>
        </w:tc>
        <w:tc>
          <w:tcPr>
            <w:tcW w:w="3485" w:type="dxa"/>
            <w:tcBorders>
              <w:top w:val="nil"/>
              <w:left w:val="nil"/>
            </w:tcBorders>
            <w:tcMar>
              <w:top w:w="57" w:type="dxa"/>
              <w:left w:w="255" w:type="dxa"/>
              <w:bottom w:w="57" w:type="dxa"/>
              <w:right w:w="142" w:type="dxa"/>
            </w:tcMar>
          </w:tcPr>
          <w:p w14:paraId="5E68BA0C" w14:textId="560F60BE" w:rsidR="003B0D14" w:rsidRPr="003B0D14" w:rsidRDefault="003B0D14" w:rsidP="003B0D14">
            <w:pPr>
              <w:snapToGrid w:val="0"/>
              <w:spacing w:line="200" w:lineRule="exact"/>
              <w:ind w:left="140" w:hangingChars="100" w:hanging="140"/>
              <w:rPr>
                <w:rFonts w:asciiTheme="majorEastAsia" w:eastAsiaTheme="majorEastAsia" w:hAnsiTheme="majorEastAsia"/>
                <w:sz w:val="14"/>
                <w:szCs w:val="14"/>
              </w:rPr>
            </w:pPr>
            <w:r w:rsidRPr="003B0D14">
              <w:rPr>
                <w:rFonts w:asciiTheme="majorEastAsia" w:eastAsiaTheme="majorEastAsia" w:hAnsiTheme="majorEastAsia" w:hint="eastAsia"/>
                <w:sz w:val="14"/>
                <w:szCs w:val="14"/>
              </w:rPr>
              <w:t>・夏の夜空の資料写真を見て</w:t>
            </w:r>
            <w:r w:rsidR="00B14E62">
              <w:rPr>
                <w:rFonts w:asciiTheme="majorEastAsia" w:eastAsiaTheme="majorEastAsia" w:hAnsiTheme="majorEastAsia" w:hint="eastAsia"/>
                <w:sz w:val="14"/>
                <w:szCs w:val="14"/>
              </w:rPr>
              <w:t>、</w:t>
            </w:r>
            <w:r w:rsidRPr="003B0D14">
              <w:rPr>
                <w:rFonts w:asciiTheme="majorEastAsia" w:eastAsiaTheme="majorEastAsia" w:hAnsiTheme="majorEastAsia" w:hint="eastAsia"/>
                <w:sz w:val="14"/>
                <w:szCs w:val="14"/>
              </w:rPr>
              <w:t>気づいたことや疑問に思ったことを話し合う。</w:t>
            </w:r>
          </w:p>
          <w:p w14:paraId="72B647C8" w14:textId="29A7DEEE" w:rsidR="003B0D14" w:rsidRPr="003B0D14" w:rsidRDefault="003B0D14" w:rsidP="003B0D14">
            <w:pPr>
              <w:snapToGrid w:val="0"/>
              <w:spacing w:line="200" w:lineRule="exact"/>
              <w:ind w:left="140" w:hangingChars="100" w:hanging="140"/>
              <w:rPr>
                <w:rFonts w:asciiTheme="majorEastAsia" w:eastAsiaTheme="majorEastAsia" w:hAnsiTheme="majorEastAsia"/>
                <w:sz w:val="14"/>
                <w:szCs w:val="14"/>
              </w:rPr>
            </w:pPr>
            <w:r w:rsidRPr="003B0D14">
              <w:rPr>
                <w:rFonts w:asciiTheme="majorEastAsia" w:eastAsiaTheme="majorEastAsia" w:hAnsiTheme="majorEastAsia" w:hint="eastAsia"/>
                <w:sz w:val="14"/>
                <w:szCs w:val="14"/>
              </w:rPr>
              <w:t>・夏に見られる星を観察して</w:t>
            </w:r>
            <w:r w:rsidR="00B14E62">
              <w:rPr>
                <w:rFonts w:asciiTheme="majorEastAsia" w:eastAsiaTheme="majorEastAsia" w:hAnsiTheme="majorEastAsia" w:hint="eastAsia"/>
                <w:sz w:val="14"/>
                <w:szCs w:val="14"/>
              </w:rPr>
              <w:t>、</w:t>
            </w:r>
            <w:r w:rsidRPr="003B0D14">
              <w:rPr>
                <w:rFonts w:asciiTheme="majorEastAsia" w:eastAsiaTheme="majorEastAsia" w:hAnsiTheme="majorEastAsia" w:hint="eastAsia"/>
                <w:sz w:val="14"/>
                <w:szCs w:val="14"/>
              </w:rPr>
              <w:t>それらの明るさや色を調べる。</w:t>
            </w:r>
            <w:r w:rsidR="00FD3B6C">
              <w:rPr>
                <w:rFonts w:asciiTheme="majorEastAsia" w:eastAsiaTheme="majorEastAsia" w:hAnsiTheme="majorEastAsia" w:hint="eastAsia"/>
                <w:sz w:val="14"/>
                <w:szCs w:val="14"/>
              </w:rPr>
              <w:t xml:space="preserve">　　　　</w:t>
            </w:r>
            <w:r>
              <w:rPr>
                <w:rFonts w:asciiTheme="majorEastAsia" w:eastAsiaTheme="majorEastAsia" w:hAnsiTheme="majorEastAsia"/>
                <w:sz w:val="14"/>
                <w:szCs w:val="14"/>
              </w:rPr>
              <w:t xml:space="preserve">  </w:t>
            </w:r>
            <w:r w:rsidRPr="003B0D14">
              <w:rPr>
                <w:rFonts w:asciiTheme="majorEastAsia" w:eastAsiaTheme="majorEastAsia" w:hAnsiTheme="majorEastAsia" w:hint="eastAsia"/>
                <w:sz w:val="14"/>
                <w:szCs w:val="14"/>
              </w:rPr>
              <w:t>(観察は課外)</w:t>
            </w:r>
            <w:r w:rsidRPr="00F53D3D">
              <w:rPr>
                <w:rFonts w:asciiTheme="majorEastAsia" w:eastAsiaTheme="majorEastAsia" w:hAnsiTheme="majorEastAsia" w:hint="eastAsia"/>
                <w:b/>
                <w:sz w:val="14"/>
                <w:szCs w:val="14"/>
              </w:rPr>
              <w:t>（観察</w:t>
            </w:r>
            <w:r w:rsidR="00F53D3D">
              <w:rPr>
                <w:rFonts w:asciiTheme="majorEastAsia" w:eastAsiaTheme="majorEastAsia" w:hAnsiTheme="majorEastAsia" w:hint="eastAsia"/>
                <w:b/>
                <w:sz w:val="14"/>
                <w:szCs w:val="14"/>
              </w:rPr>
              <w:t>１</w:t>
            </w:r>
            <w:r w:rsidRPr="00F53D3D">
              <w:rPr>
                <w:rFonts w:asciiTheme="majorEastAsia" w:eastAsiaTheme="majorEastAsia" w:hAnsiTheme="majorEastAsia" w:hint="eastAsia"/>
                <w:b/>
                <w:sz w:val="14"/>
                <w:szCs w:val="14"/>
              </w:rPr>
              <w:t>）</w:t>
            </w:r>
          </w:p>
          <w:p w14:paraId="2529A207" w14:textId="17483898" w:rsidR="00491556" w:rsidRPr="003E4274" w:rsidRDefault="00FD3B6C" w:rsidP="00FD3B6C">
            <w:pPr>
              <w:tabs>
                <w:tab w:val="right" w:pos="3088"/>
              </w:tabs>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w:t>
            </w:r>
            <w:r w:rsidR="003B0D14" w:rsidRPr="003B0D14">
              <w:rPr>
                <w:rFonts w:asciiTheme="majorEastAsia" w:eastAsiaTheme="majorEastAsia" w:hAnsiTheme="majorEastAsia" w:hint="eastAsia"/>
                <w:sz w:val="14"/>
                <w:szCs w:val="14"/>
              </w:rPr>
              <w:t>星の明るさや色には違いがあることをまとめる。</w:t>
            </w:r>
          </w:p>
        </w:tc>
        <w:tc>
          <w:tcPr>
            <w:tcW w:w="283" w:type="dxa"/>
            <w:tcBorders>
              <w:top w:val="nil"/>
            </w:tcBorders>
            <w:vAlign w:val="center"/>
          </w:tcPr>
          <w:p w14:paraId="4939B9CA" w14:textId="77777777" w:rsidR="00491556" w:rsidRPr="00321DF7" w:rsidRDefault="00491556" w:rsidP="0049155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nil"/>
            </w:tcBorders>
            <w:textDirection w:val="tbRlV"/>
            <w:vAlign w:val="center"/>
          </w:tcPr>
          <w:p w14:paraId="46994CA7" w14:textId="6C0ABCF8" w:rsidR="00491556" w:rsidRDefault="003B0D14" w:rsidP="00491556">
            <w:pPr>
              <w:snapToGrid w:val="0"/>
              <w:spacing w:line="200" w:lineRule="exact"/>
              <w:ind w:left="113" w:right="113"/>
              <w:jc w:val="center"/>
              <w:rPr>
                <w:rFonts w:asciiTheme="majorEastAsia" w:eastAsiaTheme="majorEastAsia" w:hAnsiTheme="majorEastAsia"/>
                <w:sz w:val="14"/>
                <w:szCs w:val="14"/>
              </w:rPr>
            </w:pPr>
            <w:r w:rsidRPr="003B0D14">
              <w:rPr>
                <w:rFonts w:asciiTheme="majorEastAsia" w:eastAsiaTheme="majorEastAsia" w:hAnsiTheme="majorEastAsia"/>
                <w:sz w:val="14"/>
                <w:szCs w:val="14"/>
                <w:eastAsianLayout w:id="2094758656" w:vert="1" w:vertCompress="1"/>
              </w:rPr>
              <w:t>70</w:t>
            </w:r>
            <w:r w:rsidR="00491556" w:rsidRPr="00553402">
              <w:rPr>
                <w:rFonts w:asciiTheme="majorEastAsia" w:eastAsiaTheme="majorEastAsia" w:hAnsiTheme="majorEastAsia" w:hint="eastAsia"/>
                <w:sz w:val="14"/>
                <w:szCs w:val="14"/>
              </w:rPr>
              <w:t>～</w:t>
            </w:r>
            <w:r w:rsidRPr="003B0D14">
              <w:rPr>
                <w:rFonts w:asciiTheme="majorEastAsia" w:eastAsiaTheme="majorEastAsia" w:hAnsiTheme="majorEastAsia"/>
                <w:sz w:val="14"/>
                <w:szCs w:val="14"/>
                <w:eastAsianLayout w:id="2094759936" w:vert="1" w:vertCompress="1"/>
              </w:rPr>
              <w:t>73</w:t>
            </w:r>
          </w:p>
        </w:tc>
        <w:tc>
          <w:tcPr>
            <w:tcW w:w="283" w:type="dxa"/>
            <w:tcBorders>
              <w:top w:val="nil"/>
            </w:tcBorders>
            <w:vAlign w:val="center"/>
          </w:tcPr>
          <w:p w14:paraId="021E8D72" w14:textId="244A3ADA" w:rsidR="00491556" w:rsidRDefault="003B0D14" w:rsidP="00491556">
            <w:pPr>
              <w:snapToGrid w:val="0"/>
              <w:spacing w:line="200" w:lineRule="exact"/>
              <w:jc w:val="center"/>
              <w:rPr>
                <w:rFonts w:asciiTheme="majorEastAsia" w:eastAsiaTheme="majorEastAsia" w:hAnsiTheme="majorEastAsia"/>
                <w:b/>
                <w:sz w:val="14"/>
                <w:szCs w:val="14"/>
              </w:rPr>
            </w:pPr>
            <w:r w:rsidRPr="003B0D14">
              <w:rPr>
                <w:rFonts w:asciiTheme="majorEastAsia" w:eastAsiaTheme="majorEastAsia" w:hAnsiTheme="majorEastAsia" w:hint="eastAsia"/>
                <w:b/>
                <w:sz w:val="14"/>
                <w:szCs w:val="14"/>
              </w:rPr>
              <w:t>知</w:t>
            </w:r>
          </w:p>
        </w:tc>
        <w:tc>
          <w:tcPr>
            <w:tcW w:w="283" w:type="dxa"/>
            <w:tcBorders>
              <w:top w:val="nil"/>
            </w:tcBorders>
            <w:vAlign w:val="center"/>
          </w:tcPr>
          <w:p w14:paraId="6924FBAB" w14:textId="468C159A" w:rsidR="00491556" w:rsidRDefault="003B0D14" w:rsidP="00491556">
            <w:pPr>
              <w:snapToGrid w:val="0"/>
              <w:spacing w:line="200" w:lineRule="exact"/>
              <w:jc w:val="center"/>
              <w:rPr>
                <w:rFonts w:asciiTheme="majorEastAsia" w:eastAsiaTheme="majorEastAsia" w:hAnsiTheme="majorEastAsia"/>
                <w:sz w:val="14"/>
                <w:szCs w:val="14"/>
              </w:rPr>
            </w:pPr>
            <w:r w:rsidRPr="003B0D14">
              <w:rPr>
                <w:rFonts w:asciiTheme="majorEastAsia" w:eastAsiaTheme="majorEastAsia" w:hAnsiTheme="majorEastAsia" w:hint="eastAsia"/>
                <w:sz w:val="14"/>
                <w:szCs w:val="14"/>
              </w:rPr>
              <w:t>◎</w:t>
            </w:r>
          </w:p>
        </w:tc>
        <w:tc>
          <w:tcPr>
            <w:tcW w:w="4056" w:type="dxa"/>
            <w:tcBorders>
              <w:top w:val="nil"/>
              <w:right w:val="nil"/>
            </w:tcBorders>
            <w:tcMar>
              <w:top w:w="57" w:type="dxa"/>
              <w:left w:w="142" w:type="dxa"/>
              <w:bottom w:w="57" w:type="dxa"/>
              <w:right w:w="142" w:type="dxa"/>
            </w:tcMar>
          </w:tcPr>
          <w:p w14:paraId="1FC9265E" w14:textId="1EF7EC8B" w:rsidR="003B0D14" w:rsidRDefault="003B0D14" w:rsidP="003B0D14">
            <w:pPr>
              <w:tabs>
                <w:tab w:val="left" w:pos="2262"/>
              </w:tabs>
              <w:topLinePunct/>
              <w:snapToGrid w:val="0"/>
              <w:spacing w:line="200" w:lineRule="exact"/>
              <w:rPr>
                <w:rFonts w:asciiTheme="majorEastAsia" w:eastAsiaTheme="majorEastAsia" w:hAnsiTheme="majorEastAsia"/>
                <w:b/>
                <w:sz w:val="14"/>
                <w:szCs w:val="14"/>
              </w:rPr>
            </w:pPr>
            <w:r w:rsidRPr="003B0D14">
              <w:rPr>
                <w:rFonts w:asciiTheme="majorEastAsia" w:eastAsiaTheme="majorEastAsia" w:hAnsiTheme="majorEastAsia" w:hint="eastAsia"/>
                <w:b/>
                <w:sz w:val="14"/>
                <w:szCs w:val="14"/>
              </w:rPr>
              <w:t>【知②】空には明るさや色の違う星があることを理解しているかを評価する。</w:t>
            </w:r>
            <w:r>
              <w:rPr>
                <w:rFonts w:asciiTheme="majorEastAsia" w:eastAsiaTheme="majorEastAsia" w:hAnsiTheme="majorEastAsia" w:hint="eastAsia"/>
                <w:b/>
                <w:sz w:val="14"/>
                <w:szCs w:val="14"/>
              </w:rPr>
              <w:t xml:space="preserve"> </w:t>
            </w:r>
            <w:r>
              <w:rPr>
                <w:rFonts w:asciiTheme="majorEastAsia" w:eastAsiaTheme="majorEastAsia" w:hAnsiTheme="majorEastAsia"/>
                <w:b/>
                <w:sz w:val="14"/>
                <w:szCs w:val="14"/>
              </w:rPr>
              <w:t xml:space="preserve">             </w:t>
            </w:r>
            <w:r w:rsidR="00556F5C">
              <w:rPr>
                <w:rFonts w:asciiTheme="majorEastAsia" w:eastAsiaTheme="majorEastAsia" w:hAnsiTheme="majorEastAsia" w:hint="eastAsia"/>
                <w:b/>
                <w:sz w:val="14"/>
                <w:szCs w:val="14"/>
              </w:rPr>
              <w:t xml:space="preserve">　</w:t>
            </w:r>
            <w:r w:rsidRPr="003B0D14">
              <w:rPr>
                <w:rFonts w:asciiTheme="majorEastAsia" w:eastAsiaTheme="majorEastAsia" w:hAnsiTheme="majorEastAsia" w:hint="eastAsia"/>
                <w:b/>
                <w:sz w:val="14"/>
                <w:szCs w:val="14"/>
              </w:rPr>
              <w:t>【発言分析・記述分析】</w:t>
            </w:r>
          </w:p>
          <w:p w14:paraId="4AD7C43C" w14:textId="4230F4BF" w:rsidR="00491556" w:rsidRPr="007E5DE7" w:rsidRDefault="00491556" w:rsidP="003B0D14">
            <w:pPr>
              <w:tabs>
                <w:tab w:val="left" w:pos="2262"/>
              </w:tabs>
              <w:topLinePunct/>
              <w:snapToGrid w:val="0"/>
              <w:spacing w:line="200" w:lineRule="exact"/>
              <w:rPr>
                <w:rFonts w:asciiTheme="majorEastAsia" w:eastAsiaTheme="majorEastAsia" w:hAnsiTheme="majorEastAsia"/>
                <w:sz w:val="14"/>
                <w:szCs w:val="14"/>
              </w:rPr>
            </w:pPr>
          </w:p>
        </w:tc>
        <w:tc>
          <w:tcPr>
            <w:tcW w:w="652" w:type="dxa"/>
            <w:tcBorders>
              <w:top w:val="nil"/>
              <w:left w:val="nil"/>
            </w:tcBorders>
            <w:tcMar>
              <w:top w:w="57" w:type="dxa"/>
              <w:left w:w="142" w:type="dxa"/>
              <w:bottom w:w="57" w:type="dxa"/>
              <w:right w:w="142" w:type="dxa"/>
            </w:tcMar>
          </w:tcPr>
          <w:p w14:paraId="52901EF7" w14:textId="77777777" w:rsidR="00491556" w:rsidRPr="0082008D" w:rsidRDefault="00491556" w:rsidP="00491556">
            <w:pPr>
              <w:snapToGrid w:val="0"/>
              <w:spacing w:line="200" w:lineRule="exact"/>
              <w:rPr>
                <w:rFonts w:asciiTheme="majorEastAsia" w:eastAsiaTheme="majorEastAsia" w:hAnsiTheme="majorEastAsia"/>
                <w:sz w:val="14"/>
                <w:szCs w:val="14"/>
              </w:rPr>
            </w:pPr>
          </w:p>
        </w:tc>
        <w:tc>
          <w:tcPr>
            <w:tcW w:w="652" w:type="dxa"/>
            <w:tcBorders>
              <w:top w:val="nil"/>
              <w:left w:val="nil"/>
              <w:right w:val="nil"/>
            </w:tcBorders>
          </w:tcPr>
          <w:p w14:paraId="7E00DC84" w14:textId="77777777" w:rsidR="00491556" w:rsidRPr="0082008D" w:rsidRDefault="00491556" w:rsidP="00491556">
            <w:pPr>
              <w:snapToGrid w:val="0"/>
              <w:spacing w:line="200" w:lineRule="exact"/>
              <w:rPr>
                <w:rFonts w:asciiTheme="majorEastAsia" w:eastAsiaTheme="majorEastAsia" w:hAnsiTheme="majorEastAsia"/>
                <w:sz w:val="14"/>
                <w:szCs w:val="14"/>
              </w:rPr>
            </w:pPr>
          </w:p>
        </w:tc>
        <w:tc>
          <w:tcPr>
            <w:tcW w:w="4344" w:type="dxa"/>
            <w:tcBorders>
              <w:top w:val="nil"/>
              <w:left w:val="nil"/>
            </w:tcBorders>
            <w:tcMar>
              <w:top w:w="57" w:type="dxa"/>
              <w:left w:w="142" w:type="dxa"/>
              <w:bottom w:w="57" w:type="dxa"/>
              <w:right w:w="142" w:type="dxa"/>
            </w:tcMar>
          </w:tcPr>
          <w:p w14:paraId="0218BEA6" w14:textId="594A7C0A" w:rsidR="00491556" w:rsidRPr="00615541" w:rsidRDefault="003B0D14" w:rsidP="00491556">
            <w:pPr>
              <w:snapToGrid w:val="0"/>
              <w:spacing w:line="200" w:lineRule="exact"/>
              <w:rPr>
                <w:rFonts w:asciiTheme="majorEastAsia" w:eastAsiaTheme="majorEastAsia" w:hAnsiTheme="majorEastAsia"/>
                <w:sz w:val="14"/>
                <w:szCs w:val="14"/>
              </w:rPr>
            </w:pPr>
            <w:r w:rsidRPr="003B0D14">
              <w:rPr>
                <w:rFonts w:asciiTheme="majorEastAsia" w:eastAsiaTheme="majorEastAsia" w:hAnsiTheme="majorEastAsia" w:hint="eastAsia"/>
                <w:sz w:val="14"/>
                <w:szCs w:val="14"/>
              </w:rPr>
              <w:t>空には明るさや色の違う星があることを</w:t>
            </w:r>
            <w:r w:rsidR="00B14E62">
              <w:rPr>
                <w:rFonts w:asciiTheme="majorEastAsia" w:eastAsiaTheme="majorEastAsia" w:hAnsiTheme="majorEastAsia" w:hint="eastAsia"/>
                <w:sz w:val="14"/>
                <w:szCs w:val="14"/>
              </w:rPr>
              <w:t>、</w:t>
            </w:r>
            <w:r w:rsidRPr="003B0D14">
              <w:rPr>
                <w:rFonts w:asciiTheme="majorEastAsia" w:eastAsiaTheme="majorEastAsia" w:hAnsiTheme="majorEastAsia" w:hint="eastAsia"/>
                <w:sz w:val="14"/>
                <w:szCs w:val="14"/>
              </w:rPr>
              <w:t>さまざまな方角や時刻の夜空に当てはめ</w:t>
            </w:r>
            <w:r w:rsidR="00B14E62">
              <w:rPr>
                <w:rFonts w:asciiTheme="majorEastAsia" w:eastAsiaTheme="majorEastAsia" w:hAnsiTheme="majorEastAsia" w:hint="eastAsia"/>
                <w:sz w:val="14"/>
                <w:szCs w:val="14"/>
              </w:rPr>
              <w:t>、</w:t>
            </w:r>
            <w:r w:rsidRPr="003B0D14">
              <w:rPr>
                <w:rFonts w:asciiTheme="majorEastAsia" w:eastAsiaTheme="majorEastAsia" w:hAnsiTheme="majorEastAsia" w:hint="eastAsia"/>
                <w:sz w:val="14"/>
                <w:szCs w:val="14"/>
              </w:rPr>
              <w:t>活用できる程度に理解している。</w:t>
            </w:r>
          </w:p>
        </w:tc>
        <w:tc>
          <w:tcPr>
            <w:tcW w:w="4383" w:type="dxa"/>
            <w:tcBorders>
              <w:top w:val="nil"/>
              <w:right w:val="nil"/>
            </w:tcBorders>
            <w:shd w:val="clear" w:color="auto" w:fill="auto"/>
            <w:tcMar>
              <w:top w:w="57" w:type="dxa"/>
              <w:left w:w="142" w:type="dxa"/>
              <w:bottom w:w="57" w:type="dxa"/>
              <w:right w:w="142" w:type="dxa"/>
            </w:tcMar>
          </w:tcPr>
          <w:p w14:paraId="0A56A22D" w14:textId="5C83679A" w:rsidR="00491556" w:rsidRPr="00D86E01" w:rsidRDefault="003B0D14" w:rsidP="003B0D14">
            <w:pPr>
              <w:spacing w:line="200" w:lineRule="exact"/>
              <w:rPr>
                <w:rFonts w:asciiTheme="majorEastAsia" w:eastAsiaTheme="majorEastAsia" w:hAnsiTheme="majorEastAsia"/>
                <w:sz w:val="14"/>
                <w:szCs w:val="14"/>
              </w:rPr>
            </w:pPr>
            <w:r w:rsidRPr="003B0D14">
              <w:rPr>
                <w:rFonts w:asciiTheme="majorEastAsia" w:eastAsiaTheme="majorEastAsia" w:hAnsiTheme="majorEastAsia" w:hint="eastAsia"/>
                <w:sz w:val="14"/>
                <w:szCs w:val="14"/>
              </w:rPr>
              <w:t>教科書</w:t>
            </w:r>
            <w:r>
              <w:rPr>
                <w:rFonts w:asciiTheme="majorEastAsia" w:eastAsiaTheme="majorEastAsia" w:hAnsiTheme="majorEastAsia" w:hint="eastAsia"/>
                <w:sz w:val="14"/>
                <w:szCs w:val="14"/>
              </w:rPr>
              <w:t xml:space="preserve"> p.70～</w:t>
            </w:r>
            <w:r w:rsidR="00FD3B6C">
              <w:rPr>
                <w:rFonts w:asciiTheme="majorEastAsia" w:eastAsiaTheme="majorEastAsia" w:hAnsiTheme="majorEastAsia" w:hint="eastAsia"/>
                <w:sz w:val="14"/>
                <w:szCs w:val="14"/>
              </w:rPr>
              <w:t>71</w:t>
            </w:r>
            <w:r w:rsidRPr="003B0D14">
              <w:rPr>
                <w:rFonts w:asciiTheme="majorEastAsia" w:eastAsiaTheme="majorEastAsia" w:hAnsiTheme="majorEastAsia" w:hint="eastAsia"/>
                <w:sz w:val="14"/>
                <w:szCs w:val="14"/>
              </w:rPr>
              <w:t>の資料写真を提示して</w:t>
            </w:r>
            <w:r w:rsidR="00B14E62">
              <w:rPr>
                <w:rFonts w:asciiTheme="majorEastAsia" w:eastAsiaTheme="majorEastAsia" w:hAnsiTheme="majorEastAsia" w:hint="eastAsia"/>
                <w:sz w:val="14"/>
                <w:szCs w:val="14"/>
              </w:rPr>
              <w:t>、</w:t>
            </w:r>
            <w:r w:rsidRPr="003B0D14">
              <w:rPr>
                <w:rFonts w:asciiTheme="majorEastAsia" w:eastAsiaTheme="majorEastAsia" w:hAnsiTheme="majorEastAsia" w:hint="eastAsia"/>
                <w:sz w:val="14"/>
                <w:szCs w:val="14"/>
              </w:rPr>
              <w:t>星の明るさや色に着目して見るように投げかけ</w:t>
            </w:r>
            <w:r w:rsidR="00B14E62">
              <w:rPr>
                <w:rFonts w:asciiTheme="majorEastAsia" w:eastAsiaTheme="majorEastAsia" w:hAnsiTheme="majorEastAsia" w:hint="eastAsia"/>
                <w:sz w:val="14"/>
                <w:szCs w:val="14"/>
              </w:rPr>
              <w:t>、</w:t>
            </w:r>
            <w:r w:rsidRPr="003B0D14">
              <w:rPr>
                <w:rFonts w:asciiTheme="majorEastAsia" w:eastAsiaTheme="majorEastAsia" w:hAnsiTheme="majorEastAsia" w:hint="eastAsia"/>
                <w:sz w:val="14"/>
                <w:szCs w:val="14"/>
              </w:rPr>
              <w:t>それらの違いを捉えることができるように</w:t>
            </w:r>
            <w:r w:rsidR="00B14E62">
              <w:rPr>
                <w:rFonts w:asciiTheme="majorEastAsia" w:eastAsiaTheme="majorEastAsia" w:hAnsiTheme="majorEastAsia" w:hint="eastAsia"/>
                <w:sz w:val="14"/>
                <w:szCs w:val="14"/>
              </w:rPr>
              <w:t>、</w:t>
            </w:r>
            <w:r w:rsidRPr="003B0D14">
              <w:rPr>
                <w:rFonts w:asciiTheme="majorEastAsia" w:eastAsiaTheme="majorEastAsia" w:hAnsiTheme="majorEastAsia" w:hint="eastAsia"/>
                <w:sz w:val="14"/>
                <w:szCs w:val="14"/>
              </w:rPr>
              <w:t>助言・援助する。</w:t>
            </w:r>
          </w:p>
        </w:tc>
        <w:tc>
          <w:tcPr>
            <w:tcW w:w="120" w:type="dxa"/>
            <w:tcBorders>
              <w:top w:val="nil"/>
              <w:left w:val="nil"/>
              <w:bottom w:val="nil"/>
            </w:tcBorders>
            <w:shd w:val="clear" w:color="auto" w:fill="auto"/>
          </w:tcPr>
          <w:p w14:paraId="389850D9" w14:textId="77777777" w:rsidR="00491556" w:rsidRDefault="00491556" w:rsidP="00491556"/>
        </w:tc>
      </w:tr>
      <w:tr w:rsidR="00491556" w14:paraId="73B26618" w14:textId="77777777" w:rsidTr="00491556">
        <w:trPr>
          <w:cantSplit/>
          <w:trHeight w:val="624"/>
        </w:trPr>
        <w:tc>
          <w:tcPr>
            <w:tcW w:w="104" w:type="dxa"/>
            <w:vMerge/>
            <w:tcBorders>
              <w:right w:val="nil"/>
            </w:tcBorders>
          </w:tcPr>
          <w:p w14:paraId="46AFAF80" w14:textId="77777777" w:rsidR="00491556" w:rsidRPr="009D4699" w:rsidRDefault="00491556" w:rsidP="00491556">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single" w:sz="4" w:space="0" w:color="auto"/>
              <w:left w:val="nil"/>
            </w:tcBorders>
            <w:tcMar>
              <w:top w:w="57" w:type="dxa"/>
              <w:left w:w="255" w:type="dxa"/>
              <w:bottom w:w="57" w:type="dxa"/>
              <w:right w:w="142" w:type="dxa"/>
            </w:tcMar>
          </w:tcPr>
          <w:p w14:paraId="544E7FBD" w14:textId="77777777" w:rsidR="00FD3B6C" w:rsidRPr="00FD3B6C" w:rsidRDefault="00FD3B6C" w:rsidP="00FD3B6C">
            <w:pPr>
              <w:autoSpaceDE w:val="0"/>
              <w:autoSpaceDN w:val="0"/>
              <w:adjustRightInd w:val="0"/>
              <w:spacing w:line="200" w:lineRule="exact"/>
              <w:jc w:val="left"/>
              <w:rPr>
                <w:rFonts w:ascii="ＭＳ ゴシック" w:eastAsia="ＭＳ ゴシック" w:hAnsi="ＭＳ ゴシック" w:cs="HiraginoUDSansStd-W3"/>
                <w:kern w:val="0"/>
                <w:sz w:val="14"/>
                <w:szCs w:val="14"/>
              </w:rPr>
            </w:pPr>
            <w:r w:rsidRPr="00FD3B6C">
              <w:rPr>
                <w:rFonts w:ascii="ＭＳ ゴシック" w:eastAsia="ＭＳ ゴシック" w:hAnsi="ＭＳ ゴシック" w:cs="HiraginoUDSansStd-W3" w:hint="eastAsia"/>
                <w:kern w:val="0"/>
                <w:sz w:val="14"/>
                <w:szCs w:val="14"/>
              </w:rPr>
              <w:t>・星座早見などを使って星座を探す。</w:t>
            </w:r>
          </w:p>
          <w:p w14:paraId="4A082B5C" w14:textId="62874F33" w:rsidR="00491556" w:rsidRPr="00213FAA" w:rsidRDefault="00FD3B6C" w:rsidP="00F53D3D">
            <w:pPr>
              <w:tabs>
                <w:tab w:val="right" w:pos="3185"/>
              </w:tabs>
              <w:snapToGrid w:val="0"/>
              <w:spacing w:line="200" w:lineRule="exact"/>
              <w:ind w:firstLineChars="50" w:firstLine="70"/>
              <w:jc w:val="right"/>
              <w:rPr>
                <w:rFonts w:asciiTheme="majorEastAsia" w:eastAsiaTheme="majorEastAsia" w:hAnsiTheme="majorEastAsia"/>
                <w:b/>
                <w:sz w:val="14"/>
                <w:szCs w:val="14"/>
              </w:rPr>
            </w:pPr>
            <w:r w:rsidRPr="00FD3B6C">
              <w:rPr>
                <w:rFonts w:ascii="ＭＳ ゴシック" w:eastAsia="ＭＳ ゴシック" w:hAnsi="ＭＳ ゴシック" w:cs="HiraginoUDSansStd-W3" w:hint="eastAsia"/>
                <w:kern w:val="0"/>
                <w:sz w:val="14"/>
                <w:szCs w:val="14"/>
              </w:rPr>
              <w:t>(活動は課外)</w:t>
            </w:r>
            <w:r w:rsidRPr="00F53D3D">
              <w:rPr>
                <w:rFonts w:ascii="ＭＳ ゴシック" w:eastAsia="ＭＳ ゴシック" w:hAnsi="ＭＳ ゴシック" w:cs="HiraginoUDSansStd-W3" w:hint="eastAsia"/>
                <w:b/>
                <w:kern w:val="0"/>
                <w:sz w:val="14"/>
                <w:szCs w:val="14"/>
              </w:rPr>
              <w:t>（活動）</w:t>
            </w:r>
          </w:p>
        </w:tc>
        <w:tc>
          <w:tcPr>
            <w:tcW w:w="283" w:type="dxa"/>
            <w:vMerge w:val="restart"/>
            <w:tcBorders>
              <w:top w:val="single" w:sz="4" w:space="0" w:color="auto"/>
            </w:tcBorders>
            <w:vAlign w:val="center"/>
          </w:tcPr>
          <w:p w14:paraId="36744D5A" w14:textId="77777777" w:rsidR="00491556" w:rsidRPr="00553402" w:rsidRDefault="00491556" w:rsidP="0049155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1</w:t>
            </w:r>
          </w:p>
        </w:tc>
        <w:tc>
          <w:tcPr>
            <w:tcW w:w="283" w:type="dxa"/>
            <w:vMerge w:val="restart"/>
            <w:tcBorders>
              <w:top w:val="single" w:sz="4" w:space="0" w:color="auto"/>
            </w:tcBorders>
            <w:textDirection w:val="tbRlV"/>
            <w:vAlign w:val="center"/>
          </w:tcPr>
          <w:p w14:paraId="26C842E0" w14:textId="66650D0F" w:rsidR="00491556" w:rsidRPr="00553402" w:rsidRDefault="00FD3B6C" w:rsidP="00491556">
            <w:pPr>
              <w:snapToGrid w:val="0"/>
              <w:spacing w:line="200" w:lineRule="exact"/>
              <w:ind w:left="113" w:right="113"/>
              <w:jc w:val="center"/>
              <w:rPr>
                <w:rFonts w:asciiTheme="majorEastAsia" w:eastAsiaTheme="majorEastAsia" w:hAnsiTheme="majorEastAsia"/>
                <w:sz w:val="14"/>
                <w:szCs w:val="14"/>
              </w:rPr>
            </w:pPr>
            <w:r w:rsidRPr="00FD3B6C">
              <w:rPr>
                <w:rFonts w:asciiTheme="majorEastAsia" w:eastAsiaTheme="majorEastAsia" w:hAnsiTheme="majorEastAsia"/>
                <w:sz w:val="14"/>
                <w:szCs w:val="14"/>
                <w:eastAsianLayout w:id="2094758656" w:vert="1" w:vertCompress="1"/>
              </w:rPr>
              <w:t>74</w:t>
            </w:r>
            <w:r w:rsidR="00491556" w:rsidRPr="00553402">
              <w:rPr>
                <w:rFonts w:asciiTheme="majorEastAsia" w:eastAsiaTheme="majorEastAsia" w:hAnsiTheme="majorEastAsia" w:hint="eastAsia"/>
                <w:sz w:val="14"/>
                <w:szCs w:val="14"/>
              </w:rPr>
              <w:t>～</w:t>
            </w:r>
            <w:r w:rsidRPr="00FD3B6C">
              <w:rPr>
                <w:rFonts w:asciiTheme="majorEastAsia" w:eastAsiaTheme="majorEastAsia" w:hAnsiTheme="majorEastAsia"/>
                <w:sz w:val="14"/>
                <w:szCs w:val="14"/>
                <w:eastAsianLayout w:id="2094759936" w:vert="1" w:vertCompress="1"/>
              </w:rPr>
              <w:t>75</w:t>
            </w:r>
          </w:p>
        </w:tc>
        <w:tc>
          <w:tcPr>
            <w:tcW w:w="283" w:type="dxa"/>
            <w:vMerge w:val="restart"/>
            <w:tcBorders>
              <w:top w:val="single" w:sz="4" w:space="0" w:color="auto"/>
            </w:tcBorders>
            <w:vAlign w:val="center"/>
          </w:tcPr>
          <w:p w14:paraId="6BBA424C" w14:textId="77777777" w:rsidR="00491556" w:rsidRPr="00553402" w:rsidRDefault="00491556" w:rsidP="0049155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vMerge w:val="restart"/>
            <w:tcBorders>
              <w:top w:val="single" w:sz="4" w:space="0" w:color="auto"/>
            </w:tcBorders>
            <w:vAlign w:val="center"/>
          </w:tcPr>
          <w:p w14:paraId="638E3CEB" w14:textId="3BD6A27C" w:rsidR="00491556" w:rsidRPr="0082008D" w:rsidRDefault="00491556" w:rsidP="00491556">
            <w:pPr>
              <w:snapToGrid w:val="0"/>
              <w:spacing w:line="200" w:lineRule="exact"/>
              <w:jc w:val="center"/>
              <w:rPr>
                <w:rFonts w:asciiTheme="majorEastAsia" w:eastAsiaTheme="majorEastAsia" w:hAnsiTheme="majorEastAsia"/>
                <w:sz w:val="14"/>
                <w:szCs w:val="14"/>
              </w:rPr>
            </w:pPr>
          </w:p>
        </w:tc>
        <w:tc>
          <w:tcPr>
            <w:tcW w:w="4056" w:type="dxa"/>
            <w:vMerge w:val="restart"/>
            <w:tcBorders>
              <w:top w:val="single" w:sz="4" w:space="0" w:color="auto"/>
              <w:right w:val="nil"/>
            </w:tcBorders>
            <w:tcMar>
              <w:top w:w="57" w:type="dxa"/>
              <w:left w:w="142" w:type="dxa"/>
              <w:bottom w:w="57" w:type="dxa"/>
              <w:right w:w="142" w:type="dxa"/>
            </w:tcMar>
          </w:tcPr>
          <w:p w14:paraId="62C3DF02" w14:textId="75D5052F" w:rsidR="00491556" w:rsidRPr="007E5DE7" w:rsidRDefault="00FD3B6C" w:rsidP="00FD3B6C">
            <w:pPr>
              <w:tabs>
                <w:tab w:val="left" w:pos="2262"/>
              </w:tabs>
              <w:topLinePunct/>
              <w:snapToGrid w:val="0"/>
              <w:spacing w:line="200" w:lineRule="exact"/>
              <w:rPr>
                <w:rFonts w:asciiTheme="majorEastAsia" w:eastAsiaTheme="majorEastAsia" w:hAnsiTheme="majorEastAsia"/>
                <w:sz w:val="14"/>
                <w:szCs w:val="14"/>
              </w:rPr>
            </w:pPr>
            <w:r w:rsidRPr="00FD3B6C">
              <w:rPr>
                <w:rFonts w:asciiTheme="majorEastAsia" w:eastAsiaTheme="majorEastAsia" w:hAnsiTheme="majorEastAsia" w:hint="eastAsia"/>
                <w:b/>
                <w:sz w:val="14"/>
                <w:szCs w:val="14"/>
              </w:rPr>
              <w:t>【知④】方位磁針や星座早見などを正しく扱いながら</w:t>
            </w:r>
            <w:r w:rsidR="00B14E62">
              <w:rPr>
                <w:rFonts w:asciiTheme="majorEastAsia" w:eastAsiaTheme="majorEastAsia" w:hAnsiTheme="majorEastAsia" w:hint="eastAsia"/>
                <w:b/>
                <w:sz w:val="14"/>
                <w:szCs w:val="14"/>
              </w:rPr>
              <w:t>、</w:t>
            </w:r>
            <w:r w:rsidRPr="00FD3B6C">
              <w:rPr>
                <w:rFonts w:asciiTheme="majorEastAsia" w:eastAsiaTheme="majorEastAsia" w:hAnsiTheme="majorEastAsia" w:hint="eastAsia"/>
                <w:b/>
                <w:sz w:val="14"/>
                <w:szCs w:val="14"/>
              </w:rPr>
              <w:t>星座を探して観察し</w:t>
            </w:r>
            <w:r w:rsidR="00B14E62">
              <w:rPr>
                <w:rFonts w:asciiTheme="majorEastAsia" w:eastAsiaTheme="majorEastAsia" w:hAnsiTheme="majorEastAsia" w:hint="eastAsia"/>
                <w:b/>
                <w:sz w:val="14"/>
                <w:szCs w:val="14"/>
              </w:rPr>
              <w:t>、</w:t>
            </w:r>
            <w:r w:rsidRPr="00FD3B6C">
              <w:rPr>
                <w:rFonts w:asciiTheme="majorEastAsia" w:eastAsiaTheme="majorEastAsia" w:hAnsiTheme="majorEastAsia" w:hint="eastAsia"/>
                <w:b/>
                <w:sz w:val="14"/>
                <w:szCs w:val="14"/>
              </w:rPr>
              <w:t>得られた結果を分かりやすく記録しているかを確認する。</w:t>
            </w:r>
            <w:r>
              <w:rPr>
                <w:rFonts w:asciiTheme="majorEastAsia" w:eastAsiaTheme="majorEastAsia" w:hAnsiTheme="majorEastAsia" w:hint="eastAsia"/>
                <w:b/>
                <w:sz w:val="14"/>
                <w:szCs w:val="14"/>
              </w:rPr>
              <w:t xml:space="preserve">　　　　　　　　　　</w:t>
            </w:r>
            <w:r w:rsidRPr="00FD3B6C">
              <w:rPr>
                <w:rFonts w:asciiTheme="majorEastAsia" w:eastAsiaTheme="majorEastAsia" w:hAnsiTheme="majorEastAsia" w:hint="eastAsia"/>
                <w:b/>
                <w:sz w:val="14"/>
                <w:szCs w:val="14"/>
              </w:rPr>
              <w:t>【行動観察・記録分析】</w:t>
            </w:r>
          </w:p>
        </w:tc>
        <w:tc>
          <w:tcPr>
            <w:tcW w:w="652" w:type="dxa"/>
            <w:vMerge w:val="restart"/>
            <w:tcBorders>
              <w:top w:val="single" w:sz="4" w:space="0" w:color="auto"/>
              <w:left w:val="nil"/>
            </w:tcBorders>
            <w:tcMar>
              <w:top w:w="57" w:type="dxa"/>
              <w:left w:w="142" w:type="dxa"/>
              <w:bottom w:w="57" w:type="dxa"/>
              <w:right w:w="142" w:type="dxa"/>
            </w:tcMar>
          </w:tcPr>
          <w:p w14:paraId="0F4F2F30" w14:textId="77777777" w:rsidR="00491556" w:rsidRPr="0082008D" w:rsidRDefault="00491556" w:rsidP="00491556">
            <w:pPr>
              <w:snapToGrid w:val="0"/>
              <w:spacing w:line="200" w:lineRule="exact"/>
              <w:rPr>
                <w:rFonts w:asciiTheme="majorEastAsia" w:eastAsiaTheme="majorEastAsia" w:hAnsiTheme="majorEastAsia"/>
                <w:sz w:val="14"/>
                <w:szCs w:val="14"/>
              </w:rPr>
            </w:pPr>
          </w:p>
        </w:tc>
        <w:tc>
          <w:tcPr>
            <w:tcW w:w="652" w:type="dxa"/>
            <w:vMerge w:val="restart"/>
            <w:tcBorders>
              <w:top w:val="single" w:sz="4" w:space="0" w:color="auto"/>
              <w:right w:val="nil"/>
            </w:tcBorders>
            <w:tcMar>
              <w:top w:w="57" w:type="dxa"/>
              <w:left w:w="142" w:type="dxa"/>
              <w:bottom w:w="57" w:type="dxa"/>
              <w:right w:w="142" w:type="dxa"/>
            </w:tcMar>
          </w:tcPr>
          <w:p w14:paraId="6BD207A5" w14:textId="77777777" w:rsidR="00491556" w:rsidRPr="0082008D" w:rsidRDefault="00491556" w:rsidP="00491556">
            <w:pPr>
              <w:snapToGrid w:val="0"/>
              <w:spacing w:line="200" w:lineRule="exact"/>
              <w:rPr>
                <w:rFonts w:asciiTheme="majorEastAsia" w:eastAsiaTheme="majorEastAsia" w:hAnsiTheme="majorEastAsia"/>
                <w:sz w:val="14"/>
                <w:szCs w:val="14"/>
              </w:rPr>
            </w:pPr>
          </w:p>
        </w:tc>
        <w:tc>
          <w:tcPr>
            <w:tcW w:w="4344" w:type="dxa"/>
            <w:vMerge w:val="restart"/>
            <w:tcBorders>
              <w:top w:val="single" w:sz="4" w:space="0" w:color="auto"/>
              <w:left w:val="nil"/>
            </w:tcBorders>
            <w:tcMar>
              <w:top w:w="57" w:type="dxa"/>
              <w:left w:w="142" w:type="dxa"/>
              <w:bottom w:w="57" w:type="dxa"/>
              <w:right w:w="142" w:type="dxa"/>
            </w:tcMar>
          </w:tcPr>
          <w:p w14:paraId="737C4285" w14:textId="1FA91E5C" w:rsidR="00491556" w:rsidRPr="0082008D" w:rsidRDefault="00FD3B6C" w:rsidP="00491556">
            <w:pPr>
              <w:snapToGrid w:val="0"/>
              <w:spacing w:line="200" w:lineRule="exact"/>
              <w:rPr>
                <w:rFonts w:asciiTheme="majorEastAsia" w:eastAsiaTheme="majorEastAsia" w:hAnsiTheme="majorEastAsia"/>
                <w:sz w:val="14"/>
                <w:szCs w:val="14"/>
              </w:rPr>
            </w:pPr>
            <w:r w:rsidRPr="00FD3B6C">
              <w:rPr>
                <w:rFonts w:asciiTheme="majorEastAsia" w:eastAsiaTheme="majorEastAsia" w:hAnsiTheme="majorEastAsia" w:hint="eastAsia"/>
                <w:sz w:val="14"/>
                <w:szCs w:val="14"/>
              </w:rPr>
              <w:t>方位磁針や星座早見などを扱う際の操作の意味を理解して</w:t>
            </w:r>
            <w:r w:rsidR="00B14E62">
              <w:rPr>
                <w:rFonts w:asciiTheme="majorEastAsia" w:eastAsiaTheme="majorEastAsia" w:hAnsiTheme="majorEastAsia" w:hint="eastAsia"/>
                <w:sz w:val="14"/>
                <w:szCs w:val="14"/>
              </w:rPr>
              <w:t>、</w:t>
            </w:r>
            <w:r w:rsidRPr="00FD3B6C">
              <w:rPr>
                <w:rFonts w:asciiTheme="majorEastAsia" w:eastAsiaTheme="majorEastAsia" w:hAnsiTheme="majorEastAsia" w:hint="eastAsia"/>
                <w:sz w:val="14"/>
                <w:szCs w:val="14"/>
              </w:rPr>
              <w:t>正しく扱いながら</w:t>
            </w:r>
            <w:r w:rsidR="00B14E62">
              <w:rPr>
                <w:rFonts w:asciiTheme="majorEastAsia" w:eastAsiaTheme="majorEastAsia" w:hAnsiTheme="majorEastAsia" w:hint="eastAsia"/>
                <w:sz w:val="14"/>
                <w:szCs w:val="14"/>
              </w:rPr>
              <w:t>、</w:t>
            </w:r>
            <w:r w:rsidRPr="00FD3B6C">
              <w:rPr>
                <w:rFonts w:asciiTheme="majorEastAsia" w:eastAsiaTheme="majorEastAsia" w:hAnsiTheme="majorEastAsia" w:hint="eastAsia"/>
                <w:sz w:val="14"/>
                <w:szCs w:val="14"/>
              </w:rPr>
              <w:t>星座を探し</w:t>
            </w:r>
            <w:r w:rsidR="00B14E62">
              <w:rPr>
                <w:rFonts w:asciiTheme="majorEastAsia" w:eastAsiaTheme="majorEastAsia" w:hAnsiTheme="majorEastAsia" w:hint="eastAsia"/>
                <w:sz w:val="14"/>
                <w:szCs w:val="14"/>
              </w:rPr>
              <w:t>、</w:t>
            </w:r>
            <w:r w:rsidRPr="00FD3B6C">
              <w:rPr>
                <w:rFonts w:asciiTheme="majorEastAsia" w:eastAsiaTheme="majorEastAsia" w:hAnsiTheme="majorEastAsia" w:hint="eastAsia"/>
                <w:sz w:val="14"/>
                <w:szCs w:val="14"/>
              </w:rPr>
              <w:t>観察した星や星座を絵や文で工夫して分かりやすく記録している。</w:t>
            </w:r>
          </w:p>
        </w:tc>
        <w:tc>
          <w:tcPr>
            <w:tcW w:w="4383" w:type="dxa"/>
            <w:vMerge w:val="restart"/>
            <w:tcBorders>
              <w:top w:val="single" w:sz="4" w:space="0" w:color="auto"/>
              <w:right w:val="nil"/>
            </w:tcBorders>
            <w:shd w:val="clear" w:color="auto" w:fill="auto"/>
            <w:tcMar>
              <w:top w:w="57" w:type="dxa"/>
              <w:left w:w="142" w:type="dxa"/>
              <w:bottom w:w="57" w:type="dxa"/>
              <w:right w:w="142" w:type="dxa"/>
            </w:tcMar>
          </w:tcPr>
          <w:p w14:paraId="0110D2A5" w14:textId="6C125EC6" w:rsidR="00491556" w:rsidRPr="0082008D" w:rsidRDefault="00FD3B6C" w:rsidP="00491556">
            <w:pPr>
              <w:spacing w:line="200" w:lineRule="exact"/>
              <w:rPr>
                <w:rFonts w:asciiTheme="majorEastAsia" w:eastAsiaTheme="majorEastAsia" w:hAnsiTheme="majorEastAsia"/>
                <w:sz w:val="14"/>
                <w:szCs w:val="14"/>
              </w:rPr>
            </w:pPr>
            <w:r w:rsidRPr="00FD3B6C">
              <w:rPr>
                <w:rFonts w:asciiTheme="majorEastAsia" w:eastAsiaTheme="majorEastAsia" w:hAnsiTheme="majorEastAsia" w:hint="eastAsia"/>
                <w:sz w:val="14"/>
                <w:szCs w:val="14"/>
              </w:rPr>
              <w:t>夜間に観察する時刻を決めておき</w:t>
            </w:r>
            <w:r w:rsidR="00B14E62">
              <w:rPr>
                <w:rFonts w:asciiTheme="majorEastAsia" w:eastAsiaTheme="majorEastAsia" w:hAnsiTheme="majorEastAsia" w:hint="eastAsia"/>
                <w:sz w:val="14"/>
                <w:szCs w:val="14"/>
              </w:rPr>
              <w:t>、</w:t>
            </w:r>
            <w:r w:rsidRPr="00FD3B6C">
              <w:rPr>
                <w:rFonts w:asciiTheme="majorEastAsia" w:eastAsiaTheme="majorEastAsia" w:hAnsiTheme="majorEastAsia" w:hint="eastAsia"/>
                <w:sz w:val="14"/>
                <w:szCs w:val="14"/>
              </w:rPr>
              <w:t>その時刻を想定して星座早見の使い方を説明し</w:t>
            </w:r>
            <w:r w:rsidR="00B14E62">
              <w:rPr>
                <w:rFonts w:asciiTheme="majorEastAsia" w:eastAsiaTheme="majorEastAsia" w:hAnsiTheme="majorEastAsia" w:hint="eastAsia"/>
                <w:sz w:val="14"/>
                <w:szCs w:val="14"/>
              </w:rPr>
              <w:t>、</w:t>
            </w:r>
            <w:r w:rsidR="00B5303D">
              <w:rPr>
                <w:rFonts w:asciiTheme="majorEastAsia" w:eastAsiaTheme="majorEastAsia" w:hAnsiTheme="majorEastAsia" w:hint="eastAsia"/>
                <w:sz w:val="14"/>
                <w:szCs w:val="14"/>
              </w:rPr>
              <w:t>実際に操作し</w:t>
            </w:r>
            <w:r w:rsidRPr="00FD3B6C">
              <w:rPr>
                <w:rFonts w:asciiTheme="majorEastAsia" w:eastAsiaTheme="majorEastAsia" w:hAnsiTheme="majorEastAsia" w:hint="eastAsia"/>
                <w:sz w:val="14"/>
                <w:szCs w:val="14"/>
              </w:rPr>
              <w:t>て</w:t>
            </w:r>
            <w:r w:rsidR="00B14E62">
              <w:rPr>
                <w:rFonts w:asciiTheme="majorEastAsia" w:eastAsiaTheme="majorEastAsia" w:hAnsiTheme="majorEastAsia" w:hint="eastAsia"/>
                <w:sz w:val="14"/>
                <w:szCs w:val="14"/>
              </w:rPr>
              <w:t>、</w:t>
            </w:r>
            <w:r w:rsidRPr="00FD3B6C">
              <w:rPr>
                <w:rFonts w:asciiTheme="majorEastAsia" w:eastAsiaTheme="majorEastAsia" w:hAnsiTheme="majorEastAsia" w:hint="eastAsia"/>
                <w:sz w:val="14"/>
                <w:szCs w:val="14"/>
              </w:rPr>
              <w:t>使</w:t>
            </w:r>
            <w:r w:rsidR="00B5303D">
              <w:rPr>
                <w:rFonts w:asciiTheme="majorEastAsia" w:eastAsiaTheme="majorEastAsia" w:hAnsiTheme="majorEastAsia" w:hint="eastAsia"/>
                <w:sz w:val="14"/>
                <w:szCs w:val="14"/>
              </w:rPr>
              <w:t>い方に慣れていく</w:t>
            </w:r>
            <w:r w:rsidRPr="00FD3B6C">
              <w:rPr>
                <w:rFonts w:asciiTheme="majorEastAsia" w:eastAsiaTheme="majorEastAsia" w:hAnsiTheme="majorEastAsia" w:hint="eastAsia"/>
                <w:sz w:val="14"/>
                <w:szCs w:val="14"/>
              </w:rPr>
              <w:t>ことで</w:t>
            </w:r>
            <w:r w:rsidR="00B14E62">
              <w:rPr>
                <w:rFonts w:asciiTheme="majorEastAsia" w:eastAsiaTheme="majorEastAsia" w:hAnsiTheme="majorEastAsia" w:hint="eastAsia"/>
                <w:sz w:val="14"/>
                <w:szCs w:val="14"/>
              </w:rPr>
              <w:t>、</w:t>
            </w:r>
            <w:r w:rsidRPr="00FD3B6C">
              <w:rPr>
                <w:rFonts w:asciiTheme="majorEastAsia" w:eastAsiaTheme="majorEastAsia" w:hAnsiTheme="majorEastAsia" w:hint="eastAsia"/>
                <w:sz w:val="14"/>
                <w:szCs w:val="14"/>
              </w:rPr>
              <w:t>自分で星座を探すことができるように</w:t>
            </w:r>
            <w:r w:rsidR="00B14E62">
              <w:rPr>
                <w:rFonts w:asciiTheme="majorEastAsia" w:eastAsiaTheme="majorEastAsia" w:hAnsiTheme="majorEastAsia" w:hint="eastAsia"/>
                <w:sz w:val="14"/>
                <w:szCs w:val="14"/>
              </w:rPr>
              <w:t>、</w:t>
            </w:r>
            <w:r w:rsidRPr="00FD3B6C">
              <w:rPr>
                <w:rFonts w:asciiTheme="majorEastAsia" w:eastAsiaTheme="majorEastAsia" w:hAnsiTheme="majorEastAsia" w:hint="eastAsia"/>
                <w:sz w:val="14"/>
                <w:szCs w:val="14"/>
              </w:rPr>
              <w:t>助言・援助する。</w:t>
            </w:r>
          </w:p>
        </w:tc>
        <w:tc>
          <w:tcPr>
            <w:tcW w:w="120" w:type="dxa"/>
            <w:tcBorders>
              <w:top w:val="nil"/>
              <w:left w:val="nil"/>
              <w:bottom w:val="nil"/>
            </w:tcBorders>
            <w:shd w:val="clear" w:color="auto" w:fill="auto"/>
          </w:tcPr>
          <w:p w14:paraId="7D6DADD3" w14:textId="77777777" w:rsidR="00491556" w:rsidRDefault="00491556" w:rsidP="00491556"/>
        </w:tc>
      </w:tr>
      <w:tr w:rsidR="00491556" w14:paraId="22BB7E30" w14:textId="77777777" w:rsidTr="00516E9E">
        <w:trPr>
          <w:cantSplit/>
          <w:trHeight w:val="187"/>
        </w:trPr>
        <w:tc>
          <w:tcPr>
            <w:tcW w:w="104" w:type="dxa"/>
            <w:vMerge/>
            <w:tcBorders>
              <w:right w:val="nil"/>
            </w:tcBorders>
          </w:tcPr>
          <w:p w14:paraId="1E03A86C" w14:textId="77777777" w:rsidR="00491556" w:rsidRPr="009D4699" w:rsidRDefault="00491556" w:rsidP="00491556">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0D60FAE6" w14:textId="77777777" w:rsidR="00491556" w:rsidRDefault="00491556" w:rsidP="00491556">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vAlign w:val="center"/>
          </w:tcPr>
          <w:p w14:paraId="5C85FDDA" w14:textId="77777777" w:rsidR="00491556" w:rsidRPr="00553402" w:rsidRDefault="00491556" w:rsidP="00491556">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1B688C28" w14:textId="77777777" w:rsidR="00491556" w:rsidRPr="00553402" w:rsidRDefault="00491556" w:rsidP="00491556">
            <w:pPr>
              <w:snapToGrid w:val="0"/>
              <w:spacing w:line="200" w:lineRule="exact"/>
              <w:ind w:left="113" w:right="113"/>
              <w:jc w:val="center"/>
              <w:rPr>
                <w:rFonts w:asciiTheme="majorEastAsia" w:eastAsiaTheme="majorEastAsia" w:hAnsiTheme="majorEastAsia"/>
                <w:sz w:val="14"/>
                <w:szCs w:val="14"/>
              </w:rPr>
            </w:pPr>
          </w:p>
        </w:tc>
        <w:tc>
          <w:tcPr>
            <w:tcW w:w="283" w:type="dxa"/>
            <w:vMerge/>
            <w:tcBorders>
              <w:bottom w:val="single" w:sz="4" w:space="0" w:color="auto"/>
            </w:tcBorders>
            <w:vAlign w:val="center"/>
          </w:tcPr>
          <w:p w14:paraId="14D5ACF5" w14:textId="77777777" w:rsidR="00491556" w:rsidRPr="0082008D" w:rsidRDefault="00491556" w:rsidP="00491556">
            <w:pPr>
              <w:snapToGrid w:val="0"/>
              <w:spacing w:line="200" w:lineRule="exact"/>
              <w:jc w:val="center"/>
              <w:rPr>
                <w:rFonts w:asciiTheme="majorEastAsia" w:eastAsiaTheme="majorEastAsia" w:hAnsiTheme="majorEastAsia"/>
                <w:sz w:val="14"/>
                <w:szCs w:val="14"/>
              </w:rPr>
            </w:pPr>
          </w:p>
        </w:tc>
        <w:tc>
          <w:tcPr>
            <w:tcW w:w="283" w:type="dxa"/>
            <w:vMerge/>
            <w:tcBorders>
              <w:bottom w:val="single" w:sz="4" w:space="0" w:color="auto"/>
            </w:tcBorders>
            <w:vAlign w:val="center"/>
          </w:tcPr>
          <w:p w14:paraId="6458DEFC" w14:textId="77777777" w:rsidR="00491556" w:rsidRPr="0082008D" w:rsidRDefault="00491556" w:rsidP="00491556">
            <w:pPr>
              <w:snapToGrid w:val="0"/>
              <w:spacing w:line="200" w:lineRule="exact"/>
              <w:jc w:val="center"/>
              <w:rPr>
                <w:rFonts w:asciiTheme="majorEastAsia" w:eastAsiaTheme="majorEastAsia" w:hAnsiTheme="majorEastAsia"/>
                <w:sz w:val="14"/>
                <w:szCs w:val="14"/>
              </w:rPr>
            </w:pPr>
          </w:p>
        </w:tc>
        <w:tc>
          <w:tcPr>
            <w:tcW w:w="4056" w:type="dxa"/>
            <w:vMerge/>
            <w:tcBorders>
              <w:bottom w:val="single" w:sz="4" w:space="0" w:color="auto"/>
              <w:right w:val="nil"/>
            </w:tcBorders>
            <w:tcMar>
              <w:top w:w="57" w:type="dxa"/>
              <w:left w:w="142" w:type="dxa"/>
              <w:bottom w:w="57" w:type="dxa"/>
              <w:right w:w="142" w:type="dxa"/>
            </w:tcMar>
          </w:tcPr>
          <w:p w14:paraId="406F5B4A" w14:textId="77777777" w:rsidR="00491556" w:rsidRPr="0082008D" w:rsidRDefault="00491556" w:rsidP="00491556">
            <w:pPr>
              <w:tabs>
                <w:tab w:val="right" w:pos="3772"/>
              </w:tabs>
              <w:topLinePunct/>
              <w:snapToGrid w:val="0"/>
              <w:spacing w:line="200" w:lineRule="exact"/>
              <w:rPr>
                <w:rFonts w:asciiTheme="majorEastAsia" w:eastAsiaTheme="majorEastAsia" w:hAnsiTheme="majorEastAsia"/>
                <w:sz w:val="14"/>
                <w:szCs w:val="14"/>
              </w:rPr>
            </w:pPr>
          </w:p>
        </w:tc>
        <w:tc>
          <w:tcPr>
            <w:tcW w:w="652" w:type="dxa"/>
            <w:vMerge/>
            <w:tcBorders>
              <w:left w:val="nil"/>
              <w:bottom w:val="single" w:sz="4" w:space="0" w:color="auto"/>
            </w:tcBorders>
            <w:tcMar>
              <w:top w:w="57" w:type="dxa"/>
              <w:left w:w="142" w:type="dxa"/>
              <w:bottom w:w="57" w:type="dxa"/>
              <w:right w:w="142" w:type="dxa"/>
            </w:tcMar>
          </w:tcPr>
          <w:p w14:paraId="0B0DF563" w14:textId="77777777" w:rsidR="00491556" w:rsidRPr="0082008D" w:rsidRDefault="00491556" w:rsidP="00491556">
            <w:pPr>
              <w:snapToGrid w:val="0"/>
              <w:spacing w:line="200" w:lineRule="exact"/>
              <w:rPr>
                <w:rFonts w:asciiTheme="majorEastAsia" w:eastAsiaTheme="majorEastAsia" w:hAnsiTheme="majorEastAsia"/>
                <w:sz w:val="14"/>
                <w:szCs w:val="14"/>
              </w:rPr>
            </w:pPr>
          </w:p>
        </w:tc>
        <w:tc>
          <w:tcPr>
            <w:tcW w:w="652" w:type="dxa"/>
            <w:vMerge/>
            <w:tcBorders>
              <w:bottom w:val="single" w:sz="4" w:space="0" w:color="auto"/>
              <w:right w:val="nil"/>
            </w:tcBorders>
          </w:tcPr>
          <w:p w14:paraId="318B7FBA" w14:textId="77777777" w:rsidR="00491556" w:rsidRPr="0082008D" w:rsidRDefault="00491556" w:rsidP="00491556">
            <w:pPr>
              <w:snapToGrid w:val="0"/>
              <w:spacing w:line="200" w:lineRule="exact"/>
              <w:rPr>
                <w:rFonts w:asciiTheme="majorEastAsia" w:eastAsiaTheme="majorEastAsia" w:hAnsiTheme="majorEastAsia"/>
                <w:sz w:val="14"/>
                <w:szCs w:val="14"/>
              </w:rPr>
            </w:pPr>
          </w:p>
        </w:tc>
        <w:tc>
          <w:tcPr>
            <w:tcW w:w="4344" w:type="dxa"/>
            <w:vMerge/>
            <w:tcBorders>
              <w:left w:val="nil"/>
              <w:bottom w:val="single" w:sz="4" w:space="0" w:color="auto"/>
            </w:tcBorders>
            <w:tcMar>
              <w:top w:w="57" w:type="dxa"/>
              <w:left w:w="142" w:type="dxa"/>
              <w:bottom w:w="57" w:type="dxa"/>
              <w:right w:w="142" w:type="dxa"/>
            </w:tcMar>
          </w:tcPr>
          <w:p w14:paraId="4FAFD537" w14:textId="77777777" w:rsidR="00491556" w:rsidRPr="0082008D" w:rsidRDefault="00491556" w:rsidP="00491556">
            <w:pPr>
              <w:snapToGrid w:val="0"/>
              <w:spacing w:line="200" w:lineRule="exact"/>
              <w:rPr>
                <w:rFonts w:asciiTheme="majorEastAsia" w:eastAsiaTheme="majorEastAsia" w:hAnsiTheme="majorEastAsia"/>
                <w:sz w:val="14"/>
                <w:szCs w:val="14"/>
              </w:rPr>
            </w:pPr>
          </w:p>
        </w:tc>
        <w:tc>
          <w:tcPr>
            <w:tcW w:w="4383" w:type="dxa"/>
            <w:vMerge/>
            <w:tcBorders>
              <w:bottom w:val="single" w:sz="4" w:space="0" w:color="auto"/>
              <w:right w:val="nil"/>
            </w:tcBorders>
            <w:shd w:val="clear" w:color="auto" w:fill="auto"/>
            <w:tcMar>
              <w:top w:w="57" w:type="dxa"/>
              <w:left w:w="142" w:type="dxa"/>
              <w:bottom w:w="57" w:type="dxa"/>
              <w:right w:w="142" w:type="dxa"/>
            </w:tcMar>
          </w:tcPr>
          <w:p w14:paraId="2793863C" w14:textId="77777777" w:rsidR="00491556" w:rsidRPr="0082008D" w:rsidRDefault="00491556" w:rsidP="00491556">
            <w:pPr>
              <w:spacing w:line="200" w:lineRule="exact"/>
              <w:rPr>
                <w:rFonts w:asciiTheme="majorEastAsia" w:eastAsiaTheme="majorEastAsia" w:hAnsiTheme="majorEastAsia"/>
                <w:sz w:val="14"/>
                <w:szCs w:val="14"/>
              </w:rPr>
            </w:pPr>
          </w:p>
        </w:tc>
        <w:tc>
          <w:tcPr>
            <w:tcW w:w="120" w:type="dxa"/>
            <w:tcBorders>
              <w:top w:val="nil"/>
              <w:left w:val="nil"/>
              <w:bottom w:val="single" w:sz="4" w:space="0" w:color="auto"/>
            </w:tcBorders>
            <w:shd w:val="clear" w:color="auto" w:fill="auto"/>
          </w:tcPr>
          <w:p w14:paraId="61916ACF" w14:textId="77777777" w:rsidR="00491556" w:rsidRDefault="00491556" w:rsidP="00491556"/>
        </w:tc>
      </w:tr>
    </w:tbl>
    <w:p w14:paraId="430731B7" w14:textId="77777777" w:rsidR="00491556" w:rsidRDefault="00491556" w:rsidP="00491556">
      <w:pPr>
        <w:snapToGrid w:val="0"/>
        <w:spacing w:line="80" w:lineRule="exact"/>
        <w:rPr>
          <w:rFonts w:asciiTheme="majorEastAsia" w:eastAsiaTheme="majorEastAsia" w:hAnsiTheme="majorEastAsia"/>
          <w:sz w:val="16"/>
        </w:rPr>
      </w:pPr>
    </w:p>
    <w:p w14:paraId="0AD359FF" w14:textId="41D40CE8" w:rsidR="00E3515E" w:rsidRDefault="00AE64A6" w:rsidP="00E3515E">
      <w:pPr>
        <w:snapToGrid w:val="0"/>
        <w:spacing w:line="200" w:lineRule="exact"/>
        <w:rPr>
          <w:rFonts w:asciiTheme="majorEastAsia" w:eastAsiaTheme="majorEastAsia" w:hAnsiTheme="majorEastAsia"/>
          <w:sz w:val="16"/>
        </w:rPr>
      </w:pP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p>
    <w:p w14:paraId="69303419" w14:textId="636F4509" w:rsidR="00AE64A6" w:rsidRDefault="00AE64A6" w:rsidP="00AE64A6">
      <w:pPr>
        <w:spacing w:line="200" w:lineRule="exact"/>
        <w:ind w:firstLineChars="2400" w:firstLine="3840"/>
        <w:rPr>
          <w:rFonts w:asciiTheme="majorEastAsia" w:eastAsiaTheme="majorEastAsia" w:hAnsiTheme="majorEastAsia"/>
          <w:sz w:val="16"/>
        </w:rPr>
      </w:pPr>
    </w:p>
    <w:p w14:paraId="31A1DC7A" w14:textId="1A143CB1" w:rsidR="00491556" w:rsidRDefault="00491556">
      <w:pPr>
        <w:widowControl/>
        <w:jc w:val="left"/>
        <w:rPr>
          <w:rFonts w:asciiTheme="majorEastAsia" w:eastAsiaTheme="majorEastAsia" w:hAnsiTheme="majorEastAsia"/>
        </w:rPr>
      </w:pPr>
      <w:r>
        <w:rPr>
          <w:rFonts w:asciiTheme="majorEastAsia" w:eastAsiaTheme="majorEastAsia" w:hAnsiTheme="majorEastAsia"/>
        </w:rPr>
        <w:br w:type="page"/>
      </w:r>
    </w:p>
    <w:p w14:paraId="246ABD64" w14:textId="77777777" w:rsidR="00642732" w:rsidRDefault="00642732" w:rsidP="00642732">
      <w:r>
        <w:rPr>
          <w:noProof/>
        </w:rPr>
        <w:lastRenderedPageBreak/>
        <mc:AlternateContent>
          <mc:Choice Requires="wpg">
            <w:drawing>
              <wp:anchor distT="0" distB="0" distL="114300" distR="114300" simplePos="0" relativeHeight="251633664" behindDoc="0" locked="0" layoutInCell="1" allowOverlap="1" wp14:anchorId="747B3850" wp14:editId="7F455008">
                <wp:simplePos x="0" y="0"/>
                <wp:positionH relativeFrom="column">
                  <wp:align>left</wp:align>
                </wp:positionH>
                <wp:positionV relativeFrom="line">
                  <wp:posOffset>-53975</wp:posOffset>
                </wp:positionV>
                <wp:extent cx="12029400" cy="403200"/>
                <wp:effectExtent l="0" t="0" r="0" b="0"/>
                <wp:wrapNone/>
                <wp:docPr id="247" name="グループ化 247"/>
                <wp:cNvGraphicFramePr/>
                <a:graphic xmlns:a="http://schemas.openxmlformats.org/drawingml/2006/main">
                  <a:graphicData uri="http://schemas.microsoft.com/office/word/2010/wordprocessingGroup">
                    <wpg:wgp>
                      <wpg:cNvGrpSpPr/>
                      <wpg:grpSpPr>
                        <a:xfrm>
                          <a:off x="0" y="0"/>
                          <a:ext cx="12029400" cy="403200"/>
                          <a:chOff x="0" y="0"/>
                          <a:chExt cx="12026002" cy="411928"/>
                        </a:xfrm>
                      </wpg:grpSpPr>
                      <wpg:grpSp>
                        <wpg:cNvPr id="248" name="グループ化 248"/>
                        <wpg:cNvGrpSpPr/>
                        <wpg:grpSpPr>
                          <a:xfrm>
                            <a:off x="0" y="8626"/>
                            <a:ext cx="12023090" cy="403302"/>
                            <a:chOff x="0" y="0"/>
                            <a:chExt cx="12023090" cy="403302"/>
                          </a:xfrm>
                        </wpg:grpSpPr>
                        <wpg:grpSp>
                          <wpg:cNvPr id="249" name="グループ化 249"/>
                          <wpg:cNvGrpSpPr/>
                          <wpg:grpSpPr>
                            <a:xfrm>
                              <a:off x="0" y="43892"/>
                              <a:ext cx="12023090" cy="359410"/>
                              <a:chOff x="0" y="0"/>
                              <a:chExt cx="12023090" cy="359410"/>
                            </a:xfrm>
                          </wpg:grpSpPr>
                          <wps:wsp>
                            <wps:cNvPr id="250" name="角丸四角形 250"/>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1" name="角丸四角形 251"/>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52" name="テキスト ボックス 252"/>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D058A4" w14:textId="1B02FA66" w:rsidR="00477D54" w:rsidRPr="005D197C" w:rsidRDefault="00477D54" w:rsidP="00642732">
                                <w:pPr>
                                  <w:jc w:val="center"/>
                                  <w:rPr>
                                    <w:rFonts w:asciiTheme="majorEastAsia" w:eastAsiaTheme="majorEastAsia" w:hAnsiTheme="majorEastAsia"/>
                                    <w:b/>
                                    <w:sz w:val="32"/>
                                  </w:rPr>
                                </w:pPr>
                                <w:r>
                                  <w:rPr>
                                    <w:rFonts w:asciiTheme="majorEastAsia" w:eastAsiaTheme="majorEastAsia" w:hAnsiTheme="majorEastAsia"/>
                                    <w:b/>
                                    <w:sz w:val="32"/>
                                  </w:rPr>
                                  <w:t>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253" name="テキスト ボックス 253"/>
                        <wps:cNvSpPr txBox="1"/>
                        <wps:spPr>
                          <a:xfrm>
                            <a:off x="327788" y="0"/>
                            <a:ext cx="536785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878A82" w14:textId="7E9338A4" w:rsidR="00477D54" w:rsidRPr="005D197C" w:rsidRDefault="00477D54" w:rsidP="00642732">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月や星の見え方</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９</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上</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～中旬</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 xml:space="preserve"> 5</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6</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254" name="テキスト ボックス 254"/>
                        <wps:cNvSpPr txBox="1"/>
                        <wps:spPr>
                          <a:xfrm>
                            <a:off x="7323827" y="51758"/>
                            <a:ext cx="4702175" cy="360000"/>
                          </a:xfrm>
                          <a:prstGeom prst="rect">
                            <a:avLst/>
                          </a:prstGeom>
                          <a:noFill/>
                          <a:ln w="6350">
                            <a:noFill/>
                          </a:ln>
                          <a:effectLst/>
                        </wps:spPr>
                        <wps:txbx>
                          <w:txbxContent>
                            <w:p w14:paraId="17775051" w14:textId="74E2EB3D" w:rsidR="00477D54" w:rsidRPr="004E77CB" w:rsidRDefault="00477D54" w:rsidP="00642732">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B(5)</w:t>
                              </w:r>
                              <w:r>
                                <w:rPr>
                                  <w:rFonts w:asciiTheme="majorEastAsia" w:eastAsiaTheme="majorEastAsia" w:hAnsiTheme="majorEastAsia" w:hint="eastAsia"/>
                                  <w:b/>
                                  <w:color w:val="FFFFFF" w:themeColor="background1"/>
                                  <w:sz w:val="20"/>
                                  <w:szCs w:val="20"/>
                                </w:rPr>
                                <w:t>ア(ア)(ウ)、イ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47B3850" id="グループ化 247" o:spid="_x0000_s1196" style="position:absolute;left:0;text-align:left;margin-left:0;margin-top:-4.25pt;width:947.2pt;height:31.75pt;z-index:251633664;mso-position-horizontal:left;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">
                <v:group id="グループ化 248" o:spid="_x0000_s1197"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group id="グループ化 249" o:spid="_x0000_s1198"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oundrect id="角丸四角形 250" o:spid="_x0000_s1199"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" fillcolor="#5a5a5a [2109]" stroked="f" strokeweight="2pt"/>
                    <v:roundrect id="角丸四角形 251" o:spid="_x0000_s1200"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" fillcolor="#eeece1 [3214]" strokecolor="black [3213]" strokeweight="2pt"/>
                  </v:group>
                  <v:shape id="テキスト ボックス 252" o:spid="_x0000_s1201"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" filled="f" stroked="f" strokeweight=".5pt">
                    <v:textbox inset="0,0,0,0">
                      <w:txbxContent>
                        <w:p w14:paraId="61D058A4" w14:textId="1B02FA66" w:rsidR="00477D54" w:rsidRPr="005D197C" w:rsidRDefault="00477D54" w:rsidP="00642732">
                          <w:pPr>
                            <w:jc w:val="center"/>
                            <w:rPr>
                              <w:rFonts w:asciiTheme="majorEastAsia" w:eastAsiaTheme="majorEastAsia" w:hAnsiTheme="majorEastAsia"/>
                              <w:b/>
                              <w:sz w:val="32"/>
                            </w:rPr>
                          </w:pPr>
                          <w:r>
                            <w:rPr>
                              <w:rFonts w:asciiTheme="majorEastAsia" w:eastAsiaTheme="majorEastAsia" w:hAnsiTheme="majorEastAsia"/>
                              <w:b/>
                              <w:sz w:val="32"/>
                            </w:rPr>
                            <w:t>6</w:t>
                          </w:r>
                        </w:p>
                      </w:txbxContent>
                    </v:textbox>
                  </v:shape>
                </v:group>
                <v:shape id="テキスト ボックス 253" o:spid="_x0000_s1202" type="#_x0000_t202" style="position:absolute;left:3277;width:5367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" filled="f" stroked="f" strokeweight=".5pt">
                  <v:textbox inset="2mm,0,0,0">
                    <w:txbxContent>
                      <w:p w14:paraId="4B878A82" w14:textId="7E9338A4" w:rsidR="00477D54" w:rsidRPr="005D197C" w:rsidRDefault="00477D54" w:rsidP="00642732">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月や星の見え方</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９</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上</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～中旬</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 xml:space="preserve"> 5</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6</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254" o:spid="_x0000_s1203"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" filled="f" stroked="f" strokeweight=".5pt">
                  <v:textbox inset="0,0,3mm,0">
                    <w:txbxContent>
                      <w:p w14:paraId="17775051" w14:textId="74E2EB3D" w:rsidR="00477D54" w:rsidRPr="004E77CB" w:rsidRDefault="00477D54" w:rsidP="00642732">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B(5)ア(ア)(ウ)、イ</w:t>
                        </w:r>
                      </w:p>
                    </w:txbxContent>
                  </v:textbox>
                </v:shape>
                <w10:wrap anchory="line"/>
              </v:group>
            </w:pict>
          </mc:Fallback>
        </mc:AlternateContent>
      </w:r>
    </w:p>
    <w:p w14:paraId="2DF06A1D" w14:textId="77777777" w:rsidR="00642732" w:rsidRDefault="00642732" w:rsidP="00642732"/>
    <w:tbl>
      <w:tblPr>
        <w:tblStyle w:val="ae"/>
        <w:tblW w:w="18853" w:type="dxa"/>
        <w:tblInd w:w="-5" w:type="dxa"/>
        <w:tblCellMar>
          <w:top w:w="57" w:type="dxa"/>
          <w:bottom w:w="57" w:type="dxa"/>
        </w:tblCellMar>
        <w:tblLook w:val="04A0" w:firstRow="1" w:lastRow="0" w:firstColumn="1" w:lastColumn="0" w:noHBand="0" w:noVBand="1"/>
      </w:tblPr>
      <w:tblGrid>
        <w:gridCol w:w="3968"/>
        <w:gridCol w:w="454"/>
        <w:gridCol w:w="4479"/>
        <w:gridCol w:w="652"/>
        <w:gridCol w:w="340"/>
        <w:gridCol w:w="4025"/>
        <w:gridCol w:w="1106"/>
        <w:gridCol w:w="3829"/>
      </w:tblGrid>
      <w:tr w:rsidR="00642732" w14:paraId="54E64676" w14:textId="77777777" w:rsidTr="00556F5C">
        <w:trPr>
          <w:trHeight w:hRule="exact" w:val="340"/>
        </w:trPr>
        <w:tc>
          <w:tcPr>
            <w:tcW w:w="3968" w:type="dxa"/>
            <w:shd w:val="clear" w:color="auto" w:fill="808080" w:themeFill="background1" w:themeFillShade="80"/>
            <w:vAlign w:val="center"/>
          </w:tcPr>
          <w:p w14:paraId="7B23AAA1" w14:textId="77777777" w:rsidR="00642732" w:rsidRPr="00BB399C" w:rsidRDefault="00642732" w:rsidP="001A66A0">
            <w:pPr>
              <w:spacing w:line="240" w:lineRule="exact"/>
              <w:jc w:val="center"/>
              <w:rPr>
                <w:rFonts w:asciiTheme="majorEastAsia" w:eastAsiaTheme="majorEastAsia" w:hAnsiTheme="majorEastAsia"/>
                <w:b/>
                <w:sz w:val="20"/>
              </w:rPr>
            </w:pPr>
            <w:r w:rsidRPr="00BB399C">
              <w:rPr>
                <w:rFonts w:asciiTheme="majorEastAsia" w:eastAsiaTheme="majorEastAsia" w:hAnsiTheme="majorEastAsia" w:hint="eastAsia"/>
                <w:b/>
                <w:color w:val="FFFFFF" w:themeColor="background1"/>
                <w:sz w:val="20"/>
              </w:rPr>
              <w:t>単元の目標</w:t>
            </w:r>
          </w:p>
        </w:tc>
        <w:tc>
          <w:tcPr>
            <w:tcW w:w="14885" w:type="dxa"/>
            <w:gridSpan w:val="7"/>
            <w:shd w:val="clear" w:color="auto" w:fill="808080" w:themeFill="background1" w:themeFillShade="80"/>
            <w:vAlign w:val="center"/>
          </w:tcPr>
          <w:p w14:paraId="2255E95D" w14:textId="77777777" w:rsidR="00642732" w:rsidRPr="00BB399C" w:rsidRDefault="00642732" w:rsidP="001A66A0">
            <w:pPr>
              <w:spacing w:line="200" w:lineRule="exact"/>
              <w:jc w:val="center"/>
              <w:rPr>
                <w:sz w:val="20"/>
              </w:rPr>
            </w:pPr>
            <w:r w:rsidRPr="00BB399C">
              <w:rPr>
                <w:rFonts w:asciiTheme="majorEastAsia" w:eastAsiaTheme="majorEastAsia" w:hAnsiTheme="majorEastAsia" w:hint="eastAsia"/>
                <w:b/>
                <w:color w:val="FFFFFF" w:themeColor="background1"/>
                <w:sz w:val="20"/>
              </w:rPr>
              <w:t>単元の観点別評価</w:t>
            </w:r>
            <w:r>
              <w:rPr>
                <w:rFonts w:asciiTheme="majorEastAsia" w:eastAsiaTheme="majorEastAsia" w:hAnsiTheme="majorEastAsia" w:hint="eastAsia"/>
                <w:b/>
                <w:color w:val="FFFFFF" w:themeColor="background1"/>
                <w:sz w:val="20"/>
              </w:rPr>
              <w:t>規準</w:t>
            </w:r>
          </w:p>
        </w:tc>
      </w:tr>
      <w:tr w:rsidR="00642732" w14:paraId="180537B6" w14:textId="77777777" w:rsidTr="00556F5C">
        <w:trPr>
          <w:trHeight w:val="2041"/>
        </w:trPr>
        <w:tc>
          <w:tcPr>
            <w:tcW w:w="3968" w:type="dxa"/>
          </w:tcPr>
          <w:p w14:paraId="212A071E" w14:textId="683F8A5D" w:rsidR="00642732" w:rsidRPr="001B60B6" w:rsidRDefault="002230EB" w:rsidP="001A66A0">
            <w:pPr>
              <w:widowControl/>
              <w:autoSpaceDE w:val="0"/>
              <w:autoSpaceDN w:val="0"/>
              <w:adjustRightInd w:val="0"/>
              <w:spacing w:line="200" w:lineRule="exact"/>
              <w:jc w:val="left"/>
              <w:rPr>
                <w:rStyle w:val="ab"/>
                <w:sz w:val="15"/>
                <w:szCs w:val="15"/>
              </w:rPr>
            </w:pPr>
            <w:r w:rsidRPr="002230EB">
              <w:rPr>
                <w:rStyle w:val="ab"/>
                <w:rFonts w:hint="eastAsia"/>
                <w:sz w:val="15"/>
                <w:szCs w:val="15"/>
              </w:rPr>
              <w:t>月や星の位置の変化や時間の経過に着目して</w:t>
            </w:r>
            <w:r w:rsidR="00B14E62">
              <w:rPr>
                <w:rStyle w:val="ab"/>
                <w:rFonts w:hint="eastAsia"/>
                <w:sz w:val="15"/>
                <w:szCs w:val="15"/>
              </w:rPr>
              <w:t>、</w:t>
            </w:r>
            <w:r w:rsidRPr="002230EB">
              <w:rPr>
                <w:rStyle w:val="ab"/>
                <w:rFonts w:hint="eastAsia"/>
                <w:sz w:val="15"/>
                <w:szCs w:val="15"/>
              </w:rPr>
              <w:t>それらを関係付けて</w:t>
            </w:r>
            <w:r w:rsidR="00B14E62">
              <w:rPr>
                <w:rStyle w:val="ab"/>
                <w:rFonts w:hint="eastAsia"/>
                <w:sz w:val="15"/>
                <w:szCs w:val="15"/>
              </w:rPr>
              <w:t>、</w:t>
            </w:r>
            <w:r w:rsidRPr="002230EB">
              <w:rPr>
                <w:rStyle w:val="ab"/>
                <w:rFonts w:hint="eastAsia"/>
                <w:sz w:val="15"/>
                <w:szCs w:val="15"/>
              </w:rPr>
              <w:t>月や星の特徴を調べる活動を通して</w:t>
            </w:r>
            <w:r w:rsidR="00B14E62">
              <w:rPr>
                <w:rStyle w:val="ab"/>
                <w:rFonts w:hint="eastAsia"/>
                <w:sz w:val="15"/>
                <w:szCs w:val="15"/>
              </w:rPr>
              <w:t>、</w:t>
            </w:r>
            <w:r w:rsidRPr="002230EB">
              <w:rPr>
                <w:rStyle w:val="ab"/>
                <w:rFonts w:hint="eastAsia"/>
                <w:sz w:val="15"/>
                <w:szCs w:val="15"/>
              </w:rPr>
              <w:t>それらについての理解を図り</w:t>
            </w:r>
            <w:r w:rsidR="00B14E62">
              <w:rPr>
                <w:rStyle w:val="ab"/>
                <w:rFonts w:hint="eastAsia"/>
                <w:sz w:val="15"/>
                <w:szCs w:val="15"/>
              </w:rPr>
              <w:t>、</w:t>
            </w:r>
            <w:r w:rsidRPr="002230EB">
              <w:rPr>
                <w:rStyle w:val="ab"/>
                <w:rFonts w:hint="eastAsia"/>
                <w:sz w:val="15"/>
                <w:szCs w:val="15"/>
              </w:rPr>
              <w:t>観察などに関する技能を身に付けるとともに</w:t>
            </w:r>
            <w:r w:rsidR="00B14E62">
              <w:rPr>
                <w:rStyle w:val="ab"/>
                <w:rFonts w:hint="eastAsia"/>
                <w:sz w:val="15"/>
                <w:szCs w:val="15"/>
              </w:rPr>
              <w:t>、</w:t>
            </w:r>
            <w:r w:rsidRPr="002230EB">
              <w:rPr>
                <w:rStyle w:val="ab"/>
                <w:rFonts w:hint="eastAsia"/>
                <w:sz w:val="15"/>
                <w:szCs w:val="15"/>
              </w:rPr>
              <w:t>主に既習の内容や生活経験を基に</w:t>
            </w:r>
            <w:r w:rsidR="00B14E62">
              <w:rPr>
                <w:rStyle w:val="ab"/>
                <w:rFonts w:hint="eastAsia"/>
                <w:sz w:val="15"/>
                <w:szCs w:val="15"/>
              </w:rPr>
              <w:t>、</w:t>
            </w:r>
            <w:r w:rsidRPr="002230EB">
              <w:rPr>
                <w:rStyle w:val="ab"/>
                <w:rFonts w:hint="eastAsia"/>
                <w:sz w:val="15"/>
                <w:szCs w:val="15"/>
              </w:rPr>
              <w:t>根拠のある予想や仮説を発想する力や主体的に問題解決しようとする態度を育成する。</w:t>
            </w:r>
          </w:p>
        </w:tc>
        <w:tc>
          <w:tcPr>
            <w:tcW w:w="454" w:type="dxa"/>
            <w:tcBorders>
              <w:right w:val="nil"/>
            </w:tcBorders>
            <w:vAlign w:val="center"/>
          </w:tcPr>
          <w:p w14:paraId="645FD31A" w14:textId="77777777" w:rsidR="00642732" w:rsidRPr="00A63C9C" w:rsidRDefault="00642732" w:rsidP="001A66A0">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707392" behindDoc="0" locked="0" layoutInCell="1" allowOverlap="1" wp14:anchorId="5B6B9EEC" wp14:editId="211C3194">
                      <wp:simplePos x="0" y="0"/>
                      <wp:positionH relativeFrom="column">
                        <wp:posOffset>0</wp:posOffset>
                      </wp:positionH>
                      <wp:positionV relativeFrom="paragraph">
                        <wp:posOffset>0</wp:posOffset>
                      </wp:positionV>
                      <wp:extent cx="216000" cy="1079640"/>
                      <wp:effectExtent l="0" t="0" r="0" b="6350"/>
                      <wp:wrapNone/>
                      <wp:docPr id="255" name="テキスト ボックス 255"/>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5218450" w14:textId="77777777" w:rsidR="00477D54" w:rsidRPr="00B448D5" w:rsidRDefault="00477D54" w:rsidP="00642732">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B9EEC" id="テキスト ボックス 255" o:spid="_x0000_s1204" type="#_x0000_t202" style="position:absolute;left:0;text-align:left;margin-left:0;margin-top:0;width:17pt;height: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" fillcolor="#7f7f7f [1612]" stroked="f" strokeweight=".5pt">
                      <v:textbox style="layout-flow:vertical-ideographic" inset="0,0,0,0">
                        <w:txbxContent>
                          <w:p w14:paraId="55218450" w14:textId="77777777" w:rsidR="00477D54" w:rsidRPr="00B448D5" w:rsidRDefault="00477D54" w:rsidP="00642732">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479" w:type="dxa"/>
            <w:tcBorders>
              <w:left w:val="nil"/>
              <w:right w:val="nil"/>
            </w:tcBorders>
          </w:tcPr>
          <w:p w14:paraId="33A64CF2" w14:textId="3E7B2E5A" w:rsidR="002230EB" w:rsidRPr="002230EB" w:rsidRDefault="002230EB" w:rsidP="002230EB">
            <w:pPr>
              <w:widowControl/>
              <w:autoSpaceDE w:val="0"/>
              <w:autoSpaceDN w:val="0"/>
              <w:adjustRightInd w:val="0"/>
              <w:spacing w:line="200" w:lineRule="exact"/>
              <w:ind w:left="140" w:hangingChars="100" w:hanging="140"/>
              <w:jc w:val="left"/>
              <w:rPr>
                <w:rStyle w:val="ab"/>
                <w:rFonts w:ascii="Corbel" w:hAnsi="Corbel" w:cs="Corbel"/>
              </w:rPr>
            </w:pPr>
            <w:r w:rsidRPr="002230EB">
              <w:rPr>
                <w:rStyle w:val="ab"/>
                <w:rFonts w:ascii="Corbel" w:hAnsi="Corbel" w:cs="Corbel" w:hint="eastAsia"/>
              </w:rPr>
              <w:t>①月は日によって形が変わって見え</w:t>
            </w:r>
            <w:r w:rsidR="00B14E62">
              <w:rPr>
                <w:rStyle w:val="ab"/>
                <w:rFonts w:ascii="Corbel" w:hAnsi="Corbel" w:cs="Corbel" w:hint="eastAsia"/>
              </w:rPr>
              <w:t>、</w:t>
            </w:r>
            <w:r w:rsidR="00F52721">
              <w:rPr>
                <w:rStyle w:val="ab"/>
                <w:rFonts w:ascii="Corbel" w:hAnsi="Corbel" w:cs="Corbel" w:hint="eastAsia"/>
              </w:rPr>
              <w:t>１</w:t>
            </w:r>
            <w:r w:rsidRPr="002230EB">
              <w:rPr>
                <w:rStyle w:val="ab"/>
                <w:rFonts w:ascii="Corbel" w:hAnsi="Corbel" w:cs="Corbel" w:hint="eastAsia"/>
              </w:rPr>
              <w:t>日のうちでも時刻によって位置が変わることを理解している。</w:t>
            </w:r>
          </w:p>
          <w:p w14:paraId="0DE2B6AF" w14:textId="298950EF" w:rsidR="002230EB" w:rsidRPr="002230EB" w:rsidRDefault="002230EB" w:rsidP="002230EB">
            <w:pPr>
              <w:widowControl/>
              <w:autoSpaceDE w:val="0"/>
              <w:autoSpaceDN w:val="0"/>
              <w:adjustRightInd w:val="0"/>
              <w:spacing w:line="200" w:lineRule="exact"/>
              <w:ind w:left="140" w:hangingChars="100" w:hanging="140"/>
              <w:jc w:val="left"/>
              <w:rPr>
                <w:rStyle w:val="ab"/>
                <w:rFonts w:ascii="Corbel" w:hAnsi="Corbel" w:cs="Corbel"/>
              </w:rPr>
            </w:pPr>
            <w:r w:rsidRPr="002230EB">
              <w:rPr>
                <w:rStyle w:val="ab"/>
                <w:rFonts w:ascii="Corbel" w:hAnsi="Corbel" w:cs="Corbel" w:hint="eastAsia"/>
              </w:rPr>
              <w:t>②空には</w:t>
            </w:r>
            <w:r w:rsidR="00B14E62">
              <w:rPr>
                <w:rStyle w:val="ab"/>
                <w:rFonts w:ascii="Corbel" w:hAnsi="Corbel" w:cs="Corbel" w:hint="eastAsia"/>
              </w:rPr>
              <w:t>、</w:t>
            </w:r>
            <w:r w:rsidRPr="002230EB">
              <w:rPr>
                <w:rStyle w:val="ab"/>
                <w:rFonts w:ascii="Corbel" w:hAnsi="Corbel" w:cs="Corbel" w:hint="eastAsia"/>
              </w:rPr>
              <w:t>明るさや色の違う星があることを理解している。</w:t>
            </w:r>
          </w:p>
          <w:p w14:paraId="4D871816" w14:textId="085F23F0" w:rsidR="002230EB" w:rsidRPr="002230EB" w:rsidRDefault="002230EB" w:rsidP="002230EB">
            <w:pPr>
              <w:widowControl/>
              <w:autoSpaceDE w:val="0"/>
              <w:autoSpaceDN w:val="0"/>
              <w:adjustRightInd w:val="0"/>
              <w:spacing w:line="200" w:lineRule="exact"/>
              <w:ind w:left="140" w:hangingChars="100" w:hanging="140"/>
              <w:jc w:val="left"/>
              <w:rPr>
                <w:rStyle w:val="ab"/>
                <w:rFonts w:ascii="Corbel" w:hAnsi="Corbel" w:cs="Corbel"/>
              </w:rPr>
            </w:pPr>
            <w:r w:rsidRPr="002230EB">
              <w:rPr>
                <w:rStyle w:val="ab"/>
                <w:rFonts w:ascii="Corbel" w:hAnsi="Corbel" w:cs="Corbel" w:hint="eastAsia"/>
              </w:rPr>
              <w:t>③星の集まりは</w:t>
            </w:r>
            <w:r w:rsidR="00B14E62">
              <w:rPr>
                <w:rStyle w:val="ab"/>
                <w:rFonts w:ascii="Corbel" w:hAnsi="Corbel" w:cs="Corbel" w:hint="eastAsia"/>
              </w:rPr>
              <w:t>、</w:t>
            </w:r>
            <w:r w:rsidR="00F52721">
              <w:rPr>
                <w:rStyle w:val="ab"/>
                <w:rFonts w:ascii="Corbel" w:hAnsi="Corbel" w:cs="Corbel" w:hint="eastAsia"/>
              </w:rPr>
              <w:t>１</w:t>
            </w:r>
            <w:r w:rsidRPr="002230EB">
              <w:rPr>
                <w:rStyle w:val="ab"/>
                <w:rFonts w:ascii="Corbel" w:hAnsi="Corbel" w:cs="Corbel" w:hint="eastAsia"/>
              </w:rPr>
              <w:t>日のうちでも時刻によって</w:t>
            </w:r>
            <w:r w:rsidR="00B14E62">
              <w:rPr>
                <w:rStyle w:val="ab"/>
                <w:rFonts w:ascii="Corbel" w:hAnsi="Corbel" w:cs="Corbel" w:hint="eastAsia"/>
              </w:rPr>
              <w:t>、</w:t>
            </w:r>
            <w:r w:rsidRPr="002230EB">
              <w:rPr>
                <w:rStyle w:val="ab"/>
                <w:rFonts w:ascii="Corbel" w:hAnsi="Corbel" w:cs="Corbel" w:hint="eastAsia"/>
              </w:rPr>
              <w:t>並び方は変わらないが</w:t>
            </w:r>
            <w:r w:rsidR="00B14E62">
              <w:rPr>
                <w:rStyle w:val="ab"/>
                <w:rFonts w:ascii="Corbel" w:hAnsi="Corbel" w:cs="Corbel" w:hint="eastAsia"/>
              </w:rPr>
              <w:t>、</w:t>
            </w:r>
            <w:r w:rsidRPr="002230EB">
              <w:rPr>
                <w:rStyle w:val="ab"/>
                <w:rFonts w:ascii="Corbel" w:hAnsi="Corbel" w:cs="Corbel" w:hint="eastAsia"/>
              </w:rPr>
              <w:t>位置が変わることを理解している。</w:t>
            </w:r>
          </w:p>
          <w:p w14:paraId="75E38314" w14:textId="15B81FDA" w:rsidR="00642732" w:rsidRPr="001B60B6" w:rsidRDefault="002230EB" w:rsidP="002230EB">
            <w:pPr>
              <w:widowControl/>
              <w:autoSpaceDE w:val="0"/>
              <w:autoSpaceDN w:val="0"/>
              <w:adjustRightInd w:val="0"/>
              <w:spacing w:line="200" w:lineRule="exact"/>
              <w:ind w:left="140" w:hangingChars="100" w:hanging="140"/>
              <w:jc w:val="left"/>
              <w:rPr>
                <w:rStyle w:val="ab"/>
              </w:rPr>
            </w:pPr>
            <w:r w:rsidRPr="002230EB">
              <w:rPr>
                <w:rStyle w:val="ab"/>
                <w:rFonts w:ascii="Corbel" w:hAnsi="Corbel" w:cs="Corbel" w:hint="eastAsia"/>
              </w:rPr>
              <w:t>④月や星の特徴について</w:t>
            </w:r>
            <w:r w:rsidR="00B14E62">
              <w:rPr>
                <w:rStyle w:val="ab"/>
                <w:rFonts w:ascii="Corbel" w:hAnsi="Corbel" w:cs="Corbel" w:hint="eastAsia"/>
              </w:rPr>
              <w:t>、</w:t>
            </w:r>
            <w:r w:rsidRPr="002230EB">
              <w:rPr>
                <w:rStyle w:val="ab"/>
                <w:rFonts w:ascii="Corbel" w:hAnsi="Corbel" w:cs="Corbel" w:hint="eastAsia"/>
              </w:rPr>
              <w:t>器具や機器などを正しく扱いながら調べ</w:t>
            </w:r>
            <w:r w:rsidR="00B14E62">
              <w:rPr>
                <w:rStyle w:val="ab"/>
                <w:rFonts w:ascii="Corbel" w:hAnsi="Corbel" w:cs="Corbel" w:hint="eastAsia"/>
              </w:rPr>
              <w:t>、</w:t>
            </w:r>
            <w:r w:rsidRPr="002230EB">
              <w:rPr>
                <w:rStyle w:val="ab"/>
                <w:rFonts w:ascii="Corbel" w:hAnsi="Corbel" w:cs="Corbel" w:hint="eastAsia"/>
              </w:rPr>
              <w:t>それらの過程や得られた結果を分かりやすく記録している。</w:t>
            </w:r>
          </w:p>
        </w:tc>
        <w:tc>
          <w:tcPr>
            <w:tcW w:w="652" w:type="dxa"/>
            <w:tcBorders>
              <w:left w:val="nil"/>
              <w:right w:val="nil"/>
            </w:tcBorders>
            <w:vAlign w:val="center"/>
          </w:tcPr>
          <w:p w14:paraId="342891C0" w14:textId="77777777" w:rsidR="00642732" w:rsidRPr="001B60B6" w:rsidRDefault="00642732" w:rsidP="001A66A0">
            <w:pPr>
              <w:snapToGrid w:val="0"/>
              <w:spacing w:line="200" w:lineRule="exact"/>
              <w:ind w:left="140" w:hangingChars="100" w:hanging="140"/>
              <w:jc w:val="center"/>
              <w:rPr>
                <w:rStyle w:val="ab"/>
              </w:rPr>
            </w:pPr>
          </w:p>
          <w:p w14:paraId="136C336B" w14:textId="77777777" w:rsidR="00642732" w:rsidRPr="001B60B6" w:rsidRDefault="00642732" w:rsidP="001A66A0">
            <w:pPr>
              <w:spacing w:line="200" w:lineRule="exact"/>
              <w:ind w:left="140" w:hangingChars="100" w:hanging="140"/>
              <w:rPr>
                <w:rStyle w:val="ab"/>
              </w:rPr>
            </w:pPr>
          </w:p>
          <w:p w14:paraId="38FD39FB" w14:textId="77777777" w:rsidR="00642732" w:rsidRPr="001B60B6" w:rsidRDefault="00642732" w:rsidP="001A66A0">
            <w:pPr>
              <w:spacing w:line="200" w:lineRule="exact"/>
              <w:ind w:left="140" w:hangingChars="100" w:hanging="140"/>
              <w:rPr>
                <w:rStyle w:val="ab"/>
              </w:rPr>
            </w:pPr>
          </w:p>
          <w:p w14:paraId="65A62F2B" w14:textId="77777777" w:rsidR="00642732" w:rsidRPr="001B60B6" w:rsidRDefault="00642732" w:rsidP="001A66A0">
            <w:pPr>
              <w:spacing w:line="200" w:lineRule="exact"/>
              <w:ind w:left="140" w:hangingChars="100" w:hanging="140"/>
              <w:rPr>
                <w:rStyle w:val="ab"/>
              </w:rPr>
            </w:pPr>
          </w:p>
          <w:p w14:paraId="336C6E6C" w14:textId="77777777" w:rsidR="00642732" w:rsidRPr="001B60B6" w:rsidRDefault="00642732" w:rsidP="001A66A0">
            <w:pPr>
              <w:spacing w:line="200" w:lineRule="exact"/>
              <w:ind w:left="140" w:hangingChars="100" w:hanging="140"/>
              <w:rPr>
                <w:rStyle w:val="ab"/>
              </w:rPr>
            </w:pPr>
          </w:p>
        </w:tc>
        <w:tc>
          <w:tcPr>
            <w:tcW w:w="340" w:type="dxa"/>
            <w:tcBorders>
              <w:left w:val="nil"/>
              <w:right w:val="nil"/>
            </w:tcBorders>
            <w:vAlign w:val="center"/>
          </w:tcPr>
          <w:p w14:paraId="61D4EAFE" w14:textId="77777777" w:rsidR="00642732" w:rsidRPr="001B60B6" w:rsidRDefault="00642732" w:rsidP="001A66A0">
            <w:pPr>
              <w:snapToGrid w:val="0"/>
              <w:spacing w:line="200" w:lineRule="exact"/>
              <w:ind w:left="140" w:hangingChars="100" w:hanging="140"/>
              <w:jc w:val="center"/>
              <w:rPr>
                <w:rStyle w:val="ab"/>
              </w:rPr>
            </w:pPr>
            <w:r w:rsidRPr="001B60B6">
              <w:rPr>
                <w:rStyle w:val="ab"/>
                <w:noProof/>
              </w:rPr>
              <mc:AlternateContent>
                <mc:Choice Requires="wps">
                  <w:drawing>
                    <wp:anchor distT="0" distB="0" distL="114300" distR="114300" simplePos="0" relativeHeight="251710464" behindDoc="0" locked="0" layoutInCell="1" allowOverlap="1" wp14:anchorId="40354ABD" wp14:editId="51A6B92E">
                      <wp:simplePos x="0" y="0"/>
                      <wp:positionH relativeFrom="column">
                        <wp:posOffset>-71755</wp:posOffset>
                      </wp:positionH>
                      <wp:positionV relativeFrom="paragraph">
                        <wp:posOffset>0</wp:posOffset>
                      </wp:positionV>
                      <wp:extent cx="216000" cy="1079640"/>
                      <wp:effectExtent l="0" t="0" r="0" b="6350"/>
                      <wp:wrapNone/>
                      <wp:docPr id="256" name="テキスト ボックス 256"/>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380AEB92" w14:textId="77777777" w:rsidR="00477D54" w:rsidRPr="00A43D60" w:rsidRDefault="00477D54" w:rsidP="00642732">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54ABD" id="テキスト ボックス 256" o:spid="_x0000_s1205" type="#_x0000_t202" style="position:absolute;left:0;text-align:left;margin-left:-5.65pt;margin-top:0;width:17pt;height: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" fillcolor="#7f7f7f [1612]" stroked="f" strokeweight=".5pt">
                      <v:textbox style="layout-flow:vertical-ideographic" inset="0,0,0,0">
                        <w:txbxContent>
                          <w:p w14:paraId="380AEB92" w14:textId="77777777" w:rsidR="00477D54" w:rsidRPr="00A43D60" w:rsidRDefault="00477D54" w:rsidP="00642732">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025" w:type="dxa"/>
            <w:tcBorders>
              <w:left w:val="nil"/>
              <w:right w:val="nil"/>
            </w:tcBorders>
          </w:tcPr>
          <w:p w14:paraId="6CB8BEF2" w14:textId="772C3CC2" w:rsidR="002230EB" w:rsidRPr="002230EB" w:rsidRDefault="002230EB" w:rsidP="002230EB">
            <w:pPr>
              <w:widowControl/>
              <w:autoSpaceDE w:val="0"/>
              <w:autoSpaceDN w:val="0"/>
              <w:adjustRightInd w:val="0"/>
              <w:spacing w:line="200" w:lineRule="exact"/>
              <w:ind w:left="140" w:hangingChars="100" w:hanging="140"/>
              <w:jc w:val="left"/>
              <w:rPr>
                <w:rStyle w:val="ab"/>
                <w:rFonts w:ascii="Corbel" w:hAnsi="Corbel" w:cs="Corbel"/>
              </w:rPr>
            </w:pPr>
            <w:r w:rsidRPr="002230EB">
              <w:rPr>
                <w:rStyle w:val="ab"/>
                <w:rFonts w:ascii="Corbel" w:hAnsi="Corbel" w:cs="Corbel" w:hint="eastAsia"/>
              </w:rPr>
              <w:t>①月や星の特徴について</w:t>
            </w:r>
            <w:r w:rsidR="00B14E62">
              <w:rPr>
                <w:rStyle w:val="ab"/>
                <w:rFonts w:ascii="Corbel" w:hAnsi="Corbel" w:cs="Corbel" w:hint="eastAsia"/>
              </w:rPr>
              <w:t>、</w:t>
            </w:r>
            <w:r w:rsidRPr="002230EB">
              <w:rPr>
                <w:rStyle w:val="ab"/>
                <w:rFonts w:ascii="Corbel" w:hAnsi="Corbel" w:cs="Corbel" w:hint="eastAsia"/>
              </w:rPr>
              <w:t>既習の内容や生活経験を基に</w:t>
            </w:r>
            <w:r w:rsidR="00B14E62">
              <w:rPr>
                <w:rStyle w:val="ab"/>
                <w:rFonts w:ascii="Corbel" w:hAnsi="Corbel" w:cs="Corbel" w:hint="eastAsia"/>
              </w:rPr>
              <w:t>、</w:t>
            </w:r>
            <w:r w:rsidRPr="002230EB">
              <w:rPr>
                <w:rStyle w:val="ab"/>
                <w:rFonts w:ascii="Corbel" w:hAnsi="Corbel" w:cs="Corbel" w:hint="eastAsia"/>
              </w:rPr>
              <w:t>根拠のある予想や仮説を発想し</w:t>
            </w:r>
            <w:r w:rsidR="00B14E62">
              <w:rPr>
                <w:rStyle w:val="ab"/>
                <w:rFonts w:ascii="Corbel" w:hAnsi="Corbel" w:cs="Corbel" w:hint="eastAsia"/>
              </w:rPr>
              <w:t>、</w:t>
            </w:r>
            <w:r w:rsidRPr="002230EB">
              <w:rPr>
                <w:rStyle w:val="ab"/>
                <w:rFonts w:ascii="Corbel" w:hAnsi="Corbel" w:cs="Corbel" w:hint="eastAsia"/>
              </w:rPr>
              <w:t>表現するなどして問題解決している。</w:t>
            </w:r>
          </w:p>
          <w:p w14:paraId="22D7FF19" w14:textId="204F9FCF" w:rsidR="00642732" w:rsidRPr="001B60B6" w:rsidRDefault="002230EB" w:rsidP="002230EB">
            <w:pPr>
              <w:widowControl/>
              <w:autoSpaceDE w:val="0"/>
              <w:autoSpaceDN w:val="0"/>
              <w:adjustRightInd w:val="0"/>
              <w:spacing w:line="200" w:lineRule="exact"/>
              <w:ind w:left="140" w:hangingChars="100" w:hanging="140"/>
              <w:jc w:val="left"/>
              <w:rPr>
                <w:rStyle w:val="ab"/>
              </w:rPr>
            </w:pPr>
            <w:r w:rsidRPr="002230EB">
              <w:rPr>
                <w:rStyle w:val="ab"/>
                <w:rFonts w:ascii="Corbel" w:hAnsi="Corbel" w:cs="Corbel" w:hint="eastAsia"/>
              </w:rPr>
              <w:t>②月や星の特徴について</w:t>
            </w:r>
            <w:r w:rsidR="00B14E62">
              <w:rPr>
                <w:rStyle w:val="ab"/>
                <w:rFonts w:ascii="Corbel" w:hAnsi="Corbel" w:cs="Corbel" w:hint="eastAsia"/>
              </w:rPr>
              <w:t>、</w:t>
            </w:r>
            <w:r w:rsidRPr="002230EB">
              <w:rPr>
                <w:rStyle w:val="ab"/>
                <w:rFonts w:ascii="Corbel" w:hAnsi="Corbel" w:cs="Corbel" w:hint="eastAsia"/>
              </w:rPr>
              <w:t>観察などを行い</w:t>
            </w:r>
            <w:r w:rsidR="00B14E62">
              <w:rPr>
                <w:rStyle w:val="ab"/>
                <w:rFonts w:ascii="Corbel" w:hAnsi="Corbel" w:cs="Corbel" w:hint="eastAsia"/>
              </w:rPr>
              <w:t>、</w:t>
            </w:r>
            <w:r w:rsidRPr="002230EB">
              <w:rPr>
                <w:rStyle w:val="ab"/>
                <w:rFonts w:ascii="Corbel" w:hAnsi="Corbel" w:cs="Corbel" w:hint="eastAsia"/>
              </w:rPr>
              <w:t>得られた結果を基に考察し</w:t>
            </w:r>
            <w:r w:rsidR="00B14E62">
              <w:rPr>
                <w:rStyle w:val="ab"/>
                <w:rFonts w:ascii="Corbel" w:hAnsi="Corbel" w:cs="Corbel" w:hint="eastAsia"/>
              </w:rPr>
              <w:t>、</w:t>
            </w:r>
            <w:r w:rsidRPr="002230EB">
              <w:rPr>
                <w:rStyle w:val="ab"/>
                <w:rFonts w:ascii="Corbel" w:hAnsi="Corbel" w:cs="Corbel" w:hint="eastAsia"/>
              </w:rPr>
              <w:t>表現するなどして問題解決している。</w:t>
            </w:r>
          </w:p>
        </w:tc>
        <w:tc>
          <w:tcPr>
            <w:tcW w:w="1106" w:type="dxa"/>
            <w:tcBorders>
              <w:left w:val="nil"/>
              <w:right w:val="nil"/>
            </w:tcBorders>
            <w:vAlign w:val="center"/>
          </w:tcPr>
          <w:p w14:paraId="536218A1" w14:textId="77777777" w:rsidR="00642732" w:rsidRPr="001B60B6" w:rsidRDefault="00642732" w:rsidP="001A66A0">
            <w:pPr>
              <w:snapToGrid w:val="0"/>
              <w:spacing w:line="200" w:lineRule="exact"/>
              <w:ind w:left="140" w:hangingChars="100" w:hanging="140"/>
              <w:jc w:val="center"/>
              <w:rPr>
                <w:rStyle w:val="ab"/>
              </w:rPr>
            </w:pPr>
            <w:r w:rsidRPr="001B60B6">
              <w:rPr>
                <w:rStyle w:val="ab"/>
                <w:noProof/>
              </w:rPr>
              <mc:AlternateContent>
                <mc:Choice Requires="wps">
                  <w:drawing>
                    <wp:anchor distT="0" distB="0" distL="114300" distR="114300" simplePos="0" relativeHeight="251711488" behindDoc="0" locked="0" layoutInCell="1" allowOverlap="1" wp14:anchorId="0E2729E4" wp14:editId="041AFF51">
                      <wp:simplePos x="0" y="0"/>
                      <wp:positionH relativeFrom="column">
                        <wp:posOffset>414020</wp:posOffset>
                      </wp:positionH>
                      <wp:positionV relativeFrom="paragraph">
                        <wp:posOffset>0</wp:posOffset>
                      </wp:positionV>
                      <wp:extent cx="216000" cy="1079640"/>
                      <wp:effectExtent l="0" t="0" r="0" b="6350"/>
                      <wp:wrapNone/>
                      <wp:docPr id="257" name="テキスト ボックス 257"/>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75D1209A" w14:textId="77777777" w:rsidR="00477D54" w:rsidRPr="00642732" w:rsidRDefault="00477D54" w:rsidP="00642732">
                                  <w:pPr>
                                    <w:spacing w:line="140" w:lineRule="exact"/>
                                    <w:ind w:leftChars="20" w:left="52" w:rightChars="20" w:right="52"/>
                                    <w:jc w:val="center"/>
                                    <w:rPr>
                                      <w:rFonts w:asciiTheme="majorEastAsia" w:eastAsiaTheme="majorEastAsia" w:hAnsiTheme="majorEastAsia"/>
                                      <w:b/>
                                      <w:color w:val="FFFFFF" w:themeColor="background1"/>
                                      <w:w w:val="90"/>
                                      <w:sz w:val="14"/>
                                    </w:rPr>
                                  </w:pPr>
                                  <w:r w:rsidRPr="00642732">
                                    <w:rPr>
                                      <w:rFonts w:asciiTheme="majorEastAsia" w:eastAsiaTheme="majorEastAsia" w:hAnsiTheme="majorEastAsia" w:hint="eastAsia"/>
                                      <w:b/>
                                      <w:color w:val="FFFFFF" w:themeColor="background1"/>
                                      <w:w w:val="90"/>
                                      <w:sz w:val="14"/>
                                    </w:rPr>
                                    <w:t>主体的に学習に</w:t>
                                  </w:r>
                                </w:p>
                                <w:p w14:paraId="000FDCBB" w14:textId="72DCA203" w:rsidR="00477D54" w:rsidRPr="00642732" w:rsidRDefault="00477D54" w:rsidP="00642732">
                                  <w:pPr>
                                    <w:spacing w:line="140" w:lineRule="exact"/>
                                    <w:ind w:leftChars="20" w:left="52" w:rightChars="20" w:right="52"/>
                                    <w:jc w:val="center"/>
                                    <w:rPr>
                                      <w:rFonts w:asciiTheme="majorEastAsia" w:eastAsiaTheme="majorEastAsia" w:hAnsiTheme="majorEastAsia"/>
                                      <w:b/>
                                      <w:color w:val="FFFFFF" w:themeColor="background1"/>
                                      <w:w w:val="90"/>
                                      <w:sz w:val="14"/>
                                    </w:rPr>
                                  </w:pPr>
                                  <w:r w:rsidRPr="00642732">
                                    <w:rPr>
                                      <w:rFonts w:asciiTheme="majorEastAsia" w:eastAsiaTheme="majorEastAsia" w:hAnsiTheme="majorEastAsia" w:hint="eastAsia"/>
                                      <w:b/>
                                      <w:color w:val="FFFFFF" w:themeColor="background1"/>
                                      <w:w w:val="90"/>
                                      <w:sz w:val="14"/>
                                    </w:rPr>
                                    <w:t>取り組む態</w:t>
                                  </w:r>
                                  <w:r w:rsidRPr="00642732">
                                    <w:rPr>
                                      <w:rFonts w:asciiTheme="majorEastAsia" w:eastAsiaTheme="majorEastAsia" w:hAnsiTheme="majorEastAsia" w:hint="eastAsia"/>
                                      <w:b/>
                                      <w:color w:val="FFFFFF" w:themeColor="background1"/>
                                      <w:spacing w:val="-20"/>
                                      <w:w w:val="90"/>
                                      <w:sz w:val="14"/>
                                    </w:rPr>
                                    <w:t>度</w:t>
                                  </w:r>
                                  <w:r w:rsidRPr="00642732">
                                    <w:rPr>
                                      <w:rFonts w:asciiTheme="majorEastAsia" w:eastAsiaTheme="majorEastAsia" w:hAnsiTheme="majorEastAsia" w:hint="eastAsia"/>
                                      <w:b/>
                                      <w:color w:val="FFFFFF" w:themeColor="background1"/>
                                      <w:w w:val="90"/>
                                      <w:sz w:val="14"/>
                                    </w:rPr>
                                    <w:t>〔態</w:t>
                                  </w:r>
                                  <w:r w:rsidRPr="00642732">
                                    <w:rPr>
                                      <w:rFonts w:asciiTheme="majorEastAsia" w:eastAsiaTheme="majorEastAsia" w:hAnsiTheme="majorEastAsia" w:hint="eastAsia"/>
                                      <w:b/>
                                      <w:color w:val="FFFFFF" w:themeColor="background1"/>
                                      <w:spacing w:val="-20"/>
                                      <w:w w:val="9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729E4" id="テキスト ボックス 257" o:spid="_x0000_s1206" type="#_x0000_t202" style="position:absolute;left:0;text-align:left;margin-left:32.6pt;margin-top:0;width:17pt;height: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" fillcolor="#7f7f7f [1612]" stroked="f" strokeweight=".5pt">
                      <v:textbox style="layout-flow:vertical-ideographic" inset="0,0,0,0">
                        <w:txbxContent>
                          <w:p w14:paraId="75D1209A" w14:textId="77777777" w:rsidR="00477D54" w:rsidRPr="00642732" w:rsidRDefault="00477D54" w:rsidP="00642732">
                            <w:pPr>
                              <w:spacing w:line="140" w:lineRule="exact"/>
                              <w:ind w:leftChars="20" w:left="52" w:rightChars="20" w:right="52"/>
                              <w:jc w:val="center"/>
                              <w:rPr>
                                <w:rFonts w:asciiTheme="majorEastAsia" w:eastAsiaTheme="majorEastAsia" w:hAnsiTheme="majorEastAsia"/>
                                <w:b/>
                                <w:color w:val="FFFFFF" w:themeColor="background1"/>
                                <w:w w:val="90"/>
                                <w:sz w:val="14"/>
                              </w:rPr>
                            </w:pPr>
                            <w:r w:rsidRPr="00642732">
                              <w:rPr>
                                <w:rFonts w:asciiTheme="majorEastAsia" w:eastAsiaTheme="majorEastAsia" w:hAnsiTheme="majorEastAsia" w:hint="eastAsia"/>
                                <w:b/>
                                <w:color w:val="FFFFFF" w:themeColor="background1"/>
                                <w:w w:val="90"/>
                                <w:sz w:val="14"/>
                              </w:rPr>
                              <w:t>主体的に学習に</w:t>
                            </w:r>
                          </w:p>
                          <w:p w14:paraId="000FDCBB" w14:textId="72DCA203" w:rsidR="00477D54" w:rsidRPr="00642732" w:rsidRDefault="00477D54" w:rsidP="00642732">
                            <w:pPr>
                              <w:spacing w:line="140" w:lineRule="exact"/>
                              <w:ind w:leftChars="20" w:left="52" w:rightChars="20" w:right="52"/>
                              <w:jc w:val="center"/>
                              <w:rPr>
                                <w:rFonts w:asciiTheme="majorEastAsia" w:eastAsiaTheme="majorEastAsia" w:hAnsiTheme="majorEastAsia"/>
                                <w:b/>
                                <w:color w:val="FFFFFF" w:themeColor="background1"/>
                                <w:w w:val="90"/>
                                <w:sz w:val="14"/>
                              </w:rPr>
                            </w:pPr>
                            <w:r w:rsidRPr="00642732">
                              <w:rPr>
                                <w:rFonts w:asciiTheme="majorEastAsia" w:eastAsiaTheme="majorEastAsia" w:hAnsiTheme="majorEastAsia" w:hint="eastAsia"/>
                                <w:b/>
                                <w:color w:val="FFFFFF" w:themeColor="background1"/>
                                <w:w w:val="90"/>
                                <w:sz w:val="14"/>
                              </w:rPr>
                              <w:t>取り組む態</w:t>
                            </w:r>
                            <w:r w:rsidRPr="00642732">
                              <w:rPr>
                                <w:rFonts w:asciiTheme="majorEastAsia" w:eastAsiaTheme="majorEastAsia" w:hAnsiTheme="majorEastAsia" w:hint="eastAsia"/>
                                <w:b/>
                                <w:color w:val="FFFFFF" w:themeColor="background1"/>
                                <w:spacing w:val="-20"/>
                                <w:w w:val="90"/>
                                <w:sz w:val="14"/>
                              </w:rPr>
                              <w:t>度</w:t>
                            </w:r>
                            <w:r w:rsidRPr="00642732">
                              <w:rPr>
                                <w:rFonts w:asciiTheme="majorEastAsia" w:eastAsiaTheme="majorEastAsia" w:hAnsiTheme="majorEastAsia" w:hint="eastAsia"/>
                                <w:b/>
                                <w:color w:val="FFFFFF" w:themeColor="background1"/>
                                <w:w w:val="90"/>
                                <w:sz w:val="14"/>
                              </w:rPr>
                              <w:t>〔態</w:t>
                            </w:r>
                            <w:r w:rsidRPr="00642732">
                              <w:rPr>
                                <w:rFonts w:asciiTheme="majorEastAsia" w:eastAsiaTheme="majorEastAsia" w:hAnsiTheme="majorEastAsia" w:hint="eastAsia"/>
                                <w:b/>
                                <w:color w:val="FFFFFF" w:themeColor="background1"/>
                                <w:spacing w:val="-20"/>
                                <w:w w:val="90"/>
                                <w:sz w:val="14"/>
                              </w:rPr>
                              <w:t>〕</w:t>
                            </w:r>
                          </w:p>
                        </w:txbxContent>
                      </v:textbox>
                    </v:shape>
                  </w:pict>
                </mc:Fallback>
              </mc:AlternateContent>
            </w:r>
          </w:p>
        </w:tc>
        <w:tc>
          <w:tcPr>
            <w:tcW w:w="3829" w:type="dxa"/>
            <w:tcBorders>
              <w:left w:val="nil"/>
            </w:tcBorders>
          </w:tcPr>
          <w:p w14:paraId="3DEBFA96" w14:textId="417E53A8" w:rsidR="002230EB" w:rsidRPr="002230EB" w:rsidRDefault="002230EB" w:rsidP="002230EB">
            <w:pPr>
              <w:widowControl/>
              <w:autoSpaceDE w:val="0"/>
              <w:autoSpaceDN w:val="0"/>
              <w:adjustRightInd w:val="0"/>
              <w:spacing w:line="200" w:lineRule="exact"/>
              <w:ind w:left="140" w:hangingChars="100" w:hanging="140"/>
              <w:jc w:val="left"/>
              <w:rPr>
                <w:rStyle w:val="ab"/>
                <w:rFonts w:ascii="Corbel" w:hAnsi="Corbel" w:cs="Corbel"/>
              </w:rPr>
            </w:pPr>
            <w:r w:rsidRPr="002230EB">
              <w:rPr>
                <w:rStyle w:val="ab"/>
                <w:rFonts w:ascii="Corbel" w:hAnsi="Corbel" w:cs="Corbel" w:hint="eastAsia"/>
              </w:rPr>
              <w:t>①月や星についての事物・現象に進んで関わり</w:t>
            </w:r>
            <w:r w:rsidR="00B14E62">
              <w:rPr>
                <w:rStyle w:val="ab"/>
                <w:rFonts w:ascii="Corbel" w:hAnsi="Corbel" w:cs="Corbel" w:hint="eastAsia"/>
              </w:rPr>
              <w:t>、</w:t>
            </w:r>
            <w:r w:rsidRPr="002230EB">
              <w:rPr>
                <w:rStyle w:val="ab"/>
                <w:rFonts w:ascii="Corbel" w:hAnsi="Corbel" w:cs="Corbel" w:hint="eastAsia"/>
              </w:rPr>
              <w:t>他者と関わりながら問題解決しようとしている。</w:t>
            </w:r>
          </w:p>
          <w:p w14:paraId="41BA02AB" w14:textId="20F91B65" w:rsidR="00642732" w:rsidRPr="001B60B6" w:rsidRDefault="002230EB" w:rsidP="002230EB">
            <w:pPr>
              <w:widowControl/>
              <w:autoSpaceDE w:val="0"/>
              <w:autoSpaceDN w:val="0"/>
              <w:adjustRightInd w:val="0"/>
              <w:spacing w:line="200" w:lineRule="exact"/>
              <w:ind w:left="140" w:hangingChars="100" w:hanging="140"/>
              <w:jc w:val="left"/>
              <w:rPr>
                <w:rStyle w:val="ab"/>
              </w:rPr>
            </w:pPr>
            <w:r w:rsidRPr="002230EB">
              <w:rPr>
                <w:rStyle w:val="ab"/>
                <w:rFonts w:ascii="Corbel" w:hAnsi="Corbel" w:cs="Corbel" w:hint="eastAsia"/>
              </w:rPr>
              <w:t>②月や星について学んだことを学習や生活に生かそうとしている。</w:t>
            </w:r>
          </w:p>
        </w:tc>
      </w:tr>
    </w:tbl>
    <w:p w14:paraId="1B36EF93" w14:textId="77777777" w:rsidR="00642732" w:rsidRDefault="00642732" w:rsidP="00642732">
      <w:pPr>
        <w:snapToGrid w:val="0"/>
        <w:spacing w:line="100" w:lineRule="exact"/>
      </w:pPr>
    </w:p>
    <w:p w14:paraId="3357A7B8" w14:textId="77777777" w:rsidR="00F52721" w:rsidRDefault="00F52721" w:rsidP="00F52721">
      <w:pPr>
        <w:widowControl/>
        <w:autoSpaceDE w:val="0"/>
        <w:autoSpaceDN w:val="0"/>
        <w:adjustRightInd w:val="0"/>
        <w:spacing w:line="200" w:lineRule="exact"/>
        <w:jc w:val="left"/>
        <w:rPr>
          <w:rStyle w:val="ab"/>
        </w:rPr>
      </w:pPr>
      <w:r w:rsidRPr="00D76667">
        <w:rPr>
          <w:rStyle w:val="ab"/>
          <w:rFonts w:ascii="Geneva" w:hAnsi="Geneva" w:cs="Geneva" w:hint="eastAsia"/>
          <w:spacing w:val="-40"/>
        </w:rPr>
        <w:t>※</w:t>
      </w:r>
      <w:r w:rsidRPr="00D76667">
        <w:rPr>
          <w:rStyle w:val="ab"/>
        </w:rPr>
        <w:t>「単元の目標」</w:t>
      </w:r>
      <w:r>
        <w:rPr>
          <w:rStyle w:val="ab"/>
        </w:rPr>
        <w:t>に示した資質・能力は、</w:t>
      </w:r>
      <w:r w:rsidRPr="00A06766">
        <w:rPr>
          <w:rStyle w:val="ab"/>
          <w:rFonts w:hint="eastAsia"/>
        </w:rPr>
        <w:t>「夜空を見上げよう</w:t>
      </w:r>
      <w:r>
        <w:rPr>
          <w:rStyle w:val="ab"/>
          <w:rFonts w:hint="eastAsia"/>
        </w:rPr>
        <w:t>－</w:t>
      </w:r>
      <w:r>
        <w:rPr>
          <w:rStyle w:val="ab"/>
          <w:rFonts w:hint="eastAsia"/>
        </w:rPr>
        <w:t>1</w:t>
      </w:r>
      <w:r>
        <w:rPr>
          <w:rStyle w:val="ab"/>
          <w:rFonts w:hint="eastAsia"/>
        </w:rPr>
        <w:t>～</w:t>
      </w:r>
      <w:r w:rsidRPr="00A06766">
        <w:rPr>
          <w:rStyle w:val="ab"/>
          <w:rFonts w:hint="eastAsia"/>
        </w:rPr>
        <w:t>3</w:t>
      </w:r>
      <w:r w:rsidRPr="00A06766">
        <w:rPr>
          <w:rStyle w:val="ab"/>
          <w:rFonts w:hint="eastAsia"/>
        </w:rPr>
        <w:t>」</w:t>
      </w:r>
      <w:r w:rsidRPr="00D76667">
        <w:rPr>
          <w:rStyle w:val="ab"/>
        </w:rPr>
        <w:t>を通して育成する。そのため</w:t>
      </w:r>
      <w:r>
        <w:rPr>
          <w:rStyle w:val="ab"/>
        </w:rPr>
        <w:t>、</w:t>
      </w:r>
      <w:r w:rsidRPr="00D76667">
        <w:rPr>
          <w:rStyle w:val="ab"/>
        </w:rPr>
        <w:t>各観点の学習評価も</w:t>
      </w:r>
      <w:r>
        <w:rPr>
          <w:rStyle w:val="ab"/>
        </w:rPr>
        <w:t>、</w:t>
      </w:r>
    </w:p>
    <w:p w14:paraId="44CA0A0C" w14:textId="77777777" w:rsidR="00F52721" w:rsidRPr="00D76667" w:rsidRDefault="00F52721" w:rsidP="00F52721">
      <w:pPr>
        <w:widowControl/>
        <w:autoSpaceDE w:val="0"/>
        <w:autoSpaceDN w:val="0"/>
        <w:adjustRightInd w:val="0"/>
        <w:spacing w:line="200" w:lineRule="exact"/>
        <w:ind w:firstLineChars="50" w:firstLine="70"/>
        <w:jc w:val="left"/>
        <w:rPr>
          <w:rStyle w:val="ab"/>
        </w:rPr>
      </w:pPr>
      <w:r w:rsidRPr="00A06766">
        <w:rPr>
          <w:rStyle w:val="ab"/>
          <w:rFonts w:hint="eastAsia"/>
        </w:rPr>
        <w:t>「夜空を見上げよう</w:t>
      </w:r>
      <w:r>
        <w:rPr>
          <w:rStyle w:val="ab"/>
          <w:rFonts w:hint="eastAsia"/>
        </w:rPr>
        <w:t>－</w:t>
      </w:r>
      <w:r>
        <w:rPr>
          <w:rStyle w:val="ab"/>
          <w:rFonts w:hint="eastAsia"/>
        </w:rPr>
        <w:t>1</w:t>
      </w:r>
      <w:r>
        <w:rPr>
          <w:rStyle w:val="ab"/>
          <w:rFonts w:hint="eastAsia"/>
        </w:rPr>
        <w:t>～</w:t>
      </w:r>
      <w:r w:rsidRPr="00A06766">
        <w:rPr>
          <w:rStyle w:val="ab"/>
          <w:rFonts w:hint="eastAsia"/>
        </w:rPr>
        <w:t>3</w:t>
      </w:r>
      <w:r w:rsidRPr="00A06766">
        <w:rPr>
          <w:rStyle w:val="ab"/>
          <w:rFonts w:hint="eastAsia"/>
        </w:rPr>
        <w:t>」</w:t>
      </w:r>
      <w:r w:rsidRPr="00D76667">
        <w:rPr>
          <w:rStyle w:val="ab"/>
        </w:rPr>
        <w:t>を通して適切な場面で行い</w:t>
      </w:r>
      <w:r>
        <w:rPr>
          <w:rStyle w:val="ab"/>
        </w:rPr>
        <w:t>、</w:t>
      </w:r>
      <w:r>
        <w:rPr>
          <w:rStyle w:val="ab"/>
          <w:rFonts w:hint="eastAsia"/>
        </w:rPr>
        <w:t>児童</w:t>
      </w:r>
      <w:r w:rsidRPr="00D76667">
        <w:rPr>
          <w:rStyle w:val="ab"/>
        </w:rPr>
        <w:t>の学習状況を見取るようにする。</w:t>
      </w:r>
    </w:p>
    <w:p w14:paraId="29A5C4FC" w14:textId="77777777" w:rsidR="00642732" w:rsidRPr="00F52721" w:rsidRDefault="00642732" w:rsidP="00642732">
      <w:pPr>
        <w:snapToGrid w:val="0"/>
        <w:spacing w:line="100" w:lineRule="exact"/>
      </w:pPr>
    </w:p>
    <w:tbl>
      <w:tblPr>
        <w:tblStyle w:val="ae"/>
        <w:tblW w:w="18928"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652"/>
        <w:gridCol w:w="652"/>
        <w:gridCol w:w="4344"/>
        <w:gridCol w:w="4383"/>
        <w:gridCol w:w="120"/>
      </w:tblGrid>
      <w:tr w:rsidR="00642732" w14:paraId="53D02889" w14:textId="77777777" w:rsidTr="001A66A0">
        <w:trPr>
          <w:trHeight w:val="340"/>
        </w:trPr>
        <w:tc>
          <w:tcPr>
            <w:tcW w:w="3589" w:type="dxa"/>
            <w:gridSpan w:val="2"/>
            <w:tcBorders>
              <w:bottom w:val="single" w:sz="4" w:space="0" w:color="auto"/>
            </w:tcBorders>
            <w:shd w:val="clear" w:color="auto" w:fill="808080" w:themeFill="background1" w:themeFillShade="80"/>
            <w:vAlign w:val="center"/>
          </w:tcPr>
          <w:p w14:paraId="5782C911" w14:textId="77777777" w:rsidR="00642732" w:rsidRPr="009B573F" w:rsidRDefault="00642732" w:rsidP="001A66A0">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14:paraId="4F6882FE" w14:textId="77777777" w:rsidR="00642732" w:rsidRPr="00F21F0E" w:rsidRDefault="00642732" w:rsidP="001A66A0">
            <w:pPr>
              <w:snapToGrid w:val="0"/>
              <w:jc w:val="center"/>
              <w:rPr>
                <w:rFonts w:asciiTheme="majorEastAsia" w:eastAsiaTheme="majorEastAsia" w:hAnsiTheme="majorEastAsia"/>
                <w:spacing w:val="-40"/>
                <w:sz w:val="12"/>
              </w:rPr>
            </w:pPr>
            <w:r w:rsidRPr="000C163F">
              <w:rPr>
                <w:rFonts w:asciiTheme="majorEastAsia" w:eastAsiaTheme="majorEastAsia" w:hAnsiTheme="majorEastAsia"/>
                <w:color w:val="FFFFFF" w:themeColor="background1"/>
                <w:spacing w:val="12"/>
                <w:kern w:val="0"/>
                <w:sz w:val="12"/>
              </w:rPr>
              <w:t>時</w:t>
            </w:r>
            <w:r w:rsidRPr="000C163F">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777620BD" w14:textId="77777777" w:rsidR="00642732" w:rsidRPr="00F21F0E" w:rsidRDefault="00642732" w:rsidP="001A66A0">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09D2E408" w14:textId="77777777" w:rsidR="00642732" w:rsidRPr="00F21F0E" w:rsidRDefault="00642732" w:rsidP="001A66A0">
            <w:pPr>
              <w:snapToGrid w:val="0"/>
              <w:jc w:val="center"/>
              <w:rPr>
                <w:rFonts w:asciiTheme="majorEastAsia" w:eastAsiaTheme="majorEastAsia" w:hAnsiTheme="majorEastAsia"/>
                <w:color w:val="FFFFFF" w:themeColor="background1"/>
                <w:sz w:val="12"/>
              </w:rPr>
            </w:pPr>
            <w:r w:rsidRPr="0015698D">
              <w:rPr>
                <w:rFonts w:asciiTheme="majorEastAsia" w:eastAsiaTheme="majorEastAsia" w:hAnsiTheme="majorEastAsia" w:hint="eastAsia"/>
                <w:color w:val="FFFFFF" w:themeColor="background1"/>
                <w:w w:val="43"/>
                <w:kern w:val="0"/>
                <w:sz w:val="12"/>
                <w:fitText w:val="158" w:id="-2125762816"/>
              </w:rPr>
              <w:t>ペー</w:t>
            </w:r>
            <w:r w:rsidRPr="0015698D">
              <w:rPr>
                <w:rFonts w:asciiTheme="majorEastAsia" w:eastAsiaTheme="majorEastAsia" w:hAnsiTheme="majorEastAsia" w:hint="eastAsia"/>
                <w:color w:val="FFFFFF" w:themeColor="background1"/>
                <w:spacing w:val="3"/>
                <w:w w:val="43"/>
                <w:kern w:val="0"/>
                <w:sz w:val="12"/>
                <w:fitText w:val="158" w:id="-2125762816"/>
              </w:rPr>
              <w:t>ジ</w:t>
            </w:r>
          </w:p>
        </w:tc>
        <w:tc>
          <w:tcPr>
            <w:tcW w:w="283" w:type="dxa"/>
            <w:tcBorders>
              <w:bottom w:val="single" w:sz="4" w:space="0" w:color="auto"/>
            </w:tcBorders>
            <w:shd w:val="clear" w:color="auto" w:fill="808080" w:themeFill="background1" w:themeFillShade="80"/>
            <w:tcFitText/>
            <w:vAlign w:val="center"/>
          </w:tcPr>
          <w:p w14:paraId="7A82B3A3" w14:textId="77777777" w:rsidR="00642732" w:rsidRPr="00F21F0E" w:rsidRDefault="00642732" w:rsidP="001A66A0">
            <w:pPr>
              <w:snapToGrid w:val="0"/>
              <w:jc w:val="center"/>
              <w:rPr>
                <w:rFonts w:asciiTheme="majorEastAsia" w:eastAsiaTheme="majorEastAsia" w:hAnsiTheme="majorEastAsia"/>
                <w:color w:val="FFFFFF" w:themeColor="background1"/>
                <w:sz w:val="12"/>
              </w:rPr>
            </w:pPr>
            <w:r w:rsidRPr="000C163F">
              <w:rPr>
                <w:rFonts w:asciiTheme="majorEastAsia" w:eastAsiaTheme="majorEastAsia" w:hAnsiTheme="majorEastAsia"/>
                <w:color w:val="FFFFFF" w:themeColor="background1"/>
                <w:spacing w:val="12"/>
                <w:kern w:val="0"/>
                <w:sz w:val="12"/>
              </w:rPr>
              <w:t>重</w:t>
            </w:r>
            <w:r w:rsidRPr="000C163F">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03325EEB" w14:textId="77777777" w:rsidR="00642732" w:rsidRPr="00F21F0E" w:rsidRDefault="00642732" w:rsidP="001A66A0">
            <w:pPr>
              <w:snapToGrid w:val="0"/>
              <w:jc w:val="center"/>
              <w:rPr>
                <w:rFonts w:asciiTheme="majorEastAsia" w:eastAsiaTheme="majorEastAsia" w:hAnsiTheme="majorEastAsia"/>
                <w:color w:val="FFFFFF" w:themeColor="background1"/>
                <w:sz w:val="12"/>
              </w:rPr>
            </w:pPr>
            <w:r w:rsidRPr="000C163F">
              <w:rPr>
                <w:rFonts w:asciiTheme="majorEastAsia" w:eastAsiaTheme="majorEastAsia" w:hAnsiTheme="majorEastAsia"/>
                <w:color w:val="FFFFFF" w:themeColor="background1"/>
                <w:spacing w:val="12"/>
                <w:kern w:val="0"/>
                <w:sz w:val="12"/>
              </w:rPr>
              <w:t>記</w:t>
            </w:r>
            <w:r w:rsidRPr="000C163F">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nil"/>
            </w:tcBorders>
            <w:shd w:val="clear" w:color="auto" w:fill="808080" w:themeFill="background1" w:themeFillShade="80"/>
            <w:vAlign w:val="center"/>
          </w:tcPr>
          <w:p w14:paraId="3E7003A9" w14:textId="10098865" w:rsidR="00642732" w:rsidRPr="0096102B" w:rsidRDefault="00433B52" w:rsidP="001A66A0">
            <w:pPr>
              <w:jc w:val="center"/>
              <w:rPr>
                <w:rFonts w:asciiTheme="majorEastAsia" w:eastAsiaTheme="majorEastAsia" w:hAnsiTheme="majorEastAsia"/>
                <w:b/>
                <w:color w:val="FFFFFF" w:themeColor="background1"/>
                <w:sz w:val="22"/>
              </w:rPr>
            </w:pPr>
            <w:r>
              <w:rPr>
                <w:rFonts w:asciiTheme="majorEastAsia" w:eastAsiaTheme="majorEastAsia" w:hAnsiTheme="majorEastAsia"/>
                <w:b/>
                <w:color w:val="FFFFFF" w:themeColor="background1"/>
                <w:sz w:val="18"/>
              </w:rPr>
              <w:t>おおむね満足できる児童への評価と方法</w:t>
            </w:r>
          </w:p>
        </w:tc>
        <w:tc>
          <w:tcPr>
            <w:tcW w:w="652" w:type="dxa"/>
            <w:tcBorders>
              <w:left w:val="nil"/>
              <w:bottom w:val="single" w:sz="4" w:space="0" w:color="auto"/>
              <w:right w:val="single" w:sz="4" w:space="0" w:color="auto"/>
            </w:tcBorders>
            <w:shd w:val="clear" w:color="auto" w:fill="808080" w:themeFill="background1" w:themeFillShade="80"/>
            <w:vAlign w:val="center"/>
          </w:tcPr>
          <w:p w14:paraId="6A493D44" w14:textId="77777777" w:rsidR="00642732" w:rsidRPr="0096102B" w:rsidRDefault="00642732" w:rsidP="001A66A0">
            <w:pPr>
              <w:jc w:val="center"/>
              <w:rPr>
                <w:color w:val="FFFFFF" w:themeColor="background1"/>
                <w:sz w:val="22"/>
              </w:rPr>
            </w:pPr>
          </w:p>
        </w:tc>
        <w:tc>
          <w:tcPr>
            <w:tcW w:w="652" w:type="dxa"/>
            <w:tcBorders>
              <w:left w:val="single" w:sz="4" w:space="0" w:color="auto"/>
              <w:bottom w:val="single" w:sz="4" w:space="0" w:color="auto"/>
              <w:right w:val="nil"/>
            </w:tcBorders>
            <w:shd w:val="clear" w:color="auto" w:fill="808080" w:themeFill="background1" w:themeFillShade="80"/>
            <w:vAlign w:val="center"/>
          </w:tcPr>
          <w:p w14:paraId="16C04680" w14:textId="77777777" w:rsidR="00642732" w:rsidRPr="0096102B" w:rsidRDefault="00642732" w:rsidP="001A66A0">
            <w:pPr>
              <w:jc w:val="center"/>
              <w:rPr>
                <w:color w:val="FFFFFF" w:themeColor="background1"/>
                <w:sz w:val="22"/>
              </w:rPr>
            </w:pPr>
          </w:p>
        </w:tc>
        <w:tc>
          <w:tcPr>
            <w:tcW w:w="4344" w:type="dxa"/>
            <w:tcBorders>
              <w:left w:val="nil"/>
              <w:bottom w:val="single" w:sz="4" w:space="0" w:color="auto"/>
            </w:tcBorders>
            <w:shd w:val="clear" w:color="auto" w:fill="808080" w:themeFill="background1" w:themeFillShade="80"/>
            <w:vAlign w:val="center"/>
          </w:tcPr>
          <w:p w14:paraId="695D6C72" w14:textId="77777777" w:rsidR="00642732" w:rsidRPr="0096102B" w:rsidRDefault="00642732" w:rsidP="001A66A0">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83" w:type="dxa"/>
            <w:tcBorders>
              <w:bottom w:val="single" w:sz="4" w:space="0" w:color="auto"/>
              <w:right w:val="nil"/>
            </w:tcBorders>
            <w:shd w:val="clear" w:color="auto" w:fill="808080" w:themeFill="background1" w:themeFillShade="80"/>
            <w:vAlign w:val="center"/>
          </w:tcPr>
          <w:p w14:paraId="40164A59" w14:textId="77777777" w:rsidR="00642732" w:rsidRPr="0096102B" w:rsidRDefault="00642732" w:rsidP="001A66A0">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20" w:type="dxa"/>
            <w:tcBorders>
              <w:left w:val="nil"/>
              <w:bottom w:val="single" w:sz="4" w:space="0" w:color="auto"/>
            </w:tcBorders>
            <w:shd w:val="clear" w:color="auto" w:fill="808080" w:themeFill="background1" w:themeFillShade="80"/>
          </w:tcPr>
          <w:p w14:paraId="322F189E" w14:textId="77777777" w:rsidR="00642732" w:rsidRDefault="00642732" w:rsidP="001A66A0">
            <w:pPr>
              <w:snapToGrid w:val="0"/>
              <w:spacing w:line="120" w:lineRule="exact"/>
            </w:pPr>
          </w:p>
        </w:tc>
      </w:tr>
      <w:tr w:rsidR="00642732" w14:paraId="6F53C249" w14:textId="77777777" w:rsidTr="001A66A0">
        <w:trPr>
          <w:trHeight w:val="57"/>
        </w:trPr>
        <w:tc>
          <w:tcPr>
            <w:tcW w:w="3589" w:type="dxa"/>
            <w:gridSpan w:val="2"/>
            <w:tcBorders>
              <w:bottom w:val="nil"/>
            </w:tcBorders>
          </w:tcPr>
          <w:p w14:paraId="73AFE004" w14:textId="77777777" w:rsidR="00642732" w:rsidRPr="009D4699" w:rsidRDefault="00642732" w:rsidP="001A66A0">
            <w:pPr>
              <w:snapToGrid w:val="0"/>
              <w:spacing w:line="120" w:lineRule="exact"/>
              <w:rPr>
                <w:rFonts w:asciiTheme="majorEastAsia" w:eastAsiaTheme="majorEastAsia" w:hAnsiTheme="majorEastAsia"/>
                <w:sz w:val="6"/>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668480" behindDoc="0" locked="0" layoutInCell="1" allowOverlap="1" wp14:anchorId="0BD8475E" wp14:editId="63E8695C">
                      <wp:simplePos x="0" y="0"/>
                      <wp:positionH relativeFrom="column">
                        <wp:posOffset>97790</wp:posOffset>
                      </wp:positionH>
                      <wp:positionV relativeFrom="line">
                        <wp:posOffset>71120</wp:posOffset>
                      </wp:positionV>
                      <wp:extent cx="11817985" cy="114300"/>
                      <wp:effectExtent l="0" t="0" r="0" b="12700"/>
                      <wp:wrapNone/>
                      <wp:docPr id="258" name="グループ化 258"/>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259" name="グループ化 259"/>
                              <wpg:cNvGrpSpPr/>
                              <wpg:grpSpPr>
                                <a:xfrm>
                                  <a:off x="0" y="0"/>
                                  <a:ext cx="107950" cy="107950"/>
                                  <a:chOff x="0" y="0"/>
                                  <a:chExt cx="107950" cy="107950"/>
                                </a:xfrm>
                              </wpg:grpSpPr>
                              <wps:wsp>
                                <wps:cNvPr id="260" name="角丸四角形 260"/>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1" name="テキスト ボックス 261"/>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9643C9" w14:textId="77777777" w:rsidR="00477D54" w:rsidRPr="000674B1" w:rsidRDefault="00477D54" w:rsidP="00642732">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262" name="グループ化 262"/>
                              <wpg:cNvGrpSpPr/>
                              <wpg:grpSpPr>
                                <a:xfrm>
                                  <a:off x="121335" y="0"/>
                                  <a:ext cx="11696707" cy="114300"/>
                                  <a:chOff x="-7" y="0"/>
                                  <a:chExt cx="11696707" cy="114300"/>
                                </a:xfrm>
                              </wpg:grpSpPr>
                              <wps:wsp>
                                <wps:cNvPr id="263" name="正方形/長方形 263"/>
                                <wps:cNvSpPr/>
                                <wps:spPr>
                                  <a:xfrm>
                                    <a:off x="0" y="0"/>
                                    <a:ext cx="1169670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4" name="テキスト ボックス 264"/>
                                <wps:cNvSpPr txBox="1"/>
                                <wps:spPr>
                                  <a:xfrm>
                                    <a:off x="-7" y="0"/>
                                    <a:ext cx="540003"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E300171" w14:textId="77777777" w:rsidR="00477D54" w:rsidRPr="00574A35" w:rsidRDefault="00477D54" w:rsidP="00642732">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月の見え方</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BD8475E" id="グループ化 258" o:spid="_x0000_s1207" style="position:absolute;left:0;text-align:left;margin-left:7.7pt;margin-top:5.6pt;width:930.55pt;height:9pt;z-index:251668480;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">
                      <v:group id="グループ化 259" o:spid="_x0000_s1208"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roundrect id="角丸四角形 260" o:spid="_x0000_s1209"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" fillcolor="black [3200]" strokecolor="black [1600]" strokeweight="2pt"/>
                        <v:shape id="テキスト ボックス 261" o:spid="_x0000_s1210"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" filled="f" stroked="f" strokeweight=".5pt">
                          <v:textbox inset="0,0,0,0">
                            <w:txbxContent>
                              <w:p w14:paraId="6C9643C9" w14:textId="77777777" w:rsidR="00477D54" w:rsidRPr="000674B1" w:rsidRDefault="00477D54" w:rsidP="00642732">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group id="グループ化 262" o:spid="_x0000_s1211"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rect id="正方形/長方形 263" o:spid="_x0000_s1212"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" fillcolor="#5a5a5a [2109]" stroked="f" strokeweight="2pt">
                          <v:fill color2="white [3212]" angle="90" colors="0 #595959;38666f #c4c4c4;62259f white" focus="100%" type="gradient"/>
                        </v:rect>
                        <v:shape id="テキスト ボックス 264" o:spid="_x0000_s1213" type="#_x0000_t202" style="position:absolute;width:5399;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" fillcolor="white [3212]" stroked="f" strokeweight=".5pt">
                          <v:textbox inset="1mm,0,0,0">
                            <w:txbxContent>
                              <w:p w14:paraId="0E300171" w14:textId="77777777" w:rsidR="00477D54" w:rsidRPr="00574A35" w:rsidRDefault="00477D54" w:rsidP="00642732">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月の見え方</w:t>
                                </w:r>
                              </w:p>
                            </w:txbxContent>
                          </v:textbox>
                        </v:shape>
                      </v:group>
                      <w10:wrap anchory="line"/>
                    </v:group>
                  </w:pict>
                </mc:Fallback>
              </mc:AlternateContent>
            </w:r>
          </w:p>
        </w:tc>
        <w:tc>
          <w:tcPr>
            <w:tcW w:w="283" w:type="dxa"/>
            <w:tcBorders>
              <w:bottom w:val="nil"/>
            </w:tcBorders>
          </w:tcPr>
          <w:p w14:paraId="3D31E7E6" w14:textId="77777777" w:rsidR="00642732" w:rsidRPr="009D4699" w:rsidRDefault="00642732" w:rsidP="001A66A0">
            <w:pPr>
              <w:snapToGrid w:val="0"/>
              <w:spacing w:line="120" w:lineRule="exact"/>
              <w:rPr>
                <w:rFonts w:asciiTheme="majorEastAsia" w:eastAsiaTheme="majorEastAsia" w:hAnsiTheme="majorEastAsia"/>
                <w:sz w:val="6"/>
              </w:rPr>
            </w:pPr>
          </w:p>
        </w:tc>
        <w:tc>
          <w:tcPr>
            <w:tcW w:w="283" w:type="dxa"/>
            <w:tcBorders>
              <w:bottom w:val="nil"/>
            </w:tcBorders>
          </w:tcPr>
          <w:p w14:paraId="3E9A325B" w14:textId="77777777" w:rsidR="00642732" w:rsidRPr="009D4699" w:rsidRDefault="00642732" w:rsidP="001A66A0">
            <w:pPr>
              <w:snapToGrid w:val="0"/>
              <w:spacing w:line="120" w:lineRule="exact"/>
              <w:rPr>
                <w:rFonts w:asciiTheme="majorEastAsia" w:eastAsiaTheme="majorEastAsia" w:hAnsiTheme="majorEastAsia"/>
                <w:sz w:val="6"/>
              </w:rPr>
            </w:pPr>
          </w:p>
        </w:tc>
        <w:tc>
          <w:tcPr>
            <w:tcW w:w="283" w:type="dxa"/>
            <w:tcBorders>
              <w:bottom w:val="nil"/>
            </w:tcBorders>
          </w:tcPr>
          <w:p w14:paraId="3C8A91B2" w14:textId="77777777" w:rsidR="00642732" w:rsidRPr="009D4699" w:rsidRDefault="00642732" w:rsidP="001A66A0">
            <w:pPr>
              <w:snapToGrid w:val="0"/>
              <w:spacing w:line="120" w:lineRule="exact"/>
              <w:rPr>
                <w:rFonts w:asciiTheme="majorEastAsia" w:eastAsiaTheme="majorEastAsia" w:hAnsiTheme="majorEastAsia"/>
                <w:sz w:val="6"/>
              </w:rPr>
            </w:pPr>
          </w:p>
        </w:tc>
        <w:tc>
          <w:tcPr>
            <w:tcW w:w="283" w:type="dxa"/>
            <w:tcBorders>
              <w:bottom w:val="nil"/>
            </w:tcBorders>
          </w:tcPr>
          <w:p w14:paraId="2B041BD4" w14:textId="77777777" w:rsidR="00642732" w:rsidRPr="009D4699" w:rsidRDefault="00642732" w:rsidP="001A66A0">
            <w:pPr>
              <w:snapToGrid w:val="0"/>
              <w:spacing w:line="120" w:lineRule="exact"/>
              <w:rPr>
                <w:rFonts w:asciiTheme="majorEastAsia" w:eastAsiaTheme="majorEastAsia" w:hAnsiTheme="majorEastAsia"/>
                <w:sz w:val="6"/>
              </w:rPr>
            </w:pPr>
          </w:p>
        </w:tc>
        <w:tc>
          <w:tcPr>
            <w:tcW w:w="4056" w:type="dxa"/>
            <w:tcBorders>
              <w:bottom w:val="nil"/>
              <w:right w:val="nil"/>
            </w:tcBorders>
          </w:tcPr>
          <w:p w14:paraId="57AC5667" w14:textId="77777777" w:rsidR="00642732" w:rsidRPr="009D4699" w:rsidRDefault="00642732" w:rsidP="001A66A0">
            <w:pPr>
              <w:snapToGrid w:val="0"/>
              <w:spacing w:line="120" w:lineRule="exact"/>
              <w:rPr>
                <w:rFonts w:asciiTheme="majorEastAsia" w:eastAsiaTheme="majorEastAsia" w:hAnsiTheme="majorEastAsia"/>
                <w:sz w:val="6"/>
              </w:rPr>
            </w:pPr>
          </w:p>
        </w:tc>
        <w:tc>
          <w:tcPr>
            <w:tcW w:w="652" w:type="dxa"/>
            <w:tcBorders>
              <w:left w:val="nil"/>
              <w:bottom w:val="nil"/>
            </w:tcBorders>
          </w:tcPr>
          <w:p w14:paraId="097B84B7" w14:textId="77777777" w:rsidR="00642732" w:rsidRPr="009D4699" w:rsidRDefault="00642732" w:rsidP="001A66A0">
            <w:pPr>
              <w:snapToGrid w:val="0"/>
              <w:spacing w:line="120" w:lineRule="exact"/>
              <w:rPr>
                <w:rFonts w:asciiTheme="majorEastAsia" w:eastAsiaTheme="majorEastAsia" w:hAnsiTheme="majorEastAsia"/>
                <w:sz w:val="6"/>
              </w:rPr>
            </w:pPr>
          </w:p>
        </w:tc>
        <w:tc>
          <w:tcPr>
            <w:tcW w:w="652" w:type="dxa"/>
            <w:tcBorders>
              <w:bottom w:val="nil"/>
              <w:right w:val="nil"/>
            </w:tcBorders>
          </w:tcPr>
          <w:p w14:paraId="629F050B" w14:textId="77777777" w:rsidR="00642732" w:rsidRPr="009D4699" w:rsidRDefault="00642732" w:rsidP="001A66A0">
            <w:pPr>
              <w:snapToGrid w:val="0"/>
              <w:spacing w:line="120" w:lineRule="exact"/>
              <w:rPr>
                <w:rFonts w:asciiTheme="majorEastAsia" w:eastAsiaTheme="majorEastAsia" w:hAnsiTheme="majorEastAsia"/>
                <w:sz w:val="6"/>
              </w:rPr>
            </w:pPr>
          </w:p>
        </w:tc>
        <w:tc>
          <w:tcPr>
            <w:tcW w:w="4344" w:type="dxa"/>
            <w:tcBorders>
              <w:left w:val="nil"/>
              <w:bottom w:val="nil"/>
            </w:tcBorders>
          </w:tcPr>
          <w:p w14:paraId="0991696A" w14:textId="77777777" w:rsidR="00642732" w:rsidRPr="009D4699" w:rsidRDefault="00642732" w:rsidP="001A66A0">
            <w:pPr>
              <w:snapToGrid w:val="0"/>
              <w:spacing w:line="120" w:lineRule="exact"/>
              <w:rPr>
                <w:rFonts w:asciiTheme="majorEastAsia" w:eastAsiaTheme="majorEastAsia" w:hAnsiTheme="majorEastAsia"/>
                <w:sz w:val="6"/>
              </w:rPr>
            </w:pPr>
          </w:p>
        </w:tc>
        <w:tc>
          <w:tcPr>
            <w:tcW w:w="4383" w:type="dxa"/>
            <w:tcBorders>
              <w:bottom w:val="nil"/>
              <w:right w:val="nil"/>
            </w:tcBorders>
            <w:shd w:val="clear" w:color="auto" w:fill="auto"/>
          </w:tcPr>
          <w:p w14:paraId="2A85C8FF" w14:textId="77777777" w:rsidR="00642732" w:rsidRPr="009D4699" w:rsidRDefault="00642732" w:rsidP="001A66A0">
            <w:pPr>
              <w:snapToGrid w:val="0"/>
              <w:spacing w:line="120" w:lineRule="exact"/>
              <w:rPr>
                <w:rFonts w:asciiTheme="majorEastAsia" w:eastAsiaTheme="majorEastAsia" w:hAnsiTheme="majorEastAsia"/>
                <w:sz w:val="6"/>
              </w:rPr>
            </w:pPr>
          </w:p>
        </w:tc>
        <w:tc>
          <w:tcPr>
            <w:tcW w:w="120" w:type="dxa"/>
            <w:tcBorders>
              <w:left w:val="nil"/>
              <w:bottom w:val="nil"/>
            </w:tcBorders>
            <w:shd w:val="clear" w:color="auto" w:fill="auto"/>
          </w:tcPr>
          <w:p w14:paraId="697CAF08" w14:textId="77777777" w:rsidR="00642732" w:rsidRPr="009D4699" w:rsidRDefault="00642732" w:rsidP="001A66A0">
            <w:pPr>
              <w:snapToGrid w:val="0"/>
              <w:spacing w:line="120" w:lineRule="exact"/>
              <w:rPr>
                <w:rFonts w:asciiTheme="majorEastAsia" w:eastAsiaTheme="majorEastAsia" w:hAnsiTheme="majorEastAsia"/>
                <w:sz w:val="6"/>
              </w:rPr>
            </w:pPr>
          </w:p>
        </w:tc>
      </w:tr>
      <w:tr w:rsidR="00642732" w14:paraId="02E81F7E" w14:textId="77777777" w:rsidTr="00642732">
        <w:trPr>
          <w:trHeight w:val="227"/>
        </w:trPr>
        <w:tc>
          <w:tcPr>
            <w:tcW w:w="104" w:type="dxa"/>
            <w:vMerge w:val="restart"/>
            <w:tcBorders>
              <w:top w:val="nil"/>
              <w:bottom w:val="nil"/>
              <w:right w:val="nil"/>
            </w:tcBorders>
          </w:tcPr>
          <w:p w14:paraId="7B515870" w14:textId="77777777" w:rsidR="00642732" w:rsidRPr="009D4699" w:rsidRDefault="00642732" w:rsidP="001A66A0">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Pr>
          <w:p w14:paraId="7ABAAC82" w14:textId="77777777" w:rsidR="00642732" w:rsidRPr="00301A60" w:rsidRDefault="00642732" w:rsidP="001A66A0">
            <w:pPr>
              <w:snapToGrid w:val="0"/>
              <w:spacing w:line="100" w:lineRule="exact"/>
              <w:rPr>
                <w:rFonts w:asciiTheme="majorEastAsia" w:eastAsiaTheme="majorEastAsia" w:hAnsiTheme="majorEastAsia"/>
                <w:sz w:val="14"/>
                <w:szCs w:val="14"/>
              </w:rPr>
            </w:pPr>
          </w:p>
        </w:tc>
        <w:tc>
          <w:tcPr>
            <w:tcW w:w="283" w:type="dxa"/>
            <w:tcBorders>
              <w:top w:val="nil"/>
              <w:bottom w:val="nil"/>
            </w:tcBorders>
          </w:tcPr>
          <w:p w14:paraId="6678DFC0" w14:textId="77777777" w:rsidR="00642732" w:rsidRPr="00301A60" w:rsidRDefault="00642732" w:rsidP="001A66A0">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462CB193" w14:textId="77777777" w:rsidR="00642732" w:rsidRPr="00301A60" w:rsidRDefault="00642732" w:rsidP="001A66A0">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3BA532AA" w14:textId="77777777" w:rsidR="00642732" w:rsidRPr="00301A60" w:rsidRDefault="00642732" w:rsidP="001A66A0">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4B956A91" w14:textId="77777777" w:rsidR="00642732" w:rsidRPr="00301A60" w:rsidRDefault="00642732" w:rsidP="001A66A0">
            <w:pPr>
              <w:snapToGrid w:val="0"/>
              <w:spacing w:line="40" w:lineRule="exact"/>
              <w:rPr>
                <w:rFonts w:asciiTheme="majorEastAsia" w:eastAsiaTheme="majorEastAsia" w:hAnsiTheme="majorEastAsia"/>
                <w:sz w:val="14"/>
                <w:szCs w:val="14"/>
              </w:rPr>
            </w:pPr>
          </w:p>
        </w:tc>
        <w:tc>
          <w:tcPr>
            <w:tcW w:w="4056" w:type="dxa"/>
            <w:tcBorders>
              <w:top w:val="nil"/>
              <w:bottom w:val="nil"/>
              <w:right w:val="nil"/>
            </w:tcBorders>
          </w:tcPr>
          <w:p w14:paraId="3E26091A" w14:textId="77777777" w:rsidR="00642732" w:rsidRPr="00301A60" w:rsidRDefault="00642732" w:rsidP="001A66A0">
            <w:pPr>
              <w:snapToGrid w:val="0"/>
              <w:spacing w:line="100" w:lineRule="exact"/>
              <w:rPr>
                <w:rFonts w:asciiTheme="majorEastAsia" w:eastAsiaTheme="majorEastAsia" w:hAnsiTheme="majorEastAsia"/>
                <w:sz w:val="14"/>
                <w:szCs w:val="14"/>
              </w:rPr>
            </w:pPr>
          </w:p>
        </w:tc>
        <w:tc>
          <w:tcPr>
            <w:tcW w:w="652" w:type="dxa"/>
            <w:tcBorders>
              <w:top w:val="nil"/>
              <w:left w:val="nil"/>
              <w:bottom w:val="nil"/>
            </w:tcBorders>
          </w:tcPr>
          <w:p w14:paraId="54380EC6" w14:textId="77777777" w:rsidR="00642732" w:rsidRPr="00301A60" w:rsidRDefault="00642732" w:rsidP="001A66A0">
            <w:pPr>
              <w:snapToGrid w:val="0"/>
              <w:spacing w:line="100" w:lineRule="exact"/>
              <w:rPr>
                <w:rFonts w:asciiTheme="majorEastAsia" w:eastAsiaTheme="majorEastAsia" w:hAnsiTheme="majorEastAsia"/>
                <w:sz w:val="14"/>
                <w:szCs w:val="14"/>
              </w:rPr>
            </w:pPr>
          </w:p>
        </w:tc>
        <w:tc>
          <w:tcPr>
            <w:tcW w:w="652" w:type="dxa"/>
            <w:tcBorders>
              <w:top w:val="nil"/>
              <w:bottom w:val="nil"/>
              <w:right w:val="nil"/>
            </w:tcBorders>
          </w:tcPr>
          <w:p w14:paraId="059BA417" w14:textId="77777777" w:rsidR="00642732" w:rsidRPr="00301A60" w:rsidRDefault="00642732" w:rsidP="001A66A0">
            <w:pPr>
              <w:snapToGrid w:val="0"/>
              <w:spacing w:line="100" w:lineRule="exact"/>
              <w:rPr>
                <w:rFonts w:asciiTheme="majorEastAsia" w:eastAsiaTheme="majorEastAsia" w:hAnsiTheme="majorEastAsia"/>
                <w:sz w:val="14"/>
                <w:szCs w:val="14"/>
              </w:rPr>
            </w:pPr>
          </w:p>
        </w:tc>
        <w:tc>
          <w:tcPr>
            <w:tcW w:w="4344" w:type="dxa"/>
            <w:tcBorders>
              <w:top w:val="nil"/>
              <w:left w:val="nil"/>
              <w:bottom w:val="nil"/>
            </w:tcBorders>
          </w:tcPr>
          <w:p w14:paraId="3EF2B7E2" w14:textId="77777777" w:rsidR="00642732" w:rsidRPr="00301A60" w:rsidRDefault="00642732" w:rsidP="001A66A0">
            <w:pPr>
              <w:snapToGrid w:val="0"/>
              <w:spacing w:line="100" w:lineRule="exact"/>
              <w:rPr>
                <w:rFonts w:asciiTheme="majorEastAsia" w:eastAsiaTheme="majorEastAsia" w:hAnsiTheme="majorEastAsia"/>
                <w:sz w:val="14"/>
                <w:szCs w:val="14"/>
              </w:rPr>
            </w:pPr>
          </w:p>
        </w:tc>
        <w:tc>
          <w:tcPr>
            <w:tcW w:w="4383" w:type="dxa"/>
            <w:tcBorders>
              <w:top w:val="nil"/>
              <w:bottom w:val="nil"/>
              <w:right w:val="nil"/>
            </w:tcBorders>
            <w:shd w:val="clear" w:color="auto" w:fill="auto"/>
          </w:tcPr>
          <w:p w14:paraId="0085356B" w14:textId="77777777" w:rsidR="00642732" w:rsidRPr="00301A60" w:rsidRDefault="00642732" w:rsidP="001A66A0">
            <w:pPr>
              <w:snapToGrid w:val="0"/>
              <w:spacing w:line="100" w:lineRule="exact"/>
              <w:rPr>
                <w:rFonts w:asciiTheme="majorEastAsia" w:eastAsiaTheme="majorEastAsia" w:hAnsiTheme="majorEastAsia"/>
                <w:sz w:val="14"/>
                <w:szCs w:val="14"/>
              </w:rPr>
            </w:pPr>
          </w:p>
        </w:tc>
        <w:tc>
          <w:tcPr>
            <w:tcW w:w="120" w:type="dxa"/>
            <w:tcBorders>
              <w:top w:val="nil"/>
              <w:left w:val="nil"/>
              <w:bottom w:val="nil"/>
            </w:tcBorders>
            <w:shd w:val="clear" w:color="auto" w:fill="auto"/>
          </w:tcPr>
          <w:p w14:paraId="115EF4F5" w14:textId="77777777" w:rsidR="00642732" w:rsidRPr="00553402" w:rsidRDefault="00642732" w:rsidP="001A66A0">
            <w:pPr>
              <w:snapToGrid w:val="0"/>
              <w:spacing w:line="100" w:lineRule="exact"/>
              <w:rPr>
                <w:rFonts w:asciiTheme="majorEastAsia" w:eastAsiaTheme="majorEastAsia" w:hAnsiTheme="majorEastAsia"/>
                <w:sz w:val="14"/>
                <w:szCs w:val="8"/>
              </w:rPr>
            </w:pPr>
          </w:p>
        </w:tc>
      </w:tr>
      <w:tr w:rsidR="00642732" w14:paraId="6A0C77F7" w14:textId="77777777" w:rsidTr="00642732">
        <w:trPr>
          <w:cantSplit/>
          <w:trHeight w:val="624"/>
        </w:trPr>
        <w:tc>
          <w:tcPr>
            <w:tcW w:w="104" w:type="dxa"/>
            <w:vMerge/>
            <w:tcBorders>
              <w:bottom w:val="nil"/>
              <w:right w:val="nil"/>
            </w:tcBorders>
          </w:tcPr>
          <w:p w14:paraId="1E0CE481" w14:textId="77777777" w:rsidR="00642732" w:rsidRPr="009D4699" w:rsidRDefault="00642732" w:rsidP="001A66A0">
            <w:pPr>
              <w:snapToGrid w:val="0"/>
              <w:ind w:leftChars="-100" w:left="-260" w:rightChars="-100" w:right="-260"/>
              <w:rPr>
                <w:rFonts w:asciiTheme="majorEastAsia" w:eastAsiaTheme="majorEastAsia" w:hAnsiTheme="majorEastAsia"/>
                <w:sz w:val="10"/>
                <w:szCs w:val="10"/>
              </w:rPr>
            </w:pPr>
          </w:p>
        </w:tc>
        <w:tc>
          <w:tcPr>
            <w:tcW w:w="3485" w:type="dxa"/>
            <w:tcBorders>
              <w:top w:val="nil"/>
              <w:left w:val="nil"/>
            </w:tcBorders>
            <w:tcMar>
              <w:top w:w="57" w:type="dxa"/>
              <w:left w:w="255" w:type="dxa"/>
              <w:bottom w:w="57" w:type="dxa"/>
              <w:right w:w="142" w:type="dxa"/>
            </w:tcMar>
          </w:tcPr>
          <w:p w14:paraId="4C4BBC58" w14:textId="3A8EE2FF" w:rsidR="002230EB" w:rsidRPr="002230EB" w:rsidRDefault="002230EB" w:rsidP="002230EB">
            <w:pPr>
              <w:widowControl/>
              <w:autoSpaceDE w:val="0"/>
              <w:autoSpaceDN w:val="0"/>
              <w:adjustRightInd w:val="0"/>
              <w:spacing w:line="200" w:lineRule="exact"/>
              <w:ind w:left="140" w:hangingChars="100" w:hanging="140"/>
              <w:jc w:val="left"/>
              <w:rPr>
                <w:rStyle w:val="ab"/>
              </w:rPr>
            </w:pPr>
            <w:r w:rsidRPr="002230EB">
              <w:rPr>
                <w:rStyle w:val="ab"/>
                <w:rFonts w:hint="eastAsia"/>
              </w:rPr>
              <w:t>・昼間に見える月を観察したり資料写真を見たりして</w:t>
            </w:r>
            <w:r w:rsidR="00B14E62">
              <w:rPr>
                <w:rStyle w:val="ab"/>
                <w:rFonts w:hint="eastAsia"/>
              </w:rPr>
              <w:t>、</w:t>
            </w:r>
            <w:r w:rsidRPr="002230EB">
              <w:rPr>
                <w:rStyle w:val="ab"/>
                <w:rFonts w:hint="eastAsia"/>
              </w:rPr>
              <w:t>気づいたことや疑問に思ったことを話し合い</w:t>
            </w:r>
            <w:r w:rsidR="00B14E62">
              <w:rPr>
                <w:rStyle w:val="ab"/>
                <w:rFonts w:hint="eastAsia"/>
              </w:rPr>
              <w:t>、</w:t>
            </w:r>
            <w:r w:rsidRPr="002230EB">
              <w:rPr>
                <w:rStyle w:val="ab"/>
                <w:rFonts w:hint="eastAsia"/>
              </w:rPr>
              <w:t>月の見える位置の変わり方について問題を見いだす。</w:t>
            </w:r>
          </w:p>
          <w:p w14:paraId="6FA6DBC7" w14:textId="39A8A261" w:rsidR="00642732" w:rsidRPr="001B60B6" w:rsidRDefault="002230EB" w:rsidP="002230EB">
            <w:pPr>
              <w:widowControl/>
              <w:autoSpaceDE w:val="0"/>
              <w:autoSpaceDN w:val="0"/>
              <w:adjustRightInd w:val="0"/>
              <w:spacing w:line="200" w:lineRule="exact"/>
              <w:ind w:left="140" w:hangingChars="100" w:hanging="140"/>
              <w:jc w:val="left"/>
              <w:rPr>
                <w:rStyle w:val="ab"/>
              </w:rPr>
            </w:pPr>
            <w:r w:rsidRPr="002230EB">
              <w:rPr>
                <w:rStyle w:val="ab"/>
                <w:rFonts w:hint="eastAsia"/>
              </w:rPr>
              <w:t>・月の見える位置は</w:t>
            </w:r>
            <w:r w:rsidR="00B14E62">
              <w:rPr>
                <w:rStyle w:val="ab"/>
                <w:rFonts w:hint="eastAsia"/>
              </w:rPr>
              <w:t>、</w:t>
            </w:r>
            <w:r w:rsidRPr="002230EB">
              <w:rPr>
                <w:rStyle w:val="ab"/>
                <w:rFonts w:hint="eastAsia"/>
              </w:rPr>
              <w:t>時刻によってどのように変わっていくのか</w:t>
            </w:r>
            <w:r w:rsidR="00B14E62">
              <w:rPr>
                <w:rStyle w:val="ab"/>
                <w:rFonts w:hint="eastAsia"/>
              </w:rPr>
              <w:t>、</w:t>
            </w:r>
            <w:r w:rsidRPr="002230EB">
              <w:rPr>
                <w:rStyle w:val="ab"/>
                <w:rFonts w:hint="eastAsia"/>
              </w:rPr>
              <w:t>これまでに学んだことや経験したことを基に予想する。</w:t>
            </w:r>
          </w:p>
        </w:tc>
        <w:tc>
          <w:tcPr>
            <w:tcW w:w="283" w:type="dxa"/>
            <w:tcBorders>
              <w:top w:val="nil"/>
              <w:bottom w:val="single" w:sz="4" w:space="0" w:color="auto"/>
            </w:tcBorders>
            <w:vAlign w:val="center"/>
          </w:tcPr>
          <w:p w14:paraId="6F4A4F3F" w14:textId="77777777" w:rsidR="00642732" w:rsidRPr="00321DF7" w:rsidRDefault="00642732"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nil"/>
              <w:bottom w:val="single" w:sz="4" w:space="0" w:color="auto"/>
            </w:tcBorders>
            <w:textDirection w:val="tbRlV"/>
            <w:vAlign w:val="center"/>
          </w:tcPr>
          <w:p w14:paraId="10CF2657" w14:textId="42B1BB15" w:rsidR="00642732" w:rsidRDefault="002230EB" w:rsidP="001A66A0">
            <w:pPr>
              <w:snapToGrid w:val="0"/>
              <w:spacing w:line="200" w:lineRule="exact"/>
              <w:ind w:left="113" w:right="113"/>
              <w:jc w:val="center"/>
              <w:rPr>
                <w:rFonts w:asciiTheme="majorEastAsia" w:eastAsiaTheme="majorEastAsia" w:hAnsiTheme="majorEastAsia"/>
                <w:sz w:val="14"/>
                <w:szCs w:val="14"/>
              </w:rPr>
            </w:pPr>
            <w:r w:rsidRPr="002230EB">
              <w:rPr>
                <w:rFonts w:asciiTheme="majorEastAsia" w:eastAsiaTheme="majorEastAsia" w:hAnsiTheme="majorEastAsia"/>
                <w:sz w:val="14"/>
                <w:szCs w:val="14"/>
                <w:eastAsianLayout w:id="2094758656" w:vert="1" w:vertCompress="1"/>
              </w:rPr>
              <w:t>78</w:t>
            </w:r>
            <w:r w:rsidR="00642732" w:rsidRPr="00553402">
              <w:rPr>
                <w:rFonts w:asciiTheme="majorEastAsia" w:eastAsiaTheme="majorEastAsia" w:hAnsiTheme="majorEastAsia" w:hint="eastAsia"/>
                <w:sz w:val="14"/>
                <w:szCs w:val="14"/>
              </w:rPr>
              <w:t>～</w:t>
            </w:r>
            <w:r w:rsidRPr="002230EB">
              <w:rPr>
                <w:rFonts w:asciiTheme="majorEastAsia" w:eastAsiaTheme="majorEastAsia" w:hAnsiTheme="majorEastAsia"/>
                <w:sz w:val="14"/>
                <w:szCs w:val="14"/>
                <w:eastAsianLayout w:id="2094759936" w:vert="1" w:vertCompress="1"/>
              </w:rPr>
              <w:t>80</w:t>
            </w:r>
          </w:p>
        </w:tc>
        <w:tc>
          <w:tcPr>
            <w:tcW w:w="283" w:type="dxa"/>
            <w:tcBorders>
              <w:top w:val="nil"/>
              <w:bottom w:val="single" w:sz="4" w:space="0" w:color="auto"/>
            </w:tcBorders>
            <w:vAlign w:val="center"/>
          </w:tcPr>
          <w:p w14:paraId="75FE9438" w14:textId="77777777" w:rsidR="00642732" w:rsidRDefault="00642732"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nil"/>
              <w:bottom w:val="single" w:sz="4" w:space="0" w:color="auto"/>
            </w:tcBorders>
            <w:vAlign w:val="center"/>
          </w:tcPr>
          <w:p w14:paraId="42892686" w14:textId="7D139D72" w:rsidR="00642732" w:rsidRDefault="002230EB" w:rsidP="001A66A0">
            <w:pPr>
              <w:snapToGrid w:val="0"/>
              <w:spacing w:line="200" w:lineRule="exact"/>
              <w:jc w:val="center"/>
              <w:rPr>
                <w:rFonts w:asciiTheme="majorEastAsia" w:eastAsiaTheme="majorEastAsia" w:hAnsiTheme="majorEastAsia"/>
                <w:sz w:val="14"/>
                <w:szCs w:val="14"/>
              </w:rPr>
            </w:pPr>
            <w:r w:rsidRPr="002230EB">
              <w:rPr>
                <w:rFonts w:asciiTheme="majorEastAsia" w:eastAsiaTheme="majorEastAsia" w:hAnsiTheme="majorEastAsia" w:hint="eastAsia"/>
                <w:sz w:val="14"/>
                <w:szCs w:val="14"/>
              </w:rPr>
              <w:t>◎</w:t>
            </w:r>
          </w:p>
        </w:tc>
        <w:tc>
          <w:tcPr>
            <w:tcW w:w="4056" w:type="dxa"/>
            <w:tcBorders>
              <w:top w:val="nil"/>
              <w:bottom w:val="single" w:sz="4" w:space="0" w:color="auto"/>
              <w:right w:val="nil"/>
            </w:tcBorders>
            <w:tcMar>
              <w:top w:w="57" w:type="dxa"/>
              <w:left w:w="142" w:type="dxa"/>
              <w:bottom w:w="57" w:type="dxa"/>
              <w:right w:w="142" w:type="dxa"/>
            </w:tcMar>
          </w:tcPr>
          <w:p w14:paraId="7C06A850" w14:textId="238ADE01" w:rsidR="002230EB" w:rsidRDefault="002230EB" w:rsidP="002230EB">
            <w:pPr>
              <w:widowControl/>
              <w:tabs>
                <w:tab w:val="right" w:pos="3835"/>
              </w:tabs>
              <w:topLinePunct/>
              <w:autoSpaceDE w:val="0"/>
              <w:autoSpaceDN w:val="0"/>
              <w:adjustRightInd w:val="0"/>
              <w:spacing w:line="200" w:lineRule="exact"/>
              <w:jc w:val="left"/>
              <w:rPr>
                <w:rFonts w:asciiTheme="majorEastAsia" w:eastAsiaTheme="majorEastAsia" w:hAnsiTheme="majorEastAsia"/>
                <w:b/>
                <w:sz w:val="14"/>
                <w:szCs w:val="14"/>
              </w:rPr>
            </w:pPr>
            <w:r w:rsidRPr="002230EB">
              <w:rPr>
                <w:rFonts w:asciiTheme="majorEastAsia" w:eastAsiaTheme="majorEastAsia" w:hAnsiTheme="majorEastAsia" w:hint="eastAsia"/>
                <w:b/>
                <w:sz w:val="14"/>
                <w:szCs w:val="14"/>
              </w:rPr>
              <w:t>【思①】月の見える位置の変わり方について</w:t>
            </w:r>
            <w:r w:rsidR="00B14E62">
              <w:rPr>
                <w:rFonts w:asciiTheme="majorEastAsia" w:eastAsiaTheme="majorEastAsia" w:hAnsiTheme="majorEastAsia" w:hint="eastAsia"/>
                <w:b/>
                <w:sz w:val="14"/>
                <w:szCs w:val="14"/>
              </w:rPr>
              <w:t>、</w:t>
            </w:r>
            <w:r w:rsidRPr="002230EB">
              <w:rPr>
                <w:rFonts w:asciiTheme="majorEastAsia" w:eastAsiaTheme="majorEastAsia" w:hAnsiTheme="majorEastAsia" w:hint="eastAsia"/>
                <w:b/>
                <w:sz w:val="14"/>
                <w:szCs w:val="14"/>
              </w:rPr>
              <w:t>既習の内容や生活経験を基に</w:t>
            </w:r>
            <w:r w:rsidR="00B14E62">
              <w:rPr>
                <w:rFonts w:asciiTheme="majorEastAsia" w:eastAsiaTheme="majorEastAsia" w:hAnsiTheme="majorEastAsia" w:hint="eastAsia"/>
                <w:b/>
                <w:sz w:val="14"/>
                <w:szCs w:val="14"/>
              </w:rPr>
              <w:t>、</w:t>
            </w:r>
            <w:r w:rsidRPr="002230EB">
              <w:rPr>
                <w:rFonts w:asciiTheme="majorEastAsia" w:eastAsiaTheme="majorEastAsia" w:hAnsiTheme="majorEastAsia" w:hint="eastAsia"/>
                <w:b/>
                <w:sz w:val="14"/>
                <w:szCs w:val="14"/>
              </w:rPr>
              <w:t>根拠のある予想を発想し</w:t>
            </w:r>
            <w:r w:rsidR="00B14E62">
              <w:rPr>
                <w:rFonts w:asciiTheme="majorEastAsia" w:eastAsiaTheme="majorEastAsia" w:hAnsiTheme="majorEastAsia" w:hint="eastAsia"/>
                <w:b/>
                <w:sz w:val="14"/>
                <w:szCs w:val="14"/>
              </w:rPr>
              <w:t>、</w:t>
            </w:r>
            <w:r w:rsidRPr="002230EB">
              <w:rPr>
                <w:rFonts w:asciiTheme="majorEastAsia" w:eastAsiaTheme="majorEastAsia" w:hAnsiTheme="majorEastAsia" w:hint="eastAsia"/>
                <w:b/>
                <w:sz w:val="14"/>
                <w:szCs w:val="14"/>
              </w:rPr>
              <w:t>表現しているかを評価する。</w:t>
            </w:r>
            <w:r>
              <w:rPr>
                <w:rFonts w:asciiTheme="majorEastAsia" w:eastAsiaTheme="majorEastAsia" w:hAnsiTheme="majorEastAsia" w:hint="eastAsia"/>
                <w:b/>
                <w:sz w:val="14"/>
                <w:szCs w:val="14"/>
              </w:rPr>
              <w:t xml:space="preserve">　　　　　　　　</w:t>
            </w:r>
            <w:r w:rsidRPr="002230EB">
              <w:rPr>
                <w:rFonts w:asciiTheme="majorEastAsia" w:eastAsiaTheme="majorEastAsia" w:hAnsiTheme="majorEastAsia" w:hint="eastAsia"/>
                <w:b/>
                <w:sz w:val="14"/>
                <w:szCs w:val="14"/>
              </w:rPr>
              <w:t>【発言分析・記述分析】</w:t>
            </w:r>
          </w:p>
          <w:p w14:paraId="2297B806" w14:textId="3C7F102D" w:rsidR="00642732" w:rsidRPr="001B60B6" w:rsidRDefault="00642732" w:rsidP="002230EB">
            <w:pPr>
              <w:widowControl/>
              <w:tabs>
                <w:tab w:val="right" w:pos="3835"/>
              </w:tabs>
              <w:topLinePunct/>
              <w:autoSpaceDE w:val="0"/>
              <w:autoSpaceDN w:val="0"/>
              <w:adjustRightInd w:val="0"/>
              <w:spacing w:line="200" w:lineRule="exact"/>
              <w:jc w:val="left"/>
              <w:rPr>
                <w:rStyle w:val="ab"/>
              </w:rPr>
            </w:pPr>
          </w:p>
        </w:tc>
        <w:tc>
          <w:tcPr>
            <w:tcW w:w="652" w:type="dxa"/>
            <w:tcBorders>
              <w:top w:val="nil"/>
              <w:left w:val="nil"/>
              <w:bottom w:val="single" w:sz="4" w:space="0" w:color="auto"/>
            </w:tcBorders>
            <w:tcMar>
              <w:top w:w="57" w:type="dxa"/>
              <w:left w:w="142" w:type="dxa"/>
              <w:bottom w:w="57" w:type="dxa"/>
              <w:right w:w="142" w:type="dxa"/>
            </w:tcMar>
          </w:tcPr>
          <w:p w14:paraId="317B93C0" w14:textId="77777777" w:rsidR="00642732" w:rsidRPr="0082008D" w:rsidRDefault="00642732" w:rsidP="001A66A0">
            <w:pPr>
              <w:snapToGrid w:val="0"/>
              <w:spacing w:line="200" w:lineRule="exact"/>
              <w:rPr>
                <w:rFonts w:asciiTheme="majorEastAsia" w:eastAsiaTheme="majorEastAsia" w:hAnsiTheme="majorEastAsia"/>
                <w:sz w:val="14"/>
                <w:szCs w:val="14"/>
              </w:rPr>
            </w:pPr>
          </w:p>
        </w:tc>
        <w:tc>
          <w:tcPr>
            <w:tcW w:w="652" w:type="dxa"/>
            <w:tcBorders>
              <w:top w:val="nil"/>
              <w:bottom w:val="single" w:sz="4" w:space="0" w:color="auto"/>
              <w:right w:val="nil"/>
            </w:tcBorders>
            <w:tcMar>
              <w:top w:w="57" w:type="dxa"/>
              <w:left w:w="142" w:type="dxa"/>
              <w:bottom w:w="57" w:type="dxa"/>
              <w:right w:w="142" w:type="dxa"/>
            </w:tcMar>
          </w:tcPr>
          <w:p w14:paraId="6CDFF0DB" w14:textId="77777777" w:rsidR="00642732" w:rsidRPr="0082008D" w:rsidRDefault="00642732" w:rsidP="001A66A0">
            <w:pPr>
              <w:snapToGrid w:val="0"/>
              <w:spacing w:line="200" w:lineRule="exact"/>
              <w:rPr>
                <w:rFonts w:asciiTheme="majorEastAsia" w:eastAsiaTheme="majorEastAsia" w:hAnsiTheme="majorEastAsia"/>
                <w:sz w:val="14"/>
                <w:szCs w:val="14"/>
              </w:rPr>
            </w:pPr>
          </w:p>
        </w:tc>
        <w:tc>
          <w:tcPr>
            <w:tcW w:w="4344" w:type="dxa"/>
            <w:tcBorders>
              <w:top w:val="nil"/>
              <w:left w:val="nil"/>
              <w:bottom w:val="single" w:sz="4" w:space="0" w:color="auto"/>
            </w:tcBorders>
            <w:tcMar>
              <w:top w:w="57" w:type="dxa"/>
              <w:left w:w="142" w:type="dxa"/>
              <w:bottom w:w="57" w:type="dxa"/>
              <w:right w:w="142" w:type="dxa"/>
            </w:tcMar>
          </w:tcPr>
          <w:p w14:paraId="66280608" w14:textId="64623635" w:rsidR="00642732" w:rsidRPr="00683201" w:rsidRDefault="002230EB" w:rsidP="001A66A0">
            <w:pPr>
              <w:widowControl/>
              <w:autoSpaceDE w:val="0"/>
              <w:autoSpaceDN w:val="0"/>
              <w:adjustRightInd w:val="0"/>
              <w:spacing w:line="200" w:lineRule="exact"/>
              <w:jc w:val="left"/>
              <w:rPr>
                <w:rStyle w:val="ab"/>
              </w:rPr>
            </w:pPr>
            <w:r w:rsidRPr="002230EB">
              <w:rPr>
                <w:rStyle w:val="ab"/>
                <w:rFonts w:hint="eastAsia"/>
              </w:rPr>
              <w:t>月の見える位置の変わり方について</w:t>
            </w:r>
            <w:r w:rsidR="00B14E62">
              <w:rPr>
                <w:rStyle w:val="ab"/>
                <w:rFonts w:hint="eastAsia"/>
              </w:rPr>
              <w:t>、</w:t>
            </w:r>
            <w:r w:rsidRPr="002230EB">
              <w:rPr>
                <w:rStyle w:val="ab"/>
                <w:rFonts w:hint="eastAsia"/>
              </w:rPr>
              <w:t>既習の内容や生活経験を基に</w:t>
            </w:r>
            <w:r w:rsidR="00B14E62">
              <w:rPr>
                <w:rStyle w:val="ab"/>
                <w:rFonts w:hint="eastAsia"/>
              </w:rPr>
              <w:t>、</w:t>
            </w:r>
            <w:r w:rsidR="0022677B" w:rsidRPr="0022677B">
              <w:rPr>
                <w:rStyle w:val="ab"/>
                <w:rFonts w:hint="eastAsia"/>
              </w:rPr>
              <w:t>月の位置と時間の経過を関係付けるなどして</w:t>
            </w:r>
            <w:r w:rsidRPr="002230EB">
              <w:rPr>
                <w:rStyle w:val="ab"/>
                <w:rFonts w:hint="eastAsia"/>
              </w:rPr>
              <w:t>妥当な根拠に基づいた予想を発想し</w:t>
            </w:r>
            <w:r w:rsidR="00B14E62">
              <w:rPr>
                <w:rStyle w:val="ab"/>
                <w:rFonts w:hint="eastAsia"/>
              </w:rPr>
              <w:t>、</w:t>
            </w:r>
            <w:r w:rsidRPr="002230EB">
              <w:rPr>
                <w:rStyle w:val="ab"/>
                <w:rFonts w:hint="eastAsia"/>
              </w:rPr>
              <w:t>表現している。</w:t>
            </w:r>
          </w:p>
        </w:tc>
        <w:tc>
          <w:tcPr>
            <w:tcW w:w="4383" w:type="dxa"/>
            <w:tcBorders>
              <w:top w:val="nil"/>
              <w:bottom w:val="single" w:sz="4" w:space="0" w:color="auto"/>
              <w:right w:val="nil"/>
            </w:tcBorders>
            <w:shd w:val="clear" w:color="auto" w:fill="auto"/>
            <w:tcMar>
              <w:top w:w="57" w:type="dxa"/>
              <w:left w:w="142" w:type="dxa"/>
              <w:bottom w:w="57" w:type="dxa"/>
              <w:right w:w="142" w:type="dxa"/>
            </w:tcMar>
          </w:tcPr>
          <w:p w14:paraId="287C4024" w14:textId="056E064E" w:rsidR="00642732" w:rsidRPr="00683201" w:rsidRDefault="002230EB" w:rsidP="001A66A0">
            <w:pPr>
              <w:widowControl/>
              <w:autoSpaceDE w:val="0"/>
              <w:autoSpaceDN w:val="0"/>
              <w:adjustRightInd w:val="0"/>
              <w:spacing w:line="200" w:lineRule="exact"/>
              <w:jc w:val="left"/>
              <w:rPr>
                <w:rStyle w:val="ab"/>
              </w:rPr>
            </w:pPr>
            <w:r w:rsidRPr="002230EB">
              <w:rPr>
                <w:rStyle w:val="ab"/>
                <w:rFonts w:hint="eastAsia"/>
              </w:rPr>
              <w:t>太陽が東から南</w:t>
            </w:r>
            <w:r w:rsidR="00B14E62">
              <w:rPr>
                <w:rStyle w:val="ab"/>
                <w:rFonts w:hint="eastAsia"/>
              </w:rPr>
              <w:t>、</w:t>
            </w:r>
            <w:r w:rsidRPr="002230EB">
              <w:rPr>
                <w:rStyle w:val="ab"/>
                <w:rFonts w:hint="eastAsia"/>
              </w:rPr>
              <w:t>西へと見える位置が変わっていたことを想起させて</w:t>
            </w:r>
            <w:r w:rsidR="00B14E62">
              <w:rPr>
                <w:rStyle w:val="ab"/>
                <w:rFonts w:hint="eastAsia"/>
              </w:rPr>
              <w:t>、</w:t>
            </w:r>
            <w:r w:rsidRPr="002230EB">
              <w:rPr>
                <w:rStyle w:val="ab"/>
                <w:rFonts w:hint="eastAsia"/>
              </w:rPr>
              <w:t>それを基に月の見える位置の変わり方を考えさせ</w:t>
            </w:r>
            <w:r w:rsidR="00B14E62">
              <w:rPr>
                <w:rStyle w:val="ab"/>
                <w:rFonts w:hint="eastAsia"/>
              </w:rPr>
              <w:t>、</w:t>
            </w:r>
            <w:r w:rsidRPr="002230EB">
              <w:rPr>
                <w:rStyle w:val="ab"/>
                <w:rFonts w:hint="eastAsia"/>
              </w:rPr>
              <w:t>空を示しながら</w:t>
            </w:r>
            <w:r w:rsidR="00B14E62">
              <w:rPr>
                <w:rStyle w:val="ab"/>
                <w:rFonts w:hint="eastAsia"/>
              </w:rPr>
              <w:t>、</w:t>
            </w:r>
            <w:r w:rsidRPr="002230EB">
              <w:rPr>
                <w:rStyle w:val="ab"/>
                <w:rFonts w:hint="eastAsia"/>
              </w:rPr>
              <w:t>自分の予想を表現するように</w:t>
            </w:r>
            <w:r w:rsidR="00B14E62">
              <w:rPr>
                <w:rStyle w:val="ab"/>
                <w:rFonts w:hint="eastAsia"/>
              </w:rPr>
              <w:t>、</w:t>
            </w:r>
            <w:r w:rsidRPr="002230EB">
              <w:rPr>
                <w:rStyle w:val="ab"/>
                <w:rFonts w:hint="eastAsia"/>
              </w:rPr>
              <w:t>助言・援助する。</w:t>
            </w:r>
          </w:p>
        </w:tc>
        <w:tc>
          <w:tcPr>
            <w:tcW w:w="120" w:type="dxa"/>
            <w:tcBorders>
              <w:top w:val="nil"/>
              <w:left w:val="nil"/>
              <w:bottom w:val="nil"/>
            </w:tcBorders>
            <w:shd w:val="clear" w:color="auto" w:fill="auto"/>
          </w:tcPr>
          <w:p w14:paraId="41B579BF" w14:textId="77777777" w:rsidR="00642732" w:rsidRDefault="00642732" w:rsidP="001A66A0"/>
        </w:tc>
      </w:tr>
      <w:tr w:rsidR="00642732" w14:paraId="5636776C" w14:textId="77777777" w:rsidTr="004620C8">
        <w:trPr>
          <w:cantSplit/>
          <w:trHeight w:val="624"/>
        </w:trPr>
        <w:tc>
          <w:tcPr>
            <w:tcW w:w="104" w:type="dxa"/>
            <w:vMerge/>
            <w:tcBorders>
              <w:bottom w:val="nil"/>
              <w:right w:val="nil"/>
            </w:tcBorders>
          </w:tcPr>
          <w:p w14:paraId="7B6327ED" w14:textId="77777777" w:rsidR="00642732" w:rsidRPr="009D4699" w:rsidRDefault="00642732" w:rsidP="001A66A0">
            <w:pPr>
              <w:snapToGrid w:val="0"/>
              <w:ind w:leftChars="-100" w:left="-260" w:rightChars="-100" w:right="-260"/>
              <w:rPr>
                <w:rFonts w:asciiTheme="majorEastAsia" w:eastAsiaTheme="majorEastAsia" w:hAnsiTheme="majorEastAsia"/>
                <w:sz w:val="10"/>
                <w:szCs w:val="10"/>
              </w:rPr>
            </w:pPr>
          </w:p>
        </w:tc>
        <w:tc>
          <w:tcPr>
            <w:tcW w:w="3485" w:type="dxa"/>
            <w:tcBorders>
              <w:top w:val="nil"/>
              <w:left w:val="nil"/>
            </w:tcBorders>
            <w:tcMar>
              <w:top w:w="57" w:type="dxa"/>
              <w:left w:w="255" w:type="dxa"/>
              <w:bottom w:w="57" w:type="dxa"/>
              <w:right w:w="142" w:type="dxa"/>
            </w:tcMar>
          </w:tcPr>
          <w:p w14:paraId="57678B05" w14:textId="77777777" w:rsidR="002230EB" w:rsidRPr="002230EB" w:rsidRDefault="002230EB" w:rsidP="002230EB">
            <w:pPr>
              <w:widowControl/>
              <w:autoSpaceDE w:val="0"/>
              <w:autoSpaceDN w:val="0"/>
              <w:adjustRightInd w:val="0"/>
              <w:spacing w:line="200" w:lineRule="exact"/>
              <w:ind w:left="140" w:hangingChars="100" w:hanging="140"/>
              <w:jc w:val="left"/>
              <w:rPr>
                <w:rStyle w:val="ab"/>
              </w:rPr>
            </w:pPr>
            <w:r w:rsidRPr="002230EB">
              <w:rPr>
                <w:rStyle w:val="ab"/>
                <w:rFonts w:hint="eastAsia"/>
              </w:rPr>
              <w:t>・月の見える位置の変わり方を調べる方法を考える。</w:t>
            </w:r>
          </w:p>
          <w:p w14:paraId="5BCC8DCE" w14:textId="77777777" w:rsidR="002230EB" w:rsidRDefault="002230EB" w:rsidP="002230EB">
            <w:pPr>
              <w:tabs>
                <w:tab w:val="right" w:pos="3186"/>
              </w:tabs>
              <w:snapToGrid w:val="0"/>
              <w:spacing w:line="200" w:lineRule="exact"/>
              <w:ind w:left="140" w:hangingChars="100" w:hanging="140"/>
              <w:rPr>
                <w:rStyle w:val="ab"/>
              </w:rPr>
            </w:pPr>
            <w:r w:rsidRPr="002230EB">
              <w:rPr>
                <w:rStyle w:val="ab"/>
                <w:rFonts w:hint="eastAsia"/>
              </w:rPr>
              <w:t>・昼に見える月の位置の変わり方を観察する。また、夜に見える月の位置や数日後に見られる月の見える位置を観察する。</w:t>
            </w:r>
          </w:p>
          <w:p w14:paraId="0370FC6F" w14:textId="3818BA4F" w:rsidR="00642732" w:rsidRPr="001B60B6" w:rsidRDefault="00F53D3D" w:rsidP="00F53D3D">
            <w:pPr>
              <w:tabs>
                <w:tab w:val="right" w:pos="3186"/>
              </w:tabs>
              <w:snapToGrid w:val="0"/>
              <w:spacing w:line="200" w:lineRule="exact"/>
              <w:ind w:firstLineChars="100" w:firstLine="140"/>
              <w:jc w:val="right"/>
              <w:rPr>
                <w:rStyle w:val="ab"/>
                <w:b/>
              </w:rPr>
            </w:pPr>
            <w:r>
              <w:rPr>
                <w:rStyle w:val="ab"/>
                <w:rFonts w:hint="eastAsia"/>
              </w:rPr>
              <w:t>（</w:t>
            </w:r>
            <w:r w:rsidR="002230EB" w:rsidRPr="002230EB">
              <w:rPr>
                <w:rStyle w:val="ab"/>
                <w:rFonts w:hint="eastAsia"/>
              </w:rPr>
              <w:t>夜の観察は課外</w:t>
            </w:r>
            <w:r>
              <w:rPr>
                <w:rStyle w:val="ab"/>
                <w:rFonts w:hint="eastAsia"/>
              </w:rPr>
              <w:t>）</w:t>
            </w:r>
            <w:r>
              <w:rPr>
                <w:rStyle w:val="ab"/>
                <w:rFonts w:hint="eastAsia"/>
                <w:b/>
              </w:rPr>
              <w:t>（観察１</w:t>
            </w:r>
            <w:r w:rsidR="002230EB" w:rsidRPr="00F53D3D">
              <w:rPr>
                <w:rStyle w:val="ab"/>
                <w:rFonts w:hint="eastAsia"/>
                <w:b/>
              </w:rPr>
              <w:t>）</w:t>
            </w:r>
          </w:p>
        </w:tc>
        <w:tc>
          <w:tcPr>
            <w:tcW w:w="283" w:type="dxa"/>
            <w:tcBorders>
              <w:top w:val="single" w:sz="4" w:space="0" w:color="auto"/>
            </w:tcBorders>
            <w:vAlign w:val="center"/>
          </w:tcPr>
          <w:p w14:paraId="6E8FC589" w14:textId="72BB0165" w:rsidR="00642732" w:rsidRPr="00553402" w:rsidRDefault="00642732" w:rsidP="005451E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single" w:sz="4" w:space="0" w:color="auto"/>
            </w:tcBorders>
            <w:textDirection w:val="tbRlV"/>
            <w:vAlign w:val="center"/>
          </w:tcPr>
          <w:p w14:paraId="1C99FB87" w14:textId="4BD2ACEC" w:rsidR="00642732" w:rsidRPr="00553402" w:rsidRDefault="005451EA" w:rsidP="001A66A0">
            <w:pPr>
              <w:snapToGrid w:val="0"/>
              <w:spacing w:line="200" w:lineRule="exact"/>
              <w:ind w:left="113" w:right="113"/>
              <w:jc w:val="center"/>
              <w:rPr>
                <w:rFonts w:asciiTheme="majorEastAsia" w:eastAsiaTheme="majorEastAsia" w:hAnsiTheme="majorEastAsia"/>
                <w:sz w:val="14"/>
                <w:szCs w:val="14"/>
              </w:rPr>
            </w:pPr>
            <w:r w:rsidRPr="005451EA">
              <w:rPr>
                <w:rFonts w:asciiTheme="majorEastAsia" w:eastAsiaTheme="majorEastAsia" w:hAnsiTheme="majorEastAsia"/>
                <w:sz w:val="14"/>
                <w:szCs w:val="14"/>
                <w:eastAsianLayout w:id="2094758656" w:vert="1" w:vertCompress="1"/>
              </w:rPr>
              <w:t>81</w:t>
            </w:r>
            <w:r w:rsidR="00642732" w:rsidRPr="00553402">
              <w:rPr>
                <w:rFonts w:asciiTheme="majorEastAsia" w:eastAsiaTheme="majorEastAsia" w:hAnsiTheme="majorEastAsia" w:hint="eastAsia"/>
                <w:sz w:val="14"/>
                <w:szCs w:val="14"/>
              </w:rPr>
              <w:t>～</w:t>
            </w:r>
            <w:r w:rsidRPr="005451EA">
              <w:rPr>
                <w:rFonts w:asciiTheme="majorEastAsia" w:eastAsiaTheme="majorEastAsia" w:hAnsiTheme="majorEastAsia"/>
                <w:sz w:val="14"/>
                <w:szCs w:val="14"/>
                <w:eastAsianLayout w:id="2094759936" w:vert="1" w:vertCompress="1"/>
              </w:rPr>
              <w:t>83</w:t>
            </w:r>
          </w:p>
        </w:tc>
        <w:tc>
          <w:tcPr>
            <w:tcW w:w="283" w:type="dxa"/>
            <w:tcBorders>
              <w:top w:val="single" w:sz="4" w:space="0" w:color="auto"/>
              <w:bottom w:val="single" w:sz="4" w:space="0" w:color="auto"/>
            </w:tcBorders>
            <w:vAlign w:val="center"/>
          </w:tcPr>
          <w:p w14:paraId="5A532CF4" w14:textId="77777777" w:rsidR="00642732" w:rsidRPr="00553402" w:rsidRDefault="00642732"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態</w:t>
            </w:r>
          </w:p>
        </w:tc>
        <w:tc>
          <w:tcPr>
            <w:tcW w:w="283" w:type="dxa"/>
            <w:tcBorders>
              <w:top w:val="single" w:sz="4" w:space="0" w:color="auto"/>
              <w:bottom w:val="single" w:sz="4" w:space="0" w:color="auto"/>
            </w:tcBorders>
            <w:vAlign w:val="center"/>
          </w:tcPr>
          <w:p w14:paraId="43F06E59" w14:textId="77777777" w:rsidR="00642732" w:rsidRPr="0082008D" w:rsidRDefault="00642732"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single" w:sz="4" w:space="0" w:color="auto"/>
              <w:right w:val="nil"/>
            </w:tcBorders>
            <w:tcMar>
              <w:top w:w="57" w:type="dxa"/>
              <w:left w:w="142" w:type="dxa"/>
              <w:bottom w:w="57" w:type="dxa"/>
              <w:right w:w="142" w:type="dxa"/>
            </w:tcMar>
          </w:tcPr>
          <w:p w14:paraId="79C620C6" w14:textId="5337427B" w:rsidR="00642732" w:rsidRPr="001B60B6" w:rsidRDefault="003F0C52" w:rsidP="003F0C52">
            <w:pPr>
              <w:widowControl/>
              <w:tabs>
                <w:tab w:val="right" w:pos="3835"/>
              </w:tabs>
              <w:topLinePunct/>
              <w:autoSpaceDE w:val="0"/>
              <w:autoSpaceDN w:val="0"/>
              <w:adjustRightInd w:val="0"/>
              <w:spacing w:line="200" w:lineRule="exact"/>
              <w:jc w:val="left"/>
              <w:rPr>
                <w:rStyle w:val="ab"/>
              </w:rPr>
            </w:pPr>
            <w:r w:rsidRPr="003F0C52">
              <w:rPr>
                <w:rFonts w:asciiTheme="majorEastAsia" w:eastAsiaTheme="majorEastAsia" w:hAnsiTheme="majorEastAsia" w:hint="eastAsia"/>
                <w:b/>
                <w:sz w:val="14"/>
                <w:szCs w:val="14"/>
              </w:rPr>
              <w:t>【態①】月の見える位置の変わり方を調べる活動に進んで取り組み</w:t>
            </w:r>
            <w:r w:rsidR="00B14E62">
              <w:rPr>
                <w:rFonts w:asciiTheme="majorEastAsia" w:eastAsiaTheme="majorEastAsia" w:hAnsiTheme="majorEastAsia" w:hint="eastAsia"/>
                <w:b/>
                <w:sz w:val="14"/>
                <w:szCs w:val="14"/>
              </w:rPr>
              <w:t>、</w:t>
            </w:r>
            <w:r w:rsidRPr="003F0C52">
              <w:rPr>
                <w:rFonts w:asciiTheme="majorEastAsia" w:eastAsiaTheme="majorEastAsia" w:hAnsiTheme="majorEastAsia" w:hint="eastAsia"/>
                <w:b/>
                <w:sz w:val="14"/>
                <w:szCs w:val="14"/>
              </w:rPr>
              <w:t>調べる方法</w:t>
            </w:r>
            <w:r w:rsidR="00B14E62">
              <w:rPr>
                <w:rFonts w:asciiTheme="majorEastAsia" w:eastAsiaTheme="majorEastAsia" w:hAnsiTheme="majorEastAsia" w:hint="eastAsia"/>
                <w:b/>
                <w:sz w:val="14"/>
                <w:szCs w:val="14"/>
              </w:rPr>
              <w:t>、</w:t>
            </w:r>
            <w:r w:rsidRPr="003F0C52">
              <w:rPr>
                <w:rFonts w:asciiTheme="majorEastAsia" w:eastAsiaTheme="majorEastAsia" w:hAnsiTheme="majorEastAsia" w:hint="eastAsia"/>
                <w:b/>
                <w:sz w:val="14"/>
                <w:szCs w:val="14"/>
              </w:rPr>
              <w:t>観察結果について</w:t>
            </w:r>
            <w:r w:rsidR="00B14E62">
              <w:rPr>
                <w:rFonts w:asciiTheme="majorEastAsia" w:eastAsiaTheme="majorEastAsia" w:hAnsiTheme="majorEastAsia" w:hint="eastAsia"/>
                <w:b/>
                <w:sz w:val="14"/>
                <w:szCs w:val="14"/>
              </w:rPr>
              <w:t>、</w:t>
            </w:r>
            <w:r w:rsidRPr="003F0C52">
              <w:rPr>
                <w:rFonts w:asciiTheme="majorEastAsia" w:eastAsiaTheme="majorEastAsia" w:hAnsiTheme="majorEastAsia" w:hint="eastAsia"/>
                <w:b/>
                <w:sz w:val="14"/>
                <w:szCs w:val="14"/>
              </w:rPr>
              <w:t>友達と互いに伝え合いながら</w:t>
            </w:r>
            <w:r w:rsidR="00B14E62">
              <w:rPr>
                <w:rFonts w:asciiTheme="majorEastAsia" w:eastAsiaTheme="majorEastAsia" w:hAnsiTheme="majorEastAsia" w:hint="eastAsia"/>
                <w:b/>
                <w:sz w:val="14"/>
                <w:szCs w:val="14"/>
              </w:rPr>
              <w:t>、</w:t>
            </w:r>
            <w:r w:rsidRPr="003F0C52">
              <w:rPr>
                <w:rFonts w:asciiTheme="majorEastAsia" w:eastAsiaTheme="majorEastAsia" w:hAnsiTheme="majorEastAsia" w:hint="eastAsia"/>
                <w:b/>
                <w:sz w:val="14"/>
                <w:szCs w:val="14"/>
              </w:rPr>
              <w:t>問題解決しようとしているかを評価する。</w:t>
            </w:r>
            <w:r>
              <w:rPr>
                <w:rFonts w:asciiTheme="majorEastAsia" w:eastAsiaTheme="majorEastAsia" w:hAnsiTheme="majorEastAsia" w:hint="eastAsia"/>
                <w:b/>
                <w:sz w:val="14"/>
                <w:szCs w:val="14"/>
              </w:rPr>
              <w:t xml:space="preserve"> </w:t>
            </w:r>
            <w:r>
              <w:rPr>
                <w:rFonts w:asciiTheme="majorEastAsia" w:eastAsiaTheme="majorEastAsia" w:hAnsiTheme="majorEastAsia"/>
                <w:b/>
                <w:sz w:val="14"/>
                <w:szCs w:val="14"/>
              </w:rPr>
              <w:t xml:space="preserve">                        </w:t>
            </w:r>
            <w:r w:rsidRPr="003F0C52">
              <w:rPr>
                <w:rFonts w:asciiTheme="majorEastAsia" w:eastAsiaTheme="majorEastAsia" w:hAnsiTheme="majorEastAsia" w:hint="eastAsia"/>
                <w:b/>
                <w:sz w:val="14"/>
                <w:szCs w:val="14"/>
              </w:rPr>
              <w:t>【発言分析・行動観察】</w:t>
            </w:r>
          </w:p>
        </w:tc>
        <w:tc>
          <w:tcPr>
            <w:tcW w:w="652" w:type="dxa"/>
            <w:tcBorders>
              <w:top w:val="single" w:sz="4" w:space="0" w:color="auto"/>
              <w:left w:val="nil"/>
              <w:bottom w:val="single" w:sz="4" w:space="0" w:color="auto"/>
            </w:tcBorders>
            <w:tcMar>
              <w:top w:w="57" w:type="dxa"/>
              <w:left w:w="142" w:type="dxa"/>
              <w:bottom w:w="57" w:type="dxa"/>
              <w:right w:w="142" w:type="dxa"/>
            </w:tcMar>
          </w:tcPr>
          <w:p w14:paraId="40E440F8" w14:textId="77777777" w:rsidR="00642732" w:rsidRPr="0082008D" w:rsidRDefault="00642732" w:rsidP="001A66A0">
            <w:pPr>
              <w:snapToGrid w:val="0"/>
              <w:spacing w:line="200" w:lineRule="exact"/>
              <w:rPr>
                <w:rFonts w:asciiTheme="majorEastAsia" w:eastAsiaTheme="majorEastAsia" w:hAnsiTheme="majorEastAsia"/>
                <w:sz w:val="14"/>
                <w:szCs w:val="14"/>
              </w:rPr>
            </w:pPr>
          </w:p>
        </w:tc>
        <w:tc>
          <w:tcPr>
            <w:tcW w:w="652" w:type="dxa"/>
            <w:tcBorders>
              <w:top w:val="single" w:sz="4" w:space="0" w:color="auto"/>
              <w:bottom w:val="single" w:sz="4" w:space="0" w:color="auto"/>
              <w:right w:val="nil"/>
            </w:tcBorders>
            <w:tcMar>
              <w:top w:w="57" w:type="dxa"/>
              <w:left w:w="142" w:type="dxa"/>
              <w:bottom w:w="57" w:type="dxa"/>
              <w:right w:w="142" w:type="dxa"/>
            </w:tcMar>
          </w:tcPr>
          <w:p w14:paraId="0F9D394C" w14:textId="77777777" w:rsidR="00642732" w:rsidRPr="0082008D" w:rsidRDefault="00642732" w:rsidP="001A66A0">
            <w:pPr>
              <w:snapToGrid w:val="0"/>
              <w:spacing w:line="200" w:lineRule="exact"/>
              <w:rPr>
                <w:rFonts w:asciiTheme="majorEastAsia" w:eastAsiaTheme="majorEastAsia" w:hAnsiTheme="majorEastAsia"/>
                <w:sz w:val="14"/>
                <w:szCs w:val="14"/>
              </w:rPr>
            </w:pPr>
          </w:p>
        </w:tc>
        <w:tc>
          <w:tcPr>
            <w:tcW w:w="4344" w:type="dxa"/>
            <w:tcBorders>
              <w:top w:val="single" w:sz="4" w:space="0" w:color="auto"/>
              <w:left w:val="nil"/>
              <w:bottom w:val="single" w:sz="4" w:space="0" w:color="auto"/>
            </w:tcBorders>
            <w:tcMar>
              <w:top w:w="57" w:type="dxa"/>
              <w:left w:w="142" w:type="dxa"/>
              <w:bottom w:w="57" w:type="dxa"/>
              <w:right w:w="142" w:type="dxa"/>
            </w:tcMar>
          </w:tcPr>
          <w:p w14:paraId="1DABCBDD" w14:textId="17AC04D9" w:rsidR="00642732" w:rsidRPr="00683201" w:rsidRDefault="003F0C52" w:rsidP="001A66A0">
            <w:pPr>
              <w:widowControl/>
              <w:autoSpaceDE w:val="0"/>
              <w:autoSpaceDN w:val="0"/>
              <w:adjustRightInd w:val="0"/>
              <w:spacing w:line="200" w:lineRule="exact"/>
              <w:jc w:val="left"/>
              <w:rPr>
                <w:rStyle w:val="ab"/>
              </w:rPr>
            </w:pPr>
            <w:r w:rsidRPr="003F0C52">
              <w:rPr>
                <w:rStyle w:val="ab"/>
                <w:rFonts w:hint="eastAsia"/>
              </w:rPr>
              <w:t>月の見える位置の変わり方を調べる活動に進んで取り組み</w:t>
            </w:r>
            <w:r w:rsidR="00B14E62">
              <w:rPr>
                <w:rStyle w:val="ab"/>
                <w:rFonts w:hint="eastAsia"/>
              </w:rPr>
              <w:t>、</w:t>
            </w:r>
            <w:r w:rsidRPr="003F0C52">
              <w:rPr>
                <w:rStyle w:val="ab"/>
                <w:rFonts w:hint="eastAsia"/>
              </w:rPr>
              <w:t>予想や調べる方法</w:t>
            </w:r>
            <w:r w:rsidR="00B14E62">
              <w:rPr>
                <w:rStyle w:val="ab"/>
                <w:rFonts w:hint="eastAsia"/>
              </w:rPr>
              <w:t>、</w:t>
            </w:r>
            <w:r w:rsidRPr="003F0C52">
              <w:rPr>
                <w:rStyle w:val="ab"/>
                <w:rFonts w:hint="eastAsia"/>
              </w:rPr>
              <w:t>観察結果について</w:t>
            </w:r>
            <w:r w:rsidR="00B14E62">
              <w:rPr>
                <w:rStyle w:val="ab"/>
                <w:rFonts w:hint="eastAsia"/>
              </w:rPr>
              <w:t>、</w:t>
            </w:r>
            <w:r w:rsidRPr="003F0C52">
              <w:rPr>
                <w:rStyle w:val="ab"/>
                <w:rFonts w:hint="eastAsia"/>
              </w:rPr>
              <w:t>友達と互いに伝え合</w:t>
            </w:r>
            <w:r w:rsidR="0022677B" w:rsidRPr="0022677B">
              <w:rPr>
                <w:rStyle w:val="ab"/>
                <w:rFonts w:hint="eastAsia"/>
              </w:rPr>
              <w:t>ったり、観察と観察の間の時間を短くして調べたりするなど</w:t>
            </w:r>
            <w:r w:rsidRPr="003F0C52">
              <w:rPr>
                <w:rStyle w:val="ab"/>
                <w:rFonts w:hint="eastAsia"/>
              </w:rPr>
              <w:t>粘り強く問題解決しようとしている。</w:t>
            </w:r>
          </w:p>
        </w:tc>
        <w:tc>
          <w:tcPr>
            <w:tcW w:w="4383" w:type="dxa"/>
            <w:tcBorders>
              <w:top w:val="single" w:sz="4" w:space="0" w:color="auto"/>
              <w:bottom w:val="single" w:sz="4" w:space="0" w:color="auto"/>
              <w:right w:val="nil"/>
            </w:tcBorders>
            <w:shd w:val="clear" w:color="auto" w:fill="auto"/>
            <w:tcMar>
              <w:top w:w="57" w:type="dxa"/>
              <w:left w:w="142" w:type="dxa"/>
              <w:bottom w:w="57" w:type="dxa"/>
              <w:right w:w="142" w:type="dxa"/>
            </w:tcMar>
          </w:tcPr>
          <w:p w14:paraId="62B89A0D" w14:textId="6842DD98" w:rsidR="00642732" w:rsidRPr="00683201" w:rsidRDefault="003F0C52" w:rsidP="001A66A0">
            <w:pPr>
              <w:widowControl/>
              <w:autoSpaceDE w:val="0"/>
              <w:autoSpaceDN w:val="0"/>
              <w:adjustRightInd w:val="0"/>
              <w:spacing w:line="200" w:lineRule="exact"/>
              <w:jc w:val="left"/>
              <w:rPr>
                <w:rStyle w:val="ab"/>
              </w:rPr>
            </w:pPr>
            <w:r w:rsidRPr="003F0C52">
              <w:rPr>
                <w:rStyle w:val="ab"/>
                <w:rFonts w:hint="eastAsia"/>
              </w:rPr>
              <w:t>観察する場所は変えないことや</w:t>
            </w:r>
            <w:r w:rsidR="00B14E62">
              <w:rPr>
                <w:rStyle w:val="ab"/>
                <w:rFonts w:hint="eastAsia"/>
              </w:rPr>
              <w:t>、</w:t>
            </w:r>
            <w:r w:rsidRPr="003F0C52">
              <w:rPr>
                <w:rStyle w:val="ab"/>
                <w:rFonts w:hint="eastAsia"/>
              </w:rPr>
              <w:t>目印にしやすい景色を選ぶこと</w:t>
            </w:r>
            <w:r w:rsidR="00B14E62">
              <w:rPr>
                <w:rStyle w:val="ab"/>
                <w:rFonts w:hint="eastAsia"/>
              </w:rPr>
              <w:t>、</w:t>
            </w:r>
            <w:r w:rsidRPr="003F0C52">
              <w:rPr>
                <w:rStyle w:val="ab"/>
                <w:rFonts w:hint="eastAsia"/>
              </w:rPr>
              <w:t>月が見えた方位を記録することなど</w:t>
            </w:r>
            <w:r w:rsidR="00B14E62">
              <w:rPr>
                <w:rStyle w:val="ab"/>
                <w:rFonts w:hint="eastAsia"/>
              </w:rPr>
              <w:t>、</w:t>
            </w:r>
            <w:r w:rsidRPr="003F0C52">
              <w:rPr>
                <w:rStyle w:val="ab"/>
                <w:rFonts w:hint="eastAsia"/>
              </w:rPr>
              <w:t>観察する際のポイントを示し</w:t>
            </w:r>
            <w:r w:rsidR="00B14E62">
              <w:rPr>
                <w:rStyle w:val="ab"/>
                <w:rFonts w:hint="eastAsia"/>
              </w:rPr>
              <w:t>、</w:t>
            </w:r>
            <w:r w:rsidRPr="003F0C52">
              <w:rPr>
                <w:rStyle w:val="ab"/>
                <w:rFonts w:hint="eastAsia"/>
              </w:rPr>
              <w:t>自宅でも自らの力で観察を行い</w:t>
            </w:r>
            <w:r w:rsidR="00B14E62">
              <w:rPr>
                <w:rStyle w:val="ab"/>
                <w:rFonts w:hint="eastAsia"/>
              </w:rPr>
              <w:t>、</w:t>
            </w:r>
            <w:r w:rsidRPr="003F0C52">
              <w:rPr>
                <w:rStyle w:val="ab"/>
                <w:rFonts w:hint="eastAsia"/>
              </w:rPr>
              <w:t>記録することができるように</w:t>
            </w:r>
            <w:r w:rsidR="00B14E62">
              <w:rPr>
                <w:rStyle w:val="ab"/>
                <w:rFonts w:hint="eastAsia"/>
              </w:rPr>
              <w:t>、</w:t>
            </w:r>
            <w:r w:rsidRPr="003F0C52">
              <w:rPr>
                <w:rStyle w:val="ab"/>
                <w:rFonts w:hint="eastAsia"/>
              </w:rPr>
              <w:t>助言・援助する。</w:t>
            </w:r>
          </w:p>
        </w:tc>
        <w:tc>
          <w:tcPr>
            <w:tcW w:w="120" w:type="dxa"/>
            <w:tcBorders>
              <w:top w:val="nil"/>
              <w:left w:val="nil"/>
              <w:bottom w:val="nil"/>
            </w:tcBorders>
            <w:shd w:val="clear" w:color="auto" w:fill="auto"/>
          </w:tcPr>
          <w:p w14:paraId="5EFACA79" w14:textId="77777777" w:rsidR="00642732" w:rsidRDefault="00642732" w:rsidP="001A66A0"/>
        </w:tc>
      </w:tr>
      <w:tr w:rsidR="00642732" w14:paraId="001D7A73" w14:textId="77777777" w:rsidTr="00642732">
        <w:trPr>
          <w:cantSplit/>
          <w:trHeight w:val="446"/>
        </w:trPr>
        <w:tc>
          <w:tcPr>
            <w:tcW w:w="104" w:type="dxa"/>
            <w:vMerge/>
            <w:tcBorders>
              <w:bottom w:val="nil"/>
              <w:right w:val="nil"/>
            </w:tcBorders>
          </w:tcPr>
          <w:p w14:paraId="78513FF3" w14:textId="77777777" w:rsidR="00642732" w:rsidRPr="009D4699" w:rsidRDefault="00642732" w:rsidP="001A66A0">
            <w:pPr>
              <w:snapToGrid w:val="0"/>
              <w:ind w:leftChars="-100" w:left="-260" w:rightChars="-100" w:right="-260"/>
              <w:rPr>
                <w:rFonts w:asciiTheme="majorEastAsia" w:eastAsiaTheme="majorEastAsia" w:hAnsiTheme="majorEastAsia"/>
                <w:sz w:val="10"/>
                <w:szCs w:val="10"/>
              </w:rPr>
            </w:pPr>
          </w:p>
        </w:tc>
        <w:tc>
          <w:tcPr>
            <w:tcW w:w="3485" w:type="dxa"/>
            <w:vMerge w:val="restart"/>
            <w:tcBorders>
              <w:left w:val="nil"/>
              <w:bottom w:val="nil"/>
            </w:tcBorders>
          </w:tcPr>
          <w:p w14:paraId="600F526C" w14:textId="0C97D3EE" w:rsidR="00642732" w:rsidRPr="001B60B6" w:rsidRDefault="003F0C52" w:rsidP="001A66A0">
            <w:pPr>
              <w:widowControl/>
              <w:autoSpaceDE w:val="0"/>
              <w:autoSpaceDN w:val="0"/>
              <w:adjustRightInd w:val="0"/>
              <w:spacing w:line="200" w:lineRule="exact"/>
              <w:ind w:leftChars="100" w:left="400" w:rightChars="50" w:right="130" w:hangingChars="100" w:hanging="140"/>
              <w:jc w:val="left"/>
              <w:rPr>
                <w:rStyle w:val="ab"/>
              </w:rPr>
            </w:pPr>
            <w:r w:rsidRPr="003F0C52">
              <w:rPr>
                <w:rStyle w:val="ab"/>
                <w:rFonts w:hint="eastAsia"/>
              </w:rPr>
              <w:t>・月の形や月の見える位置の変化についてまとめる。</w:t>
            </w:r>
          </w:p>
        </w:tc>
        <w:tc>
          <w:tcPr>
            <w:tcW w:w="283" w:type="dxa"/>
            <w:vMerge w:val="restart"/>
            <w:tcBorders>
              <w:bottom w:val="nil"/>
            </w:tcBorders>
            <w:vAlign w:val="center"/>
          </w:tcPr>
          <w:p w14:paraId="46D9F0E5" w14:textId="77777777" w:rsidR="00642732" w:rsidRPr="00553402" w:rsidRDefault="00642732"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vMerge w:val="restart"/>
            <w:tcBorders>
              <w:bottom w:val="nil"/>
            </w:tcBorders>
            <w:textDirection w:val="tbRlV"/>
            <w:vAlign w:val="center"/>
          </w:tcPr>
          <w:p w14:paraId="31FB5E1B" w14:textId="53C4478B" w:rsidR="00642732" w:rsidRPr="00553402" w:rsidRDefault="003F0C52" w:rsidP="001A66A0">
            <w:pPr>
              <w:snapToGrid w:val="0"/>
              <w:spacing w:line="200" w:lineRule="exact"/>
              <w:ind w:left="113" w:right="113"/>
              <w:jc w:val="center"/>
              <w:rPr>
                <w:rFonts w:asciiTheme="majorEastAsia" w:eastAsiaTheme="majorEastAsia" w:hAnsiTheme="majorEastAsia"/>
                <w:sz w:val="14"/>
                <w:szCs w:val="14"/>
              </w:rPr>
            </w:pPr>
            <w:r w:rsidRPr="003F0C52">
              <w:rPr>
                <w:rFonts w:asciiTheme="majorEastAsia" w:eastAsiaTheme="majorEastAsia" w:hAnsiTheme="majorEastAsia"/>
                <w:sz w:val="14"/>
                <w:szCs w:val="14"/>
                <w:eastAsianLayout w:id="2094758656" w:vert="1" w:vertCompress="1"/>
              </w:rPr>
              <w:t>84</w:t>
            </w:r>
            <w:r w:rsidR="00642732" w:rsidRPr="00553402">
              <w:rPr>
                <w:rFonts w:asciiTheme="majorEastAsia" w:eastAsiaTheme="majorEastAsia" w:hAnsiTheme="majorEastAsia" w:hint="eastAsia"/>
                <w:sz w:val="14"/>
                <w:szCs w:val="14"/>
              </w:rPr>
              <w:t>～</w:t>
            </w:r>
            <w:r w:rsidRPr="003F0C52">
              <w:rPr>
                <w:rFonts w:asciiTheme="majorEastAsia" w:eastAsiaTheme="majorEastAsia" w:hAnsiTheme="majorEastAsia"/>
                <w:sz w:val="14"/>
                <w:szCs w:val="14"/>
                <w:eastAsianLayout w:id="2094759936" w:vert="1" w:vertCompress="1"/>
              </w:rPr>
              <w:t>85</w:t>
            </w:r>
          </w:p>
        </w:tc>
        <w:tc>
          <w:tcPr>
            <w:tcW w:w="283" w:type="dxa"/>
            <w:tcBorders>
              <w:top w:val="single" w:sz="4" w:space="0" w:color="auto"/>
              <w:bottom w:val="dashSmallGap" w:sz="4" w:space="0" w:color="auto"/>
            </w:tcBorders>
            <w:vAlign w:val="center"/>
          </w:tcPr>
          <w:p w14:paraId="1355EE47" w14:textId="77777777" w:rsidR="00642732" w:rsidRDefault="00642732"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single" w:sz="4" w:space="0" w:color="auto"/>
              <w:bottom w:val="dashSmallGap" w:sz="4" w:space="0" w:color="auto"/>
            </w:tcBorders>
            <w:vAlign w:val="center"/>
          </w:tcPr>
          <w:p w14:paraId="62A2E3AC" w14:textId="77777777" w:rsidR="00642732" w:rsidRDefault="00642732"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dashSmallGap" w:sz="4" w:space="0" w:color="auto"/>
              <w:right w:val="nil"/>
            </w:tcBorders>
            <w:tcMar>
              <w:top w:w="57" w:type="dxa"/>
              <w:left w:w="142" w:type="dxa"/>
              <w:bottom w:w="57" w:type="dxa"/>
              <w:right w:w="142" w:type="dxa"/>
            </w:tcMar>
          </w:tcPr>
          <w:p w14:paraId="4080FA74" w14:textId="3FA838A0" w:rsidR="003F0C52" w:rsidRPr="003F0C52" w:rsidRDefault="003F0C52" w:rsidP="003F0C52">
            <w:pPr>
              <w:widowControl/>
              <w:tabs>
                <w:tab w:val="right" w:pos="3835"/>
              </w:tabs>
              <w:topLinePunct/>
              <w:autoSpaceDE w:val="0"/>
              <w:autoSpaceDN w:val="0"/>
              <w:adjustRightInd w:val="0"/>
              <w:spacing w:line="200" w:lineRule="exact"/>
              <w:jc w:val="left"/>
              <w:rPr>
                <w:rFonts w:asciiTheme="majorEastAsia" w:eastAsiaTheme="majorEastAsia" w:hAnsiTheme="majorEastAsia"/>
                <w:b/>
                <w:sz w:val="14"/>
                <w:szCs w:val="14"/>
              </w:rPr>
            </w:pPr>
            <w:r w:rsidRPr="003F0C52">
              <w:rPr>
                <w:rFonts w:asciiTheme="majorEastAsia" w:eastAsiaTheme="majorEastAsia" w:hAnsiTheme="majorEastAsia" w:hint="eastAsia"/>
                <w:b/>
                <w:sz w:val="14"/>
                <w:szCs w:val="14"/>
              </w:rPr>
              <w:t>【思②】観察結果を基に</w:t>
            </w:r>
            <w:r w:rsidR="00B14E62">
              <w:rPr>
                <w:rFonts w:asciiTheme="majorEastAsia" w:eastAsiaTheme="majorEastAsia" w:hAnsiTheme="majorEastAsia" w:hint="eastAsia"/>
                <w:b/>
                <w:sz w:val="14"/>
                <w:szCs w:val="14"/>
              </w:rPr>
              <w:t>、</w:t>
            </w:r>
            <w:r w:rsidRPr="003F0C52">
              <w:rPr>
                <w:rFonts w:asciiTheme="majorEastAsia" w:eastAsiaTheme="majorEastAsia" w:hAnsiTheme="majorEastAsia" w:hint="eastAsia"/>
                <w:b/>
                <w:sz w:val="14"/>
                <w:szCs w:val="14"/>
              </w:rPr>
              <w:t>月は時刻によって見える位置が変わる</w:t>
            </w:r>
            <w:r w:rsidR="0022677B" w:rsidRPr="0022677B">
              <w:rPr>
                <w:rFonts w:asciiTheme="majorEastAsia" w:eastAsiaTheme="majorEastAsia" w:hAnsiTheme="majorEastAsia" w:hint="eastAsia"/>
                <w:b/>
                <w:sz w:val="14"/>
                <w:szCs w:val="14"/>
              </w:rPr>
              <w:t>ことを考察し</w:t>
            </w:r>
            <w:r w:rsidR="00B14E62">
              <w:rPr>
                <w:rFonts w:asciiTheme="majorEastAsia" w:eastAsiaTheme="majorEastAsia" w:hAnsiTheme="majorEastAsia" w:hint="eastAsia"/>
                <w:b/>
                <w:sz w:val="14"/>
                <w:szCs w:val="14"/>
              </w:rPr>
              <w:t>、</w:t>
            </w:r>
            <w:r w:rsidRPr="003F0C52">
              <w:rPr>
                <w:rFonts w:asciiTheme="majorEastAsia" w:eastAsiaTheme="majorEastAsia" w:hAnsiTheme="majorEastAsia" w:hint="eastAsia"/>
                <w:b/>
                <w:sz w:val="14"/>
                <w:szCs w:val="14"/>
              </w:rPr>
              <w:t>表現しているかを評価する。</w:t>
            </w:r>
          </w:p>
          <w:p w14:paraId="44EC565C" w14:textId="2F14FE79" w:rsidR="00642732" w:rsidRPr="001B60B6" w:rsidRDefault="003F0C52" w:rsidP="003F0C52">
            <w:pPr>
              <w:widowControl/>
              <w:tabs>
                <w:tab w:val="right" w:pos="3835"/>
              </w:tabs>
              <w:topLinePunct/>
              <w:autoSpaceDE w:val="0"/>
              <w:autoSpaceDN w:val="0"/>
              <w:adjustRightInd w:val="0"/>
              <w:spacing w:line="200" w:lineRule="exact"/>
              <w:jc w:val="right"/>
              <w:rPr>
                <w:rStyle w:val="ab"/>
              </w:rPr>
            </w:pPr>
            <w:r w:rsidRPr="003F0C52">
              <w:rPr>
                <w:rFonts w:asciiTheme="majorEastAsia" w:eastAsiaTheme="majorEastAsia" w:hAnsiTheme="majorEastAsia" w:hint="eastAsia"/>
                <w:b/>
                <w:sz w:val="14"/>
                <w:szCs w:val="14"/>
              </w:rPr>
              <w:t>【発言分析・記述分析】</w:t>
            </w:r>
          </w:p>
        </w:tc>
        <w:tc>
          <w:tcPr>
            <w:tcW w:w="652" w:type="dxa"/>
            <w:tcBorders>
              <w:top w:val="single" w:sz="4" w:space="0" w:color="auto"/>
              <w:left w:val="nil"/>
              <w:bottom w:val="dashSmallGap" w:sz="4" w:space="0" w:color="auto"/>
            </w:tcBorders>
            <w:tcMar>
              <w:top w:w="57" w:type="dxa"/>
              <w:left w:w="142" w:type="dxa"/>
              <w:bottom w:w="57" w:type="dxa"/>
              <w:right w:w="142" w:type="dxa"/>
            </w:tcMar>
          </w:tcPr>
          <w:p w14:paraId="39B9D293" w14:textId="77777777" w:rsidR="00642732" w:rsidRPr="0082008D" w:rsidRDefault="00642732" w:rsidP="001A66A0">
            <w:pPr>
              <w:snapToGrid w:val="0"/>
              <w:spacing w:line="200" w:lineRule="exact"/>
              <w:rPr>
                <w:rFonts w:asciiTheme="majorEastAsia" w:eastAsiaTheme="majorEastAsia" w:hAnsiTheme="majorEastAsia"/>
                <w:sz w:val="14"/>
                <w:szCs w:val="14"/>
              </w:rPr>
            </w:pPr>
          </w:p>
        </w:tc>
        <w:tc>
          <w:tcPr>
            <w:tcW w:w="652" w:type="dxa"/>
            <w:tcBorders>
              <w:top w:val="single" w:sz="4" w:space="0" w:color="auto"/>
              <w:left w:val="nil"/>
              <w:bottom w:val="dashSmallGap" w:sz="4" w:space="0" w:color="auto"/>
              <w:right w:val="nil"/>
            </w:tcBorders>
          </w:tcPr>
          <w:p w14:paraId="28D0325C" w14:textId="77777777" w:rsidR="00642732" w:rsidRPr="0082008D" w:rsidRDefault="00642732" w:rsidP="001A66A0">
            <w:pPr>
              <w:snapToGrid w:val="0"/>
              <w:spacing w:line="200" w:lineRule="exact"/>
              <w:rPr>
                <w:rFonts w:asciiTheme="majorEastAsia" w:eastAsiaTheme="majorEastAsia" w:hAnsiTheme="majorEastAsia"/>
                <w:sz w:val="14"/>
                <w:szCs w:val="14"/>
              </w:rPr>
            </w:pPr>
          </w:p>
        </w:tc>
        <w:tc>
          <w:tcPr>
            <w:tcW w:w="4344" w:type="dxa"/>
            <w:tcBorders>
              <w:top w:val="single" w:sz="4" w:space="0" w:color="auto"/>
              <w:left w:val="nil"/>
              <w:bottom w:val="dashSmallGap" w:sz="4" w:space="0" w:color="auto"/>
            </w:tcBorders>
            <w:tcMar>
              <w:top w:w="57" w:type="dxa"/>
              <w:left w:w="142" w:type="dxa"/>
              <w:bottom w:w="57" w:type="dxa"/>
              <w:right w:w="142" w:type="dxa"/>
            </w:tcMar>
          </w:tcPr>
          <w:p w14:paraId="5628CEE9" w14:textId="4A0E5287" w:rsidR="00642732" w:rsidRPr="00683201" w:rsidRDefault="0022677B" w:rsidP="001A66A0">
            <w:pPr>
              <w:widowControl/>
              <w:autoSpaceDE w:val="0"/>
              <w:autoSpaceDN w:val="0"/>
              <w:adjustRightInd w:val="0"/>
              <w:spacing w:line="200" w:lineRule="exact"/>
              <w:jc w:val="left"/>
              <w:rPr>
                <w:rStyle w:val="ab"/>
              </w:rPr>
            </w:pPr>
            <w:r w:rsidRPr="0022677B">
              <w:rPr>
                <w:rStyle w:val="ab"/>
                <w:rFonts w:hint="eastAsia"/>
              </w:rPr>
              <w:t>月の見える位置の変化について半月と満月の観察結果など、友達の結果もあわせて複数の結果を基に考察し、</w:t>
            </w:r>
            <w:r w:rsidR="003F0C52" w:rsidRPr="003F0C52">
              <w:rPr>
                <w:rStyle w:val="ab"/>
                <w:rFonts w:hint="eastAsia"/>
              </w:rPr>
              <w:t>表現している。</w:t>
            </w:r>
          </w:p>
        </w:tc>
        <w:tc>
          <w:tcPr>
            <w:tcW w:w="4383" w:type="dxa"/>
            <w:tcBorders>
              <w:top w:val="single" w:sz="4" w:space="0" w:color="auto"/>
              <w:bottom w:val="dashSmallGap" w:sz="4" w:space="0" w:color="auto"/>
              <w:right w:val="nil"/>
            </w:tcBorders>
            <w:shd w:val="clear" w:color="auto" w:fill="auto"/>
            <w:tcMar>
              <w:top w:w="57" w:type="dxa"/>
              <w:left w:w="142" w:type="dxa"/>
              <w:bottom w:w="57" w:type="dxa"/>
              <w:right w:w="142" w:type="dxa"/>
            </w:tcMar>
          </w:tcPr>
          <w:p w14:paraId="7696922A" w14:textId="09FCABC8" w:rsidR="00642732" w:rsidRPr="00683201" w:rsidRDefault="003F0C52" w:rsidP="001A66A0">
            <w:pPr>
              <w:widowControl/>
              <w:autoSpaceDE w:val="0"/>
              <w:autoSpaceDN w:val="0"/>
              <w:adjustRightInd w:val="0"/>
              <w:spacing w:line="200" w:lineRule="exact"/>
              <w:jc w:val="left"/>
              <w:rPr>
                <w:rStyle w:val="ab"/>
              </w:rPr>
            </w:pPr>
            <w:r w:rsidRPr="003F0C52">
              <w:rPr>
                <w:rStyle w:val="ab"/>
                <w:rFonts w:hint="eastAsia"/>
              </w:rPr>
              <w:t>「月はどの方位に向かって位置が変わったかな」などと具体的に問いかけ</w:t>
            </w:r>
            <w:r w:rsidR="00B14E62">
              <w:rPr>
                <w:rStyle w:val="ab"/>
                <w:rFonts w:hint="eastAsia"/>
              </w:rPr>
              <w:t>、</w:t>
            </w:r>
            <w:r w:rsidRPr="003F0C52">
              <w:rPr>
                <w:rStyle w:val="ab"/>
                <w:rFonts w:hint="eastAsia"/>
              </w:rPr>
              <w:t>月の見える位置は時刻によって変わることを捉えることができるように</w:t>
            </w:r>
            <w:r w:rsidR="00B14E62">
              <w:rPr>
                <w:rStyle w:val="ab"/>
                <w:rFonts w:hint="eastAsia"/>
              </w:rPr>
              <w:t>、</w:t>
            </w:r>
            <w:r w:rsidRPr="003F0C52">
              <w:rPr>
                <w:rStyle w:val="ab"/>
                <w:rFonts w:hint="eastAsia"/>
              </w:rPr>
              <w:t>助言・援助する。</w:t>
            </w:r>
          </w:p>
        </w:tc>
        <w:tc>
          <w:tcPr>
            <w:tcW w:w="120" w:type="dxa"/>
            <w:tcBorders>
              <w:top w:val="nil"/>
              <w:left w:val="nil"/>
              <w:bottom w:val="nil"/>
            </w:tcBorders>
            <w:shd w:val="clear" w:color="auto" w:fill="auto"/>
          </w:tcPr>
          <w:p w14:paraId="09724714" w14:textId="77777777" w:rsidR="00642732" w:rsidRDefault="00642732" w:rsidP="001A66A0"/>
        </w:tc>
      </w:tr>
      <w:tr w:rsidR="00642732" w14:paraId="31ED38C1" w14:textId="77777777" w:rsidTr="00FC64B6">
        <w:trPr>
          <w:cantSplit/>
          <w:trHeight w:val="287"/>
        </w:trPr>
        <w:tc>
          <w:tcPr>
            <w:tcW w:w="104" w:type="dxa"/>
            <w:vMerge/>
            <w:tcBorders>
              <w:bottom w:val="nil"/>
              <w:right w:val="nil"/>
            </w:tcBorders>
          </w:tcPr>
          <w:p w14:paraId="05EF3964" w14:textId="77777777" w:rsidR="00642732" w:rsidRPr="009D4699" w:rsidRDefault="00642732" w:rsidP="001A66A0">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nil"/>
            </w:tcBorders>
          </w:tcPr>
          <w:p w14:paraId="457959DE" w14:textId="77777777" w:rsidR="00642732" w:rsidRDefault="00642732" w:rsidP="001A66A0">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tcBorders>
              <w:bottom w:val="nil"/>
            </w:tcBorders>
            <w:vAlign w:val="center"/>
          </w:tcPr>
          <w:p w14:paraId="5B7965C3" w14:textId="77777777" w:rsidR="00642732" w:rsidRPr="00553402" w:rsidRDefault="00642732" w:rsidP="001A66A0">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textDirection w:val="tbRlV"/>
            <w:vAlign w:val="center"/>
          </w:tcPr>
          <w:p w14:paraId="5B41C1CE" w14:textId="77777777" w:rsidR="00642732" w:rsidRPr="00553402" w:rsidRDefault="00642732" w:rsidP="001A66A0">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nil"/>
            </w:tcBorders>
            <w:vAlign w:val="center"/>
          </w:tcPr>
          <w:p w14:paraId="04B4DF1F" w14:textId="77777777" w:rsidR="00642732" w:rsidRDefault="00642732"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dashSmallGap" w:sz="4" w:space="0" w:color="auto"/>
              <w:bottom w:val="nil"/>
            </w:tcBorders>
            <w:vAlign w:val="center"/>
          </w:tcPr>
          <w:p w14:paraId="29E04F3A" w14:textId="77777777" w:rsidR="00642732" w:rsidRDefault="00642732" w:rsidP="001A66A0">
            <w:pPr>
              <w:snapToGrid w:val="0"/>
              <w:spacing w:line="200" w:lineRule="exact"/>
              <w:jc w:val="center"/>
              <w:rPr>
                <w:rFonts w:asciiTheme="majorEastAsia" w:eastAsiaTheme="majorEastAsia" w:hAnsiTheme="majorEastAsia"/>
                <w:sz w:val="14"/>
                <w:szCs w:val="14"/>
              </w:rPr>
            </w:pPr>
          </w:p>
        </w:tc>
        <w:tc>
          <w:tcPr>
            <w:tcW w:w="4056" w:type="dxa"/>
            <w:tcBorders>
              <w:top w:val="dashSmallGap" w:sz="4" w:space="0" w:color="auto"/>
              <w:bottom w:val="nil"/>
              <w:right w:val="nil"/>
            </w:tcBorders>
            <w:tcMar>
              <w:top w:w="57" w:type="dxa"/>
              <w:left w:w="142" w:type="dxa"/>
              <w:bottom w:w="57" w:type="dxa"/>
              <w:right w:w="142" w:type="dxa"/>
            </w:tcMar>
          </w:tcPr>
          <w:p w14:paraId="1D4C28EF" w14:textId="3B0B5F5F" w:rsidR="00642732" w:rsidRPr="0022677B" w:rsidRDefault="003F0C52" w:rsidP="0022677B">
            <w:pPr>
              <w:widowControl/>
              <w:tabs>
                <w:tab w:val="right" w:pos="3835"/>
              </w:tabs>
              <w:topLinePunct/>
              <w:autoSpaceDE w:val="0"/>
              <w:autoSpaceDN w:val="0"/>
              <w:adjustRightInd w:val="0"/>
              <w:spacing w:line="200" w:lineRule="exact"/>
              <w:jc w:val="left"/>
              <w:rPr>
                <w:rFonts w:asciiTheme="majorEastAsia" w:eastAsiaTheme="majorEastAsia" w:hAnsiTheme="majorEastAsia"/>
                <w:b/>
              </w:rPr>
            </w:pPr>
            <w:r w:rsidRPr="003F0C52">
              <w:rPr>
                <w:rFonts w:asciiTheme="majorEastAsia" w:eastAsiaTheme="majorEastAsia" w:hAnsiTheme="majorEastAsia" w:hint="eastAsia"/>
                <w:b/>
                <w:sz w:val="14"/>
                <w:szCs w:val="14"/>
              </w:rPr>
              <w:t>【知①】月は日によって形が変わって見え</w:t>
            </w:r>
            <w:r w:rsidR="00B14E62">
              <w:rPr>
                <w:rFonts w:asciiTheme="majorEastAsia" w:eastAsiaTheme="majorEastAsia" w:hAnsiTheme="majorEastAsia" w:hint="eastAsia"/>
                <w:b/>
                <w:sz w:val="14"/>
                <w:szCs w:val="14"/>
              </w:rPr>
              <w:t>、</w:t>
            </w:r>
            <w:r w:rsidRPr="003F0C52">
              <w:rPr>
                <w:rFonts w:asciiTheme="majorEastAsia" w:eastAsiaTheme="majorEastAsia" w:hAnsiTheme="majorEastAsia" w:hint="eastAsia"/>
                <w:b/>
                <w:sz w:val="14"/>
                <w:szCs w:val="14"/>
              </w:rPr>
              <w:t>1日のうちでも時刻によって</w:t>
            </w:r>
            <w:r w:rsidR="0022677B">
              <w:rPr>
                <w:rFonts w:asciiTheme="majorEastAsia" w:eastAsiaTheme="majorEastAsia" w:hAnsiTheme="majorEastAsia" w:hint="eastAsia"/>
                <w:b/>
                <w:sz w:val="14"/>
                <w:szCs w:val="14"/>
              </w:rPr>
              <w:t>見える</w:t>
            </w:r>
            <w:r w:rsidRPr="003F0C52">
              <w:rPr>
                <w:rFonts w:asciiTheme="majorEastAsia" w:eastAsiaTheme="majorEastAsia" w:hAnsiTheme="majorEastAsia" w:hint="eastAsia"/>
                <w:b/>
                <w:sz w:val="14"/>
                <w:szCs w:val="14"/>
              </w:rPr>
              <w:t>位置が変わることを理解しているかを確認する。</w:t>
            </w:r>
            <w:r>
              <w:rPr>
                <w:rFonts w:asciiTheme="majorEastAsia" w:eastAsiaTheme="majorEastAsia" w:hAnsiTheme="majorEastAsia" w:hint="eastAsia"/>
                <w:b/>
                <w:sz w:val="14"/>
                <w:szCs w:val="14"/>
              </w:rPr>
              <w:t xml:space="preserve"> </w:t>
            </w:r>
            <w:r w:rsidR="0022677B">
              <w:rPr>
                <w:rFonts w:asciiTheme="majorEastAsia" w:eastAsiaTheme="majorEastAsia" w:hAnsiTheme="majorEastAsia"/>
                <w:b/>
                <w:sz w:val="14"/>
                <w:szCs w:val="14"/>
              </w:rPr>
              <w:t xml:space="preserve">                    </w:t>
            </w:r>
            <w:r w:rsidRPr="003F0C52">
              <w:rPr>
                <w:rFonts w:asciiTheme="majorEastAsia" w:eastAsiaTheme="majorEastAsia" w:hAnsiTheme="majorEastAsia" w:hint="eastAsia"/>
                <w:b/>
                <w:sz w:val="14"/>
                <w:szCs w:val="14"/>
              </w:rPr>
              <w:t>【発言分析・記述分析】</w:t>
            </w:r>
          </w:p>
        </w:tc>
        <w:tc>
          <w:tcPr>
            <w:tcW w:w="652" w:type="dxa"/>
            <w:tcBorders>
              <w:top w:val="dashSmallGap" w:sz="4" w:space="0" w:color="auto"/>
              <w:left w:val="nil"/>
              <w:bottom w:val="nil"/>
            </w:tcBorders>
            <w:tcMar>
              <w:top w:w="57" w:type="dxa"/>
              <w:left w:w="142" w:type="dxa"/>
              <w:bottom w:w="57" w:type="dxa"/>
              <w:right w:w="142" w:type="dxa"/>
            </w:tcMar>
          </w:tcPr>
          <w:p w14:paraId="0DCB0988" w14:textId="77777777" w:rsidR="00642732" w:rsidRPr="0082008D" w:rsidRDefault="00642732" w:rsidP="001A66A0">
            <w:pPr>
              <w:snapToGrid w:val="0"/>
              <w:spacing w:line="200" w:lineRule="exact"/>
              <w:rPr>
                <w:rFonts w:asciiTheme="majorEastAsia" w:eastAsiaTheme="majorEastAsia" w:hAnsiTheme="majorEastAsia"/>
                <w:sz w:val="14"/>
                <w:szCs w:val="14"/>
              </w:rPr>
            </w:pPr>
          </w:p>
        </w:tc>
        <w:tc>
          <w:tcPr>
            <w:tcW w:w="652" w:type="dxa"/>
            <w:tcBorders>
              <w:top w:val="dashSmallGap" w:sz="4" w:space="0" w:color="auto"/>
              <w:left w:val="nil"/>
              <w:bottom w:val="nil"/>
              <w:right w:val="nil"/>
            </w:tcBorders>
          </w:tcPr>
          <w:p w14:paraId="41395C6E" w14:textId="77777777" w:rsidR="00642732" w:rsidRPr="0082008D" w:rsidRDefault="00642732" w:rsidP="001A66A0">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bottom w:val="nil"/>
            </w:tcBorders>
            <w:shd w:val="clear" w:color="auto" w:fill="auto"/>
            <w:tcMar>
              <w:top w:w="57" w:type="dxa"/>
              <w:left w:w="142" w:type="dxa"/>
              <w:bottom w:w="57" w:type="dxa"/>
              <w:right w:w="142" w:type="dxa"/>
            </w:tcMar>
          </w:tcPr>
          <w:p w14:paraId="509BC060" w14:textId="3BF4735F" w:rsidR="00642732" w:rsidRPr="00683201" w:rsidRDefault="003F0C52" w:rsidP="001A66A0">
            <w:pPr>
              <w:widowControl/>
              <w:autoSpaceDE w:val="0"/>
              <w:autoSpaceDN w:val="0"/>
              <w:adjustRightInd w:val="0"/>
              <w:spacing w:line="200" w:lineRule="exact"/>
              <w:jc w:val="left"/>
              <w:rPr>
                <w:rStyle w:val="ab"/>
              </w:rPr>
            </w:pPr>
            <w:r w:rsidRPr="003F0C52">
              <w:rPr>
                <w:rStyle w:val="ab"/>
                <w:rFonts w:hint="eastAsia"/>
              </w:rPr>
              <w:t>獲得した知識を</w:t>
            </w:r>
            <w:r w:rsidR="00B14E62">
              <w:rPr>
                <w:rStyle w:val="ab"/>
                <w:rFonts w:hint="eastAsia"/>
              </w:rPr>
              <w:t>、</w:t>
            </w:r>
            <w:r w:rsidRPr="003F0C52">
              <w:rPr>
                <w:rStyle w:val="ab"/>
                <w:rFonts w:hint="eastAsia"/>
              </w:rPr>
              <w:t>半月と満月以外の形の月に当てはめ</w:t>
            </w:r>
            <w:r w:rsidR="00B14E62">
              <w:rPr>
                <w:rStyle w:val="ab"/>
                <w:rFonts w:hint="eastAsia"/>
              </w:rPr>
              <w:t>、</w:t>
            </w:r>
            <w:r w:rsidR="0022677B" w:rsidRPr="003F0C52">
              <w:rPr>
                <w:rStyle w:val="ab"/>
                <w:rFonts w:hint="eastAsia"/>
              </w:rPr>
              <w:t>月の見える位置の変化について</w:t>
            </w:r>
            <w:r w:rsidR="0022677B" w:rsidRPr="0022677B">
              <w:rPr>
                <w:rStyle w:val="ab"/>
                <w:rFonts w:hint="eastAsia"/>
              </w:rPr>
              <w:t>説明できる程度</w:t>
            </w:r>
            <w:r w:rsidRPr="003F0C52">
              <w:rPr>
                <w:rStyle w:val="ab"/>
                <w:rFonts w:hint="eastAsia"/>
              </w:rPr>
              <w:t>に理解している。</w:t>
            </w:r>
          </w:p>
        </w:tc>
        <w:tc>
          <w:tcPr>
            <w:tcW w:w="4383" w:type="dxa"/>
            <w:tcBorders>
              <w:top w:val="dashSmallGap" w:sz="4" w:space="0" w:color="auto"/>
              <w:bottom w:val="nil"/>
              <w:right w:val="nil"/>
            </w:tcBorders>
            <w:shd w:val="clear" w:color="auto" w:fill="auto"/>
            <w:tcMar>
              <w:top w:w="57" w:type="dxa"/>
              <w:left w:w="142" w:type="dxa"/>
              <w:bottom w:w="57" w:type="dxa"/>
              <w:right w:w="142" w:type="dxa"/>
            </w:tcMar>
          </w:tcPr>
          <w:p w14:paraId="0230099B" w14:textId="7FE5F409" w:rsidR="00642732" w:rsidRPr="00683201" w:rsidRDefault="003F0C52" w:rsidP="001A66A0">
            <w:pPr>
              <w:widowControl/>
              <w:autoSpaceDE w:val="0"/>
              <w:autoSpaceDN w:val="0"/>
              <w:adjustRightInd w:val="0"/>
              <w:spacing w:line="200" w:lineRule="exact"/>
              <w:jc w:val="left"/>
              <w:rPr>
                <w:rStyle w:val="ab"/>
              </w:rPr>
            </w:pPr>
            <w:r w:rsidRPr="003F0C52">
              <w:rPr>
                <w:rStyle w:val="ab"/>
                <w:rFonts w:hint="eastAsia"/>
              </w:rPr>
              <w:t>観察記録を見直させたり</w:t>
            </w:r>
            <w:r w:rsidR="00B14E62">
              <w:rPr>
                <w:rStyle w:val="ab"/>
                <w:rFonts w:hint="eastAsia"/>
              </w:rPr>
              <w:t>、</w:t>
            </w:r>
            <w:r w:rsidRPr="003F0C52">
              <w:rPr>
                <w:rStyle w:val="ab"/>
                <w:rFonts w:hint="eastAsia"/>
              </w:rPr>
              <w:t>教科書の資料写真やシミュレーションを用いて</w:t>
            </w:r>
            <w:r w:rsidR="00B14E62">
              <w:rPr>
                <w:rStyle w:val="ab"/>
                <w:rFonts w:hint="eastAsia"/>
              </w:rPr>
              <w:t>、</w:t>
            </w:r>
            <w:r w:rsidRPr="003F0C52">
              <w:rPr>
                <w:rStyle w:val="ab"/>
                <w:rFonts w:hint="eastAsia"/>
              </w:rPr>
              <w:t>いろいろな形の月が東から南</w:t>
            </w:r>
            <w:r w:rsidR="00B14E62">
              <w:rPr>
                <w:rStyle w:val="ab"/>
                <w:rFonts w:hint="eastAsia"/>
              </w:rPr>
              <w:t>、</w:t>
            </w:r>
            <w:r w:rsidRPr="003F0C52">
              <w:rPr>
                <w:rStyle w:val="ab"/>
                <w:rFonts w:hint="eastAsia"/>
              </w:rPr>
              <w:t>西へと位置が変わっていく様子を提示したりして</w:t>
            </w:r>
            <w:r w:rsidR="00B14E62">
              <w:rPr>
                <w:rStyle w:val="ab"/>
                <w:rFonts w:hint="eastAsia"/>
              </w:rPr>
              <w:t>、</w:t>
            </w:r>
            <w:r w:rsidRPr="003F0C52">
              <w:rPr>
                <w:rStyle w:val="ab"/>
                <w:rFonts w:hint="eastAsia"/>
              </w:rPr>
              <w:t>月の見える位置の変わり方について理解できるように</w:t>
            </w:r>
            <w:r w:rsidR="00B14E62">
              <w:rPr>
                <w:rStyle w:val="ab"/>
                <w:rFonts w:hint="eastAsia"/>
              </w:rPr>
              <w:t>、</w:t>
            </w:r>
            <w:r w:rsidRPr="003F0C52">
              <w:rPr>
                <w:rStyle w:val="ab"/>
                <w:rFonts w:hint="eastAsia"/>
              </w:rPr>
              <w:t>助言・援助する。</w:t>
            </w:r>
          </w:p>
        </w:tc>
        <w:tc>
          <w:tcPr>
            <w:tcW w:w="120" w:type="dxa"/>
            <w:tcBorders>
              <w:top w:val="nil"/>
              <w:left w:val="nil"/>
              <w:bottom w:val="nil"/>
            </w:tcBorders>
            <w:shd w:val="clear" w:color="auto" w:fill="auto"/>
          </w:tcPr>
          <w:p w14:paraId="07ED33E9" w14:textId="77777777" w:rsidR="00642732" w:rsidRDefault="00642732" w:rsidP="001A66A0"/>
        </w:tc>
      </w:tr>
      <w:tr w:rsidR="00642732" w14:paraId="46D3B85D" w14:textId="77777777" w:rsidTr="00642732">
        <w:trPr>
          <w:cantSplit/>
          <w:trHeight w:hRule="exact" w:val="227"/>
        </w:trPr>
        <w:tc>
          <w:tcPr>
            <w:tcW w:w="104" w:type="dxa"/>
            <w:vMerge/>
            <w:tcBorders>
              <w:bottom w:val="nil"/>
              <w:right w:val="nil"/>
            </w:tcBorders>
          </w:tcPr>
          <w:p w14:paraId="74A71D0A" w14:textId="77777777" w:rsidR="00642732" w:rsidRPr="009D4699" w:rsidRDefault="00642732" w:rsidP="001A66A0">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Mar>
              <w:top w:w="57" w:type="dxa"/>
              <w:left w:w="255" w:type="dxa"/>
              <w:bottom w:w="57" w:type="dxa"/>
              <w:right w:w="142" w:type="dxa"/>
            </w:tcMar>
          </w:tcPr>
          <w:p w14:paraId="4A1210E4" w14:textId="77777777" w:rsidR="00642732" w:rsidRDefault="00642732" w:rsidP="001A66A0">
            <w:r w:rsidRPr="00301A60">
              <w:rPr>
                <w:rFonts w:asciiTheme="majorEastAsia" w:eastAsiaTheme="majorEastAsia" w:hAnsiTheme="majorEastAsia"/>
                <w:noProof/>
                <w:sz w:val="14"/>
                <w:szCs w:val="14"/>
              </w:rPr>
              <mc:AlternateContent>
                <mc:Choice Requires="wpg">
                  <w:drawing>
                    <wp:anchor distT="0" distB="0" distL="114300" distR="114300" simplePos="0" relativeHeight="251669504" behindDoc="0" locked="0" layoutInCell="1" allowOverlap="1" wp14:anchorId="5F6F359D" wp14:editId="661EDC1D">
                      <wp:simplePos x="0" y="0"/>
                      <wp:positionH relativeFrom="column">
                        <wp:posOffset>-120015</wp:posOffset>
                      </wp:positionH>
                      <wp:positionV relativeFrom="line">
                        <wp:posOffset>-5080</wp:posOffset>
                      </wp:positionV>
                      <wp:extent cx="11817985" cy="114300"/>
                      <wp:effectExtent l="0" t="0" r="0" b="12700"/>
                      <wp:wrapNone/>
                      <wp:docPr id="265" name="グループ化 265"/>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266" name="グループ化 266"/>
                              <wpg:cNvGrpSpPr/>
                              <wpg:grpSpPr>
                                <a:xfrm>
                                  <a:off x="0" y="0"/>
                                  <a:ext cx="107950" cy="107950"/>
                                  <a:chOff x="0" y="0"/>
                                  <a:chExt cx="107950" cy="107950"/>
                                </a:xfrm>
                              </wpg:grpSpPr>
                              <wps:wsp>
                                <wps:cNvPr id="267" name="角丸四角形 267"/>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8" name="テキスト ボックス 268"/>
                                <wps:cNvSpPr txBox="1"/>
                                <wps:spPr>
                                  <a:xfrm>
                                    <a:off x="0" y="0"/>
                                    <a:ext cx="107950" cy="107950"/>
                                  </a:xfrm>
                                  <a:prstGeom prst="rect">
                                    <a:avLst/>
                                  </a:prstGeom>
                                  <a:noFill/>
                                  <a:ln w="6350">
                                    <a:noFill/>
                                  </a:ln>
                                  <a:effectLst/>
                                </wps:spPr>
                                <wps:txbx>
                                  <w:txbxContent>
                                    <w:p w14:paraId="2E3391A8" w14:textId="77777777" w:rsidR="00477D54" w:rsidRPr="000674B1" w:rsidRDefault="00477D54" w:rsidP="00642732">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269" name="グループ化 269"/>
                              <wpg:cNvGrpSpPr/>
                              <wpg:grpSpPr>
                                <a:xfrm>
                                  <a:off x="121341" y="0"/>
                                  <a:ext cx="11696701" cy="114300"/>
                                  <a:chOff x="-1" y="0"/>
                                  <a:chExt cx="11696701" cy="114300"/>
                                </a:xfrm>
                              </wpg:grpSpPr>
                              <wps:wsp>
                                <wps:cNvPr id="270" name="正方形/長方形 270"/>
                                <wps:cNvSpPr/>
                                <wps:spPr>
                                  <a:xfrm>
                                    <a:off x="0" y="0"/>
                                    <a:ext cx="11696700" cy="114300"/>
                                  </a:xfrm>
                                  <a:prstGeom prst="rect">
                                    <a:avLst/>
                                  </a:prstGeom>
                                  <a:gradFill>
                                    <a:gsLst>
                                      <a:gs pos="0">
                                        <a:sysClr val="windowText" lastClr="000000">
                                          <a:lumMod val="65000"/>
                                          <a:lumOff val="35000"/>
                                        </a:sysClr>
                                      </a:gs>
                                      <a:gs pos="59000">
                                        <a:sysClr val="windowText" lastClr="000000">
                                          <a:tint val="44500"/>
                                          <a:satMod val="160000"/>
                                        </a:sysClr>
                                      </a:gs>
                                      <a:gs pos="95000">
                                        <a:sysClr val="window" lastClr="FFFFFF"/>
                                      </a:gs>
                                    </a:gsLst>
                                    <a:lin ang="0" scaled="1"/>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1" name="テキスト ボックス 271"/>
                                <wps:cNvSpPr txBox="1"/>
                                <wps:spPr>
                                  <a:xfrm>
                                    <a:off x="-1" y="0"/>
                                    <a:ext cx="540003" cy="114300"/>
                                  </a:xfrm>
                                  <a:prstGeom prst="rect">
                                    <a:avLst/>
                                  </a:prstGeom>
                                  <a:solidFill>
                                    <a:sysClr val="window" lastClr="FFFFFF"/>
                                  </a:solidFill>
                                  <a:ln w="6350">
                                    <a:noFill/>
                                  </a:ln>
                                  <a:effectLst/>
                                </wps:spPr>
                                <wps:txbx>
                                  <w:txbxContent>
                                    <w:p w14:paraId="221EFE33" w14:textId="77777777" w:rsidR="00477D54" w:rsidRPr="007143A7" w:rsidRDefault="00477D54" w:rsidP="00642732">
                                      <w:pPr>
                                        <w:snapToGrid w:val="0"/>
                                        <w:spacing w:line="160" w:lineRule="exact"/>
                                        <w:rPr>
                                          <w:rFonts w:asciiTheme="majorEastAsia" w:eastAsiaTheme="majorEastAsia" w:hAnsiTheme="majorEastAsia"/>
                                          <w:spacing w:val="4"/>
                                          <w:sz w:val="14"/>
                                          <w:szCs w:val="16"/>
                                        </w:rPr>
                                      </w:pPr>
                                      <w:r>
                                        <w:rPr>
                                          <w:rFonts w:asciiTheme="majorEastAsia" w:eastAsiaTheme="majorEastAsia" w:hAnsiTheme="majorEastAsia" w:hint="eastAsia"/>
                                          <w:spacing w:val="4"/>
                                          <w:sz w:val="14"/>
                                          <w:szCs w:val="16"/>
                                        </w:rPr>
                                        <w:t>星の見え方</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5F6F359D" id="グループ化 265" o:spid="_x0000_s1214" style="position:absolute;left:0;text-align:left;margin-left:-9.45pt;margin-top:-.4pt;width:930.55pt;height:9pt;z-index:251669504;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">
                      <v:group id="グループ化 266" o:spid="_x0000_s1215"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roundrect id="角丸四角形 267" o:spid="_x0000_s1216"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" fillcolor="windowText" strokeweight="2pt"/>
                        <v:shape id="テキスト ボックス 268" o:spid="_x0000_s1217"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" filled="f" stroked="f" strokeweight=".5pt">
                          <v:textbox inset="0,0,0,0">
                            <w:txbxContent>
                              <w:p w14:paraId="2E3391A8" w14:textId="77777777" w:rsidR="00477D54" w:rsidRPr="000674B1" w:rsidRDefault="00477D54" w:rsidP="00642732">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v:textbox>
                        </v:shape>
                      </v:group>
                      <v:group id="グループ化 269" o:spid="_x0000_s1218"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rect id="正方形/長方形 270" o:spid="_x0000_s1219"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" fillcolor="#595959" stroked="f" strokeweight="2pt">
                          <v:fill color2="window" angle="90" colors="0 #595959;38666f #c4c4c4;62259f window" focus="100%" type="gradient"/>
                        </v:rect>
                        <v:shape id="テキスト ボックス 271" o:spid="_x0000_s1220" type="#_x0000_t202" style="position:absolute;width:540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" fillcolor="window" stroked="f" strokeweight=".5pt">
                          <v:textbox inset="1mm,0,0,0">
                            <w:txbxContent>
                              <w:p w14:paraId="221EFE33" w14:textId="77777777" w:rsidR="00477D54" w:rsidRPr="007143A7" w:rsidRDefault="00477D54" w:rsidP="00642732">
                                <w:pPr>
                                  <w:snapToGrid w:val="0"/>
                                  <w:spacing w:line="160" w:lineRule="exact"/>
                                  <w:rPr>
                                    <w:rFonts w:asciiTheme="majorEastAsia" w:eastAsiaTheme="majorEastAsia" w:hAnsiTheme="majorEastAsia"/>
                                    <w:spacing w:val="4"/>
                                    <w:sz w:val="14"/>
                                    <w:szCs w:val="16"/>
                                  </w:rPr>
                                </w:pPr>
                                <w:r>
                                  <w:rPr>
                                    <w:rFonts w:asciiTheme="majorEastAsia" w:eastAsiaTheme="majorEastAsia" w:hAnsiTheme="majorEastAsia" w:hint="eastAsia"/>
                                    <w:spacing w:val="4"/>
                                    <w:sz w:val="14"/>
                                    <w:szCs w:val="16"/>
                                  </w:rPr>
                                  <w:t>星の見え方</w:t>
                                </w:r>
                              </w:p>
                            </w:txbxContent>
                          </v:textbox>
                        </v:shape>
                      </v:group>
                      <w10:wrap anchory="line"/>
                    </v:group>
                  </w:pict>
                </mc:Fallback>
              </mc:AlternateContent>
            </w:r>
          </w:p>
        </w:tc>
        <w:tc>
          <w:tcPr>
            <w:tcW w:w="283" w:type="dxa"/>
            <w:tcBorders>
              <w:top w:val="nil"/>
              <w:bottom w:val="nil"/>
            </w:tcBorders>
          </w:tcPr>
          <w:p w14:paraId="321ECD7A" w14:textId="77777777" w:rsidR="00642732" w:rsidRDefault="00642732" w:rsidP="001A66A0"/>
        </w:tc>
        <w:tc>
          <w:tcPr>
            <w:tcW w:w="283" w:type="dxa"/>
            <w:tcBorders>
              <w:top w:val="nil"/>
              <w:bottom w:val="nil"/>
            </w:tcBorders>
          </w:tcPr>
          <w:p w14:paraId="62BD8235" w14:textId="77777777" w:rsidR="00642732" w:rsidRDefault="00642732" w:rsidP="001A66A0"/>
        </w:tc>
        <w:tc>
          <w:tcPr>
            <w:tcW w:w="283" w:type="dxa"/>
            <w:tcBorders>
              <w:top w:val="nil"/>
              <w:bottom w:val="nil"/>
            </w:tcBorders>
          </w:tcPr>
          <w:p w14:paraId="1B3910A2" w14:textId="77777777" w:rsidR="00642732" w:rsidRDefault="00642732" w:rsidP="001A66A0">
            <w:pPr>
              <w:spacing w:line="40" w:lineRule="exact"/>
            </w:pPr>
          </w:p>
        </w:tc>
        <w:tc>
          <w:tcPr>
            <w:tcW w:w="283" w:type="dxa"/>
            <w:tcBorders>
              <w:top w:val="nil"/>
              <w:bottom w:val="nil"/>
            </w:tcBorders>
          </w:tcPr>
          <w:p w14:paraId="773FE779" w14:textId="77777777" w:rsidR="00642732" w:rsidRDefault="00642732" w:rsidP="001A66A0"/>
        </w:tc>
        <w:tc>
          <w:tcPr>
            <w:tcW w:w="4056" w:type="dxa"/>
            <w:tcBorders>
              <w:top w:val="nil"/>
              <w:bottom w:val="nil"/>
              <w:right w:val="nil"/>
            </w:tcBorders>
            <w:tcMar>
              <w:top w:w="57" w:type="dxa"/>
              <w:left w:w="142" w:type="dxa"/>
              <w:bottom w:w="57" w:type="dxa"/>
              <w:right w:w="142" w:type="dxa"/>
            </w:tcMar>
          </w:tcPr>
          <w:p w14:paraId="699FF7E1" w14:textId="77777777" w:rsidR="00642732" w:rsidRDefault="00642732" w:rsidP="001A66A0"/>
        </w:tc>
        <w:tc>
          <w:tcPr>
            <w:tcW w:w="652" w:type="dxa"/>
            <w:tcBorders>
              <w:top w:val="nil"/>
              <w:left w:val="nil"/>
              <w:bottom w:val="nil"/>
            </w:tcBorders>
            <w:tcMar>
              <w:top w:w="57" w:type="dxa"/>
              <w:left w:w="142" w:type="dxa"/>
              <w:bottom w:w="57" w:type="dxa"/>
              <w:right w:w="142" w:type="dxa"/>
            </w:tcMar>
          </w:tcPr>
          <w:p w14:paraId="38F5545F" w14:textId="77777777" w:rsidR="00642732" w:rsidRDefault="00642732" w:rsidP="001A66A0"/>
        </w:tc>
        <w:tc>
          <w:tcPr>
            <w:tcW w:w="652" w:type="dxa"/>
            <w:tcBorders>
              <w:top w:val="nil"/>
              <w:bottom w:val="nil"/>
              <w:right w:val="nil"/>
            </w:tcBorders>
            <w:tcMar>
              <w:top w:w="57" w:type="dxa"/>
              <w:left w:w="142" w:type="dxa"/>
              <w:bottom w:w="57" w:type="dxa"/>
              <w:right w:w="142" w:type="dxa"/>
            </w:tcMar>
          </w:tcPr>
          <w:p w14:paraId="36B28DFD" w14:textId="77777777" w:rsidR="00642732" w:rsidRDefault="00642732" w:rsidP="001A66A0"/>
        </w:tc>
        <w:tc>
          <w:tcPr>
            <w:tcW w:w="4344" w:type="dxa"/>
            <w:tcBorders>
              <w:top w:val="nil"/>
              <w:left w:val="nil"/>
              <w:bottom w:val="nil"/>
            </w:tcBorders>
            <w:tcMar>
              <w:top w:w="57" w:type="dxa"/>
              <w:left w:w="142" w:type="dxa"/>
              <w:bottom w:w="57" w:type="dxa"/>
              <w:right w:w="142" w:type="dxa"/>
            </w:tcMar>
          </w:tcPr>
          <w:p w14:paraId="7AFDF5B4" w14:textId="77777777" w:rsidR="00642732" w:rsidRDefault="00642732" w:rsidP="001A66A0"/>
        </w:tc>
        <w:tc>
          <w:tcPr>
            <w:tcW w:w="4383" w:type="dxa"/>
            <w:tcBorders>
              <w:top w:val="nil"/>
              <w:bottom w:val="nil"/>
              <w:right w:val="nil"/>
            </w:tcBorders>
            <w:shd w:val="clear" w:color="auto" w:fill="auto"/>
            <w:tcMar>
              <w:top w:w="57" w:type="dxa"/>
              <w:left w:w="142" w:type="dxa"/>
              <w:bottom w:w="57" w:type="dxa"/>
              <w:right w:w="142" w:type="dxa"/>
            </w:tcMar>
          </w:tcPr>
          <w:p w14:paraId="7BC7EF93" w14:textId="77777777" w:rsidR="00642732" w:rsidRDefault="00642732" w:rsidP="001A66A0"/>
        </w:tc>
        <w:tc>
          <w:tcPr>
            <w:tcW w:w="120" w:type="dxa"/>
            <w:vMerge w:val="restart"/>
            <w:tcBorders>
              <w:top w:val="nil"/>
              <w:left w:val="nil"/>
            </w:tcBorders>
            <w:shd w:val="clear" w:color="auto" w:fill="auto"/>
          </w:tcPr>
          <w:p w14:paraId="403EDDE7" w14:textId="77777777" w:rsidR="00642732" w:rsidRDefault="00642732" w:rsidP="001A66A0"/>
        </w:tc>
      </w:tr>
      <w:tr w:rsidR="00642732" w14:paraId="1ADCA24F" w14:textId="77777777" w:rsidTr="00642732">
        <w:trPr>
          <w:cantSplit/>
          <w:trHeight w:val="510"/>
        </w:trPr>
        <w:tc>
          <w:tcPr>
            <w:tcW w:w="104" w:type="dxa"/>
            <w:vMerge/>
            <w:tcBorders>
              <w:bottom w:val="nil"/>
              <w:right w:val="nil"/>
            </w:tcBorders>
          </w:tcPr>
          <w:p w14:paraId="4354B2A2" w14:textId="77777777" w:rsidR="00642732" w:rsidRPr="009D4699" w:rsidRDefault="00642732" w:rsidP="001A66A0">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14:paraId="45C560C8" w14:textId="77777777" w:rsidR="007D0A8F" w:rsidRPr="007D0A8F" w:rsidRDefault="007D0A8F" w:rsidP="007D0A8F">
            <w:pPr>
              <w:widowControl/>
              <w:autoSpaceDE w:val="0"/>
              <w:autoSpaceDN w:val="0"/>
              <w:adjustRightInd w:val="0"/>
              <w:spacing w:line="200" w:lineRule="exact"/>
              <w:ind w:left="140" w:hangingChars="100" w:hanging="140"/>
              <w:jc w:val="left"/>
              <w:rPr>
                <w:rStyle w:val="ab"/>
              </w:rPr>
            </w:pPr>
            <w:r w:rsidRPr="007D0A8F">
              <w:rPr>
                <w:rStyle w:val="ab"/>
                <w:rFonts w:hint="eastAsia"/>
              </w:rPr>
              <w:t>・星や星座の見える位置や並び方について予想する。</w:t>
            </w:r>
          </w:p>
          <w:p w14:paraId="401EAB9A" w14:textId="77777777" w:rsidR="007D0A8F" w:rsidRPr="007D0A8F" w:rsidRDefault="007D0A8F" w:rsidP="007D0A8F">
            <w:pPr>
              <w:widowControl/>
              <w:autoSpaceDE w:val="0"/>
              <w:autoSpaceDN w:val="0"/>
              <w:adjustRightInd w:val="0"/>
              <w:spacing w:line="200" w:lineRule="exact"/>
              <w:ind w:left="140" w:hangingChars="100" w:hanging="140"/>
              <w:jc w:val="left"/>
              <w:rPr>
                <w:rStyle w:val="ab"/>
              </w:rPr>
            </w:pPr>
            <w:r w:rsidRPr="007D0A8F">
              <w:rPr>
                <w:rStyle w:val="ab"/>
                <w:rFonts w:hint="eastAsia"/>
              </w:rPr>
              <w:t>・星の見える位置の変わり方を調べる方法を考える。</w:t>
            </w:r>
          </w:p>
          <w:p w14:paraId="73AA0FB4" w14:textId="77777777" w:rsidR="007D0A8F" w:rsidRPr="007D0A8F" w:rsidRDefault="007D0A8F" w:rsidP="007D0A8F">
            <w:pPr>
              <w:widowControl/>
              <w:autoSpaceDE w:val="0"/>
              <w:autoSpaceDN w:val="0"/>
              <w:adjustRightInd w:val="0"/>
              <w:spacing w:line="200" w:lineRule="exact"/>
              <w:ind w:left="140" w:hangingChars="100" w:hanging="140"/>
              <w:jc w:val="left"/>
              <w:rPr>
                <w:rStyle w:val="ab"/>
              </w:rPr>
            </w:pPr>
            <w:r w:rsidRPr="007D0A8F">
              <w:rPr>
                <w:rStyle w:val="ab"/>
                <w:rFonts w:hint="eastAsia"/>
              </w:rPr>
              <w:t>・夜間に星の見える位置と並び方を観察する。</w:t>
            </w:r>
          </w:p>
          <w:p w14:paraId="0A129B17" w14:textId="352CE246" w:rsidR="00642732" w:rsidRPr="00683201" w:rsidRDefault="00F53D3D" w:rsidP="00F53D3D">
            <w:pPr>
              <w:tabs>
                <w:tab w:val="right" w:pos="3185"/>
              </w:tabs>
              <w:snapToGrid w:val="0"/>
              <w:spacing w:line="200" w:lineRule="exact"/>
              <w:jc w:val="right"/>
              <w:rPr>
                <w:rStyle w:val="ab"/>
                <w:b/>
              </w:rPr>
            </w:pPr>
            <w:r>
              <w:rPr>
                <w:rStyle w:val="ab"/>
                <w:rFonts w:hint="eastAsia"/>
              </w:rPr>
              <w:t>（</w:t>
            </w:r>
            <w:r w:rsidR="0022677B">
              <w:rPr>
                <w:rStyle w:val="ab"/>
                <w:rFonts w:hint="eastAsia"/>
              </w:rPr>
              <w:t>夜の</w:t>
            </w:r>
            <w:r w:rsidR="007D0A8F" w:rsidRPr="007D0A8F">
              <w:rPr>
                <w:rStyle w:val="ab"/>
                <w:rFonts w:hint="eastAsia"/>
              </w:rPr>
              <w:t>観察は課外</w:t>
            </w:r>
            <w:r>
              <w:rPr>
                <w:rStyle w:val="ab"/>
                <w:rFonts w:hint="eastAsia"/>
              </w:rPr>
              <w:t xml:space="preserve">) </w:t>
            </w:r>
            <w:r>
              <w:rPr>
                <w:rStyle w:val="ab"/>
                <w:rFonts w:hint="eastAsia"/>
                <w:b/>
              </w:rPr>
              <w:t>（観察２</w:t>
            </w:r>
            <w:r w:rsidR="007D0A8F" w:rsidRPr="00F53D3D">
              <w:rPr>
                <w:rStyle w:val="ab"/>
                <w:rFonts w:hint="eastAsia"/>
                <w:b/>
              </w:rPr>
              <w:t>）</w:t>
            </w:r>
          </w:p>
        </w:tc>
        <w:tc>
          <w:tcPr>
            <w:tcW w:w="283" w:type="dxa"/>
            <w:vMerge w:val="restart"/>
            <w:tcBorders>
              <w:top w:val="nil"/>
            </w:tcBorders>
            <w:vAlign w:val="center"/>
          </w:tcPr>
          <w:p w14:paraId="06D469E5" w14:textId="77777777" w:rsidR="00642732" w:rsidRPr="00553402" w:rsidRDefault="00642732" w:rsidP="001A66A0">
            <w:pPr>
              <w:snapToGrid w:val="0"/>
              <w:spacing w:line="200" w:lineRule="exact"/>
              <w:jc w:val="center"/>
              <w:rPr>
                <w:rFonts w:asciiTheme="majorEastAsia" w:eastAsiaTheme="majorEastAsia" w:hAnsiTheme="majorEastAsia"/>
                <w:sz w:val="14"/>
                <w:szCs w:val="14"/>
              </w:rPr>
            </w:pPr>
            <w:r w:rsidRPr="00D86E01">
              <w:rPr>
                <w:rFonts w:asciiTheme="majorEastAsia" w:eastAsiaTheme="majorEastAsia" w:hAnsiTheme="majorEastAsia"/>
                <w:sz w:val="14"/>
                <w:szCs w:val="14"/>
              </w:rPr>
              <w:t>1</w:t>
            </w:r>
          </w:p>
        </w:tc>
        <w:tc>
          <w:tcPr>
            <w:tcW w:w="283" w:type="dxa"/>
            <w:vMerge w:val="restart"/>
            <w:tcBorders>
              <w:top w:val="nil"/>
            </w:tcBorders>
            <w:textDirection w:val="tbRlV"/>
            <w:vAlign w:val="center"/>
          </w:tcPr>
          <w:p w14:paraId="1DEF33EF" w14:textId="434516C1" w:rsidR="00642732" w:rsidRPr="00553402" w:rsidRDefault="007D0A8F" w:rsidP="001A66A0">
            <w:pPr>
              <w:snapToGrid w:val="0"/>
              <w:spacing w:line="200" w:lineRule="exact"/>
              <w:ind w:left="113" w:right="113"/>
              <w:jc w:val="center"/>
              <w:rPr>
                <w:rFonts w:asciiTheme="majorEastAsia" w:eastAsiaTheme="majorEastAsia" w:hAnsiTheme="majorEastAsia"/>
                <w:sz w:val="14"/>
                <w:szCs w:val="14"/>
              </w:rPr>
            </w:pPr>
            <w:r w:rsidRPr="007D0A8F">
              <w:rPr>
                <w:rFonts w:asciiTheme="majorEastAsia" w:eastAsiaTheme="majorEastAsia" w:hAnsiTheme="majorEastAsia"/>
                <w:sz w:val="14"/>
                <w:szCs w:val="14"/>
                <w:eastAsianLayout w:id="2094759938" w:vert="1" w:vertCompress="1"/>
              </w:rPr>
              <w:t>86</w:t>
            </w:r>
            <w:r w:rsidR="00642732" w:rsidRPr="00553402">
              <w:rPr>
                <w:rFonts w:asciiTheme="majorEastAsia" w:eastAsiaTheme="majorEastAsia" w:hAnsiTheme="majorEastAsia" w:hint="eastAsia"/>
                <w:sz w:val="14"/>
                <w:szCs w:val="14"/>
              </w:rPr>
              <w:t>～</w:t>
            </w:r>
            <w:r w:rsidRPr="007D0A8F">
              <w:rPr>
                <w:rFonts w:asciiTheme="majorEastAsia" w:eastAsiaTheme="majorEastAsia" w:hAnsiTheme="majorEastAsia"/>
                <w:sz w:val="14"/>
                <w:szCs w:val="14"/>
                <w:eastAsianLayout w:id="2094759939" w:vert="1" w:vertCompress="1"/>
              </w:rPr>
              <w:t>87</w:t>
            </w:r>
          </w:p>
        </w:tc>
        <w:tc>
          <w:tcPr>
            <w:tcW w:w="283" w:type="dxa"/>
            <w:tcBorders>
              <w:top w:val="nil"/>
              <w:bottom w:val="dashSmallGap" w:sz="4" w:space="0" w:color="auto"/>
            </w:tcBorders>
            <w:vAlign w:val="center"/>
          </w:tcPr>
          <w:p w14:paraId="7CA82512" w14:textId="77777777" w:rsidR="00642732" w:rsidRPr="00553402" w:rsidRDefault="00642732"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思</w:t>
            </w:r>
          </w:p>
        </w:tc>
        <w:tc>
          <w:tcPr>
            <w:tcW w:w="283" w:type="dxa"/>
            <w:tcBorders>
              <w:top w:val="nil"/>
              <w:bottom w:val="dashSmallGap" w:sz="4" w:space="0" w:color="auto"/>
            </w:tcBorders>
            <w:vAlign w:val="center"/>
          </w:tcPr>
          <w:p w14:paraId="59A32E28" w14:textId="77777777" w:rsidR="00642732" w:rsidRPr="0082008D" w:rsidRDefault="00642732" w:rsidP="001A66A0">
            <w:pPr>
              <w:snapToGrid w:val="0"/>
              <w:spacing w:line="200" w:lineRule="exact"/>
              <w:jc w:val="center"/>
              <w:rPr>
                <w:rFonts w:asciiTheme="majorEastAsia" w:eastAsiaTheme="majorEastAsia" w:hAnsiTheme="majorEastAsia"/>
                <w:sz w:val="14"/>
                <w:szCs w:val="14"/>
              </w:rPr>
            </w:pPr>
          </w:p>
        </w:tc>
        <w:tc>
          <w:tcPr>
            <w:tcW w:w="4056" w:type="dxa"/>
            <w:tcBorders>
              <w:top w:val="nil"/>
              <w:bottom w:val="dashSmallGap" w:sz="4" w:space="0" w:color="auto"/>
              <w:right w:val="nil"/>
            </w:tcBorders>
            <w:tcMar>
              <w:top w:w="57" w:type="dxa"/>
              <w:left w:w="142" w:type="dxa"/>
              <w:bottom w:w="57" w:type="dxa"/>
              <w:right w:w="142" w:type="dxa"/>
            </w:tcMar>
          </w:tcPr>
          <w:p w14:paraId="642E8FB8" w14:textId="15388D4D" w:rsidR="00642732" w:rsidRPr="00683201" w:rsidRDefault="007D0A8F" w:rsidP="007D0A8F">
            <w:pPr>
              <w:widowControl/>
              <w:tabs>
                <w:tab w:val="right" w:pos="3835"/>
              </w:tabs>
              <w:topLinePunct/>
              <w:autoSpaceDE w:val="0"/>
              <w:autoSpaceDN w:val="0"/>
              <w:adjustRightInd w:val="0"/>
              <w:spacing w:line="200" w:lineRule="exact"/>
              <w:jc w:val="left"/>
              <w:rPr>
                <w:rStyle w:val="ab"/>
              </w:rPr>
            </w:pPr>
            <w:r w:rsidRPr="007D0A8F">
              <w:rPr>
                <w:rFonts w:asciiTheme="majorEastAsia" w:eastAsiaTheme="majorEastAsia" w:hAnsiTheme="majorEastAsia" w:hint="eastAsia"/>
                <w:b/>
                <w:sz w:val="14"/>
                <w:szCs w:val="14"/>
              </w:rPr>
              <w:t>【思①】星の見える位置や星の並び方について</w:t>
            </w:r>
            <w:r w:rsidR="00B14E62">
              <w:rPr>
                <w:rFonts w:asciiTheme="majorEastAsia" w:eastAsiaTheme="majorEastAsia" w:hAnsiTheme="majorEastAsia" w:hint="eastAsia"/>
                <w:b/>
                <w:sz w:val="14"/>
                <w:szCs w:val="14"/>
              </w:rPr>
              <w:t>、</w:t>
            </w:r>
            <w:r w:rsidRPr="007D0A8F">
              <w:rPr>
                <w:rFonts w:asciiTheme="majorEastAsia" w:eastAsiaTheme="majorEastAsia" w:hAnsiTheme="majorEastAsia" w:hint="eastAsia"/>
                <w:b/>
                <w:sz w:val="14"/>
                <w:szCs w:val="14"/>
              </w:rPr>
              <w:t>既習の内容や生活経験を基に</w:t>
            </w:r>
            <w:r w:rsidR="00B14E62">
              <w:rPr>
                <w:rFonts w:asciiTheme="majorEastAsia" w:eastAsiaTheme="majorEastAsia" w:hAnsiTheme="majorEastAsia" w:hint="eastAsia"/>
                <w:b/>
                <w:sz w:val="14"/>
                <w:szCs w:val="14"/>
              </w:rPr>
              <w:t>、</w:t>
            </w:r>
            <w:r w:rsidRPr="007D0A8F">
              <w:rPr>
                <w:rFonts w:asciiTheme="majorEastAsia" w:eastAsiaTheme="majorEastAsia" w:hAnsiTheme="majorEastAsia" w:hint="eastAsia"/>
                <w:b/>
                <w:sz w:val="14"/>
                <w:szCs w:val="14"/>
              </w:rPr>
              <w:t>根拠のある予想を発想し</w:t>
            </w:r>
            <w:r w:rsidR="00B14E62">
              <w:rPr>
                <w:rFonts w:asciiTheme="majorEastAsia" w:eastAsiaTheme="majorEastAsia" w:hAnsiTheme="majorEastAsia" w:hint="eastAsia"/>
                <w:b/>
                <w:sz w:val="14"/>
                <w:szCs w:val="14"/>
              </w:rPr>
              <w:t>、</w:t>
            </w:r>
            <w:r w:rsidRPr="007D0A8F">
              <w:rPr>
                <w:rFonts w:asciiTheme="majorEastAsia" w:eastAsiaTheme="majorEastAsia" w:hAnsiTheme="majorEastAsia" w:hint="eastAsia"/>
                <w:b/>
                <w:sz w:val="14"/>
                <w:szCs w:val="14"/>
              </w:rPr>
              <w:t>表現しているかを確認する。</w:t>
            </w:r>
            <w:r>
              <w:rPr>
                <w:rFonts w:asciiTheme="majorEastAsia" w:eastAsiaTheme="majorEastAsia" w:hAnsiTheme="majorEastAsia" w:hint="eastAsia"/>
                <w:b/>
                <w:sz w:val="14"/>
                <w:szCs w:val="14"/>
              </w:rPr>
              <w:t xml:space="preserve"> </w:t>
            </w:r>
            <w:r>
              <w:rPr>
                <w:rFonts w:asciiTheme="majorEastAsia" w:eastAsiaTheme="majorEastAsia" w:hAnsiTheme="majorEastAsia"/>
                <w:b/>
                <w:sz w:val="14"/>
                <w:szCs w:val="14"/>
              </w:rPr>
              <w:t xml:space="preserve">              </w:t>
            </w:r>
            <w:r w:rsidRPr="007D0A8F">
              <w:rPr>
                <w:rFonts w:asciiTheme="majorEastAsia" w:eastAsiaTheme="majorEastAsia" w:hAnsiTheme="majorEastAsia" w:hint="eastAsia"/>
                <w:b/>
                <w:sz w:val="14"/>
                <w:szCs w:val="14"/>
              </w:rPr>
              <w:t>【発言分析・記述分析】</w:t>
            </w:r>
          </w:p>
        </w:tc>
        <w:tc>
          <w:tcPr>
            <w:tcW w:w="652" w:type="dxa"/>
            <w:tcBorders>
              <w:top w:val="nil"/>
              <w:left w:val="nil"/>
              <w:bottom w:val="dashSmallGap" w:sz="4" w:space="0" w:color="auto"/>
            </w:tcBorders>
            <w:tcMar>
              <w:top w:w="57" w:type="dxa"/>
              <w:left w:w="142" w:type="dxa"/>
              <w:bottom w:w="57" w:type="dxa"/>
              <w:right w:w="142" w:type="dxa"/>
            </w:tcMar>
          </w:tcPr>
          <w:p w14:paraId="694C61DA" w14:textId="77777777" w:rsidR="00642732" w:rsidRPr="00683201" w:rsidRDefault="00642732" w:rsidP="001A66A0">
            <w:pPr>
              <w:snapToGrid w:val="0"/>
              <w:spacing w:line="200" w:lineRule="exact"/>
              <w:rPr>
                <w:rStyle w:val="ab"/>
              </w:rPr>
            </w:pPr>
          </w:p>
        </w:tc>
        <w:tc>
          <w:tcPr>
            <w:tcW w:w="652" w:type="dxa"/>
            <w:tcBorders>
              <w:top w:val="nil"/>
              <w:bottom w:val="dashSmallGap" w:sz="4" w:space="0" w:color="auto"/>
              <w:right w:val="nil"/>
            </w:tcBorders>
            <w:tcMar>
              <w:top w:w="57" w:type="dxa"/>
              <w:left w:w="142" w:type="dxa"/>
              <w:bottom w:w="57" w:type="dxa"/>
              <w:right w:w="142" w:type="dxa"/>
            </w:tcMar>
          </w:tcPr>
          <w:p w14:paraId="3252EA7F" w14:textId="77777777" w:rsidR="00642732" w:rsidRPr="00683201" w:rsidRDefault="00642732" w:rsidP="001A66A0">
            <w:pPr>
              <w:snapToGrid w:val="0"/>
              <w:spacing w:line="200" w:lineRule="exact"/>
              <w:rPr>
                <w:rStyle w:val="ab"/>
              </w:rPr>
            </w:pPr>
          </w:p>
        </w:tc>
        <w:tc>
          <w:tcPr>
            <w:tcW w:w="4344" w:type="dxa"/>
            <w:tcBorders>
              <w:top w:val="nil"/>
              <w:left w:val="nil"/>
              <w:bottom w:val="dashSmallGap" w:sz="4" w:space="0" w:color="auto"/>
            </w:tcBorders>
            <w:tcMar>
              <w:top w:w="57" w:type="dxa"/>
              <w:left w:w="142" w:type="dxa"/>
              <w:bottom w:w="57" w:type="dxa"/>
              <w:right w:w="142" w:type="dxa"/>
            </w:tcMar>
          </w:tcPr>
          <w:p w14:paraId="31FADF1B" w14:textId="59D01CCC" w:rsidR="00642732" w:rsidRPr="00683201" w:rsidRDefault="007D0A8F" w:rsidP="001A66A0">
            <w:pPr>
              <w:widowControl/>
              <w:autoSpaceDE w:val="0"/>
              <w:autoSpaceDN w:val="0"/>
              <w:adjustRightInd w:val="0"/>
              <w:spacing w:line="200" w:lineRule="exact"/>
              <w:jc w:val="left"/>
              <w:rPr>
                <w:rStyle w:val="ab"/>
              </w:rPr>
            </w:pPr>
            <w:r w:rsidRPr="007D0A8F">
              <w:rPr>
                <w:rStyle w:val="ab"/>
                <w:rFonts w:hint="eastAsia"/>
              </w:rPr>
              <w:t>星の見える位置や星の並び方について</w:t>
            </w:r>
            <w:r w:rsidR="00B14E62">
              <w:rPr>
                <w:rStyle w:val="ab"/>
                <w:rFonts w:hint="eastAsia"/>
              </w:rPr>
              <w:t>、</w:t>
            </w:r>
            <w:r w:rsidRPr="007D0A8F">
              <w:rPr>
                <w:rStyle w:val="ab"/>
                <w:rFonts w:hint="eastAsia"/>
              </w:rPr>
              <w:t>月や太陽についての既習の内容や生活経験を基に</w:t>
            </w:r>
            <w:r w:rsidR="00B14E62">
              <w:rPr>
                <w:rStyle w:val="ab"/>
                <w:rFonts w:hint="eastAsia"/>
              </w:rPr>
              <w:t>、</w:t>
            </w:r>
            <w:r w:rsidRPr="007D0A8F">
              <w:rPr>
                <w:rStyle w:val="ab"/>
                <w:rFonts w:hint="eastAsia"/>
              </w:rPr>
              <w:t>具体的な例を示して</w:t>
            </w:r>
            <w:r w:rsidR="00B14E62">
              <w:rPr>
                <w:rStyle w:val="ab"/>
                <w:rFonts w:hint="eastAsia"/>
              </w:rPr>
              <w:t>、</w:t>
            </w:r>
            <w:r w:rsidRPr="007D0A8F">
              <w:rPr>
                <w:rStyle w:val="ab"/>
                <w:rFonts w:hint="eastAsia"/>
              </w:rPr>
              <w:t>妥当な根拠に基づいた予想を発想し</w:t>
            </w:r>
            <w:r w:rsidR="00B14E62">
              <w:rPr>
                <w:rStyle w:val="ab"/>
                <w:rFonts w:hint="eastAsia"/>
              </w:rPr>
              <w:t>、</w:t>
            </w:r>
            <w:r w:rsidRPr="007D0A8F">
              <w:rPr>
                <w:rStyle w:val="ab"/>
                <w:rFonts w:hint="eastAsia"/>
              </w:rPr>
              <w:t>表現している。</w:t>
            </w:r>
          </w:p>
        </w:tc>
        <w:tc>
          <w:tcPr>
            <w:tcW w:w="4383" w:type="dxa"/>
            <w:tcBorders>
              <w:top w:val="nil"/>
              <w:bottom w:val="dashSmallGap" w:sz="4" w:space="0" w:color="auto"/>
              <w:right w:val="nil"/>
            </w:tcBorders>
            <w:shd w:val="clear" w:color="auto" w:fill="auto"/>
            <w:tcMar>
              <w:top w:w="57" w:type="dxa"/>
              <w:left w:w="142" w:type="dxa"/>
              <w:bottom w:w="57" w:type="dxa"/>
              <w:right w:w="142" w:type="dxa"/>
            </w:tcMar>
          </w:tcPr>
          <w:p w14:paraId="004DE7E7" w14:textId="58B99A85" w:rsidR="00642732" w:rsidRPr="00683201" w:rsidRDefault="007D0A8F" w:rsidP="001A66A0">
            <w:pPr>
              <w:widowControl/>
              <w:autoSpaceDE w:val="0"/>
              <w:autoSpaceDN w:val="0"/>
              <w:adjustRightInd w:val="0"/>
              <w:spacing w:line="200" w:lineRule="exact"/>
              <w:jc w:val="left"/>
              <w:rPr>
                <w:rStyle w:val="ab"/>
              </w:rPr>
            </w:pPr>
            <w:r w:rsidRPr="007D0A8F">
              <w:rPr>
                <w:rStyle w:val="ab"/>
                <w:rFonts w:hint="eastAsia"/>
              </w:rPr>
              <w:t>月や太陽の見える位置が東から南</w:t>
            </w:r>
            <w:r w:rsidR="00B14E62">
              <w:rPr>
                <w:rStyle w:val="ab"/>
                <w:rFonts w:hint="eastAsia"/>
              </w:rPr>
              <w:t>、</w:t>
            </w:r>
            <w:r w:rsidRPr="007D0A8F">
              <w:rPr>
                <w:rStyle w:val="ab"/>
                <w:rFonts w:hint="eastAsia"/>
              </w:rPr>
              <w:t>西へと変わっていたことを想起させて</w:t>
            </w:r>
            <w:r w:rsidR="00B14E62">
              <w:rPr>
                <w:rStyle w:val="ab"/>
                <w:rFonts w:hint="eastAsia"/>
              </w:rPr>
              <w:t>、</w:t>
            </w:r>
            <w:r w:rsidRPr="007D0A8F">
              <w:rPr>
                <w:rStyle w:val="ab"/>
                <w:rFonts w:hint="eastAsia"/>
              </w:rPr>
              <w:t>それを基に星の見える位置の変わり方を考えさせ</w:t>
            </w:r>
            <w:r w:rsidR="00B14E62">
              <w:rPr>
                <w:rStyle w:val="ab"/>
                <w:rFonts w:hint="eastAsia"/>
              </w:rPr>
              <w:t>、</w:t>
            </w:r>
            <w:r w:rsidRPr="007D0A8F">
              <w:rPr>
                <w:rStyle w:val="ab"/>
                <w:rFonts w:hint="eastAsia"/>
              </w:rPr>
              <w:t>空を示しながら</w:t>
            </w:r>
            <w:r w:rsidR="00B14E62">
              <w:rPr>
                <w:rStyle w:val="ab"/>
                <w:rFonts w:hint="eastAsia"/>
              </w:rPr>
              <w:t>、</w:t>
            </w:r>
            <w:r w:rsidRPr="007D0A8F">
              <w:rPr>
                <w:rStyle w:val="ab"/>
                <w:rFonts w:hint="eastAsia"/>
              </w:rPr>
              <w:t>自分の予想を表現するように</w:t>
            </w:r>
            <w:r w:rsidR="00B14E62">
              <w:rPr>
                <w:rStyle w:val="ab"/>
                <w:rFonts w:hint="eastAsia"/>
              </w:rPr>
              <w:t>、</w:t>
            </w:r>
            <w:r w:rsidRPr="007D0A8F">
              <w:rPr>
                <w:rStyle w:val="ab"/>
                <w:rFonts w:hint="eastAsia"/>
              </w:rPr>
              <w:t>助言・援助する。</w:t>
            </w:r>
          </w:p>
        </w:tc>
        <w:tc>
          <w:tcPr>
            <w:tcW w:w="120" w:type="dxa"/>
            <w:vMerge/>
            <w:tcBorders>
              <w:left w:val="nil"/>
            </w:tcBorders>
            <w:shd w:val="clear" w:color="auto" w:fill="auto"/>
          </w:tcPr>
          <w:p w14:paraId="47C63B45" w14:textId="77777777" w:rsidR="00642732" w:rsidRDefault="00642732" w:rsidP="001A66A0"/>
        </w:tc>
      </w:tr>
      <w:tr w:rsidR="00642732" w14:paraId="6DF2847B" w14:textId="77777777" w:rsidTr="007D0A8F">
        <w:trPr>
          <w:cantSplit/>
          <w:trHeight w:val="897"/>
        </w:trPr>
        <w:tc>
          <w:tcPr>
            <w:tcW w:w="104" w:type="dxa"/>
            <w:vMerge/>
            <w:tcBorders>
              <w:bottom w:val="nil"/>
              <w:right w:val="nil"/>
            </w:tcBorders>
          </w:tcPr>
          <w:p w14:paraId="1D4B6334" w14:textId="77777777" w:rsidR="00642732" w:rsidRPr="009D4699" w:rsidRDefault="00642732" w:rsidP="001A66A0">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702985B3" w14:textId="77777777" w:rsidR="00642732" w:rsidRPr="00683201" w:rsidRDefault="00642732" w:rsidP="001A66A0">
            <w:pPr>
              <w:snapToGrid w:val="0"/>
              <w:spacing w:line="200" w:lineRule="exact"/>
              <w:ind w:leftChars="50" w:left="130" w:rightChars="50" w:right="130"/>
              <w:rPr>
                <w:rStyle w:val="ab"/>
              </w:rPr>
            </w:pPr>
          </w:p>
        </w:tc>
        <w:tc>
          <w:tcPr>
            <w:tcW w:w="283" w:type="dxa"/>
            <w:vMerge/>
            <w:vAlign w:val="center"/>
          </w:tcPr>
          <w:p w14:paraId="03FB0CA2" w14:textId="77777777" w:rsidR="00642732" w:rsidRPr="0082008D" w:rsidRDefault="00642732" w:rsidP="001A66A0">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512045D8" w14:textId="77777777" w:rsidR="00642732" w:rsidRPr="0082008D" w:rsidRDefault="00642732" w:rsidP="001A66A0">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14:paraId="5E2442A3" w14:textId="77777777" w:rsidR="00642732" w:rsidRPr="00553402" w:rsidRDefault="00642732"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dashSmallGap" w:sz="4" w:space="0" w:color="auto"/>
              <w:bottom w:val="single" w:sz="4" w:space="0" w:color="auto"/>
            </w:tcBorders>
            <w:vAlign w:val="center"/>
          </w:tcPr>
          <w:p w14:paraId="301D58E2" w14:textId="77777777" w:rsidR="00642732" w:rsidRDefault="00642732" w:rsidP="001A66A0">
            <w:pPr>
              <w:snapToGrid w:val="0"/>
              <w:spacing w:line="200" w:lineRule="exact"/>
              <w:jc w:val="center"/>
            </w:pPr>
            <w:r>
              <w:rPr>
                <w:rFonts w:asciiTheme="majorEastAsia" w:eastAsiaTheme="majorEastAsia" w:hAnsiTheme="majorEastAsia" w:hint="eastAsia"/>
                <w:sz w:val="14"/>
                <w:szCs w:val="14"/>
              </w:rPr>
              <w:t>◎</w:t>
            </w:r>
          </w:p>
        </w:tc>
        <w:tc>
          <w:tcPr>
            <w:tcW w:w="4056" w:type="dxa"/>
            <w:tcBorders>
              <w:top w:val="dashSmallGap" w:sz="4" w:space="0" w:color="auto"/>
              <w:bottom w:val="single" w:sz="4" w:space="0" w:color="auto"/>
              <w:right w:val="nil"/>
            </w:tcBorders>
            <w:tcMar>
              <w:top w:w="57" w:type="dxa"/>
              <w:left w:w="142" w:type="dxa"/>
              <w:bottom w:w="57" w:type="dxa"/>
              <w:right w:w="142" w:type="dxa"/>
            </w:tcMar>
          </w:tcPr>
          <w:p w14:paraId="3CF29447" w14:textId="683A70C4" w:rsidR="007D0A8F" w:rsidRDefault="007D0A8F" w:rsidP="007D0A8F">
            <w:pPr>
              <w:tabs>
                <w:tab w:val="right" w:pos="3835"/>
              </w:tabs>
              <w:topLinePunct/>
              <w:snapToGrid w:val="0"/>
              <w:spacing w:line="200" w:lineRule="exact"/>
              <w:rPr>
                <w:rFonts w:asciiTheme="majorEastAsia" w:eastAsiaTheme="majorEastAsia" w:hAnsiTheme="majorEastAsia"/>
                <w:b/>
                <w:sz w:val="14"/>
                <w:szCs w:val="14"/>
              </w:rPr>
            </w:pPr>
            <w:r w:rsidRPr="007D0A8F">
              <w:rPr>
                <w:rFonts w:asciiTheme="majorEastAsia" w:eastAsiaTheme="majorEastAsia" w:hAnsiTheme="majorEastAsia" w:hint="eastAsia"/>
                <w:b/>
                <w:sz w:val="14"/>
                <w:szCs w:val="14"/>
              </w:rPr>
              <w:t>【知④】</w:t>
            </w:r>
            <w:r w:rsidR="0022677B" w:rsidRPr="0022677B">
              <w:rPr>
                <w:rFonts w:asciiTheme="majorEastAsia" w:eastAsiaTheme="majorEastAsia" w:hAnsiTheme="majorEastAsia" w:hint="eastAsia"/>
                <w:b/>
                <w:sz w:val="14"/>
                <w:szCs w:val="14"/>
              </w:rPr>
              <w:t>星座早見や</w:t>
            </w:r>
            <w:r w:rsidRPr="007D0A8F">
              <w:rPr>
                <w:rFonts w:asciiTheme="majorEastAsia" w:eastAsiaTheme="majorEastAsia" w:hAnsiTheme="majorEastAsia" w:hint="eastAsia"/>
                <w:b/>
                <w:sz w:val="14"/>
                <w:szCs w:val="14"/>
              </w:rPr>
              <w:t>方位磁針などを正しく使って</w:t>
            </w:r>
            <w:r w:rsidR="00B14E62">
              <w:rPr>
                <w:rFonts w:asciiTheme="majorEastAsia" w:eastAsiaTheme="majorEastAsia" w:hAnsiTheme="majorEastAsia" w:hint="eastAsia"/>
                <w:b/>
                <w:sz w:val="14"/>
                <w:szCs w:val="14"/>
              </w:rPr>
              <w:t>、</w:t>
            </w:r>
            <w:r w:rsidRPr="007D0A8F">
              <w:rPr>
                <w:rFonts w:asciiTheme="majorEastAsia" w:eastAsiaTheme="majorEastAsia" w:hAnsiTheme="majorEastAsia" w:hint="eastAsia"/>
                <w:b/>
                <w:sz w:val="14"/>
                <w:szCs w:val="14"/>
              </w:rPr>
              <w:t>目当ての星を探し</w:t>
            </w:r>
            <w:r w:rsidR="00B14E62">
              <w:rPr>
                <w:rFonts w:asciiTheme="majorEastAsia" w:eastAsiaTheme="majorEastAsia" w:hAnsiTheme="majorEastAsia" w:hint="eastAsia"/>
                <w:b/>
                <w:sz w:val="14"/>
                <w:szCs w:val="14"/>
              </w:rPr>
              <w:t>、</w:t>
            </w:r>
            <w:r w:rsidRPr="007D0A8F">
              <w:rPr>
                <w:rFonts w:asciiTheme="majorEastAsia" w:eastAsiaTheme="majorEastAsia" w:hAnsiTheme="majorEastAsia" w:hint="eastAsia"/>
                <w:b/>
                <w:sz w:val="14"/>
                <w:szCs w:val="14"/>
              </w:rPr>
              <w:t>星の見える位置と並び方を観察して</w:t>
            </w:r>
            <w:r w:rsidR="00B14E62">
              <w:rPr>
                <w:rFonts w:asciiTheme="majorEastAsia" w:eastAsiaTheme="majorEastAsia" w:hAnsiTheme="majorEastAsia" w:hint="eastAsia"/>
                <w:b/>
                <w:sz w:val="14"/>
                <w:szCs w:val="14"/>
              </w:rPr>
              <w:t>、</w:t>
            </w:r>
            <w:r w:rsidRPr="007D0A8F">
              <w:rPr>
                <w:rFonts w:asciiTheme="majorEastAsia" w:eastAsiaTheme="majorEastAsia" w:hAnsiTheme="majorEastAsia" w:hint="eastAsia"/>
                <w:b/>
                <w:sz w:val="14"/>
                <w:szCs w:val="14"/>
              </w:rPr>
              <w:t>地上の目印や方位とともに分かりやすく記録しているかを評価する。</w:t>
            </w:r>
          </w:p>
          <w:p w14:paraId="00BD801A" w14:textId="38876320" w:rsidR="00642732" w:rsidRPr="00683201" w:rsidRDefault="007D0A8F" w:rsidP="007D0A8F">
            <w:pPr>
              <w:tabs>
                <w:tab w:val="right" w:pos="3835"/>
              </w:tabs>
              <w:topLinePunct/>
              <w:snapToGrid w:val="0"/>
              <w:spacing w:line="200" w:lineRule="exact"/>
              <w:jc w:val="right"/>
              <w:rPr>
                <w:rStyle w:val="ab"/>
                <w:b/>
              </w:rPr>
            </w:pPr>
            <w:r w:rsidRPr="007D0A8F">
              <w:rPr>
                <w:rFonts w:asciiTheme="majorEastAsia" w:eastAsiaTheme="majorEastAsia" w:hAnsiTheme="majorEastAsia" w:hint="eastAsia"/>
                <w:b/>
                <w:sz w:val="14"/>
                <w:szCs w:val="14"/>
              </w:rPr>
              <w:t>【行動観察・記録分析】</w:t>
            </w:r>
          </w:p>
        </w:tc>
        <w:tc>
          <w:tcPr>
            <w:tcW w:w="652" w:type="dxa"/>
            <w:tcBorders>
              <w:top w:val="dashSmallGap" w:sz="4" w:space="0" w:color="auto"/>
              <w:left w:val="nil"/>
              <w:bottom w:val="single" w:sz="4" w:space="0" w:color="auto"/>
            </w:tcBorders>
            <w:tcMar>
              <w:top w:w="57" w:type="dxa"/>
              <w:left w:w="142" w:type="dxa"/>
              <w:bottom w:w="57" w:type="dxa"/>
              <w:right w:w="142" w:type="dxa"/>
            </w:tcMar>
          </w:tcPr>
          <w:p w14:paraId="00E8116F" w14:textId="77777777" w:rsidR="00642732" w:rsidRPr="00683201" w:rsidRDefault="00642732" w:rsidP="001A66A0">
            <w:pPr>
              <w:snapToGrid w:val="0"/>
              <w:spacing w:line="200" w:lineRule="exact"/>
              <w:rPr>
                <w:rStyle w:val="ab"/>
              </w:rPr>
            </w:pPr>
          </w:p>
        </w:tc>
        <w:tc>
          <w:tcPr>
            <w:tcW w:w="652" w:type="dxa"/>
            <w:tcBorders>
              <w:top w:val="dashSmallGap" w:sz="4" w:space="0" w:color="auto"/>
              <w:left w:val="nil"/>
              <w:bottom w:val="single" w:sz="4" w:space="0" w:color="auto"/>
              <w:right w:val="nil"/>
            </w:tcBorders>
          </w:tcPr>
          <w:p w14:paraId="61F17457" w14:textId="77777777" w:rsidR="00642732" w:rsidRPr="00683201" w:rsidRDefault="00642732" w:rsidP="001A66A0">
            <w:pPr>
              <w:snapToGrid w:val="0"/>
              <w:spacing w:line="200" w:lineRule="exact"/>
              <w:rPr>
                <w:rStyle w:val="ab"/>
              </w:rPr>
            </w:pPr>
          </w:p>
        </w:tc>
        <w:tc>
          <w:tcPr>
            <w:tcW w:w="4344" w:type="dxa"/>
            <w:tcBorders>
              <w:top w:val="dashSmallGap" w:sz="4" w:space="0" w:color="auto"/>
              <w:left w:val="nil"/>
              <w:bottom w:val="single" w:sz="4" w:space="0" w:color="auto"/>
            </w:tcBorders>
            <w:tcMar>
              <w:top w:w="57" w:type="dxa"/>
              <w:left w:w="142" w:type="dxa"/>
              <w:bottom w:w="57" w:type="dxa"/>
              <w:right w:w="142" w:type="dxa"/>
            </w:tcMar>
          </w:tcPr>
          <w:p w14:paraId="0709089B" w14:textId="4AF3DF92" w:rsidR="00642732" w:rsidRPr="00683201" w:rsidRDefault="0022677B" w:rsidP="001A66A0">
            <w:pPr>
              <w:widowControl/>
              <w:autoSpaceDE w:val="0"/>
              <w:autoSpaceDN w:val="0"/>
              <w:adjustRightInd w:val="0"/>
              <w:spacing w:line="200" w:lineRule="exact"/>
              <w:jc w:val="left"/>
              <w:rPr>
                <w:rStyle w:val="ab"/>
              </w:rPr>
            </w:pPr>
            <w:r w:rsidRPr="0022677B">
              <w:rPr>
                <w:rStyle w:val="ab"/>
                <w:rFonts w:hint="eastAsia"/>
              </w:rPr>
              <w:t>星座早見や</w:t>
            </w:r>
            <w:r w:rsidR="007D0A8F" w:rsidRPr="007D0A8F">
              <w:rPr>
                <w:rStyle w:val="ab"/>
                <w:rFonts w:hint="eastAsia"/>
              </w:rPr>
              <w:t>方位磁針の操作の意味を理解し</w:t>
            </w:r>
            <w:r w:rsidR="00B14E62">
              <w:rPr>
                <w:rStyle w:val="ab"/>
                <w:rFonts w:hint="eastAsia"/>
              </w:rPr>
              <w:t>、</w:t>
            </w:r>
            <w:r w:rsidR="007D0A8F" w:rsidRPr="007D0A8F">
              <w:rPr>
                <w:rStyle w:val="ab"/>
                <w:rFonts w:hint="eastAsia"/>
              </w:rPr>
              <w:t>正しく使って方位を調べ</w:t>
            </w:r>
            <w:r w:rsidR="00B14E62">
              <w:rPr>
                <w:rStyle w:val="ab"/>
                <w:rFonts w:hint="eastAsia"/>
              </w:rPr>
              <w:t>、</w:t>
            </w:r>
            <w:r w:rsidR="007D0A8F" w:rsidRPr="007D0A8F">
              <w:rPr>
                <w:rStyle w:val="ab"/>
                <w:rFonts w:hint="eastAsia"/>
              </w:rPr>
              <w:t>目当ての星を探し</w:t>
            </w:r>
            <w:r w:rsidR="00B14E62">
              <w:rPr>
                <w:rStyle w:val="ab"/>
                <w:rFonts w:hint="eastAsia"/>
              </w:rPr>
              <w:t>、</w:t>
            </w:r>
            <w:r w:rsidR="007D0A8F" w:rsidRPr="007D0A8F">
              <w:rPr>
                <w:rStyle w:val="ab"/>
                <w:rFonts w:hint="eastAsia"/>
              </w:rPr>
              <w:t>星の見える位置と並び方について観察した結果を</w:t>
            </w:r>
            <w:r w:rsidR="00B14E62">
              <w:rPr>
                <w:rStyle w:val="ab"/>
                <w:rFonts w:hint="eastAsia"/>
              </w:rPr>
              <w:t>、</w:t>
            </w:r>
            <w:r w:rsidR="007D0A8F" w:rsidRPr="007D0A8F">
              <w:rPr>
                <w:rStyle w:val="ab"/>
                <w:rFonts w:hint="eastAsia"/>
              </w:rPr>
              <w:t>地上の目印や方位とともに工夫して分かりやすく記録している。</w:t>
            </w:r>
          </w:p>
        </w:tc>
        <w:tc>
          <w:tcPr>
            <w:tcW w:w="4383" w:type="dxa"/>
            <w:tcBorders>
              <w:top w:val="dashSmallGap" w:sz="4" w:space="0" w:color="auto"/>
              <w:bottom w:val="single" w:sz="4" w:space="0" w:color="auto"/>
              <w:right w:val="nil"/>
            </w:tcBorders>
            <w:shd w:val="clear" w:color="auto" w:fill="auto"/>
            <w:tcMar>
              <w:top w:w="57" w:type="dxa"/>
              <w:left w:w="142" w:type="dxa"/>
              <w:bottom w:w="57" w:type="dxa"/>
              <w:right w:w="142" w:type="dxa"/>
            </w:tcMar>
          </w:tcPr>
          <w:p w14:paraId="009BE91F" w14:textId="10F4F14C" w:rsidR="00642732" w:rsidRPr="00683201" w:rsidRDefault="007D0A8F" w:rsidP="0022677B">
            <w:pPr>
              <w:widowControl/>
              <w:autoSpaceDE w:val="0"/>
              <w:autoSpaceDN w:val="0"/>
              <w:adjustRightInd w:val="0"/>
              <w:spacing w:line="200" w:lineRule="exact"/>
              <w:jc w:val="left"/>
              <w:rPr>
                <w:rStyle w:val="ab"/>
              </w:rPr>
            </w:pPr>
            <w:r w:rsidRPr="007D0A8F">
              <w:rPr>
                <w:rStyle w:val="ab"/>
                <w:rFonts w:hint="eastAsia"/>
              </w:rPr>
              <w:t>教科書</w:t>
            </w:r>
            <w:r w:rsidRPr="007D0A8F">
              <w:rPr>
                <w:rStyle w:val="ab"/>
                <w:rFonts w:hint="eastAsia"/>
              </w:rPr>
              <w:t xml:space="preserve"> p.189 </w:t>
            </w:r>
            <w:r w:rsidRPr="007D0A8F">
              <w:rPr>
                <w:rStyle w:val="ab"/>
                <w:rFonts w:hint="eastAsia"/>
              </w:rPr>
              <w:t>を基に</w:t>
            </w:r>
            <w:r w:rsidR="00B14E62">
              <w:rPr>
                <w:rStyle w:val="ab"/>
                <w:rFonts w:hint="eastAsia"/>
              </w:rPr>
              <w:t>、</w:t>
            </w:r>
            <w:r w:rsidR="0022677B" w:rsidRPr="007D0A8F">
              <w:rPr>
                <w:rStyle w:val="ab"/>
                <w:rFonts w:hint="eastAsia"/>
              </w:rPr>
              <w:t>星座早見</w:t>
            </w:r>
            <w:r w:rsidRPr="007D0A8F">
              <w:rPr>
                <w:rStyle w:val="ab"/>
                <w:rFonts w:hint="eastAsia"/>
              </w:rPr>
              <w:t>や</w:t>
            </w:r>
            <w:r w:rsidR="0022677B" w:rsidRPr="007D0A8F">
              <w:rPr>
                <w:rStyle w:val="ab"/>
                <w:rFonts w:hint="eastAsia"/>
              </w:rPr>
              <w:t>方位磁針</w:t>
            </w:r>
            <w:r w:rsidRPr="007D0A8F">
              <w:rPr>
                <w:rStyle w:val="ab"/>
                <w:rFonts w:hint="eastAsia"/>
              </w:rPr>
              <w:t>の使い方を再確認するとともに</w:t>
            </w:r>
            <w:r w:rsidR="00B14E62">
              <w:rPr>
                <w:rStyle w:val="ab"/>
                <w:rFonts w:hint="eastAsia"/>
              </w:rPr>
              <w:t>、</w:t>
            </w:r>
            <w:r w:rsidRPr="007D0A8F">
              <w:rPr>
                <w:rStyle w:val="ab"/>
                <w:rFonts w:hint="eastAsia"/>
              </w:rPr>
              <w:t>観察する場所は変えないことや</w:t>
            </w:r>
            <w:r w:rsidR="00B14E62">
              <w:rPr>
                <w:rStyle w:val="ab"/>
                <w:rFonts w:hint="eastAsia"/>
              </w:rPr>
              <w:t>、</w:t>
            </w:r>
            <w:r w:rsidRPr="007D0A8F">
              <w:rPr>
                <w:rStyle w:val="ab"/>
                <w:rFonts w:hint="eastAsia"/>
              </w:rPr>
              <w:t>目印にしやすい景色を選ぶこと</w:t>
            </w:r>
            <w:r w:rsidR="00B14E62">
              <w:rPr>
                <w:rStyle w:val="ab"/>
                <w:rFonts w:hint="eastAsia"/>
              </w:rPr>
              <w:t>、</w:t>
            </w:r>
            <w:r w:rsidRPr="007D0A8F">
              <w:rPr>
                <w:rStyle w:val="ab"/>
                <w:rFonts w:hint="eastAsia"/>
              </w:rPr>
              <w:t>星が見えた方位を記録することなど</w:t>
            </w:r>
            <w:r w:rsidR="00B14E62">
              <w:rPr>
                <w:rStyle w:val="ab"/>
                <w:rFonts w:hint="eastAsia"/>
              </w:rPr>
              <w:t>、</w:t>
            </w:r>
            <w:r w:rsidRPr="007D0A8F">
              <w:rPr>
                <w:rStyle w:val="ab"/>
                <w:rFonts w:hint="eastAsia"/>
              </w:rPr>
              <w:t>観察する際のポイントを示し</w:t>
            </w:r>
            <w:r w:rsidR="00B14E62">
              <w:rPr>
                <w:rStyle w:val="ab"/>
                <w:rFonts w:hint="eastAsia"/>
              </w:rPr>
              <w:t>、</w:t>
            </w:r>
            <w:r w:rsidRPr="007D0A8F">
              <w:rPr>
                <w:rStyle w:val="ab"/>
                <w:rFonts w:hint="eastAsia"/>
              </w:rPr>
              <w:t>目当ての星を見つけて</w:t>
            </w:r>
            <w:r w:rsidR="00B14E62">
              <w:rPr>
                <w:rStyle w:val="ab"/>
                <w:rFonts w:hint="eastAsia"/>
              </w:rPr>
              <w:t>、</w:t>
            </w:r>
            <w:r w:rsidRPr="007D0A8F">
              <w:rPr>
                <w:rStyle w:val="ab"/>
                <w:rFonts w:hint="eastAsia"/>
              </w:rPr>
              <w:t>正しく観察し</w:t>
            </w:r>
            <w:r w:rsidR="00B14E62">
              <w:rPr>
                <w:rStyle w:val="ab"/>
                <w:rFonts w:hint="eastAsia"/>
              </w:rPr>
              <w:t>、</w:t>
            </w:r>
            <w:r w:rsidRPr="007D0A8F">
              <w:rPr>
                <w:rStyle w:val="ab"/>
                <w:rFonts w:hint="eastAsia"/>
              </w:rPr>
              <w:t>記録することができるように</w:t>
            </w:r>
            <w:r w:rsidR="00B14E62">
              <w:rPr>
                <w:rStyle w:val="ab"/>
                <w:rFonts w:hint="eastAsia"/>
              </w:rPr>
              <w:t>、</w:t>
            </w:r>
            <w:r w:rsidRPr="007D0A8F">
              <w:rPr>
                <w:rStyle w:val="ab"/>
                <w:rFonts w:hint="eastAsia"/>
              </w:rPr>
              <w:t>助言・援助する。</w:t>
            </w:r>
          </w:p>
        </w:tc>
        <w:tc>
          <w:tcPr>
            <w:tcW w:w="120" w:type="dxa"/>
            <w:vMerge/>
            <w:tcBorders>
              <w:left w:val="nil"/>
              <w:bottom w:val="nil"/>
            </w:tcBorders>
            <w:shd w:val="clear" w:color="auto" w:fill="auto"/>
          </w:tcPr>
          <w:p w14:paraId="784AF052" w14:textId="77777777" w:rsidR="00642732" w:rsidRDefault="00642732" w:rsidP="001A66A0"/>
        </w:tc>
      </w:tr>
    </w:tbl>
    <w:p w14:paraId="3C6143B4" w14:textId="77777777" w:rsidR="00624FF4" w:rsidRDefault="00624FF4" w:rsidP="00624FF4">
      <w:pPr>
        <w:topLinePunct/>
        <w:snapToGrid w:val="0"/>
        <w:spacing w:line="200" w:lineRule="exact"/>
        <w:rPr>
          <w:rFonts w:asciiTheme="majorEastAsia" w:eastAsiaTheme="majorEastAsia" w:hAnsiTheme="majorEastAsia"/>
          <w:sz w:val="16"/>
        </w:rPr>
      </w:pPr>
      <w:r>
        <w:rPr>
          <w:rFonts w:asciiTheme="majorEastAsia" w:eastAsiaTheme="majorEastAsia" w:hAnsiTheme="majorEastAsia" w:hint="eastAsia"/>
          <w:sz w:val="16"/>
        </w:rPr>
        <w:t>（次に続く</w:t>
      </w:r>
      <w:r w:rsidRPr="00AE22C7">
        <w:rPr>
          <w:rFonts w:asciiTheme="majorEastAsia" w:eastAsiaTheme="majorEastAsia" w:hAnsiTheme="majorEastAsia" w:hint="eastAsia"/>
          <w:spacing w:val="-40"/>
          <w:sz w:val="16"/>
          <w:szCs w:val="16"/>
        </w:rPr>
        <w:t>）</w:t>
      </w:r>
    </w:p>
    <w:p w14:paraId="558CEBA7" w14:textId="2FBB08F5" w:rsidR="000D1F3B" w:rsidRDefault="000D1F3B"/>
    <w:p w14:paraId="35535B66" w14:textId="77777777" w:rsidR="000D1F3B" w:rsidRDefault="000D1F3B">
      <w:pPr>
        <w:widowControl/>
        <w:jc w:val="left"/>
      </w:pPr>
      <w:r>
        <w:br w:type="page"/>
      </w:r>
    </w:p>
    <w:tbl>
      <w:tblPr>
        <w:tblStyle w:val="ae"/>
        <w:tblW w:w="18928"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652"/>
        <w:gridCol w:w="652"/>
        <w:gridCol w:w="4344"/>
        <w:gridCol w:w="4383"/>
        <w:gridCol w:w="120"/>
      </w:tblGrid>
      <w:tr w:rsidR="000D1F3B" w14:paraId="26D7BA01" w14:textId="77777777" w:rsidTr="00500612">
        <w:trPr>
          <w:trHeight w:val="340"/>
        </w:trPr>
        <w:tc>
          <w:tcPr>
            <w:tcW w:w="3589" w:type="dxa"/>
            <w:gridSpan w:val="2"/>
            <w:tcBorders>
              <w:bottom w:val="single" w:sz="4" w:space="0" w:color="auto"/>
            </w:tcBorders>
            <w:shd w:val="clear" w:color="auto" w:fill="808080" w:themeFill="background1" w:themeFillShade="80"/>
            <w:vAlign w:val="center"/>
          </w:tcPr>
          <w:p w14:paraId="59E61AF7" w14:textId="77777777" w:rsidR="000D1F3B" w:rsidRPr="009B573F" w:rsidRDefault="000D1F3B" w:rsidP="00500612">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lastRenderedPageBreak/>
              <w:t>主な学習活動</w:t>
            </w:r>
          </w:p>
        </w:tc>
        <w:tc>
          <w:tcPr>
            <w:tcW w:w="283" w:type="dxa"/>
            <w:tcBorders>
              <w:bottom w:val="single" w:sz="4" w:space="0" w:color="auto"/>
            </w:tcBorders>
            <w:shd w:val="clear" w:color="auto" w:fill="808080" w:themeFill="background1" w:themeFillShade="80"/>
            <w:tcFitText/>
            <w:vAlign w:val="center"/>
          </w:tcPr>
          <w:p w14:paraId="6BA5576F" w14:textId="77777777" w:rsidR="000D1F3B" w:rsidRPr="00F21F0E" w:rsidRDefault="000D1F3B" w:rsidP="00500612">
            <w:pPr>
              <w:snapToGrid w:val="0"/>
              <w:jc w:val="center"/>
              <w:rPr>
                <w:rFonts w:asciiTheme="majorEastAsia" w:eastAsiaTheme="majorEastAsia" w:hAnsiTheme="majorEastAsia"/>
                <w:spacing w:val="-40"/>
                <w:sz w:val="12"/>
              </w:rPr>
            </w:pPr>
            <w:r w:rsidRPr="000C163F">
              <w:rPr>
                <w:rFonts w:asciiTheme="majorEastAsia" w:eastAsiaTheme="majorEastAsia" w:hAnsiTheme="majorEastAsia"/>
                <w:color w:val="FFFFFF" w:themeColor="background1"/>
                <w:spacing w:val="12"/>
                <w:kern w:val="0"/>
                <w:sz w:val="12"/>
              </w:rPr>
              <w:t>時</w:t>
            </w:r>
            <w:r w:rsidRPr="000C163F">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41183822" w14:textId="77777777" w:rsidR="000D1F3B" w:rsidRPr="00F21F0E" w:rsidRDefault="000D1F3B" w:rsidP="00500612">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592E3F1A" w14:textId="77777777" w:rsidR="000D1F3B" w:rsidRPr="00F21F0E" w:rsidRDefault="000D1F3B" w:rsidP="00500612">
            <w:pPr>
              <w:snapToGrid w:val="0"/>
              <w:jc w:val="center"/>
              <w:rPr>
                <w:rFonts w:asciiTheme="majorEastAsia" w:eastAsiaTheme="majorEastAsia" w:hAnsiTheme="majorEastAsia"/>
                <w:color w:val="FFFFFF" w:themeColor="background1"/>
                <w:sz w:val="12"/>
              </w:rPr>
            </w:pPr>
            <w:r w:rsidRPr="000D1F3B">
              <w:rPr>
                <w:rFonts w:asciiTheme="majorEastAsia" w:eastAsiaTheme="majorEastAsia" w:hAnsiTheme="majorEastAsia" w:hint="eastAsia"/>
                <w:color w:val="FFFFFF" w:themeColor="background1"/>
                <w:w w:val="43"/>
                <w:kern w:val="0"/>
                <w:sz w:val="12"/>
                <w:fitText w:val="158" w:id="-1222923776"/>
              </w:rPr>
              <w:t>ペー</w:t>
            </w:r>
            <w:r w:rsidRPr="000D1F3B">
              <w:rPr>
                <w:rFonts w:asciiTheme="majorEastAsia" w:eastAsiaTheme="majorEastAsia" w:hAnsiTheme="majorEastAsia" w:hint="eastAsia"/>
                <w:color w:val="FFFFFF" w:themeColor="background1"/>
                <w:spacing w:val="3"/>
                <w:w w:val="43"/>
                <w:kern w:val="0"/>
                <w:sz w:val="12"/>
                <w:fitText w:val="158" w:id="-1222923776"/>
              </w:rPr>
              <w:t>ジ</w:t>
            </w:r>
          </w:p>
        </w:tc>
        <w:tc>
          <w:tcPr>
            <w:tcW w:w="283" w:type="dxa"/>
            <w:tcBorders>
              <w:bottom w:val="single" w:sz="4" w:space="0" w:color="auto"/>
            </w:tcBorders>
            <w:shd w:val="clear" w:color="auto" w:fill="808080" w:themeFill="background1" w:themeFillShade="80"/>
            <w:tcFitText/>
            <w:vAlign w:val="center"/>
          </w:tcPr>
          <w:p w14:paraId="5E379E9D" w14:textId="77777777" w:rsidR="000D1F3B" w:rsidRPr="00F21F0E" w:rsidRDefault="000D1F3B" w:rsidP="00500612">
            <w:pPr>
              <w:snapToGrid w:val="0"/>
              <w:jc w:val="center"/>
              <w:rPr>
                <w:rFonts w:asciiTheme="majorEastAsia" w:eastAsiaTheme="majorEastAsia" w:hAnsiTheme="majorEastAsia"/>
                <w:color w:val="FFFFFF" w:themeColor="background1"/>
                <w:sz w:val="12"/>
              </w:rPr>
            </w:pPr>
            <w:r w:rsidRPr="000C163F">
              <w:rPr>
                <w:rFonts w:asciiTheme="majorEastAsia" w:eastAsiaTheme="majorEastAsia" w:hAnsiTheme="majorEastAsia"/>
                <w:color w:val="FFFFFF" w:themeColor="background1"/>
                <w:spacing w:val="12"/>
                <w:kern w:val="0"/>
                <w:sz w:val="12"/>
              </w:rPr>
              <w:t>重</w:t>
            </w:r>
            <w:r w:rsidRPr="000C163F">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16CCC288" w14:textId="77777777" w:rsidR="000D1F3B" w:rsidRPr="00F21F0E" w:rsidRDefault="000D1F3B" w:rsidP="00500612">
            <w:pPr>
              <w:snapToGrid w:val="0"/>
              <w:jc w:val="center"/>
              <w:rPr>
                <w:rFonts w:asciiTheme="majorEastAsia" w:eastAsiaTheme="majorEastAsia" w:hAnsiTheme="majorEastAsia"/>
                <w:color w:val="FFFFFF" w:themeColor="background1"/>
                <w:sz w:val="12"/>
              </w:rPr>
            </w:pPr>
            <w:r w:rsidRPr="000C163F">
              <w:rPr>
                <w:rFonts w:asciiTheme="majorEastAsia" w:eastAsiaTheme="majorEastAsia" w:hAnsiTheme="majorEastAsia"/>
                <w:color w:val="FFFFFF" w:themeColor="background1"/>
                <w:spacing w:val="12"/>
                <w:kern w:val="0"/>
                <w:sz w:val="12"/>
              </w:rPr>
              <w:t>記</w:t>
            </w:r>
            <w:r w:rsidRPr="000C163F">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nil"/>
            </w:tcBorders>
            <w:shd w:val="clear" w:color="auto" w:fill="808080" w:themeFill="background1" w:themeFillShade="80"/>
            <w:vAlign w:val="center"/>
          </w:tcPr>
          <w:p w14:paraId="484F988C" w14:textId="77777777" w:rsidR="000D1F3B" w:rsidRPr="0096102B" w:rsidRDefault="000D1F3B" w:rsidP="00500612">
            <w:pPr>
              <w:jc w:val="center"/>
              <w:rPr>
                <w:rFonts w:asciiTheme="majorEastAsia" w:eastAsiaTheme="majorEastAsia" w:hAnsiTheme="majorEastAsia"/>
                <w:b/>
                <w:color w:val="FFFFFF" w:themeColor="background1"/>
                <w:sz w:val="22"/>
              </w:rPr>
            </w:pPr>
            <w:r>
              <w:rPr>
                <w:rFonts w:asciiTheme="majorEastAsia" w:eastAsiaTheme="majorEastAsia" w:hAnsiTheme="majorEastAsia"/>
                <w:b/>
                <w:color w:val="FFFFFF" w:themeColor="background1"/>
                <w:sz w:val="18"/>
              </w:rPr>
              <w:t>おおむね満足できる児童への評価と方法</w:t>
            </w:r>
          </w:p>
        </w:tc>
        <w:tc>
          <w:tcPr>
            <w:tcW w:w="652" w:type="dxa"/>
            <w:tcBorders>
              <w:left w:val="nil"/>
              <w:bottom w:val="single" w:sz="4" w:space="0" w:color="auto"/>
              <w:right w:val="single" w:sz="4" w:space="0" w:color="auto"/>
            </w:tcBorders>
            <w:shd w:val="clear" w:color="auto" w:fill="808080" w:themeFill="background1" w:themeFillShade="80"/>
            <w:vAlign w:val="center"/>
          </w:tcPr>
          <w:p w14:paraId="309C1517" w14:textId="77777777" w:rsidR="000D1F3B" w:rsidRPr="0096102B" w:rsidRDefault="000D1F3B" w:rsidP="00500612">
            <w:pPr>
              <w:jc w:val="center"/>
              <w:rPr>
                <w:color w:val="FFFFFF" w:themeColor="background1"/>
                <w:sz w:val="22"/>
              </w:rPr>
            </w:pPr>
          </w:p>
        </w:tc>
        <w:tc>
          <w:tcPr>
            <w:tcW w:w="652" w:type="dxa"/>
            <w:tcBorders>
              <w:left w:val="single" w:sz="4" w:space="0" w:color="auto"/>
              <w:bottom w:val="single" w:sz="4" w:space="0" w:color="auto"/>
              <w:right w:val="nil"/>
            </w:tcBorders>
            <w:shd w:val="clear" w:color="auto" w:fill="808080" w:themeFill="background1" w:themeFillShade="80"/>
            <w:vAlign w:val="center"/>
          </w:tcPr>
          <w:p w14:paraId="6EE1F236" w14:textId="77777777" w:rsidR="000D1F3B" w:rsidRPr="0096102B" w:rsidRDefault="000D1F3B" w:rsidP="00500612">
            <w:pPr>
              <w:jc w:val="center"/>
              <w:rPr>
                <w:color w:val="FFFFFF" w:themeColor="background1"/>
                <w:sz w:val="22"/>
              </w:rPr>
            </w:pPr>
          </w:p>
        </w:tc>
        <w:tc>
          <w:tcPr>
            <w:tcW w:w="4344" w:type="dxa"/>
            <w:tcBorders>
              <w:left w:val="nil"/>
              <w:bottom w:val="single" w:sz="4" w:space="0" w:color="auto"/>
            </w:tcBorders>
            <w:shd w:val="clear" w:color="auto" w:fill="808080" w:themeFill="background1" w:themeFillShade="80"/>
            <w:vAlign w:val="center"/>
          </w:tcPr>
          <w:p w14:paraId="6D16002B" w14:textId="77777777" w:rsidR="000D1F3B" w:rsidRPr="0096102B" w:rsidRDefault="000D1F3B" w:rsidP="00500612">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83" w:type="dxa"/>
            <w:tcBorders>
              <w:bottom w:val="single" w:sz="4" w:space="0" w:color="auto"/>
              <w:right w:val="nil"/>
            </w:tcBorders>
            <w:shd w:val="clear" w:color="auto" w:fill="808080" w:themeFill="background1" w:themeFillShade="80"/>
            <w:vAlign w:val="center"/>
          </w:tcPr>
          <w:p w14:paraId="001169E3" w14:textId="77777777" w:rsidR="000D1F3B" w:rsidRPr="0096102B" w:rsidRDefault="000D1F3B" w:rsidP="00500612">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20" w:type="dxa"/>
            <w:tcBorders>
              <w:left w:val="nil"/>
              <w:bottom w:val="single" w:sz="4" w:space="0" w:color="auto"/>
            </w:tcBorders>
            <w:shd w:val="clear" w:color="auto" w:fill="808080" w:themeFill="background1" w:themeFillShade="80"/>
          </w:tcPr>
          <w:p w14:paraId="3717CB1C" w14:textId="77777777" w:rsidR="000D1F3B" w:rsidRDefault="000D1F3B" w:rsidP="00500612">
            <w:pPr>
              <w:snapToGrid w:val="0"/>
              <w:spacing w:line="120" w:lineRule="exact"/>
            </w:pPr>
          </w:p>
        </w:tc>
      </w:tr>
      <w:tr w:rsidR="008D2E18" w14:paraId="56948E55" w14:textId="77777777" w:rsidTr="00284118">
        <w:trPr>
          <w:cantSplit/>
          <w:trHeight w:val="794"/>
        </w:trPr>
        <w:tc>
          <w:tcPr>
            <w:tcW w:w="104" w:type="dxa"/>
            <w:tcBorders>
              <w:top w:val="nil"/>
              <w:bottom w:val="nil"/>
              <w:right w:val="nil"/>
            </w:tcBorders>
          </w:tcPr>
          <w:p w14:paraId="0BD1504F" w14:textId="77777777" w:rsidR="008D2E18" w:rsidRPr="000D1F3B" w:rsidRDefault="008D2E18" w:rsidP="001A66A0">
            <w:pPr>
              <w:snapToGrid w:val="0"/>
              <w:ind w:leftChars="-100" w:left="-260" w:rightChars="-100" w:right="-260"/>
              <w:rPr>
                <w:rFonts w:asciiTheme="majorEastAsia" w:eastAsiaTheme="majorEastAsia" w:hAnsiTheme="majorEastAsia"/>
                <w:sz w:val="10"/>
                <w:szCs w:val="10"/>
              </w:rPr>
            </w:pPr>
          </w:p>
        </w:tc>
        <w:tc>
          <w:tcPr>
            <w:tcW w:w="3485" w:type="dxa"/>
            <w:tcBorders>
              <w:left w:val="nil"/>
            </w:tcBorders>
          </w:tcPr>
          <w:p w14:paraId="40759FF2" w14:textId="5F77E68F" w:rsidR="008D2E18" w:rsidRPr="002424CD" w:rsidRDefault="008D2E18" w:rsidP="002424CD">
            <w:pPr>
              <w:widowControl/>
              <w:autoSpaceDE w:val="0"/>
              <w:autoSpaceDN w:val="0"/>
              <w:adjustRightInd w:val="0"/>
              <w:spacing w:line="200" w:lineRule="exact"/>
              <w:ind w:leftChars="100" w:left="400" w:rightChars="50" w:right="130" w:hangingChars="100" w:hanging="140"/>
              <w:jc w:val="left"/>
              <w:rPr>
                <w:rStyle w:val="ab"/>
              </w:rPr>
            </w:pPr>
            <w:r w:rsidRPr="002424CD">
              <w:rPr>
                <w:rStyle w:val="ab"/>
                <w:rFonts w:hint="eastAsia"/>
              </w:rPr>
              <w:t>・星や星座は時間がたつと</w:t>
            </w:r>
            <w:r w:rsidR="00B14E62">
              <w:rPr>
                <w:rStyle w:val="ab"/>
                <w:rFonts w:hint="eastAsia"/>
              </w:rPr>
              <w:t>、</w:t>
            </w:r>
            <w:r w:rsidRPr="002424CD">
              <w:rPr>
                <w:rStyle w:val="ab"/>
                <w:rFonts w:hint="eastAsia"/>
              </w:rPr>
              <w:t>見える位置は変わるが</w:t>
            </w:r>
            <w:r w:rsidR="00B14E62">
              <w:rPr>
                <w:rStyle w:val="ab"/>
                <w:rFonts w:hint="eastAsia"/>
              </w:rPr>
              <w:t>、</w:t>
            </w:r>
            <w:r w:rsidRPr="002424CD">
              <w:rPr>
                <w:rStyle w:val="ab"/>
                <w:rFonts w:hint="eastAsia"/>
              </w:rPr>
              <w:t>並び方は変わらないことをまとめる。</w:t>
            </w:r>
          </w:p>
          <w:p w14:paraId="07F739A4" w14:textId="66F9859B" w:rsidR="008D2E18" w:rsidRPr="008A16F9" w:rsidRDefault="008D2E18" w:rsidP="008A16F9">
            <w:pPr>
              <w:widowControl/>
              <w:autoSpaceDE w:val="0"/>
              <w:autoSpaceDN w:val="0"/>
              <w:adjustRightInd w:val="0"/>
              <w:spacing w:line="200" w:lineRule="exact"/>
              <w:ind w:leftChars="100" w:left="400" w:rightChars="50" w:right="130" w:hangingChars="100" w:hanging="140"/>
              <w:jc w:val="left"/>
              <w:rPr>
                <w:rStyle w:val="ab"/>
              </w:rPr>
            </w:pPr>
            <w:r w:rsidRPr="002424CD">
              <w:rPr>
                <w:rStyle w:val="ab"/>
                <w:rFonts w:hint="eastAsia"/>
              </w:rPr>
              <w:t>・月や星の見え方について</w:t>
            </w:r>
            <w:r w:rsidR="00B14E62">
              <w:rPr>
                <w:rStyle w:val="ab"/>
                <w:rFonts w:hint="eastAsia"/>
              </w:rPr>
              <w:t>、</w:t>
            </w:r>
            <w:r w:rsidRPr="002424CD">
              <w:rPr>
                <w:rStyle w:val="ab"/>
                <w:rFonts w:hint="eastAsia"/>
              </w:rPr>
              <w:t>学んだことをまとめる。</w:t>
            </w:r>
          </w:p>
        </w:tc>
        <w:tc>
          <w:tcPr>
            <w:tcW w:w="283" w:type="dxa"/>
            <w:vAlign w:val="center"/>
          </w:tcPr>
          <w:p w14:paraId="5A557DBC" w14:textId="77777777" w:rsidR="008D2E18" w:rsidRPr="002424CD" w:rsidRDefault="008D2E18" w:rsidP="002424CD">
            <w:pPr>
              <w:snapToGrid w:val="0"/>
              <w:spacing w:line="200" w:lineRule="exact"/>
              <w:jc w:val="center"/>
              <w:rPr>
                <w:rFonts w:asciiTheme="majorEastAsia" w:eastAsiaTheme="majorEastAsia" w:hAnsiTheme="majorEastAsia"/>
                <w:sz w:val="14"/>
                <w:szCs w:val="14"/>
              </w:rPr>
            </w:pPr>
            <w:r w:rsidRPr="002424CD">
              <w:rPr>
                <w:rFonts w:asciiTheme="majorEastAsia" w:eastAsiaTheme="majorEastAsia" w:hAnsiTheme="majorEastAsia"/>
                <w:sz w:val="14"/>
                <w:szCs w:val="14"/>
              </w:rPr>
              <w:t>1</w:t>
            </w:r>
          </w:p>
          <w:p w14:paraId="326B0BB7" w14:textId="1CC57728" w:rsidR="008D2E18" w:rsidRPr="0082008D" w:rsidRDefault="008D2E18" w:rsidP="002424CD">
            <w:pPr>
              <w:snapToGrid w:val="0"/>
              <w:spacing w:line="200" w:lineRule="exact"/>
              <w:jc w:val="center"/>
              <w:rPr>
                <w:rFonts w:asciiTheme="majorEastAsia" w:eastAsiaTheme="majorEastAsia" w:hAnsiTheme="majorEastAsia"/>
                <w:sz w:val="14"/>
                <w:szCs w:val="14"/>
              </w:rPr>
            </w:pPr>
            <w:r w:rsidRPr="002424CD">
              <w:rPr>
                <w:rFonts w:asciiTheme="majorEastAsia" w:eastAsiaTheme="majorEastAsia" w:hAnsiTheme="majorEastAsia"/>
                <w:sz w:val="14"/>
                <w:szCs w:val="14"/>
              </w:rPr>
              <w:t>(2)</w:t>
            </w:r>
          </w:p>
        </w:tc>
        <w:tc>
          <w:tcPr>
            <w:tcW w:w="283" w:type="dxa"/>
            <w:textDirection w:val="tbRlV"/>
            <w:vAlign w:val="center"/>
          </w:tcPr>
          <w:p w14:paraId="4FAD3BBA" w14:textId="0D0730A0" w:rsidR="008D2E18" w:rsidRPr="00553402" w:rsidRDefault="008D2E18" w:rsidP="001A66A0">
            <w:pPr>
              <w:snapToGrid w:val="0"/>
              <w:spacing w:line="200" w:lineRule="exact"/>
              <w:ind w:left="113" w:right="113"/>
              <w:jc w:val="center"/>
              <w:rPr>
                <w:rFonts w:asciiTheme="majorEastAsia" w:eastAsiaTheme="majorEastAsia" w:hAnsiTheme="majorEastAsia"/>
                <w:sz w:val="14"/>
                <w:szCs w:val="14"/>
              </w:rPr>
            </w:pPr>
            <w:r w:rsidRPr="002424CD">
              <w:rPr>
                <w:rFonts w:asciiTheme="majorEastAsia" w:eastAsiaTheme="majorEastAsia" w:hAnsiTheme="majorEastAsia"/>
                <w:sz w:val="14"/>
                <w:szCs w:val="14"/>
                <w:eastAsianLayout w:id="2094759938" w:vert="1" w:vertCompress="1"/>
              </w:rPr>
              <w:t>88</w:t>
            </w:r>
            <w:r w:rsidRPr="00553402">
              <w:rPr>
                <w:rFonts w:asciiTheme="majorEastAsia" w:eastAsiaTheme="majorEastAsia" w:hAnsiTheme="majorEastAsia" w:hint="eastAsia"/>
                <w:sz w:val="14"/>
                <w:szCs w:val="14"/>
              </w:rPr>
              <w:t>～</w:t>
            </w:r>
            <w:r w:rsidRPr="002424CD">
              <w:rPr>
                <w:rFonts w:asciiTheme="majorEastAsia" w:eastAsiaTheme="majorEastAsia" w:hAnsiTheme="majorEastAsia"/>
                <w:sz w:val="14"/>
                <w:szCs w:val="14"/>
                <w:eastAsianLayout w:id="2094759939" w:vert="1" w:vertCompress="1"/>
              </w:rPr>
              <w:t>91</w:t>
            </w:r>
          </w:p>
        </w:tc>
        <w:tc>
          <w:tcPr>
            <w:tcW w:w="283" w:type="dxa"/>
            <w:tcBorders>
              <w:top w:val="single" w:sz="4" w:space="0" w:color="auto"/>
              <w:bottom w:val="single" w:sz="4" w:space="0" w:color="auto"/>
            </w:tcBorders>
            <w:vAlign w:val="center"/>
          </w:tcPr>
          <w:p w14:paraId="43D93D04" w14:textId="77777777" w:rsidR="008D2E18" w:rsidRDefault="008D2E18"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single" w:sz="4" w:space="0" w:color="auto"/>
              <w:bottom w:val="single" w:sz="4" w:space="0" w:color="auto"/>
            </w:tcBorders>
            <w:vAlign w:val="center"/>
          </w:tcPr>
          <w:p w14:paraId="00069242" w14:textId="77777777" w:rsidR="008D2E18" w:rsidRDefault="008D2E18"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single" w:sz="4" w:space="0" w:color="auto"/>
              <w:right w:val="nil"/>
            </w:tcBorders>
            <w:tcMar>
              <w:top w:w="57" w:type="dxa"/>
              <w:left w:w="142" w:type="dxa"/>
              <w:bottom w:w="57" w:type="dxa"/>
              <w:right w:w="142" w:type="dxa"/>
            </w:tcMar>
          </w:tcPr>
          <w:p w14:paraId="299F1E42" w14:textId="77777777" w:rsidR="00556F5C" w:rsidRDefault="008D2E18" w:rsidP="00556F5C">
            <w:pPr>
              <w:widowControl/>
              <w:tabs>
                <w:tab w:val="right" w:pos="3835"/>
              </w:tabs>
              <w:topLinePunct/>
              <w:autoSpaceDE w:val="0"/>
              <w:autoSpaceDN w:val="0"/>
              <w:adjustRightInd w:val="0"/>
              <w:spacing w:line="200" w:lineRule="exact"/>
              <w:jc w:val="left"/>
              <w:rPr>
                <w:rFonts w:asciiTheme="majorEastAsia" w:eastAsiaTheme="majorEastAsia" w:hAnsiTheme="majorEastAsia"/>
                <w:b/>
                <w:sz w:val="14"/>
                <w:szCs w:val="14"/>
              </w:rPr>
            </w:pPr>
            <w:r w:rsidRPr="002424CD">
              <w:rPr>
                <w:rFonts w:asciiTheme="majorEastAsia" w:eastAsiaTheme="majorEastAsia" w:hAnsiTheme="majorEastAsia" w:hint="eastAsia"/>
                <w:b/>
                <w:sz w:val="14"/>
                <w:szCs w:val="14"/>
              </w:rPr>
              <w:t>【知①③】月や星の見える位置の変わり方について理解しているかを評価する。</w:t>
            </w:r>
          </w:p>
          <w:p w14:paraId="17258C40" w14:textId="0EA1F5AD" w:rsidR="008D2E18" w:rsidRPr="00683201" w:rsidRDefault="008D2E18" w:rsidP="00556F5C">
            <w:pPr>
              <w:widowControl/>
              <w:tabs>
                <w:tab w:val="right" w:pos="3835"/>
              </w:tabs>
              <w:topLinePunct/>
              <w:autoSpaceDE w:val="0"/>
              <w:autoSpaceDN w:val="0"/>
              <w:adjustRightInd w:val="0"/>
              <w:spacing w:line="200" w:lineRule="exact"/>
              <w:ind w:firstLineChars="100" w:firstLine="141"/>
              <w:jc w:val="left"/>
              <w:rPr>
                <w:rStyle w:val="ab"/>
              </w:rPr>
            </w:pPr>
            <w:r w:rsidRPr="002424CD">
              <w:rPr>
                <w:rFonts w:asciiTheme="majorEastAsia" w:eastAsiaTheme="majorEastAsia" w:hAnsiTheme="majorEastAsia" w:hint="eastAsia"/>
                <w:b/>
                <w:sz w:val="14"/>
                <w:szCs w:val="14"/>
              </w:rPr>
              <w:t xml:space="preserve">                            【発言分析・記述分析】</w:t>
            </w:r>
          </w:p>
        </w:tc>
        <w:tc>
          <w:tcPr>
            <w:tcW w:w="652" w:type="dxa"/>
            <w:tcBorders>
              <w:top w:val="single" w:sz="4" w:space="0" w:color="auto"/>
              <w:left w:val="nil"/>
              <w:bottom w:val="single" w:sz="4" w:space="0" w:color="auto"/>
            </w:tcBorders>
            <w:tcMar>
              <w:top w:w="57" w:type="dxa"/>
              <w:left w:w="142" w:type="dxa"/>
              <w:bottom w:w="57" w:type="dxa"/>
              <w:right w:w="142" w:type="dxa"/>
            </w:tcMar>
          </w:tcPr>
          <w:p w14:paraId="1682356A" w14:textId="77777777" w:rsidR="008D2E18" w:rsidRPr="00683201" w:rsidRDefault="008D2E18" w:rsidP="001A66A0">
            <w:pPr>
              <w:snapToGrid w:val="0"/>
              <w:spacing w:line="200" w:lineRule="exact"/>
              <w:rPr>
                <w:rStyle w:val="ab"/>
              </w:rPr>
            </w:pPr>
          </w:p>
        </w:tc>
        <w:tc>
          <w:tcPr>
            <w:tcW w:w="652" w:type="dxa"/>
            <w:tcBorders>
              <w:top w:val="single" w:sz="4" w:space="0" w:color="auto"/>
              <w:left w:val="nil"/>
              <w:bottom w:val="single" w:sz="4" w:space="0" w:color="auto"/>
              <w:right w:val="nil"/>
            </w:tcBorders>
          </w:tcPr>
          <w:p w14:paraId="1C47F38D" w14:textId="77777777" w:rsidR="008D2E18" w:rsidRPr="00683201" w:rsidRDefault="008D2E18" w:rsidP="001A66A0">
            <w:pPr>
              <w:snapToGrid w:val="0"/>
              <w:spacing w:line="200" w:lineRule="exact"/>
              <w:rPr>
                <w:rStyle w:val="ab"/>
              </w:rPr>
            </w:pPr>
          </w:p>
        </w:tc>
        <w:tc>
          <w:tcPr>
            <w:tcW w:w="4344" w:type="dxa"/>
            <w:tcBorders>
              <w:top w:val="single" w:sz="4" w:space="0" w:color="auto"/>
              <w:left w:val="nil"/>
              <w:bottom w:val="single" w:sz="4" w:space="0" w:color="auto"/>
            </w:tcBorders>
            <w:shd w:val="clear" w:color="auto" w:fill="auto"/>
            <w:tcMar>
              <w:top w:w="57" w:type="dxa"/>
              <w:left w:w="142" w:type="dxa"/>
              <w:bottom w:w="57" w:type="dxa"/>
              <w:right w:w="142" w:type="dxa"/>
            </w:tcMar>
          </w:tcPr>
          <w:p w14:paraId="0F5739EB" w14:textId="15E04DD2" w:rsidR="008D2E18" w:rsidRPr="00683201" w:rsidRDefault="008D2E18" w:rsidP="001A66A0">
            <w:pPr>
              <w:widowControl/>
              <w:autoSpaceDE w:val="0"/>
              <w:autoSpaceDN w:val="0"/>
              <w:adjustRightInd w:val="0"/>
              <w:spacing w:line="200" w:lineRule="exact"/>
              <w:jc w:val="left"/>
              <w:rPr>
                <w:rStyle w:val="ab"/>
              </w:rPr>
            </w:pPr>
            <w:r w:rsidRPr="002424CD">
              <w:rPr>
                <w:rStyle w:val="ab"/>
                <w:rFonts w:hint="eastAsia"/>
              </w:rPr>
              <w:t>獲得した知識を</w:t>
            </w:r>
            <w:r w:rsidR="00B14E62">
              <w:rPr>
                <w:rStyle w:val="ab"/>
                <w:rFonts w:hint="eastAsia"/>
              </w:rPr>
              <w:t>、</w:t>
            </w:r>
            <w:r w:rsidRPr="002424CD">
              <w:rPr>
                <w:rStyle w:val="ab"/>
                <w:rFonts w:hint="eastAsia"/>
              </w:rPr>
              <w:t>「広げよう！</w:t>
            </w:r>
            <w:r w:rsidR="008A16F9">
              <w:rPr>
                <w:rStyle w:val="ab"/>
                <w:rFonts w:hint="eastAsia"/>
              </w:rPr>
              <w:t xml:space="preserve"> </w:t>
            </w:r>
            <w:r w:rsidRPr="002424CD">
              <w:rPr>
                <w:rStyle w:val="ab"/>
                <w:rFonts w:hint="eastAsia"/>
              </w:rPr>
              <w:t>理科の発想」において別の時刻の夜空に当てはめ</w:t>
            </w:r>
            <w:r w:rsidR="00B14E62">
              <w:rPr>
                <w:rStyle w:val="ab"/>
                <w:rFonts w:hint="eastAsia"/>
              </w:rPr>
              <w:t>、</w:t>
            </w:r>
            <w:r w:rsidRPr="002424CD">
              <w:rPr>
                <w:rStyle w:val="ab"/>
                <w:rFonts w:hint="eastAsia"/>
              </w:rPr>
              <w:t>星の見える位置を説明するなど</w:t>
            </w:r>
            <w:r w:rsidR="00B14E62">
              <w:rPr>
                <w:rStyle w:val="ab"/>
                <w:rFonts w:hint="eastAsia"/>
              </w:rPr>
              <w:t>、</w:t>
            </w:r>
            <w:r w:rsidR="008A16F9">
              <w:rPr>
                <w:rStyle w:val="ab"/>
                <w:rFonts w:hint="eastAsia"/>
              </w:rPr>
              <w:t>月や星の見え方について</w:t>
            </w:r>
            <w:r w:rsidRPr="002424CD">
              <w:rPr>
                <w:rStyle w:val="ab"/>
                <w:rFonts w:hint="eastAsia"/>
              </w:rPr>
              <w:t>理解している。</w:t>
            </w:r>
          </w:p>
        </w:tc>
        <w:tc>
          <w:tcPr>
            <w:tcW w:w="4383" w:type="dxa"/>
            <w:tcBorders>
              <w:top w:val="single" w:sz="4" w:space="0" w:color="auto"/>
              <w:bottom w:val="single" w:sz="4" w:space="0" w:color="auto"/>
              <w:right w:val="nil"/>
            </w:tcBorders>
            <w:shd w:val="clear" w:color="auto" w:fill="auto"/>
            <w:tcMar>
              <w:top w:w="57" w:type="dxa"/>
              <w:left w:w="142" w:type="dxa"/>
              <w:bottom w:w="57" w:type="dxa"/>
              <w:right w:w="142" w:type="dxa"/>
            </w:tcMar>
          </w:tcPr>
          <w:p w14:paraId="20559792" w14:textId="6C4D097C" w:rsidR="008D2E18" w:rsidRPr="00683201" w:rsidRDefault="008A16F9" w:rsidP="001A66A0">
            <w:pPr>
              <w:widowControl/>
              <w:autoSpaceDE w:val="0"/>
              <w:autoSpaceDN w:val="0"/>
              <w:adjustRightInd w:val="0"/>
              <w:spacing w:line="200" w:lineRule="exact"/>
              <w:jc w:val="left"/>
              <w:rPr>
                <w:rStyle w:val="ab"/>
              </w:rPr>
            </w:pPr>
            <w:r>
              <w:rPr>
                <w:rStyle w:val="ab"/>
                <w:rFonts w:hint="eastAsia"/>
              </w:rPr>
              <w:t>これまでの観察結果やまとめを振り返って</w:t>
            </w:r>
            <w:r w:rsidR="00B14E62">
              <w:rPr>
                <w:rStyle w:val="ab"/>
                <w:rFonts w:hint="eastAsia"/>
              </w:rPr>
              <w:t>、</w:t>
            </w:r>
            <w:r w:rsidR="008D2E18" w:rsidRPr="002424CD">
              <w:rPr>
                <w:rStyle w:val="ab"/>
                <w:rFonts w:hint="eastAsia"/>
              </w:rPr>
              <w:t>月や星の見える位置の変わり方について理解できるように</w:t>
            </w:r>
            <w:r w:rsidR="00B14E62">
              <w:rPr>
                <w:rStyle w:val="ab"/>
                <w:rFonts w:hint="eastAsia"/>
              </w:rPr>
              <w:t>、</w:t>
            </w:r>
            <w:r w:rsidR="008D2E18" w:rsidRPr="002424CD">
              <w:rPr>
                <w:rStyle w:val="ab"/>
                <w:rFonts w:hint="eastAsia"/>
              </w:rPr>
              <w:t>助言・援助する。</w:t>
            </w:r>
          </w:p>
        </w:tc>
        <w:tc>
          <w:tcPr>
            <w:tcW w:w="120" w:type="dxa"/>
            <w:tcBorders>
              <w:top w:val="nil"/>
              <w:left w:val="nil"/>
              <w:bottom w:val="nil"/>
            </w:tcBorders>
            <w:shd w:val="clear" w:color="auto" w:fill="auto"/>
          </w:tcPr>
          <w:p w14:paraId="0EA477CC" w14:textId="77777777" w:rsidR="008D2E18" w:rsidRDefault="008D2E18" w:rsidP="001A66A0"/>
        </w:tc>
      </w:tr>
    </w:tbl>
    <w:p w14:paraId="1C25446F" w14:textId="77777777" w:rsidR="00642732" w:rsidRDefault="00642732" w:rsidP="00642732">
      <w:pPr>
        <w:snapToGrid w:val="0"/>
        <w:spacing w:line="80" w:lineRule="exact"/>
        <w:rPr>
          <w:rFonts w:asciiTheme="majorEastAsia" w:eastAsiaTheme="majorEastAsia" w:hAnsiTheme="majorEastAsia"/>
          <w:sz w:val="16"/>
        </w:rPr>
      </w:pPr>
    </w:p>
    <w:p w14:paraId="0E550C67" w14:textId="42427C10" w:rsidR="00E3515E" w:rsidRDefault="00CE55D8" w:rsidP="00E3515E">
      <w:pPr>
        <w:snapToGrid w:val="0"/>
        <w:spacing w:line="200" w:lineRule="exact"/>
        <w:rPr>
          <w:rFonts w:asciiTheme="majorEastAsia" w:eastAsiaTheme="majorEastAsia" w:hAnsiTheme="majorEastAsia"/>
          <w:sz w:val="16"/>
        </w:rPr>
      </w:pP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p>
    <w:p w14:paraId="6FC983FC" w14:textId="7F00068E" w:rsidR="00CE55D8" w:rsidRDefault="00CE55D8" w:rsidP="00CE55D8">
      <w:pPr>
        <w:spacing w:line="200" w:lineRule="exact"/>
        <w:ind w:firstLineChars="2400" w:firstLine="3840"/>
        <w:rPr>
          <w:rFonts w:asciiTheme="majorEastAsia" w:eastAsiaTheme="majorEastAsia" w:hAnsiTheme="majorEastAsia"/>
          <w:sz w:val="16"/>
        </w:rPr>
      </w:pPr>
    </w:p>
    <w:p w14:paraId="156922B4" w14:textId="7E188937" w:rsidR="00642732" w:rsidRDefault="00642732" w:rsidP="00E57AFB">
      <w:pPr>
        <w:spacing w:line="200" w:lineRule="exact"/>
        <w:rPr>
          <w:rFonts w:asciiTheme="majorEastAsia" w:eastAsiaTheme="majorEastAsia" w:hAnsiTheme="majorEastAsia"/>
        </w:rPr>
      </w:pPr>
      <w:r>
        <w:rPr>
          <w:rFonts w:asciiTheme="majorEastAsia" w:eastAsiaTheme="majorEastAsia" w:hAnsiTheme="majorEastAsia"/>
        </w:rPr>
        <w:br w:type="page"/>
      </w:r>
    </w:p>
    <w:p w14:paraId="31820107" w14:textId="77777777" w:rsidR="00E57AFB" w:rsidRDefault="00E57AFB" w:rsidP="00E57AFB">
      <w:r>
        <w:rPr>
          <w:noProof/>
        </w:rPr>
        <w:lastRenderedPageBreak/>
        <mc:AlternateContent>
          <mc:Choice Requires="wpg">
            <w:drawing>
              <wp:anchor distT="0" distB="0" distL="114300" distR="114300" simplePos="0" relativeHeight="251639808" behindDoc="0" locked="0" layoutInCell="1" allowOverlap="1" wp14:anchorId="433BBB12" wp14:editId="48EF41BD">
                <wp:simplePos x="0" y="0"/>
                <wp:positionH relativeFrom="column">
                  <wp:align>left</wp:align>
                </wp:positionH>
                <wp:positionV relativeFrom="line">
                  <wp:posOffset>-53975</wp:posOffset>
                </wp:positionV>
                <wp:extent cx="12029400" cy="403200"/>
                <wp:effectExtent l="0" t="0" r="0" b="0"/>
                <wp:wrapNone/>
                <wp:docPr id="272" name="グループ化 272"/>
                <wp:cNvGraphicFramePr/>
                <a:graphic xmlns:a="http://schemas.openxmlformats.org/drawingml/2006/main">
                  <a:graphicData uri="http://schemas.microsoft.com/office/word/2010/wordprocessingGroup">
                    <wpg:wgp>
                      <wpg:cNvGrpSpPr/>
                      <wpg:grpSpPr>
                        <a:xfrm>
                          <a:off x="0" y="0"/>
                          <a:ext cx="12029400" cy="403200"/>
                          <a:chOff x="0" y="0"/>
                          <a:chExt cx="12026002" cy="411928"/>
                        </a:xfrm>
                      </wpg:grpSpPr>
                      <wpg:grpSp>
                        <wpg:cNvPr id="273" name="グループ化 273"/>
                        <wpg:cNvGrpSpPr/>
                        <wpg:grpSpPr>
                          <a:xfrm>
                            <a:off x="0" y="8626"/>
                            <a:ext cx="12023090" cy="403302"/>
                            <a:chOff x="0" y="0"/>
                            <a:chExt cx="12023090" cy="403302"/>
                          </a:xfrm>
                        </wpg:grpSpPr>
                        <wpg:grpSp>
                          <wpg:cNvPr id="274" name="グループ化 274"/>
                          <wpg:cNvGrpSpPr/>
                          <wpg:grpSpPr>
                            <a:xfrm>
                              <a:off x="0" y="43892"/>
                              <a:ext cx="12023090" cy="359410"/>
                              <a:chOff x="0" y="0"/>
                              <a:chExt cx="12023090" cy="359410"/>
                            </a:xfrm>
                          </wpg:grpSpPr>
                          <wps:wsp>
                            <wps:cNvPr id="275" name="角丸四角形 275"/>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6" name="角丸四角形 276"/>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77" name="テキスト ボックス 277"/>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7AF500" w14:textId="5C37DFE2" w:rsidR="00477D54" w:rsidRPr="005D197C" w:rsidRDefault="00477D54" w:rsidP="00E57AFB">
                                <w:pPr>
                                  <w:jc w:val="center"/>
                                  <w:rPr>
                                    <w:rFonts w:asciiTheme="majorEastAsia" w:eastAsiaTheme="majorEastAsia" w:hAnsiTheme="majorEastAsia"/>
                                    <w:b/>
                                    <w:sz w:val="32"/>
                                  </w:rPr>
                                </w:pPr>
                                <w:r>
                                  <w:rPr>
                                    <w:rFonts w:asciiTheme="majorEastAsia" w:eastAsiaTheme="majorEastAsia" w:hAnsiTheme="majorEastAsia"/>
                                    <w:b/>
                                    <w:sz w:val="32"/>
                                  </w:rPr>
                                  <w:t>7</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278" name="テキスト ボックス 278"/>
                        <wps:cNvSpPr txBox="1"/>
                        <wps:spPr>
                          <a:xfrm>
                            <a:off x="327788" y="0"/>
                            <a:ext cx="536785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ECE4A5" w14:textId="13E90299" w:rsidR="00477D54" w:rsidRPr="005D197C" w:rsidRDefault="00477D54" w:rsidP="00E57AFB">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自然のなかの水のすがた</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９</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下</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～１０月上旬</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 xml:space="preserve"> 6</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b/>
                                  <w:color w:val="FFFFFF" w:themeColor="background1"/>
                                  <w:position w:val="4"/>
                                  <w:sz w:val="20"/>
                                  <w:szCs w:val="20"/>
                                </w:rPr>
                                <w:t>6</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279" name="テキスト ボックス 279"/>
                        <wps:cNvSpPr txBox="1"/>
                        <wps:spPr>
                          <a:xfrm>
                            <a:off x="7323827" y="51758"/>
                            <a:ext cx="4702175" cy="360000"/>
                          </a:xfrm>
                          <a:prstGeom prst="rect">
                            <a:avLst/>
                          </a:prstGeom>
                          <a:noFill/>
                          <a:ln w="6350">
                            <a:noFill/>
                          </a:ln>
                          <a:effectLst/>
                        </wps:spPr>
                        <wps:txbx>
                          <w:txbxContent>
                            <w:p w14:paraId="3E9479BA" w14:textId="359F6C01" w:rsidR="00477D54" w:rsidRPr="004E77CB" w:rsidRDefault="00477D54" w:rsidP="00E57AFB">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B(4)</w:t>
                              </w:r>
                              <w:r>
                                <w:rPr>
                                  <w:rFonts w:asciiTheme="majorEastAsia" w:eastAsiaTheme="majorEastAsia" w:hAnsiTheme="majorEastAsia" w:hint="eastAsia"/>
                                  <w:b/>
                                  <w:color w:val="FFFFFF" w:themeColor="background1"/>
                                  <w:sz w:val="20"/>
                                  <w:szCs w:val="20"/>
                                </w:rPr>
                                <w:t>ア(イ)、イ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33BBB12" id="グループ化 272" o:spid="_x0000_s1221" style="position:absolute;left:0;text-align:left;margin-left:0;margin-top:-4.25pt;width:947.2pt;height:31.75pt;z-index:251639808;mso-position-horizontal:left;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">
                <v:group id="グループ化 273" o:spid="_x0000_s1222"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RYq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5TeHvTDgCcv0LAAD//wMAUEsBAi0AFAAGAAgAAAAhANvh9svuAAAAhQEAABMAAAAAAAAA&#10;AAAAAAAAAAAAAFtDb250ZW50X1R5cGVzXS54bWxQSwECLQAUAAYACAAAACEAWvQsW78AAAAVAQAA&#10;CwAAAAAAAAAAAAAAAAAfAQAAX3JlbHMvLnJlbHNQSwECLQAUAAYACAAAACEAODUWKsYAAADcAAAA&#10;DwAAAAAAAAAAAAAAAAAHAgAAZHJzL2Rvd25yZXYueG1sUEsFBgAAAAADAAMAtwAAAPoCAAAAAA==&#10;">
                  <v:group id="グループ化 274" o:spid="_x0000_s1223"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roundrect id="角丸四角形 275" o:spid="_x0000_s1224"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" fillcolor="#5a5a5a [2109]" stroked="f" strokeweight="2pt"/>
                    <v:roundrect id="角丸四角形 276" o:spid="_x0000_s1225"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" fillcolor="#eeece1 [3214]" strokecolor="black [3213]" strokeweight="2pt"/>
                  </v:group>
                  <v:shape id="テキスト ボックス 277" o:spid="_x0000_s1226"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" filled="f" stroked="f" strokeweight=".5pt">
                    <v:textbox inset="0,0,0,0">
                      <w:txbxContent>
                        <w:p w14:paraId="0C7AF500" w14:textId="5C37DFE2" w:rsidR="00477D54" w:rsidRPr="005D197C" w:rsidRDefault="00477D54" w:rsidP="00E57AFB">
                          <w:pPr>
                            <w:jc w:val="center"/>
                            <w:rPr>
                              <w:rFonts w:asciiTheme="majorEastAsia" w:eastAsiaTheme="majorEastAsia" w:hAnsiTheme="majorEastAsia"/>
                              <w:b/>
                              <w:sz w:val="32"/>
                            </w:rPr>
                          </w:pPr>
                          <w:r>
                            <w:rPr>
                              <w:rFonts w:asciiTheme="majorEastAsia" w:eastAsiaTheme="majorEastAsia" w:hAnsiTheme="majorEastAsia"/>
                              <w:b/>
                              <w:sz w:val="32"/>
                            </w:rPr>
                            <w:t>7</w:t>
                          </w:r>
                        </w:p>
                      </w:txbxContent>
                    </v:textbox>
                  </v:shape>
                </v:group>
                <v:shape id="テキスト ボックス 278" o:spid="_x0000_s1227" type="#_x0000_t202" style="position:absolute;left:3277;width:5367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" filled="f" stroked="f" strokeweight=".5pt">
                  <v:textbox inset="2mm,0,0,0">
                    <w:txbxContent>
                      <w:p w14:paraId="31ECE4A5" w14:textId="13E90299" w:rsidR="00477D54" w:rsidRPr="005D197C" w:rsidRDefault="00477D54" w:rsidP="00E57AFB">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自然のなかの水のすがた</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９</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下</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～１０月上旬</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 xml:space="preserve"> 6</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b/>
                            <w:color w:val="FFFFFF" w:themeColor="background1"/>
                            <w:position w:val="4"/>
                            <w:sz w:val="20"/>
                            <w:szCs w:val="20"/>
                          </w:rPr>
                          <w:t>6</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279" o:spid="_x0000_s1228"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" filled="f" stroked="f" strokeweight=".5pt">
                  <v:textbox inset="0,0,3mm,0">
                    <w:txbxContent>
                      <w:p w14:paraId="3E9479BA" w14:textId="359F6C01" w:rsidR="00477D54" w:rsidRPr="004E77CB" w:rsidRDefault="00477D54" w:rsidP="00E57AFB">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B(4)ア(イ)、イ</w:t>
                        </w:r>
                      </w:p>
                    </w:txbxContent>
                  </v:textbox>
                </v:shape>
                <w10:wrap anchory="line"/>
              </v:group>
            </w:pict>
          </mc:Fallback>
        </mc:AlternateContent>
      </w:r>
    </w:p>
    <w:p w14:paraId="636E3B96" w14:textId="77777777" w:rsidR="00E57AFB" w:rsidRDefault="00E57AFB" w:rsidP="00E57AFB"/>
    <w:tbl>
      <w:tblPr>
        <w:tblStyle w:val="ae"/>
        <w:tblW w:w="18853" w:type="dxa"/>
        <w:tblInd w:w="-5" w:type="dxa"/>
        <w:tblCellMar>
          <w:top w:w="57" w:type="dxa"/>
          <w:bottom w:w="57" w:type="dxa"/>
        </w:tblCellMar>
        <w:tblLook w:val="04A0" w:firstRow="1" w:lastRow="0" w:firstColumn="1" w:lastColumn="0" w:noHBand="0" w:noVBand="1"/>
      </w:tblPr>
      <w:tblGrid>
        <w:gridCol w:w="3968"/>
        <w:gridCol w:w="454"/>
        <w:gridCol w:w="4479"/>
        <w:gridCol w:w="652"/>
        <w:gridCol w:w="340"/>
        <w:gridCol w:w="4025"/>
        <w:gridCol w:w="1106"/>
        <w:gridCol w:w="3829"/>
      </w:tblGrid>
      <w:tr w:rsidR="00E57AFB" w14:paraId="36BE876D" w14:textId="77777777" w:rsidTr="00C96749">
        <w:trPr>
          <w:trHeight w:hRule="exact" w:val="340"/>
        </w:trPr>
        <w:tc>
          <w:tcPr>
            <w:tcW w:w="3968" w:type="dxa"/>
            <w:shd w:val="clear" w:color="auto" w:fill="808080" w:themeFill="background1" w:themeFillShade="80"/>
            <w:vAlign w:val="center"/>
          </w:tcPr>
          <w:p w14:paraId="16F0E5BA" w14:textId="77777777" w:rsidR="00E57AFB" w:rsidRPr="00BB399C" w:rsidRDefault="00E57AFB" w:rsidP="001A66A0">
            <w:pPr>
              <w:spacing w:line="240" w:lineRule="exact"/>
              <w:jc w:val="center"/>
              <w:rPr>
                <w:rFonts w:asciiTheme="majorEastAsia" w:eastAsiaTheme="majorEastAsia" w:hAnsiTheme="majorEastAsia"/>
                <w:b/>
                <w:sz w:val="20"/>
              </w:rPr>
            </w:pPr>
            <w:r w:rsidRPr="00BB399C">
              <w:rPr>
                <w:rFonts w:asciiTheme="majorEastAsia" w:eastAsiaTheme="majorEastAsia" w:hAnsiTheme="majorEastAsia" w:hint="eastAsia"/>
                <w:b/>
                <w:color w:val="FFFFFF" w:themeColor="background1"/>
                <w:sz w:val="20"/>
              </w:rPr>
              <w:t>単元の目標</w:t>
            </w:r>
          </w:p>
        </w:tc>
        <w:tc>
          <w:tcPr>
            <w:tcW w:w="14885" w:type="dxa"/>
            <w:gridSpan w:val="7"/>
            <w:shd w:val="clear" w:color="auto" w:fill="808080" w:themeFill="background1" w:themeFillShade="80"/>
            <w:vAlign w:val="center"/>
          </w:tcPr>
          <w:p w14:paraId="32A9CA31" w14:textId="77777777" w:rsidR="00E57AFB" w:rsidRPr="00BB399C" w:rsidRDefault="00E57AFB" w:rsidP="001A66A0">
            <w:pPr>
              <w:spacing w:line="200" w:lineRule="exact"/>
              <w:jc w:val="center"/>
              <w:rPr>
                <w:sz w:val="20"/>
              </w:rPr>
            </w:pPr>
            <w:r>
              <w:rPr>
                <w:rFonts w:asciiTheme="majorEastAsia" w:eastAsiaTheme="majorEastAsia" w:hAnsiTheme="majorEastAsia" w:hint="eastAsia"/>
                <w:b/>
                <w:color w:val="FFFFFF" w:themeColor="background1"/>
                <w:sz w:val="20"/>
              </w:rPr>
              <w:t>単元の観点別評価規準</w:t>
            </w:r>
          </w:p>
        </w:tc>
      </w:tr>
      <w:tr w:rsidR="00E57AFB" w14:paraId="3FDF9EC4" w14:textId="77777777" w:rsidTr="00C96749">
        <w:trPr>
          <w:trHeight w:val="1804"/>
        </w:trPr>
        <w:tc>
          <w:tcPr>
            <w:tcW w:w="3968" w:type="dxa"/>
          </w:tcPr>
          <w:p w14:paraId="465E4154" w14:textId="2C9CF276" w:rsidR="00E57AFB" w:rsidRPr="00A72B43" w:rsidRDefault="008134C6" w:rsidP="001A66A0">
            <w:pPr>
              <w:snapToGrid w:val="0"/>
              <w:spacing w:beforeLines="10" w:before="36" w:afterLines="10" w:after="36" w:line="200" w:lineRule="exact"/>
              <w:rPr>
                <w:rFonts w:asciiTheme="majorEastAsia" w:eastAsiaTheme="majorEastAsia" w:hAnsiTheme="majorEastAsia"/>
                <w:spacing w:val="6"/>
                <w:sz w:val="15"/>
                <w:szCs w:val="15"/>
              </w:rPr>
            </w:pPr>
            <w:r w:rsidRPr="008134C6">
              <w:rPr>
                <w:rFonts w:asciiTheme="majorEastAsia" w:eastAsiaTheme="majorEastAsia" w:hAnsiTheme="majorEastAsia" w:hint="eastAsia"/>
                <w:spacing w:val="6"/>
                <w:sz w:val="15"/>
                <w:szCs w:val="15"/>
              </w:rPr>
              <w:t>水の行方に着目して</w:t>
            </w:r>
            <w:r w:rsidR="00B14E62">
              <w:rPr>
                <w:rFonts w:asciiTheme="majorEastAsia" w:eastAsiaTheme="majorEastAsia" w:hAnsiTheme="majorEastAsia" w:hint="eastAsia"/>
                <w:spacing w:val="6"/>
                <w:sz w:val="15"/>
                <w:szCs w:val="15"/>
              </w:rPr>
              <w:t>、</w:t>
            </w:r>
            <w:r w:rsidRPr="008134C6">
              <w:rPr>
                <w:rFonts w:asciiTheme="majorEastAsia" w:eastAsiaTheme="majorEastAsia" w:hAnsiTheme="majorEastAsia" w:hint="eastAsia"/>
                <w:spacing w:val="6"/>
                <w:sz w:val="15"/>
                <w:szCs w:val="15"/>
              </w:rPr>
              <w:t>それらと水の状態変化とを関係付けて</w:t>
            </w:r>
            <w:r w:rsidR="00B14E62">
              <w:rPr>
                <w:rFonts w:asciiTheme="majorEastAsia" w:eastAsiaTheme="majorEastAsia" w:hAnsiTheme="majorEastAsia" w:hint="eastAsia"/>
                <w:spacing w:val="6"/>
                <w:sz w:val="15"/>
                <w:szCs w:val="15"/>
              </w:rPr>
              <w:t>、</w:t>
            </w:r>
            <w:r w:rsidRPr="008134C6">
              <w:rPr>
                <w:rFonts w:asciiTheme="majorEastAsia" w:eastAsiaTheme="majorEastAsia" w:hAnsiTheme="majorEastAsia" w:hint="eastAsia"/>
                <w:spacing w:val="6"/>
                <w:sz w:val="15"/>
                <w:szCs w:val="15"/>
              </w:rPr>
              <w:t>自然界の水の様子を調べる活動を通して</w:t>
            </w:r>
            <w:r w:rsidR="00B14E62">
              <w:rPr>
                <w:rFonts w:asciiTheme="majorEastAsia" w:eastAsiaTheme="majorEastAsia" w:hAnsiTheme="majorEastAsia" w:hint="eastAsia"/>
                <w:spacing w:val="6"/>
                <w:sz w:val="15"/>
                <w:szCs w:val="15"/>
              </w:rPr>
              <w:t>、</w:t>
            </w:r>
            <w:r w:rsidRPr="008134C6">
              <w:rPr>
                <w:rFonts w:asciiTheme="majorEastAsia" w:eastAsiaTheme="majorEastAsia" w:hAnsiTheme="majorEastAsia" w:hint="eastAsia"/>
                <w:spacing w:val="6"/>
                <w:sz w:val="15"/>
                <w:szCs w:val="15"/>
              </w:rPr>
              <w:t>それらについての理解を図り</w:t>
            </w:r>
            <w:r w:rsidR="00B14E62">
              <w:rPr>
                <w:rFonts w:asciiTheme="majorEastAsia" w:eastAsiaTheme="majorEastAsia" w:hAnsiTheme="majorEastAsia" w:hint="eastAsia"/>
                <w:spacing w:val="6"/>
                <w:sz w:val="15"/>
                <w:szCs w:val="15"/>
              </w:rPr>
              <w:t>、</w:t>
            </w:r>
            <w:r w:rsidRPr="008134C6">
              <w:rPr>
                <w:rFonts w:asciiTheme="majorEastAsia" w:eastAsiaTheme="majorEastAsia" w:hAnsiTheme="majorEastAsia" w:hint="eastAsia"/>
                <w:spacing w:val="6"/>
                <w:sz w:val="15"/>
                <w:szCs w:val="15"/>
              </w:rPr>
              <w:t>観察</w:t>
            </w:r>
            <w:r w:rsidR="00B14E62">
              <w:rPr>
                <w:rFonts w:asciiTheme="majorEastAsia" w:eastAsiaTheme="majorEastAsia" w:hAnsiTheme="majorEastAsia" w:hint="eastAsia"/>
                <w:spacing w:val="6"/>
                <w:sz w:val="15"/>
                <w:szCs w:val="15"/>
              </w:rPr>
              <w:t>、</w:t>
            </w:r>
            <w:r w:rsidRPr="008134C6">
              <w:rPr>
                <w:rFonts w:asciiTheme="majorEastAsia" w:eastAsiaTheme="majorEastAsia" w:hAnsiTheme="majorEastAsia" w:hint="eastAsia"/>
                <w:spacing w:val="6"/>
                <w:sz w:val="15"/>
                <w:szCs w:val="15"/>
              </w:rPr>
              <w:t>実験などに関する技能を身に付けるとともに</w:t>
            </w:r>
            <w:r w:rsidR="00B14E62">
              <w:rPr>
                <w:rFonts w:asciiTheme="majorEastAsia" w:eastAsiaTheme="majorEastAsia" w:hAnsiTheme="majorEastAsia" w:hint="eastAsia"/>
                <w:spacing w:val="6"/>
                <w:sz w:val="15"/>
                <w:szCs w:val="15"/>
              </w:rPr>
              <w:t>、</w:t>
            </w:r>
            <w:r w:rsidRPr="008134C6">
              <w:rPr>
                <w:rFonts w:asciiTheme="majorEastAsia" w:eastAsiaTheme="majorEastAsia" w:hAnsiTheme="majorEastAsia" w:hint="eastAsia"/>
                <w:spacing w:val="6"/>
                <w:sz w:val="15"/>
                <w:szCs w:val="15"/>
              </w:rPr>
              <w:t>主に既習の内容や生活経験を基に</w:t>
            </w:r>
            <w:r w:rsidR="00B14E62">
              <w:rPr>
                <w:rFonts w:asciiTheme="majorEastAsia" w:eastAsiaTheme="majorEastAsia" w:hAnsiTheme="majorEastAsia" w:hint="eastAsia"/>
                <w:spacing w:val="6"/>
                <w:sz w:val="15"/>
                <w:szCs w:val="15"/>
              </w:rPr>
              <w:t>、</w:t>
            </w:r>
            <w:r w:rsidRPr="008134C6">
              <w:rPr>
                <w:rFonts w:asciiTheme="majorEastAsia" w:eastAsiaTheme="majorEastAsia" w:hAnsiTheme="majorEastAsia" w:hint="eastAsia"/>
                <w:spacing w:val="6"/>
                <w:sz w:val="15"/>
                <w:szCs w:val="15"/>
              </w:rPr>
              <w:t>根拠のある予想や仮説を発想する力や主体的に問題解決しようとする態度を育成する。</w:t>
            </w:r>
          </w:p>
        </w:tc>
        <w:tc>
          <w:tcPr>
            <w:tcW w:w="454" w:type="dxa"/>
            <w:tcBorders>
              <w:right w:val="nil"/>
            </w:tcBorders>
            <w:vAlign w:val="center"/>
          </w:tcPr>
          <w:p w14:paraId="28FD2077" w14:textId="77777777" w:rsidR="00E57AFB" w:rsidRPr="00A63C9C" w:rsidRDefault="00E57AFB" w:rsidP="001A66A0">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656192" behindDoc="0" locked="0" layoutInCell="1" allowOverlap="1" wp14:anchorId="264D2C1C" wp14:editId="1DB9DD82">
                      <wp:simplePos x="0" y="0"/>
                      <wp:positionH relativeFrom="column">
                        <wp:posOffset>0</wp:posOffset>
                      </wp:positionH>
                      <wp:positionV relativeFrom="paragraph">
                        <wp:posOffset>0</wp:posOffset>
                      </wp:positionV>
                      <wp:extent cx="216000" cy="1079640"/>
                      <wp:effectExtent l="0" t="0" r="0" b="6350"/>
                      <wp:wrapNone/>
                      <wp:docPr id="280" name="テキスト ボックス 280"/>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34DB9E" w14:textId="77777777" w:rsidR="00477D54" w:rsidRPr="00B448D5" w:rsidRDefault="00477D54" w:rsidP="00E57AFB">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4D2C1C" id="テキスト ボックス 280" o:spid="_x0000_s1229" type="#_x0000_t202" style="position:absolute;left:0;text-align:left;margin-left:0;margin-top:0;width:17pt;height: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" fillcolor="#7f7f7f [1612]" stroked="f" strokeweight=".5pt">
                      <v:textbox style="layout-flow:vertical-ideographic" inset="0,0,0,0">
                        <w:txbxContent>
                          <w:p w14:paraId="0934DB9E" w14:textId="77777777" w:rsidR="00477D54" w:rsidRPr="00B448D5" w:rsidRDefault="00477D54" w:rsidP="00E57AFB">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479" w:type="dxa"/>
            <w:tcBorders>
              <w:left w:val="nil"/>
              <w:right w:val="nil"/>
            </w:tcBorders>
          </w:tcPr>
          <w:p w14:paraId="5BAAE29E" w14:textId="6930D8A6" w:rsidR="00A515D9" w:rsidRPr="00A515D9" w:rsidRDefault="00A515D9" w:rsidP="00A515D9">
            <w:pPr>
              <w:snapToGrid w:val="0"/>
              <w:spacing w:line="200" w:lineRule="exact"/>
              <w:ind w:left="140" w:hangingChars="100" w:hanging="140"/>
              <w:rPr>
                <w:rFonts w:asciiTheme="majorEastAsia" w:eastAsiaTheme="majorEastAsia" w:hAnsiTheme="majorEastAsia"/>
                <w:sz w:val="14"/>
              </w:rPr>
            </w:pPr>
            <w:r w:rsidRPr="00A515D9">
              <w:rPr>
                <w:rFonts w:asciiTheme="majorEastAsia" w:eastAsiaTheme="majorEastAsia" w:hAnsiTheme="majorEastAsia" w:hint="eastAsia"/>
                <w:sz w:val="14"/>
              </w:rPr>
              <w:t>①水は</w:t>
            </w:r>
            <w:r w:rsidR="00B14E62">
              <w:rPr>
                <w:rFonts w:asciiTheme="majorEastAsia" w:eastAsiaTheme="majorEastAsia" w:hAnsiTheme="majorEastAsia" w:hint="eastAsia"/>
                <w:sz w:val="14"/>
              </w:rPr>
              <w:t>、</w:t>
            </w:r>
            <w:r w:rsidRPr="00A515D9">
              <w:rPr>
                <w:rFonts w:asciiTheme="majorEastAsia" w:eastAsiaTheme="majorEastAsia" w:hAnsiTheme="majorEastAsia" w:hint="eastAsia"/>
                <w:sz w:val="14"/>
              </w:rPr>
              <w:t>水面や地面などから蒸発し</w:t>
            </w:r>
            <w:r w:rsidR="00B14E62">
              <w:rPr>
                <w:rFonts w:asciiTheme="majorEastAsia" w:eastAsiaTheme="majorEastAsia" w:hAnsiTheme="majorEastAsia" w:hint="eastAsia"/>
                <w:sz w:val="14"/>
              </w:rPr>
              <w:t>、</w:t>
            </w:r>
            <w:r w:rsidRPr="00A515D9">
              <w:rPr>
                <w:rFonts w:asciiTheme="majorEastAsia" w:eastAsiaTheme="majorEastAsia" w:hAnsiTheme="majorEastAsia" w:hint="eastAsia"/>
                <w:sz w:val="14"/>
              </w:rPr>
              <w:t>水蒸気になって空気中に含まれていくこと</w:t>
            </w:r>
            <w:r w:rsidR="00B14E62">
              <w:rPr>
                <w:rFonts w:asciiTheme="majorEastAsia" w:eastAsiaTheme="majorEastAsia" w:hAnsiTheme="majorEastAsia" w:hint="eastAsia"/>
                <w:sz w:val="14"/>
              </w:rPr>
              <w:t>、</w:t>
            </w:r>
            <w:r w:rsidRPr="00A515D9">
              <w:rPr>
                <w:rFonts w:asciiTheme="majorEastAsia" w:eastAsiaTheme="majorEastAsia" w:hAnsiTheme="majorEastAsia" w:hint="eastAsia"/>
                <w:sz w:val="14"/>
              </w:rPr>
              <w:t>また</w:t>
            </w:r>
            <w:r w:rsidR="00B14E62">
              <w:rPr>
                <w:rFonts w:asciiTheme="majorEastAsia" w:eastAsiaTheme="majorEastAsia" w:hAnsiTheme="majorEastAsia" w:hint="eastAsia"/>
                <w:sz w:val="14"/>
              </w:rPr>
              <w:t>、</w:t>
            </w:r>
            <w:r w:rsidRPr="00A515D9">
              <w:rPr>
                <w:rFonts w:asciiTheme="majorEastAsia" w:eastAsiaTheme="majorEastAsia" w:hAnsiTheme="majorEastAsia" w:hint="eastAsia"/>
                <w:sz w:val="14"/>
              </w:rPr>
              <w:t>空気中の水蒸気は</w:t>
            </w:r>
            <w:r w:rsidR="00B14E62">
              <w:rPr>
                <w:rFonts w:asciiTheme="majorEastAsia" w:eastAsiaTheme="majorEastAsia" w:hAnsiTheme="majorEastAsia" w:hint="eastAsia"/>
                <w:sz w:val="14"/>
              </w:rPr>
              <w:t>、</w:t>
            </w:r>
            <w:r w:rsidRPr="00A515D9">
              <w:rPr>
                <w:rFonts w:asciiTheme="majorEastAsia" w:eastAsiaTheme="majorEastAsia" w:hAnsiTheme="majorEastAsia" w:hint="eastAsia"/>
                <w:sz w:val="14"/>
              </w:rPr>
              <w:t>結露して再び水になって現れることがあることを理解している。</w:t>
            </w:r>
          </w:p>
          <w:p w14:paraId="6D68B271" w14:textId="45F1A0D9" w:rsidR="00E57AFB" w:rsidRPr="00A63C9C" w:rsidRDefault="00A515D9" w:rsidP="00A515D9">
            <w:pPr>
              <w:snapToGrid w:val="0"/>
              <w:spacing w:line="200" w:lineRule="exact"/>
              <w:ind w:left="140" w:hangingChars="100" w:hanging="140"/>
              <w:rPr>
                <w:rFonts w:asciiTheme="majorEastAsia" w:eastAsiaTheme="majorEastAsia" w:hAnsiTheme="majorEastAsia"/>
                <w:sz w:val="18"/>
              </w:rPr>
            </w:pPr>
            <w:r w:rsidRPr="00A515D9">
              <w:rPr>
                <w:rFonts w:asciiTheme="majorEastAsia" w:eastAsiaTheme="majorEastAsia" w:hAnsiTheme="majorEastAsia" w:hint="eastAsia"/>
                <w:sz w:val="14"/>
              </w:rPr>
              <w:t>②自然界の水の様子について</w:t>
            </w:r>
            <w:r w:rsidR="00B14E62">
              <w:rPr>
                <w:rFonts w:asciiTheme="majorEastAsia" w:eastAsiaTheme="majorEastAsia" w:hAnsiTheme="majorEastAsia" w:hint="eastAsia"/>
                <w:sz w:val="14"/>
              </w:rPr>
              <w:t>、</w:t>
            </w:r>
            <w:r w:rsidRPr="00A515D9">
              <w:rPr>
                <w:rFonts w:asciiTheme="majorEastAsia" w:eastAsiaTheme="majorEastAsia" w:hAnsiTheme="majorEastAsia" w:hint="eastAsia"/>
                <w:sz w:val="14"/>
              </w:rPr>
              <w:t>器具や機器などを正しく扱いながら調べ</w:t>
            </w:r>
            <w:r w:rsidR="00B14E62">
              <w:rPr>
                <w:rFonts w:asciiTheme="majorEastAsia" w:eastAsiaTheme="majorEastAsia" w:hAnsiTheme="majorEastAsia" w:hint="eastAsia"/>
                <w:sz w:val="14"/>
              </w:rPr>
              <w:t>、</w:t>
            </w:r>
            <w:r w:rsidRPr="00A515D9">
              <w:rPr>
                <w:rFonts w:asciiTheme="majorEastAsia" w:eastAsiaTheme="majorEastAsia" w:hAnsiTheme="majorEastAsia" w:hint="eastAsia"/>
                <w:sz w:val="14"/>
              </w:rPr>
              <w:t>それらの過程や得られた結果を分かりやすく記録している。</w:t>
            </w:r>
          </w:p>
        </w:tc>
        <w:tc>
          <w:tcPr>
            <w:tcW w:w="652" w:type="dxa"/>
            <w:tcBorders>
              <w:left w:val="nil"/>
              <w:right w:val="nil"/>
            </w:tcBorders>
            <w:vAlign w:val="center"/>
          </w:tcPr>
          <w:p w14:paraId="64927A15" w14:textId="77777777" w:rsidR="00E57AFB" w:rsidRDefault="00E57AFB" w:rsidP="001A66A0">
            <w:pPr>
              <w:snapToGrid w:val="0"/>
              <w:spacing w:line="200" w:lineRule="exact"/>
              <w:jc w:val="center"/>
            </w:pPr>
          </w:p>
          <w:p w14:paraId="62625A28" w14:textId="77777777" w:rsidR="00E57AFB" w:rsidRPr="009438A7" w:rsidRDefault="00E57AFB" w:rsidP="001A66A0"/>
          <w:p w14:paraId="7229AB43" w14:textId="77777777" w:rsidR="00E57AFB" w:rsidRDefault="00E57AFB" w:rsidP="001A66A0"/>
          <w:p w14:paraId="439C1769" w14:textId="77777777" w:rsidR="00E57AFB" w:rsidRDefault="00E57AFB" w:rsidP="001A66A0"/>
          <w:p w14:paraId="563AEA8A" w14:textId="77777777" w:rsidR="00E57AFB" w:rsidRPr="009438A7" w:rsidRDefault="00E57AFB" w:rsidP="001A66A0"/>
        </w:tc>
        <w:tc>
          <w:tcPr>
            <w:tcW w:w="340" w:type="dxa"/>
            <w:tcBorders>
              <w:left w:val="nil"/>
              <w:right w:val="nil"/>
            </w:tcBorders>
            <w:vAlign w:val="center"/>
          </w:tcPr>
          <w:p w14:paraId="2D449058" w14:textId="77777777" w:rsidR="00E57AFB" w:rsidRDefault="00E57AFB" w:rsidP="001A66A0">
            <w:pPr>
              <w:snapToGrid w:val="0"/>
              <w:spacing w:line="200" w:lineRule="exact"/>
              <w:jc w:val="center"/>
            </w:pPr>
            <w:r>
              <w:rPr>
                <w:noProof/>
              </w:rPr>
              <mc:AlternateContent>
                <mc:Choice Requires="wps">
                  <w:drawing>
                    <wp:anchor distT="0" distB="0" distL="114300" distR="114300" simplePos="0" relativeHeight="251684864" behindDoc="0" locked="0" layoutInCell="1" allowOverlap="1" wp14:anchorId="5709190C" wp14:editId="7E7382A3">
                      <wp:simplePos x="0" y="0"/>
                      <wp:positionH relativeFrom="column">
                        <wp:posOffset>-71755</wp:posOffset>
                      </wp:positionH>
                      <wp:positionV relativeFrom="paragraph">
                        <wp:posOffset>0</wp:posOffset>
                      </wp:positionV>
                      <wp:extent cx="216000" cy="1079640"/>
                      <wp:effectExtent l="0" t="0" r="0" b="6350"/>
                      <wp:wrapNone/>
                      <wp:docPr id="281" name="テキスト ボックス 281"/>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016A0659" w14:textId="77777777" w:rsidR="00477D54" w:rsidRPr="00A43D60" w:rsidRDefault="00477D54" w:rsidP="00E57AFB">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9190C" id="テキスト ボックス 281" o:spid="_x0000_s1230" type="#_x0000_t202" style="position:absolute;left:0;text-align:left;margin-left:-5.65pt;margin-top:0;width:17pt;height: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" fillcolor="#7f7f7f [1612]" stroked="f" strokeweight=".5pt">
                      <v:textbox style="layout-flow:vertical-ideographic" inset="0,0,0,0">
                        <w:txbxContent>
                          <w:p w14:paraId="016A0659" w14:textId="77777777" w:rsidR="00477D54" w:rsidRPr="00A43D60" w:rsidRDefault="00477D54" w:rsidP="00E57AFB">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025" w:type="dxa"/>
            <w:tcBorders>
              <w:left w:val="nil"/>
              <w:right w:val="nil"/>
            </w:tcBorders>
          </w:tcPr>
          <w:p w14:paraId="0DBD9714" w14:textId="72E9DE3B" w:rsidR="00A515D9" w:rsidRPr="00A515D9" w:rsidRDefault="00A515D9" w:rsidP="00A515D9">
            <w:pPr>
              <w:snapToGrid w:val="0"/>
              <w:spacing w:line="200" w:lineRule="exact"/>
              <w:ind w:left="140" w:hangingChars="100" w:hanging="140"/>
              <w:rPr>
                <w:rFonts w:asciiTheme="majorEastAsia" w:eastAsiaTheme="majorEastAsia" w:hAnsiTheme="majorEastAsia"/>
                <w:sz w:val="14"/>
                <w:szCs w:val="14"/>
              </w:rPr>
            </w:pPr>
            <w:r w:rsidRPr="00A515D9">
              <w:rPr>
                <w:rFonts w:asciiTheme="majorEastAsia" w:eastAsiaTheme="majorEastAsia" w:hAnsiTheme="majorEastAsia" w:hint="eastAsia"/>
                <w:sz w:val="14"/>
                <w:szCs w:val="14"/>
              </w:rPr>
              <w:t>①自然界の水の様子について</w:t>
            </w:r>
            <w:r w:rsidR="00B14E62">
              <w:rPr>
                <w:rFonts w:asciiTheme="majorEastAsia" w:eastAsiaTheme="majorEastAsia" w:hAnsiTheme="majorEastAsia" w:hint="eastAsia"/>
                <w:sz w:val="14"/>
                <w:szCs w:val="14"/>
              </w:rPr>
              <w:t>、</w:t>
            </w:r>
            <w:r w:rsidRPr="00A515D9">
              <w:rPr>
                <w:rFonts w:asciiTheme="majorEastAsia" w:eastAsiaTheme="majorEastAsia" w:hAnsiTheme="majorEastAsia" w:hint="eastAsia"/>
                <w:sz w:val="14"/>
                <w:szCs w:val="14"/>
              </w:rPr>
              <w:t>既習の内容や生活経験を基に</w:t>
            </w:r>
            <w:r w:rsidR="00B14E62">
              <w:rPr>
                <w:rFonts w:asciiTheme="majorEastAsia" w:eastAsiaTheme="majorEastAsia" w:hAnsiTheme="majorEastAsia" w:hint="eastAsia"/>
                <w:sz w:val="14"/>
                <w:szCs w:val="14"/>
              </w:rPr>
              <w:t>、</w:t>
            </w:r>
            <w:r w:rsidRPr="00A515D9">
              <w:rPr>
                <w:rFonts w:asciiTheme="majorEastAsia" w:eastAsiaTheme="majorEastAsia" w:hAnsiTheme="majorEastAsia" w:hint="eastAsia"/>
                <w:sz w:val="14"/>
                <w:szCs w:val="14"/>
              </w:rPr>
              <w:t>根拠のある予想や仮説を発想し</w:t>
            </w:r>
            <w:r w:rsidR="00B14E62">
              <w:rPr>
                <w:rFonts w:asciiTheme="majorEastAsia" w:eastAsiaTheme="majorEastAsia" w:hAnsiTheme="majorEastAsia" w:hint="eastAsia"/>
                <w:sz w:val="14"/>
                <w:szCs w:val="14"/>
              </w:rPr>
              <w:t>、</w:t>
            </w:r>
            <w:r w:rsidRPr="00A515D9">
              <w:rPr>
                <w:rFonts w:asciiTheme="majorEastAsia" w:eastAsiaTheme="majorEastAsia" w:hAnsiTheme="majorEastAsia" w:hint="eastAsia"/>
                <w:sz w:val="14"/>
                <w:szCs w:val="14"/>
              </w:rPr>
              <w:t>表現するなどして問題解決している。</w:t>
            </w:r>
          </w:p>
          <w:p w14:paraId="65A9DF15" w14:textId="1D3FA6EF" w:rsidR="00E57AFB" w:rsidRPr="00943B4E" w:rsidRDefault="00A515D9" w:rsidP="00A515D9">
            <w:pPr>
              <w:snapToGrid w:val="0"/>
              <w:spacing w:line="200" w:lineRule="exact"/>
              <w:ind w:left="140" w:hangingChars="100" w:hanging="140"/>
              <w:rPr>
                <w:rFonts w:asciiTheme="majorEastAsia" w:eastAsiaTheme="majorEastAsia" w:hAnsiTheme="majorEastAsia"/>
                <w:sz w:val="14"/>
                <w:szCs w:val="14"/>
              </w:rPr>
            </w:pPr>
            <w:r w:rsidRPr="00A515D9">
              <w:rPr>
                <w:rFonts w:asciiTheme="majorEastAsia" w:eastAsiaTheme="majorEastAsia" w:hAnsiTheme="majorEastAsia" w:hint="eastAsia"/>
                <w:sz w:val="14"/>
                <w:szCs w:val="14"/>
              </w:rPr>
              <w:t>②自然界の水の様子について</w:t>
            </w:r>
            <w:r w:rsidR="00B14E62">
              <w:rPr>
                <w:rFonts w:asciiTheme="majorEastAsia" w:eastAsiaTheme="majorEastAsia" w:hAnsiTheme="majorEastAsia" w:hint="eastAsia"/>
                <w:sz w:val="14"/>
                <w:szCs w:val="14"/>
              </w:rPr>
              <w:t>、</w:t>
            </w:r>
            <w:r w:rsidRPr="00A515D9">
              <w:rPr>
                <w:rFonts w:asciiTheme="majorEastAsia" w:eastAsiaTheme="majorEastAsia" w:hAnsiTheme="majorEastAsia" w:hint="eastAsia"/>
                <w:sz w:val="14"/>
                <w:szCs w:val="14"/>
              </w:rPr>
              <w:t>観察</w:t>
            </w:r>
            <w:r w:rsidR="00B14E62">
              <w:rPr>
                <w:rFonts w:asciiTheme="majorEastAsia" w:eastAsiaTheme="majorEastAsia" w:hAnsiTheme="majorEastAsia" w:hint="eastAsia"/>
                <w:sz w:val="14"/>
                <w:szCs w:val="14"/>
              </w:rPr>
              <w:t>、</w:t>
            </w:r>
            <w:r w:rsidRPr="00A515D9">
              <w:rPr>
                <w:rFonts w:asciiTheme="majorEastAsia" w:eastAsiaTheme="majorEastAsia" w:hAnsiTheme="majorEastAsia" w:hint="eastAsia"/>
                <w:sz w:val="14"/>
                <w:szCs w:val="14"/>
              </w:rPr>
              <w:t>実験などを行い</w:t>
            </w:r>
            <w:r w:rsidR="00B14E62">
              <w:rPr>
                <w:rFonts w:asciiTheme="majorEastAsia" w:eastAsiaTheme="majorEastAsia" w:hAnsiTheme="majorEastAsia" w:hint="eastAsia"/>
                <w:sz w:val="14"/>
                <w:szCs w:val="14"/>
              </w:rPr>
              <w:t>、</w:t>
            </w:r>
            <w:r w:rsidRPr="00A515D9">
              <w:rPr>
                <w:rFonts w:asciiTheme="majorEastAsia" w:eastAsiaTheme="majorEastAsia" w:hAnsiTheme="majorEastAsia" w:hint="eastAsia"/>
                <w:sz w:val="14"/>
                <w:szCs w:val="14"/>
              </w:rPr>
              <w:t>得られた結果を基に考察し</w:t>
            </w:r>
            <w:r w:rsidR="00B14E62">
              <w:rPr>
                <w:rFonts w:asciiTheme="majorEastAsia" w:eastAsiaTheme="majorEastAsia" w:hAnsiTheme="majorEastAsia" w:hint="eastAsia"/>
                <w:sz w:val="14"/>
                <w:szCs w:val="14"/>
              </w:rPr>
              <w:t>、</w:t>
            </w:r>
            <w:r w:rsidRPr="00A515D9">
              <w:rPr>
                <w:rFonts w:asciiTheme="majorEastAsia" w:eastAsiaTheme="majorEastAsia" w:hAnsiTheme="majorEastAsia" w:hint="eastAsia"/>
                <w:sz w:val="14"/>
                <w:szCs w:val="14"/>
              </w:rPr>
              <w:t>表現するなどして問題解決している。</w:t>
            </w:r>
          </w:p>
        </w:tc>
        <w:tc>
          <w:tcPr>
            <w:tcW w:w="1106" w:type="dxa"/>
            <w:tcBorders>
              <w:left w:val="nil"/>
              <w:right w:val="nil"/>
            </w:tcBorders>
            <w:vAlign w:val="center"/>
          </w:tcPr>
          <w:p w14:paraId="40E016B3" w14:textId="77777777" w:rsidR="00E57AFB" w:rsidRDefault="00E57AFB" w:rsidP="001A66A0">
            <w:pPr>
              <w:snapToGrid w:val="0"/>
              <w:spacing w:line="200" w:lineRule="exact"/>
              <w:jc w:val="center"/>
            </w:pPr>
            <w:r>
              <w:rPr>
                <w:noProof/>
              </w:rPr>
              <mc:AlternateContent>
                <mc:Choice Requires="wps">
                  <w:drawing>
                    <wp:anchor distT="0" distB="0" distL="114300" distR="114300" simplePos="0" relativeHeight="251701248" behindDoc="0" locked="0" layoutInCell="1" allowOverlap="1" wp14:anchorId="51C3D844" wp14:editId="3067B32F">
                      <wp:simplePos x="0" y="0"/>
                      <wp:positionH relativeFrom="column">
                        <wp:posOffset>414020</wp:posOffset>
                      </wp:positionH>
                      <wp:positionV relativeFrom="paragraph">
                        <wp:posOffset>0</wp:posOffset>
                      </wp:positionV>
                      <wp:extent cx="216000" cy="1079640"/>
                      <wp:effectExtent l="0" t="0" r="0" b="6350"/>
                      <wp:wrapNone/>
                      <wp:docPr id="282" name="テキスト ボックス 282"/>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2AE6716E" w14:textId="77777777" w:rsidR="00477D54" w:rsidRPr="00A43D60" w:rsidRDefault="00477D54" w:rsidP="00E57AFB">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3D844" id="テキスト ボックス 282" o:spid="_x0000_s1231" type="#_x0000_t202" style="position:absolute;left:0;text-align:left;margin-left:32.6pt;margin-top:0;width:17pt;height: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" fillcolor="#7f7f7f [1612]" stroked="f" strokeweight=".5pt">
                      <v:textbox style="layout-flow:vertical-ideographic" inset="0,0,0,0">
                        <w:txbxContent>
                          <w:p w14:paraId="2AE6716E" w14:textId="77777777" w:rsidR="00477D54" w:rsidRPr="00A43D60" w:rsidRDefault="00477D54" w:rsidP="00E57AFB">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3829" w:type="dxa"/>
            <w:tcBorders>
              <w:left w:val="nil"/>
            </w:tcBorders>
          </w:tcPr>
          <w:p w14:paraId="67ED9513" w14:textId="7ED77A22" w:rsidR="00A515D9" w:rsidRPr="00A515D9" w:rsidRDefault="00A515D9" w:rsidP="00A515D9">
            <w:pPr>
              <w:snapToGrid w:val="0"/>
              <w:spacing w:line="200" w:lineRule="exact"/>
              <w:ind w:left="140" w:hangingChars="100" w:hanging="140"/>
              <w:rPr>
                <w:rFonts w:asciiTheme="majorEastAsia" w:eastAsiaTheme="majorEastAsia" w:hAnsiTheme="majorEastAsia"/>
                <w:sz w:val="14"/>
              </w:rPr>
            </w:pPr>
            <w:r w:rsidRPr="00A515D9">
              <w:rPr>
                <w:rFonts w:asciiTheme="majorEastAsia" w:eastAsiaTheme="majorEastAsia" w:hAnsiTheme="majorEastAsia" w:hint="eastAsia"/>
                <w:sz w:val="14"/>
              </w:rPr>
              <w:t>①自然界の水の様子についての事物・現象に進んで関わり</w:t>
            </w:r>
            <w:r w:rsidR="00B14E62">
              <w:rPr>
                <w:rFonts w:asciiTheme="majorEastAsia" w:eastAsiaTheme="majorEastAsia" w:hAnsiTheme="majorEastAsia" w:hint="eastAsia"/>
                <w:sz w:val="14"/>
              </w:rPr>
              <w:t>、</w:t>
            </w:r>
            <w:r w:rsidRPr="00A515D9">
              <w:rPr>
                <w:rFonts w:asciiTheme="majorEastAsia" w:eastAsiaTheme="majorEastAsia" w:hAnsiTheme="majorEastAsia" w:hint="eastAsia"/>
                <w:sz w:val="14"/>
              </w:rPr>
              <w:t>他者と関わりながら問題解決しようとしている。</w:t>
            </w:r>
          </w:p>
          <w:p w14:paraId="2554C393" w14:textId="207CE919" w:rsidR="00E57AFB" w:rsidRPr="00943B4E" w:rsidRDefault="00A515D9" w:rsidP="00A515D9">
            <w:pPr>
              <w:snapToGrid w:val="0"/>
              <w:spacing w:line="200" w:lineRule="exact"/>
              <w:ind w:left="140" w:hangingChars="100" w:hanging="140"/>
              <w:rPr>
                <w:rFonts w:asciiTheme="majorEastAsia" w:eastAsiaTheme="majorEastAsia" w:hAnsiTheme="majorEastAsia"/>
                <w:sz w:val="14"/>
              </w:rPr>
            </w:pPr>
            <w:r w:rsidRPr="00A515D9">
              <w:rPr>
                <w:rFonts w:asciiTheme="majorEastAsia" w:eastAsiaTheme="majorEastAsia" w:hAnsiTheme="majorEastAsia" w:hint="eastAsia"/>
                <w:sz w:val="14"/>
              </w:rPr>
              <w:t>②自然界の水の様子について学んだことを学習や生活に生かそうとしている。</w:t>
            </w:r>
          </w:p>
        </w:tc>
      </w:tr>
    </w:tbl>
    <w:p w14:paraId="00DAA02C" w14:textId="77777777" w:rsidR="00E57AFB" w:rsidRDefault="00E57AFB" w:rsidP="00E57AFB">
      <w:pPr>
        <w:snapToGrid w:val="0"/>
        <w:spacing w:line="100" w:lineRule="exact"/>
      </w:pPr>
    </w:p>
    <w:tbl>
      <w:tblPr>
        <w:tblStyle w:val="ae"/>
        <w:tblW w:w="18928"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652"/>
        <w:gridCol w:w="652"/>
        <w:gridCol w:w="4344"/>
        <w:gridCol w:w="4383"/>
        <w:gridCol w:w="120"/>
      </w:tblGrid>
      <w:tr w:rsidR="00E57AFB" w14:paraId="5F5072C5" w14:textId="77777777" w:rsidTr="001A66A0">
        <w:trPr>
          <w:trHeight w:val="340"/>
        </w:trPr>
        <w:tc>
          <w:tcPr>
            <w:tcW w:w="3589" w:type="dxa"/>
            <w:gridSpan w:val="2"/>
            <w:tcBorders>
              <w:bottom w:val="single" w:sz="4" w:space="0" w:color="auto"/>
            </w:tcBorders>
            <w:shd w:val="clear" w:color="auto" w:fill="808080" w:themeFill="background1" w:themeFillShade="80"/>
            <w:vAlign w:val="center"/>
          </w:tcPr>
          <w:p w14:paraId="5E3F58BA" w14:textId="77777777" w:rsidR="00E57AFB" w:rsidRPr="009B573F" w:rsidRDefault="00E57AFB" w:rsidP="001A66A0">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14:paraId="3F3BBFDF" w14:textId="77777777" w:rsidR="00E57AFB" w:rsidRPr="00F21F0E" w:rsidRDefault="00E57AFB" w:rsidP="001A66A0">
            <w:pPr>
              <w:snapToGrid w:val="0"/>
              <w:jc w:val="center"/>
              <w:rPr>
                <w:rFonts w:asciiTheme="majorEastAsia" w:eastAsiaTheme="majorEastAsia" w:hAnsiTheme="majorEastAsia"/>
                <w:spacing w:val="-40"/>
                <w:sz w:val="12"/>
              </w:rPr>
            </w:pPr>
            <w:r w:rsidRPr="007E5DE7">
              <w:rPr>
                <w:rFonts w:asciiTheme="majorEastAsia" w:eastAsiaTheme="majorEastAsia" w:hAnsiTheme="majorEastAsia"/>
                <w:color w:val="FFFFFF" w:themeColor="background1"/>
                <w:spacing w:val="12"/>
                <w:kern w:val="0"/>
                <w:sz w:val="12"/>
              </w:rPr>
              <w:t>時</w:t>
            </w:r>
            <w:r w:rsidRPr="007E5DE7">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723CAD51" w14:textId="77777777" w:rsidR="00E57AFB" w:rsidRPr="00F21F0E" w:rsidRDefault="00E57AFB" w:rsidP="001A66A0">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1CD1FE6E" w14:textId="77777777" w:rsidR="00E57AFB" w:rsidRPr="00F21F0E" w:rsidRDefault="00E57AFB" w:rsidP="001A66A0">
            <w:pPr>
              <w:snapToGrid w:val="0"/>
              <w:jc w:val="center"/>
              <w:rPr>
                <w:rFonts w:asciiTheme="majorEastAsia" w:eastAsiaTheme="majorEastAsia" w:hAnsiTheme="majorEastAsia"/>
                <w:color w:val="FFFFFF" w:themeColor="background1"/>
                <w:sz w:val="12"/>
              </w:rPr>
            </w:pPr>
            <w:r w:rsidRPr="0015698D">
              <w:rPr>
                <w:rFonts w:asciiTheme="majorEastAsia" w:eastAsiaTheme="majorEastAsia" w:hAnsiTheme="majorEastAsia" w:hint="eastAsia"/>
                <w:color w:val="FFFFFF" w:themeColor="background1"/>
                <w:w w:val="43"/>
                <w:kern w:val="0"/>
                <w:sz w:val="12"/>
                <w:fitText w:val="158" w:id="-2125762048"/>
              </w:rPr>
              <w:t>ペー</w:t>
            </w:r>
            <w:r w:rsidRPr="0015698D">
              <w:rPr>
                <w:rFonts w:asciiTheme="majorEastAsia" w:eastAsiaTheme="majorEastAsia" w:hAnsiTheme="majorEastAsia" w:hint="eastAsia"/>
                <w:color w:val="FFFFFF" w:themeColor="background1"/>
                <w:spacing w:val="3"/>
                <w:w w:val="43"/>
                <w:kern w:val="0"/>
                <w:sz w:val="12"/>
                <w:fitText w:val="158" w:id="-2125762048"/>
              </w:rPr>
              <w:t>ジ</w:t>
            </w:r>
          </w:p>
        </w:tc>
        <w:tc>
          <w:tcPr>
            <w:tcW w:w="283" w:type="dxa"/>
            <w:tcBorders>
              <w:bottom w:val="single" w:sz="4" w:space="0" w:color="auto"/>
            </w:tcBorders>
            <w:shd w:val="clear" w:color="auto" w:fill="808080" w:themeFill="background1" w:themeFillShade="80"/>
            <w:tcFitText/>
            <w:vAlign w:val="center"/>
          </w:tcPr>
          <w:p w14:paraId="3F1A7B22" w14:textId="77777777" w:rsidR="00E57AFB" w:rsidRPr="00F21F0E" w:rsidRDefault="00E57AFB" w:rsidP="001A66A0">
            <w:pPr>
              <w:snapToGrid w:val="0"/>
              <w:jc w:val="center"/>
              <w:rPr>
                <w:rFonts w:asciiTheme="majorEastAsia" w:eastAsiaTheme="majorEastAsia" w:hAnsiTheme="majorEastAsia"/>
                <w:color w:val="FFFFFF" w:themeColor="background1"/>
                <w:sz w:val="12"/>
              </w:rPr>
            </w:pPr>
            <w:r w:rsidRPr="007E5DE7">
              <w:rPr>
                <w:rFonts w:asciiTheme="majorEastAsia" w:eastAsiaTheme="majorEastAsia" w:hAnsiTheme="majorEastAsia"/>
                <w:color w:val="FFFFFF" w:themeColor="background1"/>
                <w:spacing w:val="12"/>
                <w:kern w:val="0"/>
                <w:sz w:val="12"/>
              </w:rPr>
              <w:t>重</w:t>
            </w:r>
            <w:r w:rsidRPr="007E5DE7">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75F29187" w14:textId="77777777" w:rsidR="00E57AFB" w:rsidRPr="00F21F0E" w:rsidRDefault="00E57AFB" w:rsidP="001A66A0">
            <w:pPr>
              <w:snapToGrid w:val="0"/>
              <w:jc w:val="center"/>
              <w:rPr>
                <w:rFonts w:asciiTheme="majorEastAsia" w:eastAsiaTheme="majorEastAsia" w:hAnsiTheme="majorEastAsia"/>
                <w:color w:val="FFFFFF" w:themeColor="background1"/>
                <w:sz w:val="12"/>
              </w:rPr>
            </w:pPr>
            <w:r w:rsidRPr="007E5DE7">
              <w:rPr>
                <w:rFonts w:asciiTheme="majorEastAsia" w:eastAsiaTheme="majorEastAsia" w:hAnsiTheme="majorEastAsia"/>
                <w:color w:val="FFFFFF" w:themeColor="background1"/>
                <w:spacing w:val="12"/>
                <w:kern w:val="0"/>
                <w:sz w:val="12"/>
              </w:rPr>
              <w:t>記</w:t>
            </w:r>
            <w:r w:rsidRPr="007E5DE7">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nil"/>
            </w:tcBorders>
            <w:shd w:val="clear" w:color="auto" w:fill="808080" w:themeFill="background1" w:themeFillShade="80"/>
            <w:vAlign w:val="center"/>
          </w:tcPr>
          <w:p w14:paraId="75C5E180" w14:textId="30420480" w:rsidR="00E57AFB" w:rsidRPr="0096102B" w:rsidRDefault="00433B52" w:rsidP="001A66A0">
            <w:pPr>
              <w:jc w:val="center"/>
              <w:rPr>
                <w:rFonts w:asciiTheme="majorEastAsia" w:eastAsiaTheme="majorEastAsia" w:hAnsiTheme="majorEastAsia"/>
                <w:b/>
                <w:color w:val="FFFFFF" w:themeColor="background1"/>
                <w:sz w:val="22"/>
              </w:rPr>
            </w:pPr>
            <w:r>
              <w:rPr>
                <w:rFonts w:asciiTheme="majorEastAsia" w:eastAsiaTheme="majorEastAsia" w:hAnsiTheme="majorEastAsia"/>
                <w:b/>
                <w:color w:val="FFFFFF" w:themeColor="background1"/>
                <w:sz w:val="18"/>
              </w:rPr>
              <w:t>おおむね満足できる児童への評価と方法</w:t>
            </w:r>
          </w:p>
        </w:tc>
        <w:tc>
          <w:tcPr>
            <w:tcW w:w="652" w:type="dxa"/>
            <w:tcBorders>
              <w:left w:val="nil"/>
              <w:bottom w:val="single" w:sz="4" w:space="0" w:color="auto"/>
              <w:right w:val="single" w:sz="4" w:space="0" w:color="auto"/>
            </w:tcBorders>
            <w:shd w:val="clear" w:color="auto" w:fill="808080" w:themeFill="background1" w:themeFillShade="80"/>
            <w:vAlign w:val="center"/>
          </w:tcPr>
          <w:p w14:paraId="4368D646" w14:textId="77777777" w:rsidR="00E57AFB" w:rsidRPr="0096102B" w:rsidRDefault="00E57AFB" w:rsidP="001A66A0">
            <w:pPr>
              <w:jc w:val="center"/>
              <w:rPr>
                <w:color w:val="FFFFFF" w:themeColor="background1"/>
                <w:sz w:val="22"/>
              </w:rPr>
            </w:pPr>
          </w:p>
        </w:tc>
        <w:tc>
          <w:tcPr>
            <w:tcW w:w="652" w:type="dxa"/>
            <w:tcBorders>
              <w:left w:val="single" w:sz="4" w:space="0" w:color="auto"/>
              <w:bottom w:val="single" w:sz="4" w:space="0" w:color="auto"/>
              <w:right w:val="nil"/>
            </w:tcBorders>
            <w:shd w:val="clear" w:color="auto" w:fill="808080" w:themeFill="background1" w:themeFillShade="80"/>
            <w:vAlign w:val="center"/>
          </w:tcPr>
          <w:p w14:paraId="27F10F20" w14:textId="77777777" w:rsidR="00E57AFB" w:rsidRPr="0096102B" w:rsidRDefault="00E57AFB" w:rsidP="001A66A0">
            <w:pPr>
              <w:jc w:val="center"/>
              <w:rPr>
                <w:color w:val="FFFFFF" w:themeColor="background1"/>
                <w:sz w:val="22"/>
              </w:rPr>
            </w:pPr>
          </w:p>
        </w:tc>
        <w:tc>
          <w:tcPr>
            <w:tcW w:w="4344" w:type="dxa"/>
            <w:tcBorders>
              <w:left w:val="nil"/>
              <w:bottom w:val="single" w:sz="4" w:space="0" w:color="auto"/>
            </w:tcBorders>
            <w:shd w:val="clear" w:color="auto" w:fill="808080" w:themeFill="background1" w:themeFillShade="80"/>
            <w:vAlign w:val="center"/>
          </w:tcPr>
          <w:p w14:paraId="65DE1457" w14:textId="77777777" w:rsidR="00E57AFB" w:rsidRPr="0096102B" w:rsidRDefault="00E57AFB" w:rsidP="001A66A0">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83" w:type="dxa"/>
            <w:tcBorders>
              <w:bottom w:val="single" w:sz="4" w:space="0" w:color="auto"/>
              <w:right w:val="nil"/>
            </w:tcBorders>
            <w:shd w:val="clear" w:color="auto" w:fill="808080" w:themeFill="background1" w:themeFillShade="80"/>
            <w:vAlign w:val="center"/>
          </w:tcPr>
          <w:p w14:paraId="13BF4605" w14:textId="77777777" w:rsidR="00E57AFB" w:rsidRPr="0096102B" w:rsidRDefault="00E57AFB" w:rsidP="001A66A0">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20" w:type="dxa"/>
            <w:tcBorders>
              <w:left w:val="nil"/>
              <w:bottom w:val="single" w:sz="4" w:space="0" w:color="auto"/>
            </w:tcBorders>
            <w:shd w:val="clear" w:color="auto" w:fill="808080" w:themeFill="background1" w:themeFillShade="80"/>
          </w:tcPr>
          <w:p w14:paraId="2BEDDD53" w14:textId="77777777" w:rsidR="00E57AFB" w:rsidRDefault="00E57AFB" w:rsidP="001A66A0">
            <w:pPr>
              <w:snapToGrid w:val="0"/>
              <w:spacing w:line="120" w:lineRule="exact"/>
            </w:pPr>
          </w:p>
        </w:tc>
      </w:tr>
      <w:tr w:rsidR="00E57AFB" w14:paraId="6AC1230D" w14:textId="77777777" w:rsidTr="001A66A0">
        <w:trPr>
          <w:trHeight w:val="57"/>
        </w:trPr>
        <w:tc>
          <w:tcPr>
            <w:tcW w:w="3589" w:type="dxa"/>
            <w:gridSpan w:val="2"/>
            <w:tcBorders>
              <w:bottom w:val="nil"/>
            </w:tcBorders>
          </w:tcPr>
          <w:p w14:paraId="2C4FE38F" w14:textId="77777777" w:rsidR="00E57AFB" w:rsidRPr="009D4699" w:rsidRDefault="00E57AFB" w:rsidP="001A66A0">
            <w:pPr>
              <w:snapToGrid w:val="0"/>
              <w:spacing w:line="120" w:lineRule="exact"/>
              <w:rPr>
                <w:rFonts w:asciiTheme="majorEastAsia" w:eastAsiaTheme="majorEastAsia" w:hAnsiTheme="majorEastAsia"/>
                <w:sz w:val="6"/>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624448" behindDoc="0" locked="0" layoutInCell="1" allowOverlap="1" wp14:anchorId="50A30FDF" wp14:editId="1551D13E">
                      <wp:simplePos x="0" y="0"/>
                      <wp:positionH relativeFrom="column">
                        <wp:posOffset>97885</wp:posOffset>
                      </wp:positionH>
                      <wp:positionV relativeFrom="line">
                        <wp:posOffset>71442</wp:posOffset>
                      </wp:positionV>
                      <wp:extent cx="11817985" cy="114300"/>
                      <wp:effectExtent l="0" t="0" r="0" b="19050"/>
                      <wp:wrapNone/>
                      <wp:docPr id="283" name="グループ化 283"/>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284" name="グループ化 284"/>
                              <wpg:cNvGrpSpPr/>
                              <wpg:grpSpPr>
                                <a:xfrm>
                                  <a:off x="0" y="0"/>
                                  <a:ext cx="107950" cy="107950"/>
                                  <a:chOff x="0" y="0"/>
                                  <a:chExt cx="107950" cy="107950"/>
                                </a:xfrm>
                              </wpg:grpSpPr>
                              <wps:wsp>
                                <wps:cNvPr id="285" name="角丸四角形 285"/>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6" name="テキスト ボックス 286"/>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EA6561" w14:textId="77777777" w:rsidR="00477D54" w:rsidRPr="000674B1" w:rsidRDefault="00477D54" w:rsidP="00E57AFB">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287" name="グループ化 287"/>
                              <wpg:cNvGrpSpPr/>
                              <wpg:grpSpPr>
                                <a:xfrm>
                                  <a:off x="121335" y="0"/>
                                  <a:ext cx="11696707" cy="114300"/>
                                  <a:chOff x="-7" y="0"/>
                                  <a:chExt cx="11696707" cy="114300"/>
                                </a:xfrm>
                              </wpg:grpSpPr>
                              <wps:wsp>
                                <wps:cNvPr id="288" name="正方形/長方形 288"/>
                                <wps:cNvSpPr/>
                                <wps:spPr>
                                  <a:xfrm>
                                    <a:off x="0" y="0"/>
                                    <a:ext cx="1169670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テキスト ボックス 289"/>
                                <wps:cNvSpPr txBox="1"/>
                                <wps:spPr>
                                  <a:xfrm>
                                    <a:off x="-7" y="0"/>
                                    <a:ext cx="576003"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BBCD7F" w14:textId="77777777" w:rsidR="00477D54" w:rsidRPr="00574A35" w:rsidRDefault="00477D54" w:rsidP="00E57AFB">
                                      <w:pPr>
                                        <w:snapToGrid w:val="0"/>
                                        <w:spacing w:line="160" w:lineRule="exact"/>
                                        <w:rPr>
                                          <w:rFonts w:asciiTheme="majorEastAsia" w:eastAsiaTheme="majorEastAsia" w:hAnsiTheme="majorEastAsia"/>
                                          <w:sz w:val="14"/>
                                          <w:szCs w:val="16"/>
                                        </w:rPr>
                                      </w:pPr>
                                      <w:r w:rsidRPr="009C698E">
                                        <w:rPr>
                                          <w:rFonts w:asciiTheme="majorEastAsia" w:eastAsiaTheme="majorEastAsia" w:hAnsiTheme="majorEastAsia" w:hint="eastAsia"/>
                                          <w:sz w:val="14"/>
                                          <w:szCs w:val="16"/>
                                        </w:rPr>
                                        <w:t>水のゆくえ</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50A30FDF" id="グループ化 283" o:spid="_x0000_s1232" style="position:absolute;left:0;text-align:left;margin-left:7.7pt;margin-top:5.65pt;width:930.55pt;height:9pt;z-index:251624448;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">
                      <v:group id="グループ化 284" o:spid="_x0000_s1233"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">
                        <v:roundrect id="角丸四角形 285" o:spid="_x0000_s1234"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" fillcolor="black [3200]" strokecolor="black [1600]" strokeweight="2pt"/>
                        <v:shape id="テキスト ボックス 286" o:spid="_x0000_s1235"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" filled="f" stroked="f" strokeweight=".5pt">
                          <v:textbox inset="0,0,0,0">
                            <w:txbxContent>
                              <w:p w14:paraId="6BEA6561" w14:textId="77777777" w:rsidR="00477D54" w:rsidRPr="000674B1" w:rsidRDefault="00477D54" w:rsidP="00E57AFB">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group id="グループ化 287" o:spid="_x0000_s1236"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rect id="正方形/長方形 288" o:spid="_x0000_s1237"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" fillcolor="#5a5a5a [2109]" stroked="f" strokeweight="2pt">
                          <v:fill color2="white [3212]" angle="90" colors="0 #595959;38666f #c4c4c4;62259f white" focus="100%" type="gradient"/>
                        </v:rect>
                        <v:shape id="テキスト ボックス 289" o:spid="_x0000_s1238" type="#_x0000_t202" style="position:absolute;width:5759;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" fillcolor="white [3212]" stroked="f" strokeweight=".5pt">
                          <v:textbox inset="1mm,0,0,0">
                            <w:txbxContent>
                              <w:p w14:paraId="2ABBCD7F" w14:textId="77777777" w:rsidR="00477D54" w:rsidRPr="00574A35" w:rsidRDefault="00477D54" w:rsidP="00E57AFB">
                                <w:pPr>
                                  <w:snapToGrid w:val="0"/>
                                  <w:spacing w:line="160" w:lineRule="exact"/>
                                  <w:rPr>
                                    <w:rFonts w:asciiTheme="majorEastAsia" w:eastAsiaTheme="majorEastAsia" w:hAnsiTheme="majorEastAsia"/>
                                    <w:sz w:val="14"/>
                                    <w:szCs w:val="16"/>
                                  </w:rPr>
                                </w:pPr>
                                <w:r w:rsidRPr="009C698E">
                                  <w:rPr>
                                    <w:rFonts w:asciiTheme="majorEastAsia" w:eastAsiaTheme="majorEastAsia" w:hAnsiTheme="majorEastAsia" w:hint="eastAsia"/>
                                    <w:sz w:val="14"/>
                                    <w:szCs w:val="16"/>
                                  </w:rPr>
                                  <w:t>水のゆくえ</w:t>
                                </w:r>
                              </w:p>
                            </w:txbxContent>
                          </v:textbox>
                        </v:shape>
                      </v:group>
                      <w10:wrap anchory="line"/>
                    </v:group>
                  </w:pict>
                </mc:Fallback>
              </mc:AlternateContent>
            </w:r>
          </w:p>
        </w:tc>
        <w:tc>
          <w:tcPr>
            <w:tcW w:w="283" w:type="dxa"/>
            <w:tcBorders>
              <w:bottom w:val="nil"/>
            </w:tcBorders>
          </w:tcPr>
          <w:p w14:paraId="0FD99F52" w14:textId="77777777" w:rsidR="00E57AFB" w:rsidRPr="009D4699" w:rsidRDefault="00E57AFB" w:rsidP="001A66A0">
            <w:pPr>
              <w:snapToGrid w:val="0"/>
              <w:spacing w:line="120" w:lineRule="exact"/>
              <w:rPr>
                <w:rFonts w:asciiTheme="majorEastAsia" w:eastAsiaTheme="majorEastAsia" w:hAnsiTheme="majorEastAsia"/>
                <w:sz w:val="6"/>
              </w:rPr>
            </w:pPr>
          </w:p>
        </w:tc>
        <w:tc>
          <w:tcPr>
            <w:tcW w:w="283" w:type="dxa"/>
            <w:tcBorders>
              <w:bottom w:val="nil"/>
            </w:tcBorders>
          </w:tcPr>
          <w:p w14:paraId="2AC1D360" w14:textId="77777777" w:rsidR="00E57AFB" w:rsidRPr="009D4699" w:rsidRDefault="00E57AFB" w:rsidP="001A66A0">
            <w:pPr>
              <w:snapToGrid w:val="0"/>
              <w:spacing w:line="120" w:lineRule="exact"/>
              <w:rPr>
                <w:rFonts w:asciiTheme="majorEastAsia" w:eastAsiaTheme="majorEastAsia" w:hAnsiTheme="majorEastAsia"/>
                <w:sz w:val="6"/>
              </w:rPr>
            </w:pPr>
          </w:p>
        </w:tc>
        <w:tc>
          <w:tcPr>
            <w:tcW w:w="283" w:type="dxa"/>
            <w:tcBorders>
              <w:bottom w:val="nil"/>
            </w:tcBorders>
          </w:tcPr>
          <w:p w14:paraId="68D6C165" w14:textId="77777777" w:rsidR="00E57AFB" w:rsidRPr="009D4699" w:rsidRDefault="00E57AFB" w:rsidP="001A66A0">
            <w:pPr>
              <w:snapToGrid w:val="0"/>
              <w:spacing w:line="120" w:lineRule="exact"/>
              <w:rPr>
                <w:rFonts w:asciiTheme="majorEastAsia" w:eastAsiaTheme="majorEastAsia" w:hAnsiTheme="majorEastAsia"/>
                <w:sz w:val="6"/>
              </w:rPr>
            </w:pPr>
          </w:p>
        </w:tc>
        <w:tc>
          <w:tcPr>
            <w:tcW w:w="283" w:type="dxa"/>
            <w:tcBorders>
              <w:bottom w:val="nil"/>
            </w:tcBorders>
          </w:tcPr>
          <w:p w14:paraId="11C63063" w14:textId="77777777" w:rsidR="00E57AFB" w:rsidRPr="009D4699" w:rsidRDefault="00E57AFB" w:rsidP="001A66A0">
            <w:pPr>
              <w:snapToGrid w:val="0"/>
              <w:spacing w:line="120" w:lineRule="exact"/>
              <w:rPr>
                <w:rFonts w:asciiTheme="majorEastAsia" w:eastAsiaTheme="majorEastAsia" w:hAnsiTheme="majorEastAsia"/>
                <w:sz w:val="6"/>
              </w:rPr>
            </w:pPr>
          </w:p>
        </w:tc>
        <w:tc>
          <w:tcPr>
            <w:tcW w:w="4056" w:type="dxa"/>
            <w:tcBorders>
              <w:bottom w:val="nil"/>
              <w:right w:val="nil"/>
            </w:tcBorders>
          </w:tcPr>
          <w:p w14:paraId="7B3B00A1" w14:textId="77777777" w:rsidR="00E57AFB" w:rsidRPr="009D4699" w:rsidRDefault="00E57AFB" w:rsidP="001A66A0">
            <w:pPr>
              <w:snapToGrid w:val="0"/>
              <w:spacing w:line="120" w:lineRule="exact"/>
              <w:rPr>
                <w:rFonts w:asciiTheme="majorEastAsia" w:eastAsiaTheme="majorEastAsia" w:hAnsiTheme="majorEastAsia"/>
                <w:sz w:val="6"/>
              </w:rPr>
            </w:pPr>
          </w:p>
        </w:tc>
        <w:tc>
          <w:tcPr>
            <w:tcW w:w="652" w:type="dxa"/>
            <w:tcBorders>
              <w:left w:val="nil"/>
              <w:bottom w:val="nil"/>
            </w:tcBorders>
          </w:tcPr>
          <w:p w14:paraId="2194294F" w14:textId="77777777" w:rsidR="00E57AFB" w:rsidRPr="009D4699" w:rsidRDefault="00E57AFB" w:rsidP="001A66A0">
            <w:pPr>
              <w:snapToGrid w:val="0"/>
              <w:spacing w:line="120" w:lineRule="exact"/>
              <w:rPr>
                <w:rFonts w:asciiTheme="majorEastAsia" w:eastAsiaTheme="majorEastAsia" w:hAnsiTheme="majorEastAsia"/>
                <w:sz w:val="6"/>
              </w:rPr>
            </w:pPr>
          </w:p>
        </w:tc>
        <w:tc>
          <w:tcPr>
            <w:tcW w:w="652" w:type="dxa"/>
            <w:tcBorders>
              <w:bottom w:val="nil"/>
              <w:right w:val="nil"/>
            </w:tcBorders>
          </w:tcPr>
          <w:p w14:paraId="4C01891A" w14:textId="77777777" w:rsidR="00E57AFB" w:rsidRPr="009D4699" w:rsidRDefault="00E57AFB" w:rsidP="001A66A0">
            <w:pPr>
              <w:snapToGrid w:val="0"/>
              <w:spacing w:line="120" w:lineRule="exact"/>
              <w:rPr>
                <w:rFonts w:asciiTheme="majorEastAsia" w:eastAsiaTheme="majorEastAsia" w:hAnsiTheme="majorEastAsia"/>
                <w:sz w:val="6"/>
              </w:rPr>
            </w:pPr>
          </w:p>
        </w:tc>
        <w:tc>
          <w:tcPr>
            <w:tcW w:w="4344" w:type="dxa"/>
            <w:tcBorders>
              <w:left w:val="nil"/>
              <w:bottom w:val="nil"/>
            </w:tcBorders>
          </w:tcPr>
          <w:p w14:paraId="71F57645" w14:textId="77777777" w:rsidR="00E57AFB" w:rsidRPr="009D4699" w:rsidRDefault="00E57AFB" w:rsidP="001A66A0">
            <w:pPr>
              <w:snapToGrid w:val="0"/>
              <w:spacing w:line="120" w:lineRule="exact"/>
              <w:rPr>
                <w:rFonts w:asciiTheme="majorEastAsia" w:eastAsiaTheme="majorEastAsia" w:hAnsiTheme="majorEastAsia"/>
                <w:sz w:val="6"/>
              </w:rPr>
            </w:pPr>
          </w:p>
        </w:tc>
        <w:tc>
          <w:tcPr>
            <w:tcW w:w="4383" w:type="dxa"/>
            <w:tcBorders>
              <w:bottom w:val="nil"/>
              <w:right w:val="nil"/>
            </w:tcBorders>
            <w:shd w:val="clear" w:color="auto" w:fill="auto"/>
          </w:tcPr>
          <w:p w14:paraId="70C72E5F" w14:textId="77777777" w:rsidR="00E57AFB" w:rsidRPr="009D4699" w:rsidRDefault="00E57AFB" w:rsidP="001A66A0">
            <w:pPr>
              <w:snapToGrid w:val="0"/>
              <w:spacing w:line="120" w:lineRule="exact"/>
              <w:rPr>
                <w:rFonts w:asciiTheme="majorEastAsia" w:eastAsiaTheme="majorEastAsia" w:hAnsiTheme="majorEastAsia"/>
                <w:sz w:val="6"/>
              </w:rPr>
            </w:pPr>
          </w:p>
        </w:tc>
        <w:tc>
          <w:tcPr>
            <w:tcW w:w="120" w:type="dxa"/>
            <w:tcBorders>
              <w:left w:val="nil"/>
              <w:bottom w:val="nil"/>
            </w:tcBorders>
            <w:shd w:val="clear" w:color="auto" w:fill="auto"/>
          </w:tcPr>
          <w:p w14:paraId="244AF5B7" w14:textId="77777777" w:rsidR="00E57AFB" w:rsidRPr="009D4699" w:rsidRDefault="00E57AFB" w:rsidP="001A66A0">
            <w:pPr>
              <w:snapToGrid w:val="0"/>
              <w:spacing w:line="120" w:lineRule="exact"/>
              <w:rPr>
                <w:rFonts w:asciiTheme="majorEastAsia" w:eastAsiaTheme="majorEastAsia" w:hAnsiTheme="majorEastAsia"/>
                <w:sz w:val="6"/>
              </w:rPr>
            </w:pPr>
          </w:p>
        </w:tc>
      </w:tr>
      <w:tr w:rsidR="00E57AFB" w14:paraId="0F1BDE6F" w14:textId="77777777" w:rsidTr="001A66A0">
        <w:trPr>
          <w:trHeight w:val="227"/>
        </w:trPr>
        <w:tc>
          <w:tcPr>
            <w:tcW w:w="104" w:type="dxa"/>
            <w:vMerge w:val="restart"/>
            <w:tcBorders>
              <w:top w:val="nil"/>
              <w:right w:val="nil"/>
            </w:tcBorders>
          </w:tcPr>
          <w:p w14:paraId="0E6AA50F" w14:textId="77777777" w:rsidR="00E57AFB" w:rsidRPr="009D4699" w:rsidRDefault="00E57AFB" w:rsidP="001A66A0">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Pr>
          <w:p w14:paraId="2C4AE32D" w14:textId="77777777" w:rsidR="00E57AFB" w:rsidRPr="00301A60" w:rsidRDefault="00E57AFB" w:rsidP="001A66A0">
            <w:pPr>
              <w:snapToGrid w:val="0"/>
              <w:spacing w:line="100" w:lineRule="exact"/>
              <w:rPr>
                <w:rFonts w:asciiTheme="majorEastAsia" w:eastAsiaTheme="majorEastAsia" w:hAnsiTheme="majorEastAsia"/>
                <w:sz w:val="14"/>
                <w:szCs w:val="14"/>
              </w:rPr>
            </w:pPr>
          </w:p>
        </w:tc>
        <w:tc>
          <w:tcPr>
            <w:tcW w:w="283" w:type="dxa"/>
            <w:tcBorders>
              <w:top w:val="nil"/>
              <w:bottom w:val="nil"/>
            </w:tcBorders>
          </w:tcPr>
          <w:p w14:paraId="4FFA0E10" w14:textId="77777777" w:rsidR="00E57AFB" w:rsidRPr="00301A60" w:rsidRDefault="00E57AFB" w:rsidP="001A66A0">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46FA580D" w14:textId="77777777" w:rsidR="00E57AFB" w:rsidRPr="00301A60" w:rsidRDefault="00E57AFB" w:rsidP="001A66A0">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0D10B534" w14:textId="77777777" w:rsidR="00E57AFB" w:rsidRPr="00301A60" w:rsidRDefault="00E57AFB" w:rsidP="001A66A0">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5504547F" w14:textId="77777777" w:rsidR="00E57AFB" w:rsidRPr="00301A60" w:rsidRDefault="00E57AFB" w:rsidP="001A66A0">
            <w:pPr>
              <w:snapToGrid w:val="0"/>
              <w:spacing w:line="40" w:lineRule="exact"/>
              <w:rPr>
                <w:rFonts w:asciiTheme="majorEastAsia" w:eastAsiaTheme="majorEastAsia" w:hAnsiTheme="majorEastAsia"/>
                <w:sz w:val="14"/>
                <w:szCs w:val="14"/>
              </w:rPr>
            </w:pPr>
          </w:p>
        </w:tc>
        <w:tc>
          <w:tcPr>
            <w:tcW w:w="4056" w:type="dxa"/>
            <w:tcBorders>
              <w:top w:val="nil"/>
              <w:bottom w:val="nil"/>
              <w:right w:val="nil"/>
            </w:tcBorders>
          </w:tcPr>
          <w:p w14:paraId="222A665A" w14:textId="77777777" w:rsidR="00E57AFB" w:rsidRPr="00301A60" w:rsidRDefault="00E57AFB" w:rsidP="001A66A0">
            <w:pPr>
              <w:snapToGrid w:val="0"/>
              <w:spacing w:line="100" w:lineRule="exact"/>
              <w:rPr>
                <w:rFonts w:asciiTheme="majorEastAsia" w:eastAsiaTheme="majorEastAsia" w:hAnsiTheme="majorEastAsia"/>
                <w:sz w:val="14"/>
                <w:szCs w:val="14"/>
              </w:rPr>
            </w:pPr>
          </w:p>
        </w:tc>
        <w:tc>
          <w:tcPr>
            <w:tcW w:w="652" w:type="dxa"/>
            <w:tcBorders>
              <w:top w:val="nil"/>
              <w:left w:val="nil"/>
              <w:bottom w:val="nil"/>
            </w:tcBorders>
          </w:tcPr>
          <w:p w14:paraId="4FA558D8" w14:textId="77777777" w:rsidR="00E57AFB" w:rsidRPr="00301A60" w:rsidRDefault="00E57AFB" w:rsidP="001A66A0">
            <w:pPr>
              <w:snapToGrid w:val="0"/>
              <w:spacing w:line="100" w:lineRule="exact"/>
              <w:rPr>
                <w:rFonts w:asciiTheme="majorEastAsia" w:eastAsiaTheme="majorEastAsia" w:hAnsiTheme="majorEastAsia"/>
                <w:sz w:val="14"/>
                <w:szCs w:val="14"/>
              </w:rPr>
            </w:pPr>
          </w:p>
        </w:tc>
        <w:tc>
          <w:tcPr>
            <w:tcW w:w="652" w:type="dxa"/>
            <w:tcBorders>
              <w:top w:val="nil"/>
              <w:bottom w:val="nil"/>
              <w:right w:val="nil"/>
            </w:tcBorders>
          </w:tcPr>
          <w:p w14:paraId="154E419E" w14:textId="77777777" w:rsidR="00E57AFB" w:rsidRPr="00301A60" w:rsidRDefault="00E57AFB" w:rsidP="001A66A0">
            <w:pPr>
              <w:snapToGrid w:val="0"/>
              <w:spacing w:line="100" w:lineRule="exact"/>
              <w:rPr>
                <w:rFonts w:asciiTheme="majorEastAsia" w:eastAsiaTheme="majorEastAsia" w:hAnsiTheme="majorEastAsia"/>
                <w:sz w:val="14"/>
                <w:szCs w:val="14"/>
              </w:rPr>
            </w:pPr>
          </w:p>
        </w:tc>
        <w:tc>
          <w:tcPr>
            <w:tcW w:w="4344" w:type="dxa"/>
            <w:tcBorders>
              <w:top w:val="nil"/>
              <w:left w:val="nil"/>
              <w:bottom w:val="nil"/>
            </w:tcBorders>
          </w:tcPr>
          <w:p w14:paraId="76381A7E" w14:textId="77777777" w:rsidR="00E57AFB" w:rsidRPr="00301A60" w:rsidRDefault="00E57AFB" w:rsidP="001A66A0">
            <w:pPr>
              <w:snapToGrid w:val="0"/>
              <w:spacing w:line="100" w:lineRule="exact"/>
              <w:rPr>
                <w:rFonts w:asciiTheme="majorEastAsia" w:eastAsiaTheme="majorEastAsia" w:hAnsiTheme="majorEastAsia"/>
                <w:sz w:val="14"/>
                <w:szCs w:val="14"/>
              </w:rPr>
            </w:pPr>
          </w:p>
        </w:tc>
        <w:tc>
          <w:tcPr>
            <w:tcW w:w="4383" w:type="dxa"/>
            <w:tcBorders>
              <w:top w:val="nil"/>
              <w:bottom w:val="nil"/>
              <w:right w:val="nil"/>
            </w:tcBorders>
            <w:shd w:val="clear" w:color="auto" w:fill="auto"/>
          </w:tcPr>
          <w:p w14:paraId="615D5AA5" w14:textId="77777777" w:rsidR="00E57AFB" w:rsidRPr="00301A60" w:rsidRDefault="00E57AFB" w:rsidP="001A66A0">
            <w:pPr>
              <w:snapToGrid w:val="0"/>
              <w:spacing w:line="100" w:lineRule="exact"/>
              <w:rPr>
                <w:rFonts w:asciiTheme="majorEastAsia" w:eastAsiaTheme="majorEastAsia" w:hAnsiTheme="majorEastAsia"/>
                <w:sz w:val="14"/>
                <w:szCs w:val="14"/>
              </w:rPr>
            </w:pPr>
          </w:p>
        </w:tc>
        <w:tc>
          <w:tcPr>
            <w:tcW w:w="120" w:type="dxa"/>
            <w:tcBorders>
              <w:top w:val="nil"/>
              <w:left w:val="nil"/>
              <w:bottom w:val="nil"/>
            </w:tcBorders>
            <w:shd w:val="clear" w:color="auto" w:fill="auto"/>
          </w:tcPr>
          <w:p w14:paraId="556B43FB" w14:textId="77777777" w:rsidR="00E57AFB" w:rsidRPr="00553402" w:rsidRDefault="00E57AFB" w:rsidP="001A66A0">
            <w:pPr>
              <w:snapToGrid w:val="0"/>
              <w:spacing w:line="100" w:lineRule="exact"/>
              <w:rPr>
                <w:rFonts w:asciiTheme="majorEastAsia" w:eastAsiaTheme="majorEastAsia" w:hAnsiTheme="majorEastAsia"/>
                <w:sz w:val="14"/>
                <w:szCs w:val="8"/>
              </w:rPr>
            </w:pPr>
          </w:p>
        </w:tc>
      </w:tr>
      <w:tr w:rsidR="00E57AFB" w14:paraId="482F8735" w14:textId="77777777" w:rsidTr="001A66A0">
        <w:trPr>
          <w:cantSplit/>
          <w:trHeight w:val="624"/>
        </w:trPr>
        <w:tc>
          <w:tcPr>
            <w:tcW w:w="104" w:type="dxa"/>
            <w:vMerge/>
            <w:tcBorders>
              <w:right w:val="nil"/>
            </w:tcBorders>
          </w:tcPr>
          <w:p w14:paraId="3B311188" w14:textId="77777777" w:rsidR="00E57AFB" w:rsidRPr="009D4699" w:rsidRDefault="00E57AFB" w:rsidP="001A66A0">
            <w:pPr>
              <w:snapToGrid w:val="0"/>
              <w:ind w:leftChars="-100" w:left="-260" w:rightChars="-100" w:right="-260"/>
              <w:rPr>
                <w:rFonts w:asciiTheme="majorEastAsia" w:eastAsiaTheme="majorEastAsia" w:hAnsiTheme="majorEastAsia"/>
                <w:sz w:val="10"/>
                <w:szCs w:val="10"/>
              </w:rPr>
            </w:pPr>
          </w:p>
        </w:tc>
        <w:tc>
          <w:tcPr>
            <w:tcW w:w="3485" w:type="dxa"/>
            <w:tcBorders>
              <w:top w:val="nil"/>
              <w:left w:val="nil"/>
            </w:tcBorders>
            <w:tcMar>
              <w:top w:w="57" w:type="dxa"/>
              <w:left w:w="255" w:type="dxa"/>
              <w:bottom w:w="57" w:type="dxa"/>
              <w:right w:w="142" w:type="dxa"/>
            </w:tcMar>
          </w:tcPr>
          <w:p w14:paraId="69C7F36E" w14:textId="1B3C0C2B" w:rsidR="007A6BAC" w:rsidRPr="007A6BAC" w:rsidRDefault="007A6BAC" w:rsidP="007A6BAC">
            <w:pPr>
              <w:snapToGrid w:val="0"/>
              <w:spacing w:line="200" w:lineRule="exact"/>
              <w:ind w:left="140" w:hangingChars="100" w:hanging="140"/>
              <w:rPr>
                <w:rFonts w:asciiTheme="majorEastAsia" w:eastAsiaTheme="majorEastAsia" w:hAnsiTheme="majorEastAsia"/>
                <w:sz w:val="14"/>
                <w:szCs w:val="14"/>
              </w:rPr>
            </w:pPr>
            <w:r w:rsidRPr="007A6BAC">
              <w:rPr>
                <w:rFonts w:asciiTheme="majorEastAsia" w:eastAsiaTheme="majorEastAsia" w:hAnsiTheme="majorEastAsia" w:hint="eastAsia"/>
                <w:sz w:val="14"/>
                <w:szCs w:val="14"/>
              </w:rPr>
              <w:t>・雨が降った前後での校庭や台の様子について</w:t>
            </w:r>
            <w:r w:rsidR="00B14E62">
              <w:rPr>
                <w:rFonts w:asciiTheme="majorEastAsia" w:eastAsiaTheme="majorEastAsia" w:hAnsiTheme="majorEastAsia" w:hint="eastAsia"/>
                <w:sz w:val="14"/>
                <w:szCs w:val="14"/>
              </w:rPr>
              <w:t>、</w:t>
            </w:r>
            <w:r w:rsidRPr="007A6BAC">
              <w:rPr>
                <w:rFonts w:asciiTheme="majorEastAsia" w:eastAsiaTheme="majorEastAsia" w:hAnsiTheme="majorEastAsia" w:hint="eastAsia"/>
                <w:sz w:val="14"/>
                <w:szCs w:val="14"/>
              </w:rPr>
              <w:t>気づいたことや疑問に思ったことを話し合い</w:t>
            </w:r>
            <w:r w:rsidR="00B14E62">
              <w:rPr>
                <w:rFonts w:asciiTheme="majorEastAsia" w:eastAsiaTheme="majorEastAsia" w:hAnsiTheme="majorEastAsia" w:hint="eastAsia"/>
                <w:sz w:val="14"/>
                <w:szCs w:val="14"/>
              </w:rPr>
              <w:t>、</w:t>
            </w:r>
            <w:r w:rsidR="009F3781">
              <w:rPr>
                <w:rFonts w:asciiTheme="majorEastAsia" w:eastAsiaTheme="majorEastAsia" w:hAnsiTheme="majorEastAsia" w:hint="eastAsia"/>
                <w:sz w:val="14"/>
                <w:szCs w:val="14"/>
              </w:rPr>
              <w:t>自然の中</w:t>
            </w:r>
            <w:r w:rsidRPr="007A6BAC">
              <w:rPr>
                <w:rFonts w:asciiTheme="majorEastAsia" w:eastAsiaTheme="majorEastAsia" w:hAnsiTheme="majorEastAsia" w:hint="eastAsia"/>
                <w:sz w:val="14"/>
                <w:szCs w:val="14"/>
              </w:rPr>
              <w:t>での水の行方についての問題を見いだす。</w:t>
            </w:r>
          </w:p>
          <w:p w14:paraId="647A53A3" w14:textId="28E209C2" w:rsidR="00E57AFB" w:rsidRPr="003E4274" w:rsidRDefault="007A6BAC" w:rsidP="007A6BAC">
            <w:pPr>
              <w:snapToGrid w:val="0"/>
              <w:spacing w:line="200" w:lineRule="exact"/>
              <w:ind w:left="140" w:hangingChars="100" w:hanging="140"/>
              <w:rPr>
                <w:rFonts w:asciiTheme="majorEastAsia" w:eastAsiaTheme="majorEastAsia" w:hAnsiTheme="majorEastAsia"/>
                <w:sz w:val="14"/>
                <w:szCs w:val="14"/>
              </w:rPr>
            </w:pPr>
            <w:r w:rsidRPr="007A6BAC">
              <w:rPr>
                <w:rFonts w:asciiTheme="majorEastAsia" w:eastAsiaTheme="majorEastAsia" w:hAnsiTheme="majorEastAsia" w:hint="eastAsia"/>
                <w:sz w:val="14"/>
                <w:szCs w:val="14"/>
              </w:rPr>
              <w:t>・水が空気中に出ていくのか</w:t>
            </w:r>
            <w:r w:rsidR="009F3781">
              <w:rPr>
                <w:rFonts w:asciiTheme="majorEastAsia" w:eastAsiaTheme="majorEastAsia" w:hAnsiTheme="majorEastAsia" w:hint="eastAsia"/>
                <w:sz w:val="14"/>
                <w:szCs w:val="14"/>
              </w:rPr>
              <w:t>について</w:t>
            </w:r>
            <w:r w:rsidRPr="007A6BAC">
              <w:rPr>
                <w:rFonts w:asciiTheme="majorEastAsia" w:eastAsiaTheme="majorEastAsia" w:hAnsiTheme="majorEastAsia" w:hint="eastAsia"/>
                <w:sz w:val="14"/>
                <w:szCs w:val="14"/>
              </w:rPr>
              <w:t>、これまでに学んだことや経験したことを基に予想する。</w:t>
            </w:r>
          </w:p>
        </w:tc>
        <w:tc>
          <w:tcPr>
            <w:tcW w:w="283" w:type="dxa"/>
            <w:tcBorders>
              <w:top w:val="nil"/>
              <w:bottom w:val="single" w:sz="4" w:space="0" w:color="auto"/>
            </w:tcBorders>
            <w:vAlign w:val="center"/>
          </w:tcPr>
          <w:p w14:paraId="43E78E20" w14:textId="77777777" w:rsidR="00E57AFB" w:rsidRPr="00321DF7" w:rsidRDefault="00E57AFB"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nil"/>
              <w:bottom w:val="single" w:sz="4" w:space="0" w:color="auto"/>
            </w:tcBorders>
            <w:textDirection w:val="tbRlV"/>
            <w:vAlign w:val="center"/>
          </w:tcPr>
          <w:p w14:paraId="25442969" w14:textId="7E28A38A" w:rsidR="00E57AFB" w:rsidRDefault="007A6BAC" w:rsidP="001A66A0">
            <w:pPr>
              <w:snapToGrid w:val="0"/>
              <w:spacing w:line="200" w:lineRule="exact"/>
              <w:ind w:left="113" w:right="113"/>
              <w:jc w:val="center"/>
              <w:rPr>
                <w:rFonts w:asciiTheme="majorEastAsia" w:eastAsiaTheme="majorEastAsia" w:hAnsiTheme="majorEastAsia"/>
                <w:sz w:val="14"/>
                <w:szCs w:val="14"/>
              </w:rPr>
            </w:pPr>
            <w:r w:rsidRPr="007A6BAC">
              <w:rPr>
                <w:rFonts w:asciiTheme="majorEastAsia" w:eastAsiaTheme="majorEastAsia" w:hAnsiTheme="majorEastAsia"/>
                <w:sz w:val="14"/>
                <w:szCs w:val="14"/>
                <w:eastAsianLayout w:id="2094758656" w:vert="1" w:vertCompress="1"/>
              </w:rPr>
              <w:t>92</w:t>
            </w:r>
            <w:r w:rsidR="00E57AFB" w:rsidRPr="00553402">
              <w:rPr>
                <w:rFonts w:asciiTheme="majorEastAsia" w:eastAsiaTheme="majorEastAsia" w:hAnsiTheme="majorEastAsia" w:hint="eastAsia"/>
                <w:sz w:val="14"/>
                <w:szCs w:val="14"/>
              </w:rPr>
              <w:t>～</w:t>
            </w:r>
            <w:r w:rsidRPr="007A6BAC">
              <w:rPr>
                <w:rFonts w:asciiTheme="majorEastAsia" w:eastAsiaTheme="majorEastAsia" w:hAnsiTheme="majorEastAsia"/>
                <w:sz w:val="14"/>
                <w:szCs w:val="14"/>
                <w:eastAsianLayout w:id="2094759936" w:vert="1" w:vertCompress="1"/>
              </w:rPr>
              <w:t>94</w:t>
            </w:r>
          </w:p>
        </w:tc>
        <w:tc>
          <w:tcPr>
            <w:tcW w:w="283" w:type="dxa"/>
            <w:tcBorders>
              <w:top w:val="nil"/>
              <w:bottom w:val="single" w:sz="4" w:space="0" w:color="auto"/>
            </w:tcBorders>
            <w:vAlign w:val="center"/>
          </w:tcPr>
          <w:p w14:paraId="42F55512" w14:textId="77777777" w:rsidR="00E57AFB" w:rsidRDefault="00E57AFB"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nil"/>
              <w:bottom w:val="single" w:sz="4" w:space="0" w:color="auto"/>
            </w:tcBorders>
            <w:vAlign w:val="center"/>
          </w:tcPr>
          <w:p w14:paraId="58CD68A8" w14:textId="604EF39A" w:rsidR="00E57AFB" w:rsidRDefault="007A6BAC" w:rsidP="001A66A0">
            <w:pPr>
              <w:snapToGrid w:val="0"/>
              <w:spacing w:line="200" w:lineRule="exact"/>
              <w:jc w:val="center"/>
              <w:rPr>
                <w:rFonts w:asciiTheme="majorEastAsia" w:eastAsiaTheme="majorEastAsia" w:hAnsiTheme="majorEastAsia"/>
                <w:sz w:val="14"/>
                <w:szCs w:val="14"/>
              </w:rPr>
            </w:pPr>
            <w:r w:rsidRPr="007A6BAC">
              <w:rPr>
                <w:rFonts w:asciiTheme="majorEastAsia" w:eastAsiaTheme="majorEastAsia" w:hAnsiTheme="majorEastAsia" w:hint="eastAsia"/>
                <w:sz w:val="14"/>
                <w:szCs w:val="14"/>
              </w:rPr>
              <w:t>◎</w:t>
            </w:r>
          </w:p>
        </w:tc>
        <w:tc>
          <w:tcPr>
            <w:tcW w:w="4056" w:type="dxa"/>
            <w:tcBorders>
              <w:top w:val="nil"/>
              <w:bottom w:val="single" w:sz="4" w:space="0" w:color="auto"/>
              <w:right w:val="nil"/>
            </w:tcBorders>
            <w:tcMar>
              <w:top w:w="57" w:type="dxa"/>
              <w:left w:w="142" w:type="dxa"/>
              <w:bottom w:w="57" w:type="dxa"/>
              <w:right w:w="142" w:type="dxa"/>
            </w:tcMar>
          </w:tcPr>
          <w:p w14:paraId="6E6BE115" w14:textId="5B35909B" w:rsidR="007A6BAC" w:rsidRPr="007A6BAC" w:rsidRDefault="007A6BAC" w:rsidP="007A6BAC">
            <w:pPr>
              <w:tabs>
                <w:tab w:val="left" w:pos="2262"/>
              </w:tabs>
              <w:topLinePunct/>
              <w:snapToGrid w:val="0"/>
              <w:spacing w:line="200" w:lineRule="exact"/>
              <w:rPr>
                <w:rFonts w:asciiTheme="majorEastAsia" w:eastAsiaTheme="majorEastAsia" w:hAnsiTheme="majorEastAsia"/>
                <w:b/>
                <w:sz w:val="14"/>
                <w:szCs w:val="14"/>
              </w:rPr>
            </w:pPr>
            <w:r w:rsidRPr="007A6BAC">
              <w:rPr>
                <w:rFonts w:asciiTheme="majorEastAsia" w:eastAsiaTheme="majorEastAsia" w:hAnsiTheme="majorEastAsia" w:hint="eastAsia"/>
                <w:b/>
                <w:sz w:val="14"/>
                <w:szCs w:val="14"/>
              </w:rPr>
              <w:t>【思①】</w:t>
            </w:r>
            <w:r w:rsidR="009F3781" w:rsidRPr="009F3781">
              <w:rPr>
                <w:rFonts w:asciiTheme="majorEastAsia" w:eastAsiaTheme="majorEastAsia" w:hAnsiTheme="majorEastAsia" w:hint="eastAsia"/>
                <w:b/>
                <w:sz w:val="14"/>
                <w:szCs w:val="14"/>
              </w:rPr>
              <w:t>自然の中での水の行方について、</w:t>
            </w:r>
            <w:r w:rsidRPr="007A6BAC">
              <w:rPr>
                <w:rFonts w:asciiTheme="majorEastAsia" w:eastAsiaTheme="majorEastAsia" w:hAnsiTheme="majorEastAsia" w:hint="eastAsia"/>
                <w:b/>
                <w:sz w:val="14"/>
                <w:szCs w:val="14"/>
              </w:rPr>
              <w:t>既習の内容や生活経験を基に</w:t>
            </w:r>
            <w:r w:rsidR="00B14E62">
              <w:rPr>
                <w:rFonts w:asciiTheme="majorEastAsia" w:eastAsiaTheme="majorEastAsia" w:hAnsiTheme="majorEastAsia" w:hint="eastAsia"/>
                <w:b/>
                <w:sz w:val="14"/>
                <w:szCs w:val="14"/>
              </w:rPr>
              <w:t>、</w:t>
            </w:r>
            <w:r w:rsidRPr="007A6BAC">
              <w:rPr>
                <w:rFonts w:asciiTheme="majorEastAsia" w:eastAsiaTheme="majorEastAsia" w:hAnsiTheme="majorEastAsia" w:hint="eastAsia"/>
                <w:b/>
                <w:sz w:val="14"/>
                <w:szCs w:val="14"/>
              </w:rPr>
              <w:t>根拠のある予想や仮説を発想し</w:t>
            </w:r>
            <w:r w:rsidR="00B14E62">
              <w:rPr>
                <w:rFonts w:asciiTheme="majorEastAsia" w:eastAsiaTheme="majorEastAsia" w:hAnsiTheme="majorEastAsia" w:hint="eastAsia"/>
                <w:b/>
                <w:sz w:val="14"/>
                <w:szCs w:val="14"/>
              </w:rPr>
              <w:t>、</w:t>
            </w:r>
            <w:r w:rsidRPr="007A6BAC">
              <w:rPr>
                <w:rFonts w:asciiTheme="majorEastAsia" w:eastAsiaTheme="majorEastAsia" w:hAnsiTheme="majorEastAsia" w:hint="eastAsia"/>
                <w:b/>
                <w:sz w:val="14"/>
                <w:szCs w:val="14"/>
              </w:rPr>
              <w:t>表現するなどして問題解決している</w:t>
            </w:r>
            <w:r w:rsidR="009F3781" w:rsidRPr="009F3781">
              <w:rPr>
                <w:rFonts w:asciiTheme="majorEastAsia" w:eastAsiaTheme="majorEastAsia" w:hAnsiTheme="majorEastAsia" w:hint="eastAsia"/>
                <w:b/>
                <w:sz w:val="14"/>
                <w:szCs w:val="14"/>
              </w:rPr>
              <w:t>かを評価する</w:t>
            </w:r>
            <w:r w:rsidRPr="007A6BAC">
              <w:rPr>
                <w:rFonts w:asciiTheme="majorEastAsia" w:eastAsiaTheme="majorEastAsia" w:hAnsiTheme="majorEastAsia" w:hint="eastAsia"/>
                <w:b/>
                <w:sz w:val="14"/>
                <w:szCs w:val="14"/>
              </w:rPr>
              <w:t>。</w:t>
            </w:r>
          </w:p>
          <w:p w14:paraId="5B34DC0E" w14:textId="5C17D7F2" w:rsidR="00E57AFB" w:rsidRPr="007E5DE7" w:rsidRDefault="00C342DE" w:rsidP="009F3781">
            <w:pPr>
              <w:tabs>
                <w:tab w:val="left" w:pos="2262"/>
              </w:tabs>
              <w:topLinePunct/>
              <w:snapToGrid w:val="0"/>
              <w:spacing w:line="200" w:lineRule="exact"/>
              <w:jc w:val="right"/>
              <w:rPr>
                <w:rFonts w:asciiTheme="majorEastAsia" w:eastAsiaTheme="majorEastAsia" w:hAnsiTheme="majorEastAsia"/>
                <w:sz w:val="14"/>
                <w:szCs w:val="14"/>
              </w:rPr>
            </w:pPr>
            <w:r>
              <w:rPr>
                <w:rFonts w:asciiTheme="majorEastAsia" w:eastAsiaTheme="majorEastAsia" w:hAnsiTheme="majorEastAsia" w:hint="eastAsia"/>
                <w:b/>
                <w:sz w:val="14"/>
                <w:szCs w:val="14"/>
              </w:rPr>
              <w:t>【行動観察・記述</w:t>
            </w:r>
            <w:r w:rsidR="009F3781" w:rsidRPr="009F3781">
              <w:rPr>
                <w:rFonts w:asciiTheme="majorEastAsia" w:eastAsiaTheme="majorEastAsia" w:hAnsiTheme="majorEastAsia" w:hint="eastAsia"/>
                <w:b/>
                <w:sz w:val="14"/>
                <w:szCs w:val="14"/>
              </w:rPr>
              <w:t>観察】</w:t>
            </w:r>
          </w:p>
        </w:tc>
        <w:tc>
          <w:tcPr>
            <w:tcW w:w="652" w:type="dxa"/>
            <w:tcBorders>
              <w:top w:val="nil"/>
              <w:left w:val="nil"/>
              <w:bottom w:val="single" w:sz="4" w:space="0" w:color="auto"/>
            </w:tcBorders>
            <w:tcMar>
              <w:top w:w="57" w:type="dxa"/>
              <w:left w:w="142" w:type="dxa"/>
              <w:bottom w:w="57" w:type="dxa"/>
              <w:right w:w="142" w:type="dxa"/>
            </w:tcMar>
          </w:tcPr>
          <w:p w14:paraId="15EAFBED" w14:textId="77777777" w:rsidR="00E57AFB" w:rsidRPr="0082008D" w:rsidRDefault="00E57AFB" w:rsidP="001A66A0">
            <w:pPr>
              <w:snapToGrid w:val="0"/>
              <w:spacing w:line="200" w:lineRule="exact"/>
              <w:rPr>
                <w:rFonts w:asciiTheme="majorEastAsia" w:eastAsiaTheme="majorEastAsia" w:hAnsiTheme="majorEastAsia"/>
                <w:sz w:val="14"/>
                <w:szCs w:val="14"/>
              </w:rPr>
            </w:pPr>
          </w:p>
        </w:tc>
        <w:tc>
          <w:tcPr>
            <w:tcW w:w="652" w:type="dxa"/>
            <w:tcBorders>
              <w:top w:val="nil"/>
              <w:bottom w:val="single" w:sz="4" w:space="0" w:color="auto"/>
              <w:right w:val="nil"/>
            </w:tcBorders>
            <w:tcMar>
              <w:top w:w="57" w:type="dxa"/>
              <w:left w:w="142" w:type="dxa"/>
              <w:bottom w:w="57" w:type="dxa"/>
              <w:right w:w="142" w:type="dxa"/>
            </w:tcMar>
          </w:tcPr>
          <w:p w14:paraId="72CF69B8" w14:textId="77777777" w:rsidR="00E57AFB" w:rsidRPr="0082008D" w:rsidRDefault="00E57AFB" w:rsidP="001A66A0">
            <w:pPr>
              <w:snapToGrid w:val="0"/>
              <w:spacing w:line="200" w:lineRule="exact"/>
              <w:rPr>
                <w:rFonts w:asciiTheme="majorEastAsia" w:eastAsiaTheme="majorEastAsia" w:hAnsiTheme="majorEastAsia"/>
                <w:sz w:val="14"/>
                <w:szCs w:val="14"/>
              </w:rPr>
            </w:pPr>
          </w:p>
        </w:tc>
        <w:tc>
          <w:tcPr>
            <w:tcW w:w="4344" w:type="dxa"/>
            <w:tcBorders>
              <w:top w:val="nil"/>
              <w:left w:val="nil"/>
              <w:bottom w:val="single" w:sz="4" w:space="0" w:color="auto"/>
            </w:tcBorders>
            <w:tcMar>
              <w:top w:w="57" w:type="dxa"/>
              <w:left w:w="142" w:type="dxa"/>
              <w:bottom w:w="57" w:type="dxa"/>
              <w:right w:w="142" w:type="dxa"/>
            </w:tcMar>
          </w:tcPr>
          <w:p w14:paraId="1A17A1A5" w14:textId="19BBFF07" w:rsidR="00E57AFB" w:rsidRPr="00615541" w:rsidRDefault="00C342DE" w:rsidP="001A66A0">
            <w:pPr>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自然の中での水の行方について</w:t>
            </w:r>
            <w:r w:rsidR="00B14E62">
              <w:rPr>
                <w:rFonts w:asciiTheme="majorEastAsia" w:eastAsiaTheme="majorEastAsia" w:hAnsiTheme="majorEastAsia" w:hint="eastAsia"/>
                <w:sz w:val="14"/>
                <w:szCs w:val="14"/>
              </w:rPr>
              <w:t>、</w:t>
            </w:r>
            <w:r w:rsidR="00966EA3" w:rsidRPr="00966EA3">
              <w:rPr>
                <w:rFonts w:asciiTheme="majorEastAsia" w:eastAsiaTheme="majorEastAsia" w:hAnsiTheme="majorEastAsia" w:hint="eastAsia"/>
                <w:sz w:val="14"/>
                <w:szCs w:val="14"/>
              </w:rPr>
              <w:t>既習の内容や生活経験を基に</w:t>
            </w:r>
            <w:r w:rsidR="00B14E62">
              <w:rPr>
                <w:rFonts w:asciiTheme="majorEastAsia" w:eastAsiaTheme="majorEastAsia" w:hAnsiTheme="majorEastAsia" w:hint="eastAsia"/>
                <w:sz w:val="14"/>
                <w:szCs w:val="14"/>
              </w:rPr>
              <w:t>、</w:t>
            </w:r>
            <w:r w:rsidR="009F3781" w:rsidRPr="009F3781">
              <w:rPr>
                <w:rFonts w:asciiTheme="majorEastAsia" w:eastAsiaTheme="majorEastAsia" w:hAnsiTheme="majorEastAsia" w:hint="eastAsia"/>
                <w:sz w:val="14"/>
                <w:szCs w:val="14"/>
              </w:rPr>
              <w:t>水の行方と気温と関係付けるなどして、</w:t>
            </w:r>
            <w:r w:rsidR="00966EA3" w:rsidRPr="00966EA3">
              <w:rPr>
                <w:rFonts w:asciiTheme="majorEastAsia" w:eastAsiaTheme="majorEastAsia" w:hAnsiTheme="majorEastAsia" w:hint="eastAsia"/>
                <w:sz w:val="14"/>
                <w:szCs w:val="14"/>
              </w:rPr>
              <w:t>妥当な根拠に基づいた予想を発想し</w:t>
            </w:r>
            <w:r w:rsidR="00B14E62">
              <w:rPr>
                <w:rFonts w:asciiTheme="majorEastAsia" w:eastAsiaTheme="majorEastAsia" w:hAnsiTheme="majorEastAsia" w:hint="eastAsia"/>
                <w:sz w:val="14"/>
                <w:szCs w:val="14"/>
              </w:rPr>
              <w:t>、</w:t>
            </w:r>
            <w:r w:rsidR="00966EA3" w:rsidRPr="00966EA3">
              <w:rPr>
                <w:rFonts w:asciiTheme="majorEastAsia" w:eastAsiaTheme="majorEastAsia" w:hAnsiTheme="majorEastAsia" w:hint="eastAsia"/>
                <w:sz w:val="14"/>
                <w:szCs w:val="14"/>
              </w:rPr>
              <w:t>表現</w:t>
            </w:r>
            <w:r w:rsidR="009F3781" w:rsidRPr="009F3781">
              <w:rPr>
                <w:rFonts w:asciiTheme="majorEastAsia" w:eastAsiaTheme="majorEastAsia" w:hAnsiTheme="majorEastAsia" w:hint="eastAsia"/>
                <w:sz w:val="14"/>
                <w:szCs w:val="14"/>
              </w:rPr>
              <w:t>するなどして問題解決</w:t>
            </w:r>
            <w:r w:rsidR="00966EA3" w:rsidRPr="00966EA3">
              <w:rPr>
                <w:rFonts w:asciiTheme="majorEastAsia" w:eastAsiaTheme="majorEastAsia" w:hAnsiTheme="majorEastAsia" w:hint="eastAsia"/>
                <w:sz w:val="14"/>
                <w:szCs w:val="14"/>
              </w:rPr>
              <w:t>している。</w:t>
            </w:r>
          </w:p>
        </w:tc>
        <w:tc>
          <w:tcPr>
            <w:tcW w:w="4383" w:type="dxa"/>
            <w:tcBorders>
              <w:top w:val="nil"/>
              <w:bottom w:val="single" w:sz="4" w:space="0" w:color="auto"/>
              <w:right w:val="nil"/>
            </w:tcBorders>
            <w:shd w:val="clear" w:color="auto" w:fill="auto"/>
            <w:tcMar>
              <w:top w:w="57" w:type="dxa"/>
              <w:left w:w="142" w:type="dxa"/>
              <w:bottom w:w="57" w:type="dxa"/>
              <w:right w:w="142" w:type="dxa"/>
            </w:tcMar>
          </w:tcPr>
          <w:p w14:paraId="17A0FCB4" w14:textId="271CEFA6" w:rsidR="00E57AFB" w:rsidRPr="00D86E01" w:rsidRDefault="00966EA3" w:rsidP="001A66A0">
            <w:pPr>
              <w:spacing w:line="200" w:lineRule="exact"/>
              <w:rPr>
                <w:rFonts w:asciiTheme="majorEastAsia" w:eastAsiaTheme="majorEastAsia" w:hAnsiTheme="majorEastAsia"/>
                <w:sz w:val="14"/>
                <w:szCs w:val="14"/>
              </w:rPr>
            </w:pPr>
            <w:r w:rsidRPr="00966EA3">
              <w:rPr>
                <w:rFonts w:asciiTheme="majorEastAsia" w:eastAsiaTheme="majorEastAsia" w:hAnsiTheme="majorEastAsia" w:hint="eastAsia"/>
                <w:sz w:val="14"/>
                <w:szCs w:val="14"/>
              </w:rPr>
              <w:t>洗った洗濯物が乾く様子を想起させて</w:t>
            </w:r>
            <w:r w:rsidR="00B14E62">
              <w:rPr>
                <w:rFonts w:asciiTheme="majorEastAsia" w:eastAsiaTheme="majorEastAsia" w:hAnsiTheme="majorEastAsia" w:hint="eastAsia"/>
                <w:sz w:val="14"/>
                <w:szCs w:val="14"/>
              </w:rPr>
              <w:t>、</w:t>
            </w:r>
            <w:r w:rsidRPr="00966EA3">
              <w:rPr>
                <w:rFonts w:asciiTheme="majorEastAsia" w:eastAsiaTheme="majorEastAsia" w:hAnsiTheme="majorEastAsia" w:hint="eastAsia"/>
                <w:sz w:val="14"/>
                <w:szCs w:val="14"/>
              </w:rPr>
              <w:t>洗濯物に含まれていた水はどこへ行ったのかを問いかけ</w:t>
            </w:r>
            <w:r w:rsidR="00B14E62">
              <w:rPr>
                <w:rFonts w:asciiTheme="majorEastAsia" w:eastAsiaTheme="majorEastAsia" w:hAnsiTheme="majorEastAsia" w:hint="eastAsia"/>
                <w:sz w:val="14"/>
                <w:szCs w:val="14"/>
              </w:rPr>
              <w:t>、</w:t>
            </w:r>
            <w:r w:rsidRPr="00966EA3">
              <w:rPr>
                <w:rFonts w:asciiTheme="majorEastAsia" w:eastAsiaTheme="majorEastAsia" w:hAnsiTheme="majorEastAsia" w:hint="eastAsia"/>
                <w:sz w:val="14"/>
                <w:szCs w:val="14"/>
              </w:rPr>
              <w:t>水が空気中に出ていくことについて捉えられるように</w:t>
            </w:r>
            <w:r w:rsidR="00B14E62">
              <w:rPr>
                <w:rFonts w:asciiTheme="majorEastAsia" w:eastAsiaTheme="majorEastAsia" w:hAnsiTheme="majorEastAsia" w:hint="eastAsia"/>
                <w:sz w:val="14"/>
                <w:szCs w:val="14"/>
              </w:rPr>
              <w:t>、</w:t>
            </w:r>
            <w:r w:rsidRPr="00966EA3">
              <w:rPr>
                <w:rFonts w:asciiTheme="majorEastAsia" w:eastAsiaTheme="majorEastAsia" w:hAnsiTheme="majorEastAsia" w:hint="eastAsia"/>
                <w:sz w:val="14"/>
                <w:szCs w:val="14"/>
              </w:rPr>
              <w:t>助言・援助する。</w:t>
            </w:r>
          </w:p>
        </w:tc>
        <w:tc>
          <w:tcPr>
            <w:tcW w:w="120" w:type="dxa"/>
            <w:tcBorders>
              <w:top w:val="nil"/>
              <w:left w:val="nil"/>
              <w:bottom w:val="nil"/>
            </w:tcBorders>
            <w:shd w:val="clear" w:color="auto" w:fill="auto"/>
          </w:tcPr>
          <w:p w14:paraId="160B3CFE" w14:textId="77777777" w:rsidR="00E57AFB" w:rsidRDefault="00E57AFB" w:rsidP="001A66A0"/>
        </w:tc>
      </w:tr>
      <w:tr w:rsidR="00E57AFB" w14:paraId="166A2734" w14:textId="77777777" w:rsidTr="00966EA3">
        <w:trPr>
          <w:cantSplit/>
          <w:trHeight w:val="604"/>
        </w:trPr>
        <w:tc>
          <w:tcPr>
            <w:tcW w:w="104" w:type="dxa"/>
            <w:vMerge/>
            <w:tcBorders>
              <w:right w:val="nil"/>
            </w:tcBorders>
          </w:tcPr>
          <w:p w14:paraId="6262D92A" w14:textId="77777777" w:rsidR="00E57AFB" w:rsidRPr="009D4699" w:rsidRDefault="00E57AFB" w:rsidP="001A66A0">
            <w:pPr>
              <w:snapToGrid w:val="0"/>
              <w:ind w:leftChars="-100" w:left="-260" w:rightChars="-100" w:right="-260"/>
              <w:rPr>
                <w:rFonts w:asciiTheme="majorEastAsia" w:eastAsiaTheme="majorEastAsia" w:hAnsiTheme="majorEastAsia"/>
                <w:sz w:val="10"/>
                <w:szCs w:val="10"/>
              </w:rPr>
            </w:pPr>
          </w:p>
        </w:tc>
        <w:tc>
          <w:tcPr>
            <w:tcW w:w="3485" w:type="dxa"/>
            <w:tcBorders>
              <w:top w:val="nil"/>
              <w:left w:val="nil"/>
            </w:tcBorders>
            <w:tcMar>
              <w:top w:w="57" w:type="dxa"/>
              <w:left w:w="255" w:type="dxa"/>
              <w:bottom w:w="57" w:type="dxa"/>
              <w:right w:w="142" w:type="dxa"/>
            </w:tcMar>
          </w:tcPr>
          <w:p w14:paraId="2ED5F196" w14:textId="77777777" w:rsidR="00966EA3" w:rsidRPr="00966EA3" w:rsidRDefault="00966EA3" w:rsidP="00966EA3">
            <w:pPr>
              <w:snapToGrid w:val="0"/>
              <w:spacing w:line="200" w:lineRule="exact"/>
              <w:ind w:left="140" w:hangingChars="100" w:hanging="140"/>
              <w:rPr>
                <w:rFonts w:asciiTheme="majorEastAsia" w:eastAsiaTheme="majorEastAsia" w:hAnsiTheme="majorEastAsia"/>
                <w:sz w:val="14"/>
                <w:szCs w:val="14"/>
              </w:rPr>
            </w:pPr>
            <w:r w:rsidRPr="00966EA3">
              <w:rPr>
                <w:rFonts w:asciiTheme="majorEastAsia" w:eastAsiaTheme="majorEastAsia" w:hAnsiTheme="majorEastAsia" w:hint="eastAsia"/>
                <w:sz w:val="14"/>
                <w:szCs w:val="14"/>
              </w:rPr>
              <w:t>・入れ物に入れた水が空気中に出ていくか調べる。</w:t>
            </w:r>
          </w:p>
          <w:p w14:paraId="6AAD533C" w14:textId="0FAA338C" w:rsidR="00E57AFB" w:rsidRPr="00284118" w:rsidRDefault="00966EA3" w:rsidP="00284118">
            <w:pPr>
              <w:tabs>
                <w:tab w:val="right" w:pos="3088"/>
              </w:tabs>
              <w:snapToGrid w:val="0"/>
              <w:spacing w:line="200" w:lineRule="exact"/>
              <w:jc w:val="right"/>
              <w:rPr>
                <w:rFonts w:asciiTheme="majorEastAsia" w:eastAsiaTheme="majorEastAsia" w:hAnsiTheme="majorEastAsia"/>
                <w:b/>
                <w:sz w:val="14"/>
                <w:szCs w:val="14"/>
              </w:rPr>
            </w:pPr>
            <w:r w:rsidRPr="00284118">
              <w:rPr>
                <w:rFonts w:asciiTheme="majorEastAsia" w:eastAsiaTheme="majorEastAsia" w:hAnsiTheme="majorEastAsia" w:hint="eastAsia"/>
                <w:b/>
                <w:sz w:val="14"/>
                <w:szCs w:val="14"/>
              </w:rPr>
              <w:t xml:space="preserve"> (</w:t>
            </w:r>
            <w:r w:rsidR="00284118">
              <w:rPr>
                <w:rFonts w:asciiTheme="majorEastAsia" w:eastAsiaTheme="majorEastAsia" w:hAnsiTheme="majorEastAsia" w:hint="eastAsia"/>
                <w:b/>
                <w:sz w:val="14"/>
                <w:szCs w:val="14"/>
              </w:rPr>
              <w:t>実験１</w:t>
            </w:r>
            <w:r w:rsidRPr="00284118">
              <w:rPr>
                <w:rFonts w:asciiTheme="majorEastAsia" w:eastAsiaTheme="majorEastAsia" w:hAnsiTheme="majorEastAsia" w:hint="eastAsia"/>
                <w:b/>
                <w:sz w:val="14"/>
                <w:szCs w:val="14"/>
              </w:rPr>
              <w:t>)</w:t>
            </w:r>
          </w:p>
        </w:tc>
        <w:tc>
          <w:tcPr>
            <w:tcW w:w="283" w:type="dxa"/>
            <w:tcBorders>
              <w:top w:val="single" w:sz="4" w:space="0" w:color="auto"/>
            </w:tcBorders>
            <w:vAlign w:val="center"/>
          </w:tcPr>
          <w:p w14:paraId="165F0263" w14:textId="77777777" w:rsidR="00E57AFB" w:rsidRDefault="00E57AFB"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single" w:sz="4" w:space="0" w:color="auto"/>
            </w:tcBorders>
            <w:textDirection w:val="tbRlV"/>
            <w:vAlign w:val="center"/>
          </w:tcPr>
          <w:p w14:paraId="55EB3E6B" w14:textId="17A0DF2B" w:rsidR="00E57AFB" w:rsidRDefault="00966EA3" w:rsidP="001A66A0">
            <w:pPr>
              <w:snapToGrid w:val="0"/>
              <w:spacing w:line="200" w:lineRule="exact"/>
              <w:ind w:left="113" w:right="113"/>
              <w:jc w:val="center"/>
              <w:rPr>
                <w:rFonts w:asciiTheme="majorEastAsia" w:eastAsiaTheme="majorEastAsia" w:hAnsiTheme="majorEastAsia"/>
                <w:sz w:val="14"/>
                <w:szCs w:val="14"/>
              </w:rPr>
            </w:pPr>
            <w:r w:rsidRPr="00966EA3">
              <w:rPr>
                <w:rFonts w:asciiTheme="majorEastAsia" w:eastAsiaTheme="majorEastAsia" w:hAnsiTheme="majorEastAsia"/>
                <w:sz w:val="14"/>
                <w:szCs w:val="14"/>
                <w:eastAsianLayout w:id="2094758656" w:vert="1" w:vertCompress="1"/>
              </w:rPr>
              <w:t>95</w:t>
            </w:r>
          </w:p>
        </w:tc>
        <w:tc>
          <w:tcPr>
            <w:tcW w:w="283" w:type="dxa"/>
            <w:tcBorders>
              <w:top w:val="single" w:sz="4" w:space="0" w:color="auto"/>
            </w:tcBorders>
            <w:vAlign w:val="center"/>
          </w:tcPr>
          <w:p w14:paraId="3CC68063" w14:textId="77777777" w:rsidR="00E57AFB" w:rsidRDefault="00E57AFB"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single" w:sz="4" w:space="0" w:color="auto"/>
            </w:tcBorders>
            <w:vAlign w:val="center"/>
          </w:tcPr>
          <w:p w14:paraId="263836ED" w14:textId="77777777" w:rsidR="00E57AFB" w:rsidRPr="0082008D" w:rsidRDefault="00E57AFB"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right w:val="nil"/>
            </w:tcBorders>
            <w:tcMar>
              <w:top w:w="57" w:type="dxa"/>
              <w:left w:w="142" w:type="dxa"/>
              <w:bottom w:w="57" w:type="dxa"/>
              <w:right w:w="142" w:type="dxa"/>
            </w:tcMar>
          </w:tcPr>
          <w:p w14:paraId="559FD739" w14:textId="77E8308B" w:rsidR="00E57AFB" w:rsidRPr="007E5DE7" w:rsidRDefault="00966EA3" w:rsidP="00966EA3">
            <w:pPr>
              <w:tabs>
                <w:tab w:val="left" w:pos="2262"/>
              </w:tabs>
              <w:topLinePunct/>
              <w:snapToGrid w:val="0"/>
              <w:spacing w:line="200" w:lineRule="exact"/>
              <w:rPr>
                <w:rFonts w:asciiTheme="majorEastAsia" w:eastAsiaTheme="majorEastAsia" w:hAnsiTheme="majorEastAsia"/>
                <w:sz w:val="14"/>
                <w:szCs w:val="14"/>
              </w:rPr>
            </w:pPr>
            <w:r w:rsidRPr="00966EA3">
              <w:rPr>
                <w:rFonts w:asciiTheme="majorEastAsia" w:eastAsiaTheme="majorEastAsia" w:hAnsiTheme="majorEastAsia" w:hint="eastAsia"/>
                <w:b/>
                <w:sz w:val="14"/>
                <w:szCs w:val="14"/>
              </w:rPr>
              <w:t>【知②】</w:t>
            </w:r>
            <w:r w:rsidR="009F3781" w:rsidRPr="009F3781">
              <w:rPr>
                <w:rFonts w:asciiTheme="majorEastAsia" w:eastAsiaTheme="majorEastAsia" w:hAnsiTheme="majorEastAsia" w:hint="eastAsia"/>
                <w:b/>
                <w:sz w:val="14"/>
                <w:szCs w:val="14"/>
              </w:rPr>
              <w:t>自然の中での水の行方について、</w:t>
            </w:r>
            <w:r w:rsidRPr="00966EA3">
              <w:rPr>
                <w:rFonts w:asciiTheme="majorEastAsia" w:eastAsiaTheme="majorEastAsia" w:hAnsiTheme="majorEastAsia" w:hint="eastAsia"/>
                <w:b/>
                <w:sz w:val="14"/>
                <w:szCs w:val="14"/>
              </w:rPr>
              <w:t>器具を正しく扱いながら調べ</w:t>
            </w:r>
            <w:r w:rsidR="00B14E62">
              <w:rPr>
                <w:rFonts w:asciiTheme="majorEastAsia" w:eastAsiaTheme="majorEastAsia" w:hAnsiTheme="majorEastAsia" w:hint="eastAsia"/>
                <w:b/>
                <w:sz w:val="14"/>
                <w:szCs w:val="14"/>
              </w:rPr>
              <w:t>、</w:t>
            </w:r>
            <w:r w:rsidRPr="00966EA3">
              <w:rPr>
                <w:rFonts w:asciiTheme="majorEastAsia" w:eastAsiaTheme="majorEastAsia" w:hAnsiTheme="majorEastAsia" w:hint="eastAsia"/>
                <w:b/>
                <w:sz w:val="14"/>
                <w:szCs w:val="14"/>
              </w:rPr>
              <w:t xml:space="preserve">得られた結果を分かりやすく記録しているかを評価する。 </w:t>
            </w:r>
            <w:r w:rsidR="00556F5C">
              <w:rPr>
                <w:rFonts w:asciiTheme="majorEastAsia" w:eastAsiaTheme="majorEastAsia" w:hAnsiTheme="majorEastAsia"/>
                <w:b/>
                <w:sz w:val="14"/>
                <w:szCs w:val="14"/>
              </w:rPr>
              <w:t xml:space="preserve">                </w:t>
            </w:r>
            <w:r>
              <w:rPr>
                <w:rFonts w:asciiTheme="majorEastAsia" w:eastAsiaTheme="majorEastAsia" w:hAnsiTheme="majorEastAsia"/>
                <w:b/>
                <w:sz w:val="14"/>
                <w:szCs w:val="14"/>
              </w:rPr>
              <w:t xml:space="preserve"> </w:t>
            </w:r>
            <w:r w:rsidRPr="00966EA3">
              <w:rPr>
                <w:rFonts w:asciiTheme="majorEastAsia" w:eastAsiaTheme="majorEastAsia" w:hAnsiTheme="majorEastAsia" w:hint="eastAsia"/>
                <w:b/>
                <w:sz w:val="14"/>
                <w:szCs w:val="14"/>
              </w:rPr>
              <w:t>【行動観察・記録分析】</w:t>
            </w:r>
          </w:p>
        </w:tc>
        <w:tc>
          <w:tcPr>
            <w:tcW w:w="652" w:type="dxa"/>
            <w:tcBorders>
              <w:top w:val="single" w:sz="4" w:space="0" w:color="auto"/>
              <w:left w:val="nil"/>
            </w:tcBorders>
            <w:tcMar>
              <w:top w:w="57" w:type="dxa"/>
              <w:left w:w="142" w:type="dxa"/>
              <w:bottom w:w="57" w:type="dxa"/>
              <w:right w:w="142" w:type="dxa"/>
            </w:tcMar>
          </w:tcPr>
          <w:p w14:paraId="7010773A" w14:textId="77777777" w:rsidR="00E57AFB" w:rsidRPr="0082008D" w:rsidRDefault="00E57AFB" w:rsidP="001A66A0">
            <w:pPr>
              <w:snapToGrid w:val="0"/>
              <w:spacing w:line="200" w:lineRule="exact"/>
              <w:rPr>
                <w:rFonts w:asciiTheme="majorEastAsia" w:eastAsiaTheme="majorEastAsia" w:hAnsiTheme="majorEastAsia"/>
                <w:sz w:val="14"/>
                <w:szCs w:val="14"/>
              </w:rPr>
            </w:pPr>
          </w:p>
        </w:tc>
        <w:tc>
          <w:tcPr>
            <w:tcW w:w="652" w:type="dxa"/>
            <w:tcBorders>
              <w:top w:val="single" w:sz="4" w:space="0" w:color="auto"/>
              <w:right w:val="nil"/>
            </w:tcBorders>
            <w:tcMar>
              <w:top w:w="57" w:type="dxa"/>
              <w:left w:w="142" w:type="dxa"/>
              <w:bottom w:w="57" w:type="dxa"/>
              <w:right w:w="142" w:type="dxa"/>
            </w:tcMar>
          </w:tcPr>
          <w:p w14:paraId="42BADDE3" w14:textId="77777777" w:rsidR="00E57AFB" w:rsidRPr="0082008D" w:rsidRDefault="00E57AFB" w:rsidP="001A66A0">
            <w:pPr>
              <w:snapToGrid w:val="0"/>
              <w:spacing w:line="200" w:lineRule="exact"/>
              <w:rPr>
                <w:rFonts w:asciiTheme="majorEastAsia" w:eastAsiaTheme="majorEastAsia" w:hAnsiTheme="majorEastAsia"/>
                <w:sz w:val="14"/>
                <w:szCs w:val="14"/>
              </w:rPr>
            </w:pPr>
          </w:p>
        </w:tc>
        <w:tc>
          <w:tcPr>
            <w:tcW w:w="4344" w:type="dxa"/>
            <w:tcBorders>
              <w:top w:val="single" w:sz="4" w:space="0" w:color="auto"/>
              <w:left w:val="nil"/>
            </w:tcBorders>
            <w:tcMar>
              <w:top w:w="57" w:type="dxa"/>
              <w:left w:w="142" w:type="dxa"/>
              <w:bottom w:w="57" w:type="dxa"/>
              <w:right w:w="142" w:type="dxa"/>
            </w:tcMar>
          </w:tcPr>
          <w:p w14:paraId="15DF2403" w14:textId="087D40CD" w:rsidR="00E57AFB" w:rsidRPr="00615541" w:rsidRDefault="00966EA3" w:rsidP="001A66A0">
            <w:pPr>
              <w:snapToGrid w:val="0"/>
              <w:spacing w:line="200" w:lineRule="exact"/>
              <w:rPr>
                <w:rFonts w:asciiTheme="majorEastAsia" w:eastAsiaTheme="majorEastAsia" w:hAnsiTheme="majorEastAsia"/>
                <w:sz w:val="14"/>
                <w:szCs w:val="14"/>
              </w:rPr>
            </w:pPr>
            <w:r w:rsidRPr="00966EA3">
              <w:rPr>
                <w:rFonts w:asciiTheme="majorEastAsia" w:eastAsiaTheme="majorEastAsia" w:hAnsiTheme="majorEastAsia" w:hint="eastAsia"/>
                <w:sz w:val="14"/>
                <w:szCs w:val="14"/>
              </w:rPr>
              <w:t>覆いをする物と覆いをしない物の2つを用意する意味を理解して</w:t>
            </w:r>
            <w:r w:rsidR="00B14E62">
              <w:rPr>
                <w:rFonts w:asciiTheme="majorEastAsia" w:eastAsiaTheme="majorEastAsia" w:hAnsiTheme="majorEastAsia" w:hint="eastAsia"/>
                <w:sz w:val="14"/>
                <w:szCs w:val="14"/>
              </w:rPr>
              <w:t>、</w:t>
            </w:r>
            <w:r w:rsidRPr="00966EA3">
              <w:rPr>
                <w:rFonts w:asciiTheme="majorEastAsia" w:eastAsiaTheme="majorEastAsia" w:hAnsiTheme="majorEastAsia" w:hint="eastAsia"/>
                <w:sz w:val="14"/>
                <w:szCs w:val="14"/>
              </w:rPr>
              <w:t>器具を正しく扱いながら調べ</w:t>
            </w:r>
            <w:r w:rsidR="00B14E62">
              <w:rPr>
                <w:rFonts w:asciiTheme="majorEastAsia" w:eastAsiaTheme="majorEastAsia" w:hAnsiTheme="majorEastAsia" w:hint="eastAsia"/>
                <w:sz w:val="14"/>
                <w:szCs w:val="14"/>
              </w:rPr>
              <w:t>、</w:t>
            </w:r>
            <w:r w:rsidRPr="00966EA3">
              <w:rPr>
                <w:rFonts w:asciiTheme="majorEastAsia" w:eastAsiaTheme="majorEastAsia" w:hAnsiTheme="majorEastAsia" w:hint="eastAsia"/>
                <w:sz w:val="14"/>
                <w:szCs w:val="14"/>
              </w:rPr>
              <w:t>得られた結果を工夫して分かりやすく記録している。</w:t>
            </w:r>
          </w:p>
        </w:tc>
        <w:tc>
          <w:tcPr>
            <w:tcW w:w="4383" w:type="dxa"/>
            <w:tcBorders>
              <w:top w:val="single" w:sz="4" w:space="0" w:color="auto"/>
              <w:right w:val="nil"/>
            </w:tcBorders>
            <w:shd w:val="clear" w:color="auto" w:fill="auto"/>
            <w:tcMar>
              <w:top w:w="57" w:type="dxa"/>
              <w:left w:w="142" w:type="dxa"/>
              <w:bottom w:w="57" w:type="dxa"/>
              <w:right w:w="142" w:type="dxa"/>
            </w:tcMar>
          </w:tcPr>
          <w:p w14:paraId="2C7532B3" w14:textId="1A6D8D86" w:rsidR="00E57AFB" w:rsidRPr="00D86E01" w:rsidRDefault="00966EA3" w:rsidP="009F3781">
            <w:pPr>
              <w:spacing w:line="200" w:lineRule="exact"/>
              <w:rPr>
                <w:rFonts w:asciiTheme="majorEastAsia" w:eastAsiaTheme="majorEastAsia" w:hAnsiTheme="majorEastAsia"/>
                <w:sz w:val="14"/>
                <w:szCs w:val="14"/>
              </w:rPr>
            </w:pPr>
            <w:r w:rsidRPr="00966EA3">
              <w:rPr>
                <w:rFonts w:asciiTheme="majorEastAsia" w:eastAsiaTheme="majorEastAsia" w:hAnsiTheme="majorEastAsia" w:hint="eastAsia"/>
                <w:sz w:val="14"/>
                <w:szCs w:val="14"/>
              </w:rPr>
              <w:t>水面の位置や入れ物の内側の様子を詳しく観察し</w:t>
            </w:r>
            <w:r w:rsidR="00B14E62">
              <w:rPr>
                <w:rFonts w:asciiTheme="majorEastAsia" w:eastAsiaTheme="majorEastAsia" w:hAnsiTheme="majorEastAsia" w:hint="eastAsia"/>
                <w:sz w:val="14"/>
                <w:szCs w:val="14"/>
              </w:rPr>
              <w:t>、</w:t>
            </w:r>
            <w:r w:rsidRPr="00966EA3">
              <w:rPr>
                <w:rFonts w:asciiTheme="majorEastAsia" w:eastAsiaTheme="majorEastAsia" w:hAnsiTheme="majorEastAsia" w:hint="eastAsia"/>
                <w:sz w:val="14"/>
                <w:szCs w:val="14"/>
              </w:rPr>
              <w:t>結果を正しく記録することができるように</w:t>
            </w:r>
            <w:r w:rsidR="00B14E62">
              <w:rPr>
                <w:rFonts w:asciiTheme="majorEastAsia" w:eastAsiaTheme="majorEastAsia" w:hAnsiTheme="majorEastAsia" w:hint="eastAsia"/>
                <w:sz w:val="14"/>
                <w:szCs w:val="14"/>
              </w:rPr>
              <w:t>、</w:t>
            </w:r>
            <w:r w:rsidRPr="00966EA3">
              <w:rPr>
                <w:rFonts w:asciiTheme="majorEastAsia" w:eastAsiaTheme="majorEastAsia" w:hAnsiTheme="majorEastAsia" w:hint="eastAsia"/>
                <w:sz w:val="14"/>
                <w:szCs w:val="14"/>
              </w:rPr>
              <w:t>助言・援助する。</w:t>
            </w:r>
          </w:p>
        </w:tc>
        <w:tc>
          <w:tcPr>
            <w:tcW w:w="120" w:type="dxa"/>
            <w:tcBorders>
              <w:top w:val="nil"/>
              <w:left w:val="nil"/>
              <w:bottom w:val="nil"/>
            </w:tcBorders>
            <w:shd w:val="clear" w:color="auto" w:fill="auto"/>
          </w:tcPr>
          <w:p w14:paraId="2726CBEE" w14:textId="77777777" w:rsidR="00E57AFB" w:rsidRDefault="00E57AFB" w:rsidP="001A66A0"/>
        </w:tc>
      </w:tr>
      <w:tr w:rsidR="00E57AFB" w14:paraId="32AB97DB" w14:textId="77777777" w:rsidTr="001A66A0">
        <w:trPr>
          <w:cantSplit/>
          <w:trHeight w:val="624"/>
        </w:trPr>
        <w:tc>
          <w:tcPr>
            <w:tcW w:w="104" w:type="dxa"/>
            <w:vMerge/>
            <w:tcBorders>
              <w:right w:val="nil"/>
            </w:tcBorders>
          </w:tcPr>
          <w:p w14:paraId="016EC325" w14:textId="77777777" w:rsidR="00E57AFB" w:rsidRPr="009D4699" w:rsidRDefault="00E57AFB" w:rsidP="001A66A0">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14:paraId="11412056" w14:textId="412650D5" w:rsidR="00E57AFB" w:rsidRPr="00D86E01" w:rsidRDefault="00966EA3" w:rsidP="001A66A0">
            <w:pPr>
              <w:snapToGrid w:val="0"/>
              <w:spacing w:line="200" w:lineRule="exact"/>
              <w:ind w:left="140" w:hangingChars="100" w:hanging="140"/>
              <w:rPr>
                <w:rFonts w:asciiTheme="majorEastAsia" w:eastAsiaTheme="majorEastAsia" w:hAnsiTheme="majorEastAsia"/>
                <w:sz w:val="14"/>
                <w:szCs w:val="14"/>
              </w:rPr>
            </w:pPr>
            <w:r w:rsidRPr="00966EA3">
              <w:rPr>
                <w:rFonts w:asciiTheme="majorEastAsia" w:eastAsiaTheme="majorEastAsia" w:hAnsiTheme="majorEastAsia" w:hint="eastAsia"/>
                <w:sz w:val="14"/>
                <w:szCs w:val="14"/>
              </w:rPr>
              <w:t>・水は自然に蒸発して</w:t>
            </w:r>
            <w:r w:rsidR="00B14E62">
              <w:rPr>
                <w:rFonts w:asciiTheme="majorEastAsia" w:eastAsiaTheme="majorEastAsia" w:hAnsiTheme="majorEastAsia" w:hint="eastAsia"/>
                <w:sz w:val="14"/>
                <w:szCs w:val="14"/>
              </w:rPr>
              <w:t>、</w:t>
            </w:r>
            <w:r w:rsidRPr="00966EA3">
              <w:rPr>
                <w:rFonts w:asciiTheme="majorEastAsia" w:eastAsiaTheme="majorEastAsia" w:hAnsiTheme="majorEastAsia" w:hint="eastAsia"/>
                <w:sz w:val="14"/>
                <w:szCs w:val="14"/>
              </w:rPr>
              <w:t>空気中に出ていくことをまとめる。</w:t>
            </w:r>
          </w:p>
        </w:tc>
        <w:tc>
          <w:tcPr>
            <w:tcW w:w="283" w:type="dxa"/>
            <w:vMerge w:val="restart"/>
            <w:tcBorders>
              <w:top w:val="single" w:sz="4" w:space="0" w:color="auto"/>
            </w:tcBorders>
            <w:vAlign w:val="center"/>
          </w:tcPr>
          <w:p w14:paraId="0A823812" w14:textId="77777777" w:rsidR="00E57AFB" w:rsidRPr="00553402" w:rsidRDefault="00E57AFB"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vMerge w:val="restart"/>
            <w:tcBorders>
              <w:top w:val="single" w:sz="4" w:space="0" w:color="auto"/>
            </w:tcBorders>
            <w:textDirection w:val="tbRlV"/>
            <w:vAlign w:val="center"/>
          </w:tcPr>
          <w:p w14:paraId="40ADCBB1" w14:textId="69D8CBCB" w:rsidR="00E57AFB" w:rsidRPr="00553402" w:rsidRDefault="00966EA3" w:rsidP="001A66A0">
            <w:pPr>
              <w:snapToGrid w:val="0"/>
              <w:spacing w:line="200" w:lineRule="exact"/>
              <w:ind w:left="113" w:right="113"/>
              <w:jc w:val="center"/>
              <w:rPr>
                <w:rFonts w:asciiTheme="majorEastAsia" w:eastAsiaTheme="majorEastAsia" w:hAnsiTheme="majorEastAsia"/>
                <w:sz w:val="14"/>
                <w:szCs w:val="14"/>
              </w:rPr>
            </w:pPr>
            <w:r w:rsidRPr="00966EA3">
              <w:rPr>
                <w:rFonts w:asciiTheme="majorEastAsia" w:eastAsiaTheme="majorEastAsia" w:hAnsiTheme="majorEastAsia"/>
                <w:sz w:val="14"/>
                <w:szCs w:val="14"/>
                <w:eastAsianLayout w:id="2094758656" w:vert="1" w:vertCompress="1"/>
              </w:rPr>
              <w:t>96</w:t>
            </w:r>
          </w:p>
        </w:tc>
        <w:tc>
          <w:tcPr>
            <w:tcW w:w="283" w:type="dxa"/>
            <w:vMerge w:val="restart"/>
            <w:tcBorders>
              <w:top w:val="single" w:sz="4" w:space="0" w:color="auto"/>
            </w:tcBorders>
            <w:vAlign w:val="center"/>
          </w:tcPr>
          <w:p w14:paraId="666C0985" w14:textId="5618395B" w:rsidR="00E57AFB" w:rsidRPr="00553402" w:rsidRDefault="00966EA3" w:rsidP="001A66A0">
            <w:pPr>
              <w:snapToGrid w:val="0"/>
              <w:spacing w:line="200" w:lineRule="exact"/>
              <w:jc w:val="center"/>
              <w:rPr>
                <w:rFonts w:asciiTheme="majorEastAsia" w:eastAsiaTheme="majorEastAsia" w:hAnsiTheme="majorEastAsia"/>
                <w:b/>
                <w:sz w:val="14"/>
                <w:szCs w:val="14"/>
              </w:rPr>
            </w:pPr>
            <w:r w:rsidRPr="00966EA3">
              <w:rPr>
                <w:rFonts w:asciiTheme="majorEastAsia" w:eastAsiaTheme="majorEastAsia" w:hAnsiTheme="majorEastAsia" w:hint="eastAsia"/>
                <w:b/>
                <w:sz w:val="14"/>
                <w:szCs w:val="14"/>
              </w:rPr>
              <w:t>思</w:t>
            </w:r>
          </w:p>
        </w:tc>
        <w:tc>
          <w:tcPr>
            <w:tcW w:w="283" w:type="dxa"/>
            <w:vMerge w:val="restart"/>
            <w:tcBorders>
              <w:top w:val="single" w:sz="4" w:space="0" w:color="auto"/>
            </w:tcBorders>
            <w:vAlign w:val="center"/>
          </w:tcPr>
          <w:p w14:paraId="59B62F19" w14:textId="77777777" w:rsidR="00E57AFB" w:rsidRPr="0082008D" w:rsidRDefault="00E57AFB"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vMerge w:val="restart"/>
            <w:tcBorders>
              <w:top w:val="single" w:sz="4" w:space="0" w:color="auto"/>
              <w:right w:val="nil"/>
            </w:tcBorders>
            <w:tcMar>
              <w:top w:w="57" w:type="dxa"/>
              <w:left w:w="142" w:type="dxa"/>
              <w:bottom w:w="57" w:type="dxa"/>
              <w:right w:w="142" w:type="dxa"/>
            </w:tcMar>
          </w:tcPr>
          <w:p w14:paraId="02F5DE92" w14:textId="138CCA77" w:rsidR="00966EA3" w:rsidRPr="00966EA3" w:rsidRDefault="00966EA3" w:rsidP="00966EA3">
            <w:pPr>
              <w:tabs>
                <w:tab w:val="left" w:pos="2262"/>
              </w:tabs>
              <w:topLinePunct/>
              <w:snapToGrid w:val="0"/>
              <w:spacing w:line="200" w:lineRule="exact"/>
              <w:rPr>
                <w:rFonts w:asciiTheme="majorEastAsia" w:eastAsiaTheme="majorEastAsia" w:hAnsiTheme="majorEastAsia"/>
                <w:b/>
                <w:sz w:val="14"/>
                <w:szCs w:val="14"/>
              </w:rPr>
            </w:pPr>
            <w:r w:rsidRPr="00966EA3">
              <w:rPr>
                <w:rFonts w:asciiTheme="majorEastAsia" w:eastAsiaTheme="majorEastAsia" w:hAnsiTheme="majorEastAsia" w:hint="eastAsia"/>
                <w:b/>
                <w:sz w:val="14"/>
                <w:szCs w:val="14"/>
              </w:rPr>
              <w:t>【思②】水は空気中に出ていくのかについて</w:t>
            </w:r>
            <w:r w:rsidR="00B14E62">
              <w:rPr>
                <w:rFonts w:asciiTheme="majorEastAsia" w:eastAsiaTheme="majorEastAsia" w:hAnsiTheme="majorEastAsia" w:hint="eastAsia"/>
                <w:b/>
                <w:sz w:val="14"/>
                <w:szCs w:val="14"/>
              </w:rPr>
              <w:t>、</w:t>
            </w:r>
            <w:r w:rsidRPr="00966EA3">
              <w:rPr>
                <w:rFonts w:asciiTheme="majorEastAsia" w:eastAsiaTheme="majorEastAsia" w:hAnsiTheme="majorEastAsia" w:hint="eastAsia"/>
                <w:b/>
                <w:sz w:val="14"/>
                <w:szCs w:val="14"/>
              </w:rPr>
              <w:t>得られた結果を基に考察し</w:t>
            </w:r>
            <w:r w:rsidR="00B14E62">
              <w:rPr>
                <w:rFonts w:asciiTheme="majorEastAsia" w:eastAsiaTheme="majorEastAsia" w:hAnsiTheme="majorEastAsia" w:hint="eastAsia"/>
                <w:b/>
                <w:sz w:val="14"/>
                <w:szCs w:val="14"/>
              </w:rPr>
              <w:t>、</w:t>
            </w:r>
            <w:r w:rsidRPr="00966EA3">
              <w:rPr>
                <w:rFonts w:asciiTheme="majorEastAsia" w:eastAsiaTheme="majorEastAsia" w:hAnsiTheme="majorEastAsia" w:hint="eastAsia"/>
                <w:b/>
                <w:sz w:val="14"/>
                <w:szCs w:val="14"/>
              </w:rPr>
              <w:t>表現しているかを評価する。</w:t>
            </w:r>
          </w:p>
          <w:p w14:paraId="3D39AE9E" w14:textId="605F701C" w:rsidR="00E57AFB" w:rsidRPr="009F3781" w:rsidRDefault="00966EA3" w:rsidP="009F3781">
            <w:pPr>
              <w:tabs>
                <w:tab w:val="left" w:pos="2262"/>
              </w:tabs>
              <w:topLinePunct/>
              <w:snapToGrid w:val="0"/>
              <w:spacing w:line="200" w:lineRule="exact"/>
              <w:jc w:val="right"/>
              <w:rPr>
                <w:rFonts w:asciiTheme="majorEastAsia" w:eastAsiaTheme="majorEastAsia" w:hAnsiTheme="majorEastAsia"/>
                <w:b/>
                <w:sz w:val="14"/>
                <w:szCs w:val="14"/>
              </w:rPr>
            </w:pPr>
            <w:r w:rsidRPr="00966EA3">
              <w:rPr>
                <w:rFonts w:asciiTheme="majorEastAsia" w:eastAsiaTheme="majorEastAsia" w:hAnsiTheme="majorEastAsia" w:hint="eastAsia"/>
                <w:b/>
                <w:sz w:val="14"/>
                <w:szCs w:val="14"/>
              </w:rPr>
              <w:t>【発言分析・記述分析】</w:t>
            </w:r>
          </w:p>
        </w:tc>
        <w:tc>
          <w:tcPr>
            <w:tcW w:w="652" w:type="dxa"/>
            <w:vMerge w:val="restart"/>
            <w:tcBorders>
              <w:top w:val="single" w:sz="4" w:space="0" w:color="auto"/>
              <w:left w:val="nil"/>
            </w:tcBorders>
            <w:tcMar>
              <w:top w:w="57" w:type="dxa"/>
              <w:left w:w="142" w:type="dxa"/>
              <w:bottom w:w="57" w:type="dxa"/>
              <w:right w:w="142" w:type="dxa"/>
            </w:tcMar>
          </w:tcPr>
          <w:p w14:paraId="68ECC9C0" w14:textId="77777777" w:rsidR="00E57AFB" w:rsidRPr="0082008D" w:rsidRDefault="00E57AFB" w:rsidP="001A66A0">
            <w:pPr>
              <w:snapToGrid w:val="0"/>
              <w:spacing w:line="200" w:lineRule="exact"/>
              <w:rPr>
                <w:rFonts w:asciiTheme="majorEastAsia" w:eastAsiaTheme="majorEastAsia" w:hAnsiTheme="majorEastAsia"/>
                <w:sz w:val="14"/>
                <w:szCs w:val="14"/>
              </w:rPr>
            </w:pPr>
          </w:p>
        </w:tc>
        <w:tc>
          <w:tcPr>
            <w:tcW w:w="652" w:type="dxa"/>
            <w:vMerge w:val="restart"/>
            <w:tcBorders>
              <w:top w:val="single" w:sz="4" w:space="0" w:color="auto"/>
              <w:right w:val="nil"/>
            </w:tcBorders>
            <w:tcMar>
              <w:top w:w="57" w:type="dxa"/>
              <w:left w:w="142" w:type="dxa"/>
              <w:bottom w:w="57" w:type="dxa"/>
              <w:right w:w="142" w:type="dxa"/>
            </w:tcMar>
          </w:tcPr>
          <w:p w14:paraId="5F04A93C" w14:textId="77777777" w:rsidR="00E57AFB" w:rsidRPr="0082008D" w:rsidRDefault="00E57AFB" w:rsidP="001A66A0">
            <w:pPr>
              <w:snapToGrid w:val="0"/>
              <w:spacing w:line="200" w:lineRule="exact"/>
              <w:rPr>
                <w:rFonts w:asciiTheme="majorEastAsia" w:eastAsiaTheme="majorEastAsia" w:hAnsiTheme="majorEastAsia"/>
                <w:sz w:val="14"/>
                <w:szCs w:val="14"/>
              </w:rPr>
            </w:pPr>
          </w:p>
        </w:tc>
        <w:tc>
          <w:tcPr>
            <w:tcW w:w="4344" w:type="dxa"/>
            <w:vMerge w:val="restart"/>
            <w:tcBorders>
              <w:top w:val="single" w:sz="4" w:space="0" w:color="auto"/>
              <w:left w:val="nil"/>
            </w:tcBorders>
            <w:tcMar>
              <w:top w:w="57" w:type="dxa"/>
              <w:left w:w="142" w:type="dxa"/>
              <w:bottom w:w="57" w:type="dxa"/>
              <w:right w:w="142" w:type="dxa"/>
            </w:tcMar>
          </w:tcPr>
          <w:p w14:paraId="50DD3E82" w14:textId="7553F321" w:rsidR="00E57AFB" w:rsidRPr="0082008D" w:rsidRDefault="00966EA3" w:rsidP="001A66A0">
            <w:pPr>
              <w:snapToGrid w:val="0"/>
              <w:spacing w:line="200" w:lineRule="exact"/>
              <w:rPr>
                <w:rFonts w:asciiTheme="majorEastAsia" w:eastAsiaTheme="majorEastAsia" w:hAnsiTheme="majorEastAsia"/>
                <w:sz w:val="14"/>
                <w:szCs w:val="14"/>
              </w:rPr>
            </w:pPr>
            <w:r w:rsidRPr="00966EA3">
              <w:rPr>
                <w:rFonts w:asciiTheme="majorEastAsia" w:eastAsiaTheme="majorEastAsia" w:hAnsiTheme="majorEastAsia" w:hint="eastAsia"/>
                <w:sz w:val="14"/>
                <w:szCs w:val="14"/>
              </w:rPr>
              <w:t>水は空気中に出ていくのかについて</w:t>
            </w:r>
            <w:r w:rsidR="00B14E62">
              <w:rPr>
                <w:rFonts w:asciiTheme="majorEastAsia" w:eastAsiaTheme="majorEastAsia" w:hAnsiTheme="majorEastAsia" w:hint="eastAsia"/>
                <w:sz w:val="14"/>
                <w:szCs w:val="14"/>
              </w:rPr>
              <w:t>、</w:t>
            </w:r>
            <w:r w:rsidR="009F3781">
              <w:rPr>
                <w:rFonts w:asciiTheme="majorEastAsia" w:eastAsiaTheme="majorEastAsia" w:hAnsiTheme="majorEastAsia" w:hint="eastAsia"/>
                <w:sz w:val="14"/>
                <w:szCs w:val="14"/>
              </w:rPr>
              <w:t>友達の結果もあ</w:t>
            </w:r>
            <w:r w:rsidRPr="00966EA3">
              <w:rPr>
                <w:rFonts w:asciiTheme="majorEastAsia" w:eastAsiaTheme="majorEastAsia" w:hAnsiTheme="majorEastAsia" w:hint="eastAsia"/>
                <w:sz w:val="14"/>
                <w:szCs w:val="14"/>
              </w:rPr>
              <w:t>わせて</w:t>
            </w:r>
            <w:r w:rsidR="00B14E62">
              <w:rPr>
                <w:rFonts w:asciiTheme="majorEastAsia" w:eastAsiaTheme="majorEastAsia" w:hAnsiTheme="majorEastAsia" w:hint="eastAsia"/>
                <w:sz w:val="14"/>
                <w:szCs w:val="14"/>
              </w:rPr>
              <w:t>、</w:t>
            </w:r>
            <w:r w:rsidRPr="00966EA3">
              <w:rPr>
                <w:rFonts w:asciiTheme="majorEastAsia" w:eastAsiaTheme="majorEastAsia" w:hAnsiTheme="majorEastAsia" w:hint="eastAsia"/>
                <w:sz w:val="14"/>
                <w:szCs w:val="14"/>
              </w:rPr>
              <w:t>いろいろな場所での結果を基に考察し</w:t>
            </w:r>
            <w:r w:rsidR="00B14E62">
              <w:rPr>
                <w:rFonts w:asciiTheme="majorEastAsia" w:eastAsiaTheme="majorEastAsia" w:hAnsiTheme="majorEastAsia" w:hint="eastAsia"/>
                <w:sz w:val="14"/>
                <w:szCs w:val="14"/>
              </w:rPr>
              <w:t>、</w:t>
            </w:r>
            <w:r w:rsidRPr="00966EA3">
              <w:rPr>
                <w:rFonts w:asciiTheme="majorEastAsia" w:eastAsiaTheme="majorEastAsia" w:hAnsiTheme="majorEastAsia" w:hint="eastAsia"/>
                <w:sz w:val="14"/>
                <w:szCs w:val="14"/>
              </w:rPr>
              <w:t>表現している。</w:t>
            </w:r>
          </w:p>
        </w:tc>
        <w:tc>
          <w:tcPr>
            <w:tcW w:w="4383" w:type="dxa"/>
            <w:vMerge w:val="restart"/>
            <w:tcBorders>
              <w:top w:val="single" w:sz="4" w:space="0" w:color="auto"/>
              <w:right w:val="nil"/>
            </w:tcBorders>
            <w:shd w:val="clear" w:color="auto" w:fill="auto"/>
            <w:tcMar>
              <w:top w:w="57" w:type="dxa"/>
              <w:left w:w="142" w:type="dxa"/>
              <w:bottom w:w="57" w:type="dxa"/>
              <w:right w:w="142" w:type="dxa"/>
            </w:tcMar>
          </w:tcPr>
          <w:p w14:paraId="52B3E7A7" w14:textId="642E9863" w:rsidR="00E57AFB" w:rsidRPr="0082008D" w:rsidRDefault="00966EA3" w:rsidP="001A66A0">
            <w:pPr>
              <w:spacing w:line="200" w:lineRule="exact"/>
              <w:rPr>
                <w:rFonts w:asciiTheme="majorEastAsia" w:eastAsiaTheme="majorEastAsia" w:hAnsiTheme="majorEastAsia"/>
                <w:sz w:val="14"/>
                <w:szCs w:val="14"/>
              </w:rPr>
            </w:pPr>
            <w:r w:rsidRPr="00966EA3">
              <w:rPr>
                <w:rFonts w:asciiTheme="majorEastAsia" w:eastAsiaTheme="majorEastAsia" w:hAnsiTheme="majorEastAsia" w:hint="eastAsia"/>
                <w:sz w:val="14"/>
                <w:szCs w:val="14"/>
              </w:rPr>
              <w:t>覆いを</w:t>
            </w:r>
            <w:r w:rsidR="009F3781">
              <w:rPr>
                <w:rFonts w:asciiTheme="majorEastAsia" w:eastAsiaTheme="majorEastAsia" w:hAnsiTheme="majorEastAsia" w:hint="eastAsia"/>
                <w:sz w:val="14"/>
                <w:szCs w:val="14"/>
              </w:rPr>
              <w:t>した物と覆いをしていない物を比較して</w:t>
            </w:r>
            <w:r w:rsidR="00B14E62">
              <w:rPr>
                <w:rFonts w:asciiTheme="majorEastAsia" w:eastAsiaTheme="majorEastAsia" w:hAnsiTheme="majorEastAsia" w:hint="eastAsia"/>
                <w:sz w:val="14"/>
                <w:szCs w:val="14"/>
              </w:rPr>
              <w:t>、</w:t>
            </w:r>
            <w:r w:rsidRPr="00966EA3">
              <w:rPr>
                <w:rFonts w:asciiTheme="majorEastAsia" w:eastAsiaTheme="majorEastAsia" w:hAnsiTheme="majorEastAsia" w:hint="eastAsia"/>
                <w:sz w:val="14"/>
                <w:szCs w:val="14"/>
              </w:rPr>
              <w:t>どちらの水も自然に蒸発しようとしている共通点と</w:t>
            </w:r>
            <w:r w:rsidR="00B14E62">
              <w:rPr>
                <w:rFonts w:asciiTheme="majorEastAsia" w:eastAsiaTheme="majorEastAsia" w:hAnsiTheme="majorEastAsia" w:hint="eastAsia"/>
                <w:sz w:val="14"/>
                <w:szCs w:val="14"/>
              </w:rPr>
              <w:t>、</w:t>
            </w:r>
            <w:r w:rsidRPr="00966EA3">
              <w:rPr>
                <w:rFonts w:asciiTheme="majorEastAsia" w:eastAsiaTheme="majorEastAsia" w:hAnsiTheme="majorEastAsia" w:hint="eastAsia"/>
                <w:sz w:val="14"/>
                <w:szCs w:val="14"/>
              </w:rPr>
              <w:t>空気中に出ることが可能かどうかの違いを捉えることができるように</w:t>
            </w:r>
            <w:r w:rsidR="00B14E62">
              <w:rPr>
                <w:rFonts w:asciiTheme="majorEastAsia" w:eastAsiaTheme="majorEastAsia" w:hAnsiTheme="majorEastAsia" w:hint="eastAsia"/>
                <w:sz w:val="14"/>
                <w:szCs w:val="14"/>
              </w:rPr>
              <w:t>、</w:t>
            </w:r>
            <w:r w:rsidRPr="00966EA3">
              <w:rPr>
                <w:rFonts w:asciiTheme="majorEastAsia" w:eastAsiaTheme="majorEastAsia" w:hAnsiTheme="majorEastAsia" w:hint="eastAsia"/>
                <w:sz w:val="14"/>
                <w:szCs w:val="14"/>
              </w:rPr>
              <w:t>助言・援助する。</w:t>
            </w:r>
          </w:p>
        </w:tc>
        <w:tc>
          <w:tcPr>
            <w:tcW w:w="120" w:type="dxa"/>
            <w:tcBorders>
              <w:top w:val="nil"/>
              <w:left w:val="nil"/>
              <w:bottom w:val="nil"/>
            </w:tcBorders>
            <w:shd w:val="clear" w:color="auto" w:fill="auto"/>
          </w:tcPr>
          <w:p w14:paraId="5ACAD71F" w14:textId="77777777" w:rsidR="00E57AFB" w:rsidRDefault="00E57AFB" w:rsidP="001A66A0"/>
        </w:tc>
      </w:tr>
      <w:tr w:rsidR="00E57AFB" w14:paraId="509565AC" w14:textId="77777777" w:rsidTr="00DE05B1">
        <w:trPr>
          <w:cantSplit/>
          <w:trHeight w:val="20"/>
        </w:trPr>
        <w:tc>
          <w:tcPr>
            <w:tcW w:w="104" w:type="dxa"/>
            <w:vMerge/>
            <w:tcBorders>
              <w:right w:val="nil"/>
            </w:tcBorders>
          </w:tcPr>
          <w:p w14:paraId="7BED6CFE" w14:textId="77777777" w:rsidR="00E57AFB" w:rsidRPr="009D4699" w:rsidRDefault="00E57AFB" w:rsidP="001A66A0">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nil"/>
            </w:tcBorders>
          </w:tcPr>
          <w:p w14:paraId="5E7B5491" w14:textId="77777777" w:rsidR="00E57AFB" w:rsidRDefault="00E57AFB" w:rsidP="001A66A0">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tcBorders>
              <w:bottom w:val="nil"/>
            </w:tcBorders>
            <w:vAlign w:val="center"/>
          </w:tcPr>
          <w:p w14:paraId="3C68281A" w14:textId="77777777" w:rsidR="00E57AFB" w:rsidRPr="00553402" w:rsidRDefault="00E57AFB" w:rsidP="001A66A0">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textDirection w:val="tbRlV"/>
            <w:vAlign w:val="center"/>
          </w:tcPr>
          <w:p w14:paraId="02D736BB" w14:textId="77777777" w:rsidR="00E57AFB" w:rsidRPr="00553402" w:rsidRDefault="00E57AFB" w:rsidP="001A66A0">
            <w:pPr>
              <w:snapToGrid w:val="0"/>
              <w:spacing w:line="200" w:lineRule="exact"/>
              <w:ind w:left="113" w:right="113"/>
              <w:jc w:val="center"/>
              <w:rPr>
                <w:rFonts w:asciiTheme="majorEastAsia" w:eastAsiaTheme="majorEastAsia" w:hAnsiTheme="majorEastAsia"/>
                <w:sz w:val="14"/>
                <w:szCs w:val="14"/>
              </w:rPr>
            </w:pPr>
          </w:p>
        </w:tc>
        <w:tc>
          <w:tcPr>
            <w:tcW w:w="283" w:type="dxa"/>
            <w:vMerge/>
            <w:tcBorders>
              <w:bottom w:val="dashSmallGap" w:sz="4" w:space="0" w:color="auto"/>
            </w:tcBorders>
            <w:vAlign w:val="center"/>
          </w:tcPr>
          <w:p w14:paraId="155B49C6" w14:textId="77777777" w:rsidR="00E57AFB" w:rsidRPr="0082008D" w:rsidRDefault="00E57AFB" w:rsidP="001A66A0">
            <w:pPr>
              <w:snapToGrid w:val="0"/>
              <w:spacing w:line="200" w:lineRule="exact"/>
              <w:jc w:val="center"/>
              <w:rPr>
                <w:rFonts w:asciiTheme="majorEastAsia" w:eastAsiaTheme="majorEastAsia" w:hAnsiTheme="majorEastAsia"/>
                <w:sz w:val="14"/>
                <w:szCs w:val="14"/>
              </w:rPr>
            </w:pPr>
          </w:p>
        </w:tc>
        <w:tc>
          <w:tcPr>
            <w:tcW w:w="283" w:type="dxa"/>
            <w:vMerge/>
            <w:tcBorders>
              <w:bottom w:val="dashSmallGap" w:sz="4" w:space="0" w:color="auto"/>
            </w:tcBorders>
            <w:vAlign w:val="center"/>
          </w:tcPr>
          <w:p w14:paraId="6A2A005B" w14:textId="77777777" w:rsidR="00E57AFB" w:rsidRPr="0082008D" w:rsidRDefault="00E57AFB" w:rsidP="001A66A0">
            <w:pPr>
              <w:snapToGrid w:val="0"/>
              <w:spacing w:line="200" w:lineRule="exact"/>
              <w:jc w:val="center"/>
              <w:rPr>
                <w:rFonts w:asciiTheme="majorEastAsia" w:eastAsiaTheme="majorEastAsia" w:hAnsiTheme="majorEastAsia"/>
                <w:sz w:val="14"/>
                <w:szCs w:val="14"/>
              </w:rPr>
            </w:pPr>
          </w:p>
        </w:tc>
        <w:tc>
          <w:tcPr>
            <w:tcW w:w="4056" w:type="dxa"/>
            <w:vMerge/>
            <w:tcBorders>
              <w:bottom w:val="dashSmallGap" w:sz="4" w:space="0" w:color="auto"/>
              <w:right w:val="nil"/>
            </w:tcBorders>
            <w:tcMar>
              <w:top w:w="57" w:type="dxa"/>
              <w:left w:w="142" w:type="dxa"/>
              <w:bottom w:w="57" w:type="dxa"/>
              <w:right w:w="142" w:type="dxa"/>
            </w:tcMar>
          </w:tcPr>
          <w:p w14:paraId="685C8237" w14:textId="77777777" w:rsidR="00E57AFB" w:rsidRPr="0082008D" w:rsidRDefault="00E57AFB" w:rsidP="001A66A0">
            <w:pPr>
              <w:tabs>
                <w:tab w:val="right" w:pos="3772"/>
              </w:tabs>
              <w:topLinePunct/>
              <w:snapToGrid w:val="0"/>
              <w:spacing w:line="200" w:lineRule="exact"/>
              <w:rPr>
                <w:rFonts w:asciiTheme="majorEastAsia" w:eastAsiaTheme="majorEastAsia" w:hAnsiTheme="majorEastAsia"/>
                <w:sz w:val="14"/>
                <w:szCs w:val="14"/>
              </w:rPr>
            </w:pPr>
          </w:p>
        </w:tc>
        <w:tc>
          <w:tcPr>
            <w:tcW w:w="652" w:type="dxa"/>
            <w:vMerge/>
            <w:tcBorders>
              <w:left w:val="nil"/>
              <w:bottom w:val="dashSmallGap" w:sz="4" w:space="0" w:color="auto"/>
            </w:tcBorders>
            <w:tcMar>
              <w:top w:w="57" w:type="dxa"/>
              <w:left w:w="142" w:type="dxa"/>
              <w:bottom w:w="57" w:type="dxa"/>
              <w:right w:w="142" w:type="dxa"/>
            </w:tcMar>
          </w:tcPr>
          <w:p w14:paraId="3FFC6C0B" w14:textId="77777777" w:rsidR="00E57AFB" w:rsidRPr="0082008D" w:rsidRDefault="00E57AFB" w:rsidP="001A66A0">
            <w:pPr>
              <w:snapToGrid w:val="0"/>
              <w:spacing w:line="200" w:lineRule="exact"/>
              <w:rPr>
                <w:rFonts w:asciiTheme="majorEastAsia" w:eastAsiaTheme="majorEastAsia" w:hAnsiTheme="majorEastAsia"/>
                <w:sz w:val="14"/>
                <w:szCs w:val="14"/>
              </w:rPr>
            </w:pPr>
          </w:p>
        </w:tc>
        <w:tc>
          <w:tcPr>
            <w:tcW w:w="652" w:type="dxa"/>
            <w:vMerge/>
            <w:tcBorders>
              <w:bottom w:val="dashSmallGap" w:sz="4" w:space="0" w:color="auto"/>
              <w:right w:val="nil"/>
            </w:tcBorders>
          </w:tcPr>
          <w:p w14:paraId="51C9C9B2" w14:textId="77777777" w:rsidR="00E57AFB" w:rsidRPr="0082008D" w:rsidRDefault="00E57AFB" w:rsidP="001A66A0">
            <w:pPr>
              <w:snapToGrid w:val="0"/>
              <w:spacing w:line="200" w:lineRule="exact"/>
              <w:rPr>
                <w:rFonts w:asciiTheme="majorEastAsia" w:eastAsiaTheme="majorEastAsia" w:hAnsiTheme="majorEastAsia"/>
                <w:sz w:val="14"/>
                <w:szCs w:val="14"/>
              </w:rPr>
            </w:pPr>
          </w:p>
        </w:tc>
        <w:tc>
          <w:tcPr>
            <w:tcW w:w="4344" w:type="dxa"/>
            <w:vMerge/>
            <w:tcBorders>
              <w:left w:val="nil"/>
              <w:bottom w:val="dashSmallGap" w:sz="4" w:space="0" w:color="auto"/>
            </w:tcBorders>
            <w:tcMar>
              <w:top w:w="57" w:type="dxa"/>
              <w:left w:w="142" w:type="dxa"/>
              <w:bottom w:w="57" w:type="dxa"/>
              <w:right w:w="142" w:type="dxa"/>
            </w:tcMar>
          </w:tcPr>
          <w:p w14:paraId="454B9A7D" w14:textId="77777777" w:rsidR="00E57AFB" w:rsidRPr="0082008D" w:rsidRDefault="00E57AFB" w:rsidP="001A66A0">
            <w:pPr>
              <w:snapToGrid w:val="0"/>
              <w:spacing w:line="200" w:lineRule="exact"/>
              <w:rPr>
                <w:rFonts w:asciiTheme="majorEastAsia" w:eastAsiaTheme="majorEastAsia" w:hAnsiTheme="majorEastAsia"/>
                <w:sz w:val="14"/>
                <w:szCs w:val="14"/>
              </w:rPr>
            </w:pPr>
          </w:p>
        </w:tc>
        <w:tc>
          <w:tcPr>
            <w:tcW w:w="4383" w:type="dxa"/>
            <w:vMerge/>
            <w:tcBorders>
              <w:bottom w:val="dashSmallGap" w:sz="4" w:space="0" w:color="auto"/>
              <w:right w:val="nil"/>
            </w:tcBorders>
            <w:shd w:val="clear" w:color="auto" w:fill="auto"/>
            <w:tcMar>
              <w:top w:w="57" w:type="dxa"/>
              <w:left w:w="142" w:type="dxa"/>
              <w:bottom w:w="57" w:type="dxa"/>
              <w:right w:w="142" w:type="dxa"/>
            </w:tcMar>
          </w:tcPr>
          <w:p w14:paraId="00728BAD" w14:textId="77777777" w:rsidR="00E57AFB" w:rsidRPr="0082008D" w:rsidRDefault="00E57AFB" w:rsidP="001A66A0">
            <w:pPr>
              <w:spacing w:line="200" w:lineRule="exact"/>
              <w:rPr>
                <w:rFonts w:asciiTheme="majorEastAsia" w:eastAsiaTheme="majorEastAsia" w:hAnsiTheme="majorEastAsia"/>
                <w:sz w:val="14"/>
                <w:szCs w:val="14"/>
              </w:rPr>
            </w:pPr>
          </w:p>
        </w:tc>
        <w:tc>
          <w:tcPr>
            <w:tcW w:w="120" w:type="dxa"/>
            <w:tcBorders>
              <w:top w:val="nil"/>
              <w:left w:val="nil"/>
            </w:tcBorders>
            <w:shd w:val="clear" w:color="auto" w:fill="auto"/>
          </w:tcPr>
          <w:p w14:paraId="45650C4B" w14:textId="77777777" w:rsidR="00E57AFB" w:rsidRDefault="00E57AFB" w:rsidP="001A66A0"/>
        </w:tc>
      </w:tr>
      <w:tr w:rsidR="00E57AFB" w14:paraId="64C3C6B5" w14:textId="77777777" w:rsidTr="001A66A0">
        <w:trPr>
          <w:cantSplit/>
          <w:trHeight w:hRule="exact" w:val="227"/>
        </w:trPr>
        <w:tc>
          <w:tcPr>
            <w:tcW w:w="104" w:type="dxa"/>
            <w:vMerge/>
            <w:tcBorders>
              <w:right w:val="nil"/>
            </w:tcBorders>
          </w:tcPr>
          <w:p w14:paraId="494BAF9B" w14:textId="77777777" w:rsidR="00E57AFB" w:rsidRPr="009D4699" w:rsidRDefault="00E57AFB" w:rsidP="001A66A0">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Mar>
              <w:top w:w="57" w:type="dxa"/>
              <w:left w:w="255" w:type="dxa"/>
              <w:bottom w:w="57" w:type="dxa"/>
              <w:right w:w="142" w:type="dxa"/>
            </w:tcMar>
          </w:tcPr>
          <w:p w14:paraId="779CA319" w14:textId="77777777" w:rsidR="00E57AFB" w:rsidRDefault="00E57AFB" w:rsidP="001A66A0">
            <w:r w:rsidRPr="00301A60">
              <w:rPr>
                <w:rFonts w:asciiTheme="majorEastAsia" w:eastAsiaTheme="majorEastAsia" w:hAnsiTheme="majorEastAsia"/>
                <w:noProof/>
                <w:sz w:val="14"/>
                <w:szCs w:val="14"/>
              </w:rPr>
              <mc:AlternateContent>
                <mc:Choice Requires="wpg">
                  <w:drawing>
                    <wp:anchor distT="0" distB="0" distL="114300" distR="114300" simplePos="0" relativeHeight="251627520" behindDoc="0" locked="0" layoutInCell="1" allowOverlap="1" wp14:anchorId="3EC8D9DD" wp14:editId="7ED4EFB7">
                      <wp:simplePos x="0" y="0"/>
                      <wp:positionH relativeFrom="column">
                        <wp:posOffset>-120081</wp:posOffset>
                      </wp:positionH>
                      <wp:positionV relativeFrom="line">
                        <wp:posOffset>-7544</wp:posOffset>
                      </wp:positionV>
                      <wp:extent cx="11817985" cy="114300"/>
                      <wp:effectExtent l="0" t="0" r="0" b="19050"/>
                      <wp:wrapNone/>
                      <wp:docPr id="290" name="グループ化 290"/>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291" name="グループ化 291"/>
                              <wpg:cNvGrpSpPr/>
                              <wpg:grpSpPr>
                                <a:xfrm>
                                  <a:off x="0" y="0"/>
                                  <a:ext cx="107950" cy="107950"/>
                                  <a:chOff x="0" y="0"/>
                                  <a:chExt cx="107950" cy="107950"/>
                                </a:xfrm>
                              </wpg:grpSpPr>
                              <wps:wsp>
                                <wps:cNvPr id="292" name="角丸四角形 292"/>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 name="テキスト ボックス 293"/>
                                <wps:cNvSpPr txBox="1"/>
                                <wps:spPr>
                                  <a:xfrm>
                                    <a:off x="0" y="0"/>
                                    <a:ext cx="107950" cy="107950"/>
                                  </a:xfrm>
                                  <a:prstGeom prst="rect">
                                    <a:avLst/>
                                  </a:prstGeom>
                                  <a:noFill/>
                                  <a:ln w="6350">
                                    <a:noFill/>
                                  </a:ln>
                                  <a:effectLst/>
                                </wps:spPr>
                                <wps:txbx>
                                  <w:txbxContent>
                                    <w:p w14:paraId="5384CDD5" w14:textId="77777777" w:rsidR="00477D54" w:rsidRPr="000674B1" w:rsidRDefault="00477D54" w:rsidP="00E57AFB">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294" name="グループ化 294"/>
                              <wpg:cNvGrpSpPr/>
                              <wpg:grpSpPr>
                                <a:xfrm>
                                  <a:off x="121341" y="0"/>
                                  <a:ext cx="11696701" cy="114300"/>
                                  <a:chOff x="-1" y="0"/>
                                  <a:chExt cx="11696701" cy="114300"/>
                                </a:xfrm>
                              </wpg:grpSpPr>
                              <wps:wsp>
                                <wps:cNvPr id="295" name="正方形/長方形 295"/>
                                <wps:cNvSpPr/>
                                <wps:spPr>
                                  <a:xfrm>
                                    <a:off x="0" y="0"/>
                                    <a:ext cx="11696700" cy="114300"/>
                                  </a:xfrm>
                                  <a:prstGeom prst="rect">
                                    <a:avLst/>
                                  </a:prstGeom>
                                  <a:gradFill>
                                    <a:gsLst>
                                      <a:gs pos="0">
                                        <a:sysClr val="windowText" lastClr="000000">
                                          <a:lumMod val="65000"/>
                                          <a:lumOff val="35000"/>
                                        </a:sysClr>
                                      </a:gs>
                                      <a:gs pos="59000">
                                        <a:sysClr val="windowText" lastClr="000000">
                                          <a:tint val="44500"/>
                                          <a:satMod val="160000"/>
                                        </a:sysClr>
                                      </a:gs>
                                      <a:gs pos="95000">
                                        <a:sysClr val="window" lastClr="FFFFFF"/>
                                      </a:gs>
                                    </a:gsLst>
                                    <a:lin ang="0" scaled="1"/>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6" name="テキスト ボックス 296"/>
                                <wps:cNvSpPr txBox="1"/>
                                <wps:spPr>
                                  <a:xfrm>
                                    <a:off x="-1" y="0"/>
                                    <a:ext cx="756004" cy="114300"/>
                                  </a:xfrm>
                                  <a:prstGeom prst="rect">
                                    <a:avLst/>
                                  </a:prstGeom>
                                  <a:solidFill>
                                    <a:sysClr val="window" lastClr="FFFFFF"/>
                                  </a:solidFill>
                                  <a:ln w="6350">
                                    <a:noFill/>
                                  </a:ln>
                                  <a:effectLst/>
                                </wps:spPr>
                                <wps:txbx>
                                  <w:txbxContent>
                                    <w:p w14:paraId="34DB08FD" w14:textId="77777777" w:rsidR="00477D54" w:rsidRPr="007143A7" w:rsidRDefault="00477D54" w:rsidP="00E57AFB">
                                      <w:pPr>
                                        <w:snapToGrid w:val="0"/>
                                        <w:spacing w:line="160" w:lineRule="exact"/>
                                        <w:rPr>
                                          <w:rFonts w:asciiTheme="majorEastAsia" w:eastAsiaTheme="majorEastAsia" w:hAnsiTheme="majorEastAsia"/>
                                          <w:spacing w:val="4"/>
                                          <w:sz w:val="14"/>
                                          <w:szCs w:val="16"/>
                                        </w:rPr>
                                      </w:pPr>
                                      <w:r w:rsidRPr="009C698E">
                                        <w:rPr>
                                          <w:rFonts w:asciiTheme="majorEastAsia" w:eastAsiaTheme="majorEastAsia" w:hAnsiTheme="majorEastAsia" w:hint="eastAsia"/>
                                          <w:spacing w:val="4"/>
                                          <w:sz w:val="14"/>
                                          <w:szCs w:val="16"/>
                                        </w:rPr>
                                        <w:t>空気中にある水</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EC8D9DD" id="グループ化 290" o:spid="_x0000_s1239" style="position:absolute;left:0;text-align:left;margin-left:-9.45pt;margin-top:-.6pt;width:930.55pt;height:9pt;z-index:251627520;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">
                      <v:group id="グループ化 291" o:spid="_x0000_s1240"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roundrect id="角丸四角形 292" o:spid="_x0000_s1241"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" fillcolor="windowText" strokeweight="2pt"/>
                        <v:shape id="テキスト ボックス 293" o:spid="_x0000_s1242"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" filled="f" stroked="f" strokeweight=".5pt">
                          <v:textbox inset="0,0,0,0">
                            <w:txbxContent>
                              <w:p w14:paraId="5384CDD5" w14:textId="77777777" w:rsidR="00477D54" w:rsidRPr="000674B1" w:rsidRDefault="00477D54" w:rsidP="00E57AFB">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v:textbox>
                        </v:shape>
                      </v:group>
                      <v:group id="グループ化 294" o:spid="_x0000_s1243"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rect id="正方形/長方形 295" o:spid="_x0000_s1244"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" fillcolor="#595959" stroked="f" strokeweight="2pt">
                          <v:fill color2="window" angle="90" colors="0 #595959;38666f #c4c4c4;62259f window" focus="100%" type="gradient"/>
                        </v:rect>
                        <v:shape id="テキスト ボックス 296" o:spid="_x0000_s1245" type="#_x0000_t202" style="position:absolute;width:756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" fillcolor="window" stroked="f" strokeweight=".5pt">
                          <v:textbox inset="1mm,0,0,0">
                            <w:txbxContent>
                              <w:p w14:paraId="34DB08FD" w14:textId="77777777" w:rsidR="00477D54" w:rsidRPr="007143A7" w:rsidRDefault="00477D54" w:rsidP="00E57AFB">
                                <w:pPr>
                                  <w:snapToGrid w:val="0"/>
                                  <w:spacing w:line="160" w:lineRule="exact"/>
                                  <w:rPr>
                                    <w:rFonts w:asciiTheme="majorEastAsia" w:eastAsiaTheme="majorEastAsia" w:hAnsiTheme="majorEastAsia"/>
                                    <w:spacing w:val="4"/>
                                    <w:sz w:val="14"/>
                                    <w:szCs w:val="16"/>
                                  </w:rPr>
                                </w:pPr>
                                <w:r w:rsidRPr="009C698E">
                                  <w:rPr>
                                    <w:rFonts w:asciiTheme="majorEastAsia" w:eastAsiaTheme="majorEastAsia" w:hAnsiTheme="majorEastAsia" w:hint="eastAsia"/>
                                    <w:spacing w:val="4"/>
                                    <w:sz w:val="14"/>
                                    <w:szCs w:val="16"/>
                                  </w:rPr>
                                  <w:t>空気中にある水</w:t>
                                </w:r>
                              </w:p>
                            </w:txbxContent>
                          </v:textbox>
                        </v:shape>
                      </v:group>
                      <w10:wrap anchory="line"/>
                    </v:group>
                  </w:pict>
                </mc:Fallback>
              </mc:AlternateContent>
            </w:r>
          </w:p>
        </w:tc>
        <w:tc>
          <w:tcPr>
            <w:tcW w:w="283" w:type="dxa"/>
            <w:tcBorders>
              <w:top w:val="nil"/>
              <w:bottom w:val="nil"/>
            </w:tcBorders>
          </w:tcPr>
          <w:p w14:paraId="4F29F576" w14:textId="77777777" w:rsidR="00E57AFB" w:rsidRDefault="00E57AFB" w:rsidP="001A66A0"/>
        </w:tc>
        <w:tc>
          <w:tcPr>
            <w:tcW w:w="283" w:type="dxa"/>
            <w:tcBorders>
              <w:top w:val="nil"/>
              <w:bottom w:val="nil"/>
            </w:tcBorders>
          </w:tcPr>
          <w:p w14:paraId="17BA819E" w14:textId="77777777" w:rsidR="00E57AFB" w:rsidRDefault="00E57AFB" w:rsidP="001A66A0"/>
        </w:tc>
        <w:tc>
          <w:tcPr>
            <w:tcW w:w="283" w:type="dxa"/>
            <w:tcBorders>
              <w:top w:val="nil"/>
              <w:bottom w:val="nil"/>
            </w:tcBorders>
          </w:tcPr>
          <w:p w14:paraId="690B4464" w14:textId="77777777" w:rsidR="00E57AFB" w:rsidRDefault="00E57AFB" w:rsidP="001A66A0">
            <w:pPr>
              <w:spacing w:line="40" w:lineRule="exact"/>
            </w:pPr>
          </w:p>
        </w:tc>
        <w:tc>
          <w:tcPr>
            <w:tcW w:w="283" w:type="dxa"/>
            <w:tcBorders>
              <w:top w:val="nil"/>
              <w:bottom w:val="nil"/>
            </w:tcBorders>
          </w:tcPr>
          <w:p w14:paraId="704BA0CB" w14:textId="77777777" w:rsidR="00E57AFB" w:rsidRDefault="00E57AFB" w:rsidP="001A66A0"/>
        </w:tc>
        <w:tc>
          <w:tcPr>
            <w:tcW w:w="4056" w:type="dxa"/>
            <w:tcBorders>
              <w:top w:val="nil"/>
              <w:bottom w:val="nil"/>
              <w:right w:val="nil"/>
            </w:tcBorders>
            <w:tcMar>
              <w:top w:w="57" w:type="dxa"/>
              <w:left w:w="142" w:type="dxa"/>
              <w:bottom w:w="57" w:type="dxa"/>
              <w:right w:w="142" w:type="dxa"/>
            </w:tcMar>
          </w:tcPr>
          <w:p w14:paraId="20647E3D" w14:textId="77777777" w:rsidR="00E57AFB" w:rsidRDefault="00E57AFB" w:rsidP="001A66A0"/>
        </w:tc>
        <w:tc>
          <w:tcPr>
            <w:tcW w:w="652" w:type="dxa"/>
            <w:tcBorders>
              <w:top w:val="nil"/>
              <w:left w:val="nil"/>
              <w:bottom w:val="nil"/>
            </w:tcBorders>
            <w:tcMar>
              <w:top w:w="57" w:type="dxa"/>
              <w:left w:w="142" w:type="dxa"/>
              <w:bottom w:w="57" w:type="dxa"/>
              <w:right w:w="142" w:type="dxa"/>
            </w:tcMar>
          </w:tcPr>
          <w:p w14:paraId="4A4BB29E" w14:textId="77777777" w:rsidR="00E57AFB" w:rsidRDefault="00E57AFB" w:rsidP="001A66A0"/>
        </w:tc>
        <w:tc>
          <w:tcPr>
            <w:tcW w:w="652" w:type="dxa"/>
            <w:tcBorders>
              <w:top w:val="nil"/>
              <w:bottom w:val="nil"/>
              <w:right w:val="nil"/>
            </w:tcBorders>
            <w:tcMar>
              <w:top w:w="57" w:type="dxa"/>
              <w:left w:w="142" w:type="dxa"/>
              <w:bottom w:w="57" w:type="dxa"/>
              <w:right w:w="142" w:type="dxa"/>
            </w:tcMar>
          </w:tcPr>
          <w:p w14:paraId="551023AD" w14:textId="77777777" w:rsidR="00E57AFB" w:rsidRDefault="00E57AFB" w:rsidP="001A66A0"/>
        </w:tc>
        <w:tc>
          <w:tcPr>
            <w:tcW w:w="4344" w:type="dxa"/>
            <w:tcBorders>
              <w:top w:val="nil"/>
              <w:left w:val="nil"/>
              <w:bottom w:val="nil"/>
            </w:tcBorders>
            <w:tcMar>
              <w:top w:w="57" w:type="dxa"/>
              <w:left w:w="142" w:type="dxa"/>
              <w:bottom w:w="57" w:type="dxa"/>
              <w:right w:w="142" w:type="dxa"/>
            </w:tcMar>
          </w:tcPr>
          <w:p w14:paraId="67357A3D" w14:textId="77777777" w:rsidR="00E57AFB" w:rsidRDefault="00E57AFB" w:rsidP="001A66A0"/>
        </w:tc>
        <w:tc>
          <w:tcPr>
            <w:tcW w:w="4383" w:type="dxa"/>
            <w:tcBorders>
              <w:top w:val="nil"/>
              <w:bottom w:val="nil"/>
              <w:right w:val="nil"/>
            </w:tcBorders>
            <w:shd w:val="clear" w:color="auto" w:fill="auto"/>
            <w:tcMar>
              <w:top w:w="57" w:type="dxa"/>
              <w:left w:w="142" w:type="dxa"/>
              <w:bottom w:w="57" w:type="dxa"/>
              <w:right w:w="142" w:type="dxa"/>
            </w:tcMar>
          </w:tcPr>
          <w:p w14:paraId="099F6090" w14:textId="77777777" w:rsidR="00E57AFB" w:rsidRDefault="00E57AFB" w:rsidP="001A66A0"/>
        </w:tc>
        <w:tc>
          <w:tcPr>
            <w:tcW w:w="120" w:type="dxa"/>
            <w:vMerge w:val="restart"/>
            <w:tcBorders>
              <w:top w:val="nil"/>
              <w:left w:val="nil"/>
            </w:tcBorders>
            <w:shd w:val="clear" w:color="auto" w:fill="auto"/>
          </w:tcPr>
          <w:p w14:paraId="42482517" w14:textId="77777777" w:rsidR="00E57AFB" w:rsidRDefault="00E57AFB" w:rsidP="001A66A0"/>
        </w:tc>
      </w:tr>
      <w:tr w:rsidR="00E57AFB" w14:paraId="39F6FF15" w14:textId="77777777" w:rsidTr="001A66A0">
        <w:trPr>
          <w:cantSplit/>
          <w:trHeight w:val="510"/>
        </w:trPr>
        <w:tc>
          <w:tcPr>
            <w:tcW w:w="104" w:type="dxa"/>
            <w:vMerge/>
            <w:tcBorders>
              <w:right w:val="nil"/>
            </w:tcBorders>
          </w:tcPr>
          <w:p w14:paraId="45AB0869" w14:textId="77777777" w:rsidR="00E57AFB" w:rsidRPr="009D4699" w:rsidRDefault="00E57AFB" w:rsidP="001A66A0">
            <w:pPr>
              <w:snapToGrid w:val="0"/>
              <w:ind w:leftChars="-100" w:left="-260" w:rightChars="-100" w:right="-260"/>
              <w:rPr>
                <w:rFonts w:asciiTheme="majorEastAsia" w:eastAsiaTheme="majorEastAsia" w:hAnsiTheme="majorEastAsia"/>
                <w:sz w:val="10"/>
                <w:szCs w:val="10"/>
              </w:rPr>
            </w:pPr>
          </w:p>
        </w:tc>
        <w:tc>
          <w:tcPr>
            <w:tcW w:w="3485" w:type="dxa"/>
            <w:tcBorders>
              <w:top w:val="nil"/>
              <w:left w:val="nil"/>
            </w:tcBorders>
            <w:tcMar>
              <w:top w:w="57" w:type="dxa"/>
              <w:left w:w="255" w:type="dxa"/>
              <w:bottom w:w="57" w:type="dxa"/>
              <w:right w:w="142" w:type="dxa"/>
            </w:tcMar>
          </w:tcPr>
          <w:p w14:paraId="7DF70B07" w14:textId="35523639" w:rsidR="004620C8" w:rsidRPr="004620C8" w:rsidRDefault="004620C8" w:rsidP="004620C8">
            <w:pPr>
              <w:snapToGrid w:val="0"/>
              <w:spacing w:line="200" w:lineRule="exact"/>
              <w:ind w:left="140" w:hangingChars="100" w:hanging="140"/>
              <w:rPr>
                <w:rFonts w:asciiTheme="majorEastAsia" w:eastAsiaTheme="majorEastAsia" w:hAnsiTheme="majorEastAsia"/>
                <w:sz w:val="14"/>
                <w:szCs w:val="14"/>
              </w:rPr>
            </w:pPr>
            <w:r w:rsidRPr="004620C8">
              <w:rPr>
                <w:rFonts w:asciiTheme="majorEastAsia" w:eastAsiaTheme="majorEastAsia" w:hAnsiTheme="majorEastAsia" w:hint="eastAsia"/>
                <w:sz w:val="14"/>
                <w:szCs w:val="14"/>
              </w:rPr>
              <w:t>・蒸発した水は再び目に見えるすがたに戻るのかについて</w:t>
            </w:r>
            <w:r w:rsidR="00B14E62">
              <w:rPr>
                <w:rFonts w:asciiTheme="majorEastAsia" w:eastAsiaTheme="majorEastAsia" w:hAnsiTheme="majorEastAsia" w:hint="eastAsia"/>
                <w:sz w:val="14"/>
                <w:szCs w:val="14"/>
              </w:rPr>
              <w:t>、</w:t>
            </w:r>
            <w:r w:rsidRPr="004620C8">
              <w:rPr>
                <w:rFonts w:asciiTheme="majorEastAsia" w:eastAsiaTheme="majorEastAsia" w:hAnsiTheme="majorEastAsia" w:hint="eastAsia"/>
                <w:sz w:val="14"/>
                <w:szCs w:val="14"/>
              </w:rPr>
              <w:t>これまで学んだことや経験したことを基に予想する。</w:t>
            </w:r>
          </w:p>
          <w:p w14:paraId="24E0C754" w14:textId="5EC6CDBC" w:rsidR="00E57AFB" w:rsidRPr="0082008D" w:rsidRDefault="004620C8" w:rsidP="004620C8">
            <w:pPr>
              <w:tabs>
                <w:tab w:val="right" w:pos="3088"/>
              </w:tabs>
              <w:snapToGrid w:val="0"/>
              <w:spacing w:line="200" w:lineRule="exact"/>
              <w:ind w:left="140" w:hangingChars="100" w:hanging="140"/>
              <w:rPr>
                <w:rFonts w:asciiTheme="majorEastAsia" w:eastAsiaTheme="majorEastAsia" w:hAnsiTheme="majorEastAsia"/>
                <w:sz w:val="14"/>
                <w:szCs w:val="14"/>
              </w:rPr>
            </w:pPr>
            <w:r w:rsidRPr="004620C8">
              <w:rPr>
                <w:rFonts w:asciiTheme="majorEastAsia" w:eastAsiaTheme="majorEastAsia" w:hAnsiTheme="majorEastAsia" w:hint="eastAsia"/>
                <w:sz w:val="14"/>
                <w:szCs w:val="14"/>
              </w:rPr>
              <w:t xml:space="preserve">・蒸発した水は再び目に見えるすがたに戻るのか調べる。 </w:t>
            </w:r>
            <w:r w:rsidR="00C96749">
              <w:rPr>
                <w:rFonts w:asciiTheme="majorEastAsia" w:eastAsiaTheme="majorEastAsia" w:hAnsiTheme="majorEastAsia"/>
                <w:sz w:val="14"/>
                <w:szCs w:val="14"/>
              </w:rPr>
              <w:t xml:space="preserve">                        </w:t>
            </w:r>
            <w:r>
              <w:rPr>
                <w:rFonts w:asciiTheme="majorEastAsia" w:eastAsiaTheme="majorEastAsia" w:hAnsiTheme="majorEastAsia"/>
                <w:sz w:val="14"/>
                <w:szCs w:val="14"/>
              </w:rPr>
              <w:t xml:space="preserve"> </w:t>
            </w:r>
            <w:r w:rsidRPr="00284118">
              <w:rPr>
                <w:rFonts w:asciiTheme="majorEastAsia" w:eastAsiaTheme="majorEastAsia" w:hAnsiTheme="majorEastAsia" w:hint="eastAsia"/>
                <w:b/>
                <w:sz w:val="14"/>
                <w:szCs w:val="14"/>
              </w:rPr>
              <w:t>(</w:t>
            </w:r>
            <w:r w:rsidR="00284118" w:rsidRPr="00284118">
              <w:rPr>
                <w:rFonts w:asciiTheme="majorEastAsia" w:eastAsiaTheme="majorEastAsia" w:hAnsiTheme="majorEastAsia" w:hint="eastAsia"/>
                <w:b/>
                <w:sz w:val="14"/>
                <w:szCs w:val="14"/>
              </w:rPr>
              <w:t>観察１</w:t>
            </w:r>
            <w:r w:rsidRPr="00284118">
              <w:rPr>
                <w:rFonts w:asciiTheme="majorEastAsia" w:eastAsiaTheme="majorEastAsia" w:hAnsiTheme="majorEastAsia" w:hint="eastAsia"/>
                <w:b/>
                <w:sz w:val="14"/>
                <w:szCs w:val="14"/>
              </w:rPr>
              <w:t>)</w:t>
            </w:r>
          </w:p>
        </w:tc>
        <w:tc>
          <w:tcPr>
            <w:tcW w:w="283" w:type="dxa"/>
            <w:tcBorders>
              <w:top w:val="nil"/>
            </w:tcBorders>
            <w:vAlign w:val="center"/>
          </w:tcPr>
          <w:p w14:paraId="5E4BBA61" w14:textId="77777777" w:rsidR="00E57AFB" w:rsidRPr="00D86E01" w:rsidRDefault="00E57AFB"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1</w:t>
            </w:r>
          </w:p>
        </w:tc>
        <w:tc>
          <w:tcPr>
            <w:tcW w:w="283" w:type="dxa"/>
            <w:tcBorders>
              <w:top w:val="nil"/>
            </w:tcBorders>
            <w:textDirection w:val="tbRlV"/>
            <w:vAlign w:val="center"/>
          </w:tcPr>
          <w:p w14:paraId="1A3A056A" w14:textId="1C0F57F5" w:rsidR="00E57AFB" w:rsidRPr="00553402" w:rsidRDefault="004620C8" w:rsidP="001A66A0">
            <w:pPr>
              <w:snapToGrid w:val="0"/>
              <w:spacing w:line="200" w:lineRule="exact"/>
              <w:ind w:left="113" w:right="113"/>
              <w:jc w:val="center"/>
              <w:rPr>
                <w:rFonts w:asciiTheme="majorEastAsia" w:eastAsiaTheme="majorEastAsia" w:hAnsiTheme="majorEastAsia"/>
                <w:sz w:val="14"/>
                <w:szCs w:val="14"/>
              </w:rPr>
            </w:pPr>
            <w:r w:rsidRPr="004620C8">
              <w:rPr>
                <w:rFonts w:asciiTheme="majorEastAsia" w:eastAsiaTheme="majorEastAsia" w:hAnsiTheme="majorEastAsia"/>
                <w:sz w:val="14"/>
                <w:szCs w:val="14"/>
                <w:eastAsianLayout w:id="2094759938" w:vert="1" w:vertCompress="1"/>
              </w:rPr>
              <w:t>97</w:t>
            </w:r>
          </w:p>
        </w:tc>
        <w:tc>
          <w:tcPr>
            <w:tcW w:w="283" w:type="dxa"/>
            <w:tcBorders>
              <w:top w:val="nil"/>
              <w:bottom w:val="single" w:sz="4" w:space="0" w:color="auto"/>
            </w:tcBorders>
            <w:vAlign w:val="center"/>
          </w:tcPr>
          <w:p w14:paraId="3EEE75BF" w14:textId="349B4BC6" w:rsidR="00E57AFB" w:rsidRDefault="004620C8" w:rsidP="001A66A0">
            <w:pPr>
              <w:snapToGrid w:val="0"/>
              <w:spacing w:line="200" w:lineRule="exact"/>
              <w:jc w:val="center"/>
              <w:rPr>
                <w:rFonts w:asciiTheme="majorEastAsia" w:eastAsiaTheme="majorEastAsia" w:hAnsiTheme="majorEastAsia"/>
                <w:b/>
                <w:sz w:val="14"/>
                <w:szCs w:val="14"/>
              </w:rPr>
            </w:pPr>
            <w:r w:rsidRPr="004620C8">
              <w:rPr>
                <w:rFonts w:asciiTheme="majorEastAsia" w:eastAsiaTheme="majorEastAsia" w:hAnsiTheme="majorEastAsia" w:hint="eastAsia"/>
                <w:b/>
                <w:sz w:val="14"/>
                <w:szCs w:val="14"/>
              </w:rPr>
              <w:t>態</w:t>
            </w:r>
          </w:p>
        </w:tc>
        <w:tc>
          <w:tcPr>
            <w:tcW w:w="283" w:type="dxa"/>
            <w:tcBorders>
              <w:top w:val="nil"/>
              <w:bottom w:val="single" w:sz="4" w:space="0" w:color="auto"/>
            </w:tcBorders>
            <w:vAlign w:val="center"/>
          </w:tcPr>
          <w:p w14:paraId="5D27E9BD" w14:textId="77777777" w:rsidR="00E57AFB" w:rsidRPr="0082008D" w:rsidRDefault="00E57AFB"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nil"/>
              <w:bottom w:val="single" w:sz="4" w:space="0" w:color="auto"/>
              <w:right w:val="nil"/>
            </w:tcBorders>
            <w:tcMar>
              <w:top w:w="57" w:type="dxa"/>
              <w:left w:w="142" w:type="dxa"/>
              <w:bottom w:w="57" w:type="dxa"/>
              <w:right w:w="142" w:type="dxa"/>
            </w:tcMar>
          </w:tcPr>
          <w:p w14:paraId="71E3B78C" w14:textId="06219766" w:rsidR="004620C8" w:rsidRDefault="004620C8" w:rsidP="004620C8">
            <w:pPr>
              <w:tabs>
                <w:tab w:val="right" w:pos="3772"/>
              </w:tabs>
              <w:topLinePunct/>
              <w:snapToGrid w:val="0"/>
              <w:spacing w:line="200" w:lineRule="exact"/>
              <w:rPr>
                <w:rFonts w:asciiTheme="majorEastAsia" w:eastAsiaTheme="majorEastAsia" w:hAnsiTheme="majorEastAsia"/>
                <w:b/>
                <w:sz w:val="14"/>
                <w:szCs w:val="14"/>
              </w:rPr>
            </w:pPr>
            <w:r w:rsidRPr="004620C8">
              <w:rPr>
                <w:rFonts w:asciiTheme="majorEastAsia" w:eastAsiaTheme="majorEastAsia" w:hAnsiTheme="majorEastAsia" w:hint="eastAsia"/>
                <w:b/>
                <w:sz w:val="14"/>
                <w:szCs w:val="14"/>
              </w:rPr>
              <w:t>【態①】蒸発した水は再び目に見えるすがたに戻るのかを調べる活動に進んで取り組み</w:t>
            </w:r>
            <w:r w:rsidR="00B14E62">
              <w:rPr>
                <w:rFonts w:asciiTheme="majorEastAsia" w:eastAsiaTheme="majorEastAsia" w:hAnsiTheme="majorEastAsia" w:hint="eastAsia"/>
                <w:b/>
                <w:sz w:val="14"/>
                <w:szCs w:val="14"/>
              </w:rPr>
              <w:t>、</w:t>
            </w:r>
            <w:r w:rsidRPr="004620C8">
              <w:rPr>
                <w:rFonts w:asciiTheme="majorEastAsia" w:eastAsiaTheme="majorEastAsia" w:hAnsiTheme="majorEastAsia" w:hint="eastAsia"/>
                <w:b/>
                <w:sz w:val="14"/>
                <w:szCs w:val="14"/>
              </w:rPr>
              <w:t>友達と協力して取り組んだり</w:t>
            </w:r>
            <w:r w:rsidR="00B14E62">
              <w:rPr>
                <w:rFonts w:asciiTheme="majorEastAsia" w:eastAsiaTheme="majorEastAsia" w:hAnsiTheme="majorEastAsia" w:hint="eastAsia"/>
                <w:b/>
                <w:sz w:val="14"/>
                <w:szCs w:val="14"/>
              </w:rPr>
              <w:t>、</w:t>
            </w:r>
            <w:r w:rsidR="009F3781">
              <w:rPr>
                <w:rFonts w:asciiTheme="majorEastAsia" w:eastAsiaTheme="majorEastAsia" w:hAnsiTheme="majorEastAsia" w:hint="eastAsia"/>
                <w:b/>
                <w:sz w:val="14"/>
                <w:szCs w:val="14"/>
              </w:rPr>
              <w:t>予想や得られた</w:t>
            </w:r>
            <w:r w:rsidRPr="004620C8">
              <w:rPr>
                <w:rFonts w:asciiTheme="majorEastAsia" w:eastAsiaTheme="majorEastAsia" w:hAnsiTheme="majorEastAsia" w:hint="eastAsia"/>
                <w:b/>
                <w:sz w:val="14"/>
                <w:szCs w:val="14"/>
              </w:rPr>
              <w:t>結果などを互いに伝え合ったりしながら</w:t>
            </w:r>
            <w:r w:rsidR="00B14E62">
              <w:rPr>
                <w:rFonts w:asciiTheme="majorEastAsia" w:eastAsiaTheme="majorEastAsia" w:hAnsiTheme="majorEastAsia" w:hint="eastAsia"/>
                <w:b/>
                <w:sz w:val="14"/>
                <w:szCs w:val="14"/>
              </w:rPr>
              <w:t>、</w:t>
            </w:r>
            <w:r w:rsidRPr="004620C8">
              <w:rPr>
                <w:rFonts w:asciiTheme="majorEastAsia" w:eastAsiaTheme="majorEastAsia" w:hAnsiTheme="majorEastAsia" w:hint="eastAsia"/>
                <w:b/>
                <w:sz w:val="14"/>
                <w:szCs w:val="14"/>
              </w:rPr>
              <w:t>問題解決しようとしているかを評価する。</w:t>
            </w:r>
          </w:p>
          <w:p w14:paraId="5F3EF131" w14:textId="49B64E39" w:rsidR="00E57AFB" w:rsidRPr="0082008D" w:rsidRDefault="004620C8" w:rsidP="004620C8">
            <w:pPr>
              <w:tabs>
                <w:tab w:val="right" w:pos="3772"/>
              </w:tabs>
              <w:topLinePunct/>
              <w:snapToGrid w:val="0"/>
              <w:spacing w:line="200" w:lineRule="exact"/>
              <w:jc w:val="right"/>
              <w:rPr>
                <w:rFonts w:asciiTheme="majorEastAsia" w:eastAsiaTheme="majorEastAsia" w:hAnsiTheme="majorEastAsia"/>
                <w:sz w:val="14"/>
                <w:szCs w:val="14"/>
              </w:rPr>
            </w:pPr>
            <w:r w:rsidRPr="004620C8">
              <w:rPr>
                <w:rFonts w:asciiTheme="majorEastAsia" w:eastAsiaTheme="majorEastAsia" w:hAnsiTheme="majorEastAsia" w:hint="eastAsia"/>
                <w:b/>
                <w:sz w:val="14"/>
                <w:szCs w:val="14"/>
              </w:rPr>
              <w:t>【発言分析・行動観察】</w:t>
            </w:r>
          </w:p>
        </w:tc>
        <w:tc>
          <w:tcPr>
            <w:tcW w:w="652" w:type="dxa"/>
            <w:tcBorders>
              <w:top w:val="nil"/>
              <w:left w:val="nil"/>
              <w:bottom w:val="single" w:sz="4" w:space="0" w:color="auto"/>
            </w:tcBorders>
            <w:tcMar>
              <w:top w:w="57" w:type="dxa"/>
              <w:left w:w="142" w:type="dxa"/>
              <w:bottom w:w="57" w:type="dxa"/>
              <w:right w:w="142" w:type="dxa"/>
            </w:tcMar>
          </w:tcPr>
          <w:p w14:paraId="0CB7D678" w14:textId="77777777" w:rsidR="00E57AFB" w:rsidRPr="0082008D" w:rsidRDefault="00E57AFB" w:rsidP="001A66A0">
            <w:pPr>
              <w:snapToGrid w:val="0"/>
              <w:spacing w:line="200" w:lineRule="exact"/>
              <w:rPr>
                <w:rFonts w:asciiTheme="majorEastAsia" w:eastAsiaTheme="majorEastAsia" w:hAnsiTheme="majorEastAsia"/>
                <w:sz w:val="14"/>
                <w:szCs w:val="14"/>
              </w:rPr>
            </w:pPr>
          </w:p>
        </w:tc>
        <w:tc>
          <w:tcPr>
            <w:tcW w:w="652" w:type="dxa"/>
            <w:tcBorders>
              <w:top w:val="nil"/>
              <w:bottom w:val="single" w:sz="4" w:space="0" w:color="auto"/>
              <w:right w:val="nil"/>
            </w:tcBorders>
            <w:tcMar>
              <w:top w:w="57" w:type="dxa"/>
              <w:left w:w="142" w:type="dxa"/>
              <w:bottom w:w="57" w:type="dxa"/>
              <w:right w:w="142" w:type="dxa"/>
            </w:tcMar>
          </w:tcPr>
          <w:p w14:paraId="03AB8221" w14:textId="77777777" w:rsidR="00E57AFB" w:rsidRPr="0082008D" w:rsidRDefault="00E57AFB" w:rsidP="001A66A0">
            <w:pPr>
              <w:snapToGrid w:val="0"/>
              <w:spacing w:line="200" w:lineRule="exact"/>
              <w:rPr>
                <w:rFonts w:asciiTheme="majorEastAsia" w:eastAsiaTheme="majorEastAsia" w:hAnsiTheme="majorEastAsia"/>
                <w:sz w:val="14"/>
                <w:szCs w:val="14"/>
              </w:rPr>
            </w:pPr>
          </w:p>
        </w:tc>
        <w:tc>
          <w:tcPr>
            <w:tcW w:w="4344" w:type="dxa"/>
            <w:tcBorders>
              <w:top w:val="nil"/>
              <w:left w:val="nil"/>
              <w:bottom w:val="single" w:sz="4" w:space="0" w:color="auto"/>
            </w:tcBorders>
            <w:tcMar>
              <w:top w:w="57" w:type="dxa"/>
              <w:left w:w="142" w:type="dxa"/>
              <w:bottom w:w="57" w:type="dxa"/>
              <w:right w:w="142" w:type="dxa"/>
            </w:tcMar>
          </w:tcPr>
          <w:p w14:paraId="65ABD8DE" w14:textId="61BD8167" w:rsidR="00E57AFB" w:rsidRPr="0082008D" w:rsidRDefault="004620C8" w:rsidP="001A66A0">
            <w:pPr>
              <w:snapToGrid w:val="0"/>
              <w:spacing w:line="200" w:lineRule="exact"/>
              <w:rPr>
                <w:rFonts w:asciiTheme="majorEastAsia" w:eastAsiaTheme="majorEastAsia" w:hAnsiTheme="majorEastAsia"/>
                <w:sz w:val="14"/>
                <w:szCs w:val="14"/>
              </w:rPr>
            </w:pPr>
            <w:r w:rsidRPr="004620C8">
              <w:rPr>
                <w:rFonts w:asciiTheme="majorEastAsia" w:eastAsiaTheme="majorEastAsia" w:hAnsiTheme="majorEastAsia" w:hint="eastAsia"/>
                <w:sz w:val="14"/>
                <w:szCs w:val="14"/>
              </w:rPr>
              <w:t>蒸発した水は再び目に見えるすがたに戻るのかを調べる活動に進んで取り組み</w:t>
            </w:r>
            <w:r w:rsidR="00B14E62">
              <w:rPr>
                <w:rFonts w:asciiTheme="majorEastAsia" w:eastAsiaTheme="majorEastAsia" w:hAnsiTheme="majorEastAsia" w:hint="eastAsia"/>
                <w:sz w:val="14"/>
                <w:szCs w:val="14"/>
              </w:rPr>
              <w:t>、</w:t>
            </w:r>
            <w:r w:rsidRPr="004620C8">
              <w:rPr>
                <w:rFonts w:asciiTheme="majorEastAsia" w:eastAsiaTheme="majorEastAsia" w:hAnsiTheme="majorEastAsia" w:hint="eastAsia"/>
                <w:sz w:val="14"/>
                <w:szCs w:val="14"/>
              </w:rPr>
              <w:t>友達と協力して取り組んだり</w:t>
            </w:r>
            <w:r w:rsidR="00B14E62">
              <w:rPr>
                <w:rFonts w:asciiTheme="majorEastAsia" w:eastAsiaTheme="majorEastAsia" w:hAnsiTheme="majorEastAsia" w:hint="eastAsia"/>
                <w:sz w:val="14"/>
                <w:szCs w:val="14"/>
              </w:rPr>
              <w:t>、</w:t>
            </w:r>
            <w:r w:rsidR="009F3781">
              <w:rPr>
                <w:rFonts w:asciiTheme="majorEastAsia" w:eastAsiaTheme="majorEastAsia" w:hAnsiTheme="majorEastAsia" w:hint="eastAsia"/>
                <w:sz w:val="14"/>
                <w:szCs w:val="14"/>
              </w:rPr>
              <w:t>予想や得られた</w:t>
            </w:r>
            <w:r w:rsidRPr="004620C8">
              <w:rPr>
                <w:rFonts w:asciiTheme="majorEastAsia" w:eastAsiaTheme="majorEastAsia" w:hAnsiTheme="majorEastAsia" w:hint="eastAsia"/>
                <w:sz w:val="14"/>
                <w:szCs w:val="14"/>
              </w:rPr>
              <w:t>結果などを互いに伝え合ったりしながら</w:t>
            </w:r>
            <w:r w:rsidR="00B14E62">
              <w:rPr>
                <w:rFonts w:asciiTheme="majorEastAsia" w:eastAsiaTheme="majorEastAsia" w:hAnsiTheme="majorEastAsia" w:hint="eastAsia"/>
                <w:sz w:val="14"/>
                <w:szCs w:val="14"/>
              </w:rPr>
              <w:t>、</w:t>
            </w:r>
            <w:r w:rsidRPr="004620C8">
              <w:rPr>
                <w:rFonts w:asciiTheme="majorEastAsia" w:eastAsiaTheme="majorEastAsia" w:hAnsiTheme="majorEastAsia" w:hint="eastAsia"/>
                <w:sz w:val="14"/>
                <w:szCs w:val="14"/>
              </w:rPr>
              <w:t>粘り強く問題解決しようとしている。</w:t>
            </w:r>
          </w:p>
        </w:tc>
        <w:tc>
          <w:tcPr>
            <w:tcW w:w="4383" w:type="dxa"/>
            <w:tcBorders>
              <w:top w:val="nil"/>
              <w:bottom w:val="single" w:sz="4" w:space="0" w:color="auto"/>
              <w:right w:val="nil"/>
            </w:tcBorders>
            <w:shd w:val="clear" w:color="auto" w:fill="auto"/>
            <w:tcMar>
              <w:top w:w="57" w:type="dxa"/>
              <w:left w:w="142" w:type="dxa"/>
              <w:bottom w:w="57" w:type="dxa"/>
              <w:right w:w="142" w:type="dxa"/>
            </w:tcMar>
          </w:tcPr>
          <w:p w14:paraId="0CABB549" w14:textId="753BBA9E" w:rsidR="00E57AFB" w:rsidRPr="00615541" w:rsidRDefault="004620C8" w:rsidP="001A66A0">
            <w:pPr>
              <w:spacing w:line="200" w:lineRule="exact"/>
              <w:rPr>
                <w:rFonts w:asciiTheme="majorEastAsia" w:eastAsiaTheme="majorEastAsia" w:hAnsiTheme="majorEastAsia"/>
                <w:sz w:val="14"/>
                <w:szCs w:val="14"/>
              </w:rPr>
            </w:pPr>
            <w:r w:rsidRPr="004620C8">
              <w:rPr>
                <w:rFonts w:asciiTheme="majorEastAsia" w:eastAsiaTheme="majorEastAsia" w:hAnsiTheme="majorEastAsia" w:hint="eastAsia"/>
                <w:sz w:val="14"/>
                <w:szCs w:val="14"/>
              </w:rPr>
              <w:t>コップに水滴がついている様子を一緒に見ながら</w:t>
            </w:r>
            <w:r w:rsidR="00B14E62">
              <w:rPr>
                <w:rFonts w:asciiTheme="majorEastAsia" w:eastAsiaTheme="majorEastAsia" w:hAnsiTheme="majorEastAsia" w:hint="eastAsia"/>
                <w:sz w:val="14"/>
                <w:szCs w:val="14"/>
              </w:rPr>
              <w:t>、</w:t>
            </w:r>
            <w:r w:rsidRPr="004620C8">
              <w:rPr>
                <w:rFonts w:asciiTheme="majorEastAsia" w:eastAsiaTheme="majorEastAsia" w:hAnsiTheme="majorEastAsia" w:hint="eastAsia"/>
                <w:sz w:val="14"/>
                <w:szCs w:val="14"/>
              </w:rPr>
              <w:t>水滴はどこから来たのかを問いかけ</w:t>
            </w:r>
            <w:r w:rsidR="00B14E62">
              <w:rPr>
                <w:rFonts w:asciiTheme="majorEastAsia" w:eastAsiaTheme="majorEastAsia" w:hAnsiTheme="majorEastAsia" w:hint="eastAsia"/>
                <w:sz w:val="14"/>
                <w:szCs w:val="14"/>
              </w:rPr>
              <w:t>、</w:t>
            </w:r>
            <w:r w:rsidR="009F3781">
              <w:rPr>
                <w:rFonts w:asciiTheme="majorEastAsia" w:eastAsiaTheme="majorEastAsia" w:hAnsiTheme="majorEastAsia" w:hint="eastAsia"/>
                <w:sz w:val="14"/>
                <w:szCs w:val="14"/>
              </w:rPr>
              <w:t>児童</w:t>
            </w:r>
            <w:r w:rsidRPr="004620C8">
              <w:rPr>
                <w:rFonts w:asciiTheme="majorEastAsia" w:eastAsiaTheme="majorEastAsia" w:hAnsiTheme="majorEastAsia" w:hint="eastAsia"/>
                <w:sz w:val="14"/>
                <w:szCs w:val="14"/>
              </w:rPr>
              <w:t>の予想を認めたり</w:t>
            </w:r>
            <w:r w:rsidR="00B14E62">
              <w:rPr>
                <w:rFonts w:asciiTheme="majorEastAsia" w:eastAsiaTheme="majorEastAsia" w:hAnsiTheme="majorEastAsia" w:hint="eastAsia"/>
                <w:sz w:val="14"/>
                <w:szCs w:val="14"/>
              </w:rPr>
              <w:t>、</w:t>
            </w:r>
            <w:r w:rsidRPr="004620C8">
              <w:rPr>
                <w:rFonts w:asciiTheme="majorEastAsia" w:eastAsiaTheme="majorEastAsia" w:hAnsiTheme="majorEastAsia" w:hint="eastAsia"/>
                <w:sz w:val="14"/>
                <w:szCs w:val="14"/>
              </w:rPr>
              <w:t>理由を問いかけたりして</w:t>
            </w:r>
            <w:r w:rsidR="00B14E62">
              <w:rPr>
                <w:rFonts w:asciiTheme="majorEastAsia" w:eastAsiaTheme="majorEastAsia" w:hAnsiTheme="majorEastAsia" w:hint="eastAsia"/>
                <w:sz w:val="14"/>
                <w:szCs w:val="14"/>
              </w:rPr>
              <w:t>、</w:t>
            </w:r>
            <w:r w:rsidRPr="004620C8">
              <w:rPr>
                <w:rFonts w:asciiTheme="majorEastAsia" w:eastAsiaTheme="majorEastAsia" w:hAnsiTheme="majorEastAsia" w:hint="eastAsia"/>
                <w:sz w:val="14"/>
                <w:szCs w:val="14"/>
              </w:rPr>
              <w:t>進んで活動に取り組むことができるように</w:t>
            </w:r>
            <w:r w:rsidR="00B14E62">
              <w:rPr>
                <w:rFonts w:asciiTheme="majorEastAsia" w:eastAsiaTheme="majorEastAsia" w:hAnsiTheme="majorEastAsia" w:hint="eastAsia"/>
                <w:sz w:val="14"/>
                <w:szCs w:val="14"/>
              </w:rPr>
              <w:t>、</w:t>
            </w:r>
            <w:r w:rsidRPr="004620C8">
              <w:rPr>
                <w:rFonts w:asciiTheme="majorEastAsia" w:eastAsiaTheme="majorEastAsia" w:hAnsiTheme="majorEastAsia" w:hint="eastAsia"/>
                <w:sz w:val="14"/>
                <w:szCs w:val="14"/>
              </w:rPr>
              <w:t>助言・援助する。</w:t>
            </w:r>
          </w:p>
        </w:tc>
        <w:tc>
          <w:tcPr>
            <w:tcW w:w="120" w:type="dxa"/>
            <w:vMerge/>
            <w:tcBorders>
              <w:left w:val="nil"/>
            </w:tcBorders>
            <w:shd w:val="clear" w:color="auto" w:fill="auto"/>
          </w:tcPr>
          <w:p w14:paraId="325675EE" w14:textId="77777777" w:rsidR="00E57AFB" w:rsidRDefault="00E57AFB" w:rsidP="001A66A0"/>
        </w:tc>
      </w:tr>
      <w:tr w:rsidR="00E57AFB" w14:paraId="4050F7B9" w14:textId="77777777" w:rsidTr="001A66A0">
        <w:trPr>
          <w:cantSplit/>
          <w:trHeight w:val="510"/>
        </w:trPr>
        <w:tc>
          <w:tcPr>
            <w:tcW w:w="104" w:type="dxa"/>
            <w:vMerge/>
            <w:tcBorders>
              <w:right w:val="nil"/>
            </w:tcBorders>
          </w:tcPr>
          <w:p w14:paraId="53A49761" w14:textId="77777777" w:rsidR="00E57AFB" w:rsidRPr="009D4699" w:rsidRDefault="00E57AFB" w:rsidP="001A66A0">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14:paraId="24343DD9" w14:textId="1C45D118" w:rsidR="004474C3" w:rsidRPr="004474C3" w:rsidRDefault="004474C3" w:rsidP="004474C3">
            <w:pPr>
              <w:snapToGrid w:val="0"/>
              <w:spacing w:line="200" w:lineRule="exact"/>
              <w:ind w:left="140" w:hangingChars="100" w:hanging="140"/>
              <w:rPr>
                <w:rFonts w:asciiTheme="majorEastAsia" w:eastAsiaTheme="majorEastAsia" w:hAnsiTheme="majorEastAsia"/>
                <w:sz w:val="14"/>
                <w:szCs w:val="14"/>
              </w:rPr>
            </w:pPr>
            <w:r w:rsidRPr="004474C3">
              <w:rPr>
                <w:rFonts w:asciiTheme="majorEastAsia" w:eastAsiaTheme="majorEastAsia" w:hAnsiTheme="majorEastAsia" w:hint="eastAsia"/>
                <w:sz w:val="14"/>
                <w:szCs w:val="14"/>
              </w:rPr>
              <w:t>・空気中の水蒸気は</w:t>
            </w:r>
            <w:r w:rsidR="00B14E62">
              <w:rPr>
                <w:rFonts w:asciiTheme="majorEastAsia" w:eastAsiaTheme="majorEastAsia" w:hAnsiTheme="majorEastAsia" w:hint="eastAsia"/>
                <w:sz w:val="14"/>
                <w:szCs w:val="14"/>
              </w:rPr>
              <w:t>、</w:t>
            </w:r>
            <w:r w:rsidRPr="004474C3">
              <w:rPr>
                <w:rFonts w:asciiTheme="majorEastAsia" w:eastAsiaTheme="majorEastAsia" w:hAnsiTheme="majorEastAsia" w:hint="eastAsia"/>
                <w:sz w:val="14"/>
                <w:szCs w:val="14"/>
              </w:rPr>
              <w:t>冷やされて水に戻ることをまとめる。</w:t>
            </w:r>
          </w:p>
          <w:p w14:paraId="03358521" w14:textId="0AD00909" w:rsidR="004474C3" w:rsidRPr="004474C3" w:rsidRDefault="004474C3" w:rsidP="004474C3">
            <w:pPr>
              <w:snapToGrid w:val="0"/>
              <w:spacing w:line="200" w:lineRule="exact"/>
              <w:ind w:left="140" w:hangingChars="100" w:hanging="140"/>
              <w:rPr>
                <w:rFonts w:asciiTheme="majorEastAsia" w:eastAsiaTheme="majorEastAsia" w:hAnsiTheme="majorEastAsia"/>
                <w:sz w:val="14"/>
                <w:szCs w:val="14"/>
              </w:rPr>
            </w:pPr>
            <w:r w:rsidRPr="004474C3">
              <w:rPr>
                <w:rFonts w:asciiTheme="majorEastAsia" w:eastAsiaTheme="majorEastAsia" w:hAnsiTheme="majorEastAsia" w:hint="eastAsia"/>
                <w:sz w:val="14"/>
                <w:szCs w:val="14"/>
              </w:rPr>
              <w:t>・いろいろな場所で</w:t>
            </w:r>
            <w:r w:rsidR="00B14E62">
              <w:rPr>
                <w:rFonts w:asciiTheme="majorEastAsia" w:eastAsiaTheme="majorEastAsia" w:hAnsiTheme="majorEastAsia" w:hint="eastAsia"/>
                <w:sz w:val="14"/>
                <w:szCs w:val="14"/>
              </w:rPr>
              <w:t>、</w:t>
            </w:r>
            <w:r w:rsidRPr="004474C3">
              <w:rPr>
                <w:rFonts w:asciiTheme="majorEastAsia" w:eastAsiaTheme="majorEastAsia" w:hAnsiTheme="majorEastAsia" w:hint="eastAsia"/>
                <w:sz w:val="14"/>
                <w:szCs w:val="14"/>
              </w:rPr>
              <w:t>空気中に水蒸気があるか調べる。</w:t>
            </w:r>
          </w:p>
          <w:p w14:paraId="381BCA03" w14:textId="4F69C52C" w:rsidR="00E57AFB" w:rsidRPr="0082008D" w:rsidRDefault="004474C3" w:rsidP="004474C3">
            <w:pPr>
              <w:snapToGrid w:val="0"/>
              <w:spacing w:line="200" w:lineRule="exact"/>
              <w:ind w:left="140" w:hangingChars="100" w:hanging="140"/>
              <w:rPr>
                <w:rFonts w:asciiTheme="majorEastAsia" w:eastAsiaTheme="majorEastAsia" w:hAnsiTheme="majorEastAsia"/>
                <w:sz w:val="14"/>
                <w:szCs w:val="14"/>
              </w:rPr>
            </w:pPr>
            <w:r w:rsidRPr="004474C3">
              <w:rPr>
                <w:rFonts w:asciiTheme="majorEastAsia" w:eastAsiaTheme="majorEastAsia" w:hAnsiTheme="majorEastAsia" w:hint="eastAsia"/>
                <w:sz w:val="14"/>
                <w:szCs w:val="14"/>
              </w:rPr>
              <w:t>・自然の中の水のすがたについて</w:t>
            </w:r>
            <w:r w:rsidR="00B14E62">
              <w:rPr>
                <w:rFonts w:asciiTheme="majorEastAsia" w:eastAsiaTheme="majorEastAsia" w:hAnsiTheme="majorEastAsia" w:hint="eastAsia"/>
                <w:sz w:val="14"/>
                <w:szCs w:val="14"/>
              </w:rPr>
              <w:t>、</w:t>
            </w:r>
            <w:r w:rsidRPr="004474C3">
              <w:rPr>
                <w:rFonts w:asciiTheme="majorEastAsia" w:eastAsiaTheme="majorEastAsia" w:hAnsiTheme="majorEastAsia" w:hint="eastAsia"/>
                <w:sz w:val="14"/>
                <w:szCs w:val="14"/>
              </w:rPr>
              <w:t>学んだことをまとめる。</w:t>
            </w:r>
          </w:p>
        </w:tc>
        <w:tc>
          <w:tcPr>
            <w:tcW w:w="283" w:type="dxa"/>
            <w:vMerge w:val="restart"/>
            <w:tcBorders>
              <w:top w:val="nil"/>
            </w:tcBorders>
            <w:vAlign w:val="center"/>
          </w:tcPr>
          <w:p w14:paraId="1D2197EE" w14:textId="5660BA5B" w:rsidR="00E57AFB" w:rsidRPr="00553402" w:rsidRDefault="004474C3" w:rsidP="001A66A0">
            <w:pPr>
              <w:snapToGrid w:val="0"/>
              <w:spacing w:line="200" w:lineRule="exact"/>
              <w:jc w:val="center"/>
              <w:rPr>
                <w:rFonts w:asciiTheme="majorEastAsia" w:eastAsiaTheme="majorEastAsia" w:hAnsiTheme="majorEastAsia"/>
                <w:sz w:val="14"/>
                <w:szCs w:val="14"/>
              </w:rPr>
            </w:pPr>
            <w:r w:rsidRPr="004474C3">
              <w:rPr>
                <w:rFonts w:asciiTheme="majorEastAsia" w:eastAsiaTheme="majorEastAsia" w:hAnsiTheme="majorEastAsia"/>
                <w:sz w:val="14"/>
                <w:szCs w:val="14"/>
              </w:rPr>
              <w:t>2</w:t>
            </w:r>
          </w:p>
        </w:tc>
        <w:tc>
          <w:tcPr>
            <w:tcW w:w="283" w:type="dxa"/>
            <w:vMerge w:val="restart"/>
            <w:tcBorders>
              <w:top w:val="nil"/>
            </w:tcBorders>
            <w:textDirection w:val="tbRlV"/>
            <w:vAlign w:val="center"/>
          </w:tcPr>
          <w:p w14:paraId="2CCE39D6" w14:textId="2256FC89" w:rsidR="00E57AFB" w:rsidRPr="00553402" w:rsidRDefault="004474C3" w:rsidP="001A66A0">
            <w:pPr>
              <w:snapToGrid w:val="0"/>
              <w:spacing w:line="200" w:lineRule="exact"/>
              <w:ind w:left="113" w:right="113"/>
              <w:jc w:val="center"/>
              <w:rPr>
                <w:rFonts w:asciiTheme="majorEastAsia" w:eastAsiaTheme="majorEastAsia" w:hAnsiTheme="majorEastAsia"/>
                <w:sz w:val="14"/>
                <w:szCs w:val="14"/>
              </w:rPr>
            </w:pPr>
            <w:r w:rsidRPr="004474C3">
              <w:rPr>
                <w:rFonts w:asciiTheme="majorEastAsia" w:eastAsiaTheme="majorEastAsia" w:hAnsiTheme="majorEastAsia"/>
                <w:sz w:val="14"/>
                <w:szCs w:val="14"/>
                <w:eastAsianLayout w:id="2094759938" w:vert="1" w:vertCompress="1"/>
              </w:rPr>
              <w:t>98</w:t>
            </w:r>
            <w:r w:rsidR="00E57AFB" w:rsidRPr="00553402">
              <w:rPr>
                <w:rFonts w:asciiTheme="majorEastAsia" w:eastAsiaTheme="majorEastAsia" w:hAnsiTheme="majorEastAsia" w:hint="eastAsia"/>
                <w:sz w:val="14"/>
                <w:szCs w:val="14"/>
              </w:rPr>
              <w:t>～</w:t>
            </w:r>
            <w:r w:rsidRPr="004474C3">
              <w:rPr>
                <w:rFonts w:asciiTheme="majorEastAsia" w:eastAsiaTheme="majorEastAsia" w:hAnsiTheme="majorEastAsia"/>
                <w:sz w:val="14"/>
                <w:szCs w:val="14"/>
                <w:eastAsianLayout w:id="2094759939" w:vert="1" w:vertCompress="1"/>
              </w:rPr>
              <w:t>101</w:t>
            </w:r>
          </w:p>
        </w:tc>
        <w:tc>
          <w:tcPr>
            <w:tcW w:w="283" w:type="dxa"/>
            <w:tcBorders>
              <w:top w:val="single" w:sz="4" w:space="0" w:color="auto"/>
              <w:bottom w:val="dashSmallGap" w:sz="4" w:space="0" w:color="auto"/>
            </w:tcBorders>
            <w:vAlign w:val="center"/>
          </w:tcPr>
          <w:p w14:paraId="7E8D9F4E" w14:textId="77777777" w:rsidR="00E57AFB" w:rsidRPr="00553402" w:rsidRDefault="00E57AFB"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態</w:t>
            </w:r>
          </w:p>
        </w:tc>
        <w:tc>
          <w:tcPr>
            <w:tcW w:w="283" w:type="dxa"/>
            <w:tcBorders>
              <w:top w:val="single" w:sz="4" w:space="0" w:color="auto"/>
              <w:bottom w:val="dashSmallGap" w:sz="4" w:space="0" w:color="auto"/>
            </w:tcBorders>
            <w:vAlign w:val="center"/>
          </w:tcPr>
          <w:p w14:paraId="1A256800" w14:textId="53560941" w:rsidR="00E57AFB" w:rsidRPr="0082008D" w:rsidRDefault="00E57AFB" w:rsidP="001A66A0">
            <w:pPr>
              <w:snapToGrid w:val="0"/>
              <w:spacing w:line="200" w:lineRule="exact"/>
              <w:jc w:val="center"/>
              <w:rPr>
                <w:rFonts w:asciiTheme="majorEastAsia" w:eastAsiaTheme="majorEastAsia" w:hAnsiTheme="majorEastAsia"/>
                <w:sz w:val="14"/>
                <w:szCs w:val="14"/>
              </w:rPr>
            </w:pPr>
          </w:p>
        </w:tc>
        <w:tc>
          <w:tcPr>
            <w:tcW w:w="4056" w:type="dxa"/>
            <w:tcBorders>
              <w:top w:val="single" w:sz="4" w:space="0" w:color="auto"/>
              <w:bottom w:val="dashSmallGap" w:sz="4" w:space="0" w:color="auto"/>
              <w:right w:val="nil"/>
            </w:tcBorders>
            <w:tcMar>
              <w:top w:w="57" w:type="dxa"/>
              <w:left w:w="142" w:type="dxa"/>
              <w:bottom w:w="57" w:type="dxa"/>
              <w:right w:w="142" w:type="dxa"/>
            </w:tcMar>
          </w:tcPr>
          <w:p w14:paraId="7FD06375" w14:textId="5E22AB46" w:rsidR="00A81823" w:rsidRDefault="004474C3" w:rsidP="00A81823">
            <w:pPr>
              <w:tabs>
                <w:tab w:val="right" w:pos="3772"/>
              </w:tabs>
              <w:topLinePunct/>
              <w:snapToGrid w:val="0"/>
              <w:spacing w:line="200" w:lineRule="exact"/>
              <w:rPr>
                <w:rFonts w:asciiTheme="majorEastAsia" w:eastAsiaTheme="majorEastAsia" w:hAnsiTheme="majorEastAsia"/>
                <w:b/>
                <w:sz w:val="14"/>
                <w:szCs w:val="14"/>
              </w:rPr>
            </w:pPr>
            <w:r w:rsidRPr="004474C3">
              <w:rPr>
                <w:rFonts w:asciiTheme="majorEastAsia" w:eastAsiaTheme="majorEastAsia" w:hAnsiTheme="majorEastAsia" w:hint="eastAsia"/>
                <w:b/>
                <w:sz w:val="14"/>
                <w:szCs w:val="14"/>
              </w:rPr>
              <w:t>【態②】自然の中の水の状態変化について学んだことを生かして</w:t>
            </w:r>
            <w:r w:rsidR="00B14E62">
              <w:rPr>
                <w:rFonts w:asciiTheme="majorEastAsia" w:eastAsiaTheme="majorEastAsia" w:hAnsiTheme="majorEastAsia" w:hint="eastAsia"/>
                <w:b/>
                <w:sz w:val="14"/>
                <w:szCs w:val="14"/>
              </w:rPr>
              <w:t>、</w:t>
            </w:r>
            <w:r w:rsidRPr="004474C3">
              <w:rPr>
                <w:rFonts w:asciiTheme="majorEastAsia" w:eastAsiaTheme="majorEastAsia" w:hAnsiTheme="majorEastAsia" w:hint="eastAsia"/>
                <w:b/>
                <w:sz w:val="14"/>
                <w:szCs w:val="14"/>
              </w:rPr>
              <w:t>さ</w:t>
            </w:r>
            <w:r w:rsidR="001D426E">
              <w:rPr>
                <w:rFonts w:asciiTheme="majorEastAsia" w:eastAsiaTheme="majorEastAsia" w:hAnsiTheme="majorEastAsia" w:hint="eastAsia"/>
                <w:b/>
                <w:sz w:val="14"/>
                <w:szCs w:val="14"/>
              </w:rPr>
              <w:t>まざまな場所で空気中に水蒸気があるかを調べようとしているかを確認</w:t>
            </w:r>
            <w:r w:rsidRPr="004474C3">
              <w:rPr>
                <w:rFonts w:asciiTheme="majorEastAsia" w:eastAsiaTheme="majorEastAsia" w:hAnsiTheme="majorEastAsia" w:hint="eastAsia"/>
                <w:b/>
                <w:sz w:val="14"/>
                <w:szCs w:val="14"/>
              </w:rPr>
              <w:t>する。</w:t>
            </w:r>
          </w:p>
          <w:p w14:paraId="28139ACC" w14:textId="414E9C56" w:rsidR="00E57AFB" w:rsidRPr="0082008D" w:rsidRDefault="004474C3" w:rsidP="00DE05B1">
            <w:pPr>
              <w:tabs>
                <w:tab w:val="right" w:pos="3772"/>
              </w:tabs>
              <w:topLinePunct/>
              <w:snapToGrid w:val="0"/>
              <w:spacing w:line="200" w:lineRule="exact"/>
              <w:jc w:val="right"/>
              <w:rPr>
                <w:rFonts w:asciiTheme="majorEastAsia" w:eastAsiaTheme="majorEastAsia" w:hAnsiTheme="majorEastAsia"/>
                <w:sz w:val="14"/>
                <w:szCs w:val="14"/>
              </w:rPr>
            </w:pPr>
            <w:r w:rsidRPr="004474C3">
              <w:rPr>
                <w:rFonts w:asciiTheme="majorEastAsia" w:eastAsiaTheme="majorEastAsia" w:hAnsiTheme="majorEastAsia" w:hint="eastAsia"/>
                <w:b/>
                <w:sz w:val="14"/>
                <w:szCs w:val="14"/>
              </w:rPr>
              <w:t>【発言分析・行動観察】</w:t>
            </w:r>
          </w:p>
        </w:tc>
        <w:tc>
          <w:tcPr>
            <w:tcW w:w="652" w:type="dxa"/>
            <w:tcBorders>
              <w:top w:val="single" w:sz="4" w:space="0" w:color="auto"/>
              <w:left w:val="nil"/>
              <w:bottom w:val="dashSmallGap" w:sz="4" w:space="0" w:color="auto"/>
            </w:tcBorders>
            <w:tcMar>
              <w:top w:w="57" w:type="dxa"/>
              <w:left w:w="142" w:type="dxa"/>
              <w:bottom w:w="57" w:type="dxa"/>
              <w:right w:w="142" w:type="dxa"/>
            </w:tcMar>
          </w:tcPr>
          <w:p w14:paraId="132652F0" w14:textId="77777777" w:rsidR="00E57AFB" w:rsidRPr="0082008D" w:rsidRDefault="00E57AFB" w:rsidP="001A66A0">
            <w:pPr>
              <w:snapToGrid w:val="0"/>
              <w:spacing w:line="200" w:lineRule="exact"/>
              <w:rPr>
                <w:rFonts w:asciiTheme="majorEastAsia" w:eastAsiaTheme="majorEastAsia" w:hAnsiTheme="majorEastAsia"/>
                <w:sz w:val="14"/>
                <w:szCs w:val="14"/>
              </w:rPr>
            </w:pPr>
          </w:p>
        </w:tc>
        <w:tc>
          <w:tcPr>
            <w:tcW w:w="652" w:type="dxa"/>
            <w:tcBorders>
              <w:top w:val="single" w:sz="4" w:space="0" w:color="auto"/>
              <w:bottom w:val="dashSmallGap" w:sz="4" w:space="0" w:color="auto"/>
              <w:right w:val="nil"/>
            </w:tcBorders>
            <w:tcMar>
              <w:top w:w="57" w:type="dxa"/>
              <w:left w:w="142" w:type="dxa"/>
              <w:bottom w:w="57" w:type="dxa"/>
              <w:right w:w="142" w:type="dxa"/>
            </w:tcMar>
          </w:tcPr>
          <w:p w14:paraId="404877F6" w14:textId="77777777" w:rsidR="00E57AFB" w:rsidRPr="0082008D" w:rsidRDefault="00E57AFB" w:rsidP="001A66A0">
            <w:pPr>
              <w:snapToGrid w:val="0"/>
              <w:spacing w:line="200" w:lineRule="exact"/>
              <w:rPr>
                <w:rFonts w:asciiTheme="majorEastAsia" w:eastAsiaTheme="majorEastAsia" w:hAnsiTheme="majorEastAsia"/>
                <w:sz w:val="14"/>
                <w:szCs w:val="14"/>
              </w:rPr>
            </w:pPr>
          </w:p>
        </w:tc>
        <w:tc>
          <w:tcPr>
            <w:tcW w:w="4344" w:type="dxa"/>
            <w:tcBorders>
              <w:top w:val="single" w:sz="4" w:space="0" w:color="auto"/>
              <w:left w:val="nil"/>
              <w:bottom w:val="dashSmallGap" w:sz="4" w:space="0" w:color="auto"/>
            </w:tcBorders>
            <w:tcMar>
              <w:top w:w="57" w:type="dxa"/>
              <w:left w:w="142" w:type="dxa"/>
              <w:bottom w:w="57" w:type="dxa"/>
              <w:right w:w="142" w:type="dxa"/>
            </w:tcMar>
          </w:tcPr>
          <w:p w14:paraId="372EE9BD" w14:textId="3395AC4E" w:rsidR="00E57AFB" w:rsidRPr="0082008D" w:rsidRDefault="00A81823" w:rsidP="001A66A0">
            <w:pPr>
              <w:snapToGrid w:val="0"/>
              <w:spacing w:line="200" w:lineRule="exact"/>
              <w:rPr>
                <w:rFonts w:asciiTheme="majorEastAsia" w:eastAsiaTheme="majorEastAsia" w:hAnsiTheme="majorEastAsia"/>
                <w:sz w:val="14"/>
                <w:szCs w:val="14"/>
              </w:rPr>
            </w:pPr>
            <w:r w:rsidRPr="00A81823">
              <w:rPr>
                <w:rFonts w:asciiTheme="majorEastAsia" w:eastAsiaTheme="majorEastAsia" w:hAnsiTheme="majorEastAsia" w:hint="eastAsia"/>
                <w:sz w:val="14"/>
                <w:szCs w:val="14"/>
              </w:rPr>
              <w:t>自然の中の水の状態変化についてこれまで学んだことに意義や有用性を感じ</w:t>
            </w:r>
            <w:r w:rsidR="00B14E62">
              <w:rPr>
                <w:rFonts w:asciiTheme="majorEastAsia" w:eastAsiaTheme="majorEastAsia" w:hAnsiTheme="majorEastAsia" w:hint="eastAsia"/>
                <w:sz w:val="14"/>
                <w:szCs w:val="14"/>
              </w:rPr>
              <w:t>、</w:t>
            </w:r>
            <w:r w:rsidRPr="00A81823">
              <w:rPr>
                <w:rFonts w:asciiTheme="majorEastAsia" w:eastAsiaTheme="majorEastAsia" w:hAnsiTheme="majorEastAsia" w:hint="eastAsia"/>
                <w:sz w:val="14"/>
                <w:szCs w:val="14"/>
              </w:rPr>
              <w:t>空気中には水蒸気があるという認識の基に</w:t>
            </w:r>
            <w:r w:rsidR="00B14E62">
              <w:rPr>
                <w:rFonts w:asciiTheme="majorEastAsia" w:eastAsiaTheme="majorEastAsia" w:hAnsiTheme="majorEastAsia" w:hint="eastAsia"/>
                <w:sz w:val="14"/>
                <w:szCs w:val="14"/>
              </w:rPr>
              <w:t>、</w:t>
            </w:r>
            <w:r w:rsidRPr="00A81823">
              <w:rPr>
                <w:rFonts w:asciiTheme="majorEastAsia" w:eastAsiaTheme="majorEastAsia" w:hAnsiTheme="majorEastAsia" w:hint="eastAsia"/>
                <w:sz w:val="14"/>
                <w:szCs w:val="14"/>
              </w:rPr>
              <w:t>さまざまな場所で空気中に水蒸気があるかを調べようとしている。</w:t>
            </w:r>
          </w:p>
        </w:tc>
        <w:tc>
          <w:tcPr>
            <w:tcW w:w="4383" w:type="dxa"/>
            <w:tcBorders>
              <w:top w:val="single" w:sz="4" w:space="0" w:color="auto"/>
              <w:bottom w:val="dashSmallGap" w:sz="4" w:space="0" w:color="auto"/>
              <w:right w:val="nil"/>
            </w:tcBorders>
            <w:shd w:val="clear" w:color="auto" w:fill="auto"/>
            <w:tcMar>
              <w:top w:w="57" w:type="dxa"/>
              <w:left w:w="142" w:type="dxa"/>
              <w:bottom w:w="57" w:type="dxa"/>
              <w:right w:w="142" w:type="dxa"/>
            </w:tcMar>
          </w:tcPr>
          <w:p w14:paraId="1DC9DB8B" w14:textId="114C9E9B" w:rsidR="00E57AFB" w:rsidRPr="00615541" w:rsidRDefault="00A81823" w:rsidP="001A66A0">
            <w:pPr>
              <w:spacing w:line="200" w:lineRule="exact"/>
              <w:rPr>
                <w:rFonts w:asciiTheme="majorEastAsia" w:eastAsiaTheme="majorEastAsia" w:hAnsiTheme="majorEastAsia"/>
                <w:sz w:val="14"/>
                <w:szCs w:val="14"/>
              </w:rPr>
            </w:pPr>
            <w:r w:rsidRPr="00A81823">
              <w:rPr>
                <w:rFonts w:asciiTheme="majorEastAsia" w:eastAsiaTheme="majorEastAsia" w:hAnsiTheme="majorEastAsia" w:hint="eastAsia"/>
                <w:sz w:val="14"/>
                <w:szCs w:val="14"/>
              </w:rPr>
              <w:t>「どんな場所でも</w:t>
            </w:r>
            <w:r w:rsidR="00B14E62">
              <w:rPr>
                <w:rFonts w:asciiTheme="majorEastAsia" w:eastAsiaTheme="majorEastAsia" w:hAnsiTheme="majorEastAsia" w:hint="eastAsia"/>
                <w:sz w:val="14"/>
                <w:szCs w:val="14"/>
              </w:rPr>
              <w:t>、</w:t>
            </w:r>
            <w:r w:rsidRPr="00A81823">
              <w:rPr>
                <w:rFonts w:asciiTheme="majorEastAsia" w:eastAsiaTheme="majorEastAsia" w:hAnsiTheme="majorEastAsia" w:hint="eastAsia"/>
                <w:sz w:val="14"/>
                <w:szCs w:val="14"/>
              </w:rPr>
              <w:t>空気中に水蒸気はあるのかな」</w:t>
            </w:r>
            <w:r w:rsidR="00B14E62">
              <w:rPr>
                <w:rFonts w:asciiTheme="majorEastAsia" w:eastAsiaTheme="majorEastAsia" w:hAnsiTheme="majorEastAsia" w:hint="eastAsia"/>
                <w:sz w:val="14"/>
                <w:szCs w:val="14"/>
              </w:rPr>
              <w:t>、</w:t>
            </w:r>
            <w:r w:rsidRPr="00A81823">
              <w:rPr>
                <w:rFonts w:asciiTheme="majorEastAsia" w:eastAsiaTheme="majorEastAsia" w:hAnsiTheme="majorEastAsia" w:hint="eastAsia"/>
                <w:sz w:val="14"/>
                <w:szCs w:val="14"/>
              </w:rPr>
              <w:t>「高い所と低い所では違いがあるのかな」などと問いかけて</w:t>
            </w:r>
            <w:r w:rsidR="00B14E62">
              <w:rPr>
                <w:rFonts w:asciiTheme="majorEastAsia" w:eastAsiaTheme="majorEastAsia" w:hAnsiTheme="majorEastAsia" w:hint="eastAsia"/>
                <w:sz w:val="14"/>
                <w:szCs w:val="14"/>
              </w:rPr>
              <w:t>、</w:t>
            </w:r>
            <w:r w:rsidR="009F3781">
              <w:rPr>
                <w:rFonts w:asciiTheme="majorEastAsia" w:eastAsiaTheme="majorEastAsia" w:hAnsiTheme="majorEastAsia" w:hint="eastAsia"/>
                <w:sz w:val="14"/>
                <w:szCs w:val="14"/>
              </w:rPr>
              <w:t>児童</w:t>
            </w:r>
            <w:r w:rsidRPr="00A81823">
              <w:rPr>
                <w:rFonts w:asciiTheme="majorEastAsia" w:eastAsiaTheme="majorEastAsia" w:hAnsiTheme="majorEastAsia" w:hint="eastAsia"/>
                <w:sz w:val="14"/>
                <w:szCs w:val="14"/>
              </w:rPr>
              <w:t>の思考に揺さぶりをかけ</w:t>
            </w:r>
            <w:r w:rsidR="00B14E62">
              <w:rPr>
                <w:rFonts w:asciiTheme="majorEastAsia" w:eastAsiaTheme="majorEastAsia" w:hAnsiTheme="majorEastAsia" w:hint="eastAsia"/>
                <w:sz w:val="14"/>
                <w:szCs w:val="14"/>
              </w:rPr>
              <w:t>、</w:t>
            </w:r>
            <w:r w:rsidRPr="00A81823">
              <w:rPr>
                <w:rFonts w:asciiTheme="majorEastAsia" w:eastAsiaTheme="majorEastAsia" w:hAnsiTheme="majorEastAsia" w:hint="eastAsia"/>
                <w:sz w:val="14"/>
                <w:szCs w:val="14"/>
              </w:rPr>
              <w:t>学んだことを生かして考え</w:t>
            </w:r>
            <w:r w:rsidR="00B14E62">
              <w:rPr>
                <w:rFonts w:asciiTheme="majorEastAsia" w:eastAsiaTheme="majorEastAsia" w:hAnsiTheme="majorEastAsia" w:hint="eastAsia"/>
                <w:sz w:val="14"/>
                <w:szCs w:val="14"/>
              </w:rPr>
              <w:t>、</w:t>
            </w:r>
            <w:r w:rsidRPr="00A81823">
              <w:rPr>
                <w:rFonts w:asciiTheme="majorEastAsia" w:eastAsiaTheme="majorEastAsia" w:hAnsiTheme="majorEastAsia" w:hint="eastAsia"/>
                <w:sz w:val="14"/>
                <w:szCs w:val="14"/>
              </w:rPr>
              <w:t>実際に確かめることができるように</w:t>
            </w:r>
            <w:r w:rsidR="00B14E62">
              <w:rPr>
                <w:rFonts w:asciiTheme="majorEastAsia" w:eastAsiaTheme="majorEastAsia" w:hAnsiTheme="majorEastAsia" w:hint="eastAsia"/>
                <w:sz w:val="14"/>
                <w:szCs w:val="14"/>
              </w:rPr>
              <w:t>、</w:t>
            </w:r>
            <w:r w:rsidRPr="00A81823">
              <w:rPr>
                <w:rFonts w:asciiTheme="majorEastAsia" w:eastAsiaTheme="majorEastAsia" w:hAnsiTheme="majorEastAsia" w:hint="eastAsia"/>
                <w:sz w:val="14"/>
                <w:szCs w:val="14"/>
              </w:rPr>
              <w:t>助言・援助する。</w:t>
            </w:r>
          </w:p>
        </w:tc>
        <w:tc>
          <w:tcPr>
            <w:tcW w:w="120" w:type="dxa"/>
            <w:vMerge/>
            <w:tcBorders>
              <w:left w:val="nil"/>
            </w:tcBorders>
            <w:shd w:val="clear" w:color="auto" w:fill="auto"/>
          </w:tcPr>
          <w:p w14:paraId="63F81BD7" w14:textId="77777777" w:rsidR="00E57AFB" w:rsidRDefault="00E57AFB" w:rsidP="001A66A0"/>
        </w:tc>
      </w:tr>
      <w:tr w:rsidR="00E57AFB" w14:paraId="4007E3D3" w14:textId="77777777" w:rsidTr="00284118">
        <w:trPr>
          <w:cantSplit/>
          <w:trHeight w:val="297"/>
        </w:trPr>
        <w:tc>
          <w:tcPr>
            <w:tcW w:w="104" w:type="dxa"/>
            <w:vMerge/>
            <w:tcBorders>
              <w:bottom w:val="single" w:sz="4" w:space="0" w:color="auto"/>
              <w:right w:val="nil"/>
            </w:tcBorders>
          </w:tcPr>
          <w:p w14:paraId="7D3C4E44" w14:textId="77777777" w:rsidR="00E57AFB" w:rsidRPr="009D4699" w:rsidRDefault="00E57AFB" w:rsidP="001A66A0">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0D9393A6" w14:textId="77777777" w:rsidR="00E57AFB" w:rsidRPr="0082008D" w:rsidRDefault="00E57AFB" w:rsidP="001A66A0">
            <w:pPr>
              <w:snapToGrid w:val="0"/>
              <w:spacing w:line="200" w:lineRule="exact"/>
              <w:ind w:leftChars="50" w:left="130" w:rightChars="50" w:right="130"/>
              <w:rPr>
                <w:rFonts w:asciiTheme="majorEastAsia" w:eastAsiaTheme="majorEastAsia" w:hAnsiTheme="majorEastAsia"/>
                <w:sz w:val="14"/>
                <w:szCs w:val="14"/>
              </w:rPr>
            </w:pPr>
          </w:p>
        </w:tc>
        <w:tc>
          <w:tcPr>
            <w:tcW w:w="283" w:type="dxa"/>
            <w:vMerge/>
            <w:vAlign w:val="center"/>
          </w:tcPr>
          <w:p w14:paraId="7193EE0A" w14:textId="77777777" w:rsidR="00E57AFB" w:rsidRPr="0082008D" w:rsidRDefault="00E57AFB" w:rsidP="001A66A0">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531FF250" w14:textId="77777777" w:rsidR="00E57AFB" w:rsidRPr="0082008D" w:rsidRDefault="00E57AFB" w:rsidP="001A66A0">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14:paraId="0B9FCA7F" w14:textId="77777777" w:rsidR="00E57AFB" w:rsidRPr="00553402" w:rsidRDefault="00E57AFB"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知</w:t>
            </w:r>
          </w:p>
        </w:tc>
        <w:tc>
          <w:tcPr>
            <w:tcW w:w="283" w:type="dxa"/>
            <w:tcBorders>
              <w:top w:val="dashSmallGap" w:sz="4" w:space="0" w:color="auto"/>
              <w:bottom w:val="single" w:sz="4" w:space="0" w:color="auto"/>
            </w:tcBorders>
            <w:vAlign w:val="center"/>
          </w:tcPr>
          <w:p w14:paraId="0C281F0A" w14:textId="77777777" w:rsidR="00E57AFB" w:rsidRDefault="00E57AFB" w:rsidP="001A66A0">
            <w:pPr>
              <w:snapToGrid w:val="0"/>
              <w:spacing w:line="200" w:lineRule="exact"/>
              <w:jc w:val="center"/>
            </w:pPr>
            <w:r>
              <w:rPr>
                <w:rFonts w:asciiTheme="majorEastAsia" w:eastAsiaTheme="majorEastAsia" w:hAnsiTheme="majorEastAsia" w:hint="eastAsia"/>
                <w:sz w:val="14"/>
                <w:szCs w:val="14"/>
              </w:rPr>
              <w:t>◎</w:t>
            </w:r>
          </w:p>
        </w:tc>
        <w:tc>
          <w:tcPr>
            <w:tcW w:w="4056" w:type="dxa"/>
            <w:tcBorders>
              <w:top w:val="dashSmallGap" w:sz="4" w:space="0" w:color="auto"/>
              <w:bottom w:val="single" w:sz="4" w:space="0" w:color="auto"/>
              <w:right w:val="nil"/>
            </w:tcBorders>
            <w:tcMar>
              <w:top w:w="57" w:type="dxa"/>
              <w:left w:w="142" w:type="dxa"/>
              <w:bottom w:w="57" w:type="dxa"/>
              <w:right w:w="142" w:type="dxa"/>
            </w:tcMar>
          </w:tcPr>
          <w:p w14:paraId="7A3B7F3F" w14:textId="17E8B1BF" w:rsidR="00E57AFB" w:rsidRPr="0082008D" w:rsidRDefault="00A81823" w:rsidP="00A81823">
            <w:pPr>
              <w:tabs>
                <w:tab w:val="right" w:pos="3772"/>
              </w:tabs>
              <w:topLinePunct/>
              <w:snapToGrid w:val="0"/>
              <w:spacing w:line="200" w:lineRule="exact"/>
              <w:rPr>
                <w:rFonts w:asciiTheme="majorEastAsia" w:eastAsiaTheme="majorEastAsia" w:hAnsiTheme="majorEastAsia"/>
                <w:sz w:val="14"/>
                <w:szCs w:val="14"/>
              </w:rPr>
            </w:pPr>
            <w:r w:rsidRPr="00A81823">
              <w:rPr>
                <w:rFonts w:asciiTheme="majorEastAsia" w:eastAsiaTheme="majorEastAsia" w:hAnsiTheme="majorEastAsia" w:hint="eastAsia"/>
                <w:b/>
                <w:sz w:val="14"/>
                <w:szCs w:val="14"/>
              </w:rPr>
              <w:t>【知①】水は</w:t>
            </w:r>
            <w:r w:rsidR="00B14E62">
              <w:rPr>
                <w:rFonts w:asciiTheme="majorEastAsia" w:eastAsiaTheme="majorEastAsia" w:hAnsiTheme="majorEastAsia" w:hint="eastAsia"/>
                <w:b/>
                <w:sz w:val="14"/>
                <w:szCs w:val="14"/>
              </w:rPr>
              <w:t>、</w:t>
            </w:r>
            <w:r w:rsidRPr="00A81823">
              <w:rPr>
                <w:rFonts w:asciiTheme="majorEastAsia" w:eastAsiaTheme="majorEastAsia" w:hAnsiTheme="majorEastAsia" w:hint="eastAsia"/>
                <w:b/>
                <w:sz w:val="14"/>
                <w:szCs w:val="14"/>
              </w:rPr>
              <w:t>水面や地面などから蒸発し</w:t>
            </w:r>
            <w:r w:rsidR="00B14E62">
              <w:rPr>
                <w:rFonts w:asciiTheme="majorEastAsia" w:eastAsiaTheme="majorEastAsia" w:hAnsiTheme="majorEastAsia" w:hint="eastAsia"/>
                <w:b/>
                <w:sz w:val="14"/>
                <w:szCs w:val="14"/>
              </w:rPr>
              <w:t>、</w:t>
            </w:r>
            <w:r w:rsidRPr="00A81823">
              <w:rPr>
                <w:rFonts w:asciiTheme="majorEastAsia" w:eastAsiaTheme="majorEastAsia" w:hAnsiTheme="majorEastAsia" w:hint="eastAsia"/>
                <w:b/>
                <w:sz w:val="14"/>
                <w:szCs w:val="14"/>
              </w:rPr>
              <w:t>水蒸気になって空気中に含まれていくこと</w:t>
            </w:r>
            <w:r w:rsidR="00B14E62">
              <w:rPr>
                <w:rFonts w:asciiTheme="majorEastAsia" w:eastAsiaTheme="majorEastAsia" w:hAnsiTheme="majorEastAsia" w:hint="eastAsia"/>
                <w:b/>
                <w:sz w:val="14"/>
                <w:szCs w:val="14"/>
              </w:rPr>
              <w:t>、</w:t>
            </w:r>
            <w:r w:rsidRPr="00A81823">
              <w:rPr>
                <w:rFonts w:asciiTheme="majorEastAsia" w:eastAsiaTheme="majorEastAsia" w:hAnsiTheme="majorEastAsia" w:hint="eastAsia"/>
                <w:b/>
                <w:sz w:val="14"/>
                <w:szCs w:val="14"/>
              </w:rPr>
              <w:t>また</w:t>
            </w:r>
            <w:r w:rsidR="00B14E62">
              <w:rPr>
                <w:rFonts w:asciiTheme="majorEastAsia" w:eastAsiaTheme="majorEastAsia" w:hAnsiTheme="majorEastAsia" w:hint="eastAsia"/>
                <w:b/>
                <w:sz w:val="14"/>
                <w:szCs w:val="14"/>
              </w:rPr>
              <w:t>、</w:t>
            </w:r>
            <w:r w:rsidRPr="00A81823">
              <w:rPr>
                <w:rFonts w:asciiTheme="majorEastAsia" w:eastAsiaTheme="majorEastAsia" w:hAnsiTheme="majorEastAsia" w:hint="eastAsia"/>
                <w:b/>
                <w:sz w:val="14"/>
                <w:szCs w:val="14"/>
              </w:rPr>
              <w:t>空気中の水蒸気は</w:t>
            </w:r>
            <w:r w:rsidR="00B14E62">
              <w:rPr>
                <w:rFonts w:asciiTheme="majorEastAsia" w:eastAsiaTheme="majorEastAsia" w:hAnsiTheme="majorEastAsia" w:hint="eastAsia"/>
                <w:b/>
                <w:sz w:val="14"/>
                <w:szCs w:val="14"/>
              </w:rPr>
              <w:t>、</w:t>
            </w:r>
            <w:r w:rsidRPr="00A81823">
              <w:rPr>
                <w:rFonts w:asciiTheme="majorEastAsia" w:eastAsiaTheme="majorEastAsia" w:hAnsiTheme="majorEastAsia" w:hint="eastAsia"/>
                <w:b/>
                <w:sz w:val="14"/>
                <w:szCs w:val="14"/>
              </w:rPr>
              <w:t>結露して再び水になって現れることがあることを理解しているかを評価する。</w:t>
            </w:r>
            <w:r>
              <w:rPr>
                <w:rFonts w:asciiTheme="majorEastAsia" w:eastAsiaTheme="majorEastAsia" w:hAnsiTheme="majorEastAsia" w:hint="eastAsia"/>
                <w:b/>
                <w:sz w:val="14"/>
                <w:szCs w:val="14"/>
              </w:rPr>
              <w:t xml:space="preserve"> </w:t>
            </w:r>
            <w:r>
              <w:rPr>
                <w:rFonts w:asciiTheme="majorEastAsia" w:eastAsiaTheme="majorEastAsia" w:hAnsiTheme="majorEastAsia"/>
                <w:b/>
                <w:sz w:val="14"/>
                <w:szCs w:val="14"/>
              </w:rPr>
              <w:t xml:space="preserve">                 </w:t>
            </w:r>
            <w:r w:rsidRPr="00A81823">
              <w:rPr>
                <w:rFonts w:asciiTheme="majorEastAsia" w:eastAsiaTheme="majorEastAsia" w:hAnsiTheme="majorEastAsia" w:hint="eastAsia"/>
                <w:b/>
                <w:sz w:val="14"/>
                <w:szCs w:val="14"/>
              </w:rPr>
              <w:t>【発言分析・記述分析】</w:t>
            </w:r>
          </w:p>
        </w:tc>
        <w:tc>
          <w:tcPr>
            <w:tcW w:w="652" w:type="dxa"/>
            <w:tcBorders>
              <w:top w:val="dashSmallGap" w:sz="4" w:space="0" w:color="auto"/>
              <w:left w:val="nil"/>
              <w:bottom w:val="single" w:sz="4" w:space="0" w:color="auto"/>
            </w:tcBorders>
            <w:tcMar>
              <w:top w:w="57" w:type="dxa"/>
              <w:left w:w="142" w:type="dxa"/>
              <w:bottom w:w="57" w:type="dxa"/>
              <w:right w:w="142" w:type="dxa"/>
            </w:tcMar>
          </w:tcPr>
          <w:p w14:paraId="578D9211" w14:textId="77777777" w:rsidR="00E57AFB" w:rsidRPr="0082008D" w:rsidRDefault="00E57AFB" w:rsidP="001A66A0">
            <w:pPr>
              <w:snapToGrid w:val="0"/>
              <w:spacing w:line="200" w:lineRule="exact"/>
              <w:rPr>
                <w:rFonts w:asciiTheme="majorEastAsia" w:eastAsiaTheme="majorEastAsia" w:hAnsiTheme="majorEastAsia"/>
                <w:sz w:val="14"/>
                <w:szCs w:val="14"/>
              </w:rPr>
            </w:pPr>
          </w:p>
        </w:tc>
        <w:tc>
          <w:tcPr>
            <w:tcW w:w="652" w:type="dxa"/>
            <w:tcBorders>
              <w:top w:val="dashSmallGap" w:sz="4" w:space="0" w:color="auto"/>
              <w:left w:val="nil"/>
              <w:bottom w:val="single" w:sz="4" w:space="0" w:color="auto"/>
              <w:right w:val="nil"/>
            </w:tcBorders>
          </w:tcPr>
          <w:p w14:paraId="6D296B84" w14:textId="77777777" w:rsidR="00E57AFB" w:rsidRPr="0082008D" w:rsidRDefault="00E57AFB" w:rsidP="001A66A0">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bottom w:val="single" w:sz="4" w:space="0" w:color="auto"/>
            </w:tcBorders>
            <w:shd w:val="clear" w:color="auto" w:fill="auto"/>
            <w:tcMar>
              <w:top w:w="57" w:type="dxa"/>
              <w:left w:w="142" w:type="dxa"/>
              <w:bottom w:w="57" w:type="dxa"/>
              <w:right w:w="142" w:type="dxa"/>
            </w:tcMar>
          </w:tcPr>
          <w:p w14:paraId="690EA2E2" w14:textId="4F9BAE2B" w:rsidR="00E57AFB" w:rsidRPr="0082008D" w:rsidRDefault="00A81823" w:rsidP="001A66A0">
            <w:pPr>
              <w:snapToGrid w:val="0"/>
              <w:spacing w:line="200" w:lineRule="exact"/>
              <w:rPr>
                <w:rFonts w:asciiTheme="majorEastAsia" w:eastAsiaTheme="majorEastAsia" w:hAnsiTheme="majorEastAsia"/>
                <w:sz w:val="14"/>
                <w:szCs w:val="14"/>
              </w:rPr>
            </w:pPr>
            <w:r w:rsidRPr="00A81823">
              <w:rPr>
                <w:rFonts w:asciiTheme="majorEastAsia" w:eastAsiaTheme="majorEastAsia" w:hAnsiTheme="majorEastAsia" w:hint="eastAsia"/>
                <w:sz w:val="14"/>
                <w:szCs w:val="14"/>
              </w:rPr>
              <w:t>獲得した知識を</w:t>
            </w:r>
            <w:r w:rsidR="00B14E62">
              <w:rPr>
                <w:rFonts w:asciiTheme="majorEastAsia" w:eastAsiaTheme="majorEastAsia" w:hAnsiTheme="majorEastAsia" w:hint="eastAsia"/>
                <w:sz w:val="14"/>
                <w:szCs w:val="14"/>
              </w:rPr>
              <w:t>、</w:t>
            </w:r>
            <w:r w:rsidRPr="00A81823">
              <w:rPr>
                <w:rFonts w:asciiTheme="majorEastAsia" w:eastAsiaTheme="majorEastAsia" w:hAnsiTheme="majorEastAsia" w:hint="eastAsia"/>
                <w:sz w:val="14"/>
                <w:szCs w:val="14"/>
              </w:rPr>
              <w:t>結露などの身の回りに見られる現象に当てはめ</w:t>
            </w:r>
            <w:r w:rsidR="00B14E62">
              <w:rPr>
                <w:rFonts w:asciiTheme="majorEastAsia" w:eastAsiaTheme="majorEastAsia" w:hAnsiTheme="majorEastAsia" w:hint="eastAsia"/>
                <w:sz w:val="14"/>
                <w:szCs w:val="14"/>
              </w:rPr>
              <w:t>、</w:t>
            </w:r>
            <w:r w:rsidR="009F3781" w:rsidRPr="00A81823">
              <w:rPr>
                <w:rFonts w:asciiTheme="majorEastAsia" w:eastAsiaTheme="majorEastAsia" w:hAnsiTheme="majorEastAsia" w:hint="eastAsia"/>
                <w:sz w:val="14"/>
                <w:szCs w:val="14"/>
              </w:rPr>
              <w:t>自然の中の水の状態変化について</w:t>
            </w:r>
            <w:r w:rsidR="009F3781" w:rsidRPr="009F3781">
              <w:rPr>
                <w:rFonts w:asciiTheme="majorEastAsia" w:eastAsiaTheme="majorEastAsia" w:hAnsiTheme="majorEastAsia" w:hint="eastAsia"/>
                <w:sz w:val="14"/>
                <w:szCs w:val="14"/>
              </w:rPr>
              <w:t>説明できる程度に</w:t>
            </w:r>
            <w:r w:rsidRPr="00A81823">
              <w:rPr>
                <w:rFonts w:asciiTheme="majorEastAsia" w:eastAsiaTheme="majorEastAsia" w:hAnsiTheme="majorEastAsia" w:hint="eastAsia"/>
                <w:sz w:val="14"/>
                <w:szCs w:val="14"/>
              </w:rPr>
              <w:t>理解している。</w:t>
            </w:r>
          </w:p>
        </w:tc>
        <w:tc>
          <w:tcPr>
            <w:tcW w:w="4383" w:type="dxa"/>
            <w:tcBorders>
              <w:top w:val="dashSmallGap" w:sz="4" w:space="0" w:color="auto"/>
              <w:bottom w:val="single" w:sz="4" w:space="0" w:color="auto"/>
              <w:right w:val="nil"/>
            </w:tcBorders>
            <w:shd w:val="clear" w:color="auto" w:fill="auto"/>
            <w:tcMar>
              <w:top w:w="57" w:type="dxa"/>
              <w:left w:w="142" w:type="dxa"/>
              <w:bottom w:w="57" w:type="dxa"/>
              <w:right w:w="142" w:type="dxa"/>
            </w:tcMar>
          </w:tcPr>
          <w:p w14:paraId="718BA292" w14:textId="5A7BD4BC" w:rsidR="00E57AFB" w:rsidRPr="0082008D" w:rsidRDefault="009F3781" w:rsidP="001A66A0">
            <w:pPr>
              <w:spacing w:line="20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これまでの観察や実験の結果やまとめを振り返って</w:t>
            </w:r>
            <w:r w:rsidR="00B14E62">
              <w:rPr>
                <w:rFonts w:asciiTheme="majorEastAsia" w:eastAsiaTheme="majorEastAsia" w:hAnsiTheme="majorEastAsia" w:hint="eastAsia"/>
                <w:sz w:val="14"/>
                <w:szCs w:val="14"/>
              </w:rPr>
              <w:t>、</w:t>
            </w:r>
            <w:r w:rsidR="00A81823" w:rsidRPr="00A81823">
              <w:rPr>
                <w:rFonts w:asciiTheme="majorEastAsia" w:eastAsiaTheme="majorEastAsia" w:hAnsiTheme="majorEastAsia" w:hint="eastAsia"/>
                <w:sz w:val="14"/>
                <w:szCs w:val="14"/>
              </w:rPr>
              <w:t>自然の中の水のすがたについて理解できるように</w:t>
            </w:r>
            <w:r w:rsidR="00B14E62">
              <w:rPr>
                <w:rFonts w:asciiTheme="majorEastAsia" w:eastAsiaTheme="majorEastAsia" w:hAnsiTheme="majorEastAsia" w:hint="eastAsia"/>
                <w:sz w:val="14"/>
                <w:szCs w:val="14"/>
              </w:rPr>
              <w:t>、</w:t>
            </w:r>
            <w:r w:rsidR="00A81823" w:rsidRPr="00A81823">
              <w:rPr>
                <w:rFonts w:asciiTheme="majorEastAsia" w:eastAsiaTheme="majorEastAsia" w:hAnsiTheme="majorEastAsia" w:hint="eastAsia"/>
                <w:sz w:val="14"/>
                <w:szCs w:val="14"/>
              </w:rPr>
              <w:t>助言・援助する。</w:t>
            </w:r>
          </w:p>
        </w:tc>
        <w:tc>
          <w:tcPr>
            <w:tcW w:w="120" w:type="dxa"/>
            <w:vMerge/>
            <w:tcBorders>
              <w:left w:val="nil"/>
              <w:bottom w:val="single" w:sz="4" w:space="0" w:color="auto"/>
            </w:tcBorders>
            <w:shd w:val="clear" w:color="auto" w:fill="auto"/>
          </w:tcPr>
          <w:p w14:paraId="14E8BF84" w14:textId="77777777" w:rsidR="00E57AFB" w:rsidRDefault="00E57AFB" w:rsidP="001A66A0"/>
        </w:tc>
      </w:tr>
    </w:tbl>
    <w:p w14:paraId="09BBEA53" w14:textId="77777777" w:rsidR="00E57AFB" w:rsidRDefault="00E57AFB" w:rsidP="00E57AFB">
      <w:pPr>
        <w:snapToGrid w:val="0"/>
        <w:spacing w:line="80" w:lineRule="exact"/>
        <w:rPr>
          <w:rFonts w:asciiTheme="majorEastAsia" w:eastAsiaTheme="majorEastAsia" w:hAnsiTheme="majorEastAsia"/>
          <w:sz w:val="16"/>
        </w:rPr>
      </w:pPr>
    </w:p>
    <w:p w14:paraId="15219863" w14:textId="3E66AA2C" w:rsidR="00E3515E" w:rsidRDefault="00D064CB" w:rsidP="00E3515E">
      <w:pPr>
        <w:snapToGrid w:val="0"/>
        <w:spacing w:line="200" w:lineRule="exact"/>
        <w:rPr>
          <w:rFonts w:asciiTheme="majorEastAsia" w:eastAsiaTheme="majorEastAsia" w:hAnsiTheme="majorEastAsia"/>
          <w:sz w:val="16"/>
        </w:rPr>
      </w:pP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p>
    <w:p w14:paraId="44DFCC28" w14:textId="0B9E57DE" w:rsidR="00D064CB" w:rsidRDefault="00D064CB" w:rsidP="00D064CB">
      <w:pPr>
        <w:spacing w:line="200" w:lineRule="exact"/>
        <w:ind w:firstLineChars="2400" w:firstLine="3840"/>
        <w:rPr>
          <w:rFonts w:asciiTheme="majorEastAsia" w:eastAsiaTheme="majorEastAsia" w:hAnsiTheme="majorEastAsia"/>
          <w:sz w:val="16"/>
        </w:rPr>
      </w:pPr>
    </w:p>
    <w:p w14:paraId="49B41F69" w14:textId="48DDD1E6" w:rsidR="00E57AFB" w:rsidRDefault="00E57AFB">
      <w:pPr>
        <w:widowControl/>
        <w:jc w:val="left"/>
        <w:rPr>
          <w:rFonts w:asciiTheme="majorEastAsia" w:eastAsiaTheme="majorEastAsia" w:hAnsiTheme="majorEastAsia"/>
        </w:rPr>
      </w:pPr>
      <w:r>
        <w:rPr>
          <w:rFonts w:asciiTheme="majorEastAsia" w:eastAsiaTheme="majorEastAsia" w:hAnsiTheme="majorEastAsia"/>
        </w:rPr>
        <w:br w:type="page"/>
      </w:r>
    </w:p>
    <w:p w14:paraId="1F2A3EB5" w14:textId="77777777" w:rsidR="003F4D22" w:rsidRDefault="003F4D22" w:rsidP="003F4D22">
      <w:r>
        <w:rPr>
          <w:noProof/>
        </w:rPr>
        <w:lastRenderedPageBreak/>
        <mc:AlternateContent>
          <mc:Choice Requires="wpg">
            <w:drawing>
              <wp:anchor distT="0" distB="0" distL="114300" distR="114300" simplePos="0" relativeHeight="251646976" behindDoc="0" locked="0" layoutInCell="1" allowOverlap="1" wp14:anchorId="7F8D17EF" wp14:editId="49FD4886">
                <wp:simplePos x="0" y="0"/>
                <wp:positionH relativeFrom="column">
                  <wp:align>left</wp:align>
                </wp:positionH>
                <wp:positionV relativeFrom="line">
                  <wp:posOffset>-53975</wp:posOffset>
                </wp:positionV>
                <wp:extent cx="12029400" cy="403200"/>
                <wp:effectExtent l="0" t="0" r="0" b="0"/>
                <wp:wrapNone/>
                <wp:docPr id="297" name="グループ化 297"/>
                <wp:cNvGraphicFramePr/>
                <a:graphic xmlns:a="http://schemas.openxmlformats.org/drawingml/2006/main">
                  <a:graphicData uri="http://schemas.microsoft.com/office/word/2010/wordprocessingGroup">
                    <wpg:wgp>
                      <wpg:cNvGrpSpPr/>
                      <wpg:grpSpPr>
                        <a:xfrm>
                          <a:off x="0" y="0"/>
                          <a:ext cx="12029400" cy="403200"/>
                          <a:chOff x="0" y="0"/>
                          <a:chExt cx="12026002" cy="411928"/>
                        </a:xfrm>
                      </wpg:grpSpPr>
                      <wpg:grpSp>
                        <wpg:cNvPr id="298" name="グループ化 298"/>
                        <wpg:cNvGrpSpPr/>
                        <wpg:grpSpPr>
                          <a:xfrm>
                            <a:off x="0" y="8626"/>
                            <a:ext cx="12023090" cy="403302"/>
                            <a:chOff x="0" y="0"/>
                            <a:chExt cx="12023090" cy="403302"/>
                          </a:xfrm>
                        </wpg:grpSpPr>
                        <wpg:grpSp>
                          <wpg:cNvPr id="299" name="グループ化 299"/>
                          <wpg:cNvGrpSpPr/>
                          <wpg:grpSpPr>
                            <a:xfrm>
                              <a:off x="0" y="43892"/>
                              <a:ext cx="12023090" cy="359410"/>
                              <a:chOff x="0" y="0"/>
                              <a:chExt cx="12023090" cy="359410"/>
                            </a:xfrm>
                          </wpg:grpSpPr>
                          <wps:wsp>
                            <wps:cNvPr id="300" name="角丸四角形 300"/>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1" name="角丸四角形 301"/>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2" name="テキスト ボックス 302"/>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456AAA" w14:textId="53771972" w:rsidR="00477D54" w:rsidRPr="005D197C" w:rsidRDefault="00477D54" w:rsidP="003F4D22">
                                <w:pPr>
                                  <w:jc w:val="center"/>
                                  <w:rPr>
                                    <w:rFonts w:asciiTheme="majorEastAsia" w:eastAsiaTheme="majorEastAsia" w:hAnsiTheme="majorEastAsia"/>
                                    <w:b/>
                                    <w:sz w:val="3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303" name="テキスト ボックス 303"/>
                        <wps:cNvSpPr txBox="1"/>
                        <wps:spPr>
                          <a:xfrm>
                            <a:off x="327788" y="0"/>
                            <a:ext cx="536785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4FC0D8" w14:textId="64276F60" w:rsidR="00477D54" w:rsidRPr="005D197C" w:rsidRDefault="00477D54" w:rsidP="003F4D22">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すずしくなると</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１０</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～下旬</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 xml:space="preserve"> 4</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5</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304" name="テキスト ボックス 304"/>
                        <wps:cNvSpPr txBox="1"/>
                        <wps:spPr>
                          <a:xfrm>
                            <a:off x="7323827" y="51758"/>
                            <a:ext cx="4702175" cy="360000"/>
                          </a:xfrm>
                          <a:prstGeom prst="rect">
                            <a:avLst/>
                          </a:prstGeom>
                          <a:noFill/>
                          <a:ln w="6350">
                            <a:noFill/>
                          </a:ln>
                          <a:effectLst/>
                        </wps:spPr>
                        <wps:txbx>
                          <w:txbxContent>
                            <w:p w14:paraId="4089FC7E" w14:textId="136DF481" w:rsidR="00477D54" w:rsidRPr="004E77CB" w:rsidRDefault="00477D54" w:rsidP="003F4D22">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B(2)</w:t>
                              </w:r>
                              <w:r>
                                <w:rPr>
                                  <w:rFonts w:asciiTheme="majorEastAsia" w:eastAsiaTheme="majorEastAsia" w:hAnsiTheme="majorEastAsia" w:hint="eastAsia"/>
                                  <w:b/>
                                  <w:color w:val="FFFFFF" w:themeColor="background1"/>
                                  <w:sz w:val="20"/>
                                  <w:szCs w:val="20"/>
                                </w:rPr>
                                <w:t>ア(ア)(イ)、イ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F8D17EF" id="グループ化 297" o:spid="_x0000_s1246" style="position:absolute;left:0;text-align:left;margin-left:0;margin-top:-4.25pt;width:947.2pt;height:31.75pt;z-index:251646976;mso-position-horizontal:left;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">
                <v:group id="グループ化 298" o:spid="_x0000_s1247"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group id="グループ化 299" o:spid="_x0000_s1248"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roundrect id="角丸四角形 300" o:spid="_x0000_s1249"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" fillcolor="#5a5a5a [2109]" stroked="f" strokeweight="2pt"/>
                    <v:roundrect id="角丸四角形 301" o:spid="_x0000_s1250"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" fillcolor="#eeece1 [3214]" strokecolor="black [3213]" strokeweight="2pt"/>
                  </v:group>
                  <v:shape id="テキスト ボックス 302" o:spid="_x0000_s1251"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" filled="f" stroked="f" strokeweight=".5pt">
                    <v:textbox inset="0,0,0,0">
                      <w:txbxContent>
                        <w:p w14:paraId="07456AAA" w14:textId="53771972" w:rsidR="00477D54" w:rsidRPr="005D197C" w:rsidRDefault="00477D54" w:rsidP="003F4D22">
                          <w:pPr>
                            <w:jc w:val="center"/>
                            <w:rPr>
                              <w:rFonts w:asciiTheme="majorEastAsia" w:eastAsiaTheme="majorEastAsia" w:hAnsiTheme="majorEastAsia"/>
                              <w:b/>
                              <w:sz w:val="32"/>
                            </w:rPr>
                          </w:pPr>
                        </w:p>
                      </w:txbxContent>
                    </v:textbox>
                  </v:shape>
                </v:group>
                <v:shape id="テキスト ボックス 303" o:spid="_x0000_s1252" type="#_x0000_t202" style="position:absolute;left:3277;width:5367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" filled="f" stroked="f" strokeweight=".5pt">
                  <v:textbox inset="2mm,0,0,0">
                    <w:txbxContent>
                      <w:p w14:paraId="304FC0D8" w14:textId="64276F60" w:rsidR="00477D54" w:rsidRPr="005D197C" w:rsidRDefault="00477D54" w:rsidP="003F4D22">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すずしくなると</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１０</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～下旬</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 xml:space="preserve"> 4</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5</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304" o:spid="_x0000_s1253"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" filled="f" stroked="f" strokeweight=".5pt">
                  <v:textbox inset="0,0,3mm,0">
                    <w:txbxContent>
                      <w:p w14:paraId="4089FC7E" w14:textId="136DF481" w:rsidR="00477D54" w:rsidRPr="004E77CB" w:rsidRDefault="00477D54" w:rsidP="003F4D22">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B(2)ア(ア)(イ)、イ</w:t>
                        </w:r>
                      </w:p>
                    </w:txbxContent>
                  </v:textbox>
                </v:shape>
                <w10:wrap anchory="line"/>
              </v:group>
            </w:pict>
          </mc:Fallback>
        </mc:AlternateContent>
      </w:r>
    </w:p>
    <w:p w14:paraId="32B470AF" w14:textId="77777777" w:rsidR="003F4D22" w:rsidRDefault="003F4D22" w:rsidP="003F4D22"/>
    <w:tbl>
      <w:tblPr>
        <w:tblStyle w:val="ae"/>
        <w:tblW w:w="18853" w:type="dxa"/>
        <w:tblInd w:w="-5" w:type="dxa"/>
        <w:tblCellMar>
          <w:top w:w="57" w:type="dxa"/>
          <w:bottom w:w="57" w:type="dxa"/>
        </w:tblCellMar>
        <w:tblLook w:val="04A0" w:firstRow="1" w:lastRow="0" w:firstColumn="1" w:lastColumn="0" w:noHBand="0" w:noVBand="1"/>
      </w:tblPr>
      <w:tblGrid>
        <w:gridCol w:w="3968"/>
        <w:gridCol w:w="454"/>
        <w:gridCol w:w="4479"/>
        <w:gridCol w:w="652"/>
        <w:gridCol w:w="340"/>
        <w:gridCol w:w="4025"/>
        <w:gridCol w:w="1106"/>
        <w:gridCol w:w="3829"/>
      </w:tblGrid>
      <w:tr w:rsidR="003F4D22" w14:paraId="11582139" w14:textId="77777777" w:rsidTr="00C96749">
        <w:trPr>
          <w:trHeight w:hRule="exact" w:val="340"/>
        </w:trPr>
        <w:tc>
          <w:tcPr>
            <w:tcW w:w="3968" w:type="dxa"/>
            <w:shd w:val="clear" w:color="auto" w:fill="808080" w:themeFill="background1" w:themeFillShade="80"/>
            <w:vAlign w:val="center"/>
          </w:tcPr>
          <w:p w14:paraId="4F53B5A0" w14:textId="77777777" w:rsidR="003F4D22" w:rsidRPr="00BB399C" w:rsidRDefault="003F4D22" w:rsidP="001A66A0">
            <w:pPr>
              <w:spacing w:line="240" w:lineRule="exact"/>
              <w:jc w:val="center"/>
              <w:rPr>
                <w:rFonts w:asciiTheme="majorEastAsia" w:eastAsiaTheme="majorEastAsia" w:hAnsiTheme="majorEastAsia"/>
                <w:b/>
                <w:sz w:val="20"/>
              </w:rPr>
            </w:pPr>
            <w:r w:rsidRPr="00BB399C">
              <w:rPr>
                <w:rFonts w:asciiTheme="majorEastAsia" w:eastAsiaTheme="majorEastAsia" w:hAnsiTheme="majorEastAsia" w:hint="eastAsia"/>
                <w:b/>
                <w:color w:val="FFFFFF" w:themeColor="background1"/>
                <w:sz w:val="20"/>
              </w:rPr>
              <w:t>単元の目標</w:t>
            </w:r>
          </w:p>
        </w:tc>
        <w:tc>
          <w:tcPr>
            <w:tcW w:w="14885" w:type="dxa"/>
            <w:gridSpan w:val="7"/>
            <w:shd w:val="clear" w:color="auto" w:fill="808080" w:themeFill="background1" w:themeFillShade="80"/>
            <w:vAlign w:val="center"/>
          </w:tcPr>
          <w:p w14:paraId="596BA2F9" w14:textId="77777777" w:rsidR="003F4D22" w:rsidRPr="00BB399C" w:rsidRDefault="003F4D22" w:rsidP="001A66A0">
            <w:pPr>
              <w:spacing w:line="200" w:lineRule="exact"/>
              <w:jc w:val="center"/>
              <w:rPr>
                <w:sz w:val="20"/>
              </w:rPr>
            </w:pPr>
            <w:r w:rsidRPr="00BB399C">
              <w:rPr>
                <w:rFonts w:asciiTheme="majorEastAsia" w:eastAsiaTheme="majorEastAsia" w:hAnsiTheme="majorEastAsia" w:hint="eastAsia"/>
                <w:b/>
                <w:color w:val="FFFFFF" w:themeColor="background1"/>
                <w:sz w:val="20"/>
              </w:rPr>
              <w:t>単元の観点別評価</w:t>
            </w:r>
            <w:r>
              <w:rPr>
                <w:rFonts w:asciiTheme="majorEastAsia" w:eastAsiaTheme="majorEastAsia" w:hAnsiTheme="majorEastAsia" w:hint="eastAsia"/>
                <w:b/>
                <w:color w:val="FFFFFF" w:themeColor="background1"/>
                <w:sz w:val="20"/>
              </w:rPr>
              <w:t>規準</w:t>
            </w:r>
          </w:p>
        </w:tc>
      </w:tr>
      <w:tr w:rsidR="003F4D22" w14:paraId="3D276AA9" w14:textId="77777777" w:rsidTr="00C96749">
        <w:trPr>
          <w:trHeight w:val="2041"/>
        </w:trPr>
        <w:tc>
          <w:tcPr>
            <w:tcW w:w="3968" w:type="dxa"/>
          </w:tcPr>
          <w:p w14:paraId="7CFF375C" w14:textId="6E2D05A5" w:rsidR="003F4D22" w:rsidRPr="00A72B43" w:rsidRDefault="007B1B88" w:rsidP="001A66A0">
            <w:pPr>
              <w:snapToGrid w:val="0"/>
              <w:spacing w:beforeLines="10" w:before="36" w:afterLines="10" w:after="36" w:line="200" w:lineRule="exact"/>
              <w:rPr>
                <w:rFonts w:asciiTheme="majorEastAsia" w:eastAsiaTheme="majorEastAsia" w:hAnsiTheme="majorEastAsia"/>
                <w:spacing w:val="6"/>
                <w:sz w:val="15"/>
                <w:szCs w:val="15"/>
              </w:rPr>
            </w:pPr>
            <w:r w:rsidRPr="007B1B88">
              <w:rPr>
                <w:rFonts w:asciiTheme="majorEastAsia" w:eastAsiaTheme="majorEastAsia" w:hAnsiTheme="majorEastAsia" w:hint="eastAsia"/>
                <w:spacing w:val="6"/>
                <w:sz w:val="15"/>
                <w:szCs w:val="15"/>
              </w:rPr>
              <w:t>動物を探したり植物を育てたりしながら</w:t>
            </w:r>
            <w:r w:rsidR="00B14E62">
              <w:rPr>
                <w:rFonts w:asciiTheme="majorEastAsia" w:eastAsiaTheme="majorEastAsia" w:hAnsiTheme="majorEastAsia" w:hint="eastAsia"/>
                <w:spacing w:val="6"/>
                <w:sz w:val="15"/>
                <w:szCs w:val="15"/>
              </w:rPr>
              <w:t>、</w:t>
            </w:r>
            <w:r w:rsidRPr="007B1B88">
              <w:rPr>
                <w:rFonts w:asciiTheme="majorEastAsia" w:eastAsiaTheme="majorEastAsia" w:hAnsiTheme="majorEastAsia" w:hint="eastAsia"/>
                <w:spacing w:val="6"/>
                <w:sz w:val="15"/>
                <w:szCs w:val="15"/>
              </w:rPr>
              <w:t>動物の活動や植物の成長の様子と季節の変化に着目して</w:t>
            </w:r>
            <w:r w:rsidR="00B14E62">
              <w:rPr>
                <w:rFonts w:asciiTheme="majorEastAsia" w:eastAsiaTheme="majorEastAsia" w:hAnsiTheme="majorEastAsia" w:hint="eastAsia"/>
                <w:spacing w:val="6"/>
                <w:sz w:val="15"/>
                <w:szCs w:val="15"/>
              </w:rPr>
              <w:t>、</w:t>
            </w:r>
            <w:r w:rsidRPr="007B1B88">
              <w:rPr>
                <w:rFonts w:asciiTheme="majorEastAsia" w:eastAsiaTheme="majorEastAsia" w:hAnsiTheme="majorEastAsia" w:hint="eastAsia"/>
                <w:spacing w:val="6"/>
                <w:sz w:val="15"/>
                <w:szCs w:val="15"/>
              </w:rPr>
              <w:t>それらを関係付けて</w:t>
            </w:r>
            <w:r w:rsidR="00B14E62">
              <w:rPr>
                <w:rFonts w:asciiTheme="majorEastAsia" w:eastAsiaTheme="majorEastAsia" w:hAnsiTheme="majorEastAsia" w:hint="eastAsia"/>
                <w:spacing w:val="6"/>
                <w:sz w:val="15"/>
                <w:szCs w:val="15"/>
              </w:rPr>
              <w:t>、</w:t>
            </w:r>
            <w:r w:rsidRPr="007B1B88">
              <w:rPr>
                <w:rFonts w:asciiTheme="majorEastAsia" w:eastAsiaTheme="majorEastAsia" w:hAnsiTheme="majorEastAsia" w:hint="eastAsia"/>
                <w:spacing w:val="6"/>
                <w:sz w:val="15"/>
                <w:szCs w:val="15"/>
              </w:rPr>
              <w:t>身近な動物の活動や植物の成長と環境との関わりを調べることを通して</w:t>
            </w:r>
            <w:r w:rsidR="00B14E62">
              <w:rPr>
                <w:rFonts w:asciiTheme="majorEastAsia" w:eastAsiaTheme="majorEastAsia" w:hAnsiTheme="majorEastAsia" w:hint="eastAsia"/>
                <w:spacing w:val="6"/>
                <w:sz w:val="15"/>
                <w:szCs w:val="15"/>
              </w:rPr>
              <w:t>、</w:t>
            </w:r>
            <w:r w:rsidRPr="007B1B88">
              <w:rPr>
                <w:rFonts w:asciiTheme="majorEastAsia" w:eastAsiaTheme="majorEastAsia" w:hAnsiTheme="majorEastAsia" w:hint="eastAsia"/>
                <w:spacing w:val="6"/>
                <w:sz w:val="15"/>
                <w:szCs w:val="15"/>
              </w:rPr>
              <w:t>それらについての理解を図り</w:t>
            </w:r>
            <w:r w:rsidR="00B14E62">
              <w:rPr>
                <w:rFonts w:asciiTheme="majorEastAsia" w:eastAsiaTheme="majorEastAsia" w:hAnsiTheme="majorEastAsia" w:hint="eastAsia"/>
                <w:spacing w:val="6"/>
                <w:sz w:val="15"/>
                <w:szCs w:val="15"/>
              </w:rPr>
              <w:t>、</w:t>
            </w:r>
            <w:r w:rsidRPr="007B1B88">
              <w:rPr>
                <w:rFonts w:asciiTheme="majorEastAsia" w:eastAsiaTheme="majorEastAsia" w:hAnsiTheme="majorEastAsia" w:hint="eastAsia"/>
                <w:spacing w:val="6"/>
                <w:sz w:val="15"/>
                <w:szCs w:val="15"/>
              </w:rPr>
              <w:t>観察などに関する技能を身に付けるとともに</w:t>
            </w:r>
            <w:r w:rsidR="00B14E62">
              <w:rPr>
                <w:rFonts w:asciiTheme="majorEastAsia" w:eastAsiaTheme="majorEastAsia" w:hAnsiTheme="majorEastAsia" w:hint="eastAsia"/>
                <w:spacing w:val="6"/>
                <w:sz w:val="15"/>
                <w:szCs w:val="15"/>
              </w:rPr>
              <w:t>、</w:t>
            </w:r>
            <w:r w:rsidRPr="007B1B88">
              <w:rPr>
                <w:rFonts w:asciiTheme="majorEastAsia" w:eastAsiaTheme="majorEastAsia" w:hAnsiTheme="majorEastAsia" w:hint="eastAsia"/>
                <w:spacing w:val="6"/>
                <w:sz w:val="15"/>
                <w:szCs w:val="15"/>
              </w:rPr>
              <w:t>主に既習の内容や生活経験を基に</w:t>
            </w:r>
            <w:r w:rsidR="00B14E62">
              <w:rPr>
                <w:rFonts w:asciiTheme="majorEastAsia" w:eastAsiaTheme="majorEastAsia" w:hAnsiTheme="majorEastAsia" w:hint="eastAsia"/>
                <w:spacing w:val="6"/>
                <w:sz w:val="15"/>
                <w:szCs w:val="15"/>
              </w:rPr>
              <w:t>、</w:t>
            </w:r>
            <w:r w:rsidRPr="007B1B88">
              <w:rPr>
                <w:rFonts w:asciiTheme="majorEastAsia" w:eastAsiaTheme="majorEastAsia" w:hAnsiTheme="majorEastAsia" w:hint="eastAsia"/>
                <w:spacing w:val="6"/>
                <w:sz w:val="15"/>
                <w:szCs w:val="15"/>
              </w:rPr>
              <w:t>根拠のある予想や仮説を発想する力や生き物を愛護する態度</w:t>
            </w:r>
            <w:r w:rsidR="00B14E62">
              <w:rPr>
                <w:rFonts w:asciiTheme="majorEastAsia" w:eastAsiaTheme="majorEastAsia" w:hAnsiTheme="majorEastAsia" w:hint="eastAsia"/>
                <w:spacing w:val="6"/>
                <w:sz w:val="15"/>
                <w:szCs w:val="15"/>
              </w:rPr>
              <w:t>、</w:t>
            </w:r>
            <w:r w:rsidRPr="007B1B88">
              <w:rPr>
                <w:rFonts w:asciiTheme="majorEastAsia" w:eastAsiaTheme="majorEastAsia" w:hAnsiTheme="majorEastAsia" w:hint="eastAsia"/>
                <w:spacing w:val="6"/>
                <w:sz w:val="15"/>
                <w:szCs w:val="15"/>
              </w:rPr>
              <w:t>主体的に問題解決しようとする態度を育成する。</w:t>
            </w:r>
          </w:p>
        </w:tc>
        <w:tc>
          <w:tcPr>
            <w:tcW w:w="454" w:type="dxa"/>
            <w:tcBorders>
              <w:right w:val="nil"/>
            </w:tcBorders>
            <w:vAlign w:val="center"/>
          </w:tcPr>
          <w:p w14:paraId="65FBB257" w14:textId="77777777" w:rsidR="003F4D22" w:rsidRPr="00A63C9C" w:rsidRDefault="003F4D22" w:rsidP="001A66A0">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604992" behindDoc="0" locked="0" layoutInCell="1" allowOverlap="1" wp14:anchorId="30EE589C" wp14:editId="14D41F10">
                      <wp:simplePos x="0" y="0"/>
                      <wp:positionH relativeFrom="column">
                        <wp:posOffset>0</wp:posOffset>
                      </wp:positionH>
                      <wp:positionV relativeFrom="paragraph">
                        <wp:posOffset>0</wp:posOffset>
                      </wp:positionV>
                      <wp:extent cx="216000" cy="1079640"/>
                      <wp:effectExtent l="0" t="0" r="0" b="6350"/>
                      <wp:wrapNone/>
                      <wp:docPr id="305" name="テキスト ボックス 305"/>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77333A" w14:textId="77777777" w:rsidR="00477D54" w:rsidRPr="00B448D5" w:rsidRDefault="00477D54" w:rsidP="003F4D22">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EE589C" id="テキスト ボックス 305" o:spid="_x0000_s1254" type="#_x0000_t202" style="position:absolute;left:0;text-align:left;margin-left:0;margin-top:0;width:17pt;height:8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" fillcolor="#7f7f7f [1612]" stroked="f" strokeweight=".5pt">
                      <v:textbox style="layout-flow:vertical-ideographic" inset="0,0,0,0">
                        <w:txbxContent>
                          <w:p w14:paraId="3977333A" w14:textId="77777777" w:rsidR="00477D54" w:rsidRPr="00B448D5" w:rsidRDefault="00477D54" w:rsidP="003F4D22">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479" w:type="dxa"/>
            <w:tcBorders>
              <w:left w:val="nil"/>
              <w:right w:val="nil"/>
            </w:tcBorders>
          </w:tcPr>
          <w:p w14:paraId="0FA886CA" w14:textId="711F8ADA" w:rsidR="007B1B88" w:rsidRPr="007B1B88" w:rsidRDefault="007B1B88" w:rsidP="007B1B88">
            <w:pPr>
              <w:snapToGrid w:val="0"/>
              <w:spacing w:line="200" w:lineRule="exact"/>
              <w:ind w:left="140" w:hangingChars="100" w:hanging="140"/>
              <w:rPr>
                <w:rFonts w:asciiTheme="majorEastAsia" w:eastAsiaTheme="majorEastAsia" w:hAnsiTheme="majorEastAsia"/>
                <w:sz w:val="14"/>
              </w:rPr>
            </w:pPr>
            <w:r w:rsidRPr="007B1B88">
              <w:rPr>
                <w:rFonts w:asciiTheme="majorEastAsia" w:eastAsiaTheme="majorEastAsia" w:hAnsiTheme="majorEastAsia" w:hint="eastAsia"/>
                <w:sz w:val="14"/>
              </w:rPr>
              <w:t>①動物の活動は</w:t>
            </w:r>
            <w:r w:rsidR="00B14E62">
              <w:rPr>
                <w:rFonts w:asciiTheme="majorEastAsia" w:eastAsiaTheme="majorEastAsia" w:hAnsiTheme="majorEastAsia" w:hint="eastAsia"/>
                <w:sz w:val="14"/>
              </w:rPr>
              <w:t>、</w:t>
            </w:r>
            <w:r w:rsidRPr="007B1B88">
              <w:rPr>
                <w:rFonts w:asciiTheme="majorEastAsia" w:eastAsiaTheme="majorEastAsia" w:hAnsiTheme="majorEastAsia" w:hint="eastAsia"/>
                <w:sz w:val="14"/>
              </w:rPr>
              <w:t>あたたかい季節</w:t>
            </w:r>
            <w:r w:rsidR="00B14E62">
              <w:rPr>
                <w:rFonts w:asciiTheme="majorEastAsia" w:eastAsiaTheme="majorEastAsia" w:hAnsiTheme="majorEastAsia" w:hint="eastAsia"/>
                <w:sz w:val="14"/>
              </w:rPr>
              <w:t>、</w:t>
            </w:r>
            <w:r w:rsidRPr="007B1B88">
              <w:rPr>
                <w:rFonts w:asciiTheme="majorEastAsia" w:eastAsiaTheme="majorEastAsia" w:hAnsiTheme="majorEastAsia" w:hint="eastAsia"/>
                <w:sz w:val="14"/>
              </w:rPr>
              <w:t>寒い季節などによって違いがあることを理解している。</w:t>
            </w:r>
          </w:p>
          <w:p w14:paraId="4F47AB5B" w14:textId="752DC65F" w:rsidR="007B1B88" w:rsidRPr="007B1B88" w:rsidRDefault="007B1B88" w:rsidP="007B1B88">
            <w:pPr>
              <w:snapToGrid w:val="0"/>
              <w:spacing w:line="200" w:lineRule="exact"/>
              <w:ind w:left="140" w:hangingChars="100" w:hanging="140"/>
              <w:rPr>
                <w:rFonts w:asciiTheme="majorEastAsia" w:eastAsiaTheme="majorEastAsia" w:hAnsiTheme="majorEastAsia"/>
                <w:sz w:val="14"/>
              </w:rPr>
            </w:pPr>
            <w:r w:rsidRPr="007B1B88">
              <w:rPr>
                <w:rFonts w:asciiTheme="majorEastAsia" w:eastAsiaTheme="majorEastAsia" w:hAnsiTheme="majorEastAsia" w:hint="eastAsia"/>
                <w:sz w:val="14"/>
              </w:rPr>
              <w:t>②植物の成長は</w:t>
            </w:r>
            <w:r w:rsidR="00B14E62">
              <w:rPr>
                <w:rFonts w:asciiTheme="majorEastAsia" w:eastAsiaTheme="majorEastAsia" w:hAnsiTheme="majorEastAsia" w:hint="eastAsia"/>
                <w:sz w:val="14"/>
              </w:rPr>
              <w:t>、</w:t>
            </w:r>
            <w:r w:rsidRPr="007B1B88">
              <w:rPr>
                <w:rFonts w:asciiTheme="majorEastAsia" w:eastAsiaTheme="majorEastAsia" w:hAnsiTheme="majorEastAsia" w:hint="eastAsia"/>
                <w:sz w:val="14"/>
              </w:rPr>
              <w:t>あたたかい季節</w:t>
            </w:r>
            <w:r w:rsidR="00B14E62">
              <w:rPr>
                <w:rFonts w:asciiTheme="majorEastAsia" w:eastAsiaTheme="majorEastAsia" w:hAnsiTheme="majorEastAsia" w:hint="eastAsia"/>
                <w:sz w:val="14"/>
              </w:rPr>
              <w:t>、</w:t>
            </w:r>
            <w:r w:rsidRPr="007B1B88">
              <w:rPr>
                <w:rFonts w:asciiTheme="majorEastAsia" w:eastAsiaTheme="majorEastAsia" w:hAnsiTheme="majorEastAsia" w:hint="eastAsia"/>
                <w:sz w:val="14"/>
              </w:rPr>
              <w:t>寒い季節などによって違いがあることを理解している。</w:t>
            </w:r>
          </w:p>
          <w:p w14:paraId="5F1F0B24" w14:textId="55C15265" w:rsidR="003F4D22" w:rsidRPr="00A63C9C" w:rsidRDefault="007B1B88" w:rsidP="007B1B88">
            <w:pPr>
              <w:snapToGrid w:val="0"/>
              <w:spacing w:line="200" w:lineRule="exact"/>
              <w:ind w:left="140" w:hangingChars="100" w:hanging="140"/>
              <w:rPr>
                <w:rFonts w:asciiTheme="majorEastAsia" w:eastAsiaTheme="majorEastAsia" w:hAnsiTheme="majorEastAsia"/>
                <w:sz w:val="18"/>
              </w:rPr>
            </w:pPr>
            <w:r w:rsidRPr="007B1B88">
              <w:rPr>
                <w:rFonts w:asciiTheme="majorEastAsia" w:eastAsiaTheme="majorEastAsia" w:hAnsiTheme="majorEastAsia" w:hint="eastAsia"/>
                <w:sz w:val="14"/>
              </w:rPr>
              <w:t>③</w:t>
            </w:r>
            <w:r w:rsidR="000715EB" w:rsidRPr="000715EB">
              <w:rPr>
                <w:rFonts w:asciiTheme="majorEastAsia" w:eastAsiaTheme="majorEastAsia" w:hAnsiTheme="majorEastAsia" w:hint="eastAsia"/>
                <w:sz w:val="14"/>
              </w:rPr>
              <w:t>季節ごとの動物の活動や植物の成長の変化</w:t>
            </w:r>
            <w:r w:rsidRPr="007B1B88">
              <w:rPr>
                <w:rFonts w:asciiTheme="majorEastAsia" w:eastAsiaTheme="majorEastAsia" w:hAnsiTheme="majorEastAsia" w:hint="eastAsia"/>
                <w:sz w:val="14"/>
              </w:rPr>
              <w:t>について</w:t>
            </w:r>
            <w:r w:rsidR="00B14E62">
              <w:rPr>
                <w:rFonts w:asciiTheme="majorEastAsia" w:eastAsiaTheme="majorEastAsia" w:hAnsiTheme="majorEastAsia" w:hint="eastAsia"/>
                <w:sz w:val="14"/>
              </w:rPr>
              <w:t>、</w:t>
            </w:r>
            <w:r w:rsidRPr="007B1B88">
              <w:rPr>
                <w:rFonts w:asciiTheme="majorEastAsia" w:eastAsiaTheme="majorEastAsia" w:hAnsiTheme="majorEastAsia" w:hint="eastAsia"/>
                <w:sz w:val="14"/>
              </w:rPr>
              <w:t>器具や機器などを正しく扱いながら調べ</w:t>
            </w:r>
            <w:r w:rsidR="00B14E62">
              <w:rPr>
                <w:rFonts w:asciiTheme="majorEastAsia" w:eastAsiaTheme="majorEastAsia" w:hAnsiTheme="majorEastAsia" w:hint="eastAsia"/>
                <w:sz w:val="14"/>
              </w:rPr>
              <w:t>、</w:t>
            </w:r>
            <w:r w:rsidRPr="007B1B88">
              <w:rPr>
                <w:rFonts w:asciiTheme="majorEastAsia" w:eastAsiaTheme="majorEastAsia" w:hAnsiTheme="majorEastAsia" w:hint="eastAsia"/>
                <w:sz w:val="14"/>
              </w:rPr>
              <w:t>それらの過程や得られた結果を分かりやすく記録している。</w:t>
            </w:r>
          </w:p>
        </w:tc>
        <w:tc>
          <w:tcPr>
            <w:tcW w:w="652" w:type="dxa"/>
            <w:tcBorders>
              <w:left w:val="nil"/>
              <w:right w:val="nil"/>
            </w:tcBorders>
            <w:vAlign w:val="center"/>
          </w:tcPr>
          <w:p w14:paraId="44FB3F7E" w14:textId="77777777" w:rsidR="003F4D22" w:rsidRDefault="003F4D22" w:rsidP="001A66A0">
            <w:pPr>
              <w:snapToGrid w:val="0"/>
              <w:spacing w:line="200" w:lineRule="exact"/>
              <w:jc w:val="center"/>
            </w:pPr>
          </w:p>
          <w:p w14:paraId="75BF9ACA" w14:textId="77777777" w:rsidR="003F4D22" w:rsidRPr="009438A7" w:rsidRDefault="003F4D22" w:rsidP="001A66A0"/>
          <w:p w14:paraId="52A2254D" w14:textId="77777777" w:rsidR="003F4D22" w:rsidRDefault="003F4D22" w:rsidP="001A66A0"/>
          <w:p w14:paraId="317DE6CC" w14:textId="77777777" w:rsidR="003F4D22" w:rsidRDefault="003F4D22" w:rsidP="001A66A0"/>
          <w:p w14:paraId="460BE232" w14:textId="77777777" w:rsidR="003F4D22" w:rsidRPr="009438A7" w:rsidRDefault="003F4D22" w:rsidP="001A66A0"/>
        </w:tc>
        <w:tc>
          <w:tcPr>
            <w:tcW w:w="340" w:type="dxa"/>
            <w:tcBorders>
              <w:left w:val="nil"/>
              <w:right w:val="nil"/>
            </w:tcBorders>
            <w:vAlign w:val="center"/>
          </w:tcPr>
          <w:p w14:paraId="50F179F2" w14:textId="77777777" w:rsidR="003F4D22" w:rsidRDefault="003F4D22" w:rsidP="001A66A0">
            <w:pPr>
              <w:snapToGrid w:val="0"/>
              <w:spacing w:line="200" w:lineRule="exact"/>
              <w:jc w:val="center"/>
            </w:pPr>
            <w:r>
              <w:rPr>
                <w:noProof/>
              </w:rPr>
              <mc:AlternateContent>
                <mc:Choice Requires="wps">
                  <w:drawing>
                    <wp:anchor distT="0" distB="0" distL="114300" distR="114300" simplePos="0" relativeHeight="251610112" behindDoc="0" locked="0" layoutInCell="1" allowOverlap="1" wp14:anchorId="5D96F016" wp14:editId="28B86F3F">
                      <wp:simplePos x="0" y="0"/>
                      <wp:positionH relativeFrom="column">
                        <wp:posOffset>-71755</wp:posOffset>
                      </wp:positionH>
                      <wp:positionV relativeFrom="paragraph">
                        <wp:posOffset>0</wp:posOffset>
                      </wp:positionV>
                      <wp:extent cx="216000" cy="1079640"/>
                      <wp:effectExtent l="0" t="0" r="0" b="6350"/>
                      <wp:wrapNone/>
                      <wp:docPr id="306" name="テキスト ボックス 306"/>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500AB155" w14:textId="77777777" w:rsidR="00477D54" w:rsidRPr="00A43D60" w:rsidRDefault="00477D54" w:rsidP="003F4D22">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6F016" id="テキスト ボックス 306" o:spid="_x0000_s1255" type="#_x0000_t202" style="position:absolute;left:0;text-align:left;margin-left:-5.65pt;margin-top:0;width:17pt;height:8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" fillcolor="#7f7f7f [1612]" stroked="f" strokeweight=".5pt">
                      <v:textbox style="layout-flow:vertical-ideographic" inset="0,0,0,0">
                        <w:txbxContent>
                          <w:p w14:paraId="500AB155" w14:textId="77777777" w:rsidR="00477D54" w:rsidRPr="00A43D60" w:rsidRDefault="00477D54" w:rsidP="003F4D22">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025" w:type="dxa"/>
            <w:tcBorders>
              <w:left w:val="nil"/>
              <w:right w:val="nil"/>
            </w:tcBorders>
          </w:tcPr>
          <w:p w14:paraId="319FDFB9" w14:textId="0CDE46D1" w:rsidR="007B1B88" w:rsidRPr="007B1B88" w:rsidRDefault="007B1B88" w:rsidP="007B1B88">
            <w:pPr>
              <w:snapToGrid w:val="0"/>
              <w:spacing w:line="200" w:lineRule="exact"/>
              <w:ind w:left="140" w:hangingChars="100" w:hanging="140"/>
              <w:rPr>
                <w:rFonts w:asciiTheme="majorEastAsia" w:eastAsiaTheme="majorEastAsia" w:hAnsiTheme="majorEastAsia"/>
                <w:sz w:val="14"/>
                <w:szCs w:val="14"/>
              </w:rPr>
            </w:pPr>
            <w:r w:rsidRPr="007B1B88">
              <w:rPr>
                <w:rFonts w:asciiTheme="majorEastAsia" w:eastAsiaTheme="majorEastAsia" w:hAnsiTheme="majorEastAsia" w:hint="eastAsia"/>
                <w:sz w:val="14"/>
                <w:szCs w:val="14"/>
              </w:rPr>
              <w:t>①</w:t>
            </w:r>
            <w:r w:rsidR="000715EB" w:rsidRPr="000715EB">
              <w:rPr>
                <w:rFonts w:asciiTheme="majorEastAsia" w:eastAsiaTheme="majorEastAsia" w:hAnsiTheme="majorEastAsia" w:hint="eastAsia"/>
                <w:sz w:val="14"/>
              </w:rPr>
              <w:t>季節ごとの動物の活動や植物の成長の変化</w:t>
            </w:r>
            <w:r w:rsidRPr="007B1B88">
              <w:rPr>
                <w:rFonts w:asciiTheme="majorEastAsia" w:eastAsiaTheme="majorEastAsia" w:hAnsiTheme="majorEastAsia" w:hint="eastAsia"/>
                <w:sz w:val="14"/>
                <w:szCs w:val="14"/>
              </w:rPr>
              <w:t>について</w:t>
            </w:r>
            <w:r w:rsidR="00B14E62">
              <w:rPr>
                <w:rFonts w:asciiTheme="majorEastAsia" w:eastAsiaTheme="majorEastAsia" w:hAnsiTheme="majorEastAsia" w:hint="eastAsia"/>
                <w:sz w:val="14"/>
                <w:szCs w:val="14"/>
              </w:rPr>
              <w:t>、</w:t>
            </w:r>
            <w:r w:rsidRPr="007B1B88">
              <w:rPr>
                <w:rFonts w:asciiTheme="majorEastAsia" w:eastAsiaTheme="majorEastAsia" w:hAnsiTheme="majorEastAsia" w:hint="eastAsia"/>
                <w:sz w:val="14"/>
                <w:szCs w:val="14"/>
              </w:rPr>
              <w:t>既習の内容や生活経験を基に</w:t>
            </w:r>
            <w:r w:rsidR="00B14E62">
              <w:rPr>
                <w:rFonts w:asciiTheme="majorEastAsia" w:eastAsiaTheme="majorEastAsia" w:hAnsiTheme="majorEastAsia" w:hint="eastAsia"/>
                <w:sz w:val="14"/>
                <w:szCs w:val="14"/>
              </w:rPr>
              <w:t>、</w:t>
            </w:r>
            <w:r w:rsidRPr="007B1B88">
              <w:rPr>
                <w:rFonts w:asciiTheme="majorEastAsia" w:eastAsiaTheme="majorEastAsia" w:hAnsiTheme="majorEastAsia" w:hint="eastAsia"/>
                <w:sz w:val="14"/>
                <w:szCs w:val="14"/>
              </w:rPr>
              <w:t>根拠のある予想や仮説を発想し</w:t>
            </w:r>
            <w:r w:rsidR="00B14E62">
              <w:rPr>
                <w:rFonts w:asciiTheme="majorEastAsia" w:eastAsiaTheme="majorEastAsia" w:hAnsiTheme="majorEastAsia" w:hint="eastAsia"/>
                <w:sz w:val="14"/>
                <w:szCs w:val="14"/>
              </w:rPr>
              <w:t>、</w:t>
            </w:r>
            <w:r w:rsidRPr="007B1B88">
              <w:rPr>
                <w:rFonts w:asciiTheme="majorEastAsia" w:eastAsiaTheme="majorEastAsia" w:hAnsiTheme="majorEastAsia" w:hint="eastAsia"/>
                <w:sz w:val="14"/>
                <w:szCs w:val="14"/>
              </w:rPr>
              <w:t>表現するなどして問題解決している。</w:t>
            </w:r>
          </w:p>
          <w:p w14:paraId="6178A511" w14:textId="70CBCAEF" w:rsidR="003F4D22" w:rsidRPr="00943B4E" w:rsidRDefault="007B1B88" w:rsidP="007B1B88">
            <w:pPr>
              <w:snapToGrid w:val="0"/>
              <w:spacing w:line="200" w:lineRule="exact"/>
              <w:ind w:left="140" w:hangingChars="100" w:hanging="140"/>
              <w:rPr>
                <w:rFonts w:asciiTheme="majorEastAsia" w:eastAsiaTheme="majorEastAsia" w:hAnsiTheme="majorEastAsia"/>
                <w:sz w:val="14"/>
                <w:szCs w:val="14"/>
              </w:rPr>
            </w:pPr>
            <w:r w:rsidRPr="007B1B88">
              <w:rPr>
                <w:rFonts w:asciiTheme="majorEastAsia" w:eastAsiaTheme="majorEastAsia" w:hAnsiTheme="majorEastAsia" w:hint="eastAsia"/>
                <w:sz w:val="14"/>
                <w:szCs w:val="14"/>
              </w:rPr>
              <w:t>②</w:t>
            </w:r>
            <w:r w:rsidR="000715EB" w:rsidRPr="000715EB">
              <w:rPr>
                <w:rFonts w:asciiTheme="majorEastAsia" w:eastAsiaTheme="majorEastAsia" w:hAnsiTheme="majorEastAsia" w:hint="eastAsia"/>
                <w:sz w:val="14"/>
              </w:rPr>
              <w:t>季節ごとの動物の活動や植物の成長の変化</w:t>
            </w:r>
            <w:r w:rsidRPr="007B1B88">
              <w:rPr>
                <w:rFonts w:asciiTheme="majorEastAsia" w:eastAsiaTheme="majorEastAsia" w:hAnsiTheme="majorEastAsia" w:hint="eastAsia"/>
                <w:sz w:val="14"/>
                <w:szCs w:val="14"/>
              </w:rPr>
              <w:t>について</w:t>
            </w:r>
            <w:r w:rsidR="00B14E62">
              <w:rPr>
                <w:rFonts w:asciiTheme="majorEastAsia" w:eastAsiaTheme="majorEastAsia" w:hAnsiTheme="majorEastAsia" w:hint="eastAsia"/>
                <w:sz w:val="14"/>
                <w:szCs w:val="14"/>
              </w:rPr>
              <w:t>、</w:t>
            </w:r>
            <w:r w:rsidRPr="007B1B88">
              <w:rPr>
                <w:rFonts w:asciiTheme="majorEastAsia" w:eastAsiaTheme="majorEastAsia" w:hAnsiTheme="majorEastAsia" w:hint="eastAsia"/>
                <w:sz w:val="14"/>
                <w:szCs w:val="14"/>
              </w:rPr>
              <w:t>観察などを行い</w:t>
            </w:r>
            <w:r w:rsidR="00B14E62">
              <w:rPr>
                <w:rFonts w:asciiTheme="majorEastAsia" w:eastAsiaTheme="majorEastAsia" w:hAnsiTheme="majorEastAsia" w:hint="eastAsia"/>
                <w:sz w:val="14"/>
                <w:szCs w:val="14"/>
              </w:rPr>
              <w:t>、</w:t>
            </w:r>
            <w:r w:rsidRPr="007B1B88">
              <w:rPr>
                <w:rFonts w:asciiTheme="majorEastAsia" w:eastAsiaTheme="majorEastAsia" w:hAnsiTheme="majorEastAsia" w:hint="eastAsia"/>
                <w:sz w:val="14"/>
                <w:szCs w:val="14"/>
              </w:rPr>
              <w:t>得られた結果を基に考察し</w:t>
            </w:r>
            <w:r w:rsidR="00B14E62">
              <w:rPr>
                <w:rFonts w:asciiTheme="majorEastAsia" w:eastAsiaTheme="majorEastAsia" w:hAnsiTheme="majorEastAsia" w:hint="eastAsia"/>
                <w:sz w:val="14"/>
                <w:szCs w:val="14"/>
              </w:rPr>
              <w:t>、</w:t>
            </w:r>
            <w:r w:rsidRPr="007B1B88">
              <w:rPr>
                <w:rFonts w:asciiTheme="majorEastAsia" w:eastAsiaTheme="majorEastAsia" w:hAnsiTheme="majorEastAsia" w:hint="eastAsia"/>
                <w:sz w:val="14"/>
                <w:szCs w:val="14"/>
              </w:rPr>
              <w:t>表現するなどして問題解決している。</w:t>
            </w:r>
          </w:p>
        </w:tc>
        <w:tc>
          <w:tcPr>
            <w:tcW w:w="1106" w:type="dxa"/>
            <w:tcBorders>
              <w:left w:val="nil"/>
              <w:right w:val="nil"/>
            </w:tcBorders>
            <w:vAlign w:val="center"/>
          </w:tcPr>
          <w:p w14:paraId="6C61731C" w14:textId="77777777" w:rsidR="003F4D22" w:rsidRDefault="003F4D22" w:rsidP="001A66A0">
            <w:pPr>
              <w:snapToGrid w:val="0"/>
              <w:spacing w:line="200" w:lineRule="exact"/>
              <w:jc w:val="center"/>
            </w:pPr>
            <w:r>
              <w:rPr>
                <w:noProof/>
              </w:rPr>
              <mc:AlternateContent>
                <mc:Choice Requires="wps">
                  <w:drawing>
                    <wp:anchor distT="0" distB="0" distL="114300" distR="114300" simplePos="0" relativeHeight="251619328" behindDoc="0" locked="0" layoutInCell="1" allowOverlap="1" wp14:anchorId="51687079" wp14:editId="469093D6">
                      <wp:simplePos x="0" y="0"/>
                      <wp:positionH relativeFrom="column">
                        <wp:posOffset>414020</wp:posOffset>
                      </wp:positionH>
                      <wp:positionV relativeFrom="paragraph">
                        <wp:posOffset>0</wp:posOffset>
                      </wp:positionV>
                      <wp:extent cx="216000" cy="1079640"/>
                      <wp:effectExtent l="0" t="0" r="0" b="6350"/>
                      <wp:wrapNone/>
                      <wp:docPr id="307" name="テキスト ボックス 307"/>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0F843095" w14:textId="77777777" w:rsidR="00477D54" w:rsidRPr="00A43D60" w:rsidRDefault="00477D54" w:rsidP="003F4D22">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687079" id="テキスト ボックス 307" o:spid="_x0000_s1256" type="#_x0000_t202" style="position:absolute;left:0;text-align:left;margin-left:32.6pt;margin-top:0;width:17pt;height:8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" fillcolor="#7f7f7f [1612]" stroked="f" strokeweight=".5pt">
                      <v:textbox style="layout-flow:vertical-ideographic" inset="0,0,0,0">
                        <w:txbxContent>
                          <w:p w14:paraId="0F843095" w14:textId="77777777" w:rsidR="00477D54" w:rsidRPr="00A43D60" w:rsidRDefault="00477D54" w:rsidP="003F4D22">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3829" w:type="dxa"/>
            <w:tcBorders>
              <w:left w:val="nil"/>
            </w:tcBorders>
          </w:tcPr>
          <w:p w14:paraId="30F26BBD" w14:textId="71391039" w:rsidR="007B1B88" w:rsidRPr="007B1B88" w:rsidRDefault="007B1B88" w:rsidP="007B1B88">
            <w:pPr>
              <w:snapToGrid w:val="0"/>
              <w:spacing w:line="200" w:lineRule="exact"/>
              <w:ind w:left="140" w:hangingChars="100" w:hanging="140"/>
              <w:rPr>
                <w:rFonts w:asciiTheme="majorEastAsia" w:eastAsiaTheme="majorEastAsia" w:hAnsiTheme="majorEastAsia"/>
                <w:sz w:val="14"/>
              </w:rPr>
            </w:pPr>
            <w:r w:rsidRPr="007B1B88">
              <w:rPr>
                <w:rFonts w:asciiTheme="majorEastAsia" w:eastAsiaTheme="majorEastAsia" w:hAnsiTheme="majorEastAsia" w:hint="eastAsia"/>
                <w:sz w:val="14"/>
              </w:rPr>
              <w:t>①</w:t>
            </w:r>
            <w:r w:rsidR="000715EB" w:rsidRPr="000715EB">
              <w:rPr>
                <w:rFonts w:asciiTheme="majorEastAsia" w:eastAsiaTheme="majorEastAsia" w:hAnsiTheme="majorEastAsia" w:hint="eastAsia"/>
                <w:sz w:val="14"/>
              </w:rPr>
              <w:t>季節ごとの動物の活動や植物の成長の変化</w:t>
            </w:r>
            <w:r w:rsidRPr="007B1B88">
              <w:rPr>
                <w:rFonts w:asciiTheme="majorEastAsia" w:eastAsiaTheme="majorEastAsia" w:hAnsiTheme="majorEastAsia" w:hint="eastAsia"/>
                <w:sz w:val="14"/>
              </w:rPr>
              <w:t>についての事物・現象に進んで関わり</w:t>
            </w:r>
            <w:r w:rsidR="00B14E62">
              <w:rPr>
                <w:rFonts w:asciiTheme="majorEastAsia" w:eastAsiaTheme="majorEastAsia" w:hAnsiTheme="majorEastAsia" w:hint="eastAsia"/>
                <w:sz w:val="14"/>
              </w:rPr>
              <w:t>、</w:t>
            </w:r>
            <w:r w:rsidRPr="007B1B88">
              <w:rPr>
                <w:rFonts w:asciiTheme="majorEastAsia" w:eastAsiaTheme="majorEastAsia" w:hAnsiTheme="majorEastAsia" w:hint="eastAsia"/>
                <w:sz w:val="14"/>
              </w:rPr>
              <w:t>他者と関わりながら問題解決しようとしている。</w:t>
            </w:r>
          </w:p>
          <w:p w14:paraId="54A0F016" w14:textId="1A281976" w:rsidR="003F4D22" w:rsidRPr="00943B4E" w:rsidRDefault="007B1B88" w:rsidP="007B1B88">
            <w:pPr>
              <w:snapToGrid w:val="0"/>
              <w:spacing w:line="200" w:lineRule="exact"/>
              <w:ind w:left="140" w:hangingChars="100" w:hanging="140"/>
              <w:rPr>
                <w:rFonts w:asciiTheme="majorEastAsia" w:eastAsiaTheme="majorEastAsia" w:hAnsiTheme="majorEastAsia"/>
                <w:sz w:val="14"/>
              </w:rPr>
            </w:pPr>
            <w:r w:rsidRPr="007B1B88">
              <w:rPr>
                <w:rFonts w:asciiTheme="majorEastAsia" w:eastAsiaTheme="majorEastAsia" w:hAnsiTheme="majorEastAsia" w:hint="eastAsia"/>
                <w:sz w:val="14"/>
              </w:rPr>
              <w:t>②</w:t>
            </w:r>
            <w:r w:rsidR="000715EB" w:rsidRPr="000715EB">
              <w:rPr>
                <w:rFonts w:asciiTheme="majorEastAsia" w:eastAsiaTheme="majorEastAsia" w:hAnsiTheme="majorEastAsia" w:hint="eastAsia"/>
                <w:sz w:val="14"/>
              </w:rPr>
              <w:t>季節ごとの動物の活動や植物の成長の変化</w:t>
            </w:r>
            <w:r w:rsidRPr="007B1B88">
              <w:rPr>
                <w:rFonts w:asciiTheme="majorEastAsia" w:eastAsiaTheme="majorEastAsia" w:hAnsiTheme="majorEastAsia" w:hint="eastAsia"/>
                <w:sz w:val="14"/>
              </w:rPr>
              <w:t>について学んだことを学習や生活に生かそうとしている。</w:t>
            </w:r>
          </w:p>
        </w:tc>
      </w:tr>
    </w:tbl>
    <w:p w14:paraId="102A841D" w14:textId="77777777" w:rsidR="00AC146D" w:rsidRPr="00AC146D" w:rsidRDefault="00AC146D" w:rsidP="00AC146D">
      <w:pPr>
        <w:snapToGrid w:val="0"/>
        <w:spacing w:line="100" w:lineRule="exact"/>
      </w:pPr>
    </w:p>
    <w:p w14:paraId="415EF1C2" w14:textId="77777777" w:rsidR="000715EB" w:rsidRDefault="000715EB" w:rsidP="000715EB">
      <w:pPr>
        <w:widowControl/>
        <w:autoSpaceDE w:val="0"/>
        <w:autoSpaceDN w:val="0"/>
        <w:adjustRightInd w:val="0"/>
        <w:spacing w:line="200" w:lineRule="exact"/>
        <w:jc w:val="left"/>
        <w:rPr>
          <w:rStyle w:val="ab"/>
        </w:rPr>
      </w:pPr>
      <w:r w:rsidRPr="00B5468F">
        <w:rPr>
          <w:rStyle w:val="ab"/>
          <w:rFonts w:ascii="Geneva" w:hAnsi="Geneva" w:cs="Geneva" w:hint="eastAsia"/>
          <w:spacing w:val="-40"/>
        </w:rPr>
        <w:t>※</w:t>
      </w:r>
      <w:r w:rsidRPr="00B5468F">
        <w:rPr>
          <w:rStyle w:val="ab"/>
        </w:rPr>
        <w:t>「単元の目標」に示した資質・能力は</w:t>
      </w:r>
      <w:r>
        <w:rPr>
          <w:rStyle w:val="ab"/>
        </w:rPr>
        <w:t>、</w:t>
      </w:r>
      <w:r w:rsidRPr="00B5468F">
        <w:rPr>
          <w:rStyle w:val="ab"/>
        </w:rPr>
        <w:t>「あたたかさと生き物</w:t>
      </w:r>
      <w:r>
        <w:rPr>
          <w:rStyle w:val="ab"/>
          <w:rFonts w:hint="eastAsia"/>
        </w:rPr>
        <w:t>－</w:t>
      </w:r>
      <w:r w:rsidRPr="00B5468F">
        <w:rPr>
          <w:rStyle w:val="ab"/>
        </w:rPr>
        <w:t>1</w:t>
      </w:r>
      <w:r w:rsidRPr="00B5468F">
        <w:rPr>
          <w:rStyle w:val="ab"/>
        </w:rPr>
        <w:t>～</w:t>
      </w:r>
      <w:r w:rsidRPr="00B5468F">
        <w:rPr>
          <w:rStyle w:val="ab"/>
        </w:rPr>
        <w:t>5</w:t>
      </w:r>
      <w:r w:rsidRPr="00B5468F">
        <w:rPr>
          <w:rStyle w:val="ab"/>
        </w:rPr>
        <w:t>」を通して育成する。そのため</w:t>
      </w:r>
      <w:r>
        <w:rPr>
          <w:rStyle w:val="ab"/>
        </w:rPr>
        <w:t>、</w:t>
      </w:r>
      <w:r w:rsidRPr="00B5468F">
        <w:rPr>
          <w:rStyle w:val="ab"/>
        </w:rPr>
        <w:t>各観点の学習評価も</w:t>
      </w:r>
      <w:r>
        <w:rPr>
          <w:rStyle w:val="ab"/>
        </w:rPr>
        <w:t>、</w:t>
      </w:r>
    </w:p>
    <w:p w14:paraId="7889838C" w14:textId="726D7F3B" w:rsidR="00AC146D" w:rsidRPr="00D76667" w:rsidRDefault="000715EB" w:rsidP="000715EB">
      <w:pPr>
        <w:widowControl/>
        <w:autoSpaceDE w:val="0"/>
        <w:autoSpaceDN w:val="0"/>
        <w:adjustRightInd w:val="0"/>
        <w:spacing w:line="200" w:lineRule="exact"/>
        <w:ind w:firstLineChars="50" w:firstLine="70"/>
        <w:jc w:val="left"/>
        <w:rPr>
          <w:rStyle w:val="ab"/>
        </w:rPr>
      </w:pPr>
      <w:r w:rsidRPr="00B5468F">
        <w:rPr>
          <w:rStyle w:val="ab"/>
        </w:rPr>
        <w:t>「あたたかさと生き物</w:t>
      </w:r>
      <w:r>
        <w:rPr>
          <w:rStyle w:val="ab"/>
          <w:rFonts w:hint="eastAsia"/>
        </w:rPr>
        <w:t>－</w:t>
      </w:r>
      <w:r w:rsidRPr="00B5468F">
        <w:rPr>
          <w:rStyle w:val="ab"/>
        </w:rPr>
        <w:t>1</w:t>
      </w:r>
      <w:r w:rsidRPr="00B5468F">
        <w:rPr>
          <w:rStyle w:val="ab"/>
        </w:rPr>
        <w:t>～</w:t>
      </w:r>
      <w:r w:rsidRPr="00B5468F">
        <w:rPr>
          <w:rStyle w:val="ab"/>
        </w:rPr>
        <w:t>5</w:t>
      </w:r>
      <w:r w:rsidRPr="00B5468F">
        <w:rPr>
          <w:rStyle w:val="ab"/>
        </w:rPr>
        <w:t>」を通して適切な場面で行い</w:t>
      </w:r>
      <w:r>
        <w:rPr>
          <w:rStyle w:val="ab"/>
        </w:rPr>
        <w:t>、</w:t>
      </w:r>
      <w:r>
        <w:rPr>
          <w:rStyle w:val="ab"/>
          <w:rFonts w:hint="eastAsia"/>
        </w:rPr>
        <w:t>児童</w:t>
      </w:r>
      <w:r w:rsidRPr="00B5468F">
        <w:rPr>
          <w:rStyle w:val="ab"/>
        </w:rPr>
        <w:t>の学習状況を見取るようにする</w:t>
      </w:r>
      <w:r w:rsidRPr="00B5468F">
        <w:rPr>
          <w:rStyle w:val="ab"/>
          <w:rFonts w:hint="eastAsia"/>
        </w:rPr>
        <w:t>。</w:t>
      </w:r>
    </w:p>
    <w:p w14:paraId="2C33BA1A" w14:textId="677AEB97" w:rsidR="003F4D22" w:rsidRPr="00AC146D" w:rsidRDefault="003F4D22" w:rsidP="003F4D22">
      <w:pPr>
        <w:snapToGrid w:val="0"/>
        <w:spacing w:line="100" w:lineRule="exact"/>
      </w:pPr>
    </w:p>
    <w:tbl>
      <w:tblPr>
        <w:tblStyle w:val="ae"/>
        <w:tblW w:w="18928"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652"/>
        <w:gridCol w:w="652"/>
        <w:gridCol w:w="4344"/>
        <w:gridCol w:w="4383"/>
        <w:gridCol w:w="120"/>
      </w:tblGrid>
      <w:tr w:rsidR="003F4D22" w14:paraId="461C7825" w14:textId="77777777" w:rsidTr="001A66A0">
        <w:trPr>
          <w:trHeight w:val="340"/>
        </w:trPr>
        <w:tc>
          <w:tcPr>
            <w:tcW w:w="3589" w:type="dxa"/>
            <w:gridSpan w:val="2"/>
            <w:tcBorders>
              <w:bottom w:val="single" w:sz="4" w:space="0" w:color="auto"/>
            </w:tcBorders>
            <w:shd w:val="clear" w:color="auto" w:fill="808080" w:themeFill="background1" w:themeFillShade="80"/>
            <w:vAlign w:val="center"/>
          </w:tcPr>
          <w:p w14:paraId="57772FB7" w14:textId="77777777" w:rsidR="003F4D22" w:rsidRPr="009B573F" w:rsidRDefault="003F4D22" w:rsidP="001A66A0">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14:paraId="126E6922" w14:textId="77777777" w:rsidR="003F4D22" w:rsidRPr="00F21F0E" w:rsidRDefault="003F4D22" w:rsidP="001A66A0">
            <w:pPr>
              <w:snapToGrid w:val="0"/>
              <w:jc w:val="center"/>
              <w:rPr>
                <w:rFonts w:asciiTheme="majorEastAsia" w:eastAsiaTheme="majorEastAsia" w:hAnsiTheme="majorEastAsia"/>
                <w:spacing w:val="-40"/>
                <w:sz w:val="12"/>
              </w:rPr>
            </w:pPr>
            <w:r w:rsidRPr="007E5DE7">
              <w:rPr>
                <w:rFonts w:asciiTheme="majorEastAsia" w:eastAsiaTheme="majorEastAsia" w:hAnsiTheme="majorEastAsia"/>
                <w:color w:val="FFFFFF" w:themeColor="background1"/>
                <w:spacing w:val="12"/>
                <w:kern w:val="0"/>
                <w:sz w:val="12"/>
              </w:rPr>
              <w:t>時</w:t>
            </w:r>
            <w:r w:rsidRPr="007E5DE7">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30C3F52D" w14:textId="77777777" w:rsidR="003F4D22" w:rsidRPr="00F21F0E" w:rsidRDefault="003F4D22" w:rsidP="001A66A0">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68A17F2F" w14:textId="77777777" w:rsidR="003F4D22" w:rsidRPr="00F21F0E" w:rsidRDefault="003F4D22" w:rsidP="001A66A0">
            <w:pPr>
              <w:snapToGrid w:val="0"/>
              <w:jc w:val="center"/>
              <w:rPr>
                <w:rFonts w:asciiTheme="majorEastAsia" w:eastAsiaTheme="majorEastAsia" w:hAnsiTheme="majorEastAsia"/>
                <w:color w:val="FFFFFF" w:themeColor="background1"/>
                <w:sz w:val="12"/>
              </w:rPr>
            </w:pPr>
            <w:r w:rsidRPr="0015698D">
              <w:rPr>
                <w:rFonts w:asciiTheme="majorEastAsia" w:eastAsiaTheme="majorEastAsia" w:hAnsiTheme="majorEastAsia" w:hint="eastAsia"/>
                <w:color w:val="FFFFFF" w:themeColor="background1"/>
                <w:w w:val="43"/>
                <w:kern w:val="0"/>
                <w:sz w:val="12"/>
                <w:fitText w:val="158" w:id="-2125761792"/>
              </w:rPr>
              <w:t>ペー</w:t>
            </w:r>
            <w:r w:rsidRPr="0015698D">
              <w:rPr>
                <w:rFonts w:asciiTheme="majorEastAsia" w:eastAsiaTheme="majorEastAsia" w:hAnsiTheme="majorEastAsia" w:hint="eastAsia"/>
                <w:color w:val="FFFFFF" w:themeColor="background1"/>
                <w:spacing w:val="3"/>
                <w:w w:val="43"/>
                <w:kern w:val="0"/>
                <w:sz w:val="12"/>
                <w:fitText w:val="158" w:id="-2125761792"/>
              </w:rPr>
              <w:t>ジ</w:t>
            </w:r>
          </w:p>
        </w:tc>
        <w:tc>
          <w:tcPr>
            <w:tcW w:w="283" w:type="dxa"/>
            <w:tcBorders>
              <w:bottom w:val="single" w:sz="4" w:space="0" w:color="auto"/>
            </w:tcBorders>
            <w:shd w:val="clear" w:color="auto" w:fill="808080" w:themeFill="background1" w:themeFillShade="80"/>
            <w:tcFitText/>
            <w:vAlign w:val="center"/>
          </w:tcPr>
          <w:p w14:paraId="169924FD" w14:textId="77777777" w:rsidR="003F4D22" w:rsidRPr="00F21F0E" w:rsidRDefault="003F4D22" w:rsidP="001A66A0">
            <w:pPr>
              <w:snapToGrid w:val="0"/>
              <w:jc w:val="center"/>
              <w:rPr>
                <w:rFonts w:asciiTheme="majorEastAsia" w:eastAsiaTheme="majorEastAsia" w:hAnsiTheme="majorEastAsia"/>
                <w:color w:val="FFFFFF" w:themeColor="background1"/>
                <w:sz w:val="12"/>
              </w:rPr>
            </w:pPr>
            <w:r w:rsidRPr="007E5DE7">
              <w:rPr>
                <w:rFonts w:asciiTheme="majorEastAsia" w:eastAsiaTheme="majorEastAsia" w:hAnsiTheme="majorEastAsia"/>
                <w:color w:val="FFFFFF" w:themeColor="background1"/>
                <w:spacing w:val="12"/>
                <w:kern w:val="0"/>
                <w:sz w:val="12"/>
              </w:rPr>
              <w:t>重</w:t>
            </w:r>
            <w:r w:rsidRPr="007E5DE7">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0C2CBB81" w14:textId="77777777" w:rsidR="003F4D22" w:rsidRPr="00F21F0E" w:rsidRDefault="003F4D22" w:rsidP="001A66A0">
            <w:pPr>
              <w:snapToGrid w:val="0"/>
              <w:jc w:val="center"/>
              <w:rPr>
                <w:rFonts w:asciiTheme="majorEastAsia" w:eastAsiaTheme="majorEastAsia" w:hAnsiTheme="majorEastAsia"/>
                <w:color w:val="FFFFFF" w:themeColor="background1"/>
                <w:sz w:val="12"/>
              </w:rPr>
            </w:pPr>
            <w:r w:rsidRPr="007E5DE7">
              <w:rPr>
                <w:rFonts w:asciiTheme="majorEastAsia" w:eastAsiaTheme="majorEastAsia" w:hAnsiTheme="majorEastAsia"/>
                <w:color w:val="FFFFFF" w:themeColor="background1"/>
                <w:spacing w:val="12"/>
                <w:kern w:val="0"/>
                <w:sz w:val="12"/>
              </w:rPr>
              <w:t>記</w:t>
            </w:r>
            <w:r w:rsidRPr="007E5DE7">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nil"/>
            </w:tcBorders>
            <w:shd w:val="clear" w:color="auto" w:fill="808080" w:themeFill="background1" w:themeFillShade="80"/>
            <w:vAlign w:val="center"/>
          </w:tcPr>
          <w:p w14:paraId="2B22032E" w14:textId="52C19245" w:rsidR="003F4D22" w:rsidRPr="0096102B" w:rsidRDefault="00433B52" w:rsidP="001A66A0">
            <w:pPr>
              <w:jc w:val="center"/>
              <w:rPr>
                <w:rFonts w:asciiTheme="majorEastAsia" w:eastAsiaTheme="majorEastAsia" w:hAnsiTheme="majorEastAsia"/>
                <w:b/>
                <w:color w:val="FFFFFF" w:themeColor="background1"/>
                <w:sz w:val="22"/>
              </w:rPr>
            </w:pPr>
            <w:r>
              <w:rPr>
                <w:rFonts w:asciiTheme="majorEastAsia" w:eastAsiaTheme="majorEastAsia" w:hAnsiTheme="majorEastAsia"/>
                <w:b/>
                <w:color w:val="FFFFFF" w:themeColor="background1"/>
                <w:sz w:val="18"/>
              </w:rPr>
              <w:t>おおむね満足できる児童への評価と方法</w:t>
            </w:r>
          </w:p>
        </w:tc>
        <w:tc>
          <w:tcPr>
            <w:tcW w:w="652" w:type="dxa"/>
            <w:tcBorders>
              <w:left w:val="nil"/>
              <w:bottom w:val="single" w:sz="4" w:space="0" w:color="auto"/>
              <w:right w:val="single" w:sz="4" w:space="0" w:color="auto"/>
            </w:tcBorders>
            <w:shd w:val="clear" w:color="auto" w:fill="808080" w:themeFill="background1" w:themeFillShade="80"/>
            <w:vAlign w:val="center"/>
          </w:tcPr>
          <w:p w14:paraId="52E0C1D8" w14:textId="77777777" w:rsidR="003F4D22" w:rsidRPr="0096102B" w:rsidRDefault="003F4D22" w:rsidP="001A66A0">
            <w:pPr>
              <w:jc w:val="center"/>
              <w:rPr>
                <w:color w:val="FFFFFF" w:themeColor="background1"/>
                <w:sz w:val="22"/>
              </w:rPr>
            </w:pPr>
          </w:p>
        </w:tc>
        <w:tc>
          <w:tcPr>
            <w:tcW w:w="652" w:type="dxa"/>
            <w:tcBorders>
              <w:left w:val="single" w:sz="4" w:space="0" w:color="auto"/>
              <w:bottom w:val="single" w:sz="4" w:space="0" w:color="auto"/>
              <w:right w:val="nil"/>
            </w:tcBorders>
            <w:shd w:val="clear" w:color="auto" w:fill="808080" w:themeFill="background1" w:themeFillShade="80"/>
            <w:vAlign w:val="center"/>
          </w:tcPr>
          <w:p w14:paraId="137955E9" w14:textId="77777777" w:rsidR="003F4D22" w:rsidRPr="0096102B" w:rsidRDefault="003F4D22" w:rsidP="001A66A0">
            <w:pPr>
              <w:jc w:val="center"/>
              <w:rPr>
                <w:color w:val="FFFFFF" w:themeColor="background1"/>
                <w:sz w:val="22"/>
              </w:rPr>
            </w:pPr>
          </w:p>
        </w:tc>
        <w:tc>
          <w:tcPr>
            <w:tcW w:w="4344" w:type="dxa"/>
            <w:tcBorders>
              <w:left w:val="nil"/>
              <w:bottom w:val="single" w:sz="4" w:space="0" w:color="auto"/>
            </w:tcBorders>
            <w:shd w:val="clear" w:color="auto" w:fill="808080" w:themeFill="background1" w:themeFillShade="80"/>
            <w:vAlign w:val="center"/>
          </w:tcPr>
          <w:p w14:paraId="30E18856" w14:textId="77777777" w:rsidR="003F4D22" w:rsidRPr="0096102B" w:rsidRDefault="003F4D22" w:rsidP="001A66A0">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83" w:type="dxa"/>
            <w:tcBorders>
              <w:bottom w:val="single" w:sz="4" w:space="0" w:color="auto"/>
              <w:right w:val="nil"/>
            </w:tcBorders>
            <w:shd w:val="clear" w:color="auto" w:fill="808080" w:themeFill="background1" w:themeFillShade="80"/>
            <w:vAlign w:val="center"/>
          </w:tcPr>
          <w:p w14:paraId="57382A06" w14:textId="77777777" w:rsidR="003F4D22" w:rsidRPr="0096102B" w:rsidRDefault="003F4D22" w:rsidP="001A66A0">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20" w:type="dxa"/>
            <w:tcBorders>
              <w:left w:val="nil"/>
              <w:bottom w:val="single" w:sz="4" w:space="0" w:color="auto"/>
            </w:tcBorders>
            <w:shd w:val="clear" w:color="auto" w:fill="808080" w:themeFill="background1" w:themeFillShade="80"/>
          </w:tcPr>
          <w:p w14:paraId="20B11FC4" w14:textId="77777777" w:rsidR="003F4D22" w:rsidRDefault="003F4D22" w:rsidP="001A66A0">
            <w:pPr>
              <w:snapToGrid w:val="0"/>
              <w:spacing w:line="120" w:lineRule="exact"/>
            </w:pPr>
          </w:p>
        </w:tc>
      </w:tr>
      <w:tr w:rsidR="003F4D22" w14:paraId="21A6ED7C" w14:textId="77777777" w:rsidTr="001A66A0">
        <w:trPr>
          <w:trHeight w:val="57"/>
        </w:trPr>
        <w:tc>
          <w:tcPr>
            <w:tcW w:w="3589" w:type="dxa"/>
            <w:gridSpan w:val="2"/>
            <w:tcBorders>
              <w:bottom w:val="nil"/>
            </w:tcBorders>
          </w:tcPr>
          <w:p w14:paraId="4D3A0A64" w14:textId="77777777" w:rsidR="003F4D22" w:rsidRPr="009D4699" w:rsidRDefault="003F4D22" w:rsidP="001A66A0">
            <w:pPr>
              <w:snapToGrid w:val="0"/>
              <w:spacing w:line="120" w:lineRule="exact"/>
              <w:rPr>
                <w:rFonts w:asciiTheme="majorEastAsia" w:eastAsiaTheme="majorEastAsia" w:hAnsiTheme="majorEastAsia"/>
                <w:sz w:val="6"/>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649024" behindDoc="0" locked="0" layoutInCell="1" allowOverlap="1" wp14:anchorId="22B24D0E" wp14:editId="33844B50">
                      <wp:simplePos x="0" y="0"/>
                      <wp:positionH relativeFrom="column">
                        <wp:posOffset>97885</wp:posOffset>
                      </wp:positionH>
                      <wp:positionV relativeFrom="line">
                        <wp:posOffset>71442</wp:posOffset>
                      </wp:positionV>
                      <wp:extent cx="11817985" cy="114300"/>
                      <wp:effectExtent l="0" t="0" r="0" b="19050"/>
                      <wp:wrapNone/>
                      <wp:docPr id="308" name="グループ化 308"/>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309" name="グループ化 309"/>
                              <wpg:cNvGrpSpPr/>
                              <wpg:grpSpPr>
                                <a:xfrm>
                                  <a:off x="0" y="0"/>
                                  <a:ext cx="107950" cy="107950"/>
                                  <a:chOff x="0" y="0"/>
                                  <a:chExt cx="107950" cy="107950"/>
                                </a:xfrm>
                              </wpg:grpSpPr>
                              <wps:wsp>
                                <wps:cNvPr id="310" name="角丸四角形 310"/>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1" name="テキスト ボックス 311"/>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FE7183" w14:textId="77777777" w:rsidR="00477D54" w:rsidRPr="000674B1" w:rsidRDefault="00477D54" w:rsidP="003F4D22">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312" name="グループ化 312"/>
                              <wpg:cNvGrpSpPr/>
                              <wpg:grpSpPr>
                                <a:xfrm>
                                  <a:off x="121335" y="0"/>
                                  <a:ext cx="11696707" cy="114300"/>
                                  <a:chOff x="-7" y="0"/>
                                  <a:chExt cx="11696707" cy="114300"/>
                                </a:xfrm>
                              </wpg:grpSpPr>
                              <wps:wsp>
                                <wps:cNvPr id="313" name="正方形/長方形 313"/>
                                <wps:cNvSpPr/>
                                <wps:spPr>
                                  <a:xfrm>
                                    <a:off x="0" y="0"/>
                                    <a:ext cx="1169670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4" name="テキスト ボックス 314"/>
                                <wps:cNvSpPr txBox="1"/>
                                <wps:spPr>
                                  <a:xfrm>
                                    <a:off x="-7" y="0"/>
                                    <a:ext cx="576003"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245AB49" w14:textId="4AF29D43" w:rsidR="00477D54" w:rsidRPr="00574A35" w:rsidRDefault="00477D54" w:rsidP="003F4D22">
                                      <w:pPr>
                                        <w:snapToGrid w:val="0"/>
                                        <w:spacing w:line="160" w:lineRule="exact"/>
                                        <w:rPr>
                                          <w:rFonts w:asciiTheme="majorEastAsia" w:eastAsiaTheme="majorEastAsia" w:hAnsiTheme="majorEastAsia"/>
                                          <w:sz w:val="14"/>
                                          <w:szCs w:val="16"/>
                                        </w:rPr>
                                      </w:pPr>
                                      <w:r w:rsidRPr="009A1187">
                                        <w:rPr>
                                          <w:rFonts w:asciiTheme="majorEastAsia" w:eastAsiaTheme="majorEastAsia" w:hAnsiTheme="majorEastAsia" w:hint="eastAsia"/>
                                          <w:sz w:val="14"/>
                                          <w:szCs w:val="16"/>
                                        </w:rPr>
                                        <w:t>植物のようす</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2B24D0E" id="グループ化 308" o:spid="_x0000_s1257" style="position:absolute;left:0;text-align:left;margin-left:7.7pt;margin-top:5.65pt;width:930.55pt;height:9pt;z-index:251649024;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">
                      <v:group id="グループ化 309" o:spid="_x0000_s1258"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roundrect id="角丸四角形 310" o:spid="_x0000_s1259"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" fillcolor="black [3200]" strokecolor="black [1600]" strokeweight="2pt"/>
                        <v:shape id="テキスト ボックス 311" o:spid="_x0000_s1260"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" filled="f" stroked="f" strokeweight=".5pt">
                          <v:textbox inset="0,0,0,0">
                            <w:txbxContent>
                              <w:p w14:paraId="41FE7183" w14:textId="77777777" w:rsidR="00477D54" w:rsidRPr="000674B1" w:rsidRDefault="00477D54" w:rsidP="003F4D22">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group id="グループ化 312" o:spid="_x0000_s1261"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">
                        <v:rect id="正方形/長方形 313" o:spid="_x0000_s1262"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" fillcolor="#5a5a5a [2109]" stroked="f" strokeweight="2pt">
                          <v:fill color2="white [3212]" angle="90" colors="0 #595959;38666f #c4c4c4;62259f white" focus="100%" type="gradient"/>
                        </v:rect>
                        <v:shape id="テキスト ボックス 314" o:spid="_x0000_s1263" type="#_x0000_t202" style="position:absolute;width:5759;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" fillcolor="white [3212]" stroked="f" strokeweight=".5pt">
                          <v:textbox inset="1mm,0,0,0">
                            <w:txbxContent>
                              <w:p w14:paraId="4245AB49" w14:textId="4AF29D43" w:rsidR="00477D54" w:rsidRPr="00574A35" w:rsidRDefault="00477D54" w:rsidP="003F4D22">
                                <w:pPr>
                                  <w:snapToGrid w:val="0"/>
                                  <w:spacing w:line="160" w:lineRule="exact"/>
                                  <w:rPr>
                                    <w:rFonts w:asciiTheme="majorEastAsia" w:eastAsiaTheme="majorEastAsia" w:hAnsiTheme="majorEastAsia"/>
                                    <w:sz w:val="14"/>
                                    <w:szCs w:val="16"/>
                                  </w:rPr>
                                </w:pPr>
                                <w:r w:rsidRPr="009A1187">
                                  <w:rPr>
                                    <w:rFonts w:asciiTheme="majorEastAsia" w:eastAsiaTheme="majorEastAsia" w:hAnsiTheme="majorEastAsia" w:hint="eastAsia"/>
                                    <w:sz w:val="14"/>
                                    <w:szCs w:val="16"/>
                                  </w:rPr>
                                  <w:t>植物のようす</w:t>
                                </w:r>
                              </w:p>
                            </w:txbxContent>
                          </v:textbox>
                        </v:shape>
                      </v:group>
                      <w10:wrap anchory="line"/>
                    </v:group>
                  </w:pict>
                </mc:Fallback>
              </mc:AlternateContent>
            </w:r>
          </w:p>
        </w:tc>
        <w:tc>
          <w:tcPr>
            <w:tcW w:w="283" w:type="dxa"/>
            <w:tcBorders>
              <w:bottom w:val="nil"/>
            </w:tcBorders>
          </w:tcPr>
          <w:p w14:paraId="46AD8E32" w14:textId="77777777" w:rsidR="003F4D22" w:rsidRPr="009D4699" w:rsidRDefault="003F4D22" w:rsidP="001A66A0">
            <w:pPr>
              <w:snapToGrid w:val="0"/>
              <w:spacing w:line="120" w:lineRule="exact"/>
              <w:rPr>
                <w:rFonts w:asciiTheme="majorEastAsia" w:eastAsiaTheme="majorEastAsia" w:hAnsiTheme="majorEastAsia"/>
                <w:sz w:val="6"/>
              </w:rPr>
            </w:pPr>
          </w:p>
        </w:tc>
        <w:tc>
          <w:tcPr>
            <w:tcW w:w="283" w:type="dxa"/>
            <w:tcBorders>
              <w:bottom w:val="nil"/>
            </w:tcBorders>
          </w:tcPr>
          <w:p w14:paraId="0B34F546" w14:textId="77777777" w:rsidR="003F4D22" w:rsidRPr="009D4699" w:rsidRDefault="003F4D22" w:rsidP="001A66A0">
            <w:pPr>
              <w:snapToGrid w:val="0"/>
              <w:spacing w:line="120" w:lineRule="exact"/>
              <w:rPr>
                <w:rFonts w:asciiTheme="majorEastAsia" w:eastAsiaTheme="majorEastAsia" w:hAnsiTheme="majorEastAsia"/>
                <w:sz w:val="6"/>
              </w:rPr>
            </w:pPr>
          </w:p>
        </w:tc>
        <w:tc>
          <w:tcPr>
            <w:tcW w:w="283" w:type="dxa"/>
            <w:tcBorders>
              <w:bottom w:val="nil"/>
            </w:tcBorders>
          </w:tcPr>
          <w:p w14:paraId="09B2417F" w14:textId="77777777" w:rsidR="003F4D22" w:rsidRPr="009D4699" w:rsidRDefault="003F4D22" w:rsidP="001A66A0">
            <w:pPr>
              <w:snapToGrid w:val="0"/>
              <w:spacing w:line="120" w:lineRule="exact"/>
              <w:rPr>
                <w:rFonts w:asciiTheme="majorEastAsia" w:eastAsiaTheme="majorEastAsia" w:hAnsiTheme="majorEastAsia"/>
                <w:sz w:val="6"/>
              </w:rPr>
            </w:pPr>
          </w:p>
        </w:tc>
        <w:tc>
          <w:tcPr>
            <w:tcW w:w="283" w:type="dxa"/>
            <w:tcBorders>
              <w:bottom w:val="nil"/>
            </w:tcBorders>
          </w:tcPr>
          <w:p w14:paraId="1687480E" w14:textId="77777777" w:rsidR="003F4D22" w:rsidRPr="009D4699" w:rsidRDefault="003F4D22" w:rsidP="001A66A0">
            <w:pPr>
              <w:snapToGrid w:val="0"/>
              <w:spacing w:line="120" w:lineRule="exact"/>
              <w:rPr>
                <w:rFonts w:asciiTheme="majorEastAsia" w:eastAsiaTheme="majorEastAsia" w:hAnsiTheme="majorEastAsia"/>
                <w:sz w:val="6"/>
              </w:rPr>
            </w:pPr>
          </w:p>
        </w:tc>
        <w:tc>
          <w:tcPr>
            <w:tcW w:w="4056" w:type="dxa"/>
            <w:tcBorders>
              <w:bottom w:val="nil"/>
              <w:right w:val="nil"/>
            </w:tcBorders>
          </w:tcPr>
          <w:p w14:paraId="5EE40D49" w14:textId="77777777" w:rsidR="003F4D22" w:rsidRPr="009D4699" w:rsidRDefault="003F4D22" w:rsidP="001A66A0">
            <w:pPr>
              <w:snapToGrid w:val="0"/>
              <w:spacing w:line="120" w:lineRule="exact"/>
              <w:rPr>
                <w:rFonts w:asciiTheme="majorEastAsia" w:eastAsiaTheme="majorEastAsia" w:hAnsiTheme="majorEastAsia"/>
                <w:sz w:val="6"/>
              </w:rPr>
            </w:pPr>
          </w:p>
        </w:tc>
        <w:tc>
          <w:tcPr>
            <w:tcW w:w="652" w:type="dxa"/>
            <w:tcBorders>
              <w:left w:val="nil"/>
              <w:bottom w:val="nil"/>
            </w:tcBorders>
          </w:tcPr>
          <w:p w14:paraId="6DDE9F4E" w14:textId="77777777" w:rsidR="003F4D22" w:rsidRPr="009D4699" w:rsidRDefault="003F4D22" w:rsidP="001A66A0">
            <w:pPr>
              <w:snapToGrid w:val="0"/>
              <w:spacing w:line="120" w:lineRule="exact"/>
              <w:rPr>
                <w:rFonts w:asciiTheme="majorEastAsia" w:eastAsiaTheme="majorEastAsia" w:hAnsiTheme="majorEastAsia"/>
                <w:sz w:val="6"/>
              </w:rPr>
            </w:pPr>
          </w:p>
        </w:tc>
        <w:tc>
          <w:tcPr>
            <w:tcW w:w="652" w:type="dxa"/>
            <w:tcBorders>
              <w:bottom w:val="nil"/>
              <w:right w:val="nil"/>
            </w:tcBorders>
          </w:tcPr>
          <w:p w14:paraId="109261DC" w14:textId="77777777" w:rsidR="003F4D22" w:rsidRPr="009D4699" w:rsidRDefault="003F4D22" w:rsidP="001A66A0">
            <w:pPr>
              <w:snapToGrid w:val="0"/>
              <w:spacing w:line="120" w:lineRule="exact"/>
              <w:rPr>
                <w:rFonts w:asciiTheme="majorEastAsia" w:eastAsiaTheme="majorEastAsia" w:hAnsiTheme="majorEastAsia"/>
                <w:sz w:val="6"/>
              </w:rPr>
            </w:pPr>
          </w:p>
        </w:tc>
        <w:tc>
          <w:tcPr>
            <w:tcW w:w="4344" w:type="dxa"/>
            <w:tcBorders>
              <w:left w:val="nil"/>
              <w:bottom w:val="nil"/>
            </w:tcBorders>
          </w:tcPr>
          <w:p w14:paraId="5AC0E566" w14:textId="77777777" w:rsidR="003F4D22" w:rsidRPr="009D4699" w:rsidRDefault="003F4D22" w:rsidP="001A66A0">
            <w:pPr>
              <w:snapToGrid w:val="0"/>
              <w:spacing w:line="120" w:lineRule="exact"/>
              <w:rPr>
                <w:rFonts w:asciiTheme="majorEastAsia" w:eastAsiaTheme="majorEastAsia" w:hAnsiTheme="majorEastAsia"/>
                <w:sz w:val="6"/>
              </w:rPr>
            </w:pPr>
          </w:p>
        </w:tc>
        <w:tc>
          <w:tcPr>
            <w:tcW w:w="4383" w:type="dxa"/>
            <w:tcBorders>
              <w:bottom w:val="nil"/>
              <w:right w:val="nil"/>
            </w:tcBorders>
            <w:shd w:val="clear" w:color="auto" w:fill="auto"/>
          </w:tcPr>
          <w:p w14:paraId="352D67E7" w14:textId="77777777" w:rsidR="003F4D22" w:rsidRPr="009D4699" w:rsidRDefault="003F4D22" w:rsidP="001A66A0">
            <w:pPr>
              <w:snapToGrid w:val="0"/>
              <w:spacing w:line="120" w:lineRule="exact"/>
              <w:rPr>
                <w:rFonts w:asciiTheme="majorEastAsia" w:eastAsiaTheme="majorEastAsia" w:hAnsiTheme="majorEastAsia"/>
                <w:sz w:val="6"/>
              </w:rPr>
            </w:pPr>
          </w:p>
        </w:tc>
        <w:tc>
          <w:tcPr>
            <w:tcW w:w="120" w:type="dxa"/>
            <w:tcBorders>
              <w:left w:val="nil"/>
              <w:bottom w:val="nil"/>
            </w:tcBorders>
            <w:shd w:val="clear" w:color="auto" w:fill="auto"/>
          </w:tcPr>
          <w:p w14:paraId="29F7C756" w14:textId="77777777" w:rsidR="003F4D22" w:rsidRPr="009D4699" w:rsidRDefault="003F4D22" w:rsidP="001A66A0">
            <w:pPr>
              <w:snapToGrid w:val="0"/>
              <w:spacing w:line="120" w:lineRule="exact"/>
              <w:rPr>
                <w:rFonts w:asciiTheme="majorEastAsia" w:eastAsiaTheme="majorEastAsia" w:hAnsiTheme="majorEastAsia"/>
                <w:sz w:val="6"/>
              </w:rPr>
            </w:pPr>
          </w:p>
        </w:tc>
      </w:tr>
      <w:tr w:rsidR="003F4D22" w14:paraId="69C91286" w14:textId="77777777" w:rsidTr="001A66A0">
        <w:trPr>
          <w:trHeight w:val="227"/>
        </w:trPr>
        <w:tc>
          <w:tcPr>
            <w:tcW w:w="104" w:type="dxa"/>
            <w:vMerge w:val="restart"/>
            <w:tcBorders>
              <w:top w:val="nil"/>
              <w:right w:val="nil"/>
            </w:tcBorders>
          </w:tcPr>
          <w:p w14:paraId="1BF16D37" w14:textId="77777777" w:rsidR="003F4D22" w:rsidRPr="009D4699" w:rsidRDefault="003F4D22" w:rsidP="001A66A0">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Pr>
          <w:p w14:paraId="17F78F2E" w14:textId="77777777" w:rsidR="003F4D22" w:rsidRPr="00301A60" w:rsidRDefault="003F4D22" w:rsidP="001A66A0">
            <w:pPr>
              <w:snapToGrid w:val="0"/>
              <w:spacing w:line="100" w:lineRule="exact"/>
              <w:rPr>
                <w:rFonts w:asciiTheme="majorEastAsia" w:eastAsiaTheme="majorEastAsia" w:hAnsiTheme="majorEastAsia"/>
                <w:sz w:val="14"/>
                <w:szCs w:val="14"/>
              </w:rPr>
            </w:pPr>
          </w:p>
        </w:tc>
        <w:tc>
          <w:tcPr>
            <w:tcW w:w="283" w:type="dxa"/>
            <w:tcBorders>
              <w:top w:val="nil"/>
              <w:bottom w:val="nil"/>
            </w:tcBorders>
          </w:tcPr>
          <w:p w14:paraId="0F3C9408" w14:textId="77777777" w:rsidR="003F4D22" w:rsidRPr="00301A60" w:rsidRDefault="003F4D22" w:rsidP="001A66A0">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2207B2DA" w14:textId="77777777" w:rsidR="003F4D22" w:rsidRPr="00301A60" w:rsidRDefault="003F4D22" w:rsidP="001A66A0">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1C6514A9" w14:textId="77777777" w:rsidR="003F4D22" w:rsidRPr="00301A60" w:rsidRDefault="003F4D22" w:rsidP="001A66A0">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6CD66B76" w14:textId="77777777" w:rsidR="003F4D22" w:rsidRPr="00301A60" w:rsidRDefault="003F4D22" w:rsidP="001A66A0">
            <w:pPr>
              <w:snapToGrid w:val="0"/>
              <w:spacing w:line="40" w:lineRule="exact"/>
              <w:rPr>
                <w:rFonts w:asciiTheme="majorEastAsia" w:eastAsiaTheme="majorEastAsia" w:hAnsiTheme="majorEastAsia"/>
                <w:sz w:val="14"/>
                <w:szCs w:val="14"/>
              </w:rPr>
            </w:pPr>
          </w:p>
        </w:tc>
        <w:tc>
          <w:tcPr>
            <w:tcW w:w="4056" w:type="dxa"/>
            <w:tcBorders>
              <w:top w:val="nil"/>
              <w:bottom w:val="nil"/>
              <w:right w:val="nil"/>
            </w:tcBorders>
          </w:tcPr>
          <w:p w14:paraId="78E5866C" w14:textId="77777777" w:rsidR="003F4D22" w:rsidRPr="00301A60" w:rsidRDefault="003F4D22" w:rsidP="001A66A0">
            <w:pPr>
              <w:snapToGrid w:val="0"/>
              <w:spacing w:line="100" w:lineRule="exact"/>
              <w:rPr>
                <w:rFonts w:asciiTheme="majorEastAsia" w:eastAsiaTheme="majorEastAsia" w:hAnsiTheme="majorEastAsia"/>
                <w:sz w:val="14"/>
                <w:szCs w:val="14"/>
              </w:rPr>
            </w:pPr>
          </w:p>
        </w:tc>
        <w:tc>
          <w:tcPr>
            <w:tcW w:w="652" w:type="dxa"/>
            <w:tcBorders>
              <w:top w:val="nil"/>
              <w:left w:val="nil"/>
              <w:bottom w:val="nil"/>
            </w:tcBorders>
          </w:tcPr>
          <w:p w14:paraId="1862E77B" w14:textId="77777777" w:rsidR="003F4D22" w:rsidRPr="00301A60" w:rsidRDefault="003F4D22" w:rsidP="001A66A0">
            <w:pPr>
              <w:snapToGrid w:val="0"/>
              <w:spacing w:line="100" w:lineRule="exact"/>
              <w:rPr>
                <w:rFonts w:asciiTheme="majorEastAsia" w:eastAsiaTheme="majorEastAsia" w:hAnsiTheme="majorEastAsia"/>
                <w:sz w:val="14"/>
                <w:szCs w:val="14"/>
              </w:rPr>
            </w:pPr>
          </w:p>
        </w:tc>
        <w:tc>
          <w:tcPr>
            <w:tcW w:w="652" w:type="dxa"/>
            <w:tcBorders>
              <w:top w:val="nil"/>
              <w:bottom w:val="nil"/>
              <w:right w:val="nil"/>
            </w:tcBorders>
          </w:tcPr>
          <w:p w14:paraId="2557121B" w14:textId="77777777" w:rsidR="003F4D22" w:rsidRPr="00301A60" w:rsidRDefault="003F4D22" w:rsidP="001A66A0">
            <w:pPr>
              <w:snapToGrid w:val="0"/>
              <w:spacing w:line="100" w:lineRule="exact"/>
              <w:rPr>
                <w:rFonts w:asciiTheme="majorEastAsia" w:eastAsiaTheme="majorEastAsia" w:hAnsiTheme="majorEastAsia"/>
                <w:sz w:val="14"/>
                <w:szCs w:val="14"/>
              </w:rPr>
            </w:pPr>
          </w:p>
        </w:tc>
        <w:tc>
          <w:tcPr>
            <w:tcW w:w="4344" w:type="dxa"/>
            <w:tcBorders>
              <w:top w:val="nil"/>
              <w:left w:val="nil"/>
              <w:bottom w:val="nil"/>
            </w:tcBorders>
          </w:tcPr>
          <w:p w14:paraId="185E6709" w14:textId="77777777" w:rsidR="003F4D22" w:rsidRPr="00301A60" w:rsidRDefault="003F4D22" w:rsidP="001A66A0">
            <w:pPr>
              <w:snapToGrid w:val="0"/>
              <w:spacing w:line="100" w:lineRule="exact"/>
              <w:rPr>
                <w:rFonts w:asciiTheme="majorEastAsia" w:eastAsiaTheme="majorEastAsia" w:hAnsiTheme="majorEastAsia"/>
                <w:sz w:val="14"/>
                <w:szCs w:val="14"/>
              </w:rPr>
            </w:pPr>
          </w:p>
        </w:tc>
        <w:tc>
          <w:tcPr>
            <w:tcW w:w="4383" w:type="dxa"/>
            <w:tcBorders>
              <w:top w:val="nil"/>
              <w:bottom w:val="nil"/>
              <w:right w:val="nil"/>
            </w:tcBorders>
            <w:shd w:val="clear" w:color="auto" w:fill="auto"/>
          </w:tcPr>
          <w:p w14:paraId="78A373D9" w14:textId="77777777" w:rsidR="003F4D22" w:rsidRPr="00301A60" w:rsidRDefault="003F4D22" w:rsidP="001A66A0">
            <w:pPr>
              <w:snapToGrid w:val="0"/>
              <w:spacing w:line="100" w:lineRule="exact"/>
              <w:rPr>
                <w:rFonts w:asciiTheme="majorEastAsia" w:eastAsiaTheme="majorEastAsia" w:hAnsiTheme="majorEastAsia"/>
                <w:sz w:val="14"/>
                <w:szCs w:val="14"/>
              </w:rPr>
            </w:pPr>
          </w:p>
        </w:tc>
        <w:tc>
          <w:tcPr>
            <w:tcW w:w="120" w:type="dxa"/>
            <w:tcBorders>
              <w:top w:val="nil"/>
              <w:left w:val="nil"/>
              <w:bottom w:val="nil"/>
            </w:tcBorders>
            <w:shd w:val="clear" w:color="auto" w:fill="auto"/>
          </w:tcPr>
          <w:p w14:paraId="31A032C9" w14:textId="77777777" w:rsidR="003F4D22" w:rsidRPr="00553402" w:rsidRDefault="003F4D22" w:rsidP="001A66A0">
            <w:pPr>
              <w:snapToGrid w:val="0"/>
              <w:spacing w:line="100" w:lineRule="exact"/>
              <w:rPr>
                <w:rFonts w:asciiTheme="majorEastAsia" w:eastAsiaTheme="majorEastAsia" w:hAnsiTheme="majorEastAsia"/>
                <w:sz w:val="14"/>
                <w:szCs w:val="8"/>
              </w:rPr>
            </w:pPr>
          </w:p>
        </w:tc>
      </w:tr>
      <w:tr w:rsidR="003F4D22" w14:paraId="664E927F" w14:textId="77777777" w:rsidTr="001A66A0">
        <w:trPr>
          <w:cantSplit/>
          <w:trHeight w:val="624"/>
        </w:trPr>
        <w:tc>
          <w:tcPr>
            <w:tcW w:w="104" w:type="dxa"/>
            <w:vMerge/>
            <w:tcBorders>
              <w:right w:val="nil"/>
            </w:tcBorders>
          </w:tcPr>
          <w:p w14:paraId="61D87FC9" w14:textId="77777777" w:rsidR="003F4D22" w:rsidRPr="009D4699" w:rsidRDefault="003F4D22" w:rsidP="001A66A0">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14:paraId="6EF3D405" w14:textId="4653B91A" w:rsidR="009A1187" w:rsidRPr="009A1187" w:rsidRDefault="009A1187" w:rsidP="009A1187">
            <w:pPr>
              <w:snapToGrid w:val="0"/>
              <w:spacing w:line="200" w:lineRule="exact"/>
              <w:ind w:left="140" w:hangingChars="100" w:hanging="140"/>
              <w:rPr>
                <w:rFonts w:asciiTheme="majorEastAsia" w:eastAsiaTheme="majorEastAsia" w:hAnsiTheme="majorEastAsia"/>
                <w:sz w:val="14"/>
                <w:szCs w:val="14"/>
              </w:rPr>
            </w:pPr>
            <w:r w:rsidRPr="009A1187">
              <w:rPr>
                <w:rFonts w:asciiTheme="majorEastAsia" w:eastAsiaTheme="majorEastAsia" w:hAnsiTheme="majorEastAsia" w:hint="eastAsia"/>
                <w:sz w:val="14"/>
                <w:szCs w:val="14"/>
              </w:rPr>
              <w:t>・秋と夏の自然の様子の資料写真を見比べて</w:t>
            </w:r>
            <w:r w:rsidR="00B14E62">
              <w:rPr>
                <w:rFonts w:asciiTheme="majorEastAsia" w:eastAsiaTheme="majorEastAsia" w:hAnsiTheme="majorEastAsia" w:hint="eastAsia"/>
                <w:sz w:val="14"/>
                <w:szCs w:val="14"/>
              </w:rPr>
              <w:t>、</w:t>
            </w:r>
            <w:r w:rsidR="000715EB">
              <w:rPr>
                <w:rFonts w:asciiTheme="majorEastAsia" w:eastAsiaTheme="majorEastAsia" w:hAnsiTheme="majorEastAsia" w:hint="eastAsia"/>
                <w:sz w:val="14"/>
                <w:szCs w:val="14"/>
              </w:rPr>
              <w:t>このごろの植物</w:t>
            </w:r>
            <w:r w:rsidRPr="009A1187">
              <w:rPr>
                <w:rFonts w:asciiTheme="majorEastAsia" w:eastAsiaTheme="majorEastAsia" w:hAnsiTheme="majorEastAsia" w:hint="eastAsia"/>
                <w:sz w:val="14"/>
                <w:szCs w:val="14"/>
              </w:rPr>
              <w:t>の様子について話し合い</w:t>
            </w:r>
            <w:r w:rsidR="00B14E62">
              <w:rPr>
                <w:rFonts w:asciiTheme="majorEastAsia" w:eastAsiaTheme="majorEastAsia" w:hAnsiTheme="majorEastAsia" w:hint="eastAsia"/>
                <w:sz w:val="14"/>
                <w:szCs w:val="14"/>
              </w:rPr>
              <w:t>、</w:t>
            </w:r>
            <w:r w:rsidR="000715EB">
              <w:rPr>
                <w:rFonts w:asciiTheme="majorEastAsia" w:eastAsiaTheme="majorEastAsia" w:hAnsiTheme="majorEastAsia" w:hint="eastAsia"/>
                <w:sz w:val="14"/>
                <w:szCs w:val="14"/>
              </w:rPr>
              <w:t>植物</w:t>
            </w:r>
            <w:r w:rsidRPr="009A1187">
              <w:rPr>
                <w:rFonts w:asciiTheme="majorEastAsia" w:eastAsiaTheme="majorEastAsia" w:hAnsiTheme="majorEastAsia" w:hint="eastAsia"/>
                <w:sz w:val="14"/>
                <w:szCs w:val="14"/>
              </w:rPr>
              <w:t>の様子の変わり方について問題を見いだす。</w:t>
            </w:r>
          </w:p>
          <w:p w14:paraId="46AE7DB2" w14:textId="68D346B4" w:rsidR="003F4D22" w:rsidRPr="00D86E01" w:rsidRDefault="009A1187" w:rsidP="009A1187">
            <w:pPr>
              <w:tabs>
                <w:tab w:val="right" w:pos="3088"/>
              </w:tabs>
              <w:snapToGrid w:val="0"/>
              <w:spacing w:line="200" w:lineRule="exact"/>
              <w:ind w:left="140" w:hangingChars="100" w:hanging="140"/>
              <w:rPr>
                <w:rFonts w:asciiTheme="majorEastAsia" w:eastAsiaTheme="majorEastAsia" w:hAnsiTheme="majorEastAsia"/>
                <w:sz w:val="14"/>
                <w:szCs w:val="14"/>
              </w:rPr>
            </w:pPr>
            <w:r w:rsidRPr="009A1187">
              <w:rPr>
                <w:rFonts w:asciiTheme="majorEastAsia" w:eastAsiaTheme="majorEastAsia" w:hAnsiTheme="majorEastAsia" w:hint="eastAsia"/>
                <w:sz w:val="14"/>
                <w:szCs w:val="14"/>
              </w:rPr>
              <w:t>・</w:t>
            </w:r>
            <w:r w:rsidR="000715EB">
              <w:rPr>
                <w:rFonts w:asciiTheme="majorEastAsia" w:eastAsiaTheme="majorEastAsia" w:hAnsiTheme="majorEastAsia" w:hint="eastAsia"/>
                <w:sz w:val="14"/>
                <w:szCs w:val="14"/>
              </w:rPr>
              <w:t>秋の</w:t>
            </w:r>
            <w:r w:rsidRPr="009A1187">
              <w:rPr>
                <w:rFonts w:asciiTheme="majorEastAsia" w:eastAsiaTheme="majorEastAsia" w:hAnsiTheme="majorEastAsia" w:hint="eastAsia"/>
                <w:sz w:val="14"/>
                <w:szCs w:val="14"/>
              </w:rPr>
              <w:t>サクラやヘチマなどの成長の様子を観察して</w:t>
            </w:r>
            <w:r w:rsidR="00B14E62">
              <w:rPr>
                <w:rFonts w:asciiTheme="majorEastAsia" w:eastAsiaTheme="majorEastAsia" w:hAnsiTheme="majorEastAsia" w:hint="eastAsia"/>
                <w:sz w:val="14"/>
                <w:szCs w:val="14"/>
              </w:rPr>
              <w:t>、</w:t>
            </w:r>
            <w:r w:rsidRPr="009A1187">
              <w:rPr>
                <w:rFonts w:asciiTheme="majorEastAsia" w:eastAsiaTheme="majorEastAsia" w:hAnsiTheme="majorEastAsia" w:hint="eastAsia"/>
                <w:sz w:val="14"/>
                <w:szCs w:val="14"/>
              </w:rPr>
              <w:t>記録する。</w:t>
            </w:r>
            <w:r w:rsidR="00C342DE">
              <w:rPr>
                <w:rFonts w:asciiTheme="majorEastAsia" w:eastAsiaTheme="majorEastAsia" w:hAnsiTheme="majorEastAsia" w:hint="eastAsia"/>
                <w:sz w:val="14"/>
                <w:szCs w:val="14"/>
              </w:rPr>
              <w:t xml:space="preserve">                  </w:t>
            </w:r>
            <w:r w:rsidRPr="009A1187">
              <w:rPr>
                <w:rFonts w:asciiTheme="majorEastAsia" w:eastAsiaTheme="majorEastAsia" w:hAnsiTheme="majorEastAsia" w:hint="eastAsia"/>
                <w:sz w:val="14"/>
                <w:szCs w:val="14"/>
              </w:rPr>
              <w:t xml:space="preserve">  </w:t>
            </w:r>
            <w:r w:rsidRPr="00284118">
              <w:rPr>
                <w:rFonts w:asciiTheme="majorEastAsia" w:eastAsiaTheme="majorEastAsia" w:hAnsiTheme="majorEastAsia" w:hint="eastAsia"/>
                <w:b/>
                <w:sz w:val="14"/>
                <w:szCs w:val="14"/>
              </w:rPr>
              <w:t>(</w:t>
            </w:r>
            <w:r w:rsidR="00284118" w:rsidRPr="00284118">
              <w:rPr>
                <w:rFonts w:asciiTheme="majorEastAsia" w:eastAsiaTheme="majorEastAsia" w:hAnsiTheme="majorEastAsia" w:hint="eastAsia"/>
                <w:b/>
                <w:sz w:val="14"/>
                <w:szCs w:val="14"/>
              </w:rPr>
              <w:t>観察１</w:t>
            </w:r>
            <w:r w:rsidRPr="00284118">
              <w:rPr>
                <w:rFonts w:asciiTheme="majorEastAsia" w:eastAsiaTheme="majorEastAsia" w:hAnsiTheme="majorEastAsia" w:hint="eastAsia"/>
                <w:b/>
                <w:sz w:val="14"/>
                <w:szCs w:val="14"/>
              </w:rPr>
              <w:t>)</w:t>
            </w:r>
          </w:p>
        </w:tc>
        <w:tc>
          <w:tcPr>
            <w:tcW w:w="283" w:type="dxa"/>
            <w:vMerge w:val="restart"/>
            <w:tcBorders>
              <w:top w:val="nil"/>
            </w:tcBorders>
            <w:vAlign w:val="center"/>
          </w:tcPr>
          <w:p w14:paraId="2F18E1DE" w14:textId="77777777" w:rsidR="003F4D22" w:rsidRPr="00553402" w:rsidRDefault="003F4D22"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vMerge w:val="restart"/>
            <w:tcBorders>
              <w:top w:val="nil"/>
            </w:tcBorders>
            <w:textDirection w:val="tbRlV"/>
            <w:vAlign w:val="center"/>
          </w:tcPr>
          <w:p w14:paraId="689DD112" w14:textId="7585FF88" w:rsidR="003F4D22" w:rsidRPr="00553402" w:rsidRDefault="009A1187" w:rsidP="001A66A0">
            <w:pPr>
              <w:snapToGrid w:val="0"/>
              <w:spacing w:line="200" w:lineRule="exact"/>
              <w:ind w:left="113" w:right="113"/>
              <w:jc w:val="center"/>
              <w:rPr>
                <w:rFonts w:asciiTheme="majorEastAsia" w:eastAsiaTheme="majorEastAsia" w:hAnsiTheme="majorEastAsia"/>
                <w:sz w:val="14"/>
                <w:szCs w:val="14"/>
              </w:rPr>
            </w:pPr>
            <w:r w:rsidRPr="009A1187">
              <w:rPr>
                <w:rFonts w:asciiTheme="majorEastAsia" w:eastAsiaTheme="majorEastAsia" w:hAnsiTheme="majorEastAsia"/>
                <w:sz w:val="14"/>
                <w:szCs w:val="14"/>
                <w:eastAsianLayout w:id="2094759938" w:vert="1" w:vertCompress="1"/>
              </w:rPr>
              <w:t>102</w:t>
            </w:r>
            <w:r w:rsidR="003F4D22" w:rsidRPr="00553402">
              <w:rPr>
                <w:rFonts w:asciiTheme="majorEastAsia" w:eastAsiaTheme="majorEastAsia" w:hAnsiTheme="majorEastAsia" w:hint="eastAsia"/>
                <w:sz w:val="14"/>
                <w:szCs w:val="14"/>
              </w:rPr>
              <w:t>～</w:t>
            </w:r>
            <w:r w:rsidRPr="009A1187">
              <w:rPr>
                <w:rFonts w:asciiTheme="majorEastAsia" w:eastAsiaTheme="majorEastAsia" w:hAnsiTheme="majorEastAsia"/>
                <w:sz w:val="14"/>
                <w:szCs w:val="14"/>
                <w:eastAsianLayout w:id="2094759939" w:vert="1" w:vertCompress="1"/>
              </w:rPr>
              <w:t>105</w:t>
            </w:r>
          </w:p>
        </w:tc>
        <w:tc>
          <w:tcPr>
            <w:tcW w:w="283" w:type="dxa"/>
            <w:vMerge w:val="restart"/>
            <w:tcBorders>
              <w:top w:val="nil"/>
            </w:tcBorders>
            <w:vAlign w:val="center"/>
          </w:tcPr>
          <w:p w14:paraId="096A8E10" w14:textId="77777777" w:rsidR="003F4D22" w:rsidRPr="00553402" w:rsidRDefault="003F4D22"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vMerge w:val="restart"/>
            <w:tcBorders>
              <w:top w:val="nil"/>
            </w:tcBorders>
            <w:vAlign w:val="center"/>
          </w:tcPr>
          <w:p w14:paraId="57D8AC37" w14:textId="77777777" w:rsidR="003F4D22" w:rsidRPr="0082008D" w:rsidRDefault="003F4D22" w:rsidP="001A66A0">
            <w:pPr>
              <w:snapToGrid w:val="0"/>
              <w:spacing w:line="200" w:lineRule="exact"/>
              <w:jc w:val="center"/>
              <w:rPr>
                <w:rFonts w:asciiTheme="majorEastAsia" w:eastAsiaTheme="majorEastAsia" w:hAnsiTheme="majorEastAsia"/>
                <w:sz w:val="14"/>
                <w:szCs w:val="14"/>
              </w:rPr>
            </w:pPr>
          </w:p>
        </w:tc>
        <w:tc>
          <w:tcPr>
            <w:tcW w:w="4056" w:type="dxa"/>
            <w:vMerge w:val="restart"/>
            <w:tcBorders>
              <w:top w:val="nil"/>
              <w:right w:val="nil"/>
            </w:tcBorders>
            <w:tcMar>
              <w:top w:w="57" w:type="dxa"/>
              <w:left w:w="142" w:type="dxa"/>
              <w:bottom w:w="57" w:type="dxa"/>
              <w:right w:w="142" w:type="dxa"/>
            </w:tcMar>
          </w:tcPr>
          <w:p w14:paraId="35E629C3" w14:textId="64DBDE51" w:rsidR="009A1187" w:rsidRDefault="009A1187" w:rsidP="009A1187">
            <w:pPr>
              <w:tabs>
                <w:tab w:val="left" w:pos="2262"/>
              </w:tabs>
              <w:topLinePunct/>
              <w:snapToGrid w:val="0"/>
              <w:spacing w:line="200" w:lineRule="exact"/>
              <w:rPr>
                <w:rFonts w:asciiTheme="majorEastAsia" w:eastAsiaTheme="majorEastAsia" w:hAnsiTheme="majorEastAsia"/>
                <w:b/>
                <w:sz w:val="14"/>
                <w:szCs w:val="14"/>
              </w:rPr>
            </w:pPr>
            <w:r w:rsidRPr="009A1187">
              <w:rPr>
                <w:rFonts w:asciiTheme="majorEastAsia" w:eastAsiaTheme="majorEastAsia" w:hAnsiTheme="majorEastAsia" w:hint="eastAsia"/>
                <w:b/>
                <w:sz w:val="14"/>
                <w:szCs w:val="14"/>
              </w:rPr>
              <w:t>【知③】温度計を正しく扱いながら気温を測定するとともに</w:t>
            </w:r>
            <w:r w:rsidR="00B14E62">
              <w:rPr>
                <w:rFonts w:asciiTheme="majorEastAsia" w:eastAsiaTheme="majorEastAsia" w:hAnsiTheme="majorEastAsia" w:hint="eastAsia"/>
                <w:b/>
                <w:sz w:val="14"/>
                <w:szCs w:val="14"/>
              </w:rPr>
              <w:t>、</w:t>
            </w:r>
            <w:r w:rsidRPr="009A1187">
              <w:rPr>
                <w:rFonts w:asciiTheme="majorEastAsia" w:eastAsiaTheme="majorEastAsia" w:hAnsiTheme="majorEastAsia" w:hint="eastAsia"/>
                <w:b/>
                <w:sz w:val="14"/>
                <w:szCs w:val="14"/>
              </w:rPr>
              <w:t>秋の植物の様子を観察し</w:t>
            </w:r>
            <w:r w:rsidR="00B14E62">
              <w:rPr>
                <w:rFonts w:asciiTheme="majorEastAsia" w:eastAsiaTheme="majorEastAsia" w:hAnsiTheme="majorEastAsia" w:hint="eastAsia"/>
                <w:b/>
                <w:sz w:val="14"/>
                <w:szCs w:val="14"/>
              </w:rPr>
              <w:t>、</w:t>
            </w:r>
            <w:r w:rsidRPr="009A1187">
              <w:rPr>
                <w:rFonts w:asciiTheme="majorEastAsia" w:eastAsiaTheme="majorEastAsia" w:hAnsiTheme="majorEastAsia" w:hint="eastAsia"/>
                <w:b/>
                <w:sz w:val="14"/>
                <w:szCs w:val="14"/>
              </w:rPr>
              <w:t>得られた結果を絵や文で分かりやすく記録しているかを確認する。</w:t>
            </w:r>
          </w:p>
          <w:p w14:paraId="2E53A0DC" w14:textId="0CF1DE34" w:rsidR="003F4D22" w:rsidRPr="007E5DE7" w:rsidRDefault="009A1187" w:rsidP="009A1187">
            <w:pPr>
              <w:tabs>
                <w:tab w:val="left" w:pos="2262"/>
              </w:tabs>
              <w:topLinePunct/>
              <w:snapToGrid w:val="0"/>
              <w:spacing w:line="200" w:lineRule="exact"/>
              <w:jc w:val="right"/>
              <w:rPr>
                <w:rFonts w:asciiTheme="majorEastAsia" w:eastAsiaTheme="majorEastAsia" w:hAnsiTheme="majorEastAsia"/>
                <w:sz w:val="14"/>
                <w:szCs w:val="14"/>
              </w:rPr>
            </w:pPr>
            <w:r w:rsidRPr="009A1187">
              <w:rPr>
                <w:rFonts w:asciiTheme="majorEastAsia" w:eastAsiaTheme="majorEastAsia" w:hAnsiTheme="majorEastAsia" w:hint="eastAsia"/>
                <w:b/>
                <w:sz w:val="14"/>
                <w:szCs w:val="14"/>
              </w:rPr>
              <w:t>【行動観察・記録分析】</w:t>
            </w:r>
          </w:p>
        </w:tc>
        <w:tc>
          <w:tcPr>
            <w:tcW w:w="652" w:type="dxa"/>
            <w:vMerge w:val="restart"/>
            <w:tcBorders>
              <w:top w:val="nil"/>
              <w:left w:val="nil"/>
            </w:tcBorders>
            <w:tcMar>
              <w:top w:w="57" w:type="dxa"/>
              <w:left w:w="142" w:type="dxa"/>
              <w:bottom w:w="57" w:type="dxa"/>
              <w:right w:w="142" w:type="dxa"/>
            </w:tcMar>
          </w:tcPr>
          <w:p w14:paraId="594EDA75" w14:textId="77777777" w:rsidR="003F4D22" w:rsidRPr="0082008D" w:rsidRDefault="003F4D22" w:rsidP="001A66A0">
            <w:pPr>
              <w:snapToGrid w:val="0"/>
              <w:spacing w:line="200" w:lineRule="exact"/>
              <w:rPr>
                <w:rFonts w:asciiTheme="majorEastAsia" w:eastAsiaTheme="majorEastAsia" w:hAnsiTheme="majorEastAsia"/>
                <w:sz w:val="14"/>
                <w:szCs w:val="14"/>
              </w:rPr>
            </w:pPr>
          </w:p>
        </w:tc>
        <w:tc>
          <w:tcPr>
            <w:tcW w:w="652" w:type="dxa"/>
            <w:vMerge w:val="restart"/>
            <w:tcBorders>
              <w:top w:val="nil"/>
              <w:right w:val="nil"/>
            </w:tcBorders>
            <w:tcMar>
              <w:top w:w="57" w:type="dxa"/>
              <w:left w:w="142" w:type="dxa"/>
              <w:bottom w:w="57" w:type="dxa"/>
              <w:right w:w="142" w:type="dxa"/>
            </w:tcMar>
          </w:tcPr>
          <w:p w14:paraId="411F9FBB" w14:textId="77777777" w:rsidR="003F4D22" w:rsidRPr="0082008D" w:rsidRDefault="003F4D22" w:rsidP="001A66A0">
            <w:pPr>
              <w:snapToGrid w:val="0"/>
              <w:spacing w:line="200" w:lineRule="exact"/>
              <w:rPr>
                <w:rFonts w:asciiTheme="majorEastAsia" w:eastAsiaTheme="majorEastAsia" w:hAnsiTheme="majorEastAsia"/>
                <w:sz w:val="14"/>
                <w:szCs w:val="14"/>
              </w:rPr>
            </w:pPr>
          </w:p>
        </w:tc>
        <w:tc>
          <w:tcPr>
            <w:tcW w:w="4344" w:type="dxa"/>
            <w:vMerge w:val="restart"/>
            <w:tcBorders>
              <w:top w:val="nil"/>
              <w:left w:val="nil"/>
            </w:tcBorders>
            <w:tcMar>
              <w:top w:w="57" w:type="dxa"/>
              <w:left w:w="142" w:type="dxa"/>
              <w:bottom w:w="57" w:type="dxa"/>
              <w:right w:w="142" w:type="dxa"/>
            </w:tcMar>
          </w:tcPr>
          <w:p w14:paraId="753FB1FB" w14:textId="3F1855CF" w:rsidR="003F4D22" w:rsidRPr="0082008D" w:rsidRDefault="009A1187" w:rsidP="001A66A0">
            <w:pPr>
              <w:snapToGrid w:val="0"/>
              <w:spacing w:line="200" w:lineRule="exact"/>
              <w:rPr>
                <w:rFonts w:asciiTheme="majorEastAsia" w:eastAsiaTheme="majorEastAsia" w:hAnsiTheme="majorEastAsia"/>
                <w:sz w:val="14"/>
                <w:szCs w:val="14"/>
              </w:rPr>
            </w:pPr>
            <w:r w:rsidRPr="009A1187">
              <w:rPr>
                <w:rFonts w:asciiTheme="majorEastAsia" w:eastAsiaTheme="majorEastAsia" w:hAnsiTheme="majorEastAsia" w:hint="eastAsia"/>
                <w:sz w:val="14"/>
                <w:szCs w:val="14"/>
              </w:rPr>
              <w:t>気温の測り方や温度計の目盛りの読み取り方の意味を理解して</w:t>
            </w:r>
            <w:r w:rsidR="00B14E62">
              <w:rPr>
                <w:rFonts w:asciiTheme="majorEastAsia" w:eastAsiaTheme="majorEastAsia" w:hAnsiTheme="majorEastAsia" w:hint="eastAsia"/>
                <w:sz w:val="14"/>
                <w:szCs w:val="14"/>
              </w:rPr>
              <w:t>、</w:t>
            </w:r>
            <w:r w:rsidRPr="009A1187">
              <w:rPr>
                <w:rFonts w:asciiTheme="majorEastAsia" w:eastAsiaTheme="majorEastAsia" w:hAnsiTheme="majorEastAsia" w:hint="eastAsia"/>
                <w:sz w:val="14"/>
                <w:szCs w:val="14"/>
              </w:rPr>
              <w:t>正しく気温を測定するとともに</w:t>
            </w:r>
            <w:r w:rsidR="00B14E62">
              <w:rPr>
                <w:rFonts w:asciiTheme="majorEastAsia" w:eastAsiaTheme="majorEastAsia" w:hAnsiTheme="majorEastAsia" w:hint="eastAsia"/>
                <w:sz w:val="14"/>
                <w:szCs w:val="14"/>
              </w:rPr>
              <w:t>、</w:t>
            </w:r>
            <w:r w:rsidRPr="009A1187">
              <w:rPr>
                <w:rFonts w:asciiTheme="majorEastAsia" w:eastAsiaTheme="majorEastAsia" w:hAnsiTheme="majorEastAsia" w:hint="eastAsia"/>
                <w:sz w:val="14"/>
                <w:szCs w:val="14"/>
              </w:rPr>
              <w:t>秋の植物の様子を観察し</w:t>
            </w:r>
            <w:r w:rsidR="00B14E62">
              <w:rPr>
                <w:rFonts w:asciiTheme="majorEastAsia" w:eastAsiaTheme="majorEastAsia" w:hAnsiTheme="majorEastAsia" w:hint="eastAsia"/>
                <w:sz w:val="14"/>
                <w:szCs w:val="14"/>
              </w:rPr>
              <w:t>、</w:t>
            </w:r>
            <w:r w:rsidR="000715EB" w:rsidRPr="003D5EC6">
              <w:rPr>
                <w:rFonts w:asciiTheme="majorEastAsia" w:eastAsiaTheme="majorEastAsia" w:hAnsiTheme="majorEastAsia" w:hint="eastAsia"/>
                <w:sz w:val="14"/>
                <w:szCs w:val="14"/>
              </w:rPr>
              <w:t>得られた結果を絵や文で工夫して分かりやすく</w:t>
            </w:r>
            <w:r w:rsidR="00C342DE">
              <w:rPr>
                <w:rFonts w:asciiTheme="majorEastAsia" w:eastAsiaTheme="majorEastAsia" w:hAnsiTheme="majorEastAsia" w:hint="eastAsia"/>
                <w:sz w:val="14"/>
                <w:szCs w:val="14"/>
              </w:rPr>
              <w:t>して</w:t>
            </w:r>
            <w:r w:rsidRPr="009A1187">
              <w:rPr>
                <w:rFonts w:asciiTheme="majorEastAsia" w:eastAsiaTheme="majorEastAsia" w:hAnsiTheme="majorEastAsia" w:hint="eastAsia"/>
                <w:sz w:val="14"/>
                <w:szCs w:val="14"/>
              </w:rPr>
              <w:t>記録している。</w:t>
            </w:r>
          </w:p>
        </w:tc>
        <w:tc>
          <w:tcPr>
            <w:tcW w:w="4383" w:type="dxa"/>
            <w:vMerge w:val="restart"/>
            <w:tcBorders>
              <w:top w:val="nil"/>
              <w:right w:val="nil"/>
            </w:tcBorders>
            <w:shd w:val="clear" w:color="auto" w:fill="auto"/>
            <w:tcMar>
              <w:top w:w="57" w:type="dxa"/>
              <w:left w:w="142" w:type="dxa"/>
              <w:bottom w:w="57" w:type="dxa"/>
              <w:right w:w="142" w:type="dxa"/>
            </w:tcMar>
          </w:tcPr>
          <w:p w14:paraId="279BDD5A" w14:textId="77105E89" w:rsidR="003F4D22" w:rsidRPr="0082008D" w:rsidRDefault="009A1187" w:rsidP="001A66A0">
            <w:pPr>
              <w:spacing w:line="200" w:lineRule="exact"/>
              <w:rPr>
                <w:rFonts w:asciiTheme="majorEastAsia" w:eastAsiaTheme="majorEastAsia" w:hAnsiTheme="majorEastAsia"/>
                <w:sz w:val="14"/>
                <w:szCs w:val="14"/>
              </w:rPr>
            </w:pPr>
            <w:r w:rsidRPr="009A1187">
              <w:rPr>
                <w:rFonts w:asciiTheme="majorEastAsia" w:eastAsiaTheme="majorEastAsia" w:hAnsiTheme="majorEastAsia" w:hint="eastAsia"/>
                <w:sz w:val="14"/>
                <w:szCs w:val="14"/>
              </w:rPr>
              <w:t>温度計の使い方を再確認するとともに</w:t>
            </w:r>
            <w:r w:rsidR="00B14E62">
              <w:rPr>
                <w:rFonts w:asciiTheme="majorEastAsia" w:eastAsiaTheme="majorEastAsia" w:hAnsiTheme="majorEastAsia" w:hint="eastAsia"/>
                <w:sz w:val="14"/>
                <w:szCs w:val="14"/>
              </w:rPr>
              <w:t>、</w:t>
            </w:r>
            <w:r w:rsidR="003D5EC6">
              <w:rPr>
                <w:rFonts w:asciiTheme="majorEastAsia" w:eastAsiaTheme="majorEastAsia" w:hAnsiTheme="majorEastAsia" w:hint="eastAsia"/>
                <w:sz w:val="14"/>
                <w:szCs w:val="14"/>
              </w:rPr>
              <w:t>夏の記録と比較し</w:t>
            </w:r>
            <w:r w:rsidRPr="009A1187">
              <w:rPr>
                <w:rFonts w:asciiTheme="majorEastAsia" w:eastAsiaTheme="majorEastAsia" w:hAnsiTheme="majorEastAsia" w:hint="eastAsia"/>
                <w:sz w:val="14"/>
                <w:szCs w:val="14"/>
              </w:rPr>
              <w:t>ながら</w:t>
            </w:r>
            <w:r w:rsidR="00B14E62">
              <w:rPr>
                <w:rFonts w:asciiTheme="majorEastAsia" w:eastAsiaTheme="majorEastAsia" w:hAnsiTheme="majorEastAsia" w:hint="eastAsia"/>
                <w:sz w:val="14"/>
                <w:szCs w:val="14"/>
              </w:rPr>
              <w:t>、</w:t>
            </w:r>
            <w:r w:rsidRPr="009A1187">
              <w:rPr>
                <w:rFonts w:asciiTheme="majorEastAsia" w:eastAsiaTheme="majorEastAsia" w:hAnsiTheme="majorEastAsia" w:hint="eastAsia"/>
                <w:sz w:val="14"/>
                <w:szCs w:val="14"/>
              </w:rPr>
              <w:t>どんなところが変わったかを問いかけ</w:t>
            </w:r>
            <w:r w:rsidR="00B14E62">
              <w:rPr>
                <w:rFonts w:asciiTheme="majorEastAsia" w:eastAsiaTheme="majorEastAsia" w:hAnsiTheme="majorEastAsia" w:hint="eastAsia"/>
                <w:sz w:val="14"/>
                <w:szCs w:val="14"/>
              </w:rPr>
              <w:t>、</w:t>
            </w:r>
            <w:r w:rsidRPr="009A1187">
              <w:rPr>
                <w:rFonts w:asciiTheme="majorEastAsia" w:eastAsiaTheme="majorEastAsia" w:hAnsiTheme="majorEastAsia" w:hint="eastAsia"/>
                <w:sz w:val="14"/>
                <w:szCs w:val="14"/>
              </w:rPr>
              <w:t>気づいたことを記録することができるように</w:t>
            </w:r>
            <w:r w:rsidR="00B14E62">
              <w:rPr>
                <w:rFonts w:asciiTheme="majorEastAsia" w:eastAsiaTheme="majorEastAsia" w:hAnsiTheme="majorEastAsia" w:hint="eastAsia"/>
                <w:sz w:val="14"/>
                <w:szCs w:val="14"/>
              </w:rPr>
              <w:t>、</w:t>
            </w:r>
            <w:r w:rsidRPr="009A1187">
              <w:rPr>
                <w:rFonts w:asciiTheme="majorEastAsia" w:eastAsiaTheme="majorEastAsia" w:hAnsiTheme="majorEastAsia" w:hint="eastAsia"/>
                <w:sz w:val="14"/>
                <w:szCs w:val="14"/>
              </w:rPr>
              <w:t>助言・援助する。</w:t>
            </w:r>
          </w:p>
        </w:tc>
        <w:tc>
          <w:tcPr>
            <w:tcW w:w="120" w:type="dxa"/>
            <w:tcBorders>
              <w:top w:val="nil"/>
              <w:left w:val="nil"/>
              <w:bottom w:val="nil"/>
            </w:tcBorders>
            <w:shd w:val="clear" w:color="auto" w:fill="auto"/>
          </w:tcPr>
          <w:p w14:paraId="21878037" w14:textId="77777777" w:rsidR="003F4D22" w:rsidRDefault="003F4D22" w:rsidP="001A66A0"/>
        </w:tc>
      </w:tr>
      <w:tr w:rsidR="003F4D22" w14:paraId="1BE9E527" w14:textId="77777777" w:rsidTr="009A1187">
        <w:trPr>
          <w:cantSplit/>
          <w:trHeight w:val="130"/>
        </w:trPr>
        <w:tc>
          <w:tcPr>
            <w:tcW w:w="104" w:type="dxa"/>
            <w:vMerge/>
            <w:tcBorders>
              <w:right w:val="nil"/>
            </w:tcBorders>
          </w:tcPr>
          <w:p w14:paraId="6F570E24" w14:textId="77777777" w:rsidR="003F4D22" w:rsidRPr="009D4699" w:rsidRDefault="003F4D22" w:rsidP="001A66A0">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79C66C84" w14:textId="77777777" w:rsidR="003F4D22" w:rsidRDefault="003F4D22" w:rsidP="001A66A0">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vAlign w:val="center"/>
          </w:tcPr>
          <w:p w14:paraId="4C3E044E" w14:textId="77777777" w:rsidR="003F4D22" w:rsidRPr="00553402" w:rsidRDefault="003F4D22" w:rsidP="001A66A0">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02380406" w14:textId="77777777" w:rsidR="003F4D22" w:rsidRPr="00553402" w:rsidRDefault="003F4D22" w:rsidP="001A66A0">
            <w:pPr>
              <w:snapToGrid w:val="0"/>
              <w:spacing w:line="200" w:lineRule="exact"/>
              <w:ind w:left="113" w:right="113"/>
              <w:jc w:val="center"/>
              <w:rPr>
                <w:rFonts w:asciiTheme="majorEastAsia" w:eastAsiaTheme="majorEastAsia" w:hAnsiTheme="majorEastAsia"/>
                <w:sz w:val="14"/>
                <w:szCs w:val="14"/>
              </w:rPr>
            </w:pPr>
          </w:p>
        </w:tc>
        <w:tc>
          <w:tcPr>
            <w:tcW w:w="283" w:type="dxa"/>
            <w:vMerge/>
            <w:tcBorders>
              <w:bottom w:val="dashSmallGap" w:sz="4" w:space="0" w:color="auto"/>
            </w:tcBorders>
            <w:vAlign w:val="center"/>
          </w:tcPr>
          <w:p w14:paraId="39FF0BEF" w14:textId="77777777" w:rsidR="003F4D22" w:rsidRPr="0082008D" w:rsidRDefault="003F4D22" w:rsidP="001A66A0">
            <w:pPr>
              <w:snapToGrid w:val="0"/>
              <w:spacing w:line="200" w:lineRule="exact"/>
              <w:jc w:val="center"/>
              <w:rPr>
                <w:rFonts w:asciiTheme="majorEastAsia" w:eastAsiaTheme="majorEastAsia" w:hAnsiTheme="majorEastAsia"/>
                <w:sz w:val="14"/>
                <w:szCs w:val="14"/>
              </w:rPr>
            </w:pPr>
          </w:p>
        </w:tc>
        <w:tc>
          <w:tcPr>
            <w:tcW w:w="283" w:type="dxa"/>
            <w:vMerge/>
            <w:tcBorders>
              <w:bottom w:val="dashSmallGap" w:sz="4" w:space="0" w:color="auto"/>
            </w:tcBorders>
            <w:vAlign w:val="center"/>
          </w:tcPr>
          <w:p w14:paraId="08799AAF" w14:textId="77777777" w:rsidR="003F4D22" w:rsidRPr="0082008D" w:rsidRDefault="003F4D22" w:rsidP="001A66A0">
            <w:pPr>
              <w:snapToGrid w:val="0"/>
              <w:spacing w:line="200" w:lineRule="exact"/>
              <w:jc w:val="center"/>
              <w:rPr>
                <w:rFonts w:asciiTheme="majorEastAsia" w:eastAsiaTheme="majorEastAsia" w:hAnsiTheme="majorEastAsia"/>
                <w:sz w:val="14"/>
                <w:szCs w:val="14"/>
              </w:rPr>
            </w:pPr>
          </w:p>
        </w:tc>
        <w:tc>
          <w:tcPr>
            <w:tcW w:w="4056" w:type="dxa"/>
            <w:vMerge/>
            <w:tcBorders>
              <w:bottom w:val="dashSmallGap" w:sz="4" w:space="0" w:color="auto"/>
              <w:right w:val="nil"/>
            </w:tcBorders>
            <w:tcMar>
              <w:top w:w="57" w:type="dxa"/>
              <w:left w:w="142" w:type="dxa"/>
              <w:bottom w:w="57" w:type="dxa"/>
              <w:right w:w="142" w:type="dxa"/>
            </w:tcMar>
          </w:tcPr>
          <w:p w14:paraId="3C2FE14C" w14:textId="77777777" w:rsidR="003F4D22" w:rsidRPr="0082008D" w:rsidRDefault="003F4D22" w:rsidP="001A66A0">
            <w:pPr>
              <w:tabs>
                <w:tab w:val="right" w:pos="3772"/>
              </w:tabs>
              <w:topLinePunct/>
              <w:snapToGrid w:val="0"/>
              <w:spacing w:line="200" w:lineRule="exact"/>
              <w:rPr>
                <w:rFonts w:asciiTheme="majorEastAsia" w:eastAsiaTheme="majorEastAsia" w:hAnsiTheme="majorEastAsia"/>
                <w:sz w:val="14"/>
                <w:szCs w:val="14"/>
              </w:rPr>
            </w:pPr>
          </w:p>
        </w:tc>
        <w:tc>
          <w:tcPr>
            <w:tcW w:w="652" w:type="dxa"/>
            <w:vMerge/>
            <w:tcBorders>
              <w:left w:val="nil"/>
              <w:bottom w:val="dashSmallGap" w:sz="4" w:space="0" w:color="auto"/>
            </w:tcBorders>
            <w:tcMar>
              <w:top w:w="57" w:type="dxa"/>
              <w:left w:w="142" w:type="dxa"/>
              <w:bottom w:w="57" w:type="dxa"/>
              <w:right w:w="142" w:type="dxa"/>
            </w:tcMar>
          </w:tcPr>
          <w:p w14:paraId="13E30385" w14:textId="77777777" w:rsidR="003F4D22" w:rsidRPr="0082008D" w:rsidRDefault="003F4D22" w:rsidP="001A66A0">
            <w:pPr>
              <w:snapToGrid w:val="0"/>
              <w:spacing w:line="200" w:lineRule="exact"/>
              <w:rPr>
                <w:rFonts w:asciiTheme="majorEastAsia" w:eastAsiaTheme="majorEastAsia" w:hAnsiTheme="majorEastAsia"/>
                <w:sz w:val="14"/>
                <w:szCs w:val="14"/>
              </w:rPr>
            </w:pPr>
          </w:p>
        </w:tc>
        <w:tc>
          <w:tcPr>
            <w:tcW w:w="652" w:type="dxa"/>
            <w:vMerge/>
            <w:tcBorders>
              <w:bottom w:val="dashSmallGap" w:sz="4" w:space="0" w:color="auto"/>
              <w:right w:val="nil"/>
            </w:tcBorders>
          </w:tcPr>
          <w:p w14:paraId="070AAFCE" w14:textId="77777777" w:rsidR="003F4D22" w:rsidRPr="0082008D" w:rsidRDefault="003F4D22" w:rsidP="001A66A0">
            <w:pPr>
              <w:snapToGrid w:val="0"/>
              <w:spacing w:line="200" w:lineRule="exact"/>
              <w:rPr>
                <w:rFonts w:asciiTheme="majorEastAsia" w:eastAsiaTheme="majorEastAsia" w:hAnsiTheme="majorEastAsia"/>
                <w:sz w:val="14"/>
                <w:szCs w:val="14"/>
              </w:rPr>
            </w:pPr>
          </w:p>
        </w:tc>
        <w:tc>
          <w:tcPr>
            <w:tcW w:w="4344" w:type="dxa"/>
            <w:vMerge/>
            <w:tcBorders>
              <w:left w:val="nil"/>
              <w:bottom w:val="dashSmallGap" w:sz="4" w:space="0" w:color="auto"/>
            </w:tcBorders>
            <w:tcMar>
              <w:top w:w="57" w:type="dxa"/>
              <w:left w:w="142" w:type="dxa"/>
              <w:bottom w:w="57" w:type="dxa"/>
              <w:right w:w="142" w:type="dxa"/>
            </w:tcMar>
          </w:tcPr>
          <w:p w14:paraId="400724F0" w14:textId="77777777" w:rsidR="003F4D22" w:rsidRPr="0082008D" w:rsidRDefault="003F4D22" w:rsidP="001A66A0">
            <w:pPr>
              <w:snapToGrid w:val="0"/>
              <w:spacing w:line="200" w:lineRule="exact"/>
              <w:rPr>
                <w:rFonts w:asciiTheme="majorEastAsia" w:eastAsiaTheme="majorEastAsia" w:hAnsiTheme="majorEastAsia"/>
                <w:sz w:val="14"/>
                <w:szCs w:val="14"/>
              </w:rPr>
            </w:pPr>
          </w:p>
        </w:tc>
        <w:tc>
          <w:tcPr>
            <w:tcW w:w="4383" w:type="dxa"/>
            <w:vMerge/>
            <w:tcBorders>
              <w:bottom w:val="dashSmallGap" w:sz="4" w:space="0" w:color="auto"/>
              <w:right w:val="nil"/>
            </w:tcBorders>
            <w:shd w:val="clear" w:color="auto" w:fill="auto"/>
            <w:tcMar>
              <w:top w:w="57" w:type="dxa"/>
              <w:left w:w="142" w:type="dxa"/>
              <w:bottom w:w="57" w:type="dxa"/>
              <w:right w:w="142" w:type="dxa"/>
            </w:tcMar>
          </w:tcPr>
          <w:p w14:paraId="6D20E061" w14:textId="77777777" w:rsidR="003F4D22" w:rsidRPr="0082008D" w:rsidRDefault="003F4D22" w:rsidP="001A66A0">
            <w:pPr>
              <w:spacing w:line="200" w:lineRule="exact"/>
              <w:rPr>
                <w:rFonts w:asciiTheme="majorEastAsia" w:eastAsiaTheme="majorEastAsia" w:hAnsiTheme="majorEastAsia"/>
                <w:sz w:val="14"/>
                <w:szCs w:val="14"/>
              </w:rPr>
            </w:pPr>
          </w:p>
        </w:tc>
        <w:tc>
          <w:tcPr>
            <w:tcW w:w="120" w:type="dxa"/>
            <w:vMerge w:val="restart"/>
            <w:tcBorders>
              <w:top w:val="nil"/>
              <w:left w:val="nil"/>
            </w:tcBorders>
            <w:shd w:val="clear" w:color="auto" w:fill="auto"/>
          </w:tcPr>
          <w:p w14:paraId="214CD73C" w14:textId="77777777" w:rsidR="003F4D22" w:rsidRDefault="003F4D22" w:rsidP="001A66A0"/>
        </w:tc>
      </w:tr>
      <w:tr w:rsidR="003F4D22" w14:paraId="4BD0FCE3" w14:textId="77777777" w:rsidTr="001A66A0">
        <w:trPr>
          <w:cantSplit/>
          <w:trHeight w:val="187"/>
        </w:trPr>
        <w:tc>
          <w:tcPr>
            <w:tcW w:w="104" w:type="dxa"/>
            <w:vMerge/>
            <w:tcBorders>
              <w:right w:val="nil"/>
            </w:tcBorders>
          </w:tcPr>
          <w:p w14:paraId="7708C02A" w14:textId="77777777" w:rsidR="003F4D22" w:rsidRPr="009D4699" w:rsidRDefault="003F4D22" w:rsidP="001A66A0">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nil"/>
            </w:tcBorders>
          </w:tcPr>
          <w:p w14:paraId="25C0F189" w14:textId="77777777" w:rsidR="003F4D22" w:rsidRDefault="003F4D22" w:rsidP="001A66A0">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tcBorders>
              <w:bottom w:val="nil"/>
            </w:tcBorders>
            <w:vAlign w:val="center"/>
          </w:tcPr>
          <w:p w14:paraId="75FEEC5C" w14:textId="77777777" w:rsidR="003F4D22" w:rsidRPr="00553402" w:rsidRDefault="003F4D22" w:rsidP="001A66A0">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textDirection w:val="tbRlV"/>
            <w:vAlign w:val="center"/>
          </w:tcPr>
          <w:p w14:paraId="4FBE6C39" w14:textId="77777777" w:rsidR="003F4D22" w:rsidRPr="00553402" w:rsidRDefault="003F4D22" w:rsidP="001A66A0">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nil"/>
            </w:tcBorders>
            <w:vAlign w:val="center"/>
          </w:tcPr>
          <w:p w14:paraId="574AA8A3" w14:textId="77777777" w:rsidR="003F4D22" w:rsidRDefault="003F4D22"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態</w:t>
            </w:r>
          </w:p>
        </w:tc>
        <w:tc>
          <w:tcPr>
            <w:tcW w:w="283" w:type="dxa"/>
            <w:tcBorders>
              <w:top w:val="dashSmallGap" w:sz="4" w:space="0" w:color="auto"/>
              <w:bottom w:val="nil"/>
            </w:tcBorders>
            <w:vAlign w:val="center"/>
          </w:tcPr>
          <w:p w14:paraId="66345E90" w14:textId="77777777" w:rsidR="003F4D22" w:rsidRDefault="003F4D22"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sz w:val="14"/>
                <w:szCs w:val="14"/>
              </w:rPr>
              <w:t>◎</w:t>
            </w:r>
          </w:p>
        </w:tc>
        <w:tc>
          <w:tcPr>
            <w:tcW w:w="4056" w:type="dxa"/>
            <w:tcBorders>
              <w:top w:val="dashSmallGap" w:sz="4" w:space="0" w:color="auto"/>
              <w:bottom w:val="nil"/>
              <w:right w:val="nil"/>
            </w:tcBorders>
            <w:tcMar>
              <w:top w:w="57" w:type="dxa"/>
              <w:left w:w="142" w:type="dxa"/>
              <w:bottom w:w="57" w:type="dxa"/>
              <w:right w:w="142" w:type="dxa"/>
            </w:tcMar>
          </w:tcPr>
          <w:p w14:paraId="79AEA335" w14:textId="350FA161" w:rsidR="009A1187" w:rsidRPr="009A1187" w:rsidRDefault="009A1187" w:rsidP="009A1187">
            <w:pPr>
              <w:tabs>
                <w:tab w:val="right" w:pos="3772"/>
              </w:tabs>
              <w:topLinePunct/>
              <w:snapToGrid w:val="0"/>
              <w:spacing w:line="200" w:lineRule="exact"/>
              <w:rPr>
                <w:rFonts w:asciiTheme="majorEastAsia" w:eastAsiaTheme="majorEastAsia" w:hAnsiTheme="majorEastAsia"/>
                <w:b/>
                <w:sz w:val="14"/>
                <w:szCs w:val="14"/>
              </w:rPr>
            </w:pPr>
            <w:r w:rsidRPr="009A1187">
              <w:rPr>
                <w:rFonts w:asciiTheme="majorEastAsia" w:eastAsiaTheme="majorEastAsia" w:hAnsiTheme="majorEastAsia" w:hint="eastAsia"/>
                <w:b/>
                <w:sz w:val="14"/>
                <w:szCs w:val="14"/>
              </w:rPr>
              <w:t>【態①】ヘチマを育てる活動に進んで取り組み</w:t>
            </w:r>
            <w:r w:rsidR="00B14E62">
              <w:rPr>
                <w:rFonts w:asciiTheme="majorEastAsia" w:eastAsiaTheme="majorEastAsia" w:hAnsiTheme="majorEastAsia" w:hint="eastAsia"/>
                <w:b/>
                <w:sz w:val="14"/>
                <w:szCs w:val="14"/>
              </w:rPr>
              <w:t>、</w:t>
            </w:r>
            <w:r w:rsidRPr="009A1187">
              <w:rPr>
                <w:rFonts w:asciiTheme="majorEastAsia" w:eastAsiaTheme="majorEastAsia" w:hAnsiTheme="majorEastAsia" w:hint="eastAsia"/>
                <w:b/>
                <w:sz w:val="14"/>
                <w:szCs w:val="14"/>
              </w:rPr>
              <w:t>友達と協力して水やりなどを行ったり</w:t>
            </w:r>
            <w:r w:rsidR="00B14E62">
              <w:rPr>
                <w:rFonts w:asciiTheme="majorEastAsia" w:eastAsiaTheme="majorEastAsia" w:hAnsiTheme="majorEastAsia" w:hint="eastAsia"/>
                <w:b/>
                <w:sz w:val="14"/>
                <w:szCs w:val="14"/>
              </w:rPr>
              <w:t>、</w:t>
            </w:r>
            <w:r w:rsidRPr="009A1187">
              <w:rPr>
                <w:rFonts w:asciiTheme="majorEastAsia" w:eastAsiaTheme="majorEastAsia" w:hAnsiTheme="majorEastAsia" w:hint="eastAsia"/>
                <w:b/>
                <w:sz w:val="14"/>
                <w:szCs w:val="14"/>
              </w:rPr>
              <w:t>成長の様子について互いに考えを伝え合ったりしながら</w:t>
            </w:r>
            <w:r w:rsidR="00B14E62">
              <w:rPr>
                <w:rFonts w:asciiTheme="majorEastAsia" w:eastAsiaTheme="majorEastAsia" w:hAnsiTheme="majorEastAsia" w:hint="eastAsia"/>
                <w:b/>
                <w:sz w:val="14"/>
                <w:szCs w:val="14"/>
              </w:rPr>
              <w:t>、</w:t>
            </w:r>
            <w:r w:rsidRPr="009A1187">
              <w:rPr>
                <w:rFonts w:asciiTheme="majorEastAsia" w:eastAsiaTheme="majorEastAsia" w:hAnsiTheme="majorEastAsia" w:hint="eastAsia"/>
                <w:b/>
                <w:sz w:val="14"/>
                <w:szCs w:val="14"/>
              </w:rPr>
              <w:t xml:space="preserve">問題解決しようとしているかを評価する。  </w:t>
            </w:r>
          </w:p>
          <w:p w14:paraId="021CA2FE" w14:textId="2731E31D" w:rsidR="003F4D22" w:rsidRPr="0082008D" w:rsidRDefault="009A1187" w:rsidP="009A1187">
            <w:pPr>
              <w:tabs>
                <w:tab w:val="right" w:pos="3772"/>
              </w:tabs>
              <w:topLinePunct/>
              <w:snapToGrid w:val="0"/>
              <w:spacing w:line="200" w:lineRule="exact"/>
              <w:jc w:val="right"/>
              <w:rPr>
                <w:rFonts w:asciiTheme="majorEastAsia" w:eastAsiaTheme="majorEastAsia" w:hAnsiTheme="majorEastAsia"/>
                <w:sz w:val="14"/>
                <w:szCs w:val="14"/>
              </w:rPr>
            </w:pPr>
            <w:r w:rsidRPr="009A1187">
              <w:rPr>
                <w:rFonts w:asciiTheme="majorEastAsia" w:eastAsiaTheme="majorEastAsia" w:hAnsiTheme="majorEastAsia" w:hint="eastAsia"/>
                <w:b/>
                <w:sz w:val="14"/>
                <w:szCs w:val="14"/>
              </w:rPr>
              <w:t>【発言分析・行動観察】</w:t>
            </w:r>
          </w:p>
        </w:tc>
        <w:tc>
          <w:tcPr>
            <w:tcW w:w="652" w:type="dxa"/>
            <w:tcBorders>
              <w:top w:val="dashSmallGap" w:sz="4" w:space="0" w:color="auto"/>
              <w:left w:val="nil"/>
              <w:bottom w:val="nil"/>
            </w:tcBorders>
            <w:tcMar>
              <w:top w:w="57" w:type="dxa"/>
              <w:left w:w="142" w:type="dxa"/>
              <w:bottom w:w="57" w:type="dxa"/>
              <w:right w:w="142" w:type="dxa"/>
            </w:tcMar>
          </w:tcPr>
          <w:p w14:paraId="1FA5943C" w14:textId="77777777" w:rsidR="003F4D22" w:rsidRPr="0082008D" w:rsidRDefault="003F4D22" w:rsidP="001A66A0">
            <w:pPr>
              <w:snapToGrid w:val="0"/>
              <w:spacing w:line="200" w:lineRule="exact"/>
              <w:rPr>
                <w:rFonts w:asciiTheme="majorEastAsia" w:eastAsiaTheme="majorEastAsia" w:hAnsiTheme="majorEastAsia"/>
                <w:sz w:val="14"/>
                <w:szCs w:val="14"/>
              </w:rPr>
            </w:pPr>
          </w:p>
        </w:tc>
        <w:tc>
          <w:tcPr>
            <w:tcW w:w="652" w:type="dxa"/>
            <w:tcBorders>
              <w:top w:val="dashSmallGap" w:sz="4" w:space="0" w:color="auto"/>
              <w:left w:val="nil"/>
              <w:bottom w:val="nil"/>
              <w:right w:val="nil"/>
            </w:tcBorders>
          </w:tcPr>
          <w:p w14:paraId="2E3490DA" w14:textId="77777777" w:rsidR="003F4D22" w:rsidRPr="0082008D" w:rsidRDefault="003F4D22" w:rsidP="001A66A0">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bottom w:val="nil"/>
            </w:tcBorders>
            <w:tcMar>
              <w:top w:w="57" w:type="dxa"/>
              <w:left w:w="142" w:type="dxa"/>
              <w:bottom w:w="57" w:type="dxa"/>
              <w:right w:w="142" w:type="dxa"/>
            </w:tcMar>
          </w:tcPr>
          <w:p w14:paraId="31A5B784" w14:textId="1C4F1582" w:rsidR="003F4D22" w:rsidRPr="00037060" w:rsidRDefault="009A1187" w:rsidP="001A66A0">
            <w:pPr>
              <w:snapToGrid w:val="0"/>
              <w:spacing w:line="200" w:lineRule="exact"/>
              <w:rPr>
                <w:rFonts w:asciiTheme="majorEastAsia" w:eastAsiaTheme="majorEastAsia" w:hAnsiTheme="majorEastAsia"/>
                <w:sz w:val="14"/>
                <w:szCs w:val="14"/>
              </w:rPr>
            </w:pPr>
            <w:r w:rsidRPr="009A1187">
              <w:rPr>
                <w:rFonts w:asciiTheme="majorEastAsia" w:eastAsiaTheme="majorEastAsia" w:hAnsiTheme="majorEastAsia" w:hint="eastAsia"/>
                <w:sz w:val="14"/>
                <w:szCs w:val="14"/>
              </w:rPr>
              <w:t>ヘチマを育てる活動に進んで取り組み</w:t>
            </w:r>
            <w:r w:rsidR="00B14E62">
              <w:rPr>
                <w:rFonts w:asciiTheme="majorEastAsia" w:eastAsiaTheme="majorEastAsia" w:hAnsiTheme="majorEastAsia" w:hint="eastAsia"/>
                <w:sz w:val="14"/>
                <w:szCs w:val="14"/>
              </w:rPr>
              <w:t>、</w:t>
            </w:r>
            <w:r w:rsidRPr="009A1187">
              <w:rPr>
                <w:rFonts w:asciiTheme="majorEastAsia" w:eastAsiaTheme="majorEastAsia" w:hAnsiTheme="majorEastAsia" w:hint="eastAsia"/>
                <w:sz w:val="14"/>
                <w:szCs w:val="14"/>
              </w:rPr>
              <w:t>友達と協力して欠かさず水やりを行ったり</w:t>
            </w:r>
            <w:r w:rsidR="00B14E62">
              <w:rPr>
                <w:rFonts w:asciiTheme="majorEastAsia" w:eastAsiaTheme="majorEastAsia" w:hAnsiTheme="majorEastAsia" w:hint="eastAsia"/>
                <w:sz w:val="14"/>
                <w:szCs w:val="14"/>
              </w:rPr>
              <w:t>、</w:t>
            </w:r>
            <w:r w:rsidRPr="009A1187">
              <w:rPr>
                <w:rFonts w:asciiTheme="majorEastAsia" w:eastAsiaTheme="majorEastAsia" w:hAnsiTheme="majorEastAsia" w:hint="eastAsia"/>
                <w:sz w:val="14"/>
                <w:szCs w:val="14"/>
              </w:rPr>
              <w:t>定期的に成長の様子と気温を調べ</w:t>
            </w:r>
            <w:r w:rsidR="00B14E62">
              <w:rPr>
                <w:rFonts w:asciiTheme="majorEastAsia" w:eastAsiaTheme="majorEastAsia" w:hAnsiTheme="majorEastAsia" w:hint="eastAsia"/>
                <w:sz w:val="14"/>
                <w:szCs w:val="14"/>
              </w:rPr>
              <w:t>、</w:t>
            </w:r>
            <w:r w:rsidRPr="009A1187">
              <w:rPr>
                <w:rFonts w:asciiTheme="majorEastAsia" w:eastAsiaTheme="majorEastAsia" w:hAnsiTheme="majorEastAsia" w:hint="eastAsia"/>
                <w:sz w:val="14"/>
                <w:szCs w:val="14"/>
              </w:rPr>
              <w:t>前の記録と比較したりしながら</w:t>
            </w:r>
            <w:r w:rsidR="00B14E62">
              <w:rPr>
                <w:rFonts w:asciiTheme="majorEastAsia" w:eastAsiaTheme="majorEastAsia" w:hAnsiTheme="majorEastAsia" w:hint="eastAsia"/>
                <w:sz w:val="14"/>
                <w:szCs w:val="14"/>
              </w:rPr>
              <w:t>、</w:t>
            </w:r>
            <w:r w:rsidRPr="009A1187">
              <w:rPr>
                <w:rFonts w:asciiTheme="majorEastAsia" w:eastAsiaTheme="majorEastAsia" w:hAnsiTheme="majorEastAsia" w:hint="eastAsia"/>
                <w:sz w:val="14"/>
                <w:szCs w:val="14"/>
              </w:rPr>
              <w:t>粘り強く問題解決しようとしている。</w:t>
            </w:r>
          </w:p>
        </w:tc>
        <w:tc>
          <w:tcPr>
            <w:tcW w:w="4383" w:type="dxa"/>
            <w:tcBorders>
              <w:top w:val="dashSmallGap" w:sz="4" w:space="0" w:color="auto"/>
              <w:bottom w:val="nil"/>
              <w:right w:val="nil"/>
            </w:tcBorders>
            <w:shd w:val="clear" w:color="auto" w:fill="auto"/>
            <w:tcMar>
              <w:top w:w="57" w:type="dxa"/>
              <w:left w:w="142" w:type="dxa"/>
              <w:bottom w:w="57" w:type="dxa"/>
              <w:right w:w="142" w:type="dxa"/>
            </w:tcMar>
          </w:tcPr>
          <w:p w14:paraId="3D7DFEE5" w14:textId="39E92E97" w:rsidR="003F4D22" w:rsidRPr="00037060" w:rsidRDefault="009A1187" w:rsidP="001A66A0">
            <w:pPr>
              <w:spacing w:line="200" w:lineRule="exact"/>
              <w:rPr>
                <w:rFonts w:asciiTheme="majorEastAsia" w:eastAsiaTheme="majorEastAsia" w:hAnsiTheme="majorEastAsia"/>
                <w:sz w:val="14"/>
                <w:szCs w:val="14"/>
              </w:rPr>
            </w:pPr>
            <w:r w:rsidRPr="009A1187">
              <w:rPr>
                <w:rFonts w:asciiTheme="majorEastAsia" w:eastAsiaTheme="majorEastAsia" w:hAnsiTheme="majorEastAsia" w:hint="eastAsia"/>
                <w:sz w:val="14"/>
                <w:szCs w:val="14"/>
              </w:rPr>
              <w:t>調べる目的を確認</w:t>
            </w:r>
            <w:r w:rsidR="003D5EC6">
              <w:rPr>
                <w:rFonts w:asciiTheme="majorEastAsia" w:eastAsiaTheme="majorEastAsia" w:hAnsiTheme="majorEastAsia" w:hint="eastAsia"/>
                <w:sz w:val="14"/>
                <w:szCs w:val="14"/>
              </w:rPr>
              <w:t>し</w:t>
            </w:r>
            <w:r w:rsidRPr="009A1187">
              <w:rPr>
                <w:rFonts w:asciiTheme="majorEastAsia" w:eastAsiaTheme="majorEastAsia" w:hAnsiTheme="majorEastAsia" w:hint="eastAsia"/>
                <w:sz w:val="14"/>
                <w:szCs w:val="14"/>
              </w:rPr>
              <w:t>て</w:t>
            </w:r>
            <w:r w:rsidR="00B14E62">
              <w:rPr>
                <w:rFonts w:asciiTheme="majorEastAsia" w:eastAsiaTheme="majorEastAsia" w:hAnsiTheme="majorEastAsia" w:hint="eastAsia"/>
                <w:sz w:val="14"/>
                <w:szCs w:val="14"/>
              </w:rPr>
              <w:t>、</w:t>
            </w:r>
            <w:r w:rsidRPr="009A1187">
              <w:rPr>
                <w:rFonts w:asciiTheme="majorEastAsia" w:eastAsiaTheme="majorEastAsia" w:hAnsiTheme="majorEastAsia" w:hint="eastAsia"/>
                <w:sz w:val="14"/>
                <w:szCs w:val="14"/>
              </w:rPr>
              <w:t>気温が高くなる時期だけでなく</w:t>
            </w:r>
            <w:r w:rsidR="00B14E62">
              <w:rPr>
                <w:rFonts w:asciiTheme="majorEastAsia" w:eastAsiaTheme="majorEastAsia" w:hAnsiTheme="majorEastAsia" w:hint="eastAsia"/>
                <w:sz w:val="14"/>
                <w:szCs w:val="14"/>
              </w:rPr>
              <w:t>、</w:t>
            </w:r>
            <w:r w:rsidRPr="009A1187">
              <w:rPr>
                <w:rFonts w:asciiTheme="majorEastAsia" w:eastAsiaTheme="majorEastAsia" w:hAnsiTheme="majorEastAsia" w:hint="eastAsia"/>
                <w:sz w:val="14"/>
                <w:szCs w:val="14"/>
              </w:rPr>
              <w:t>気温が低くなる時期についても観察する必要があることを捉えさせ</w:t>
            </w:r>
            <w:r w:rsidR="00B14E62">
              <w:rPr>
                <w:rFonts w:asciiTheme="majorEastAsia" w:eastAsiaTheme="majorEastAsia" w:hAnsiTheme="majorEastAsia" w:hint="eastAsia"/>
                <w:sz w:val="14"/>
                <w:szCs w:val="14"/>
              </w:rPr>
              <w:t>、</w:t>
            </w:r>
            <w:r w:rsidRPr="009A1187">
              <w:rPr>
                <w:rFonts w:asciiTheme="majorEastAsia" w:eastAsiaTheme="majorEastAsia" w:hAnsiTheme="majorEastAsia" w:hint="eastAsia"/>
                <w:sz w:val="14"/>
                <w:szCs w:val="14"/>
              </w:rPr>
              <w:t>引き続き目的をもって栽培に取り組むことができるように</w:t>
            </w:r>
            <w:r w:rsidR="00B14E62">
              <w:rPr>
                <w:rFonts w:asciiTheme="majorEastAsia" w:eastAsiaTheme="majorEastAsia" w:hAnsiTheme="majorEastAsia" w:hint="eastAsia"/>
                <w:sz w:val="14"/>
                <w:szCs w:val="14"/>
              </w:rPr>
              <w:t>、</w:t>
            </w:r>
            <w:r w:rsidRPr="009A1187">
              <w:rPr>
                <w:rFonts w:asciiTheme="majorEastAsia" w:eastAsiaTheme="majorEastAsia" w:hAnsiTheme="majorEastAsia" w:hint="eastAsia"/>
                <w:sz w:val="14"/>
                <w:szCs w:val="14"/>
              </w:rPr>
              <w:t>助言・援助する。</w:t>
            </w:r>
          </w:p>
        </w:tc>
        <w:tc>
          <w:tcPr>
            <w:tcW w:w="120" w:type="dxa"/>
            <w:vMerge/>
            <w:tcBorders>
              <w:left w:val="nil"/>
              <w:bottom w:val="nil"/>
            </w:tcBorders>
            <w:shd w:val="clear" w:color="auto" w:fill="auto"/>
          </w:tcPr>
          <w:p w14:paraId="25A87D05" w14:textId="77777777" w:rsidR="003F4D22" w:rsidRDefault="003F4D22" w:rsidP="001A66A0"/>
        </w:tc>
      </w:tr>
      <w:tr w:rsidR="003F4D22" w14:paraId="33ECD238" w14:textId="77777777" w:rsidTr="001A66A0">
        <w:trPr>
          <w:cantSplit/>
          <w:trHeight w:hRule="exact" w:val="227"/>
        </w:trPr>
        <w:tc>
          <w:tcPr>
            <w:tcW w:w="104" w:type="dxa"/>
            <w:vMerge/>
            <w:tcBorders>
              <w:right w:val="nil"/>
            </w:tcBorders>
          </w:tcPr>
          <w:p w14:paraId="2B8262AA" w14:textId="77777777" w:rsidR="003F4D22" w:rsidRPr="009D4699" w:rsidRDefault="003F4D22" w:rsidP="001A66A0">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Mar>
              <w:top w:w="57" w:type="dxa"/>
              <w:left w:w="255" w:type="dxa"/>
              <w:bottom w:w="57" w:type="dxa"/>
              <w:right w:w="142" w:type="dxa"/>
            </w:tcMar>
          </w:tcPr>
          <w:p w14:paraId="440FD133" w14:textId="77777777" w:rsidR="003F4D22" w:rsidRDefault="003F4D22" w:rsidP="001A66A0">
            <w:r w:rsidRPr="00301A60">
              <w:rPr>
                <w:rFonts w:asciiTheme="majorEastAsia" w:eastAsiaTheme="majorEastAsia" w:hAnsiTheme="majorEastAsia"/>
                <w:noProof/>
                <w:sz w:val="14"/>
                <w:szCs w:val="14"/>
              </w:rPr>
              <mc:AlternateContent>
                <mc:Choice Requires="wpg">
                  <w:drawing>
                    <wp:anchor distT="0" distB="0" distL="114300" distR="114300" simplePos="0" relativeHeight="251657216" behindDoc="0" locked="0" layoutInCell="1" allowOverlap="1" wp14:anchorId="79FD44CD" wp14:editId="754A1C58">
                      <wp:simplePos x="0" y="0"/>
                      <wp:positionH relativeFrom="column">
                        <wp:posOffset>-119421</wp:posOffset>
                      </wp:positionH>
                      <wp:positionV relativeFrom="line">
                        <wp:posOffset>-4834</wp:posOffset>
                      </wp:positionV>
                      <wp:extent cx="11817985" cy="114300"/>
                      <wp:effectExtent l="0" t="0" r="0" b="19050"/>
                      <wp:wrapNone/>
                      <wp:docPr id="315" name="グループ化 315"/>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316" name="グループ化 316"/>
                              <wpg:cNvGrpSpPr/>
                              <wpg:grpSpPr>
                                <a:xfrm>
                                  <a:off x="0" y="0"/>
                                  <a:ext cx="107950" cy="107950"/>
                                  <a:chOff x="0" y="0"/>
                                  <a:chExt cx="107950" cy="107950"/>
                                </a:xfrm>
                              </wpg:grpSpPr>
                              <wps:wsp>
                                <wps:cNvPr id="317" name="角丸四角形 317"/>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8" name="テキスト ボックス 318"/>
                                <wps:cNvSpPr txBox="1"/>
                                <wps:spPr>
                                  <a:xfrm>
                                    <a:off x="0" y="0"/>
                                    <a:ext cx="107950" cy="107950"/>
                                  </a:xfrm>
                                  <a:prstGeom prst="rect">
                                    <a:avLst/>
                                  </a:prstGeom>
                                  <a:noFill/>
                                  <a:ln w="6350">
                                    <a:noFill/>
                                  </a:ln>
                                  <a:effectLst/>
                                </wps:spPr>
                                <wps:txbx>
                                  <w:txbxContent>
                                    <w:p w14:paraId="09F1E5F9" w14:textId="77777777" w:rsidR="00477D54" w:rsidRPr="000674B1" w:rsidRDefault="00477D54" w:rsidP="003F4D22">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319" name="グループ化 319"/>
                              <wpg:cNvGrpSpPr/>
                              <wpg:grpSpPr>
                                <a:xfrm>
                                  <a:off x="121341" y="0"/>
                                  <a:ext cx="11696701" cy="114300"/>
                                  <a:chOff x="-1" y="0"/>
                                  <a:chExt cx="11696701" cy="114300"/>
                                </a:xfrm>
                              </wpg:grpSpPr>
                              <wps:wsp>
                                <wps:cNvPr id="320" name="正方形/長方形 320"/>
                                <wps:cNvSpPr/>
                                <wps:spPr>
                                  <a:xfrm>
                                    <a:off x="0" y="0"/>
                                    <a:ext cx="11696700" cy="114300"/>
                                  </a:xfrm>
                                  <a:prstGeom prst="rect">
                                    <a:avLst/>
                                  </a:prstGeom>
                                  <a:gradFill>
                                    <a:gsLst>
                                      <a:gs pos="0">
                                        <a:sysClr val="windowText" lastClr="000000">
                                          <a:lumMod val="65000"/>
                                          <a:lumOff val="35000"/>
                                        </a:sysClr>
                                      </a:gs>
                                      <a:gs pos="59000">
                                        <a:sysClr val="windowText" lastClr="000000">
                                          <a:tint val="44500"/>
                                          <a:satMod val="160000"/>
                                        </a:sysClr>
                                      </a:gs>
                                      <a:gs pos="95000">
                                        <a:sysClr val="window" lastClr="FFFFFF"/>
                                      </a:gs>
                                    </a:gsLst>
                                    <a:lin ang="0" scaled="1"/>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1" name="テキスト ボックス 321"/>
                                <wps:cNvSpPr txBox="1"/>
                                <wps:spPr>
                                  <a:xfrm>
                                    <a:off x="-1" y="0"/>
                                    <a:ext cx="638205" cy="114300"/>
                                  </a:xfrm>
                                  <a:prstGeom prst="rect">
                                    <a:avLst/>
                                  </a:prstGeom>
                                  <a:solidFill>
                                    <a:sysClr val="window" lastClr="FFFFFF"/>
                                  </a:solidFill>
                                  <a:ln w="6350">
                                    <a:noFill/>
                                  </a:ln>
                                  <a:effectLst/>
                                </wps:spPr>
                                <wps:txbx>
                                  <w:txbxContent>
                                    <w:p w14:paraId="2A74F35C" w14:textId="602587A7" w:rsidR="00477D54" w:rsidRPr="007143A7" w:rsidRDefault="00477D54" w:rsidP="003F4D22">
                                      <w:pPr>
                                        <w:snapToGrid w:val="0"/>
                                        <w:spacing w:line="160" w:lineRule="exact"/>
                                        <w:rPr>
                                          <w:rFonts w:asciiTheme="majorEastAsia" w:eastAsiaTheme="majorEastAsia" w:hAnsiTheme="majorEastAsia"/>
                                          <w:spacing w:val="4"/>
                                          <w:sz w:val="14"/>
                                          <w:szCs w:val="16"/>
                                        </w:rPr>
                                      </w:pPr>
                                      <w:r w:rsidRPr="009A1187">
                                        <w:rPr>
                                          <w:rFonts w:asciiTheme="majorEastAsia" w:eastAsiaTheme="majorEastAsia" w:hAnsiTheme="majorEastAsia" w:hint="eastAsia"/>
                                          <w:spacing w:val="4"/>
                                          <w:sz w:val="14"/>
                                          <w:szCs w:val="16"/>
                                        </w:rPr>
                                        <w:t>動物のようす</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9FD44CD" id="グループ化 315" o:spid="_x0000_s1264" style="position:absolute;left:0;text-align:left;margin-left:-9.4pt;margin-top:-.4pt;width:930.55pt;height:9pt;z-index:251657216;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">
                      <v:group id="グループ化 316" o:spid="_x0000_s1265"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roundrect id="角丸四角形 317" o:spid="_x0000_s1266"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" fillcolor="windowText" strokeweight="2pt"/>
                        <v:shape id="テキスト ボックス 318" o:spid="_x0000_s1267"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" filled="f" stroked="f" strokeweight=".5pt">
                          <v:textbox inset="0,0,0,0">
                            <w:txbxContent>
                              <w:p w14:paraId="09F1E5F9" w14:textId="77777777" w:rsidR="00477D54" w:rsidRPr="000674B1" w:rsidRDefault="00477D54" w:rsidP="003F4D22">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v:textbox>
                        </v:shape>
                      </v:group>
                      <v:group id="グループ化 319" o:spid="_x0000_s1268"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">
                        <v:rect id="正方形/長方形 320" o:spid="_x0000_s1269"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" fillcolor="#595959" stroked="f" strokeweight="2pt">
                          <v:fill color2="window" angle="90" colors="0 #595959;38666f #c4c4c4;62259f window" focus="100%" type="gradient"/>
                        </v:rect>
                        <v:shape id="テキスト ボックス 321" o:spid="_x0000_s1270" type="#_x0000_t202" style="position:absolute;width:6382;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" fillcolor="window" stroked="f" strokeweight=".5pt">
                          <v:textbox inset="1mm,0,0,0">
                            <w:txbxContent>
                              <w:p w14:paraId="2A74F35C" w14:textId="602587A7" w:rsidR="00477D54" w:rsidRPr="007143A7" w:rsidRDefault="00477D54" w:rsidP="003F4D22">
                                <w:pPr>
                                  <w:snapToGrid w:val="0"/>
                                  <w:spacing w:line="160" w:lineRule="exact"/>
                                  <w:rPr>
                                    <w:rFonts w:asciiTheme="majorEastAsia" w:eastAsiaTheme="majorEastAsia" w:hAnsiTheme="majorEastAsia"/>
                                    <w:spacing w:val="4"/>
                                    <w:sz w:val="14"/>
                                    <w:szCs w:val="16"/>
                                  </w:rPr>
                                </w:pPr>
                                <w:r w:rsidRPr="009A1187">
                                  <w:rPr>
                                    <w:rFonts w:asciiTheme="majorEastAsia" w:eastAsiaTheme="majorEastAsia" w:hAnsiTheme="majorEastAsia" w:hint="eastAsia"/>
                                    <w:spacing w:val="4"/>
                                    <w:sz w:val="14"/>
                                    <w:szCs w:val="16"/>
                                  </w:rPr>
                                  <w:t>動物のようす</w:t>
                                </w:r>
                              </w:p>
                            </w:txbxContent>
                          </v:textbox>
                        </v:shape>
                      </v:group>
                      <w10:wrap anchory="line"/>
                    </v:group>
                  </w:pict>
                </mc:Fallback>
              </mc:AlternateContent>
            </w:r>
          </w:p>
        </w:tc>
        <w:tc>
          <w:tcPr>
            <w:tcW w:w="283" w:type="dxa"/>
            <w:tcBorders>
              <w:top w:val="nil"/>
              <w:bottom w:val="nil"/>
            </w:tcBorders>
          </w:tcPr>
          <w:p w14:paraId="2DD96945" w14:textId="77777777" w:rsidR="003F4D22" w:rsidRDefault="003F4D22" w:rsidP="001A66A0"/>
        </w:tc>
        <w:tc>
          <w:tcPr>
            <w:tcW w:w="283" w:type="dxa"/>
            <w:tcBorders>
              <w:top w:val="nil"/>
              <w:bottom w:val="nil"/>
            </w:tcBorders>
          </w:tcPr>
          <w:p w14:paraId="08A84A72" w14:textId="77777777" w:rsidR="003F4D22" w:rsidRDefault="003F4D22" w:rsidP="001A66A0"/>
        </w:tc>
        <w:tc>
          <w:tcPr>
            <w:tcW w:w="283" w:type="dxa"/>
            <w:tcBorders>
              <w:top w:val="nil"/>
              <w:bottom w:val="nil"/>
            </w:tcBorders>
          </w:tcPr>
          <w:p w14:paraId="3B3CAABE" w14:textId="77777777" w:rsidR="003F4D22" w:rsidRDefault="003F4D22" w:rsidP="001A66A0">
            <w:pPr>
              <w:spacing w:line="40" w:lineRule="exact"/>
            </w:pPr>
          </w:p>
        </w:tc>
        <w:tc>
          <w:tcPr>
            <w:tcW w:w="283" w:type="dxa"/>
            <w:tcBorders>
              <w:top w:val="nil"/>
              <w:bottom w:val="nil"/>
            </w:tcBorders>
          </w:tcPr>
          <w:p w14:paraId="216EFEC3" w14:textId="77777777" w:rsidR="003F4D22" w:rsidRDefault="003F4D22" w:rsidP="001A66A0"/>
        </w:tc>
        <w:tc>
          <w:tcPr>
            <w:tcW w:w="4056" w:type="dxa"/>
            <w:tcBorders>
              <w:top w:val="nil"/>
              <w:bottom w:val="nil"/>
              <w:right w:val="nil"/>
            </w:tcBorders>
            <w:tcMar>
              <w:top w:w="57" w:type="dxa"/>
              <w:left w:w="142" w:type="dxa"/>
              <w:bottom w:w="57" w:type="dxa"/>
              <w:right w:w="142" w:type="dxa"/>
            </w:tcMar>
          </w:tcPr>
          <w:p w14:paraId="3A303A1C" w14:textId="77777777" w:rsidR="003F4D22" w:rsidRDefault="003F4D22" w:rsidP="001A66A0"/>
        </w:tc>
        <w:tc>
          <w:tcPr>
            <w:tcW w:w="652" w:type="dxa"/>
            <w:tcBorders>
              <w:top w:val="nil"/>
              <w:left w:val="nil"/>
              <w:bottom w:val="nil"/>
            </w:tcBorders>
            <w:tcMar>
              <w:top w:w="57" w:type="dxa"/>
              <w:left w:w="142" w:type="dxa"/>
              <w:bottom w:w="57" w:type="dxa"/>
              <w:right w:w="142" w:type="dxa"/>
            </w:tcMar>
          </w:tcPr>
          <w:p w14:paraId="673211A5" w14:textId="77777777" w:rsidR="003F4D22" w:rsidRDefault="003F4D22" w:rsidP="001A66A0"/>
        </w:tc>
        <w:tc>
          <w:tcPr>
            <w:tcW w:w="652" w:type="dxa"/>
            <w:tcBorders>
              <w:top w:val="nil"/>
              <w:bottom w:val="nil"/>
              <w:right w:val="nil"/>
            </w:tcBorders>
            <w:tcMar>
              <w:top w:w="57" w:type="dxa"/>
              <w:left w:w="142" w:type="dxa"/>
              <w:bottom w:w="57" w:type="dxa"/>
              <w:right w:w="142" w:type="dxa"/>
            </w:tcMar>
          </w:tcPr>
          <w:p w14:paraId="06DBE01B" w14:textId="77777777" w:rsidR="003F4D22" w:rsidRDefault="003F4D22" w:rsidP="001A66A0"/>
        </w:tc>
        <w:tc>
          <w:tcPr>
            <w:tcW w:w="4344" w:type="dxa"/>
            <w:tcBorders>
              <w:top w:val="nil"/>
              <w:left w:val="nil"/>
              <w:bottom w:val="nil"/>
            </w:tcBorders>
            <w:tcMar>
              <w:top w:w="57" w:type="dxa"/>
              <w:left w:w="142" w:type="dxa"/>
              <w:bottom w:w="57" w:type="dxa"/>
              <w:right w:w="142" w:type="dxa"/>
            </w:tcMar>
          </w:tcPr>
          <w:p w14:paraId="3C311445" w14:textId="77777777" w:rsidR="003F4D22" w:rsidRDefault="003F4D22" w:rsidP="001A66A0"/>
        </w:tc>
        <w:tc>
          <w:tcPr>
            <w:tcW w:w="4383" w:type="dxa"/>
            <w:tcBorders>
              <w:top w:val="nil"/>
              <w:bottom w:val="nil"/>
              <w:right w:val="nil"/>
            </w:tcBorders>
            <w:shd w:val="clear" w:color="auto" w:fill="auto"/>
            <w:tcMar>
              <w:top w:w="57" w:type="dxa"/>
              <w:left w:w="142" w:type="dxa"/>
              <w:bottom w:w="57" w:type="dxa"/>
              <w:right w:w="142" w:type="dxa"/>
            </w:tcMar>
          </w:tcPr>
          <w:p w14:paraId="41E37834" w14:textId="77777777" w:rsidR="003F4D22" w:rsidRDefault="003F4D22" w:rsidP="001A66A0"/>
        </w:tc>
        <w:tc>
          <w:tcPr>
            <w:tcW w:w="120" w:type="dxa"/>
            <w:vMerge w:val="restart"/>
            <w:tcBorders>
              <w:top w:val="nil"/>
              <w:left w:val="nil"/>
            </w:tcBorders>
            <w:shd w:val="clear" w:color="auto" w:fill="auto"/>
          </w:tcPr>
          <w:p w14:paraId="4E873443" w14:textId="77777777" w:rsidR="003F4D22" w:rsidRDefault="003F4D22" w:rsidP="001A66A0"/>
        </w:tc>
      </w:tr>
      <w:tr w:rsidR="003F4D22" w14:paraId="0178C5B5" w14:textId="77777777" w:rsidTr="001A66A0">
        <w:trPr>
          <w:cantSplit/>
          <w:trHeight w:val="737"/>
        </w:trPr>
        <w:tc>
          <w:tcPr>
            <w:tcW w:w="104" w:type="dxa"/>
            <w:vMerge/>
            <w:tcBorders>
              <w:right w:val="nil"/>
            </w:tcBorders>
          </w:tcPr>
          <w:p w14:paraId="1F498D0E" w14:textId="77777777" w:rsidR="003F4D22" w:rsidRPr="009D4699" w:rsidRDefault="003F4D22" w:rsidP="001A66A0">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Mar>
              <w:top w:w="57" w:type="dxa"/>
              <w:left w:w="255" w:type="dxa"/>
              <w:bottom w:w="57" w:type="dxa"/>
              <w:right w:w="142" w:type="dxa"/>
            </w:tcMar>
          </w:tcPr>
          <w:p w14:paraId="3E58ABC5" w14:textId="73FACC99" w:rsidR="009A1187" w:rsidRPr="009A1187" w:rsidRDefault="009A1187" w:rsidP="009A1187">
            <w:pPr>
              <w:snapToGrid w:val="0"/>
              <w:spacing w:line="200" w:lineRule="exact"/>
              <w:ind w:left="140" w:hangingChars="100" w:hanging="140"/>
              <w:rPr>
                <w:rFonts w:asciiTheme="majorEastAsia" w:eastAsiaTheme="majorEastAsia" w:hAnsiTheme="majorEastAsia"/>
                <w:sz w:val="14"/>
                <w:szCs w:val="14"/>
              </w:rPr>
            </w:pPr>
            <w:r w:rsidRPr="009A1187">
              <w:rPr>
                <w:rFonts w:asciiTheme="majorEastAsia" w:eastAsiaTheme="majorEastAsia" w:hAnsiTheme="majorEastAsia" w:hint="eastAsia"/>
                <w:sz w:val="14"/>
                <w:szCs w:val="14"/>
              </w:rPr>
              <w:t>・秋の動物の活動の様子を観察して</w:t>
            </w:r>
            <w:r w:rsidR="00B14E62">
              <w:rPr>
                <w:rFonts w:asciiTheme="majorEastAsia" w:eastAsiaTheme="majorEastAsia" w:hAnsiTheme="majorEastAsia" w:hint="eastAsia"/>
                <w:sz w:val="14"/>
                <w:szCs w:val="14"/>
              </w:rPr>
              <w:t>、</w:t>
            </w:r>
            <w:r w:rsidRPr="009A1187">
              <w:rPr>
                <w:rFonts w:asciiTheme="majorEastAsia" w:eastAsiaTheme="majorEastAsia" w:hAnsiTheme="majorEastAsia" w:hint="eastAsia"/>
                <w:sz w:val="14"/>
                <w:szCs w:val="14"/>
              </w:rPr>
              <w:t>記録する。</w:t>
            </w:r>
          </w:p>
          <w:p w14:paraId="360D0FAC" w14:textId="55308D19" w:rsidR="003F4D22" w:rsidRPr="00284118" w:rsidRDefault="009A1187" w:rsidP="00284118">
            <w:pPr>
              <w:tabs>
                <w:tab w:val="right" w:pos="3088"/>
              </w:tabs>
              <w:snapToGrid w:val="0"/>
              <w:spacing w:line="200" w:lineRule="exact"/>
              <w:ind w:left="140" w:hangingChars="100" w:hanging="140"/>
              <w:jc w:val="right"/>
              <w:rPr>
                <w:rFonts w:asciiTheme="majorEastAsia" w:eastAsiaTheme="majorEastAsia" w:hAnsiTheme="majorEastAsia"/>
                <w:b/>
                <w:sz w:val="14"/>
                <w:szCs w:val="14"/>
              </w:rPr>
            </w:pPr>
            <w:r w:rsidRPr="009A1187">
              <w:rPr>
                <w:rFonts w:asciiTheme="majorEastAsia" w:eastAsiaTheme="majorEastAsia" w:hAnsiTheme="majorEastAsia" w:hint="eastAsia"/>
                <w:sz w:val="14"/>
                <w:szCs w:val="14"/>
              </w:rPr>
              <w:t xml:space="preserve"> </w:t>
            </w:r>
            <w:r w:rsidRPr="00284118">
              <w:rPr>
                <w:rFonts w:asciiTheme="majorEastAsia" w:eastAsiaTheme="majorEastAsia" w:hAnsiTheme="majorEastAsia" w:hint="eastAsia"/>
                <w:b/>
                <w:sz w:val="14"/>
                <w:szCs w:val="14"/>
              </w:rPr>
              <w:t>(</w:t>
            </w:r>
            <w:r w:rsidR="00284118" w:rsidRPr="00284118">
              <w:rPr>
                <w:rFonts w:asciiTheme="majorEastAsia" w:eastAsiaTheme="majorEastAsia" w:hAnsiTheme="majorEastAsia" w:hint="eastAsia"/>
                <w:b/>
                <w:sz w:val="14"/>
                <w:szCs w:val="14"/>
              </w:rPr>
              <w:t>観察２</w:t>
            </w:r>
            <w:r w:rsidRPr="00284118">
              <w:rPr>
                <w:rFonts w:asciiTheme="majorEastAsia" w:eastAsiaTheme="majorEastAsia" w:hAnsiTheme="majorEastAsia" w:hint="eastAsia"/>
                <w:b/>
                <w:sz w:val="14"/>
                <w:szCs w:val="14"/>
              </w:rPr>
              <w:t>）</w:t>
            </w:r>
          </w:p>
        </w:tc>
        <w:tc>
          <w:tcPr>
            <w:tcW w:w="283" w:type="dxa"/>
            <w:tcBorders>
              <w:top w:val="nil"/>
              <w:bottom w:val="nil"/>
            </w:tcBorders>
            <w:vAlign w:val="center"/>
          </w:tcPr>
          <w:p w14:paraId="2E1EF9B3" w14:textId="77777777" w:rsidR="003F4D22" w:rsidRPr="00D86E01" w:rsidRDefault="003F4D22"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1</w:t>
            </w:r>
          </w:p>
        </w:tc>
        <w:tc>
          <w:tcPr>
            <w:tcW w:w="283" w:type="dxa"/>
            <w:tcBorders>
              <w:top w:val="nil"/>
              <w:bottom w:val="nil"/>
            </w:tcBorders>
            <w:textDirection w:val="tbRlV"/>
            <w:vAlign w:val="center"/>
          </w:tcPr>
          <w:p w14:paraId="755E150D" w14:textId="4483FBC6" w:rsidR="003F4D22" w:rsidRPr="00553402" w:rsidRDefault="009A1187" w:rsidP="001A66A0">
            <w:pPr>
              <w:snapToGrid w:val="0"/>
              <w:spacing w:line="200" w:lineRule="exact"/>
              <w:ind w:left="113" w:right="113"/>
              <w:jc w:val="center"/>
              <w:rPr>
                <w:rFonts w:asciiTheme="majorEastAsia" w:eastAsiaTheme="majorEastAsia" w:hAnsiTheme="majorEastAsia"/>
                <w:sz w:val="14"/>
                <w:szCs w:val="14"/>
              </w:rPr>
            </w:pPr>
            <w:r w:rsidRPr="009A1187">
              <w:rPr>
                <w:rFonts w:asciiTheme="majorEastAsia" w:eastAsiaTheme="majorEastAsia" w:hAnsiTheme="majorEastAsia"/>
                <w:sz w:val="14"/>
                <w:szCs w:val="14"/>
                <w:eastAsianLayout w:id="2094759938" w:vert="1" w:vertCompress="1"/>
              </w:rPr>
              <w:t>106</w:t>
            </w:r>
            <w:r w:rsidR="003F4D22" w:rsidRPr="00553402">
              <w:rPr>
                <w:rFonts w:asciiTheme="majorEastAsia" w:eastAsiaTheme="majorEastAsia" w:hAnsiTheme="majorEastAsia" w:hint="eastAsia"/>
                <w:sz w:val="14"/>
                <w:szCs w:val="14"/>
              </w:rPr>
              <w:t>～</w:t>
            </w:r>
            <w:r w:rsidRPr="009A1187">
              <w:rPr>
                <w:rFonts w:asciiTheme="majorEastAsia" w:eastAsiaTheme="majorEastAsia" w:hAnsiTheme="majorEastAsia"/>
                <w:sz w:val="14"/>
                <w:szCs w:val="14"/>
                <w:eastAsianLayout w:id="2094759939" w:vert="1" w:vertCompress="1"/>
              </w:rPr>
              <w:t>107</w:t>
            </w:r>
          </w:p>
        </w:tc>
        <w:tc>
          <w:tcPr>
            <w:tcW w:w="283" w:type="dxa"/>
            <w:tcBorders>
              <w:top w:val="nil"/>
              <w:bottom w:val="nil"/>
            </w:tcBorders>
            <w:vAlign w:val="center"/>
          </w:tcPr>
          <w:p w14:paraId="355A8970" w14:textId="77777777" w:rsidR="003F4D22" w:rsidRDefault="003F4D22"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nil"/>
              <w:bottom w:val="nil"/>
            </w:tcBorders>
            <w:vAlign w:val="center"/>
          </w:tcPr>
          <w:p w14:paraId="6D574EF3" w14:textId="77777777" w:rsidR="003F4D22" w:rsidRPr="0082008D" w:rsidRDefault="003F4D22"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nil"/>
              <w:bottom w:val="nil"/>
              <w:right w:val="nil"/>
            </w:tcBorders>
            <w:tcMar>
              <w:top w:w="57" w:type="dxa"/>
              <w:left w:w="142" w:type="dxa"/>
              <w:bottom w:w="57" w:type="dxa"/>
              <w:right w:w="142" w:type="dxa"/>
            </w:tcMar>
          </w:tcPr>
          <w:p w14:paraId="5DC342BB" w14:textId="7BA42625" w:rsidR="009A1187" w:rsidRDefault="009A1187" w:rsidP="009A1187">
            <w:pPr>
              <w:tabs>
                <w:tab w:val="right" w:pos="3772"/>
              </w:tabs>
              <w:topLinePunct/>
              <w:snapToGrid w:val="0"/>
              <w:spacing w:line="200" w:lineRule="exact"/>
              <w:rPr>
                <w:rFonts w:asciiTheme="majorEastAsia" w:eastAsiaTheme="majorEastAsia" w:hAnsiTheme="majorEastAsia"/>
                <w:b/>
                <w:sz w:val="14"/>
                <w:szCs w:val="14"/>
              </w:rPr>
            </w:pPr>
            <w:r w:rsidRPr="009A1187">
              <w:rPr>
                <w:rFonts w:asciiTheme="majorEastAsia" w:eastAsiaTheme="majorEastAsia" w:hAnsiTheme="majorEastAsia" w:hint="eastAsia"/>
                <w:b/>
                <w:sz w:val="14"/>
                <w:szCs w:val="14"/>
              </w:rPr>
              <w:t>【知③】温度計を正しく扱いながら気温を測定するとともに</w:t>
            </w:r>
            <w:r w:rsidR="00B14E62">
              <w:rPr>
                <w:rFonts w:asciiTheme="majorEastAsia" w:eastAsiaTheme="majorEastAsia" w:hAnsiTheme="majorEastAsia" w:hint="eastAsia"/>
                <w:b/>
                <w:sz w:val="14"/>
                <w:szCs w:val="14"/>
              </w:rPr>
              <w:t>、</w:t>
            </w:r>
            <w:r w:rsidRPr="009A1187">
              <w:rPr>
                <w:rFonts w:asciiTheme="majorEastAsia" w:eastAsiaTheme="majorEastAsia" w:hAnsiTheme="majorEastAsia" w:hint="eastAsia"/>
                <w:b/>
                <w:sz w:val="14"/>
                <w:szCs w:val="14"/>
              </w:rPr>
              <w:t>秋の動物の様子を観察し</w:t>
            </w:r>
            <w:r w:rsidR="00B14E62">
              <w:rPr>
                <w:rFonts w:asciiTheme="majorEastAsia" w:eastAsiaTheme="majorEastAsia" w:hAnsiTheme="majorEastAsia" w:hint="eastAsia"/>
                <w:b/>
                <w:sz w:val="14"/>
                <w:szCs w:val="14"/>
              </w:rPr>
              <w:t>、</w:t>
            </w:r>
            <w:r w:rsidRPr="009A1187">
              <w:rPr>
                <w:rFonts w:asciiTheme="majorEastAsia" w:eastAsiaTheme="majorEastAsia" w:hAnsiTheme="majorEastAsia" w:hint="eastAsia"/>
                <w:b/>
                <w:sz w:val="14"/>
                <w:szCs w:val="14"/>
              </w:rPr>
              <w:t xml:space="preserve">得られた結果を絵や文で分かりやすく記録しているかを評価する。   </w:t>
            </w:r>
          </w:p>
          <w:p w14:paraId="497CA222" w14:textId="78A14439" w:rsidR="003F4D22" w:rsidRPr="0082008D" w:rsidRDefault="009A1187" w:rsidP="009A1187">
            <w:pPr>
              <w:tabs>
                <w:tab w:val="right" w:pos="3772"/>
              </w:tabs>
              <w:topLinePunct/>
              <w:snapToGrid w:val="0"/>
              <w:spacing w:line="200" w:lineRule="exact"/>
              <w:jc w:val="right"/>
              <w:rPr>
                <w:rFonts w:asciiTheme="majorEastAsia" w:eastAsiaTheme="majorEastAsia" w:hAnsiTheme="majorEastAsia"/>
                <w:sz w:val="14"/>
                <w:szCs w:val="14"/>
              </w:rPr>
            </w:pPr>
            <w:r w:rsidRPr="009A1187">
              <w:rPr>
                <w:rFonts w:asciiTheme="majorEastAsia" w:eastAsiaTheme="majorEastAsia" w:hAnsiTheme="majorEastAsia" w:hint="eastAsia"/>
                <w:b/>
                <w:sz w:val="14"/>
                <w:szCs w:val="14"/>
              </w:rPr>
              <w:t>【行動観察・記録分析】</w:t>
            </w:r>
          </w:p>
        </w:tc>
        <w:tc>
          <w:tcPr>
            <w:tcW w:w="652" w:type="dxa"/>
            <w:tcBorders>
              <w:top w:val="nil"/>
              <w:left w:val="nil"/>
              <w:bottom w:val="nil"/>
            </w:tcBorders>
            <w:tcMar>
              <w:top w:w="57" w:type="dxa"/>
              <w:left w:w="142" w:type="dxa"/>
              <w:bottom w:w="57" w:type="dxa"/>
              <w:right w:w="142" w:type="dxa"/>
            </w:tcMar>
          </w:tcPr>
          <w:p w14:paraId="4D64D4BB" w14:textId="77777777" w:rsidR="003F4D22" w:rsidRPr="0082008D" w:rsidRDefault="003F4D22" w:rsidP="001A66A0">
            <w:pPr>
              <w:snapToGrid w:val="0"/>
              <w:spacing w:line="200" w:lineRule="exact"/>
              <w:rPr>
                <w:rFonts w:asciiTheme="majorEastAsia" w:eastAsiaTheme="majorEastAsia" w:hAnsiTheme="majorEastAsia"/>
                <w:sz w:val="14"/>
                <w:szCs w:val="14"/>
              </w:rPr>
            </w:pPr>
          </w:p>
        </w:tc>
        <w:tc>
          <w:tcPr>
            <w:tcW w:w="652" w:type="dxa"/>
            <w:tcBorders>
              <w:top w:val="nil"/>
              <w:bottom w:val="nil"/>
              <w:right w:val="nil"/>
            </w:tcBorders>
            <w:tcMar>
              <w:top w:w="57" w:type="dxa"/>
              <w:left w:w="142" w:type="dxa"/>
              <w:bottom w:w="57" w:type="dxa"/>
              <w:right w:w="142" w:type="dxa"/>
            </w:tcMar>
          </w:tcPr>
          <w:p w14:paraId="3041F6BB" w14:textId="77777777" w:rsidR="003F4D22" w:rsidRPr="0082008D" w:rsidRDefault="003F4D22" w:rsidP="001A66A0">
            <w:pPr>
              <w:snapToGrid w:val="0"/>
              <w:spacing w:line="200" w:lineRule="exact"/>
              <w:rPr>
                <w:rFonts w:asciiTheme="majorEastAsia" w:eastAsiaTheme="majorEastAsia" w:hAnsiTheme="majorEastAsia"/>
                <w:sz w:val="14"/>
                <w:szCs w:val="14"/>
              </w:rPr>
            </w:pPr>
          </w:p>
        </w:tc>
        <w:tc>
          <w:tcPr>
            <w:tcW w:w="4344" w:type="dxa"/>
            <w:tcBorders>
              <w:top w:val="nil"/>
              <w:left w:val="nil"/>
              <w:bottom w:val="nil"/>
            </w:tcBorders>
            <w:tcMar>
              <w:top w:w="57" w:type="dxa"/>
              <w:left w:w="142" w:type="dxa"/>
              <w:bottom w:w="57" w:type="dxa"/>
              <w:right w:w="142" w:type="dxa"/>
            </w:tcMar>
          </w:tcPr>
          <w:p w14:paraId="6DA333E1" w14:textId="25D7C250" w:rsidR="003F4D22" w:rsidRPr="0082008D" w:rsidRDefault="009A1187" w:rsidP="001A66A0">
            <w:pPr>
              <w:snapToGrid w:val="0"/>
              <w:spacing w:line="200" w:lineRule="exact"/>
              <w:rPr>
                <w:rFonts w:asciiTheme="majorEastAsia" w:eastAsiaTheme="majorEastAsia" w:hAnsiTheme="majorEastAsia"/>
                <w:sz w:val="14"/>
                <w:szCs w:val="14"/>
              </w:rPr>
            </w:pPr>
            <w:r w:rsidRPr="009A1187">
              <w:rPr>
                <w:rFonts w:asciiTheme="majorEastAsia" w:eastAsiaTheme="majorEastAsia" w:hAnsiTheme="majorEastAsia" w:hint="eastAsia"/>
                <w:sz w:val="14"/>
                <w:szCs w:val="14"/>
              </w:rPr>
              <w:t>気温の測り方や温度計の目盛りの読み取り方の意味を理解して</w:t>
            </w:r>
            <w:r w:rsidR="00B14E62">
              <w:rPr>
                <w:rFonts w:asciiTheme="majorEastAsia" w:eastAsiaTheme="majorEastAsia" w:hAnsiTheme="majorEastAsia" w:hint="eastAsia"/>
                <w:sz w:val="14"/>
                <w:szCs w:val="14"/>
              </w:rPr>
              <w:t>、</w:t>
            </w:r>
            <w:r w:rsidRPr="009A1187">
              <w:rPr>
                <w:rFonts w:asciiTheme="majorEastAsia" w:eastAsiaTheme="majorEastAsia" w:hAnsiTheme="majorEastAsia" w:hint="eastAsia"/>
                <w:sz w:val="14"/>
                <w:szCs w:val="14"/>
              </w:rPr>
              <w:t>正しく気温を測定するとともに</w:t>
            </w:r>
            <w:r w:rsidR="00B14E62">
              <w:rPr>
                <w:rFonts w:asciiTheme="majorEastAsia" w:eastAsiaTheme="majorEastAsia" w:hAnsiTheme="majorEastAsia" w:hint="eastAsia"/>
                <w:sz w:val="14"/>
                <w:szCs w:val="14"/>
              </w:rPr>
              <w:t>、</w:t>
            </w:r>
            <w:r w:rsidRPr="009A1187">
              <w:rPr>
                <w:rFonts w:asciiTheme="majorEastAsia" w:eastAsiaTheme="majorEastAsia" w:hAnsiTheme="majorEastAsia" w:hint="eastAsia"/>
                <w:sz w:val="14"/>
                <w:szCs w:val="14"/>
              </w:rPr>
              <w:t>秋の動物の様子を観察し</w:t>
            </w:r>
            <w:r w:rsidR="00B14E62">
              <w:rPr>
                <w:rFonts w:asciiTheme="majorEastAsia" w:eastAsiaTheme="majorEastAsia" w:hAnsiTheme="majorEastAsia" w:hint="eastAsia"/>
                <w:sz w:val="14"/>
                <w:szCs w:val="14"/>
              </w:rPr>
              <w:t>、</w:t>
            </w:r>
            <w:r w:rsidRPr="009A1187">
              <w:rPr>
                <w:rFonts w:asciiTheme="majorEastAsia" w:eastAsiaTheme="majorEastAsia" w:hAnsiTheme="majorEastAsia" w:hint="eastAsia"/>
                <w:sz w:val="14"/>
                <w:szCs w:val="14"/>
              </w:rPr>
              <w:t>気温との関係が分かりやすいように工夫して記録している。</w:t>
            </w:r>
          </w:p>
        </w:tc>
        <w:tc>
          <w:tcPr>
            <w:tcW w:w="4383" w:type="dxa"/>
            <w:tcBorders>
              <w:top w:val="nil"/>
              <w:bottom w:val="nil"/>
              <w:right w:val="nil"/>
            </w:tcBorders>
            <w:shd w:val="clear" w:color="auto" w:fill="auto"/>
            <w:tcMar>
              <w:top w:w="57" w:type="dxa"/>
              <w:left w:w="142" w:type="dxa"/>
              <w:bottom w:w="57" w:type="dxa"/>
              <w:right w:w="142" w:type="dxa"/>
            </w:tcMar>
          </w:tcPr>
          <w:p w14:paraId="290A37AD" w14:textId="2C4BCD2C" w:rsidR="003F4D22" w:rsidRPr="00615541" w:rsidRDefault="009A1187" w:rsidP="001A66A0">
            <w:pPr>
              <w:spacing w:line="200" w:lineRule="exact"/>
              <w:rPr>
                <w:rFonts w:asciiTheme="majorEastAsia" w:eastAsiaTheme="majorEastAsia" w:hAnsiTheme="majorEastAsia"/>
                <w:sz w:val="14"/>
                <w:szCs w:val="14"/>
              </w:rPr>
            </w:pPr>
            <w:r w:rsidRPr="009A1187">
              <w:rPr>
                <w:rFonts w:asciiTheme="majorEastAsia" w:eastAsiaTheme="majorEastAsia" w:hAnsiTheme="majorEastAsia" w:hint="eastAsia"/>
                <w:sz w:val="14"/>
                <w:szCs w:val="14"/>
              </w:rPr>
              <w:t>夏に観察した動物と同じものを観察</w:t>
            </w:r>
            <w:r w:rsidR="003D5EC6">
              <w:rPr>
                <w:rFonts w:asciiTheme="majorEastAsia" w:eastAsiaTheme="majorEastAsia" w:hAnsiTheme="majorEastAsia" w:hint="eastAsia"/>
                <w:sz w:val="14"/>
                <w:szCs w:val="14"/>
              </w:rPr>
              <w:t>し</w:t>
            </w:r>
            <w:r w:rsidRPr="009A1187">
              <w:rPr>
                <w:rFonts w:asciiTheme="majorEastAsia" w:eastAsiaTheme="majorEastAsia" w:hAnsiTheme="majorEastAsia" w:hint="eastAsia"/>
                <w:sz w:val="14"/>
                <w:szCs w:val="14"/>
              </w:rPr>
              <w:t>て</w:t>
            </w:r>
            <w:r w:rsidR="00B14E62">
              <w:rPr>
                <w:rFonts w:asciiTheme="majorEastAsia" w:eastAsiaTheme="majorEastAsia" w:hAnsiTheme="majorEastAsia" w:hint="eastAsia"/>
                <w:sz w:val="14"/>
                <w:szCs w:val="14"/>
              </w:rPr>
              <w:t>、</w:t>
            </w:r>
            <w:r w:rsidRPr="009A1187">
              <w:rPr>
                <w:rFonts w:asciiTheme="majorEastAsia" w:eastAsiaTheme="majorEastAsia" w:hAnsiTheme="majorEastAsia" w:hint="eastAsia"/>
                <w:sz w:val="14"/>
                <w:szCs w:val="14"/>
              </w:rPr>
              <w:t>見られるすがたや数</w:t>
            </w:r>
            <w:r w:rsidR="00B14E62">
              <w:rPr>
                <w:rFonts w:asciiTheme="majorEastAsia" w:eastAsiaTheme="majorEastAsia" w:hAnsiTheme="majorEastAsia" w:hint="eastAsia"/>
                <w:sz w:val="14"/>
                <w:szCs w:val="14"/>
              </w:rPr>
              <w:t>、</w:t>
            </w:r>
            <w:r w:rsidRPr="009A1187">
              <w:rPr>
                <w:rFonts w:asciiTheme="majorEastAsia" w:eastAsiaTheme="majorEastAsia" w:hAnsiTheme="majorEastAsia" w:hint="eastAsia"/>
                <w:sz w:val="14"/>
                <w:szCs w:val="14"/>
              </w:rPr>
              <w:t>活動の様子など</w:t>
            </w:r>
            <w:r w:rsidR="00B14E62">
              <w:rPr>
                <w:rFonts w:asciiTheme="majorEastAsia" w:eastAsiaTheme="majorEastAsia" w:hAnsiTheme="majorEastAsia" w:hint="eastAsia"/>
                <w:sz w:val="14"/>
                <w:szCs w:val="14"/>
              </w:rPr>
              <w:t>、</w:t>
            </w:r>
            <w:r w:rsidRPr="009A1187">
              <w:rPr>
                <w:rFonts w:asciiTheme="majorEastAsia" w:eastAsiaTheme="majorEastAsia" w:hAnsiTheme="majorEastAsia" w:hint="eastAsia"/>
                <w:sz w:val="14"/>
                <w:szCs w:val="14"/>
              </w:rPr>
              <w:t>観察のポイントを示し</w:t>
            </w:r>
            <w:r w:rsidR="00B14E62">
              <w:rPr>
                <w:rFonts w:asciiTheme="majorEastAsia" w:eastAsiaTheme="majorEastAsia" w:hAnsiTheme="majorEastAsia" w:hint="eastAsia"/>
                <w:sz w:val="14"/>
                <w:szCs w:val="14"/>
              </w:rPr>
              <w:t>、</w:t>
            </w:r>
            <w:r w:rsidRPr="009A1187">
              <w:rPr>
                <w:rFonts w:asciiTheme="majorEastAsia" w:eastAsiaTheme="majorEastAsia" w:hAnsiTheme="majorEastAsia" w:hint="eastAsia"/>
                <w:sz w:val="14"/>
                <w:szCs w:val="14"/>
              </w:rPr>
              <w:t>それらについて具体的に記録することができるように</w:t>
            </w:r>
            <w:r w:rsidR="00B14E62">
              <w:rPr>
                <w:rFonts w:asciiTheme="majorEastAsia" w:eastAsiaTheme="majorEastAsia" w:hAnsiTheme="majorEastAsia" w:hint="eastAsia"/>
                <w:sz w:val="14"/>
                <w:szCs w:val="14"/>
              </w:rPr>
              <w:t>、</w:t>
            </w:r>
            <w:r w:rsidRPr="009A1187">
              <w:rPr>
                <w:rFonts w:asciiTheme="majorEastAsia" w:eastAsiaTheme="majorEastAsia" w:hAnsiTheme="majorEastAsia" w:hint="eastAsia"/>
                <w:sz w:val="14"/>
                <w:szCs w:val="14"/>
              </w:rPr>
              <w:t>助言・援助する。</w:t>
            </w:r>
          </w:p>
        </w:tc>
        <w:tc>
          <w:tcPr>
            <w:tcW w:w="120" w:type="dxa"/>
            <w:vMerge/>
            <w:tcBorders>
              <w:left w:val="nil"/>
            </w:tcBorders>
            <w:shd w:val="clear" w:color="auto" w:fill="auto"/>
          </w:tcPr>
          <w:p w14:paraId="0806A1C5" w14:textId="77777777" w:rsidR="003F4D22" w:rsidRDefault="003F4D22" w:rsidP="001A66A0"/>
        </w:tc>
      </w:tr>
      <w:tr w:rsidR="003F4D22" w14:paraId="6C82823D" w14:textId="77777777" w:rsidTr="001A66A0">
        <w:trPr>
          <w:cantSplit/>
          <w:trHeight w:hRule="exact" w:val="227"/>
        </w:trPr>
        <w:tc>
          <w:tcPr>
            <w:tcW w:w="104" w:type="dxa"/>
            <w:vMerge/>
            <w:tcBorders>
              <w:right w:val="nil"/>
            </w:tcBorders>
          </w:tcPr>
          <w:p w14:paraId="11455AA4" w14:textId="77777777" w:rsidR="003F4D22" w:rsidRPr="009D4699" w:rsidRDefault="003F4D22" w:rsidP="001A66A0">
            <w:pPr>
              <w:snapToGrid w:val="0"/>
              <w:spacing w:line="140" w:lineRule="exact"/>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Mar>
              <w:top w:w="57" w:type="dxa"/>
              <w:left w:w="255" w:type="dxa"/>
              <w:bottom w:w="57" w:type="dxa"/>
              <w:right w:w="142" w:type="dxa"/>
            </w:tcMar>
          </w:tcPr>
          <w:p w14:paraId="2CB30DA9" w14:textId="77777777" w:rsidR="003F4D22" w:rsidRPr="009C698E" w:rsidRDefault="003F4D22" w:rsidP="001A66A0">
            <w:pPr>
              <w:snapToGrid w:val="0"/>
              <w:spacing w:line="140" w:lineRule="exact"/>
              <w:ind w:left="140" w:hangingChars="100" w:hanging="140"/>
              <w:rPr>
                <w:rFonts w:asciiTheme="majorEastAsia" w:eastAsiaTheme="majorEastAsia" w:hAnsiTheme="majorEastAsia"/>
                <w:sz w:val="14"/>
                <w:szCs w:val="14"/>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660288" behindDoc="0" locked="0" layoutInCell="1" allowOverlap="1" wp14:anchorId="782D2628" wp14:editId="372E4578">
                      <wp:simplePos x="0" y="0"/>
                      <wp:positionH relativeFrom="column">
                        <wp:posOffset>-120081</wp:posOffset>
                      </wp:positionH>
                      <wp:positionV relativeFrom="line">
                        <wp:posOffset>3071</wp:posOffset>
                      </wp:positionV>
                      <wp:extent cx="11818080" cy="114480"/>
                      <wp:effectExtent l="0" t="0" r="0" b="19050"/>
                      <wp:wrapNone/>
                      <wp:docPr id="322" name="グループ化 322"/>
                      <wp:cNvGraphicFramePr/>
                      <a:graphic xmlns:a="http://schemas.openxmlformats.org/drawingml/2006/main">
                        <a:graphicData uri="http://schemas.microsoft.com/office/word/2010/wordprocessingGroup">
                          <wpg:wgp>
                            <wpg:cNvGrpSpPr/>
                            <wpg:grpSpPr>
                              <a:xfrm>
                                <a:off x="0" y="0"/>
                                <a:ext cx="11818080" cy="114480"/>
                                <a:chOff x="0" y="0"/>
                                <a:chExt cx="11818042" cy="114300"/>
                              </a:xfrm>
                            </wpg:grpSpPr>
                            <wpg:grpSp>
                              <wpg:cNvPr id="323" name="グループ化 323"/>
                              <wpg:cNvGrpSpPr/>
                              <wpg:grpSpPr>
                                <a:xfrm>
                                  <a:off x="0" y="0"/>
                                  <a:ext cx="107950" cy="107950"/>
                                  <a:chOff x="0" y="0"/>
                                  <a:chExt cx="107950" cy="107950"/>
                                </a:xfrm>
                              </wpg:grpSpPr>
                              <wps:wsp>
                                <wps:cNvPr id="324" name="角丸四角形 324"/>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5" name="テキスト ボックス 325"/>
                                <wps:cNvSpPr txBox="1"/>
                                <wps:spPr>
                                  <a:xfrm>
                                    <a:off x="0" y="0"/>
                                    <a:ext cx="107950" cy="107950"/>
                                  </a:xfrm>
                                  <a:prstGeom prst="rect">
                                    <a:avLst/>
                                  </a:prstGeom>
                                  <a:noFill/>
                                  <a:ln w="6350">
                                    <a:noFill/>
                                  </a:ln>
                                  <a:effectLst/>
                                </wps:spPr>
                                <wps:txbx>
                                  <w:txbxContent>
                                    <w:p w14:paraId="5CF45A47" w14:textId="77777777" w:rsidR="00477D54" w:rsidRPr="000674B1" w:rsidRDefault="00477D54" w:rsidP="003F4D22">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326" name="グループ化 326"/>
                              <wpg:cNvGrpSpPr/>
                              <wpg:grpSpPr>
                                <a:xfrm>
                                  <a:off x="121341" y="0"/>
                                  <a:ext cx="11696701" cy="114300"/>
                                  <a:chOff x="-1" y="0"/>
                                  <a:chExt cx="11696701" cy="114300"/>
                                </a:xfrm>
                              </wpg:grpSpPr>
                              <wps:wsp>
                                <wps:cNvPr id="327" name="正方形/長方形 327"/>
                                <wps:cNvSpPr/>
                                <wps:spPr>
                                  <a:xfrm>
                                    <a:off x="0" y="0"/>
                                    <a:ext cx="11696700" cy="114300"/>
                                  </a:xfrm>
                                  <a:prstGeom prst="rect">
                                    <a:avLst/>
                                  </a:prstGeom>
                                  <a:gradFill>
                                    <a:gsLst>
                                      <a:gs pos="0">
                                        <a:sysClr val="windowText" lastClr="000000">
                                          <a:lumMod val="65000"/>
                                          <a:lumOff val="35000"/>
                                        </a:sysClr>
                                      </a:gs>
                                      <a:gs pos="59000">
                                        <a:sysClr val="windowText" lastClr="000000">
                                          <a:tint val="44500"/>
                                          <a:satMod val="160000"/>
                                        </a:sysClr>
                                      </a:gs>
                                      <a:gs pos="95000">
                                        <a:sysClr val="window" lastClr="FFFFFF"/>
                                      </a:gs>
                                    </a:gsLst>
                                    <a:lin ang="0" scaled="1"/>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8" name="テキスト ボックス 328"/>
                                <wps:cNvSpPr txBox="1"/>
                                <wps:spPr>
                                  <a:xfrm>
                                    <a:off x="-1" y="0"/>
                                    <a:ext cx="575998" cy="114300"/>
                                  </a:xfrm>
                                  <a:prstGeom prst="rect">
                                    <a:avLst/>
                                  </a:prstGeom>
                                  <a:solidFill>
                                    <a:sysClr val="window" lastClr="FFFFFF"/>
                                  </a:solidFill>
                                  <a:ln w="6350">
                                    <a:noFill/>
                                  </a:ln>
                                  <a:effectLst/>
                                </wps:spPr>
                                <wps:txbx>
                                  <w:txbxContent>
                                    <w:p w14:paraId="77CD286B" w14:textId="77777777" w:rsidR="00477D54" w:rsidRPr="007143A7" w:rsidRDefault="00477D54" w:rsidP="003F4D22">
                                      <w:pPr>
                                        <w:snapToGrid w:val="0"/>
                                        <w:spacing w:line="160" w:lineRule="exact"/>
                                        <w:rPr>
                                          <w:rFonts w:asciiTheme="majorEastAsia" w:eastAsiaTheme="majorEastAsia" w:hAnsiTheme="majorEastAsia"/>
                                          <w:spacing w:val="4"/>
                                          <w:sz w:val="14"/>
                                          <w:szCs w:val="16"/>
                                        </w:rPr>
                                      </w:pPr>
                                      <w:r w:rsidRPr="003B5364">
                                        <w:rPr>
                                          <w:rFonts w:asciiTheme="majorEastAsia" w:eastAsiaTheme="majorEastAsia" w:hAnsiTheme="majorEastAsia" w:hint="eastAsia"/>
                                          <w:spacing w:val="4"/>
                                          <w:sz w:val="14"/>
                                          <w:szCs w:val="16"/>
                                        </w:rPr>
                                        <w:t>記録の整理</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82D2628" id="グループ化 322" o:spid="_x0000_s1271" style="position:absolute;left:0;text-align:left;margin-left:-9.45pt;margin-top:.25pt;width:930.55pt;height:9pt;z-index:251660288;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">
                      <v:group id="グループ化 323" o:spid="_x0000_s1272"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">
                        <v:roundrect id="角丸四角形 324" o:spid="_x0000_s1273"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" fillcolor="windowText" strokeweight="2pt"/>
                        <v:shape id="テキスト ボックス 325" o:spid="_x0000_s1274"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" filled="f" stroked="f" strokeweight=".5pt">
                          <v:textbox inset="0,0,0,0">
                            <w:txbxContent>
                              <w:p w14:paraId="5CF45A47" w14:textId="77777777" w:rsidR="00477D54" w:rsidRPr="000674B1" w:rsidRDefault="00477D54" w:rsidP="003F4D22">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3</w:t>
                                </w:r>
                              </w:p>
                            </w:txbxContent>
                          </v:textbox>
                        </v:shape>
                      </v:group>
                      <v:group id="グループ化 326" o:spid="_x0000_s1275"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">
                        <v:rect id="正方形/長方形 327" o:spid="_x0000_s1276"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" fillcolor="#595959" stroked="f" strokeweight="2pt">
                          <v:fill color2="window" angle="90" colors="0 #595959;38666f #c4c4c4;62259f window" focus="100%" type="gradient"/>
                        </v:rect>
                        <v:shape id="テキスト ボックス 328" o:spid="_x0000_s1277" type="#_x0000_t202" style="position:absolute;width:5759;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" fillcolor="window" stroked="f" strokeweight=".5pt">
                          <v:textbox inset="1mm,0,0,0">
                            <w:txbxContent>
                              <w:p w14:paraId="77CD286B" w14:textId="77777777" w:rsidR="00477D54" w:rsidRPr="007143A7" w:rsidRDefault="00477D54" w:rsidP="003F4D22">
                                <w:pPr>
                                  <w:snapToGrid w:val="0"/>
                                  <w:spacing w:line="160" w:lineRule="exact"/>
                                  <w:rPr>
                                    <w:rFonts w:asciiTheme="majorEastAsia" w:eastAsiaTheme="majorEastAsia" w:hAnsiTheme="majorEastAsia"/>
                                    <w:spacing w:val="4"/>
                                    <w:sz w:val="14"/>
                                    <w:szCs w:val="16"/>
                                  </w:rPr>
                                </w:pPr>
                                <w:r w:rsidRPr="003B5364">
                                  <w:rPr>
                                    <w:rFonts w:asciiTheme="majorEastAsia" w:eastAsiaTheme="majorEastAsia" w:hAnsiTheme="majorEastAsia" w:hint="eastAsia"/>
                                    <w:spacing w:val="4"/>
                                    <w:sz w:val="14"/>
                                    <w:szCs w:val="16"/>
                                  </w:rPr>
                                  <w:t>記録の整理</w:t>
                                </w:r>
                              </w:p>
                            </w:txbxContent>
                          </v:textbox>
                        </v:shape>
                      </v:group>
                      <w10:wrap anchory="line"/>
                    </v:group>
                  </w:pict>
                </mc:Fallback>
              </mc:AlternateContent>
            </w:r>
          </w:p>
        </w:tc>
        <w:tc>
          <w:tcPr>
            <w:tcW w:w="283" w:type="dxa"/>
            <w:tcBorders>
              <w:top w:val="nil"/>
              <w:bottom w:val="nil"/>
            </w:tcBorders>
            <w:vAlign w:val="center"/>
          </w:tcPr>
          <w:p w14:paraId="6C1FE7B1" w14:textId="77777777" w:rsidR="003F4D22" w:rsidRDefault="003F4D22" w:rsidP="001A66A0">
            <w:pPr>
              <w:snapToGrid w:val="0"/>
              <w:spacing w:line="140" w:lineRule="exact"/>
              <w:jc w:val="center"/>
              <w:rPr>
                <w:rFonts w:asciiTheme="majorEastAsia" w:eastAsiaTheme="majorEastAsia" w:hAnsiTheme="majorEastAsia"/>
                <w:sz w:val="14"/>
                <w:szCs w:val="14"/>
              </w:rPr>
            </w:pPr>
          </w:p>
        </w:tc>
        <w:tc>
          <w:tcPr>
            <w:tcW w:w="283" w:type="dxa"/>
            <w:tcBorders>
              <w:top w:val="nil"/>
              <w:bottom w:val="nil"/>
            </w:tcBorders>
            <w:textDirection w:val="tbRlV"/>
            <w:vAlign w:val="center"/>
          </w:tcPr>
          <w:p w14:paraId="1F086AF3" w14:textId="77777777" w:rsidR="003F4D22" w:rsidRDefault="003F4D22" w:rsidP="001A66A0">
            <w:pPr>
              <w:snapToGrid w:val="0"/>
              <w:spacing w:line="140" w:lineRule="exact"/>
              <w:ind w:left="113" w:right="113"/>
              <w:jc w:val="center"/>
              <w:rPr>
                <w:rFonts w:asciiTheme="majorEastAsia" w:eastAsiaTheme="majorEastAsia" w:hAnsiTheme="majorEastAsia"/>
                <w:sz w:val="14"/>
                <w:szCs w:val="14"/>
              </w:rPr>
            </w:pPr>
          </w:p>
        </w:tc>
        <w:tc>
          <w:tcPr>
            <w:tcW w:w="283" w:type="dxa"/>
            <w:tcBorders>
              <w:top w:val="nil"/>
              <w:bottom w:val="nil"/>
            </w:tcBorders>
            <w:vAlign w:val="center"/>
          </w:tcPr>
          <w:p w14:paraId="20FBAEE4" w14:textId="77777777" w:rsidR="003F4D22" w:rsidRDefault="003F4D22" w:rsidP="001A66A0">
            <w:pPr>
              <w:snapToGrid w:val="0"/>
              <w:spacing w:line="140" w:lineRule="exact"/>
              <w:jc w:val="center"/>
              <w:rPr>
                <w:rFonts w:asciiTheme="majorEastAsia" w:eastAsiaTheme="majorEastAsia" w:hAnsiTheme="majorEastAsia"/>
                <w:b/>
                <w:sz w:val="14"/>
                <w:szCs w:val="14"/>
              </w:rPr>
            </w:pPr>
          </w:p>
        </w:tc>
        <w:tc>
          <w:tcPr>
            <w:tcW w:w="283" w:type="dxa"/>
            <w:tcBorders>
              <w:top w:val="nil"/>
              <w:bottom w:val="nil"/>
            </w:tcBorders>
            <w:vAlign w:val="center"/>
          </w:tcPr>
          <w:p w14:paraId="727126A9" w14:textId="77777777" w:rsidR="003F4D22" w:rsidRDefault="003F4D22" w:rsidP="001A66A0">
            <w:pPr>
              <w:snapToGrid w:val="0"/>
              <w:spacing w:line="140" w:lineRule="exact"/>
              <w:jc w:val="center"/>
              <w:rPr>
                <w:rFonts w:asciiTheme="majorEastAsia" w:eastAsiaTheme="majorEastAsia" w:hAnsiTheme="majorEastAsia"/>
                <w:sz w:val="14"/>
                <w:szCs w:val="14"/>
              </w:rPr>
            </w:pPr>
          </w:p>
        </w:tc>
        <w:tc>
          <w:tcPr>
            <w:tcW w:w="4056" w:type="dxa"/>
            <w:tcBorders>
              <w:top w:val="nil"/>
              <w:bottom w:val="nil"/>
              <w:right w:val="nil"/>
            </w:tcBorders>
            <w:tcMar>
              <w:top w:w="57" w:type="dxa"/>
              <w:left w:w="142" w:type="dxa"/>
              <w:bottom w:w="57" w:type="dxa"/>
              <w:right w:w="142" w:type="dxa"/>
            </w:tcMar>
          </w:tcPr>
          <w:p w14:paraId="79E50652" w14:textId="77777777" w:rsidR="003F4D22" w:rsidRDefault="003F4D22" w:rsidP="001A66A0">
            <w:pPr>
              <w:tabs>
                <w:tab w:val="right" w:pos="3772"/>
              </w:tabs>
              <w:topLinePunct/>
              <w:snapToGrid w:val="0"/>
              <w:spacing w:line="140" w:lineRule="exact"/>
              <w:rPr>
                <w:rFonts w:asciiTheme="majorEastAsia" w:eastAsiaTheme="majorEastAsia" w:hAnsiTheme="majorEastAsia"/>
                <w:b/>
                <w:sz w:val="14"/>
                <w:szCs w:val="14"/>
              </w:rPr>
            </w:pPr>
          </w:p>
        </w:tc>
        <w:tc>
          <w:tcPr>
            <w:tcW w:w="652" w:type="dxa"/>
            <w:tcBorders>
              <w:top w:val="nil"/>
              <w:left w:val="nil"/>
              <w:bottom w:val="nil"/>
            </w:tcBorders>
            <w:tcMar>
              <w:top w:w="57" w:type="dxa"/>
              <w:left w:w="142" w:type="dxa"/>
              <w:bottom w:w="57" w:type="dxa"/>
              <w:right w:w="142" w:type="dxa"/>
            </w:tcMar>
          </w:tcPr>
          <w:p w14:paraId="62306B67" w14:textId="77777777" w:rsidR="003F4D22" w:rsidRPr="0082008D" w:rsidRDefault="003F4D22" w:rsidP="001A66A0">
            <w:pPr>
              <w:snapToGrid w:val="0"/>
              <w:spacing w:line="140" w:lineRule="exact"/>
              <w:rPr>
                <w:rFonts w:asciiTheme="majorEastAsia" w:eastAsiaTheme="majorEastAsia" w:hAnsiTheme="majorEastAsia"/>
                <w:sz w:val="14"/>
                <w:szCs w:val="14"/>
              </w:rPr>
            </w:pPr>
          </w:p>
        </w:tc>
        <w:tc>
          <w:tcPr>
            <w:tcW w:w="652" w:type="dxa"/>
            <w:tcBorders>
              <w:top w:val="nil"/>
              <w:bottom w:val="nil"/>
              <w:right w:val="nil"/>
            </w:tcBorders>
            <w:tcMar>
              <w:top w:w="57" w:type="dxa"/>
              <w:left w:w="142" w:type="dxa"/>
              <w:bottom w:w="57" w:type="dxa"/>
              <w:right w:w="142" w:type="dxa"/>
            </w:tcMar>
          </w:tcPr>
          <w:p w14:paraId="769532BE" w14:textId="77777777" w:rsidR="003F4D22" w:rsidRPr="0082008D" w:rsidRDefault="003F4D22" w:rsidP="001A66A0">
            <w:pPr>
              <w:snapToGrid w:val="0"/>
              <w:spacing w:line="140" w:lineRule="exact"/>
              <w:rPr>
                <w:rFonts w:asciiTheme="majorEastAsia" w:eastAsiaTheme="majorEastAsia" w:hAnsiTheme="majorEastAsia"/>
                <w:sz w:val="14"/>
                <w:szCs w:val="14"/>
              </w:rPr>
            </w:pPr>
          </w:p>
        </w:tc>
        <w:tc>
          <w:tcPr>
            <w:tcW w:w="4344" w:type="dxa"/>
            <w:tcBorders>
              <w:top w:val="nil"/>
              <w:left w:val="nil"/>
              <w:bottom w:val="nil"/>
            </w:tcBorders>
            <w:tcMar>
              <w:top w:w="57" w:type="dxa"/>
              <w:left w:w="142" w:type="dxa"/>
              <w:bottom w:w="57" w:type="dxa"/>
              <w:right w:w="142" w:type="dxa"/>
            </w:tcMar>
          </w:tcPr>
          <w:p w14:paraId="54C8AB8B" w14:textId="77777777" w:rsidR="003F4D22" w:rsidRPr="001B53EA" w:rsidRDefault="003F4D22" w:rsidP="001A66A0">
            <w:pPr>
              <w:snapToGrid w:val="0"/>
              <w:spacing w:line="140" w:lineRule="exact"/>
              <w:rPr>
                <w:rFonts w:asciiTheme="majorEastAsia" w:eastAsiaTheme="majorEastAsia" w:hAnsiTheme="majorEastAsia"/>
                <w:sz w:val="14"/>
                <w:szCs w:val="14"/>
              </w:rPr>
            </w:pPr>
          </w:p>
        </w:tc>
        <w:tc>
          <w:tcPr>
            <w:tcW w:w="4383" w:type="dxa"/>
            <w:tcBorders>
              <w:top w:val="nil"/>
              <w:bottom w:val="nil"/>
              <w:right w:val="nil"/>
            </w:tcBorders>
            <w:shd w:val="clear" w:color="auto" w:fill="auto"/>
            <w:tcMar>
              <w:top w:w="57" w:type="dxa"/>
              <w:left w:w="142" w:type="dxa"/>
              <w:bottom w:w="57" w:type="dxa"/>
              <w:right w:w="142" w:type="dxa"/>
            </w:tcMar>
          </w:tcPr>
          <w:p w14:paraId="3169CB63" w14:textId="77777777" w:rsidR="003F4D22" w:rsidRPr="001B53EA" w:rsidRDefault="003F4D22" w:rsidP="001A66A0">
            <w:pPr>
              <w:spacing w:line="140" w:lineRule="exact"/>
              <w:rPr>
                <w:rFonts w:asciiTheme="majorEastAsia" w:eastAsiaTheme="majorEastAsia" w:hAnsiTheme="majorEastAsia"/>
                <w:sz w:val="14"/>
                <w:szCs w:val="14"/>
              </w:rPr>
            </w:pPr>
          </w:p>
        </w:tc>
        <w:tc>
          <w:tcPr>
            <w:tcW w:w="120" w:type="dxa"/>
            <w:vMerge/>
            <w:tcBorders>
              <w:left w:val="nil"/>
            </w:tcBorders>
            <w:shd w:val="clear" w:color="auto" w:fill="auto"/>
          </w:tcPr>
          <w:p w14:paraId="42AC7147" w14:textId="77777777" w:rsidR="003F4D22" w:rsidRDefault="003F4D22" w:rsidP="001A66A0">
            <w:pPr>
              <w:spacing w:line="140" w:lineRule="exact"/>
            </w:pPr>
          </w:p>
        </w:tc>
      </w:tr>
      <w:tr w:rsidR="003F4D22" w14:paraId="1AFEB611" w14:textId="77777777" w:rsidTr="001A66A0">
        <w:trPr>
          <w:cantSplit/>
          <w:trHeight w:val="285"/>
        </w:trPr>
        <w:tc>
          <w:tcPr>
            <w:tcW w:w="104" w:type="dxa"/>
            <w:vMerge/>
            <w:tcBorders>
              <w:right w:val="nil"/>
            </w:tcBorders>
          </w:tcPr>
          <w:p w14:paraId="65CB4902" w14:textId="77777777" w:rsidR="003F4D22" w:rsidRPr="009D4699" w:rsidRDefault="003F4D22" w:rsidP="001A66A0">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14:paraId="6BE41DCC" w14:textId="2CF21F01" w:rsidR="009A1187" w:rsidRPr="009A1187" w:rsidRDefault="009A1187" w:rsidP="009A1187">
            <w:pPr>
              <w:snapToGrid w:val="0"/>
              <w:spacing w:line="200" w:lineRule="exact"/>
              <w:ind w:left="140" w:hangingChars="100" w:hanging="140"/>
              <w:rPr>
                <w:rFonts w:asciiTheme="majorEastAsia" w:eastAsiaTheme="majorEastAsia" w:hAnsiTheme="majorEastAsia"/>
                <w:sz w:val="14"/>
                <w:szCs w:val="14"/>
              </w:rPr>
            </w:pPr>
            <w:r w:rsidRPr="009A1187">
              <w:rPr>
                <w:rFonts w:asciiTheme="majorEastAsia" w:eastAsiaTheme="majorEastAsia" w:hAnsiTheme="majorEastAsia" w:hint="eastAsia"/>
                <w:sz w:val="14"/>
                <w:szCs w:val="14"/>
              </w:rPr>
              <w:t>・これまでの記録を整理して</w:t>
            </w:r>
            <w:r w:rsidR="00B14E62">
              <w:rPr>
                <w:rFonts w:asciiTheme="majorEastAsia" w:eastAsiaTheme="majorEastAsia" w:hAnsiTheme="majorEastAsia" w:hint="eastAsia"/>
                <w:sz w:val="14"/>
                <w:szCs w:val="14"/>
              </w:rPr>
              <w:t>、</w:t>
            </w:r>
            <w:r w:rsidRPr="009A1187">
              <w:rPr>
                <w:rFonts w:asciiTheme="majorEastAsia" w:eastAsiaTheme="majorEastAsia" w:hAnsiTheme="majorEastAsia" w:hint="eastAsia"/>
                <w:sz w:val="14"/>
                <w:szCs w:val="14"/>
              </w:rPr>
              <w:t>植物や動物の様子と気温との関係を考える。</w:t>
            </w:r>
          </w:p>
          <w:p w14:paraId="2957FB2B" w14:textId="72F781D3" w:rsidR="009A1187" w:rsidRPr="009A1187" w:rsidRDefault="003D5EC6" w:rsidP="009A1187">
            <w:pPr>
              <w:snapToGrid w:val="0"/>
              <w:spacing w:line="200" w:lineRule="exact"/>
              <w:ind w:left="14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・植物や動物のこれからの変化について</w:t>
            </w:r>
            <w:r w:rsidR="00B14E62">
              <w:rPr>
                <w:rFonts w:asciiTheme="majorEastAsia" w:eastAsiaTheme="majorEastAsia" w:hAnsiTheme="majorEastAsia" w:hint="eastAsia"/>
                <w:sz w:val="14"/>
                <w:szCs w:val="14"/>
              </w:rPr>
              <w:t>、</w:t>
            </w:r>
            <w:r w:rsidR="009A1187" w:rsidRPr="009A1187">
              <w:rPr>
                <w:rFonts w:asciiTheme="majorEastAsia" w:eastAsiaTheme="majorEastAsia" w:hAnsiTheme="majorEastAsia" w:hint="eastAsia"/>
                <w:sz w:val="14"/>
                <w:szCs w:val="14"/>
              </w:rPr>
              <w:t>これまでに学んだことや経験したことを基に予想して</w:t>
            </w:r>
            <w:r w:rsidR="00B14E62">
              <w:rPr>
                <w:rFonts w:asciiTheme="majorEastAsia" w:eastAsiaTheme="majorEastAsia" w:hAnsiTheme="majorEastAsia" w:hint="eastAsia"/>
                <w:sz w:val="14"/>
                <w:szCs w:val="14"/>
              </w:rPr>
              <w:t>、</w:t>
            </w:r>
            <w:r w:rsidR="009A1187" w:rsidRPr="009A1187">
              <w:rPr>
                <w:rFonts w:asciiTheme="majorEastAsia" w:eastAsiaTheme="majorEastAsia" w:hAnsiTheme="majorEastAsia" w:hint="eastAsia"/>
                <w:sz w:val="14"/>
                <w:szCs w:val="14"/>
              </w:rPr>
              <w:t>話し合う。</w:t>
            </w:r>
          </w:p>
          <w:p w14:paraId="2B9071A1" w14:textId="5A8B1F2B" w:rsidR="003F4D22" w:rsidRPr="0082008D" w:rsidRDefault="009A1187" w:rsidP="009A1187">
            <w:pPr>
              <w:snapToGrid w:val="0"/>
              <w:spacing w:line="200" w:lineRule="exact"/>
              <w:ind w:left="140" w:hangingChars="100" w:hanging="140"/>
              <w:rPr>
                <w:rFonts w:asciiTheme="majorEastAsia" w:eastAsiaTheme="majorEastAsia" w:hAnsiTheme="majorEastAsia"/>
                <w:sz w:val="14"/>
                <w:szCs w:val="14"/>
              </w:rPr>
            </w:pPr>
            <w:r w:rsidRPr="009A1187">
              <w:rPr>
                <w:rFonts w:asciiTheme="majorEastAsia" w:eastAsiaTheme="majorEastAsia" w:hAnsiTheme="majorEastAsia" w:hint="eastAsia"/>
                <w:sz w:val="14"/>
                <w:szCs w:val="14"/>
              </w:rPr>
              <w:t>・資料を読んで</w:t>
            </w:r>
            <w:r w:rsidR="00B14E62">
              <w:rPr>
                <w:rFonts w:asciiTheme="majorEastAsia" w:eastAsiaTheme="majorEastAsia" w:hAnsiTheme="majorEastAsia" w:hint="eastAsia"/>
                <w:sz w:val="14"/>
                <w:szCs w:val="14"/>
              </w:rPr>
              <w:t>、</w:t>
            </w:r>
            <w:r w:rsidRPr="009A1187">
              <w:rPr>
                <w:rFonts w:asciiTheme="majorEastAsia" w:eastAsiaTheme="majorEastAsia" w:hAnsiTheme="majorEastAsia" w:hint="eastAsia"/>
                <w:sz w:val="14"/>
                <w:szCs w:val="14"/>
              </w:rPr>
              <w:t>秋の季節の特徴を捉える。</w:t>
            </w:r>
          </w:p>
        </w:tc>
        <w:tc>
          <w:tcPr>
            <w:tcW w:w="283" w:type="dxa"/>
            <w:vMerge w:val="restart"/>
            <w:tcBorders>
              <w:top w:val="nil"/>
            </w:tcBorders>
            <w:vAlign w:val="center"/>
          </w:tcPr>
          <w:p w14:paraId="5F63FF75" w14:textId="77777777" w:rsidR="003F4D22" w:rsidRDefault="003F4D22" w:rsidP="001A66A0">
            <w:pPr>
              <w:snapToGrid w:val="0"/>
              <w:spacing w:line="200" w:lineRule="exact"/>
              <w:jc w:val="center"/>
              <w:rPr>
                <w:rFonts w:asciiTheme="majorEastAsia" w:eastAsiaTheme="majorEastAsia" w:hAnsiTheme="majorEastAsia"/>
                <w:sz w:val="14"/>
                <w:szCs w:val="14"/>
              </w:rPr>
            </w:pPr>
            <w:r w:rsidRPr="00D86E01">
              <w:rPr>
                <w:rFonts w:asciiTheme="majorEastAsia" w:eastAsiaTheme="majorEastAsia" w:hAnsiTheme="majorEastAsia"/>
                <w:sz w:val="14"/>
                <w:szCs w:val="14"/>
              </w:rPr>
              <w:t>1</w:t>
            </w:r>
          </w:p>
          <w:p w14:paraId="1A4C20C5" w14:textId="2FB456DB" w:rsidR="003F4D22" w:rsidRPr="00553402" w:rsidRDefault="008C131A"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r>
              <w:rPr>
                <w:rFonts w:asciiTheme="majorEastAsia" w:eastAsiaTheme="majorEastAsia" w:hAnsiTheme="majorEastAsia"/>
                <w:sz w:val="14"/>
                <w:szCs w:val="14"/>
              </w:rPr>
              <w:t>2)</w:t>
            </w:r>
          </w:p>
        </w:tc>
        <w:tc>
          <w:tcPr>
            <w:tcW w:w="283" w:type="dxa"/>
            <w:vMerge w:val="restart"/>
            <w:tcBorders>
              <w:top w:val="nil"/>
            </w:tcBorders>
            <w:textDirection w:val="tbRlV"/>
            <w:vAlign w:val="center"/>
          </w:tcPr>
          <w:p w14:paraId="7591E34E" w14:textId="454F9E0C" w:rsidR="003F4D22" w:rsidRPr="00553402" w:rsidRDefault="009A1187" w:rsidP="001A66A0">
            <w:pPr>
              <w:snapToGrid w:val="0"/>
              <w:spacing w:line="200" w:lineRule="exact"/>
              <w:ind w:left="113" w:right="113"/>
              <w:jc w:val="center"/>
              <w:rPr>
                <w:rFonts w:asciiTheme="majorEastAsia" w:eastAsiaTheme="majorEastAsia" w:hAnsiTheme="majorEastAsia"/>
                <w:sz w:val="14"/>
                <w:szCs w:val="14"/>
              </w:rPr>
            </w:pPr>
            <w:r w:rsidRPr="009A1187">
              <w:rPr>
                <w:rFonts w:asciiTheme="majorEastAsia" w:eastAsiaTheme="majorEastAsia" w:hAnsiTheme="majorEastAsia"/>
                <w:sz w:val="14"/>
                <w:szCs w:val="14"/>
                <w:eastAsianLayout w:id="2094759938" w:vert="1" w:vertCompress="1"/>
              </w:rPr>
              <w:t>108</w:t>
            </w:r>
            <w:r w:rsidR="003F4D22" w:rsidRPr="00553402">
              <w:rPr>
                <w:rFonts w:asciiTheme="majorEastAsia" w:eastAsiaTheme="majorEastAsia" w:hAnsiTheme="majorEastAsia" w:hint="eastAsia"/>
                <w:sz w:val="14"/>
                <w:szCs w:val="14"/>
              </w:rPr>
              <w:t>～</w:t>
            </w:r>
            <w:r w:rsidRPr="009A1187">
              <w:rPr>
                <w:rFonts w:asciiTheme="majorEastAsia" w:eastAsiaTheme="majorEastAsia" w:hAnsiTheme="majorEastAsia"/>
                <w:sz w:val="14"/>
                <w:szCs w:val="14"/>
                <w:eastAsianLayout w:id="2094759939" w:vert="1" w:vertCompress="1"/>
              </w:rPr>
              <w:t>109</w:t>
            </w:r>
          </w:p>
        </w:tc>
        <w:tc>
          <w:tcPr>
            <w:tcW w:w="283" w:type="dxa"/>
            <w:tcBorders>
              <w:top w:val="nil"/>
              <w:bottom w:val="dashSmallGap" w:sz="4" w:space="0" w:color="auto"/>
            </w:tcBorders>
            <w:vAlign w:val="center"/>
          </w:tcPr>
          <w:p w14:paraId="78CA1AF2" w14:textId="77777777" w:rsidR="003F4D22" w:rsidRPr="00553402" w:rsidRDefault="003F4D22"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思</w:t>
            </w:r>
          </w:p>
        </w:tc>
        <w:tc>
          <w:tcPr>
            <w:tcW w:w="283" w:type="dxa"/>
            <w:tcBorders>
              <w:top w:val="nil"/>
              <w:bottom w:val="dashSmallGap" w:sz="4" w:space="0" w:color="auto"/>
            </w:tcBorders>
            <w:vAlign w:val="center"/>
          </w:tcPr>
          <w:p w14:paraId="7C78C09A" w14:textId="77777777" w:rsidR="003F4D22" w:rsidRPr="0082008D" w:rsidRDefault="003F4D22"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nil"/>
              <w:bottom w:val="dashSmallGap" w:sz="4" w:space="0" w:color="auto"/>
              <w:right w:val="nil"/>
            </w:tcBorders>
            <w:tcMar>
              <w:top w:w="57" w:type="dxa"/>
              <w:left w:w="142" w:type="dxa"/>
              <w:bottom w:w="57" w:type="dxa"/>
              <w:right w:w="142" w:type="dxa"/>
            </w:tcMar>
          </w:tcPr>
          <w:p w14:paraId="49DB7206" w14:textId="7DA2AC9F" w:rsidR="009A1187" w:rsidRPr="009A1187" w:rsidRDefault="009A1187" w:rsidP="009A1187">
            <w:pPr>
              <w:tabs>
                <w:tab w:val="right" w:pos="3772"/>
              </w:tabs>
              <w:topLinePunct/>
              <w:snapToGrid w:val="0"/>
              <w:spacing w:line="200" w:lineRule="exact"/>
              <w:rPr>
                <w:rFonts w:asciiTheme="majorEastAsia" w:eastAsiaTheme="majorEastAsia" w:hAnsiTheme="majorEastAsia"/>
                <w:b/>
                <w:sz w:val="14"/>
                <w:szCs w:val="14"/>
              </w:rPr>
            </w:pPr>
            <w:r w:rsidRPr="009A1187">
              <w:rPr>
                <w:rFonts w:asciiTheme="majorEastAsia" w:eastAsiaTheme="majorEastAsia" w:hAnsiTheme="majorEastAsia" w:hint="eastAsia"/>
                <w:b/>
                <w:sz w:val="14"/>
                <w:szCs w:val="14"/>
              </w:rPr>
              <w:t>【思②】ヘチマの成長と気温との関係について</w:t>
            </w:r>
            <w:r w:rsidR="00B14E62">
              <w:rPr>
                <w:rFonts w:asciiTheme="majorEastAsia" w:eastAsiaTheme="majorEastAsia" w:hAnsiTheme="majorEastAsia" w:hint="eastAsia"/>
                <w:b/>
                <w:sz w:val="14"/>
                <w:szCs w:val="14"/>
              </w:rPr>
              <w:t>、</w:t>
            </w:r>
            <w:r w:rsidRPr="009A1187">
              <w:rPr>
                <w:rFonts w:asciiTheme="majorEastAsia" w:eastAsiaTheme="majorEastAsia" w:hAnsiTheme="majorEastAsia" w:hint="eastAsia"/>
                <w:b/>
                <w:sz w:val="14"/>
                <w:szCs w:val="14"/>
              </w:rPr>
              <w:t>これまでの記録を基に考察し</w:t>
            </w:r>
            <w:r w:rsidR="00B14E62">
              <w:rPr>
                <w:rFonts w:asciiTheme="majorEastAsia" w:eastAsiaTheme="majorEastAsia" w:hAnsiTheme="majorEastAsia" w:hint="eastAsia"/>
                <w:b/>
                <w:sz w:val="14"/>
                <w:szCs w:val="14"/>
              </w:rPr>
              <w:t>、</w:t>
            </w:r>
            <w:r w:rsidRPr="009A1187">
              <w:rPr>
                <w:rFonts w:asciiTheme="majorEastAsia" w:eastAsiaTheme="majorEastAsia" w:hAnsiTheme="majorEastAsia" w:hint="eastAsia"/>
                <w:b/>
                <w:sz w:val="14"/>
                <w:szCs w:val="14"/>
              </w:rPr>
              <w:t>表現しているかを評価する。</w:t>
            </w:r>
          </w:p>
          <w:p w14:paraId="73F67910" w14:textId="02B2387C" w:rsidR="003F4D22" w:rsidRPr="0082008D" w:rsidRDefault="009A1187" w:rsidP="003951E7">
            <w:pPr>
              <w:tabs>
                <w:tab w:val="right" w:pos="3772"/>
              </w:tabs>
              <w:topLinePunct/>
              <w:snapToGrid w:val="0"/>
              <w:spacing w:line="200" w:lineRule="exact"/>
              <w:jc w:val="right"/>
              <w:rPr>
                <w:rFonts w:asciiTheme="majorEastAsia" w:eastAsiaTheme="majorEastAsia" w:hAnsiTheme="majorEastAsia"/>
                <w:sz w:val="14"/>
                <w:szCs w:val="14"/>
              </w:rPr>
            </w:pPr>
            <w:r w:rsidRPr="009A1187">
              <w:rPr>
                <w:rFonts w:asciiTheme="majorEastAsia" w:eastAsiaTheme="majorEastAsia" w:hAnsiTheme="majorEastAsia" w:hint="eastAsia"/>
                <w:b/>
                <w:sz w:val="14"/>
                <w:szCs w:val="14"/>
              </w:rPr>
              <w:t>【発言分析・記述分析】</w:t>
            </w:r>
          </w:p>
        </w:tc>
        <w:tc>
          <w:tcPr>
            <w:tcW w:w="652" w:type="dxa"/>
            <w:tcBorders>
              <w:top w:val="nil"/>
              <w:left w:val="nil"/>
              <w:bottom w:val="dashSmallGap" w:sz="4" w:space="0" w:color="auto"/>
            </w:tcBorders>
            <w:tcMar>
              <w:top w:w="57" w:type="dxa"/>
              <w:left w:w="142" w:type="dxa"/>
              <w:bottom w:w="57" w:type="dxa"/>
              <w:right w:w="142" w:type="dxa"/>
            </w:tcMar>
          </w:tcPr>
          <w:p w14:paraId="518F6055" w14:textId="77777777" w:rsidR="003F4D22" w:rsidRPr="0082008D" w:rsidRDefault="003F4D22" w:rsidP="001A66A0">
            <w:pPr>
              <w:snapToGrid w:val="0"/>
              <w:spacing w:line="200" w:lineRule="exact"/>
              <w:rPr>
                <w:rFonts w:asciiTheme="majorEastAsia" w:eastAsiaTheme="majorEastAsia" w:hAnsiTheme="majorEastAsia"/>
                <w:sz w:val="14"/>
                <w:szCs w:val="14"/>
              </w:rPr>
            </w:pPr>
          </w:p>
        </w:tc>
        <w:tc>
          <w:tcPr>
            <w:tcW w:w="652" w:type="dxa"/>
            <w:tcBorders>
              <w:top w:val="nil"/>
              <w:left w:val="nil"/>
              <w:bottom w:val="dashSmallGap" w:sz="4" w:space="0" w:color="auto"/>
              <w:right w:val="nil"/>
            </w:tcBorders>
          </w:tcPr>
          <w:p w14:paraId="046F90F2" w14:textId="77777777" w:rsidR="003F4D22" w:rsidRPr="0082008D" w:rsidRDefault="003F4D22" w:rsidP="001A66A0">
            <w:pPr>
              <w:snapToGrid w:val="0"/>
              <w:spacing w:line="200" w:lineRule="exact"/>
              <w:rPr>
                <w:rFonts w:asciiTheme="majorEastAsia" w:eastAsiaTheme="majorEastAsia" w:hAnsiTheme="majorEastAsia"/>
                <w:sz w:val="14"/>
                <w:szCs w:val="14"/>
              </w:rPr>
            </w:pPr>
          </w:p>
        </w:tc>
        <w:tc>
          <w:tcPr>
            <w:tcW w:w="4344" w:type="dxa"/>
            <w:tcBorders>
              <w:top w:val="nil"/>
              <w:left w:val="nil"/>
              <w:bottom w:val="dashSmallGap" w:sz="4" w:space="0" w:color="auto"/>
            </w:tcBorders>
            <w:tcMar>
              <w:top w:w="57" w:type="dxa"/>
              <w:left w:w="142" w:type="dxa"/>
              <w:bottom w:w="57" w:type="dxa"/>
              <w:right w:w="142" w:type="dxa"/>
            </w:tcMar>
          </w:tcPr>
          <w:p w14:paraId="47185540" w14:textId="540D5554" w:rsidR="003F4D22" w:rsidRPr="0082008D" w:rsidRDefault="009A1187" w:rsidP="001A66A0">
            <w:pPr>
              <w:snapToGrid w:val="0"/>
              <w:spacing w:line="200" w:lineRule="exact"/>
              <w:rPr>
                <w:rFonts w:asciiTheme="majorEastAsia" w:eastAsiaTheme="majorEastAsia" w:hAnsiTheme="majorEastAsia"/>
                <w:sz w:val="14"/>
                <w:szCs w:val="14"/>
              </w:rPr>
            </w:pPr>
            <w:r w:rsidRPr="009A1187">
              <w:rPr>
                <w:rFonts w:asciiTheme="majorEastAsia" w:eastAsiaTheme="majorEastAsia" w:hAnsiTheme="majorEastAsia" w:hint="eastAsia"/>
                <w:sz w:val="14"/>
                <w:szCs w:val="14"/>
              </w:rPr>
              <w:t>ヘチマの成長と気温との関係について</w:t>
            </w:r>
            <w:r w:rsidR="00B14E62">
              <w:rPr>
                <w:rFonts w:asciiTheme="majorEastAsia" w:eastAsiaTheme="majorEastAsia" w:hAnsiTheme="majorEastAsia" w:hint="eastAsia"/>
                <w:sz w:val="14"/>
                <w:szCs w:val="14"/>
              </w:rPr>
              <w:t>、</w:t>
            </w:r>
            <w:r w:rsidRPr="009A1187">
              <w:rPr>
                <w:rFonts w:asciiTheme="majorEastAsia" w:eastAsiaTheme="majorEastAsia" w:hAnsiTheme="majorEastAsia" w:hint="eastAsia"/>
                <w:sz w:val="14"/>
                <w:szCs w:val="14"/>
              </w:rPr>
              <w:t>これまでの記録を基に考察するとともに</w:t>
            </w:r>
            <w:r w:rsidR="00B14E62">
              <w:rPr>
                <w:rFonts w:asciiTheme="majorEastAsia" w:eastAsiaTheme="majorEastAsia" w:hAnsiTheme="majorEastAsia" w:hint="eastAsia"/>
                <w:sz w:val="14"/>
                <w:szCs w:val="14"/>
              </w:rPr>
              <w:t>、</w:t>
            </w:r>
            <w:r w:rsidR="003D5EC6">
              <w:rPr>
                <w:rFonts w:asciiTheme="majorEastAsia" w:eastAsiaTheme="majorEastAsia" w:hAnsiTheme="majorEastAsia" w:hint="eastAsia"/>
                <w:sz w:val="14"/>
                <w:szCs w:val="14"/>
              </w:rPr>
              <w:t>あわ</w:t>
            </w:r>
            <w:r w:rsidRPr="009A1187">
              <w:rPr>
                <w:rFonts w:asciiTheme="majorEastAsia" w:eastAsiaTheme="majorEastAsia" w:hAnsiTheme="majorEastAsia" w:hint="eastAsia"/>
                <w:sz w:val="14"/>
                <w:szCs w:val="14"/>
              </w:rPr>
              <w:t>せてヘチマ以外の植物についても考察し</w:t>
            </w:r>
            <w:r w:rsidR="00B14E62">
              <w:rPr>
                <w:rFonts w:asciiTheme="majorEastAsia" w:eastAsiaTheme="majorEastAsia" w:hAnsiTheme="majorEastAsia" w:hint="eastAsia"/>
                <w:sz w:val="14"/>
                <w:szCs w:val="14"/>
              </w:rPr>
              <w:t>、</w:t>
            </w:r>
            <w:r w:rsidRPr="009A1187">
              <w:rPr>
                <w:rFonts w:asciiTheme="majorEastAsia" w:eastAsiaTheme="majorEastAsia" w:hAnsiTheme="majorEastAsia" w:hint="eastAsia"/>
                <w:sz w:val="14"/>
                <w:szCs w:val="14"/>
              </w:rPr>
              <w:t>それらの共通性を表現している。</w:t>
            </w:r>
          </w:p>
        </w:tc>
        <w:tc>
          <w:tcPr>
            <w:tcW w:w="4383" w:type="dxa"/>
            <w:tcBorders>
              <w:top w:val="nil"/>
              <w:bottom w:val="dashSmallGap" w:sz="4" w:space="0" w:color="auto"/>
              <w:right w:val="nil"/>
            </w:tcBorders>
            <w:shd w:val="clear" w:color="auto" w:fill="auto"/>
            <w:tcMar>
              <w:top w:w="57" w:type="dxa"/>
              <w:left w:w="142" w:type="dxa"/>
              <w:bottom w:w="57" w:type="dxa"/>
              <w:right w:w="142" w:type="dxa"/>
            </w:tcMar>
          </w:tcPr>
          <w:p w14:paraId="0B8B6114" w14:textId="0868BBE2" w:rsidR="003F4D22" w:rsidRPr="00615541" w:rsidRDefault="009A1187" w:rsidP="001A66A0">
            <w:pPr>
              <w:spacing w:line="200" w:lineRule="exact"/>
              <w:rPr>
                <w:rFonts w:asciiTheme="majorEastAsia" w:eastAsiaTheme="majorEastAsia" w:hAnsiTheme="majorEastAsia"/>
                <w:sz w:val="14"/>
                <w:szCs w:val="14"/>
              </w:rPr>
            </w:pPr>
            <w:r w:rsidRPr="009A1187">
              <w:rPr>
                <w:rFonts w:asciiTheme="majorEastAsia" w:eastAsiaTheme="majorEastAsia" w:hAnsiTheme="majorEastAsia" w:hint="eastAsia"/>
                <w:sz w:val="14"/>
                <w:szCs w:val="14"/>
              </w:rPr>
              <w:t>ヘチマの成長と気温の変化のグラフを縦に並べて比較</w:t>
            </w:r>
            <w:r w:rsidR="003D5EC6">
              <w:rPr>
                <w:rFonts w:asciiTheme="majorEastAsia" w:eastAsiaTheme="majorEastAsia" w:hAnsiTheme="majorEastAsia" w:hint="eastAsia"/>
                <w:sz w:val="14"/>
                <w:szCs w:val="14"/>
              </w:rPr>
              <w:t>して</w:t>
            </w:r>
            <w:r w:rsidR="00B14E62">
              <w:rPr>
                <w:rFonts w:asciiTheme="majorEastAsia" w:eastAsiaTheme="majorEastAsia" w:hAnsiTheme="majorEastAsia" w:hint="eastAsia"/>
                <w:sz w:val="14"/>
                <w:szCs w:val="14"/>
              </w:rPr>
              <w:t>、</w:t>
            </w:r>
            <w:r w:rsidR="003D5EC6">
              <w:rPr>
                <w:rFonts w:asciiTheme="majorEastAsia" w:eastAsiaTheme="majorEastAsia" w:hAnsiTheme="majorEastAsia" w:hint="eastAsia"/>
                <w:sz w:val="14"/>
                <w:szCs w:val="14"/>
              </w:rPr>
              <w:t>グラフの形の類似性に気づき</w:t>
            </w:r>
            <w:r w:rsidR="00B14E62">
              <w:rPr>
                <w:rFonts w:asciiTheme="majorEastAsia" w:eastAsiaTheme="majorEastAsia" w:hAnsiTheme="majorEastAsia" w:hint="eastAsia"/>
                <w:sz w:val="14"/>
                <w:szCs w:val="14"/>
              </w:rPr>
              <w:t>、</w:t>
            </w:r>
            <w:r w:rsidRPr="009A1187">
              <w:rPr>
                <w:rFonts w:asciiTheme="majorEastAsia" w:eastAsiaTheme="majorEastAsia" w:hAnsiTheme="majorEastAsia" w:hint="eastAsia"/>
                <w:sz w:val="14"/>
                <w:szCs w:val="14"/>
              </w:rPr>
              <w:t>成長と気温との関係を考えることができるように</w:t>
            </w:r>
            <w:r w:rsidR="00B14E62">
              <w:rPr>
                <w:rFonts w:asciiTheme="majorEastAsia" w:eastAsiaTheme="majorEastAsia" w:hAnsiTheme="majorEastAsia" w:hint="eastAsia"/>
                <w:sz w:val="14"/>
                <w:szCs w:val="14"/>
              </w:rPr>
              <w:t>、</w:t>
            </w:r>
            <w:r w:rsidRPr="009A1187">
              <w:rPr>
                <w:rFonts w:asciiTheme="majorEastAsia" w:eastAsiaTheme="majorEastAsia" w:hAnsiTheme="majorEastAsia" w:hint="eastAsia"/>
                <w:sz w:val="14"/>
                <w:szCs w:val="14"/>
              </w:rPr>
              <w:t>助言・援助する。</w:t>
            </w:r>
          </w:p>
        </w:tc>
        <w:tc>
          <w:tcPr>
            <w:tcW w:w="120" w:type="dxa"/>
            <w:vMerge/>
            <w:tcBorders>
              <w:left w:val="nil"/>
            </w:tcBorders>
            <w:shd w:val="clear" w:color="auto" w:fill="auto"/>
          </w:tcPr>
          <w:p w14:paraId="7D17F429" w14:textId="77777777" w:rsidR="003F4D22" w:rsidRDefault="003F4D22" w:rsidP="001A66A0"/>
        </w:tc>
      </w:tr>
      <w:tr w:rsidR="003F4D22" w14:paraId="390A43EA" w14:textId="77777777" w:rsidTr="001A66A0">
        <w:trPr>
          <w:cantSplit/>
          <w:trHeight w:val="285"/>
        </w:trPr>
        <w:tc>
          <w:tcPr>
            <w:tcW w:w="104" w:type="dxa"/>
            <w:vMerge/>
            <w:tcBorders>
              <w:right w:val="nil"/>
            </w:tcBorders>
          </w:tcPr>
          <w:p w14:paraId="389B76AE" w14:textId="77777777" w:rsidR="003F4D22" w:rsidRPr="009D4699" w:rsidRDefault="003F4D22" w:rsidP="001A66A0">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Mar>
              <w:top w:w="57" w:type="dxa"/>
              <w:left w:w="255" w:type="dxa"/>
              <w:bottom w:w="57" w:type="dxa"/>
              <w:right w:w="142" w:type="dxa"/>
            </w:tcMar>
          </w:tcPr>
          <w:p w14:paraId="3F24B625" w14:textId="77777777" w:rsidR="003F4D22" w:rsidRPr="001B53EA" w:rsidRDefault="003F4D22" w:rsidP="001A66A0">
            <w:pPr>
              <w:snapToGrid w:val="0"/>
              <w:spacing w:line="200" w:lineRule="exact"/>
              <w:ind w:left="140" w:hangingChars="100" w:hanging="140"/>
              <w:rPr>
                <w:rFonts w:asciiTheme="majorEastAsia" w:eastAsiaTheme="majorEastAsia" w:hAnsiTheme="majorEastAsia"/>
                <w:sz w:val="14"/>
                <w:szCs w:val="14"/>
              </w:rPr>
            </w:pPr>
          </w:p>
        </w:tc>
        <w:tc>
          <w:tcPr>
            <w:tcW w:w="283" w:type="dxa"/>
            <w:vMerge/>
            <w:vAlign w:val="center"/>
          </w:tcPr>
          <w:p w14:paraId="7E6C8779" w14:textId="77777777" w:rsidR="003F4D22" w:rsidRPr="00D86E01" w:rsidRDefault="003F4D22" w:rsidP="001A66A0">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24962B96" w14:textId="77777777" w:rsidR="003F4D22" w:rsidRDefault="003F4D22" w:rsidP="001A66A0">
            <w:pPr>
              <w:snapToGrid w:val="0"/>
              <w:spacing w:line="200" w:lineRule="exact"/>
              <w:ind w:left="113" w:right="113"/>
              <w:jc w:val="center"/>
              <w:rPr>
                <w:rFonts w:asciiTheme="majorEastAsia" w:eastAsiaTheme="majorEastAsia" w:hAnsiTheme="majorEastAsia"/>
                <w:sz w:val="14"/>
                <w:szCs w:val="14"/>
              </w:rPr>
            </w:pPr>
          </w:p>
        </w:tc>
        <w:tc>
          <w:tcPr>
            <w:tcW w:w="283" w:type="dxa"/>
            <w:tcBorders>
              <w:top w:val="nil"/>
              <w:bottom w:val="dashSmallGap" w:sz="4" w:space="0" w:color="auto"/>
            </w:tcBorders>
            <w:vAlign w:val="center"/>
          </w:tcPr>
          <w:p w14:paraId="3012F249" w14:textId="77777777" w:rsidR="003F4D22" w:rsidRDefault="003F4D22"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知</w:t>
            </w:r>
          </w:p>
        </w:tc>
        <w:tc>
          <w:tcPr>
            <w:tcW w:w="283" w:type="dxa"/>
            <w:tcBorders>
              <w:top w:val="nil"/>
              <w:bottom w:val="dashSmallGap" w:sz="4" w:space="0" w:color="auto"/>
            </w:tcBorders>
            <w:vAlign w:val="center"/>
          </w:tcPr>
          <w:p w14:paraId="61E5975C" w14:textId="77777777" w:rsidR="003F4D22" w:rsidRDefault="003F4D22" w:rsidP="001A66A0">
            <w:pPr>
              <w:snapToGrid w:val="0"/>
              <w:spacing w:line="200" w:lineRule="exact"/>
              <w:jc w:val="center"/>
              <w:rPr>
                <w:rFonts w:asciiTheme="majorEastAsia" w:eastAsiaTheme="majorEastAsia" w:hAnsiTheme="majorEastAsia"/>
                <w:b/>
                <w:sz w:val="14"/>
                <w:szCs w:val="14"/>
              </w:rPr>
            </w:pPr>
          </w:p>
        </w:tc>
        <w:tc>
          <w:tcPr>
            <w:tcW w:w="4056" w:type="dxa"/>
            <w:tcBorders>
              <w:top w:val="dashSmallGap" w:sz="4" w:space="0" w:color="auto"/>
              <w:bottom w:val="dashSmallGap" w:sz="4" w:space="0" w:color="auto"/>
              <w:right w:val="nil"/>
            </w:tcBorders>
            <w:tcMar>
              <w:top w:w="57" w:type="dxa"/>
              <w:left w:w="142" w:type="dxa"/>
              <w:bottom w:w="57" w:type="dxa"/>
              <w:right w:w="142" w:type="dxa"/>
            </w:tcMar>
          </w:tcPr>
          <w:p w14:paraId="3FEC9125" w14:textId="4C42AB3C" w:rsidR="003F4D22" w:rsidRPr="0082008D" w:rsidRDefault="009A1187" w:rsidP="001A66A0">
            <w:pPr>
              <w:tabs>
                <w:tab w:val="right" w:pos="3772"/>
              </w:tabs>
              <w:topLinePunct/>
              <w:snapToGrid w:val="0"/>
              <w:spacing w:line="200" w:lineRule="exact"/>
              <w:rPr>
                <w:rFonts w:asciiTheme="majorEastAsia" w:eastAsiaTheme="majorEastAsia" w:hAnsiTheme="majorEastAsia"/>
                <w:sz w:val="14"/>
                <w:szCs w:val="14"/>
              </w:rPr>
            </w:pPr>
            <w:r w:rsidRPr="009A1187">
              <w:rPr>
                <w:rFonts w:asciiTheme="majorEastAsia" w:eastAsiaTheme="majorEastAsia" w:hAnsiTheme="majorEastAsia" w:hint="eastAsia"/>
                <w:b/>
                <w:sz w:val="14"/>
                <w:szCs w:val="14"/>
              </w:rPr>
              <w:t>【知①②】涼しくなると</w:t>
            </w:r>
            <w:r w:rsidR="00B14E62">
              <w:rPr>
                <w:rFonts w:asciiTheme="majorEastAsia" w:eastAsiaTheme="majorEastAsia" w:hAnsiTheme="majorEastAsia" w:hint="eastAsia"/>
                <w:b/>
                <w:sz w:val="14"/>
                <w:szCs w:val="14"/>
              </w:rPr>
              <w:t>、</w:t>
            </w:r>
            <w:r w:rsidRPr="009A1187">
              <w:rPr>
                <w:rFonts w:asciiTheme="majorEastAsia" w:eastAsiaTheme="majorEastAsia" w:hAnsiTheme="majorEastAsia" w:hint="eastAsia"/>
                <w:b/>
                <w:sz w:val="14"/>
                <w:szCs w:val="14"/>
              </w:rPr>
              <w:t>植物には実が熟したり葉が枯れ落ちたりするものがあることや</w:t>
            </w:r>
            <w:r w:rsidR="00B14E62">
              <w:rPr>
                <w:rFonts w:asciiTheme="majorEastAsia" w:eastAsiaTheme="majorEastAsia" w:hAnsiTheme="majorEastAsia" w:hint="eastAsia"/>
                <w:b/>
                <w:sz w:val="14"/>
                <w:szCs w:val="14"/>
              </w:rPr>
              <w:t>、</w:t>
            </w:r>
            <w:r w:rsidRPr="009A1187">
              <w:rPr>
                <w:rFonts w:asciiTheme="majorEastAsia" w:eastAsiaTheme="majorEastAsia" w:hAnsiTheme="majorEastAsia" w:hint="eastAsia"/>
                <w:b/>
                <w:sz w:val="14"/>
                <w:szCs w:val="14"/>
              </w:rPr>
              <w:t>動物は見られる数が減り</w:t>
            </w:r>
            <w:r w:rsidR="00B14E62">
              <w:rPr>
                <w:rFonts w:asciiTheme="majorEastAsia" w:eastAsiaTheme="majorEastAsia" w:hAnsiTheme="majorEastAsia" w:hint="eastAsia"/>
                <w:b/>
                <w:sz w:val="14"/>
                <w:szCs w:val="14"/>
              </w:rPr>
              <w:t>、</w:t>
            </w:r>
            <w:r w:rsidRPr="009A1187">
              <w:rPr>
                <w:rFonts w:asciiTheme="majorEastAsia" w:eastAsiaTheme="majorEastAsia" w:hAnsiTheme="majorEastAsia" w:hint="eastAsia"/>
                <w:b/>
                <w:sz w:val="14"/>
                <w:szCs w:val="14"/>
              </w:rPr>
              <w:t xml:space="preserve">冬越しの準備をするものがいることを理解しているかを確認する。             </w:t>
            </w:r>
            <w:r w:rsidR="003951E7">
              <w:rPr>
                <w:rFonts w:asciiTheme="majorEastAsia" w:eastAsiaTheme="majorEastAsia" w:hAnsiTheme="majorEastAsia"/>
                <w:b/>
                <w:sz w:val="14"/>
                <w:szCs w:val="14"/>
              </w:rPr>
              <w:t xml:space="preserve">              </w:t>
            </w:r>
            <w:r w:rsidRPr="009A1187">
              <w:rPr>
                <w:rFonts w:asciiTheme="majorEastAsia" w:eastAsiaTheme="majorEastAsia" w:hAnsiTheme="majorEastAsia" w:hint="eastAsia"/>
                <w:b/>
                <w:sz w:val="14"/>
                <w:szCs w:val="14"/>
              </w:rPr>
              <w:t xml:space="preserve"> 【発言分析・記述分析】</w:t>
            </w:r>
          </w:p>
        </w:tc>
        <w:tc>
          <w:tcPr>
            <w:tcW w:w="652" w:type="dxa"/>
            <w:tcBorders>
              <w:top w:val="dashSmallGap" w:sz="4" w:space="0" w:color="auto"/>
              <w:left w:val="nil"/>
              <w:bottom w:val="dashSmallGap" w:sz="4" w:space="0" w:color="auto"/>
            </w:tcBorders>
            <w:tcMar>
              <w:top w:w="57" w:type="dxa"/>
              <w:left w:w="142" w:type="dxa"/>
              <w:bottom w:w="57" w:type="dxa"/>
              <w:right w:w="142" w:type="dxa"/>
            </w:tcMar>
          </w:tcPr>
          <w:p w14:paraId="7189016B" w14:textId="77777777" w:rsidR="003F4D22" w:rsidRPr="0082008D" w:rsidRDefault="003F4D22" w:rsidP="001A66A0">
            <w:pPr>
              <w:snapToGrid w:val="0"/>
              <w:spacing w:line="200" w:lineRule="exact"/>
              <w:rPr>
                <w:rFonts w:asciiTheme="majorEastAsia" w:eastAsiaTheme="majorEastAsia" w:hAnsiTheme="majorEastAsia"/>
                <w:sz w:val="14"/>
                <w:szCs w:val="14"/>
              </w:rPr>
            </w:pPr>
          </w:p>
        </w:tc>
        <w:tc>
          <w:tcPr>
            <w:tcW w:w="652" w:type="dxa"/>
            <w:tcBorders>
              <w:top w:val="dashSmallGap" w:sz="4" w:space="0" w:color="auto"/>
              <w:left w:val="nil"/>
              <w:bottom w:val="dashSmallGap" w:sz="4" w:space="0" w:color="auto"/>
              <w:right w:val="nil"/>
            </w:tcBorders>
          </w:tcPr>
          <w:p w14:paraId="300862ED" w14:textId="77777777" w:rsidR="003F4D22" w:rsidRPr="0082008D" w:rsidRDefault="003F4D22" w:rsidP="001A66A0">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bottom w:val="dashSmallGap" w:sz="4" w:space="0" w:color="auto"/>
            </w:tcBorders>
            <w:tcMar>
              <w:top w:w="57" w:type="dxa"/>
              <w:left w:w="142" w:type="dxa"/>
              <w:bottom w:w="57" w:type="dxa"/>
              <w:right w:w="142" w:type="dxa"/>
            </w:tcMar>
          </w:tcPr>
          <w:p w14:paraId="4CC7FE15" w14:textId="1E8F6058" w:rsidR="003F4D22" w:rsidRPr="0082008D" w:rsidRDefault="009A1187" w:rsidP="001A66A0">
            <w:pPr>
              <w:snapToGrid w:val="0"/>
              <w:spacing w:line="200" w:lineRule="exact"/>
              <w:rPr>
                <w:rFonts w:asciiTheme="majorEastAsia" w:eastAsiaTheme="majorEastAsia" w:hAnsiTheme="majorEastAsia"/>
                <w:sz w:val="14"/>
                <w:szCs w:val="14"/>
              </w:rPr>
            </w:pPr>
            <w:r w:rsidRPr="009A1187">
              <w:rPr>
                <w:rFonts w:asciiTheme="majorEastAsia" w:eastAsiaTheme="majorEastAsia" w:hAnsiTheme="majorEastAsia" w:hint="eastAsia"/>
                <w:sz w:val="14"/>
                <w:szCs w:val="14"/>
              </w:rPr>
              <w:t>あたたかさと生き物について獲得した知識を</w:t>
            </w:r>
            <w:r w:rsidR="00B14E62">
              <w:rPr>
                <w:rFonts w:asciiTheme="majorEastAsia" w:eastAsiaTheme="majorEastAsia" w:hAnsiTheme="majorEastAsia" w:hint="eastAsia"/>
                <w:sz w:val="14"/>
                <w:szCs w:val="14"/>
              </w:rPr>
              <w:t>、</w:t>
            </w:r>
            <w:r w:rsidRPr="009A1187">
              <w:rPr>
                <w:rFonts w:asciiTheme="majorEastAsia" w:eastAsiaTheme="majorEastAsia" w:hAnsiTheme="majorEastAsia" w:hint="eastAsia"/>
                <w:sz w:val="14"/>
                <w:szCs w:val="14"/>
              </w:rPr>
              <w:t>「理科の世界</w:t>
            </w:r>
            <w:r w:rsidR="003D5EC6">
              <w:rPr>
                <w:rFonts w:asciiTheme="majorEastAsia" w:eastAsiaTheme="majorEastAsia" w:hAnsiTheme="majorEastAsia" w:hint="eastAsia"/>
                <w:sz w:val="14"/>
                <w:szCs w:val="14"/>
              </w:rPr>
              <w:t xml:space="preserve"> </w:t>
            </w:r>
            <w:r w:rsidRPr="009A1187">
              <w:rPr>
                <w:rFonts w:asciiTheme="majorEastAsia" w:eastAsiaTheme="majorEastAsia" w:hAnsiTheme="majorEastAsia" w:hint="eastAsia"/>
                <w:sz w:val="14"/>
                <w:szCs w:val="14"/>
              </w:rPr>
              <w:t>たんけん部」において他の地域の自然の様子にも活用できる程度に理解している。</w:t>
            </w:r>
          </w:p>
        </w:tc>
        <w:tc>
          <w:tcPr>
            <w:tcW w:w="4383" w:type="dxa"/>
            <w:tcBorders>
              <w:top w:val="dashSmallGap" w:sz="4" w:space="0" w:color="auto"/>
              <w:bottom w:val="dashSmallGap" w:sz="4" w:space="0" w:color="auto"/>
              <w:right w:val="nil"/>
            </w:tcBorders>
            <w:shd w:val="clear" w:color="auto" w:fill="auto"/>
            <w:tcMar>
              <w:top w:w="57" w:type="dxa"/>
              <w:left w:w="142" w:type="dxa"/>
              <w:bottom w:w="57" w:type="dxa"/>
              <w:right w:w="142" w:type="dxa"/>
            </w:tcMar>
          </w:tcPr>
          <w:p w14:paraId="2F6B3942" w14:textId="21F7A01C" w:rsidR="003F4D22" w:rsidRPr="00615541" w:rsidRDefault="009A1187" w:rsidP="00C342DE">
            <w:pPr>
              <w:spacing w:line="200" w:lineRule="exact"/>
              <w:rPr>
                <w:rFonts w:asciiTheme="majorEastAsia" w:eastAsiaTheme="majorEastAsia" w:hAnsiTheme="majorEastAsia"/>
                <w:sz w:val="14"/>
                <w:szCs w:val="14"/>
              </w:rPr>
            </w:pPr>
            <w:r w:rsidRPr="009A1187">
              <w:rPr>
                <w:rFonts w:asciiTheme="majorEastAsia" w:eastAsiaTheme="majorEastAsia" w:hAnsiTheme="majorEastAsia" w:hint="eastAsia"/>
                <w:sz w:val="14"/>
                <w:szCs w:val="14"/>
              </w:rPr>
              <w:t>自分の記録だけでなく</w:t>
            </w:r>
            <w:r w:rsidR="00B14E62">
              <w:rPr>
                <w:rFonts w:asciiTheme="majorEastAsia" w:eastAsiaTheme="majorEastAsia" w:hAnsiTheme="majorEastAsia" w:hint="eastAsia"/>
                <w:sz w:val="14"/>
                <w:szCs w:val="14"/>
              </w:rPr>
              <w:t>、</w:t>
            </w:r>
            <w:r w:rsidRPr="009A1187">
              <w:rPr>
                <w:rFonts w:asciiTheme="majorEastAsia" w:eastAsiaTheme="majorEastAsia" w:hAnsiTheme="majorEastAsia" w:hint="eastAsia"/>
                <w:sz w:val="14"/>
                <w:szCs w:val="14"/>
              </w:rPr>
              <w:t>友達の記録も参考に</w:t>
            </w:r>
            <w:r w:rsidR="00C342DE">
              <w:rPr>
                <w:rFonts w:asciiTheme="majorEastAsia" w:eastAsiaTheme="majorEastAsia" w:hAnsiTheme="majorEastAsia" w:hint="eastAsia"/>
                <w:sz w:val="14"/>
                <w:szCs w:val="14"/>
              </w:rPr>
              <w:t>し</w:t>
            </w:r>
            <w:r w:rsidRPr="009A1187">
              <w:rPr>
                <w:rFonts w:asciiTheme="majorEastAsia" w:eastAsiaTheme="majorEastAsia" w:hAnsiTheme="majorEastAsia" w:hint="eastAsia"/>
                <w:sz w:val="14"/>
                <w:szCs w:val="14"/>
              </w:rPr>
              <w:t>ながら</w:t>
            </w:r>
            <w:r w:rsidR="00B14E62">
              <w:rPr>
                <w:rFonts w:asciiTheme="majorEastAsia" w:eastAsiaTheme="majorEastAsia" w:hAnsiTheme="majorEastAsia" w:hint="eastAsia"/>
                <w:sz w:val="14"/>
                <w:szCs w:val="14"/>
              </w:rPr>
              <w:t>、</w:t>
            </w:r>
            <w:r w:rsidR="003D5EC6">
              <w:rPr>
                <w:rFonts w:asciiTheme="majorEastAsia" w:eastAsiaTheme="majorEastAsia" w:hAnsiTheme="majorEastAsia" w:hint="eastAsia"/>
                <w:sz w:val="14"/>
                <w:szCs w:val="14"/>
              </w:rPr>
              <w:t>植物や動物の様子の変化に気づき</w:t>
            </w:r>
            <w:r w:rsidR="00B14E62">
              <w:rPr>
                <w:rFonts w:asciiTheme="majorEastAsia" w:eastAsiaTheme="majorEastAsia" w:hAnsiTheme="majorEastAsia" w:hint="eastAsia"/>
                <w:sz w:val="14"/>
                <w:szCs w:val="14"/>
              </w:rPr>
              <w:t>、</w:t>
            </w:r>
            <w:r w:rsidRPr="009A1187">
              <w:rPr>
                <w:rFonts w:asciiTheme="majorEastAsia" w:eastAsiaTheme="majorEastAsia" w:hAnsiTheme="majorEastAsia" w:hint="eastAsia"/>
                <w:sz w:val="14"/>
                <w:szCs w:val="14"/>
              </w:rPr>
              <w:t>秋の頃の生き物の特徴を捉えることができるように</w:t>
            </w:r>
            <w:r w:rsidR="00B14E62">
              <w:rPr>
                <w:rFonts w:asciiTheme="majorEastAsia" w:eastAsiaTheme="majorEastAsia" w:hAnsiTheme="majorEastAsia" w:hint="eastAsia"/>
                <w:sz w:val="14"/>
                <w:szCs w:val="14"/>
              </w:rPr>
              <w:t>、</w:t>
            </w:r>
            <w:r w:rsidRPr="009A1187">
              <w:rPr>
                <w:rFonts w:asciiTheme="majorEastAsia" w:eastAsiaTheme="majorEastAsia" w:hAnsiTheme="majorEastAsia" w:hint="eastAsia"/>
                <w:sz w:val="14"/>
                <w:szCs w:val="14"/>
              </w:rPr>
              <w:t>助言・援助する。</w:t>
            </w:r>
          </w:p>
        </w:tc>
        <w:tc>
          <w:tcPr>
            <w:tcW w:w="120" w:type="dxa"/>
            <w:vMerge/>
            <w:tcBorders>
              <w:left w:val="nil"/>
            </w:tcBorders>
            <w:shd w:val="clear" w:color="auto" w:fill="auto"/>
          </w:tcPr>
          <w:p w14:paraId="3F805359" w14:textId="77777777" w:rsidR="003F4D22" w:rsidRDefault="003F4D22" w:rsidP="001A66A0"/>
        </w:tc>
      </w:tr>
      <w:tr w:rsidR="003F4D22" w14:paraId="14970F3F" w14:textId="77777777" w:rsidTr="001A66A0">
        <w:trPr>
          <w:cantSplit/>
          <w:trHeight w:val="794"/>
        </w:trPr>
        <w:tc>
          <w:tcPr>
            <w:tcW w:w="104" w:type="dxa"/>
            <w:vMerge/>
            <w:tcBorders>
              <w:bottom w:val="single" w:sz="4" w:space="0" w:color="auto"/>
              <w:right w:val="nil"/>
            </w:tcBorders>
          </w:tcPr>
          <w:p w14:paraId="59DC45E4" w14:textId="77777777" w:rsidR="003F4D22" w:rsidRPr="009D4699" w:rsidRDefault="003F4D22" w:rsidP="001A66A0">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72722C84" w14:textId="77777777" w:rsidR="003F4D22" w:rsidRPr="0082008D" w:rsidRDefault="003F4D22" w:rsidP="001A66A0">
            <w:pPr>
              <w:snapToGrid w:val="0"/>
              <w:spacing w:line="200" w:lineRule="exact"/>
              <w:ind w:leftChars="50" w:left="130" w:rightChars="50" w:right="130"/>
              <w:rPr>
                <w:rFonts w:asciiTheme="majorEastAsia" w:eastAsiaTheme="majorEastAsia" w:hAnsiTheme="majorEastAsia"/>
                <w:sz w:val="14"/>
                <w:szCs w:val="14"/>
              </w:rPr>
            </w:pPr>
          </w:p>
        </w:tc>
        <w:tc>
          <w:tcPr>
            <w:tcW w:w="283" w:type="dxa"/>
            <w:vMerge/>
            <w:vAlign w:val="center"/>
          </w:tcPr>
          <w:p w14:paraId="2122CB5A" w14:textId="77777777" w:rsidR="003F4D22" w:rsidRPr="0082008D" w:rsidRDefault="003F4D22" w:rsidP="001A66A0">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4EDFF7DD" w14:textId="77777777" w:rsidR="003F4D22" w:rsidRPr="0082008D" w:rsidRDefault="003F4D22" w:rsidP="001A66A0">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14:paraId="0134ADA9" w14:textId="77777777" w:rsidR="003F4D22" w:rsidRPr="00553402" w:rsidRDefault="003F4D22"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態</w:t>
            </w:r>
          </w:p>
        </w:tc>
        <w:tc>
          <w:tcPr>
            <w:tcW w:w="283" w:type="dxa"/>
            <w:tcBorders>
              <w:top w:val="dashSmallGap" w:sz="4" w:space="0" w:color="auto"/>
              <w:bottom w:val="single" w:sz="4" w:space="0" w:color="auto"/>
            </w:tcBorders>
            <w:vAlign w:val="center"/>
          </w:tcPr>
          <w:p w14:paraId="5CF6CDBC" w14:textId="77777777" w:rsidR="003F4D22" w:rsidRDefault="003F4D22" w:rsidP="001A66A0">
            <w:pPr>
              <w:snapToGrid w:val="0"/>
              <w:spacing w:line="200" w:lineRule="exact"/>
              <w:jc w:val="center"/>
            </w:pPr>
            <w:r>
              <w:rPr>
                <w:rFonts w:asciiTheme="majorEastAsia" w:eastAsiaTheme="majorEastAsia" w:hAnsiTheme="majorEastAsia" w:hint="eastAsia"/>
                <w:sz w:val="14"/>
                <w:szCs w:val="14"/>
              </w:rPr>
              <w:t>◎</w:t>
            </w:r>
          </w:p>
        </w:tc>
        <w:tc>
          <w:tcPr>
            <w:tcW w:w="4056" w:type="dxa"/>
            <w:tcBorders>
              <w:top w:val="dashSmallGap" w:sz="4" w:space="0" w:color="auto"/>
              <w:bottom w:val="single" w:sz="4" w:space="0" w:color="auto"/>
              <w:right w:val="nil"/>
            </w:tcBorders>
            <w:tcMar>
              <w:top w:w="57" w:type="dxa"/>
              <w:left w:w="142" w:type="dxa"/>
              <w:bottom w:w="57" w:type="dxa"/>
              <w:right w:w="142" w:type="dxa"/>
            </w:tcMar>
          </w:tcPr>
          <w:p w14:paraId="033F9EFC" w14:textId="4517E45E" w:rsidR="003F4D22" w:rsidRPr="0082008D" w:rsidRDefault="009A1187" w:rsidP="003951E7">
            <w:pPr>
              <w:tabs>
                <w:tab w:val="right" w:pos="3772"/>
              </w:tabs>
              <w:topLinePunct/>
              <w:snapToGrid w:val="0"/>
              <w:spacing w:line="200" w:lineRule="exact"/>
              <w:rPr>
                <w:rFonts w:asciiTheme="majorEastAsia" w:eastAsiaTheme="majorEastAsia" w:hAnsiTheme="majorEastAsia"/>
                <w:sz w:val="14"/>
                <w:szCs w:val="14"/>
              </w:rPr>
            </w:pPr>
            <w:r w:rsidRPr="009A1187">
              <w:rPr>
                <w:rFonts w:asciiTheme="majorEastAsia" w:eastAsiaTheme="majorEastAsia" w:hAnsiTheme="majorEastAsia" w:hint="eastAsia"/>
                <w:b/>
                <w:sz w:val="14"/>
                <w:szCs w:val="14"/>
              </w:rPr>
              <w:t>【態②】植物や動物のこれからの変化について</w:t>
            </w:r>
            <w:r w:rsidR="00B14E62">
              <w:rPr>
                <w:rFonts w:asciiTheme="majorEastAsia" w:eastAsiaTheme="majorEastAsia" w:hAnsiTheme="majorEastAsia" w:hint="eastAsia"/>
                <w:b/>
                <w:sz w:val="14"/>
                <w:szCs w:val="14"/>
              </w:rPr>
              <w:t>、</w:t>
            </w:r>
            <w:r w:rsidRPr="009A1187">
              <w:rPr>
                <w:rFonts w:asciiTheme="majorEastAsia" w:eastAsiaTheme="majorEastAsia" w:hAnsiTheme="majorEastAsia" w:hint="eastAsia"/>
                <w:b/>
                <w:sz w:val="14"/>
                <w:szCs w:val="14"/>
              </w:rPr>
              <w:t>これまでに学んだことを生かして</w:t>
            </w:r>
            <w:r w:rsidR="00B14E62">
              <w:rPr>
                <w:rFonts w:asciiTheme="majorEastAsia" w:eastAsiaTheme="majorEastAsia" w:hAnsiTheme="majorEastAsia" w:hint="eastAsia"/>
                <w:b/>
                <w:sz w:val="14"/>
                <w:szCs w:val="14"/>
              </w:rPr>
              <w:t>、</w:t>
            </w:r>
            <w:r w:rsidRPr="009A1187">
              <w:rPr>
                <w:rFonts w:asciiTheme="majorEastAsia" w:eastAsiaTheme="majorEastAsia" w:hAnsiTheme="majorEastAsia" w:hint="eastAsia"/>
                <w:b/>
                <w:sz w:val="14"/>
                <w:szCs w:val="14"/>
              </w:rPr>
              <w:t>具体的に予想しようとしているかを評価する。</w:t>
            </w:r>
            <w:r w:rsidR="003951E7">
              <w:rPr>
                <w:rFonts w:asciiTheme="majorEastAsia" w:eastAsiaTheme="majorEastAsia" w:hAnsiTheme="majorEastAsia" w:hint="eastAsia"/>
                <w:b/>
                <w:sz w:val="14"/>
                <w:szCs w:val="14"/>
              </w:rPr>
              <w:t xml:space="preserve"> </w:t>
            </w:r>
            <w:r w:rsidR="003951E7">
              <w:rPr>
                <w:rFonts w:asciiTheme="majorEastAsia" w:eastAsiaTheme="majorEastAsia" w:hAnsiTheme="majorEastAsia"/>
                <w:b/>
                <w:sz w:val="14"/>
                <w:szCs w:val="14"/>
              </w:rPr>
              <w:t xml:space="preserve">                       </w:t>
            </w:r>
            <w:r w:rsidRPr="009A1187">
              <w:rPr>
                <w:rFonts w:asciiTheme="majorEastAsia" w:eastAsiaTheme="majorEastAsia" w:hAnsiTheme="majorEastAsia" w:hint="eastAsia"/>
                <w:b/>
                <w:sz w:val="14"/>
                <w:szCs w:val="14"/>
              </w:rPr>
              <w:t>【発言分析・行動観察】</w:t>
            </w:r>
          </w:p>
        </w:tc>
        <w:tc>
          <w:tcPr>
            <w:tcW w:w="652" w:type="dxa"/>
            <w:tcBorders>
              <w:top w:val="dashSmallGap" w:sz="4" w:space="0" w:color="auto"/>
              <w:left w:val="nil"/>
              <w:bottom w:val="single" w:sz="4" w:space="0" w:color="auto"/>
            </w:tcBorders>
            <w:tcMar>
              <w:top w:w="57" w:type="dxa"/>
              <w:left w:w="142" w:type="dxa"/>
              <w:bottom w:w="57" w:type="dxa"/>
              <w:right w:w="142" w:type="dxa"/>
            </w:tcMar>
          </w:tcPr>
          <w:p w14:paraId="3AC2E7E3" w14:textId="77777777" w:rsidR="003F4D22" w:rsidRPr="0082008D" w:rsidRDefault="003F4D22" w:rsidP="001A66A0">
            <w:pPr>
              <w:snapToGrid w:val="0"/>
              <w:spacing w:line="200" w:lineRule="exact"/>
              <w:rPr>
                <w:rFonts w:asciiTheme="majorEastAsia" w:eastAsiaTheme="majorEastAsia" w:hAnsiTheme="majorEastAsia"/>
                <w:sz w:val="14"/>
                <w:szCs w:val="14"/>
              </w:rPr>
            </w:pPr>
          </w:p>
        </w:tc>
        <w:tc>
          <w:tcPr>
            <w:tcW w:w="652" w:type="dxa"/>
            <w:tcBorders>
              <w:top w:val="dashSmallGap" w:sz="4" w:space="0" w:color="auto"/>
              <w:left w:val="nil"/>
              <w:bottom w:val="single" w:sz="4" w:space="0" w:color="auto"/>
              <w:right w:val="nil"/>
            </w:tcBorders>
          </w:tcPr>
          <w:p w14:paraId="6246CE1A" w14:textId="77777777" w:rsidR="003F4D22" w:rsidRPr="0082008D" w:rsidRDefault="003F4D22" w:rsidP="001A66A0">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bottom w:val="single" w:sz="4" w:space="0" w:color="auto"/>
            </w:tcBorders>
            <w:tcMar>
              <w:top w:w="57" w:type="dxa"/>
              <w:left w:w="142" w:type="dxa"/>
              <w:bottom w:w="57" w:type="dxa"/>
              <w:right w:w="142" w:type="dxa"/>
            </w:tcMar>
          </w:tcPr>
          <w:p w14:paraId="515D95BC" w14:textId="7F962E1D" w:rsidR="003F4D22" w:rsidRPr="0082008D" w:rsidRDefault="009A1187" w:rsidP="001A66A0">
            <w:pPr>
              <w:snapToGrid w:val="0"/>
              <w:spacing w:line="200" w:lineRule="exact"/>
              <w:rPr>
                <w:rFonts w:asciiTheme="majorEastAsia" w:eastAsiaTheme="majorEastAsia" w:hAnsiTheme="majorEastAsia"/>
                <w:sz w:val="14"/>
                <w:szCs w:val="14"/>
              </w:rPr>
            </w:pPr>
            <w:r w:rsidRPr="009A1187">
              <w:rPr>
                <w:rFonts w:asciiTheme="majorEastAsia" w:eastAsiaTheme="majorEastAsia" w:hAnsiTheme="majorEastAsia" w:hint="eastAsia"/>
                <w:sz w:val="14"/>
                <w:szCs w:val="14"/>
              </w:rPr>
              <w:t>植物や動物の様子と気温との関係についてこれまで学んだことに意義や有用性を感じて</w:t>
            </w:r>
            <w:r w:rsidR="00B14E62">
              <w:rPr>
                <w:rFonts w:asciiTheme="majorEastAsia" w:eastAsiaTheme="majorEastAsia" w:hAnsiTheme="majorEastAsia" w:hint="eastAsia"/>
                <w:sz w:val="14"/>
                <w:szCs w:val="14"/>
              </w:rPr>
              <w:t>、</w:t>
            </w:r>
            <w:r w:rsidRPr="009A1187">
              <w:rPr>
                <w:rFonts w:asciiTheme="majorEastAsia" w:eastAsiaTheme="majorEastAsia" w:hAnsiTheme="majorEastAsia" w:hint="eastAsia"/>
                <w:sz w:val="14"/>
                <w:szCs w:val="14"/>
              </w:rPr>
              <w:t>観察している植物や動物だけでなく</w:t>
            </w:r>
            <w:r w:rsidR="00B14E62">
              <w:rPr>
                <w:rFonts w:asciiTheme="majorEastAsia" w:eastAsiaTheme="majorEastAsia" w:hAnsiTheme="majorEastAsia" w:hint="eastAsia"/>
                <w:sz w:val="14"/>
                <w:szCs w:val="14"/>
              </w:rPr>
              <w:t>、</w:t>
            </w:r>
            <w:r w:rsidR="003D5EC6">
              <w:rPr>
                <w:rFonts w:asciiTheme="majorEastAsia" w:eastAsiaTheme="majorEastAsia" w:hAnsiTheme="majorEastAsia" w:hint="eastAsia"/>
                <w:sz w:val="14"/>
                <w:szCs w:val="14"/>
              </w:rPr>
              <w:t>身の回りに見られる生き物にも当てはめ</w:t>
            </w:r>
            <w:r w:rsidR="00B14E62">
              <w:rPr>
                <w:rFonts w:asciiTheme="majorEastAsia" w:eastAsiaTheme="majorEastAsia" w:hAnsiTheme="majorEastAsia" w:hint="eastAsia"/>
                <w:sz w:val="14"/>
                <w:szCs w:val="14"/>
              </w:rPr>
              <w:t>、</w:t>
            </w:r>
            <w:r w:rsidRPr="009A1187">
              <w:rPr>
                <w:rFonts w:asciiTheme="majorEastAsia" w:eastAsiaTheme="majorEastAsia" w:hAnsiTheme="majorEastAsia" w:hint="eastAsia"/>
                <w:sz w:val="14"/>
                <w:szCs w:val="14"/>
              </w:rPr>
              <w:t>冬になったときの様子を予想</w:t>
            </w:r>
            <w:r w:rsidR="003D5EC6">
              <w:rPr>
                <w:rFonts w:asciiTheme="majorEastAsia" w:eastAsiaTheme="majorEastAsia" w:hAnsiTheme="majorEastAsia" w:hint="eastAsia"/>
                <w:sz w:val="14"/>
                <w:szCs w:val="14"/>
              </w:rPr>
              <w:t>しようと</w:t>
            </w:r>
            <w:r w:rsidRPr="009A1187">
              <w:rPr>
                <w:rFonts w:asciiTheme="majorEastAsia" w:eastAsiaTheme="majorEastAsia" w:hAnsiTheme="majorEastAsia" w:hint="eastAsia"/>
                <w:sz w:val="14"/>
                <w:szCs w:val="14"/>
              </w:rPr>
              <w:t>している。</w:t>
            </w:r>
          </w:p>
        </w:tc>
        <w:tc>
          <w:tcPr>
            <w:tcW w:w="4383" w:type="dxa"/>
            <w:tcBorders>
              <w:top w:val="dashSmallGap" w:sz="4" w:space="0" w:color="auto"/>
              <w:bottom w:val="single" w:sz="4" w:space="0" w:color="auto"/>
              <w:right w:val="nil"/>
            </w:tcBorders>
            <w:shd w:val="clear" w:color="auto" w:fill="auto"/>
            <w:tcMar>
              <w:top w:w="57" w:type="dxa"/>
              <w:left w:w="142" w:type="dxa"/>
              <w:bottom w:w="57" w:type="dxa"/>
              <w:right w:w="142" w:type="dxa"/>
            </w:tcMar>
          </w:tcPr>
          <w:p w14:paraId="0E46226B" w14:textId="5FD8CE01" w:rsidR="003F4D22" w:rsidRPr="0082008D" w:rsidRDefault="009A1187" w:rsidP="001A66A0">
            <w:pPr>
              <w:spacing w:line="200" w:lineRule="exact"/>
              <w:rPr>
                <w:rFonts w:asciiTheme="majorEastAsia" w:eastAsiaTheme="majorEastAsia" w:hAnsiTheme="majorEastAsia"/>
                <w:sz w:val="14"/>
                <w:szCs w:val="14"/>
              </w:rPr>
            </w:pPr>
            <w:r w:rsidRPr="009A1187">
              <w:rPr>
                <w:rFonts w:asciiTheme="majorEastAsia" w:eastAsiaTheme="majorEastAsia" w:hAnsiTheme="majorEastAsia" w:hint="eastAsia"/>
                <w:sz w:val="14"/>
                <w:szCs w:val="14"/>
              </w:rPr>
              <w:t>夏から秋にかけて</w:t>
            </w:r>
            <w:r w:rsidR="00B14E62">
              <w:rPr>
                <w:rFonts w:asciiTheme="majorEastAsia" w:eastAsiaTheme="majorEastAsia" w:hAnsiTheme="majorEastAsia" w:hint="eastAsia"/>
                <w:sz w:val="14"/>
                <w:szCs w:val="14"/>
              </w:rPr>
              <w:t>、</w:t>
            </w:r>
            <w:r w:rsidRPr="009A1187">
              <w:rPr>
                <w:rFonts w:asciiTheme="majorEastAsia" w:eastAsiaTheme="majorEastAsia" w:hAnsiTheme="majorEastAsia" w:hint="eastAsia"/>
                <w:sz w:val="14"/>
                <w:szCs w:val="14"/>
              </w:rPr>
              <w:t>気温が低くなるとともに</w:t>
            </w:r>
            <w:r w:rsidR="00B14E62">
              <w:rPr>
                <w:rFonts w:asciiTheme="majorEastAsia" w:eastAsiaTheme="majorEastAsia" w:hAnsiTheme="majorEastAsia" w:hint="eastAsia"/>
                <w:sz w:val="14"/>
                <w:szCs w:val="14"/>
              </w:rPr>
              <w:t>、</w:t>
            </w:r>
            <w:r w:rsidRPr="009A1187">
              <w:rPr>
                <w:rFonts w:asciiTheme="majorEastAsia" w:eastAsiaTheme="majorEastAsia" w:hAnsiTheme="majorEastAsia" w:hint="eastAsia"/>
                <w:sz w:val="14"/>
                <w:szCs w:val="14"/>
              </w:rPr>
              <w:t>生き物の様子がどのように変化したかを振</w:t>
            </w:r>
            <w:r w:rsidR="003D5EC6">
              <w:rPr>
                <w:rFonts w:asciiTheme="majorEastAsia" w:eastAsiaTheme="majorEastAsia" w:hAnsiTheme="majorEastAsia" w:hint="eastAsia"/>
                <w:sz w:val="14"/>
                <w:szCs w:val="14"/>
              </w:rPr>
              <w:t>り返って</w:t>
            </w:r>
            <w:r w:rsidR="00B14E62">
              <w:rPr>
                <w:rFonts w:asciiTheme="majorEastAsia" w:eastAsiaTheme="majorEastAsia" w:hAnsiTheme="majorEastAsia" w:hint="eastAsia"/>
                <w:sz w:val="14"/>
                <w:szCs w:val="14"/>
              </w:rPr>
              <w:t>、</w:t>
            </w:r>
            <w:r w:rsidRPr="009A1187">
              <w:rPr>
                <w:rFonts w:asciiTheme="majorEastAsia" w:eastAsiaTheme="majorEastAsia" w:hAnsiTheme="majorEastAsia" w:hint="eastAsia"/>
                <w:sz w:val="14"/>
                <w:szCs w:val="14"/>
              </w:rPr>
              <w:t>その延長として</w:t>
            </w:r>
            <w:r w:rsidR="00B14E62">
              <w:rPr>
                <w:rFonts w:asciiTheme="majorEastAsia" w:eastAsiaTheme="majorEastAsia" w:hAnsiTheme="majorEastAsia" w:hint="eastAsia"/>
                <w:sz w:val="14"/>
                <w:szCs w:val="14"/>
              </w:rPr>
              <w:t>、</w:t>
            </w:r>
            <w:r w:rsidRPr="009A1187">
              <w:rPr>
                <w:rFonts w:asciiTheme="majorEastAsia" w:eastAsiaTheme="majorEastAsia" w:hAnsiTheme="majorEastAsia" w:hint="eastAsia"/>
                <w:sz w:val="14"/>
                <w:szCs w:val="14"/>
              </w:rPr>
              <w:t>冬になったらどうなるかを</w:t>
            </w:r>
            <w:r w:rsidR="00B14E62">
              <w:rPr>
                <w:rFonts w:asciiTheme="majorEastAsia" w:eastAsiaTheme="majorEastAsia" w:hAnsiTheme="majorEastAsia" w:hint="eastAsia"/>
                <w:sz w:val="14"/>
                <w:szCs w:val="14"/>
              </w:rPr>
              <w:t>、</w:t>
            </w:r>
            <w:r w:rsidRPr="009A1187">
              <w:rPr>
                <w:rFonts w:asciiTheme="majorEastAsia" w:eastAsiaTheme="majorEastAsia" w:hAnsiTheme="majorEastAsia" w:hint="eastAsia"/>
                <w:sz w:val="14"/>
                <w:szCs w:val="14"/>
              </w:rPr>
              <w:t>学んだことを生かして予想</w:t>
            </w:r>
            <w:r w:rsidR="003D5EC6">
              <w:rPr>
                <w:rFonts w:asciiTheme="majorEastAsia" w:eastAsiaTheme="majorEastAsia" w:hAnsiTheme="majorEastAsia" w:hint="eastAsia"/>
                <w:sz w:val="14"/>
                <w:szCs w:val="14"/>
              </w:rPr>
              <w:t>しようと</w:t>
            </w:r>
            <w:r w:rsidRPr="009A1187">
              <w:rPr>
                <w:rFonts w:asciiTheme="majorEastAsia" w:eastAsiaTheme="majorEastAsia" w:hAnsiTheme="majorEastAsia" w:hint="eastAsia"/>
                <w:sz w:val="14"/>
                <w:szCs w:val="14"/>
              </w:rPr>
              <w:t>することができるように</w:t>
            </w:r>
            <w:r w:rsidR="00B14E62">
              <w:rPr>
                <w:rFonts w:asciiTheme="majorEastAsia" w:eastAsiaTheme="majorEastAsia" w:hAnsiTheme="majorEastAsia" w:hint="eastAsia"/>
                <w:sz w:val="14"/>
                <w:szCs w:val="14"/>
              </w:rPr>
              <w:t>、</w:t>
            </w:r>
            <w:r w:rsidRPr="009A1187">
              <w:rPr>
                <w:rFonts w:asciiTheme="majorEastAsia" w:eastAsiaTheme="majorEastAsia" w:hAnsiTheme="majorEastAsia" w:hint="eastAsia"/>
                <w:sz w:val="14"/>
                <w:szCs w:val="14"/>
              </w:rPr>
              <w:t>助言・援助する。</w:t>
            </w:r>
          </w:p>
        </w:tc>
        <w:tc>
          <w:tcPr>
            <w:tcW w:w="120" w:type="dxa"/>
            <w:vMerge/>
            <w:tcBorders>
              <w:left w:val="nil"/>
              <w:bottom w:val="single" w:sz="4" w:space="0" w:color="auto"/>
            </w:tcBorders>
            <w:shd w:val="clear" w:color="auto" w:fill="auto"/>
          </w:tcPr>
          <w:p w14:paraId="33A32389" w14:textId="77777777" w:rsidR="003F4D22" w:rsidRDefault="003F4D22" w:rsidP="001A66A0"/>
        </w:tc>
      </w:tr>
    </w:tbl>
    <w:p w14:paraId="02309A83" w14:textId="77777777" w:rsidR="003F4D22" w:rsidRDefault="003F4D22" w:rsidP="003F4D22">
      <w:pPr>
        <w:snapToGrid w:val="0"/>
        <w:spacing w:line="80" w:lineRule="exact"/>
        <w:rPr>
          <w:rFonts w:asciiTheme="majorEastAsia" w:eastAsiaTheme="majorEastAsia" w:hAnsiTheme="majorEastAsia"/>
          <w:sz w:val="16"/>
        </w:rPr>
      </w:pPr>
    </w:p>
    <w:p w14:paraId="4D9BB5F4" w14:textId="4A153C5C" w:rsidR="00E3515E" w:rsidRDefault="001618EC" w:rsidP="00E3515E">
      <w:pPr>
        <w:snapToGrid w:val="0"/>
        <w:spacing w:line="200" w:lineRule="exact"/>
        <w:rPr>
          <w:rFonts w:asciiTheme="majorEastAsia" w:eastAsiaTheme="majorEastAsia" w:hAnsiTheme="majorEastAsia"/>
          <w:sz w:val="16"/>
        </w:rPr>
      </w:pP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p>
    <w:p w14:paraId="69A01E24" w14:textId="039B3EEB" w:rsidR="001618EC" w:rsidRDefault="001618EC" w:rsidP="001618EC">
      <w:pPr>
        <w:spacing w:line="200" w:lineRule="exact"/>
        <w:ind w:firstLineChars="2400" w:firstLine="3840"/>
        <w:rPr>
          <w:rFonts w:asciiTheme="majorEastAsia" w:eastAsiaTheme="majorEastAsia" w:hAnsiTheme="majorEastAsia"/>
          <w:sz w:val="16"/>
        </w:rPr>
      </w:pPr>
    </w:p>
    <w:p w14:paraId="00CA4B49" w14:textId="4E666CE8" w:rsidR="003F4D22" w:rsidRDefault="003F4D22">
      <w:pPr>
        <w:widowControl/>
        <w:jc w:val="left"/>
        <w:rPr>
          <w:rFonts w:asciiTheme="majorEastAsia" w:eastAsiaTheme="majorEastAsia" w:hAnsiTheme="majorEastAsia"/>
        </w:rPr>
      </w:pPr>
      <w:r>
        <w:rPr>
          <w:rFonts w:asciiTheme="majorEastAsia" w:eastAsiaTheme="majorEastAsia" w:hAnsiTheme="majorEastAsia"/>
        </w:rPr>
        <w:br w:type="page"/>
      </w:r>
    </w:p>
    <w:p w14:paraId="77285779" w14:textId="77777777" w:rsidR="00271A57" w:rsidRDefault="00271A57" w:rsidP="00271A57">
      <w:r>
        <w:rPr>
          <w:noProof/>
        </w:rPr>
        <w:lastRenderedPageBreak/>
        <mc:AlternateContent>
          <mc:Choice Requires="wpg">
            <w:drawing>
              <wp:anchor distT="0" distB="0" distL="114300" distR="114300" simplePos="0" relativeHeight="251663360" behindDoc="0" locked="0" layoutInCell="1" allowOverlap="1" wp14:anchorId="3E55A586" wp14:editId="052BDCD9">
                <wp:simplePos x="0" y="0"/>
                <wp:positionH relativeFrom="column">
                  <wp:align>left</wp:align>
                </wp:positionH>
                <wp:positionV relativeFrom="line">
                  <wp:posOffset>-53975</wp:posOffset>
                </wp:positionV>
                <wp:extent cx="12029400" cy="403200"/>
                <wp:effectExtent l="0" t="0" r="0" b="0"/>
                <wp:wrapNone/>
                <wp:docPr id="329" name="グループ化 329"/>
                <wp:cNvGraphicFramePr/>
                <a:graphic xmlns:a="http://schemas.openxmlformats.org/drawingml/2006/main">
                  <a:graphicData uri="http://schemas.microsoft.com/office/word/2010/wordprocessingGroup">
                    <wpg:wgp>
                      <wpg:cNvGrpSpPr/>
                      <wpg:grpSpPr>
                        <a:xfrm>
                          <a:off x="0" y="0"/>
                          <a:ext cx="12029400" cy="403200"/>
                          <a:chOff x="0" y="0"/>
                          <a:chExt cx="12026002" cy="411928"/>
                        </a:xfrm>
                      </wpg:grpSpPr>
                      <wpg:grpSp>
                        <wpg:cNvPr id="330" name="グループ化 330"/>
                        <wpg:cNvGrpSpPr/>
                        <wpg:grpSpPr>
                          <a:xfrm>
                            <a:off x="0" y="8626"/>
                            <a:ext cx="12023090" cy="403302"/>
                            <a:chOff x="0" y="0"/>
                            <a:chExt cx="12023090" cy="403302"/>
                          </a:xfrm>
                        </wpg:grpSpPr>
                        <wpg:grpSp>
                          <wpg:cNvPr id="331" name="グループ化 331"/>
                          <wpg:cNvGrpSpPr/>
                          <wpg:grpSpPr>
                            <a:xfrm>
                              <a:off x="0" y="43892"/>
                              <a:ext cx="12023090" cy="359410"/>
                              <a:chOff x="0" y="0"/>
                              <a:chExt cx="12023090" cy="359410"/>
                            </a:xfrm>
                          </wpg:grpSpPr>
                          <wps:wsp>
                            <wps:cNvPr id="332" name="角丸四角形 332"/>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3" name="角丸四角形 333"/>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34" name="テキスト ボックス 334"/>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759C3A" w14:textId="550D9BD6" w:rsidR="00477D54" w:rsidRPr="005D197C" w:rsidRDefault="00477D54" w:rsidP="00271A57">
                                <w:pPr>
                                  <w:jc w:val="center"/>
                                  <w:rPr>
                                    <w:rFonts w:asciiTheme="majorEastAsia" w:eastAsiaTheme="majorEastAsia" w:hAnsiTheme="majorEastAsia"/>
                                    <w:b/>
                                    <w:sz w:val="32"/>
                                  </w:rPr>
                                </w:pPr>
                                <w:r>
                                  <w:rPr>
                                    <w:rFonts w:asciiTheme="majorEastAsia" w:eastAsiaTheme="majorEastAsia" w:hAnsiTheme="majorEastAsia" w:hint="eastAsia"/>
                                    <w:b/>
                                    <w:sz w:val="32"/>
                                  </w:rPr>
                                  <w:t>8</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335" name="テキスト ボックス 335"/>
                        <wps:cNvSpPr txBox="1"/>
                        <wps:spPr>
                          <a:xfrm>
                            <a:off x="327788" y="0"/>
                            <a:ext cx="536785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F09890" w14:textId="2DC7C6EE" w:rsidR="00477D54" w:rsidRPr="005D197C" w:rsidRDefault="00477D54" w:rsidP="00271A57">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とじこめた空気と水</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１０</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下</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～１１月上旬</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 xml:space="preserve"> 6</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7</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336" name="テキスト ボックス 336"/>
                        <wps:cNvSpPr txBox="1"/>
                        <wps:spPr>
                          <a:xfrm>
                            <a:off x="7323827" y="51758"/>
                            <a:ext cx="4702175" cy="360000"/>
                          </a:xfrm>
                          <a:prstGeom prst="rect">
                            <a:avLst/>
                          </a:prstGeom>
                          <a:noFill/>
                          <a:ln w="6350">
                            <a:noFill/>
                          </a:ln>
                          <a:effectLst/>
                        </wps:spPr>
                        <wps:txbx>
                          <w:txbxContent>
                            <w:p w14:paraId="5EC01B12" w14:textId="134C680B" w:rsidR="00477D54" w:rsidRPr="004E77CB" w:rsidRDefault="00477D54" w:rsidP="00271A57">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A(1)</w:t>
                              </w:r>
                              <w:r>
                                <w:rPr>
                                  <w:rFonts w:asciiTheme="majorEastAsia" w:eastAsiaTheme="majorEastAsia" w:hAnsiTheme="majorEastAsia" w:hint="eastAsia"/>
                                  <w:b/>
                                  <w:color w:val="FFFFFF" w:themeColor="background1"/>
                                  <w:sz w:val="20"/>
                                  <w:szCs w:val="20"/>
                                </w:rPr>
                                <w:t>ア(ア)(イ)、イ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E55A586" id="グループ化 329" o:spid="_x0000_s1278" style="position:absolute;left:0;text-align:left;margin-left:0;margin-top:-4.25pt;width:947.2pt;height:31.75pt;z-index:251663360;mso-position-horizontal:left;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">
                <v:group id="グループ化 330" o:spid="_x0000_s1279"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">
                  <v:group id="グループ化 331" o:spid="_x0000_s1280"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">
                    <v:roundrect id="角丸四角形 332" o:spid="_x0000_s1281"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" fillcolor="#5a5a5a [2109]" stroked="f" strokeweight="2pt"/>
                    <v:roundrect id="角丸四角形 333" o:spid="_x0000_s1282"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" fillcolor="#eeece1 [3214]" strokecolor="black [3213]" strokeweight="2pt"/>
                  </v:group>
                  <v:shape id="テキスト ボックス 334" o:spid="_x0000_s1283"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" filled="f" stroked="f" strokeweight=".5pt">
                    <v:textbox inset="0,0,0,0">
                      <w:txbxContent>
                        <w:p w14:paraId="74759C3A" w14:textId="550D9BD6" w:rsidR="00477D54" w:rsidRPr="005D197C" w:rsidRDefault="00477D54" w:rsidP="00271A57">
                          <w:pPr>
                            <w:jc w:val="center"/>
                            <w:rPr>
                              <w:rFonts w:asciiTheme="majorEastAsia" w:eastAsiaTheme="majorEastAsia" w:hAnsiTheme="majorEastAsia"/>
                              <w:b/>
                              <w:sz w:val="32"/>
                            </w:rPr>
                          </w:pPr>
                          <w:r>
                            <w:rPr>
                              <w:rFonts w:asciiTheme="majorEastAsia" w:eastAsiaTheme="majorEastAsia" w:hAnsiTheme="majorEastAsia" w:hint="eastAsia"/>
                              <w:b/>
                              <w:sz w:val="32"/>
                            </w:rPr>
                            <w:t>8</w:t>
                          </w:r>
                        </w:p>
                      </w:txbxContent>
                    </v:textbox>
                  </v:shape>
                </v:group>
                <v:shape id="テキスト ボックス 335" o:spid="_x0000_s1284" type="#_x0000_t202" style="position:absolute;left:3277;width:5367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" filled="f" stroked="f" strokeweight=".5pt">
                  <v:textbox inset="2mm,0,0,0">
                    <w:txbxContent>
                      <w:p w14:paraId="4FF09890" w14:textId="2DC7C6EE" w:rsidR="00477D54" w:rsidRPr="005D197C" w:rsidRDefault="00477D54" w:rsidP="00271A57">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とじこめた空気と水</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１０</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下</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～１１月上旬</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 xml:space="preserve"> 6</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7</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336" o:spid="_x0000_s1285"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" filled="f" stroked="f" strokeweight=".5pt">
                  <v:textbox inset="0,0,3mm,0">
                    <w:txbxContent>
                      <w:p w14:paraId="5EC01B12" w14:textId="134C680B" w:rsidR="00477D54" w:rsidRPr="004E77CB" w:rsidRDefault="00477D54" w:rsidP="00271A57">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A(1)ア(ア)(イ)、イ</w:t>
                        </w:r>
                      </w:p>
                    </w:txbxContent>
                  </v:textbox>
                </v:shape>
                <w10:wrap anchory="line"/>
              </v:group>
            </w:pict>
          </mc:Fallback>
        </mc:AlternateContent>
      </w:r>
    </w:p>
    <w:p w14:paraId="61B0B584" w14:textId="77777777" w:rsidR="00271A57" w:rsidRDefault="00271A57" w:rsidP="00271A57"/>
    <w:tbl>
      <w:tblPr>
        <w:tblStyle w:val="ae"/>
        <w:tblW w:w="18853" w:type="dxa"/>
        <w:tblInd w:w="-5" w:type="dxa"/>
        <w:tblCellMar>
          <w:top w:w="57" w:type="dxa"/>
          <w:bottom w:w="57" w:type="dxa"/>
        </w:tblCellMar>
        <w:tblLook w:val="04A0" w:firstRow="1" w:lastRow="0" w:firstColumn="1" w:lastColumn="0" w:noHBand="0" w:noVBand="1"/>
      </w:tblPr>
      <w:tblGrid>
        <w:gridCol w:w="3968"/>
        <w:gridCol w:w="454"/>
        <w:gridCol w:w="4479"/>
        <w:gridCol w:w="652"/>
        <w:gridCol w:w="340"/>
        <w:gridCol w:w="4025"/>
        <w:gridCol w:w="1106"/>
        <w:gridCol w:w="3829"/>
      </w:tblGrid>
      <w:tr w:rsidR="00271A57" w14:paraId="45126A9C" w14:textId="77777777" w:rsidTr="00C96749">
        <w:trPr>
          <w:trHeight w:hRule="exact" w:val="340"/>
        </w:trPr>
        <w:tc>
          <w:tcPr>
            <w:tcW w:w="3968" w:type="dxa"/>
            <w:shd w:val="clear" w:color="auto" w:fill="808080" w:themeFill="background1" w:themeFillShade="80"/>
            <w:vAlign w:val="center"/>
          </w:tcPr>
          <w:p w14:paraId="53306CD5" w14:textId="77777777" w:rsidR="00271A57" w:rsidRPr="00BB399C" w:rsidRDefault="00271A57" w:rsidP="001A66A0">
            <w:pPr>
              <w:spacing w:line="240" w:lineRule="exact"/>
              <w:jc w:val="center"/>
              <w:rPr>
                <w:rFonts w:asciiTheme="majorEastAsia" w:eastAsiaTheme="majorEastAsia" w:hAnsiTheme="majorEastAsia"/>
                <w:b/>
                <w:sz w:val="20"/>
              </w:rPr>
            </w:pPr>
            <w:r w:rsidRPr="00BB399C">
              <w:rPr>
                <w:rFonts w:asciiTheme="majorEastAsia" w:eastAsiaTheme="majorEastAsia" w:hAnsiTheme="majorEastAsia" w:hint="eastAsia"/>
                <w:b/>
                <w:color w:val="FFFFFF" w:themeColor="background1"/>
                <w:sz w:val="20"/>
              </w:rPr>
              <w:t>単元の目標</w:t>
            </w:r>
          </w:p>
        </w:tc>
        <w:tc>
          <w:tcPr>
            <w:tcW w:w="14885" w:type="dxa"/>
            <w:gridSpan w:val="7"/>
            <w:shd w:val="clear" w:color="auto" w:fill="808080" w:themeFill="background1" w:themeFillShade="80"/>
            <w:vAlign w:val="center"/>
          </w:tcPr>
          <w:p w14:paraId="03CC0618" w14:textId="77777777" w:rsidR="00271A57" w:rsidRPr="00BB399C" w:rsidRDefault="00271A57" w:rsidP="001A66A0">
            <w:pPr>
              <w:spacing w:line="200" w:lineRule="exact"/>
              <w:jc w:val="center"/>
              <w:rPr>
                <w:sz w:val="20"/>
              </w:rPr>
            </w:pPr>
            <w:r w:rsidRPr="00BB399C">
              <w:rPr>
                <w:rFonts w:asciiTheme="majorEastAsia" w:eastAsiaTheme="majorEastAsia" w:hAnsiTheme="majorEastAsia" w:hint="eastAsia"/>
                <w:b/>
                <w:color w:val="FFFFFF" w:themeColor="background1"/>
                <w:sz w:val="20"/>
              </w:rPr>
              <w:t>単元の観点別評価</w:t>
            </w:r>
            <w:r>
              <w:rPr>
                <w:rFonts w:asciiTheme="majorEastAsia" w:eastAsiaTheme="majorEastAsia" w:hAnsiTheme="majorEastAsia" w:hint="eastAsia"/>
                <w:b/>
                <w:color w:val="FFFFFF" w:themeColor="background1"/>
                <w:sz w:val="20"/>
              </w:rPr>
              <w:t>規</w:t>
            </w:r>
            <w:r w:rsidRPr="00BB399C">
              <w:rPr>
                <w:rFonts w:asciiTheme="majorEastAsia" w:eastAsiaTheme="majorEastAsia" w:hAnsiTheme="majorEastAsia" w:hint="eastAsia"/>
                <w:b/>
                <w:color w:val="FFFFFF" w:themeColor="background1"/>
                <w:sz w:val="20"/>
              </w:rPr>
              <w:t>準</w:t>
            </w:r>
          </w:p>
        </w:tc>
      </w:tr>
      <w:tr w:rsidR="00271A57" w:rsidRPr="00C45F01" w14:paraId="62FCCA1B" w14:textId="77777777" w:rsidTr="00C96749">
        <w:trPr>
          <w:trHeight w:val="2041"/>
        </w:trPr>
        <w:tc>
          <w:tcPr>
            <w:tcW w:w="3968" w:type="dxa"/>
          </w:tcPr>
          <w:p w14:paraId="6E90BCBC" w14:textId="37E8E113" w:rsidR="00271A57" w:rsidRPr="00C45F01" w:rsidRDefault="00182808" w:rsidP="001A66A0">
            <w:pPr>
              <w:widowControl/>
              <w:autoSpaceDE w:val="0"/>
              <w:autoSpaceDN w:val="0"/>
              <w:adjustRightInd w:val="0"/>
              <w:spacing w:line="200" w:lineRule="exact"/>
              <w:jc w:val="left"/>
              <w:rPr>
                <w:rStyle w:val="ab"/>
                <w:sz w:val="15"/>
                <w:szCs w:val="15"/>
              </w:rPr>
            </w:pPr>
            <w:r w:rsidRPr="00182808">
              <w:rPr>
                <w:rStyle w:val="ab"/>
                <w:rFonts w:hint="eastAsia"/>
                <w:sz w:val="15"/>
                <w:szCs w:val="15"/>
              </w:rPr>
              <w:t>体積やおし返す力の変化に着目して</w:t>
            </w:r>
            <w:r w:rsidR="00B14E62">
              <w:rPr>
                <w:rStyle w:val="ab"/>
                <w:rFonts w:hint="eastAsia"/>
                <w:sz w:val="15"/>
                <w:szCs w:val="15"/>
              </w:rPr>
              <w:t>、</w:t>
            </w:r>
            <w:r w:rsidRPr="00182808">
              <w:rPr>
                <w:rStyle w:val="ab"/>
                <w:rFonts w:hint="eastAsia"/>
                <w:sz w:val="15"/>
                <w:szCs w:val="15"/>
              </w:rPr>
              <w:t>それらとおす力とを関係付けて</w:t>
            </w:r>
            <w:r w:rsidR="00B14E62">
              <w:rPr>
                <w:rStyle w:val="ab"/>
                <w:rFonts w:hint="eastAsia"/>
                <w:sz w:val="15"/>
                <w:szCs w:val="15"/>
              </w:rPr>
              <w:t>、</w:t>
            </w:r>
            <w:r w:rsidRPr="00182808">
              <w:rPr>
                <w:rStyle w:val="ab"/>
                <w:rFonts w:hint="eastAsia"/>
                <w:sz w:val="15"/>
                <w:szCs w:val="15"/>
              </w:rPr>
              <w:t>空気と水の性質を調べる活動を通して</w:t>
            </w:r>
            <w:r w:rsidR="00B14E62">
              <w:rPr>
                <w:rStyle w:val="ab"/>
                <w:rFonts w:hint="eastAsia"/>
                <w:sz w:val="15"/>
                <w:szCs w:val="15"/>
              </w:rPr>
              <w:t>、</w:t>
            </w:r>
            <w:r w:rsidRPr="00182808">
              <w:rPr>
                <w:rStyle w:val="ab"/>
                <w:rFonts w:hint="eastAsia"/>
                <w:sz w:val="15"/>
                <w:szCs w:val="15"/>
              </w:rPr>
              <w:t>それらについての理解を図り</w:t>
            </w:r>
            <w:r w:rsidR="00B14E62">
              <w:rPr>
                <w:rStyle w:val="ab"/>
                <w:rFonts w:hint="eastAsia"/>
                <w:sz w:val="15"/>
                <w:szCs w:val="15"/>
              </w:rPr>
              <w:t>、</w:t>
            </w:r>
            <w:r w:rsidRPr="00182808">
              <w:rPr>
                <w:rStyle w:val="ab"/>
                <w:rFonts w:hint="eastAsia"/>
                <w:sz w:val="15"/>
                <w:szCs w:val="15"/>
              </w:rPr>
              <w:t>実験などに関する技能を身に付けるとともに</w:t>
            </w:r>
            <w:r w:rsidR="00B14E62">
              <w:rPr>
                <w:rStyle w:val="ab"/>
                <w:rFonts w:hint="eastAsia"/>
                <w:sz w:val="15"/>
                <w:szCs w:val="15"/>
              </w:rPr>
              <w:t>、</w:t>
            </w:r>
            <w:r w:rsidRPr="00182808">
              <w:rPr>
                <w:rStyle w:val="ab"/>
                <w:rFonts w:hint="eastAsia"/>
                <w:sz w:val="15"/>
                <w:szCs w:val="15"/>
              </w:rPr>
              <w:t>主に既習の内容や生活経験を基に</w:t>
            </w:r>
            <w:r w:rsidR="00B14E62">
              <w:rPr>
                <w:rStyle w:val="ab"/>
                <w:rFonts w:hint="eastAsia"/>
                <w:sz w:val="15"/>
                <w:szCs w:val="15"/>
              </w:rPr>
              <w:t>、</w:t>
            </w:r>
            <w:r w:rsidRPr="00182808">
              <w:rPr>
                <w:rStyle w:val="ab"/>
                <w:rFonts w:hint="eastAsia"/>
                <w:sz w:val="15"/>
                <w:szCs w:val="15"/>
              </w:rPr>
              <w:t>根拠のある予想や仮説を発想する力や主体的に問題解決しようとする態度を育成する。</w:t>
            </w:r>
          </w:p>
        </w:tc>
        <w:tc>
          <w:tcPr>
            <w:tcW w:w="454" w:type="dxa"/>
            <w:tcBorders>
              <w:right w:val="nil"/>
            </w:tcBorders>
            <w:vAlign w:val="center"/>
          </w:tcPr>
          <w:p w14:paraId="41A55EE0" w14:textId="77777777" w:rsidR="00271A57" w:rsidRPr="00A63C9C" w:rsidRDefault="00271A57" w:rsidP="001A66A0">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614208" behindDoc="0" locked="0" layoutInCell="1" allowOverlap="1" wp14:anchorId="213B5A53" wp14:editId="7EC4128C">
                      <wp:simplePos x="0" y="0"/>
                      <wp:positionH relativeFrom="column">
                        <wp:posOffset>0</wp:posOffset>
                      </wp:positionH>
                      <wp:positionV relativeFrom="paragraph">
                        <wp:posOffset>0</wp:posOffset>
                      </wp:positionV>
                      <wp:extent cx="216000" cy="1079640"/>
                      <wp:effectExtent l="0" t="0" r="0" b="6350"/>
                      <wp:wrapNone/>
                      <wp:docPr id="337" name="テキスト ボックス 337"/>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2D1D4C" w14:textId="77777777" w:rsidR="00477D54" w:rsidRPr="00B448D5" w:rsidRDefault="00477D54" w:rsidP="00271A57">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B5A53" id="テキスト ボックス 337" o:spid="_x0000_s1286" type="#_x0000_t202" style="position:absolute;left:0;text-align:left;margin-left:0;margin-top:0;width:17pt;height:8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" fillcolor="#7f7f7f [1612]" stroked="f" strokeweight=".5pt">
                      <v:textbox style="layout-flow:vertical-ideographic" inset="0,0,0,0">
                        <w:txbxContent>
                          <w:p w14:paraId="202D1D4C" w14:textId="77777777" w:rsidR="00477D54" w:rsidRPr="00B448D5" w:rsidRDefault="00477D54" w:rsidP="00271A57">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479" w:type="dxa"/>
            <w:tcBorders>
              <w:left w:val="nil"/>
              <w:right w:val="nil"/>
            </w:tcBorders>
          </w:tcPr>
          <w:p w14:paraId="00BCB929" w14:textId="59F97ACA" w:rsidR="00182808" w:rsidRPr="00182808" w:rsidRDefault="00182808" w:rsidP="00182808">
            <w:pPr>
              <w:widowControl/>
              <w:autoSpaceDE w:val="0"/>
              <w:autoSpaceDN w:val="0"/>
              <w:adjustRightInd w:val="0"/>
              <w:spacing w:line="200" w:lineRule="exact"/>
              <w:ind w:left="140" w:hangingChars="100" w:hanging="140"/>
              <w:jc w:val="left"/>
              <w:rPr>
                <w:rStyle w:val="ab"/>
                <w:rFonts w:ascii="Corbel" w:hAnsi="Corbel" w:cs="Corbel"/>
              </w:rPr>
            </w:pPr>
            <w:r w:rsidRPr="00182808">
              <w:rPr>
                <w:rStyle w:val="ab"/>
                <w:rFonts w:ascii="Corbel" w:hAnsi="Corbel" w:cs="Corbel" w:hint="eastAsia"/>
              </w:rPr>
              <w:t>①閉じ込めた空気をおすと</w:t>
            </w:r>
            <w:r w:rsidR="00B14E62">
              <w:rPr>
                <w:rStyle w:val="ab"/>
                <w:rFonts w:ascii="Corbel" w:hAnsi="Corbel" w:cs="Corbel" w:hint="eastAsia"/>
              </w:rPr>
              <w:t>、</w:t>
            </w:r>
            <w:r w:rsidRPr="00182808">
              <w:rPr>
                <w:rStyle w:val="ab"/>
                <w:rFonts w:ascii="Corbel" w:hAnsi="Corbel" w:cs="Corbel" w:hint="eastAsia"/>
              </w:rPr>
              <w:t>体積は小さくなるが</w:t>
            </w:r>
            <w:r w:rsidR="00B14E62">
              <w:rPr>
                <w:rStyle w:val="ab"/>
                <w:rFonts w:ascii="Corbel" w:hAnsi="Corbel" w:cs="Corbel" w:hint="eastAsia"/>
              </w:rPr>
              <w:t>、</w:t>
            </w:r>
            <w:r w:rsidRPr="00182808">
              <w:rPr>
                <w:rStyle w:val="ab"/>
                <w:rFonts w:ascii="Corbel" w:hAnsi="Corbel" w:cs="Corbel" w:hint="eastAsia"/>
              </w:rPr>
              <w:t>おし返す力は大きくなることを理解している。</w:t>
            </w:r>
          </w:p>
          <w:p w14:paraId="63181D8E" w14:textId="3DECDF9B" w:rsidR="00182808" w:rsidRPr="00182808" w:rsidRDefault="00182808" w:rsidP="00182808">
            <w:pPr>
              <w:widowControl/>
              <w:autoSpaceDE w:val="0"/>
              <w:autoSpaceDN w:val="0"/>
              <w:adjustRightInd w:val="0"/>
              <w:spacing w:line="200" w:lineRule="exact"/>
              <w:ind w:left="140" w:hangingChars="100" w:hanging="140"/>
              <w:jc w:val="left"/>
              <w:rPr>
                <w:rStyle w:val="ab"/>
                <w:rFonts w:ascii="Corbel" w:hAnsi="Corbel" w:cs="Corbel"/>
              </w:rPr>
            </w:pPr>
            <w:r w:rsidRPr="00182808">
              <w:rPr>
                <w:rStyle w:val="ab"/>
                <w:rFonts w:ascii="Corbel" w:hAnsi="Corbel" w:cs="Corbel" w:hint="eastAsia"/>
              </w:rPr>
              <w:t>②閉じ込めた空気はおし縮められるが</w:t>
            </w:r>
            <w:r w:rsidR="00B14E62">
              <w:rPr>
                <w:rStyle w:val="ab"/>
                <w:rFonts w:ascii="Corbel" w:hAnsi="Corbel" w:cs="Corbel" w:hint="eastAsia"/>
              </w:rPr>
              <w:t>、</w:t>
            </w:r>
            <w:r w:rsidRPr="00182808">
              <w:rPr>
                <w:rStyle w:val="ab"/>
                <w:rFonts w:ascii="Corbel" w:hAnsi="Corbel" w:cs="Corbel" w:hint="eastAsia"/>
              </w:rPr>
              <w:t>水はおし縮められないことを理解している。</w:t>
            </w:r>
          </w:p>
          <w:p w14:paraId="3C5FDAA6" w14:textId="18770D8F" w:rsidR="00271A57" w:rsidRPr="00C45F01" w:rsidRDefault="00182808" w:rsidP="00182808">
            <w:pPr>
              <w:widowControl/>
              <w:autoSpaceDE w:val="0"/>
              <w:autoSpaceDN w:val="0"/>
              <w:adjustRightInd w:val="0"/>
              <w:spacing w:line="200" w:lineRule="exact"/>
              <w:ind w:left="140" w:hangingChars="100" w:hanging="140"/>
              <w:jc w:val="left"/>
              <w:rPr>
                <w:rStyle w:val="ab"/>
              </w:rPr>
            </w:pPr>
            <w:r w:rsidRPr="00182808">
              <w:rPr>
                <w:rStyle w:val="ab"/>
                <w:rFonts w:ascii="Corbel" w:hAnsi="Corbel" w:cs="Corbel" w:hint="eastAsia"/>
              </w:rPr>
              <w:t>③空気と水の体積やおし返す力の変化とおす力との関係について</w:t>
            </w:r>
            <w:r w:rsidR="00B14E62">
              <w:rPr>
                <w:rStyle w:val="ab"/>
                <w:rFonts w:ascii="Corbel" w:hAnsi="Corbel" w:cs="Corbel" w:hint="eastAsia"/>
              </w:rPr>
              <w:t>、</w:t>
            </w:r>
            <w:r w:rsidRPr="00182808">
              <w:rPr>
                <w:rStyle w:val="ab"/>
                <w:rFonts w:ascii="Corbel" w:hAnsi="Corbel" w:cs="Corbel" w:hint="eastAsia"/>
              </w:rPr>
              <w:t>器具や機器などを正しく扱いながら調べ</w:t>
            </w:r>
            <w:r w:rsidR="00B14E62">
              <w:rPr>
                <w:rStyle w:val="ab"/>
                <w:rFonts w:ascii="Corbel" w:hAnsi="Corbel" w:cs="Corbel" w:hint="eastAsia"/>
              </w:rPr>
              <w:t>、</w:t>
            </w:r>
            <w:r w:rsidRPr="00182808">
              <w:rPr>
                <w:rStyle w:val="ab"/>
                <w:rFonts w:ascii="Corbel" w:hAnsi="Corbel" w:cs="Corbel" w:hint="eastAsia"/>
              </w:rPr>
              <w:t>それらの過程や得られた結果を分かりやすく記録している。</w:t>
            </w:r>
          </w:p>
        </w:tc>
        <w:tc>
          <w:tcPr>
            <w:tcW w:w="652" w:type="dxa"/>
            <w:tcBorders>
              <w:left w:val="nil"/>
              <w:right w:val="nil"/>
            </w:tcBorders>
            <w:vAlign w:val="center"/>
          </w:tcPr>
          <w:p w14:paraId="4453D597" w14:textId="77777777" w:rsidR="00271A57" w:rsidRPr="00C45F01" w:rsidRDefault="00271A57" w:rsidP="001A66A0">
            <w:pPr>
              <w:snapToGrid w:val="0"/>
              <w:spacing w:line="200" w:lineRule="exact"/>
              <w:ind w:left="140" w:hangingChars="100" w:hanging="140"/>
              <w:jc w:val="center"/>
              <w:rPr>
                <w:rStyle w:val="ab"/>
              </w:rPr>
            </w:pPr>
          </w:p>
          <w:p w14:paraId="5F35E00A" w14:textId="77777777" w:rsidR="00271A57" w:rsidRPr="00C45F01" w:rsidRDefault="00271A57" w:rsidP="001A66A0">
            <w:pPr>
              <w:spacing w:line="200" w:lineRule="exact"/>
              <w:ind w:left="140" w:hangingChars="100" w:hanging="140"/>
              <w:rPr>
                <w:rStyle w:val="ab"/>
              </w:rPr>
            </w:pPr>
          </w:p>
          <w:p w14:paraId="30E0C5D6" w14:textId="77777777" w:rsidR="00271A57" w:rsidRPr="00C45F01" w:rsidRDefault="00271A57" w:rsidP="001A66A0">
            <w:pPr>
              <w:spacing w:line="200" w:lineRule="exact"/>
              <w:ind w:left="140" w:hangingChars="100" w:hanging="140"/>
              <w:rPr>
                <w:rStyle w:val="ab"/>
              </w:rPr>
            </w:pPr>
          </w:p>
          <w:p w14:paraId="3A12734A" w14:textId="77777777" w:rsidR="00271A57" w:rsidRPr="00C45F01" w:rsidRDefault="00271A57" w:rsidP="001A66A0">
            <w:pPr>
              <w:spacing w:line="200" w:lineRule="exact"/>
              <w:ind w:left="140" w:hangingChars="100" w:hanging="140"/>
              <w:rPr>
                <w:rStyle w:val="ab"/>
              </w:rPr>
            </w:pPr>
          </w:p>
          <w:p w14:paraId="70DDC1D6" w14:textId="77777777" w:rsidR="00271A57" w:rsidRPr="00C45F01" w:rsidRDefault="00271A57" w:rsidP="001A66A0">
            <w:pPr>
              <w:spacing w:line="200" w:lineRule="exact"/>
              <w:ind w:left="140" w:hangingChars="100" w:hanging="140"/>
              <w:rPr>
                <w:rStyle w:val="ab"/>
              </w:rPr>
            </w:pPr>
          </w:p>
        </w:tc>
        <w:tc>
          <w:tcPr>
            <w:tcW w:w="340" w:type="dxa"/>
            <w:tcBorders>
              <w:left w:val="nil"/>
              <w:right w:val="nil"/>
            </w:tcBorders>
            <w:vAlign w:val="center"/>
          </w:tcPr>
          <w:p w14:paraId="0662146C" w14:textId="77777777" w:rsidR="00271A57" w:rsidRPr="00C45F01" w:rsidRDefault="00271A57" w:rsidP="001A66A0">
            <w:pPr>
              <w:snapToGrid w:val="0"/>
              <w:spacing w:line="200" w:lineRule="exact"/>
              <w:ind w:left="140" w:hangingChars="100" w:hanging="140"/>
              <w:jc w:val="center"/>
              <w:rPr>
                <w:rStyle w:val="ab"/>
              </w:rPr>
            </w:pPr>
            <w:r w:rsidRPr="00C45F01">
              <w:rPr>
                <w:rStyle w:val="ab"/>
                <w:noProof/>
              </w:rPr>
              <mc:AlternateContent>
                <mc:Choice Requires="wps">
                  <w:drawing>
                    <wp:anchor distT="0" distB="0" distL="114300" distR="114300" simplePos="0" relativeHeight="251622400" behindDoc="0" locked="0" layoutInCell="1" allowOverlap="1" wp14:anchorId="42135EA7" wp14:editId="43087B05">
                      <wp:simplePos x="0" y="0"/>
                      <wp:positionH relativeFrom="column">
                        <wp:posOffset>-71755</wp:posOffset>
                      </wp:positionH>
                      <wp:positionV relativeFrom="paragraph">
                        <wp:posOffset>0</wp:posOffset>
                      </wp:positionV>
                      <wp:extent cx="216000" cy="1079640"/>
                      <wp:effectExtent l="0" t="0" r="0" b="6350"/>
                      <wp:wrapNone/>
                      <wp:docPr id="338" name="テキスト ボックス 338"/>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3AA4E273" w14:textId="77777777" w:rsidR="00477D54" w:rsidRPr="00A43D60" w:rsidRDefault="00477D54" w:rsidP="00271A57">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35EA7" id="テキスト ボックス 338" o:spid="_x0000_s1287" type="#_x0000_t202" style="position:absolute;left:0;text-align:left;margin-left:-5.65pt;margin-top:0;width:17pt;height:8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" fillcolor="#7f7f7f [1612]" stroked="f" strokeweight=".5pt">
                      <v:textbox style="layout-flow:vertical-ideographic" inset="0,0,0,0">
                        <w:txbxContent>
                          <w:p w14:paraId="3AA4E273" w14:textId="77777777" w:rsidR="00477D54" w:rsidRPr="00A43D60" w:rsidRDefault="00477D54" w:rsidP="00271A57">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025" w:type="dxa"/>
            <w:tcBorders>
              <w:left w:val="nil"/>
              <w:right w:val="nil"/>
            </w:tcBorders>
          </w:tcPr>
          <w:p w14:paraId="759BBA77" w14:textId="4F973511" w:rsidR="00182808" w:rsidRPr="00182808" w:rsidRDefault="00182808" w:rsidP="00182808">
            <w:pPr>
              <w:widowControl/>
              <w:autoSpaceDE w:val="0"/>
              <w:autoSpaceDN w:val="0"/>
              <w:adjustRightInd w:val="0"/>
              <w:spacing w:line="200" w:lineRule="exact"/>
              <w:ind w:left="140" w:hangingChars="100" w:hanging="140"/>
              <w:jc w:val="left"/>
              <w:rPr>
                <w:rStyle w:val="ab"/>
                <w:rFonts w:ascii="Corbel" w:hAnsi="Corbel" w:cs="Corbel"/>
              </w:rPr>
            </w:pPr>
            <w:r w:rsidRPr="00182808">
              <w:rPr>
                <w:rStyle w:val="ab"/>
                <w:rFonts w:ascii="Corbel" w:hAnsi="Corbel" w:cs="Corbel" w:hint="eastAsia"/>
              </w:rPr>
              <w:t>①空気と水の体積やおし返す力の変化とおす力との関係について</w:t>
            </w:r>
            <w:r w:rsidR="00B14E62">
              <w:rPr>
                <w:rStyle w:val="ab"/>
                <w:rFonts w:ascii="Corbel" w:hAnsi="Corbel" w:cs="Corbel" w:hint="eastAsia"/>
              </w:rPr>
              <w:t>、</w:t>
            </w:r>
            <w:r w:rsidRPr="00182808">
              <w:rPr>
                <w:rStyle w:val="ab"/>
                <w:rFonts w:ascii="Corbel" w:hAnsi="Corbel" w:cs="Corbel" w:hint="eastAsia"/>
              </w:rPr>
              <w:t>既習の内容や生活経験を基に</w:t>
            </w:r>
            <w:r w:rsidR="00B14E62">
              <w:rPr>
                <w:rStyle w:val="ab"/>
                <w:rFonts w:ascii="Corbel" w:hAnsi="Corbel" w:cs="Corbel" w:hint="eastAsia"/>
              </w:rPr>
              <w:t>、</w:t>
            </w:r>
            <w:r w:rsidRPr="00182808">
              <w:rPr>
                <w:rStyle w:val="ab"/>
                <w:rFonts w:ascii="Corbel" w:hAnsi="Corbel" w:cs="Corbel" w:hint="eastAsia"/>
              </w:rPr>
              <w:t>根拠のある予想や仮説を発想し</w:t>
            </w:r>
            <w:r w:rsidR="00B14E62">
              <w:rPr>
                <w:rStyle w:val="ab"/>
                <w:rFonts w:ascii="Corbel" w:hAnsi="Corbel" w:cs="Corbel" w:hint="eastAsia"/>
              </w:rPr>
              <w:t>、</w:t>
            </w:r>
            <w:r w:rsidRPr="00182808">
              <w:rPr>
                <w:rStyle w:val="ab"/>
                <w:rFonts w:ascii="Corbel" w:hAnsi="Corbel" w:cs="Corbel" w:hint="eastAsia"/>
              </w:rPr>
              <w:t>表現するなどして問題解決している。</w:t>
            </w:r>
          </w:p>
          <w:p w14:paraId="18C68576" w14:textId="5175811E" w:rsidR="00271A57" w:rsidRPr="00C45F01" w:rsidRDefault="00182808" w:rsidP="00182808">
            <w:pPr>
              <w:widowControl/>
              <w:autoSpaceDE w:val="0"/>
              <w:autoSpaceDN w:val="0"/>
              <w:adjustRightInd w:val="0"/>
              <w:spacing w:line="200" w:lineRule="exact"/>
              <w:ind w:left="140" w:hangingChars="100" w:hanging="140"/>
              <w:jc w:val="left"/>
              <w:rPr>
                <w:rStyle w:val="ab"/>
              </w:rPr>
            </w:pPr>
            <w:r w:rsidRPr="00182808">
              <w:rPr>
                <w:rStyle w:val="ab"/>
                <w:rFonts w:ascii="Corbel" w:hAnsi="Corbel" w:cs="Corbel" w:hint="eastAsia"/>
              </w:rPr>
              <w:t>②空気と水の体積やおし返す力の変化とおす力との関係について</w:t>
            </w:r>
            <w:r w:rsidR="00B14E62">
              <w:rPr>
                <w:rStyle w:val="ab"/>
                <w:rFonts w:ascii="Corbel" w:hAnsi="Corbel" w:cs="Corbel" w:hint="eastAsia"/>
              </w:rPr>
              <w:t>、</w:t>
            </w:r>
            <w:r w:rsidRPr="00182808">
              <w:rPr>
                <w:rStyle w:val="ab"/>
                <w:rFonts w:ascii="Corbel" w:hAnsi="Corbel" w:cs="Corbel" w:hint="eastAsia"/>
              </w:rPr>
              <w:t>実験などを行い</w:t>
            </w:r>
            <w:r w:rsidR="00B14E62">
              <w:rPr>
                <w:rStyle w:val="ab"/>
                <w:rFonts w:ascii="Corbel" w:hAnsi="Corbel" w:cs="Corbel" w:hint="eastAsia"/>
              </w:rPr>
              <w:t>、</w:t>
            </w:r>
            <w:r w:rsidRPr="00182808">
              <w:rPr>
                <w:rStyle w:val="ab"/>
                <w:rFonts w:ascii="Corbel" w:hAnsi="Corbel" w:cs="Corbel" w:hint="eastAsia"/>
              </w:rPr>
              <w:t>得られた結果を基に考察し</w:t>
            </w:r>
            <w:r w:rsidR="00B14E62">
              <w:rPr>
                <w:rStyle w:val="ab"/>
                <w:rFonts w:ascii="Corbel" w:hAnsi="Corbel" w:cs="Corbel" w:hint="eastAsia"/>
              </w:rPr>
              <w:t>、</w:t>
            </w:r>
            <w:r w:rsidRPr="00182808">
              <w:rPr>
                <w:rStyle w:val="ab"/>
                <w:rFonts w:ascii="Corbel" w:hAnsi="Corbel" w:cs="Corbel" w:hint="eastAsia"/>
              </w:rPr>
              <w:t>表現するなどして問題解決している。</w:t>
            </w:r>
          </w:p>
        </w:tc>
        <w:tc>
          <w:tcPr>
            <w:tcW w:w="1106" w:type="dxa"/>
            <w:tcBorders>
              <w:left w:val="nil"/>
              <w:right w:val="nil"/>
            </w:tcBorders>
            <w:vAlign w:val="center"/>
          </w:tcPr>
          <w:p w14:paraId="12FAB871" w14:textId="77777777" w:rsidR="00271A57" w:rsidRPr="00C45F01" w:rsidRDefault="00271A57" w:rsidP="001A66A0">
            <w:pPr>
              <w:snapToGrid w:val="0"/>
              <w:spacing w:line="200" w:lineRule="exact"/>
              <w:ind w:left="140" w:hangingChars="100" w:hanging="140"/>
              <w:jc w:val="center"/>
              <w:rPr>
                <w:rStyle w:val="ab"/>
              </w:rPr>
            </w:pPr>
            <w:r w:rsidRPr="00C45F01">
              <w:rPr>
                <w:rStyle w:val="ab"/>
                <w:noProof/>
              </w:rPr>
              <mc:AlternateContent>
                <mc:Choice Requires="wps">
                  <w:drawing>
                    <wp:anchor distT="0" distB="0" distL="114300" distR="114300" simplePos="0" relativeHeight="251631616" behindDoc="0" locked="0" layoutInCell="1" allowOverlap="1" wp14:anchorId="68E56211" wp14:editId="376459E4">
                      <wp:simplePos x="0" y="0"/>
                      <wp:positionH relativeFrom="column">
                        <wp:posOffset>414020</wp:posOffset>
                      </wp:positionH>
                      <wp:positionV relativeFrom="paragraph">
                        <wp:posOffset>0</wp:posOffset>
                      </wp:positionV>
                      <wp:extent cx="216000" cy="1079640"/>
                      <wp:effectExtent l="0" t="0" r="0" b="6350"/>
                      <wp:wrapNone/>
                      <wp:docPr id="339" name="テキスト ボックス 339"/>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504BD466" w14:textId="77777777" w:rsidR="00477D54" w:rsidRPr="00A43D60" w:rsidRDefault="00477D54" w:rsidP="00271A57">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56211" id="テキスト ボックス 339" o:spid="_x0000_s1288" type="#_x0000_t202" style="position:absolute;left:0;text-align:left;margin-left:32.6pt;margin-top:0;width:17pt;height:8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" fillcolor="#7f7f7f [1612]" stroked="f" strokeweight=".5pt">
                      <v:textbox style="layout-flow:vertical-ideographic" inset="0,0,0,0">
                        <w:txbxContent>
                          <w:p w14:paraId="504BD466" w14:textId="77777777" w:rsidR="00477D54" w:rsidRPr="00A43D60" w:rsidRDefault="00477D54" w:rsidP="00271A57">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3829" w:type="dxa"/>
            <w:tcBorders>
              <w:left w:val="nil"/>
            </w:tcBorders>
          </w:tcPr>
          <w:p w14:paraId="43A2C158" w14:textId="7B414015" w:rsidR="00182808" w:rsidRPr="00182808" w:rsidRDefault="00182808" w:rsidP="00182808">
            <w:pPr>
              <w:widowControl/>
              <w:autoSpaceDE w:val="0"/>
              <w:autoSpaceDN w:val="0"/>
              <w:adjustRightInd w:val="0"/>
              <w:spacing w:line="200" w:lineRule="exact"/>
              <w:ind w:left="140" w:hangingChars="100" w:hanging="140"/>
              <w:jc w:val="left"/>
              <w:rPr>
                <w:rStyle w:val="ab"/>
                <w:rFonts w:ascii="Corbel" w:hAnsi="Corbel" w:cs="Corbel"/>
              </w:rPr>
            </w:pPr>
            <w:r w:rsidRPr="00182808">
              <w:rPr>
                <w:rStyle w:val="ab"/>
                <w:rFonts w:ascii="Corbel" w:hAnsi="Corbel" w:cs="Corbel" w:hint="eastAsia"/>
              </w:rPr>
              <w:t>①空気と水の体積やおし返す力の変化とおす力との関係についての事物・現象に進んで関わり</w:t>
            </w:r>
            <w:r w:rsidR="00B14E62">
              <w:rPr>
                <w:rStyle w:val="ab"/>
                <w:rFonts w:ascii="Corbel" w:hAnsi="Corbel" w:cs="Corbel" w:hint="eastAsia"/>
              </w:rPr>
              <w:t>、</w:t>
            </w:r>
            <w:r w:rsidRPr="00182808">
              <w:rPr>
                <w:rStyle w:val="ab"/>
                <w:rFonts w:ascii="Corbel" w:hAnsi="Corbel" w:cs="Corbel" w:hint="eastAsia"/>
              </w:rPr>
              <w:t>他者と関わりながら問題解決しようとしている。</w:t>
            </w:r>
          </w:p>
          <w:p w14:paraId="246F7589" w14:textId="55E016D9" w:rsidR="00271A57" w:rsidRPr="00C45F01" w:rsidRDefault="00182808" w:rsidP="00182808">
            <w:pPr>
              <w:widowControl/>
              <w:autoSpaceDE w:val="0"/>
              <w:autoSpaceDN w:val="0"/>
              <w:adjustRightInd w:val="0"/>
              <w:spacing w:line="200" w:lineRule="exact"/>
              <w:ind w:left="140" w:hangingChars="100" w:hanging="140"/>
              <w:jc w:val="left"/>
              <w:rPr>
                <w:rStyle w:val="ab"/>
              </w:rPr>
            </w:pPr>
            <w:r w:rsidRPr="00182808">
              <w:rPr>
                <w:rStyle w:val="ab"/>
                <w:rFonts w:ascii="Corbel" w:hAnsi="Corbel" w:cs="Corbel" w:hint="eastAsia"/>
              </w:rPr>
              <w:t>②空気と水の体積やおし返す力の変化とおす力との関係について学んだことを学習や生活に生かそうとしている。</w:t>
            </w:r>
          </w:p>
        </w:tc>
      </w:tr>
    </w:tbl>
    <w:p w14:paraId="5DBCC9FD" w14:textId="77777777" w:rsidR="0046798A" w:rsidRPr="00AC146D" w:rsidRDefault="0046798A" w:rsidP="0046798A">
      <w:pPr>
        <w:snapToGrid w:val="0"/>
        <w:spacing w:line="100" w:lineRule="exact"/>
      </w:pPr>
    </w:p>
    <w:p w14:paraId="2E9DE11A" w14:textId="578C8874" w:rsidR="0046798A" w:rsidRDefault="0046798A" w:rsidP="0046798A">
      <w:pPr>
        <w:widowControl/>
        <w:autoSpaceDE w:val="0"/>
        <w:autoSpaceDN w:val="0"/>
        <w:adjustRightInd w:val="0"/>
        <w:spacing w:line="200" w:lineRule="exact"/>
        <w:jc w:val="left"/>
        <w:rPr>
          <w:rStyle w:val="ab"/>
        </w:rPr>
      </w:pPr>
      <w:r w:rsidRPr="00B5468F">
        <w:rPr>
          <w:rStyle w:val="ab"/>
          <w:rFonts w:ascii="Geneva" w:hAnsi="Geneva" w:cs="Geneva" w:hint="eastAsia"/>
          <w:spacing w:val="-40"/>
        </w:rPr>
        <w:t>※</w:t>
      </w:r>
      <w:r w:rsidRPr="00B5468F">
        <w:rPr>
          <w:rStyle w:val="ab"/>
        </w:rPr>
        <w:t>「単元の目標」に示した資質・能力は</w:t>
      </w:r>
      <w:r>
        <w:rPr>
          <w:rStyle w:val="ab"/>
        </w:rPr>
        <w:t>、</w:t>
      </w:r>
      <w:r w:rsidRPr="00B5468F">
        <w:rPr>
          <w:rStyle w:val="ab"/>
        </w:rPr>
        <w:t>「</w:t>
      </w:r>
      <w:r w:rsidRPr="0046798A">
        <w:rPr>
          <w:rStyle w:val="ab"/>
          <w:rFonts w:hint="eastAsia"/>
        </w:rPr>
        <w:t>物のせいしつを調べよう</w:t>
      </w:r>
      <w:r>
        <w:rPr>
          <w:rStyle w:val="ab"/>
          <w:rFonts w:hint="eastAsia"/>
        </w:rPr>
        <w:t>－</w:t>
      </w:r>
      <w:r>
        <w:rPr>
          <w:rStyle w:val="ab"/>
        </w:rPr>
        <w:t>1</w:t>
      </w:r>
      <w:r w:rsidRPr="0046798A">
        <w:rPr>
          <w:rStyle w:val="ab"/>
          <w:rFonts w:hint="eastAsia"/>
        </w:rPr>
        <w:t>～</w:t>
      </w:r>
      <w:r w:rsidRPr="0046798A">
        <w:rPr>
          <w:rStyle w:val="ab"/>
        </w:rPr>
        <w:t>4</w:t>
      </w:r>
      <w:r w:rsidRPr="00B5468F">
        <w:rPr>
          <w:rStyle w:val="ab"/>
        </w:rPr>
        <w:t>」を通して育成する。そのため</w:t>
      </w:r>
      <w:r>
        <w:rPr>
          <w:rStyle w:val="ab"/>
        </w:rPr>
        <w:t>、</w:t>
      </w:r>
      <w:r w:rsidRPr="00B5468F">
        <w:rPr>
          <w:rStyle w:val="ab"/>
        </w:rPr>
        <w:t>各観点の学習評価も</w:t>
      </w:r>
      <w:r>
        <w:rPr>
          <w:rStyle w:val="ab"/>
        </w:rPr>
        <w:t>、</w:t>
      </w:r>
    </w:p>
    <w:p w14:paraId="79D17563" w14:textId="7D58334C" w:rsidR="0046798A" w:rsidRPr="00D76667" w:rsidRDefault="0046798A" w:rsidP="0046798A">
      <w:pPr>
        <w:widowControl/>
        <w:autoSpaceDE w:val="0"/>
        <w:autoSpaceDN w:val="0"/>
        <w:adjustRightInd w:val="0"/>
        <w:spacing w:line="200" w:lineRule="exact"/>
        <w:ind w:firstLineChars="50" w:firstLine="70"/>
        <w:jc w:val="left"/>
        <w:rPr>
          <w:rStyle w:val="ab"/>
        </w:rPr>
      </w:pPr>
      <w:r w:rsidRPr="00B5468F">
        <w:rPr>
          <w:rStyle w:val="ab"/>
        </w:rPr>
        <w:t>「</w:t>
      </w:r>
      <w:r w:rsidRPr="0046798A">
        <w:rPr>
          <w:rStyle w:val="ab"/>
          <w:rFonts w:hint="eastAsia"/>
        </w:rPr>
        <w:t>物のせいしつを調べよう</w:t>
      </w:r>
      <w:r>
        <w:rPr>
          <w:rStyle w:val="ab"/>
          <w:rFonts w:hint="eastAsia"/>
        </w:rPr>
        <w:t>－</w:t>
      </w:r>
      <w:r>
        <w:rPr>
          <w:rStyle w:val="ab"/>
        </w:rPr>
        <w:t>1</w:t>
      </w:r>
      <w:r w:rsidRPr="0046798A">
        <w:rPr>
          <w:rStyle w:val="ab"/>
          <w:rFonts w:hint="eastAsia"/>
        </w:rPr>
        <w:t>～</w:t>
      </w:r>
      <w:r w:rsidRPr="0046798A">
        <w:rPr>
          <w:rStyle w:val="ab"/>
        </w:rPr>
        <w:t>4</w:t>
      </w:r>
      <w:r w:rsidRPr="00B5468F">
        <w:rPr>
          <w:rStyle w:val="ab"/>
        </w:rPr>
        <w:t>」を通して適切な場面で行い</w:t>
      </w:r>
      <w:r>
        <w:rPr>
          <w:rStyle w:val="ab"/>
        </w:rPr>
        <w:t>、</w:t>
      </w:r>
      <w:r>
        <w:rPr>
          <w:rStyle w:val="ab"/>
          <w:rFonts w:hint="eastAsia"/>
        </w:rPr>
        <w:t>児童</w:t>
      </w:r>
      <w:r w:rsidRPr="00B5468F">
        <w:rPr>
          <w:rStyle w:val="ab"/>
        </w:rPr>
        <w:t>の学習状況を見取るようにする</w:t>
      </w:r>
      <w:r w:rsidRPr="00B5468F">
        <w:rPr>
          <w:rStyle w:val="ab"/>
          <w:rFonts w:hint="eastAsia"/>
        </w:rPr>
        <w:t>。</w:t>
      </w:r>
    </w:p>
    <w:p w14:paraId="16E256A3" w14:textId="2A39F967" w:rsidR="00271A57" w:rsidRPr="0046798A" w:rsidRDefault="00271A57" w:rsidP="00271A57">
      <w:pPr>
        <w:snapToGrid w:val="0"/>
        <w:spacing w:line="100" w:lineRule="exact"/>
      </w:pPr>
    </w:p>
    <w:tbl>
      <w:tblPr>
        <w:tblStyle w:val="ae"/>
        <w:tblW w:w="18928"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652"/>
        <w:gridCol w:w="652"/>
        <w:gridCol w:w="4344"/>
        <w:gridCol w:w="4383"/>
        <w:gridCol w:w="120"/>
      </w:tblGrid>
      <w:tr w:rsidR="00271A57" w14:paraId="5C0EE86B" w14:textId="77777777" w:rsidTr="001A66A0">
        <w:trPr>
          <w:trHeight w:val="340"/>
        </w:trPr>
        <w:tc>
          <w:tcPr>
            <w:tcW w:w="3589" w:type="dxa"/>
            <w:gridSpan w:val="2"/>
            <w:tcBorders>
              <w:bottom w:val="single" w:sz="4" w:space="0" w:color="auto"/>
            </w:tcBorders>
            <w:shd w:val="clear" w:color="auto" w:fill="808080" w:themeFill="background1" w:themeFillShade="80"/>
            <w:vAlign w:val="center"/>
          </w:tcPr>
          <w:p w14:paraId="0422631E" w14:textId="77777777" w:rsidR="00271A57" w:rsidRPr="009B573F" w:rsidRDefault="00271A57" w:rsidP="001A66A0">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14:paraId="36411658" w14:textId="77777777" w:rsidR="00271A57" w:rsidRPr="00F21F0E" w:rsidRDefault="00271A57" w:rsidP="001A66A0">
            <w:pPr>
              <w:snapToGrid w:val="0"/>
              <w:jc w:val="center"/>
              <w:rPr>
                <w:rFonts w:asciiTheme="majorEastAsia" w:eastAsiaTheme="majorEastAsia" w:hAnsiTheme="majorEastAsia"/>
                <w:spacing w:val="-40"/>
                <w:sz w:val="12"/>
              </w:rPr>
            </w:pPr>
            <w:r w:rsidRPr="00643B80">
              <w:rPr>
                <w:rFonts w:asciiTheme="majorEastAsia" w:eastAsiaTheme="majorEastAsia" w:hAnsiTheme="majorEastAsia"/>
                <w:color w:val="FFFFFF" w:themeColor="background1"/>
                <w:spacing w:val="12"/>
                <w:kern w:val="0"/>
                <w:sz w:val="12"/>
              </w:rPr>
              <w:t>時</w:t>
            </w:r>
            <w:r w:rsidRPr="00643B80">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7A02FA64" w14:textId="77777777" w:rsidR="00271A57" w:rsidRPr="00F21F0E" w:rsidRDefault="00271A57" w:rsidP="001A66A0">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5F4CD905" w14:textId="77777777" w:rsidR="00271A57" w:rsidRPr="00F21F0E" w:rsidRDefault="00271A57" w:rsidP="001A66A0">
            <w:pPr>
              <w:snapToGrid w:val="0"/>
              <w:jc w:val="center"/>
              <w:rPr>
                <w:rFonts w:asciiTheme="majorEastAsia" w:eastAsiaTheme="majorEastAsia" w:hAnsiTheme="majorEastAsia"/>
                <w:color w:val="FFFFFF" w:themeColor="background1"/>
                <w:sz w:val="12"/>
              </w:rPr>
            </w:pPr>
            <w:r w:rsidRPr="0015698D">
              <w:rPr>
                <w:rFonts w:asciiTheme="majorEastAsia" w:eastAsiaTheme="majorEastAsia" w:hAnsiTheme="majorEastAsia" w:hint="eastAsia"/>
                <w:color w:val="FFFFFF" w:themeColor="background1"/>
                <w:w w:val="43"/>
                <w:kern w:val="0"/>
                <w:sz w:val="12"/>
                <w:fitText w:val="158" w:id="-2125761536"/>
              </w:rPr>
              <w:t>ペー</w:t>
            </w:r>
            <w:r w:rsidRPr="0015698D">
              <w:rPr>
                <w:rFonts w:asciiTheme="majorEastAsia" w:eastAsiaTheme="majorEastAsia" w:hAnsiTheme="majorEastAsia" w:hint="eastAsia"/>
                <w:color w:val="FFFFFF" w:themeColor="background1"/>
                <w:spacing w:val="3"/>
                <w:w w:val="43"/>
                <w:kern w:val="0"/>
                <w:sz w:val="12"/>
                <w:fitText w:val="158" w:id="-2125761536"/>
              </w:rPr>
              <w:t>ジ</w:t>
            </w:r>
          </w:p>
        </w:tc>
        <w:tc>
          <w:tcPr>
            <w:tcW w:w="283" w:type="dxa"/>
            <w:tcBorders>
              <w:bottom w:val="single" w:sz="4" w:space="0" w:color="auto"/>
            </w:tcBorders>
            <w:shd w:val="clear" w:color="auto" w:fill="808080" w:themeFill="background1" w:themeFillShade="80"/>
            <w:tcFitText/>
            <w:vAlign w:val="center"/>
          </w:tcPr>
          <w:p w14:paraId="222E770D" w14:textId="77777777" w:rsidR="00271A57" w:rsidRPr="00F21F0E" w:rsidRDefault="00271A57" w:rsidP="001A66A0">
            <w:pPr>
              <w:snapToGrid w:val="0"/>
              <w:jc w:val="center"/>
              <w:rPr>
                <w:rFonts w:asciiTheme="majorEastAsia" w:eastAsiaTheme="majorEastAsia" w:hAnsiTheme="majorEastAsia"/>
                <w:color w:val="FFFFFF" w:themeColor="background1"/>
                <w:sz w:val="12"/>
              </w:rPr>
            </w:pPr>
            <w:r w:rsidRPr="00643B80">
              <w:rPr>
                <w:rFonts w:asciiTheme="majorEastAsia" w:eastAsiaTheme="majorEastAsia" w:hAnsiTheme="majorEastAsia"/>
                <w:color w:val="FFFFFF" w:themeColor="background1"/>
                <w:spacing w:val="12"/>
                <w:kern w:val="0"/>
                <w:sz w:val="12"/>
              </w:rPr>
              <w:t>重</w:t>
            </w:r>
            <w:r w:rsidRPr="00643B80">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6B99E637" w14:textId="77777777" w:rsidR="00271A57" w:rsidRPr="00F21F0E" w:rsidRDefault="00271A57" w:rsidP="001A66A0">
            <w:pPr>
              <w:snapToGrid w:val="0"/>
              <w:jc w:val="center"/>
              <w:rPr>
                <w:rFonts w:asciiTheme="majorEastAsia" w:eastAsiaTheme="majorEastAsia" w:hAnsiTheme="majorEastAsia"/>
                <w:color w:val="FFFFFF" w:themeColor="background1"/>
                <w:sz w:val="12"/>
              </w:rPr>
            </w:pPr>
            <w:r w:rsidRPr="00643B80">
              <w:rPr>
                <w:rFonts w:asciiTheme="majorEastAsia" w:eastAsiaTheme="majorEastAsia" w:hAnsiTheme="majorEastAsia"/>
                <w:color w:val="FFFFFF" w:themeColor="background1"/>
                <w:spacing w:val="12"/>
                <w:kern w:val="0"/>
                <w:sz w:val="12"/>
              </w:rPr>
              <w:t>記</w:t>
            </w:r>
            <w:r w:rsidRPr="00643B80">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nil"/>
            </w:tcBorders>
            <w:shd w:val="clear" w:color="auto" w:fill="808080" w:themeFill="background1" w:themeFillShade="80"/>
            <w:vAlign w:val="center"/>
          </w:tcPr>
          <w:p w14:paraId="0A21CA8A" w14:textId="3533DFF0" w:rsidR="00271A57" w:rsidRPr="0096102B" w:rsidRDefault="00433B52" w:rsidP="001A66A0">
            <w:pPr>
              <w:jc w:val="center"/>
              <w:rPr>
                <w:rFonts w:asciiTheme="majorEastAsia" w:eastAsiaTheme="majorEastAsia" w:hAnsiTheme="majorEastAsia"/>
                <w:b/>
                <w:color w:val="FFFFFF" w:themeColor="background1"/>
                <w:sz w:val="22"/>
              </w:rPr>
            </w:pPr>
            <w:r>
              <w:rPr>
                <w:rFonts w:asciiTheme="majorEastAsia" w:eastAsiaTheme="majorEastAsia" w:hAnsiTheme="majorEastAsia"/>
                <w:b/>
                <w:color w:val="FFFFFF" w:themeColor="background1"/>
                <w:sz w:val="18"/>
              </w:rPr>
              <w:t>おおむね満足できる児童への評価と方法</w:t>
            </w:r>
          </w:p>
        </w:tc>
        <w:tc>
          <w:tcPr>
            <w:tcW w:w="652" w:type="dxa"/>
            <w:tcBorders>
              <w:left w:val="nil"/>
              <w:bottom w:val="single" w:sz="4" w:space="0" w:color="auto"/>
              <w:right w:val="single" w:sz="4" w:space="0" w:color="auto"/>
            </w:tcBorders>
            <w:shd w:val="clear" w:color="auto" w:fill="808080" w:themeFill="background1" w:themeFillShade="80"/>
            <w:vAlign w:val="center"/>
          </w:tcPr>
          <w:p w14:paraId="4D63BBAA" w14:textId="77777777" w:rsidR="00271A57" w:rsidRPr="0096102B" w:rsidRDefault="00271A57" w:rsidP="001A66A0">
            <w:pPr>
              <w:jc w:val="center"/>
              <w:rPr>
                <w:color w:val="FFFFFF" w:themeColor="background1"/>
                <w:sz w:val="22"/>
              </w:rPr>
            </w:pPr>
          </w:p>
        </w:tc>
        <w:tc>
          <w:tcPr>
            <w:tcW w:w="652" w:type="dxa"/>
            <w:tcBorders>
              <w:left w:val="single" w:sz="4" w:space="0" w:color="auto"/>
              <w:bottom w:val="single" w:sz="4" w:space="0" w:color="auto"/>
              <w:right w:val="nil"/>
            </w:tcBorders>
            <w:shd w:val="clear" w:color="auto" w:fill="808080" w:themeFill="background1" w:themeFillShade="80"/>
            <w:vAlign w:val="center"/>
          </w:tcPr>
          <w:p w14:paraId="0623570E" w14:textId="77777777" w:rsidR="00271A57" w:rsidRPr="0096102B" w:rsidRDefault="00271A57" w:rsidP="001A66A0">
            <w:pPr>
              <w:jc w:val="center"/>
              <w:rPr>
                <w:color w:val="FFFFFF" w:themeColor="background1"/>
                <w:sz w:val="22"/>
              </w:rPr>
            </w:pPr>
          </w:p>
        </w:tc>
        <w:tc>
          <w:tcPr>
            <w:tcW w:w="4344" w:type="dxa"/>
            <w:tcBorders>
              <w:left w:val="nil"/>
              <w:bottom w:val="single" w:sz="4" w:space="0" w:color="auto"/>
            </w:tcBorders>
            <w:shd w:val="clear" w:color="auto" w:fill="808080" w:themeFill="background1" w:themeFillShade="80"/>
            <w:vAlign w:val="center"/>
          </w:tcPr>
          <w:p w14:paraId="14CF75F3" w14:textId="77777777" w:rsidR="00271A57" w:rsidRPr="0096102B" w:rsidRDefault="00271A57" w:rsidP="001A66A0">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83" w:type="dxa"/>
            <w:tcBorders>
              <w:bottom w:val="single" w:sz="4" w:space="0" w:color="auto"/>
              <w:right w:val="nil"/>
            </w:tcBorders>
            <w:shd w:val="clear" w:color="auto" w:fill="808080" w:themeFill="background1" w:themeFillShade="80"/>
            <w:vAlign w:val="center"/>
          </w:tcPr>
          <w:p w14:paraId="75ECB827" w14:textId="77777777" w:rsidR="00271A57" w:rsidRPr="0096102B" w:rsidRDefault="00271A57" w:rsidP="001A66A0">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20" w:type="dxa"/>
            <w:tcBorders>
              <w:left w:val="nil"/>
              <w:bottom w:val="single" w:sz="4" w:space="0" w:color="auto"/>
            </w:tcBorders>
            <w:shd w:val="clear" w:color="auto" w:fill="808080" w:themeFill="background1" w:themeFillShade="80"/>
          </w:tcPr>
          <w:p w14:paraId="156197F2" w14:textId="77777777" w:rsidR="00271A57" w:rsidRDefault="00271A57" w:rsidP="001A66A0">
            <w:pPr>
              <w:snapToGrid w:val="0"/>
              <w:spacing w:line="120" w:lineRule="exact"/>
            </w:pPr>
          </w:p>
        </w:tc>
      </w:tr>
      <w:tr w:rsidR="00271A57" w14:paraId="1A05BEB8" w14:textId="77777777" w:rsidTr="001A66A0">
        <w:trPr>
          <w:trHeight w:val="57"/>
        </w:trPr>
        <w:tc>
          <w:tcPr>
            <w:tcW w:w="3589" w:type="dxa"/>
            <w:gridSpan w:val="2"/>
            <w:tcBorders>
              <w:bottom w:val="nil"/>
            </w:tcBorders>
          </w:tcPr>
          <w:p w14:paraId="42F731FA" w14:textId="77777777" w:rsidR="00271A57" w:rsidRPr="009D4699" w:rsidRDefault="00271A57" w:rsidP="001A66A0">
            <w:pPr>
              <w:snapToGrid w:val="0"/>
              <w:spacing w:line="120" w:lineRule="exact"/>
              <w:rPr>
                <w:rFonts w:asciiTheme="majorEastAsia" w:eastAsiaTheme="majorEastAsia" w:hAnsiTheme="majorEastAsia"/>
                <w:sz w:val="6"/>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616256" behindDoc="0" locked="0" layoutInCell="1" allowOverlap="1" wp14:anchorId="0E541313" wp14:editId="1FD948F6">
                      <wp:simplePos x="0" y="0"/>
                      <wp:positionH relativeFrom="column">
                        <wp:posOffset>97790</wp:posOffset>
                      </wp:positionH>
                      <wp:positionV relativeFrom="line">
                        <wp:posOffset>71120</wp:posOffset>
                      </wp:positionV>
                      <wp:extent cx="11817985" cy="114300"/>
                      <wp:effectExtent l="0" t="0" r="0" b="12700"/>
                      <wp:wrapNone/>
                      <wp:docPr id="340" name="グループ化 340"/>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341" name="グループ化 341"/>
                              <wpg:cNvGrpSpPr/>
                              <wpg:grpSpPr>
                                <a:xfrm>
                                  <a:off x="0" y="0"/>
                                  <a:ext cx="107950" cy="107950"/>
                                  <a:chOff x="0" y="0"/>
                                  <a:chExt cx="107950" cy="107950"/>
                                </a:xfrm>
                              </wpg:grpSpPr>
                              <wps:wsp>
                                <wps:cNvPr id="342" name="角丸四角形 342"/>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3" name="テキスト ボックス 343"/>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0DF609" w14:textId="77777777" w:rsidR="00477D54" w:rsidRPr="000674B1" w:rsidRDefault="00477D54" w:rsidP="00271A57">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344" name="グループ化 344"/>
                              <wpg:cNvGrpSpPr/>
                              <wpg:grpSpPr>
                                <a:xfrm>
                                  <a:off x="121335" y="0"/>
                                  <a:ext cx="11696707" cy="114300"/>
                                  <a:chOff x="-7" y="0"/>
                                  <a:chExt cx="11696707" cy="114300"/>
                                </a:xfrm>
                              </wpg:grpSpPr>
                              <wps:wsp>
                                <wps:cNvPr id="345" name="正方形/長方形 345"/>
                                <wps:cNvSpPr/>
                                <wps:spPr>
                                  <a:xfrm>
                                    <a:off x="0" y="0"/>
                                    <a:ext cx="1169670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6" name="テキスト ボックス 346"/>
                                <wps:cNvSpPr txBox="1"/>
                                <wps:spPr>
                                  <a:xfrm>
                                    <a:off x="-7" y="0"/>
                                    <a:ext cx="684003"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035DF6" w14:textId="77777777" w:rsidR="00477D54" w:rsidRPr="00574A35" w:rsidRDefault="00477D54" w:rsidP="00271A57">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とじこめた空気</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E541313" id="グループ化 340" o:spid="_x0000_s1289" style="position:absolute;left:0;text-align:left;margin-left:7.7pt;margin-top:5.6pt;width:930.55pt;height:9pt;z-index:251616256;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">
                      <v:group id="グループ化 341" o:spid="_x0000_s1290"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">
                        <v:roundrect id="角丸四角形 342" o:spid="_x0000_s1291"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" fillcolor="black [3200]" strokecolor="black [1600]" strokeweight="2pt"/>
                        <v:shape id="テキスト ボックス 343" o:spid="_x0000_s1292"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" filled="f" stroked="f" strokeweight=".5pt">
                          <v:textbox inset="0,0,0,0">
                            <w:txbxContent>
                              <w:p w14:paraId="540DF609" w14:textId="77777777" w:rsidR="00477D54" w:rsidRPr="000674B1" w:rsidRDefault="00477D54" w:rsidP="00271A57">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group id="グループ化 344" o:spid="_x0000_s1293"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Ut+xgAAANwAAAAPAAAAZHJzL2Rvd25yZXYueG1sRI9Ba8JA&#10;FITvBf/D8gremk00LZ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D1FLfsYAAADcAAAA&#10;DwAAAAAAAAAAAAAAAAAHAgAAZHJzL2Rvd25yZXYueG1sUEsFBgAAAAADAAMAtwAAAPoCAAAAAA==&#10;">
                        <v:rect id="正方形/長方形 345" o:spid="_x0000_s1294"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" fillcolor="#5a5a5a [2109]" stroked="f" strokeweight="2pt">
                          <v:fill color2="white [3212]" angle="90" colors="0 #595959;38666f #c4c4c4;62259f white" focus="100%" type="gradient"/>
                        </v:rect>
                        <v:shape id="テキスト ボックス 346" o:spid="_x0000_s1295" type="#_x0000_t202" style="position:absolute;width:6839;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" fillcolor="white [3212]" stroked="f" strokeweight=".5pt">
                          <v:textbox inset="1mm,0,0,0">
                            <w:txbxContent>
                              <w:p w14:paraId="64035DF6" w14:textId="77777777" w:rsidR="00477D54" w:rsidRPr="00574A35" w:rsidRDefault="00477D54" w:rsidP="00271A57">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とじこめた空気</w:t>
                                </w:r>
                              </w:p>
                            </w:txbxContent>
                          </v:textbox>
                        </v:shape>
                      </v:group>
                      <w10:wrap anchory="line"/>
                    </v:group>
                  </w:pict>
                </mc:Fallback>
              </mc:AlternateContent>
            </w:r>
          </w:p>
        </w:tc>
        <w:tc>
          <w:tcPr>
            <w:tcW w:w="283" w:type="dxa"/>
            <w:tcBorders>
              <w:bottom w:val="nil"/>
            </w:tcBorders>
          </w:tcPr>
          <w:p w14:paraId="20452D3F" w14:textId="77777777" w:rsidR="00271A57" w:rsidRPr="009D4699" w:rsidRDefault="00271A57" w:rsidP="001A66A0">
            <w:pPr>
              <w:snapToGrid w:val="0"/>
              <w:spacing w:line="120" w:lineRule="exact"/>
              <w:rPr>
                <w:rFonts w:asciiTheme="majorEastAsia" w:eastAsiaTheme="majorEastAsia" w:hAnsiTheme="majorEastAsia"/>
                <w:sz w:val="6"/>
              </w:rPr>
            </w:pPr>
          </w:p>
        </w:tc>
        <w:tc>
          <w:tcPr>
            <w:tcW w:w="283" w:type="dxa"/>
            <w:tcBorders>
              <w:bottom w:val="nil"/>
            </w:tcBorders>
          </w:tcPr>
          <w:p w14:paraId="18E5932B" w14:textId="77777777" w:rsidR="00271A57" w:rsidRPr="009D4699" w:rsidRDefault="00271A57" w:rsidP="001A66A0">
            <w:pPr>
              <w:snapToGrid w:val="0"/>
              <w:spacing w:line="120" w:lineRule="exact"/>
              <w:rPr>
                <w:rFonts w:asciiTheme="majorEastAsia" w:eastAsiaTheme="majorEastAsia" w:hAnsiTheme="majorEastAsia"/>
                <w:sz w:val="6"/>
              </w:rPr>
            </w:pPr>
          </w:p>
        </w:tc>
        <w:tc>
          <w:tcPr>
            <w:tcW w:w="283" w:type="dxa"/>
            <w:tcBorders>
              <w:bottom w:val="nil"/>
            </w:tcBorders>
          </w:tcPr>
          <w:p w14:paraId="3A4BA4D3" w14:textId="77777777" w:rsidR="00271A57" w:rsidRPr="009D4699" w:rsidRDefault="00271A57" w:rsidP="001A66A0">
            <w:pPr>
              <w:snapToGrid w:val="0"/>
              <w:spacing w:line="120" w:lineRule="exact"/>
              <w:rPr>
                <w:rFonts w:asciiTheme="majorEastAsia" w:eastAsiaTheme="majorEastAsia" w:hAnsiTheme="majorEastAsia"/>
                <w:sz w:val="6"/>
              </w:rPr>
            </w:pPr>
          </w:p>
        </w:tc>
        <w:tc>
          <w:tcPr>
            <w:tcW w:w="283" w:type="dxa"/>
            <w:tcBorders>
              <w:bottom w:val="nil"/>
            </w:tcBorders>
          </w:tcPr>
          <w:p w14:paraId="02FF0215" w14:textId="77777777" w:rsidR="00271A57" w:rsidRPr="009D4699" w:rsidRDefault="00271A57" w:rsidP="001A66A0">
            <w:pPr>
              <w:snapToGrid w:val="0"/>
              <w:spacing w:line="120" w:lineRule="exact"/>
              <w:rPr>
                <w:rFonts w:asciiTheme="majorEastAsia" w:eastAsiaTheme="majorEastAsia" w:hAnsiTheme="majorEastAsia"/>
                <w:sz w:val="6"/>
              </w:rPr>
            </w:pPr>
          </w:p>
        </w:tc>
        <w:tc>
          <w:tcPr>
            <w:tcW w:w="4056" w:type="dxa"/>
            <w:tcBorders>
              <w:bottom w:val="nil"/>
              <w:right w:val="nil"/>
            </w:tcBorders>
          </w:tcPr>
          <w:p w14:paraId="0BFF816D" w14:textId="77777777" w:rsidR="00271A57" w:rsidRPr="009D4699" w:rsidRDefault="00271A57" w:rsidP="001A66A0">
            <w:pPr>
              <w:snapToGrid w:val="0"/>
              <w:spacing w:line="120" w:lineRule="exact"/>
              <w:rPr>
                <w:rFonts w:asciiTheme="majorEastAsia" w:eastAsiaTheme="majorEastAsia" w:hAnsiTheme="majorEastAsia"/>
                <w:sz w:val="6"/>
              </w:rPr>
            </w:pPr>
          </w:p>
        </w:tc>
        <w:tc>
          <w:tcPr>
            <w:tcW w:w="652" w:type="dxa"/>
            <w:tcBorders>
              <w:left w:val="nil"/>
              <w:bottom w:val="nil"/>
            </w:tcBorders>
          </w:tcPr>
          <w:p w14:paraId="6414E300" w14:textId="77777777" w:rsidR="00271A57" w:rsidRPr="009D4699" w:rsidRDefault="00271A57" w:rsidP="001A66A0">
            <w:pPr>
              <w:snapToGrid w:val="0"/>
              <w:spacing w:line="120" w:lineRule="exact"/>
              <w:rPr>
                <w:rFonts w:asciiTheme="majorEastAsia" w:eastAsiaTheme="majorEastAsia" w:hAnsiTheme="majorEastAsia"/>
                <w:sz w:val="6"/>
              </w:rPr>
            </w:pPr>
          </w:p>
        </w:tc>
        <w:tc>
          <w:tcPr>
            <w:tcW w:w="652" w:type="dxa"/>
            <w:tcBorders>
              <w:bottom w:val="nil"/>
              <w:right w:val="nil"/>
            </w:tcBorders>
          </w:tcPr>
          <w:p w14:paraId="105574E0" w14:textId="77777777" w:rsidR="00271A57" w:rsidRPr="009D4699" w:rsidRDefault="00271A57" w:rsidP="001A66A0">
            <w:pPr>
              <w:snapToGrid w:val="0"/>
              <w:spacing w:line="120" w:lineRule="exact"/>
              <w:rPr>
                <w:rFonts w:asciiTheme="majorEastAsia" w:eastAsiaTheme="majorEastAsia" w:hAnsiTheme="majorEastAsia"/>
                <w:sz w:val="6"/>
              </w:rPr>
            </w:pPr>
          </w:p>
        </w:tc>
        <w:tc>
          <w:tcPr>
            <w:tcW w:w="4344" w:type="dxa"/>
            <w:tcBorders>
              <w:left w:val="nil"/>
              <w:bottom w:val="nil"/>
            </w:tcBorders>
          </w:tcPr>
          <w:p w14:paraId="39715F8F" w14:textId="77777777" w:rsidR="00271A57" w:rsidRPr="009D4699" w:rsidRDefault="00271A57" w:rsidP="001A66A0">
            <w:pPr>
              <w:snapToGrid w:val="0"/>
              <w:spacing w:line="120" w:lineRule="exact"/>
              <w:rPr>
                <w:rFonts w:asciiTheme="majorEastAsia" w:eastAsiaTheme="majorEastAsia" w:hAnsiTheme="majorEastAsia"/>
                <w:sz w:val="6"/>
              </w:rPr>
            </w:pPr>
          </w:p>
        </w:tc>
        <w:tc>
          <w:tcPr>
            <w:tcW w:w="4383" w:type="dxa"/>
            <w:tcBorders>
              <w:bottom w:val="nil"/>
              <w:right w:val="nil"/>
            </w:tcBorders>
            <w:shd w:val="clear" w:color="auto" w:fill="auto"/>
          </w:tcPr>
          <w:p w14:paraId="4D6BD4E7" w14:textId="77777777" w:rsidR="00271A57" w:rsidRPr="009D4699" w:rsidRDefault="00271A57" w:rsidP="001A66A0">
            <w:pPr>
              <w:snapToGrid w:val="0"/>
              <w:spacing w:line="120" w:lineRule="exact"/>
              <w:rPr>
                <w:rFonts w:asciiTheme="majorEastAsia" w:eastAsiaTheme="majorEastAsia" w:hAnsiTheme="majorEastAsia"/>
                <w:sz w:val="6"/>
              </w:rPr>
            </w:pPr>
          </w:p>
        </w:tc>
        <w:tc>
          <w:tcPr>
            <w:tcW w:w="120" w:type="dxa"/>
            <w:tcBorders>
              <w:left w:val="nil"/>
              <w:bottom w:val="nil"/>
            </w:tcBorders>
            <w:shd w:val="clear" w:color="auto" w:fill="auto"/>
          </w:tcPr>
          <w:p w14:paraId="3CD38799" w14:textId="77777777" w:rsidR="00271A57" w:rsidRPr="009D4699" w:rsidRDefault="00271A57" w:rsidP="001A66A0">
            <w:pPr>
              <w:snapToGrid w:val="0"/>
              <w:spacing w:line="120" w:lineRule="exact"/>
              <w:rPr>
                <w:rFonts w:asciiTheme="majorEastAsia" w:eastAsiaTheme="majorEastAsia" w:hAnsiTheme="majorEastAsia"/>
                <w:sz w:val="6"/>
              </w:rPr>
            </w:pPr>
          </w:p>
        </w:tc>
      </w:tr>
      <w:tr w:rsidR="00271A57" w14:paraId="736543BD" w14:textId="77777777" w:rsidTr="001A66A0">
        <w:trPr>
          <w:trHeight w:val="227"/>
        </w:trPr>
        <w:tc>
          <w:tcPr>
            <w:tcW w:w="104" w:type="dxa"/>
            <w:vMerge w:val="restart"/>
            <w:tcBorders>
              <w:top w:val="nil"/>
              <w:bottom w:val="nil"/>
              <w:right w:val="nil"/>
            </w:tcBorders>
          </w:tcPr>
          <w:p w14:paraId="69724CEB" w14:textId="77777777" w:rsidR="00271A57" w:rsidRPr="009D4699" w:rsidRDefault="00271A57" w:rsidP="001A66A0">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Pr>
          <w:p w14:paraId="60FDB66D" w14:textId="77777777" w:rsidR="00271A57" w:rsidRPr="00301A60" w:rsidRDefault="00271A57" w:rsidP="001A66A0">
            <w:pPr>
              <w:snapToGrid w:val="0"/>
              <w:spacing w:line="100" w:lineRule="exact"/>
              <w:rPr>
                <w:rFonts w:asciiTheme="majorEastAsia" w:eastAsiaTheme="majorEastAsia" w:hAnsiTheme="majorEastAsia"/>
                <w:sz w:val="14"/>
                <w:szCs w:val="14"/>
              </w:rPr>
            </w:pPr>
          </w:p>
        </w:tc>
        <w:tc>
          <w:tcPr>
            <w:tcW w:w="283" w:type="dxa"/>
            <w:tcBorders>
              <w:top w:val="nil"/>
              <w:bottom w:val="nil"/>
            </w:tcBorders>
          </w:tcPr>
          <w:p w14:paraId="004C5263" w14:textId="77777777" w:rsidR="00271A57" w:rsidRPr="00301A60" w:rsidRDefault="00271A57" w:rsidP="001A66A0">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0B014AD4" w14:textId="77777777" w:rsidR="00271A57" w:rsidRPr="00301A60" w:rsidRDefault="00271A57" w:rsidP="001A66A0">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4BA05699" w14:textId="77777777" w:rsidR="00271A57" w:rsidRPr="00301A60" w:rsidRDefault="00271A57" w:rsidP="001A66A0">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6126FA8C" w14:textId="77777777" w:rsidR="00271A57" w:rsidRPr="00301A60" w:rsidRDefault="00271A57" w:rsidP="001A66A0">
            <w:pPr>
              <w:snapToGrid w:val="0"/>
              <w:spacing w:line="40" w:lineRule="exact"/>
              <w:rPr>
                <w:rFonts w:asciiTheme="majorEastAsia" w:eastAsiaTheme="majorEastAsia" w:hAnsiTheme="majorEastAsia"/>
                <w:sz w:val="14"/>
                <w:szCs w:val="14"/>
              </w:rPr>
            </w:pPr>
          </w:p>
        </w:tc>
        <w:tc>
          <w:tcPr>
            <w:tcW w:w="4056" w:type="dxa"/>
            <w:tcBorders>
              <w:top w:val="nil"/>
              <w:bottom w:val="nil"/>
              <w:right w:val="nil"/>
            </w:tcBorders>
          </w:tcPr>
          <w:p w14:paraId="2F66A8A6" w14:textId="77777777" w:rsidR="00271A57" w:rsidRPr="00301A60" w:rsidRDefault="00271A57" w:rsidP="001A66A0">
            <w:pPr>
              <w:snapToGrid w:val="0"/>
              <w:spacing w:line="100" w:lineRule="exact"/>
              <w:rPr>
                <w:rFonts w:asciiTheme="majorEastAsia" w:eastAsiaTheme="majorEastAsia" w:hAnsiTheme="majorEastAsia"/>
                <w:sz w:val="14"/>
                <w:szCs w:val="14"/>
              </w:rPr>
            </w:pPr>
          </w:p>
        </w:tc>
        <w:tc>
          <w:tcPr>
            <w:tcW w:w="652" w:type="dxa"/>
            <w:tcBorders>
              <w:top w:val="nil"/>
              <w:left w:val="nil"/>
              <w:bottom w:val="nil"/>
            </w:tcBorders>
          </w:tcPr>
          <w:p w14:paraId="1060AF57" w14:textId="77777777" w:rsidR="00271A57" w:rsidRPr="00301A60" w:rsidRDefault="00271A57" w:rsidP="001A66A0">
            <w:pPr>
              <w:snapToGrid w:val="0"/>
              <w:spacing w:line="100" w:lineRule="exact"/>
              <w:rPr>
                <w:rFonts w:asciiTheme="majorEastAsia" w:eastAsiaTheme="majorEastAsia" w:hAnsiTheme="majorEastAsia"/>
                <w:sz w:val="14"/>
                <w:szCs w:val="14"/>
              </w:rPr>
            </w:pPr>
          </w:p>
        </w:tc>
        <w:tc>
          <w:tcPr>
            <w:tcW w:w="652" w:type="dxa"/>
            <w:tcBorders>
              <w:top w:val="nil"/>
              <w:bottom w:val="nil"/>
              <w:right w:val="nil"/>
            </w:tcBorders>
          </w:tcPr>
          <w:p w14:paraId="68335792" w14:textId="77777777" w:rsidR="00271A57" w:rsidRPr="00301A60" w:rsidRDefault="00271A57" w:rsidP="001A66A0">
            <w:pPr>
              <w:snapToGrid w:val="0"/>
              <w:spacing w:line="100" w:lineRule="exact"/>
              <w:rPr>
                <w:rFonts w:asciiTheme="majorEastAsia" w:eastAsiaTheme="majorEastAsia" w:hAnsiTheme="majorEastAsia"/>
                <w:sz w:val="14"/>
                <w:szCs w:val="14"/>
              </w:rPr>
            </w:pPr>
          </w:p>
        </w:tc>
        <w:tc>
          <w:tcPr>
            <w:tcW w:w="4344" w:type="dxa"/>
            <w:tcBorders>
              <w:top w:val="nil"/>
              <w:left w:val="nil"/>
              <w:bottom w:val="nil"/>
            </w:tcBorders>
          </w:tcPr>
          <w:p w14:paraId="14B37A5F" w14:textId="77777777" w:rsidR="00271A57" w:rsidRPr="00301A60" w:rsidRDefault="00271A57" w:rsidP="001A66A0">
            <w:pPr>
              <w:snapToGrid w:val="0"/>
              <w:spacing w:line="100" w:lineRule="exact"/>
              <w:rPr>
                <w:rFonts w:asciiTheme="majorEastAsia" w:eastAsiaTheme="majorEastAsia" w:hAnsiTheme="majorEastAsia"/>
                <w:sz w:val="14"/>
                <w:szCs w:val="14"/>
              </w:rPr>
            </w:pPr>
          </w:p>
        </w:tc>
        <w:tc>
          <w:tcPr>
            <w:tcW w:w="4383" w:type="dxa"/>
            <w:tcBorders>
              <w:top w:val="nil"/>
              <w:bottom w:val="nil"/>
              <w:right w:val="nil"/>
            </w:tcBorders>
            <w:shd w:val="clear" w:color="auto" w:fill="auto"/>
          </w:tcPr>
          <w:p w14:paraId="446A4B6E" w14:textId="77777777" w:rsidR="00271A57" w:rsidRPr="00301A60" w:rsidRDefault="00271A57" w:rsidP="001A66A0">
            <w:pPr>
              <w:snapToGrid w:val="0"/>
              <w:spacing w:line="100" w:lineRule="exact"/>
              <w:rPr>
                <w:rFonts w:asciiTheme="majorEastAsia" w:eastAsiaTheme="majorEastAsia" w:hAnsiTheme="majorEastAsia"/>
                <w:sz w:val="14"/>
                <w:szCs w:val="14"/>
              </w:rPr>
            </w:pPr>
          </w:p>
        </w:tc>
        <w:tc>
          <w:tcPr>
            <w:tcW w:w="120" w:type="dxa"/>
            <w:tcBorders>
              <w:top w:val="nil"/>
              <w:left w:val="nil"/>
              <w:bottom w:val="nil"/>
            </w:tcBorders>
            <w:shd w:val="clear" w:color="auto" w:fill="auto"/>
          </w:tcPr>
          <w:p w14:paraId="3CDC884A" w14:textId="77777777" w:rsidR="00271A57" w:rsidRPr="00553402" w:rsidRDefault="00271A57" w:rsidP="001A66A0">
            <w:pPr>
              <w:snapToGrid w:val="0"/>
              <w:spacing w:line="100" w:lineRule="exact"/>
              <w:rPr>
                <w:rFonts w:asciiTheme="majorEastAsia" w:eastAsiaTheme="majorEastAsia" w:hAnsiTheme="majorEastAsia"/>
                <w:sz w:val="14"/>
                <w:szCs w:val="8"/>
              </w:rPr>
            </w:pPr>
          </w:p>
        </w:tc>
      </w:tr>
      <w:tr w:rsidR="00271A57" w14:paraId="60E45629" w14:textId="77777777" w:rsidTr="001A66A0">
        <w:trPr>
          <w:cantSplit/>
          <w:trHeight w:val="624"/>
        </w:trPr>
        <w:tc>
          <w:tcPr>
            <w:tcW w:w="104" w:type="dxa"/>
            <w:vMerge/>
            <w:tcBorders>
              <w:bottom w:val="nil"/>
              <w:right w:val="nil"/>
            </w:tcBorders>
          </w:tcPr>
          <w:p w14:paraId="0EE4A718" w14:textId="77777777" w:rsidR="00271A57" w:rsidRPr="009D4699" w:rsidRDefault="00271A57" w:rsidP="001A66A0">
            <w:pPr>
              <w:snapToGrid w:val="0"/>
              <w:ind w:leftChars="-100" w:left="-260" w:rightChars="-100" w:right="-260"/>
              <w:rPr>
                <w:rFonts w:asciiTheme="majorEastAsia" w:eastAsiaTheme="majorEastAsia" w:hAnsiTheme="majorEastAsia"/>
                <w:sz w:val="10"/>
                <w:szCs w:val="10"/>
              </w:rPr>
            </w:pPr>
          </w:p>
        </w:tc>
        <w:tc>
          <w:tcPr>
            <w:tcW w:w="3485" w:type="dxa"/>
            <w:tcBorders>
              <w:top w:val="nil"/>
              <w:left w:val="nil"/>
            </w:tcBorders>
            <w:tcMar>
              <w:top w:w="57" w:type="dxa"/>
              <w:left w:w="255" w:type="dxa"/>
              <w:bottom w:w="57" w:type="dxa"/>
              <w:right w:w="142" w:type="dxa"/>
            </w:tcMar>
          </w:tcPr>
          <w:p w14:paraId="74EAF9BD" w14:textId="5D8BDCDB" w:rsidR="00271A57" w:rsidRPr="00C45F01" w:rsidRDefault="0046798A" w:rsidP="001A66A0">
            <w:pPr>
              <w:widowControl/>
              <w:autoSpaceDE w:val="0"/>
              <w:autoSpaceDN w:val="0"/>
              <w:adjustRightInd w:val="0"/>
              <w:spacing w:line="200" w:lineRule="exact"/>
              <w:ind w:left="140" w:hangingChars="100" w:hanging="140"/>
              <w:jc w:val="left"/>
              <w:rPr>
                <w:rStyle w:val="ab"/>
              </w:rPr>
            </w:pPr>
            <w:r>
              <w:rPr>
                <w:rStyle w:val="ab"/>
                <w:rFonts w:hint="eastAsia"/>
              </w:rPr>
              <w:t>・袋</w:t>
            </w:r>
            <w:r w:rsidR="00EB0A30" w:rsidRPr="00EB0A30">
              <w:rPr>
                <w:rStyle w:val="ab"/>
                <w:rFonts w:hint="eastAsia"/>
              </w:rPr>
              <w:t>に空気を閉じ込めて空気を感じた後、プラスチックの筒に詰めた玉を飛ばし</w:t>
            </w:r>
            <w:r w:rsidR="00B14E62">
              <w:rPr>
                <w:rStyle w:val="ab"/>
                <w:rFonts w:hint="eastAsia"/>
              </w:rPr>
              <w:t>、</w:t>
            </w:r>
            <w:r w:rsidR="00EB0A30" w:rsidRPr="00EB0A30">
              <w:rPr>
                <w:rStyle w:val="ab"/>
                <w:rFonts w:hint="eastAsia"/>
              </w:rPr>
              <w:t>玉の飛び方について気づいたことや疑問に思ったことを話し合い</w:t>
            </w:r>
            <w:r w:rsidR="00B14E62">
              <w:rPr>
                <w:rStyle w:val="ab"/>
                <w:rFonts w:hint="eastAsia"/>
              </w:rPr>
              <w:t>、</w:t>
            </w:r>
            <w:r w:rsidR="00EB0A30" w:rsidRPr="00EB0A30">
              <w:rPr>
                <w:rStyle w:val="ab"/>
                <w:rFonts w:hint="eastAsia"/>
              </w:rPr>
              <w:t>閉じ込めた空気の様子について問題を見いだす。</w:t>
            </w:r>
          </w:p>
        </w:tc>
        <w:tc>
          <w:tcPr>
            <w:tcW w:w="283" w:type="dxa"/>
            <w:tcBorders>
              <w:top w:val="nil"/>
              <w:bottom w:val="single" w:sz="4" w:space="0" w:color="auto"/>
            </w:tcBorders>
            <w:vAlign w:val="center"/>
          </w:tcPr>
          <w:p w14:paraId="757BC670" w14:textId="77777777" w:rsidR="00271A57" w:rsidRPr="00321DF7" w:rsidRDefault="00271A57"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nil"/>
              <w:bottom w:val="single" w:sz="4" w:space="0" w:color="auto"/>
            </w:tcBorders>
            <w:textDirection w:val="tbRlV"/>
            <w:vAlign w:val="center"/>
          </w:tcPr>
          <w:p w14:paraId="28789D6A" w14:textId="10DBCA45" w:rsidR="00271A57" w:rsidRDefault="00EB0A30" w:rsidP="001A66A0">
            <w:pPr>
              <w:snapToGrid w:val="0"/>
              <w:spacing w:line="200" w:lineRule="exact"/>
              <w:ind w:left="113" w:right="113"/>
              <w:jc w:val="center"/>
              <w:rPr>
                <w:rFonts w:asciiTheme="majorEastAsia" w:eastAsiaTheme="majorEastAsia" w:hAnsiTheme="majorEastAsia"/>
                <w:sz w:val="14"/>
                <w:szCs w:val="14"/>
              </w:rPr>
            </w:pPr>
            <w:r w:rsidRPr="00EB0A30">
              <w:rPr>
                <w:rFonts w:asciiTheme="majorEastAsia" w:eastAsiaTheme="majorEastAsia" w:hAnsiTheme="majorEastAsia"/>
                <w:sz w:val="14"/>
                <w:szCs w:val="14"/>
                <w:eastAsianLayout w:id="2094758656" w:vert="1" w:vertCompress="1"/>
              </w:rPr>
              <w:t>110</w:t>
            </w:r>
            <w:r w:rsidR="00271A57" w:rsidRPr="00553402">
              <w:rPr>
                <w:rFonts w:asciiTheme="majorEastAsia" w:eastAsiaTheme="majorEastAsia" w:hAnsiTheme="majorEastAsia" w:hint="eastAsia"/>
                <w:sz w:val="14"/>
                <w:szCs w:val="14"/>
              </w:rPr>
              <w:t>～</w:t>
            </w:r>
            <w:r w:rsidRPr="00EB0A30">
              <w:rPr>
                <w:rFonts w:asciiTheme="majorEastAsia" w:eastAsiaTheme="majorEastAsia" w:hAnsiTheme="majorEastAsia"/>
                <w:sz w:val="14"/>
                <w:szCs w:val="14"/>
                <w:eastAsianLayout w:id="2094759936" w:vert="1" w:vertCompress="1"/>
              </w:rPr>
              <w:t>112</w:t>
            </w:r>
          </w:p>
        </w:tc>
        <w:tc>
          <w:tcPr>
            <w:tcW w:w="283" w:type="dxa"/>
            <w:tcBorders>
              <w:top w:val="nil"/>
              <w:bottom w:val="single" w:sz="4" w:space="0" w:color="auto"/>
            </w:tcBorders>
            <w:vAlign w:val="center"/>
          </w:tcPr>
          <w:p w14:paraId="363BC68C" w14:textId="77777777" w:rsidR="00271A57" w:rsidRDefault="00271A57"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nil"/>
              <w:bottom w:val="single" w:sz="4" w:space="0" w:color="auto"/>
            </w:tcBorders>
            <w:vAlign w:val="center"/>
          </w:tcPr>
          <w:p w14:paraId="2E3CB6F0" w14:textId="77777777" w:rsidR="00271A57" w:rsidRDefault="00271A57" w:rsidP="001A66A0">
            <w:pPr>
              <w:snapToGrid w:val="0"/>
              <w:spacing w:line="200" w:lineRule="exact"/>
              <w:jc w:val="center"/>
              <w:rPr>
                <w:rFonts w:asciiTheme="majorEastAsia" w:eastAsiaTheme="majorEastAsia" w:hAnsiTheme="majorEastAsia"/>
                <w:sz w:val="14"/>
                <w:szCs w:val="14"/>
              </w:rPr>
            </w:pPr>
          </w:p>
        </w:tc>
        <w:tc>
          <w:tcPr>
            <w:tcW w:w="4056" w:type="dxa"/>
            <w:tcBorders>
              <w:top w:val="nil"/>
              <w:bottom w:val="single" w:sz="4" w:space="0" w:color="auto"/>
              <w:right w:val="nil"/>
            </w:tcBorders>
            <w:tcMar>
              <w:top w:w="57" w:type="dxa"/>
              <w:left w:w="142" w:type="dxa"/>
              <w:bottom w:w="57" w:type="dxa"/>
              <w:right w:w="142" w:type="dxa"/>
            </w:tcMar>
          </w:tcPr>
          <w:p w14:paraId="6A42D300" w14:textId="0888CA81" w:rsidR="00271A57" w:rsidRPr="00C45F01" w:rsidRDefault="00EB0A30" w:rsidP="00883AFA">
            <w:pPr>
              <w:widowControl/>
              <w:tabs>
                <w:tab w:val="right" w:pos="3835"/>
              </w:tabs>
              <w:topLinePunct/>
              <w:autoSpaceDE w:val="0"/>
              <w:autoSpaceDN w:val="0"/>
              <w:adjustRightInd w:val="0"/>
              <w:spacing w:line="200" w:lineRule="exact"/>
              <w:jc w:val="left"/>
              <w:rPr>
                <w:rStyle w:val="ab"/>
              </w:rPr>
            </w:pPr>
            <w:r w:rsidRPr="00EB0A30">
              <w:rPr>
                <w:rFonts w:asciiTheme="majorEastAsia" w:eastAsiaTheme="majorEastAsia" w:hAnsiTheme="majorEastAsia" w:hint="eastAsia"/>
                <w:b/>
                <w:sz w:val="14"/>
                <w:szCs w:val="14"/>
              </w:rPr>
              <w:t>【思①】筒に詰めた玉を飛ばす活動を行う中で気づいたことや疑問に思ったことから</w:t>
            </w:r>
            <w:r w:rsidR="00B14E62">
              <w:rPr>
                <w:rFonts w:asciiTheme="majorEastAsia" w:eastAsiaTheme="majorEastAsia" w:hAnsiTheme="majorEastAsia" w:hint="eastAsia"/>
                <w:b/>
                <w:sz w:val="14"/>
                <w:szCs w:val="14"/>
              </w:rPr>
              <w:t>、</w:t>
            </w:r>
            <w:r w:rsidRPr="00EB0A30">
              <w:rPr>
                <w:rFonts w:asciiTheme="majorEastAsia" w:eastAsiaTheme="majorEastAsia" w:hAnsiTheme="majorEastAsia" w:hint="eastAsia"/>
                <w:b/>
                <w:sz w:val="14"/>
                <w:szCs w:val="14"/>
              </w:rPr>
              <w:t>差異点や共通点を基に</w:t>
            </w:r>
            <w:r w:rsidR="00B14E62">
              <w:rPr>
                <w:rFonts w:asciiTheme="majorEastAsia" w:eastAsiaTheme="majorEastAsia" w:hAnsiTheme="majorEastAsia" w:hint="eastAsia"/>
                <w:b/>
                <w:sz w:val="14"/>
                <w:szCs w:val="14"/>
              </w:rPr>
              <w:t>、</w:t>
            </w:r>
            <w:r w:rsidRPr="00EB0A30">
              <w:rPr>
                <w:rFonts w:asciiTheme="majorEastAsia" w:eastAsiaTheme="majorEastAsia" w:hAnsiTheme="majorEastAsia" w:hint="eastAsia"/>
                <w:b/>
                <w:sz w:val="14"/>
                <w:szCs w:val="14"/>
              </w:rPr>
              <w:t>閉じ込めた空気の様子について問題を見いだし</w:t>
            </w:r>
            <w:r w:rsidR="00B14E62">
              <w:rPr>
                <w:rFonts w:asciiTheme="majorEastAsia" w:eastAsiaTheme="majorEastAsia" w:hAnsiTheme="majorEastAsia" w:hint="eastAsia"/>
                <w:b/>
                <w:sz w:val="14"/>
                <w:szCs w:val="14"/>
              </w:rPr>
              <w:t>、</w:t>
            </w:r>
            <w:r w:rsidRPr="00EB0A30">
              <w:rPr>
                <w:rFonts w:asciiTheme="majorEastAsia" w:eastAsiaTheme="majorEastAsia" w:hAnsiTheme="majorEastAsia" w:hint="eastAsia"/>
                <w:b/>
                <w:sz w:val="14"/>
                <w:szCs w:val="14"/>
              </w:rPr>
              <w:t>表現しているかを確認する。</w:t>
            </w:r>
            <w:r w:rsidR="00883AFA">
              <w:rPr>
                <w:rFonts w:asciiTheme="majorEastAsia" w:eastAsiaTheme="majorEastAsia" w:hAnsiTheme="majorEastAsia" w:hint="eastAsia"/>
                <w:b/>
                <w:sz w:val="14"/>
                <w:szCs w:val="14"/>
              </w:rPr>
              <w:t xml:space="preserve"> </w:t>
            </w:r>
            <w:r w:rsidR="00883AFA">
              <w:rPr>
                <w:rFonts w:asciiTheme="majorEastAsia" w:eastAsiaTheme="majorEastAsia" w:hAnsiTheme="majorEastAsia"/>
                <w:b/>
                <w:sz w:val="14"/>
                <w:szCs w:val="14"/>
              </w:rPr>
              <w:t xml:space="preserve">                  </w:t>
            </w:r>
            <w:r w:rsidRPr="00EB0A30">
              <w:rPr>
                <w:rFonts w:asciiTheme="majorEastAsia" w:eastAsiaTheme="majorEastAsia" w:hAnsiTheme="majorEastAsia" w:hint="eastAsia"/>
                <w:b/>
                <w:sz w:val="14"/>
                <w:szCs w:val="14"/>
              </w:rPr>
              <w:t>【発言分析・記述分析】</w:t>
            </w:r>
          </w:p>
        </w:tc>
        <w:tc>
          <w:tcPr>
            <w:tcW w:w="652" w:type="dxa"/>
            <w:tcBorders>
              <w:top w:val="nil"/>
              <w:left w:val="nil"/>
              <w:bottom w:val="single" w:sz="4" w:space="0" w:color="auto"/>
            </w:tcBorders>
            <w:tcMar>
              <w:top w:w="57" w:type="dxa"/>
              <w:left w:w="142" w:type="dxa"/>
              <w:bottom w:w="57" w:type="dxa"/>
              <w:right w:w="142" w:type="dxa"/>
            </w:tcMar>
          </w:tcPr>
          <w:p w14:paraId="20A5A196" w14:textId="77777777" w:rsidR="00271A57" w:rsidRPr="0082008D" w:rsidRDefault="00271A57" w:rsidP="001A66A0">
            <w:pPr>
              <w:snapToGrid w:val="0"/>
              <w:spacing w:line="200" w:lineRule="exact"/>
              <w:rPr>
                <w:rFonts w:asciiTheme="majorEastAsia" w:eastAsiaTheme="majorEastAsia" w:hAnsiTheme="majorEastAsia"/>
                <w:sz w:val="14"/>
                <w:szCs w:val="14"/>
              </w:rPr>
            </w:pPr>
          </w:p>
        </w:tc>
        <w:tc>
          <w:tcPr>
            <w:tcW w:w="652" w:type="dxa"/>
            <w:tcBorders>
              <w:top w:val="nil"/>
              <w:bottom w:val="single" w:sz="4" w:space="0" w:color="auto"/>
              <w:right w:val="nil"/>
            </w:tcBorders>
            <w:tcMar>
              <w:top w:w="57" w:type="dxa"/>
              <w:left w:w="142" w:type="dxa"/>
              <w:bottom w:w="57" w:type="dxa"/>
              <w:right w:w="142" w:type="dxa"/>
            </w:tcMar>
          </w:tcPr>
          <w:p w14:paraId="0D34B144" w14:textId="77777777" w:rsidR="00271A57" w:rsidRPr="0082008D" w:rsidRDefault="00271A57" w:rsidP="001A66A0">
            <w:pPr>
              <w:snapToGrid w:val="0"/>
              <w:spacing w:line="200" w:lineRule="exact"/>
              <w:rPr>
                <w:rFonts w:asciiTheme="majorEastAsia" w:eastAsiaTheme="majorEastAsia" w:hAnsiTheme="majorEastAsia"/>
                <w:sz w:val="14"/>
                <w:szCs w:val="14"/>
              </w:rPr>
            </w:pPr>
          </w:p>
        </w:tc>
        <w:tc>
          <w:tcPr>
            <w:tcW w:w="4344" w:type="dxa"/>
            <w:tcBorders>
              <w:top w:val="nil"/>
              <w:left w:val="nil"/>
              <w:bottom w:val="single" w:sz="4" w:space="0" w:color="auto"/>
            </w:tcBorders>
            <w:tcMar>
              <w:top w:w="57" w:type="dxa"/>
              <w:left w:w="142" w:type="dxa"/>
              <w:bottom w:w="57" w:type="dxa"/>
              <w:right w:w="142" w:type="dxa"/>
            </w:tcMar>
          </w:tcPr>
          <w:p w14:paraId="398132E7" w14:textId="1AD48A95" w:rsidR="00271A57" w:rsidRPr="00C45F01" w:rsidRDefault="00EB0A30" w:rsidP="001A66A0">
            <w:pPr>
              <w:widowControl/>
              <w:autoSpaceDE w:val="0"/>
              <w:autoSpaceDN w:val="0"/>
              <w:adjustRightInd w:val="0"/>
              <w:spacing w:line="200" w:lineRule="exact"/>
              <w:jc w:val="left"/>
              <w:rPr>
                <w:rStyle w:val="ab"/>
              </w:rPr>
            </w:pPr>
            <w:r w:rsidRPr="00EB0A30">
              <w:rPr>
                <w:rStyle w:val="ab"/>
                <w:rFonts w:hint="eastAsia"/>
              </w:rPr>
              <w:t>筒に詰めた玉を飛ばす活動を行う中で気づいたことや疑問に思ったことから</w:t>
            </w:r>
            <w:r w:rsidR="00B14E62">
              <w:rPr>
                <w:rStyle w:val="ab"/>
                <w:rFonts w:hint="eastAsia"/>
              </w:rPr>
              <w:t>、</w:t>
            </w:r>
            <w:r w:rsidRPr="00EB0A30">
              <w:rPr>
                <w:rStyle w:val="ab"/>
                <w:rFonts w:hint="eastAsia"/>
              </w:rPr>
              <w:t>差異点や共通点を基に</w:t>
            </w:r>
            <w:r w:rsidR="00B14E62">
              <w:rPr>
                <w:rStyle w:val="ab"/>
                <w:rFonts w:hint="eastAsia"/>
              </w:rPr>
              <w:t>、</w:t>
            </w:r>
            <w:r w:rsidRPr="00EB0A30">
              <w:rPr>
                <w:rStyle w:val="ab"/>
                <w:rFonts w:hint="eastAsia"/>
              </w:rPr>
              <w:t>閉じ込めた空気の様子について</w:t>
            </w:r>
            <w:r w:rsidR="00B14E62">
              <w:rPr>
                <w:rStyle w:val="ab"/>
                <w:rFonts w:hint="eastAsia"/>
              </w:rPr>
              <w:t>、</w:t>
            </w:r>
            <w:r w:rsidRPr="00EB0A30">
              <w:rPr>
                <w:rStyle w:val="ab"/>
                <w:rFonts w:hint="eastAsia"/>
              </w:rPr>
              <w:t>体積変化や手応えなど視点が明確で</w:t>
            </w:r>
            <w:r w:rsidR="00B14E62">
              <w:rPr>
                <w:rStyle w:val="ab"/>
                <w:rFonts w:hint="eastAsia"/>
              </w:rPr>
              <w:t>、</w:t>
            </w:r>
            <w:r w:rsidRPr="00EB0A30">
              <w:rPr>
                <w:rStyle w:val="ab"/>
                <w:rFonts w:hint="eastAsia"/>
              </w:rPr>
              <w:t>解決可能な問題を見いだし</w:t>
            </w:r>
            <w:r w:rsidR="00B14E62">
              <w:rPr>
                <w:rStyle w:val="ab"/>
                <w:rFonts w:hint="eastAsia"/>
              </w:rPr>
              <w:t>、</w:t>
            </w:r>
            <w:r w:rsidRPr="00EB0A30">
              <w:rPr>
                <w:rStyle w:val="ab"/>
                <w:rFonts w:hint="eastAsia"/>
              </w:rPr>
              <w:t>表現している。</w:t>
            </w:r>
          </w:p>
        </w:tc>
        <w:tc>
          <w:tcPr>
            <w:tcW w:w="4383" w:type="dxa"/>
            <w:tcBorders>
              <w:top w:val="nil"/>
              <w:bottom w:val="single" w:sz="4" w:space="0" w:color="auto"/>
              <w:right w:val="nil"/>
            </w:tcBorders>
            <w:shd w:val="clear" w:color="auto" w:fill="auto"/>
            <w:tcMar>
              <w:top w:w="57" w:type="dxa"/>
              <w:left w:w="142" w:type="dxa"/>
              <w:bottom w:w="57" w:type="dxa"/>
              <w:right w:w="142" w:type="dxa"/>
            </w:tcMar>
          </w:tcPr>
          <w:p w14:paraId="2C8AA069" w14:textId="4DD440ED" w:rsidR="00271A57" w:rsidRPr="00C45F01" w:rsidRDefault="00EB0A30" w:rsidP="001A66A0">
            <w:pPr>
              <w:widowControl/>
              <w:autoSpaceDE w:val="0"/>
              <w:autoSpaceDN w:val="0"/>
              <w:adjustRightInd w:val="0"/>
              <w:spacing w:line="200" w:lineRule="exact"/>
              <w:jc w:val="left"/>
              <w:rPr>
                <w:rStyle w:val="ab"/>
              </w:rPr>
            </w:pPr>
            <w:r w:rsidRPr="00EB0A30">
              <w:rPr>
                <w:rStyle w:val="ab"/>
                <w:rFonts w:hint="eastAsia"/>
              </w:rPr>
              <w:t>玉が</w:t>
            </w:r>
            <w:r w:rsidRPr="00EB0A30">
              <w:rPr>
                <w:rStyle w:val="ab"/>
                <w:rFonts w:hint="eastAsia"/>
              </w:rPr>
              <w:t>1</w:t>
            </w:r>
            <w:r w:rsidRPr="00EB0A30">
              <w:rPr>
                <w:rStyle w:val="ab"/>
                <w:rFonts w:hint="eastAsia"/>
              </w:rPr>
              <w:t>個のときと</w:t>
            </w:r>
            <w:r w:rsidRPr="00EB0A30">
              <w:rPr>
                <w:rStyle w:val="ab"/>
                <w:rFonts w:hint="eastAsia"/>
              </w:rPr>
              <w:t>2</w:t>
            </w:r>
            <w:r w:rsidR="0046798A">
              <w:rPr>
                <w:rStyle w:val="ab"/>
                <w:rFonts w:hint="eastAsia"/>
              </w:rPr>
              <w:t>個のときの玉の飛び方を比較し</w:t>
            </w:r>
            <w:r w:rsidR="00B14E62">
              <w:rPr>
                <w:rStyle w:val="ab"/>
                <w:rFonts w:hint="eastAsia"/>
              </w:rPr>
              <w:t>、</w:t>
            </w:r>
            <w:r w:rsidRPr="00EB0A30">
              <w:rPr>
                <w:rStyle w:val="ab"/>
                <w:rFonts w:hint="eastAsia"/>
              </w:rPr>
              <w:t>2</w:t>
            </w:r>
            <w:r w:rsidR="0046798A">
              <w:rPr>
                <w:rStyle w:val="ab"/>
                <w:rFonts w:hint="eastAsia"/>
              </w:rPr>
              <w:t>個のときのほうが遠くまで飛ぶことを確認させたうえ</w:t>
            </w:r>
            <w:r w:rsidRPr="00EB0A30">
              <w:rPr>
                <w:rStyle w:val="ab"/>
                <w:rFonts w:hint="eastAsia"/>
              </w:rPr>
              <w:t>で</w:t>
            </w:r>
            <w:r w:rsidR="00B14E62">
              <w:rPr>
                <w:rStyle w:val="ab"/>
                <w:rFonts w:hint="eastAsia"/>
              </w:rPr>
              <w:t>、</w:t>
            </w:r>
            <w:r w:rsidRPr="00EB0A30">
              <w:rPr>
                <w:rStyle w:val="ab"/>
                <w:rFonts w:hint="eastAsia"/>
              </w:rPr>
              <w:t>玉が飛ぶときの前の玉と後ろの玉の様子はどうなっているかを問いかけ</w:t>
            </w:r>
            <w:r w:rsidR="00B14E62">
              <w:rPr>
                <w:rStyle w:val="ab"/>
                <w:rFonts w:hint="eastAsia"/>
              </w:rPr>
              <w:t>、</w:t>
            </w:r>
            <w:r w:rsidR="0046798A">
              <w:rPr>
                <w:rStyle w:val="ab"/>
                <w:rFonts w:hint="eastAsia"/>
              </w:rPr>
              <w:t>それらの間に空間があることに気づき</w:t>
            </w:r>
            <w:r w:rsidR="00B14E62">
              <w:rPr>
                <w:rStyle w:val="ab"/>
                <w:rFonts w:hint="eastAsia"/>
              </w:rPr>
              <w:t>、</w:t>
            </w:r>
            <w:r w:rsidRPr="00EB0A30">
              <w:rPr>
                <w:rStyle w:val="ab"/>
                <w:rFonts w:hint="eastAsia"/>
              </w:rPr>
              <w:t>空気に着目して</w:t>
            </w:r>
            <w:r w:rsidR="00B14E62">
              <w:rPr>
                <w:rStyle w:val="ab"/>
                <w:rFonts w:hint="eastAsia"/>
              </w:rPr>
              <w:t>、</w:t>
            </w:r>
            <w:r w:rsidRPr="00EB0A30">
              <w:rPr>
                <w:rStyle w:val="ab"/>
                <w:rFonts w:hint="eastAsia"/>
              </w:rPr>
              <w:t>調べたい問題を見いだすことができるように</w:t>
            </w:r>
            <w:r w:rsidR="00B14E62">
              <w:rPr>
                <w:rStyle w:val="ab"/>
                <w:rFonts w:hint="eastAsia"/>
              </w:rPr>
              <w:t>、</w:t>
            </w:r>
            <w:r w:rsidRPr="00EB0A30">
              <w:rPr>
                <w:rStyle w:val="ab"/>
                <w:rFonts w:hint="eastAsia"/>
              </w:rPr>
              <w:t>助言・援助する。</w:t>
            </w:r>
          </w:p>
        </w:tc>
        <w:tc>
          <w:tcPr>
            <w:tcW w:w="120" w:type="dxa"/>
            <w:tcBorders>
              <w:top w:val="nil"/>
              <w:left w:val="nil"/>
              <w:bottom w:val="nil"/>
            </w:tcBorders>
            <w:shd w:val="clear" w:color="auto" w:fill="auto"/>
          </w:tcPr>
          <w:p w14:paraId="5D38A37A" w14:textId="77777777" w:rsidR="00271A57" w:rsidRDefault="00271A57" w:rsidP="001A66A0"/>
        </w:tc>
      </w:tr>
      <w:tr w:rsidR="00271A57" w14:paraId="24B8F53C" w14:textId="77777777" w:rsidTr="001A66A0">
        <w:trPr>
          <w:cantSplit/>
          <w:trHeight w:val="863"/>
        </w:trPr>
        <w:tc>
          <w:tcPr>
            <w:tcW w:w="104" w:type="dxa"/>
            <w:vMerge/>
            <w:tcBorders>
              <w:bottom w:val="nil"/>
              <w:right w:val="nil"/>
            </w:tcBorders>
          </w:tcPr>
          <w:p w14:paraId="32CA50BE" w14:textId="77777777" w:rsidR="00271A57" w:rsidRPr="009D4699" w:rsidRDefault="00271A57" w:rsidP="001A66A0">
            <w:pPr>
              <w:snapToGrid w:val="0"/>
              <w:ind w:leftChars="-100" w:left="-260" w:rightChars="-100" w:right="-260"/>
              <w:rPr>
                <w:rFonts w:asciiTheme="majorEastAsia" w:eastAsiaTheme="majorEastAsia" w:hAnsiTheme="majorEastAsia"/>
                <w:sz w:val="10"/>
                <w:szCs w:val="10"/>
              </w:rPr>
            </w:pPr>
          </w:p>
        </w:tc>
        <w:tc>
          <w:tcPr>
            <w:tcW w:w="3485" w:type="dxa"/>
            <w:tcBorders>
              <w:top w:val="nil"/>
              <w:left w:val="nil"/>
            </w:tcBorders>
            <w:tcMar>
              <w:top w:w="57" w:type="dxa"/>
              <w:left w:w="255" w:type="dxa"/>
              <w:bottom w:w="57" w:type="dxa"/>
              <w:right w:w="142" w:type="dxa"/>
            </w:tcMar>
          </w:tcPr>
          <w:p w14:paraId="16884771" w14:textId="30337462" w:rsidR="00271A57" w:rsidRPr="00C45F01" w:rsidRDefault="00883AFA" w:rsidP="001A66A0">
            <w:pPr>
              <w:widowControl/>
              <w:autoSpaceDE w:val="0"/>
              <w:autoSpaceDN w:val="0"/>
              <w:adjustRightInd w:val="0"/>
              <w:spacing w:line="200" w:lineRule="exact"/>
              <w:ind w:left="140" w:hangingChars="100" w:hanging="140"/>
              <w:jc w:val="left"/>
              <w:rPr>
                <w:rStyle w:val="ab"/>
              </w:rPr>
            </w:pPr>
            <w:r w:rsidRPr="00883AFA">
              <w:rPr>
                <w:rStyle w:val="ab"/>
                <w:rFonts w:hint="eastAsia"/>
              </w:rPr>
              <w:t>・閉じ込めた空気をおすと空気はどうなるのかについて</w:t>
            </w:r>
            <w:r w:rsidR="00B14E62">
              <w:rPr>
                <w:rStyle w:val="ab"/>
                <w:rFonts w:hint="eastAsia"/>
              </w:rPr>
              <w:t>、</w:t>
            </w:r>
            <w:r w:rsidRPr="00883AFA">
              <w:rPr>
                <w:rStyle w:val="ab"/>
                <w:rFonts w:hint="eastAsia"/>
              </w:rPr>
              <w:t>これまでに学んだことや経験したことを基に予想する。</w:t>
            </w:r>
          </w:p>
        </w:tc>
        <w:tc>
          <w:tcPr>
            <w:tcW w:w="283" w:type="dxa"/>
            <w:tcBorders>
              <w:top w:val="nil"/>
              <w:bottom w:val="single" w:sz="4" w:space="0" w:color="auto"/>
            </w:tcBorders>
            <w:vAlign w:val="center"/>
          </w:tcPr>
          <w:p w14:paraId="0529794B" w14:textId="77777777" w:rsidR="00271A57" w:rsidRDefault="00271A57"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nil"/>
              <w:bottom w:val="single" w:sz="4" w:space="0" w:color="auto"/>
            </w:tcBorders>
            <w:textDirection w:val="tbRlV"/>
            <w:vAlign w:val="center"/>
          </w:tcPr>
          <w:p w14:paraId="231EF16A" w14:textId="7DDE80B9" w:rsidR="00271A57" w:rsidRDefault="00883AFA" w:rsidP="001A66A0">
            <w:pPr>
              <w:snapToGrid w:val="0"/>
              <w:spacing w:line="200" w:lineRule="exact"/>
              <w:ind w:left="113" w:right="113"/>
              <w:jc w:val="center"/>
              <w:rPr>
                <w:rFonts w:asciiTheme="majorEastAsia" w:eastAsiaTheme="majorEastAsia" w:hAnsiTheme="majorEastAsia"/>
                <w:sz w:val="14"/>
                <w:szCs w:val="14"/>
              </w:rPr>
            </w:pPr>
            <w:r w:rsidRPr="00883AFA">
              <w:rPr>
                <w:rFonts w:asciiTheme="majorEastAsia" w:eastAsiaTheme="majorEastAsia" w:hAnsiTheme="majorEastAsia"/>
                <w:sz w:val="14"/>
                <w:szCs w:val="14"/>
                <w:eastAsianLayout w:id="2094758656" w:vert="1" w:vertCompress="1"/>
              </w:rPr>
              <w:t>112</w:t>
            </w:r>
          </w:p>
        </w:tc>
        <w:tc>
          <w:tcPr>
            <w:tcW w:w="283" w:type="dxa"/>
            <w:tcBorders>
              <w:top w:val="nil"/>
              <w:bottom w:val="single" w:sz="4" w:space="0" w:color="auto"/>
            </w:tcBorders>
            <w:vAlign w:val="center"/>
          </w:tcPr>
          <w:p w14:paraId="752027B3" w14:textId="77777777" w:rsidR="00271A57" w:rsidRDefault="00271A57"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nil"/>
              <w:bottom w:val="single" w:sz="4" w:space="0" w:color="auto"/>
            </w:tcBorders>
            <w:vAlign w:val="center"/>
          </w:tcPr>
          <w:p w14:paraId="6DA00712" w14:textId="77777777" w:rsidR="00271A57" w:rsidRDefault="00271A57"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nil"/>
              <w:bottom w:val="single" w:sz="4" w:space="0" w:color="auto"/>
              <w:right w:val="nil"/>
            </w:tcBorders>
            <w:tcMar>
              <w:top w:w="57" w:type="dxa"/>
              <w:left w:w="142" w:type="dxa"/>
              <w:bottom w:w="57" w:type="dxa"/>
              <w:right w:w="142" w:type="dxa"/>
            </w:tcMar>
          </w:tcPr>
          <w:p w14:paraId="2F3C1FEC" w14:textId="408A32F6" w:rsidR="00271A57" w:rsidRPr="00C45F01" w:rsidRDefault="00883AFA" w:rsidP="00EA661E">
            <w:pPr>
              <w:widowControl/>
              <w:tabs>
                <w:tab w:val="right" w:pos="3835"/>
              </w:tabs>
              <w:topLinePunct/>
              <w:autoSpaceDE w:val="0"/>
              <w:autoSpaceDN w:val="0"/>
              <w:adjustRightInd w:val="0"/>
              <w:spacing w:line="200" w:lineRule="exact"/>
              <w:jc w:val="left"/>
              <w:rPr>
                <w:rStyle w:val="ab"/>
              </w:rPr>
            </w:pPr>
            <w:r w:rsidRPr="00883AFA">
              <w:rPr>
                <w:rFonts w:asciiTheme="majorEastAsia" w:eastAsiaTheme="majorEastAsia" w:hAnsiTheme="majorEastAsia" w:hint="eastAsia"/>
                <w:b/>
                <w:sz w:val="14"/>
                <w:szCs w:val="14"/>
              </w:rPr>
              <w:t>【思①】閉じ込めた空気を</w:t>
            </w:r>
            <w:r w:rsidR="0046798A" w:rsidRPr="0046798A">
              <w:rPr>
                <w:rFonts w:asciiTheme="majorEastAsia" w:eastAsiaTheme="majorEastAsia" w:hAnsiTheme="majorEastAsia" w:hint="eastAsia"/>
                <w:b/>
                <w:sz w:val="14"/>
                <w:szCs w:val="14"/>
              </w:rPr>
              <w:t>おしたときの体積の変化</w:t>
            </w:r>
            <w:r w:rsidRPr="00883AFA">
              <w:rPr>
                <w:rFonts w:asciiTheme="majorEastAsia" w:eastAsiaTheme="majorEastAsia" w:hAnsiTheme="majorEastAsia" w:hint="eastAsia"/>
                <w:b/>
                <w:sz w:val="14"/>
                <w:szCs w:val="14"/>
              </w:rPr>
              <w:t>について</w:t>
            </w:r>
            <w:r w:rsidR="00B14E62">
              <w:rPr>
                <w:rFonts w:asciiTheme="majorEastAsia" w:eastAsiaTheme="majorEastAsia" w:hAnsiTheme="majorEastAsia" w:hint="eastAsia"/>
                <w:b/>
                <w:sz w:val="14"/>
                <w:szCs w:val="14"/>
              </w:rPr>
              <w:t>、</w:t>
            </w:r>
            <w:r w:rsidRPr="00883AFA">
              <w:rPr>
                <w:rFonts w:asciiTheme="majorEastAsia" w:eastAsiaTheme="majorEastAsia" w:hAnsiTheme="majorEastAsia" w:hint="eastAsia"/>
                <w:b/>
                <w:sz w:val="14"/>
                <w:szCs w:val="14"/>
              </w:rPr>
              <w:t>既習の内容や生活経験を基に</w:t>
            </w:r>
            <w:r w:rsidR="00B14E62">
              <w:rPr>
                <w:rFonts w:asciiTheme="majorEastAsia" w:eastAsiaTheme="majorEastAsia" w:hAnsiTheme="majorEastAsia" w:hint="eastAsia"/>
                <w:b/>
                <w:sz w:val="14"/>
                <w:szCs w:val="14"/>
              </w:rPr>
              <w:t>、</w:t>
            </w:r>
            <w:r w:rsidRPr="00883AFA">
              <w:rPr>
                <w:rFonts w:asciiTheme="majorEastAsia" w:eastAsiaTheme="majorEastAsia" w:hAnsiTheme="majorEastAsia" w:hint="eastAsia"/>
                <w:b/>
                <w:sz w:val="14"/>
                <w:szCs w:val="14"/>
              </w:rPr>
              <w:t>根拠のある予想を発想し</w:t>
            </w:r>
            <w:r w:rsidR="00B14E62">
              <w:rPr>
                <w:rFonts w:asciiTheme="majorEastAsia" w:eastAsiaTheme="majorEastAsia" w:hAnsiTheme="majorEastAsia" w:hint="eastAsia"/>
                <w:b/>
                <w:sz w:val="14"/>
                <w:szCs w:val="14"/>
              </w:rPr>
              <w:t>、</w:t>
            </w:r>
            <w:r w:rsidRPr="00883AFA">
              <w:rPr>
                <w:rFonts w:asciiTheme="majorEastAsia" w:eastAsiaTheme="majorEastAsia" w:hAnsiTheme="majorEastAsia" w:hint="eastAsia"/>
                <w:b/>
                <w:sz w:val="14"/>
                <w:szCs w:val="14"/>
              </w:rPr>
              <w:t>表現しているかを評価する。 【発言分析・記述分析】</w:t>
            </w:r>
          </w:p>
        </w:tc>
        <w:tc>
          <w:tcPr>
            <w:tcW w:w="652" w:type="dxa"/>
            <w:tcBorders>
              <w:top w:val="nil"/>
              <w:left w:val="nil"/>
              <w:bottom w:val="single" w:sz="4" w:space="0" w:color="auto"/>
            </w:tcBorders>
            <w:tcMar>
              <w:top w:w="57" w:type="dxa"/>
              <w:left w:w="142" w:type="dxa"/>
              <w:bottom w:w="57" w:type="dxa"/>
              <w:right w:w="142" w:type="dxa"/>
            </w:tcMar>
          </w:tcPr>
          <w:p w14:paraId="30A1673E" w14:textId="77777777" w:rsidR="00271A57" w:rsidRPr="0082008D" w:rsidRDefault="00271A57" w:rsidP="001A66A0">
            <w:pPr>
              <w:snapToGrid w:val="0"/>
              <w:spacing w:line="200" w:lineRule="exact"/>
              <w:rPr>
                <w:rFonts w:asciiTheme="majorEastAsia" w:eastAsiaTheme="majorEastAsia" w:hAnsiTheme="majorEastAsia"/>
                <w:sz w:val="14"/>
                <w:szCs w:val="14"/>
              </w:rPr>
            </w:pPr>
          </w:p>
        </w:tc>
        <w:tc>
          <w:tcPr>
            <w:tcW w:w="652" w:type="dxa"/>
            <w:tcBorders>
              <w:top w:val="nil"/>
              <w:bottom w:val="single" w:sz="4" w:space="0" w:color="auto"/>
              <w:right w:val="nil"/>
            </w:tcBorders>
            <w:tcMar>
              <w:top w:w="57" w:type="dxa"/>
              <w:left w:w="142" w:type="dxa"/>
              <w:bottom w:w="57" w:type="dxa"/>
              <w:right w:w="142" w:type="dxa"/>
            </w:tcMar>
          </w:tcPr>
          <w:p w14:paraId="3B028C71" w14:textId="77777777" w:rsidR="00271A57" w:rsidRPr="0082008D" w:rsidRDefault="00271A57" w:rsidP="001A66A0">
            <w:pPr>
              <w:snapToGrid w:val="0"/>
              <w:spacing w:line="200" w:lineRule="exact"/>
              <w:rPr>
                <w:rFonts w:asciiTheme="majorEastAsia" w:eastAsiaTheme="majorEastAsia" w:hAnsiTheme="majorEastAsia"/>
                <w:sz w:val="14"/>
                <w:szCs w:val="14"/>
              </w:rPr>
            </w:pPr>
          </w:p>
        </w:tc>
        <w:tc>
          <w:tcPr>
            <w:tcW w:w="4344" w:type="dxa"/>
            <w:tcBorders>
              <w:top w:val="nil"/>
              <w:left w:val="nil"/>
              <w:bottom w:val="single" w:sz="4" w:space="0" w:color="auto"/>
            </w:tcBorders>
            <w:tcMar>
              <w:top w:w="57" w:type="dxa"/>
              <w:left w:w="142" w:type="dxa"/>
              <w:bottom w:w="57" w:type="dxa"/>
              <w:right w:w="142" w:type="dxa"/>
            </w:tcMar>
          </w:tcPr>
          <w:p w14:paraId="6BD29980" w14:textId="0D6114B5" w:rsidR="00271A57" w:rsidRPr="00C45F01" w:rsidRDefault="00883AFA" w:rsidP="001A66A0">
            <w:pPr>
              <w:widowControl/>
              <w:autoSpaceDE w:val="0"/>
              <w:autoSpaceDN w:val="0"/>
              <w:adjustRightInd w:val="0"/>
              <w:spacing w:line="200" w:lineRule="exact"/>
              <w:jc w:val="left"/>
              <w:rPr>
                <w:rStyle w:val="ab"/>
              </w:rPr>
            </w:pPr>
            <w:r w:rsidRPr="00883AFA">
              <w:rPr>
                <w:rStyle w:val="ab"/>
                <w:rFonts w:hint="eastAsia"/>
              </w:rPr>
              <w:t>閉じ込めた空気を</w:t>
            </w:r>
            <w:r w:rsidR="0046798A" w:rsidRPr="0046798A">
              <w:rPr>
                <w:rStyle w:val="ab"/>
                <w:rFonts w:hint="eastAsia"/>
              </w:rPr>
              <w:t>おしたときの体積の変化</w:t>
            </w:r>
            <w:r w:rsidRPr="00883AFA">
              <w:rPr>
                <w:rStyle w:val="ab"/>
                <w:rFonts w:hint="eastAsia"/>
              </w:rPr>
              <w:t>について</w:t>
            </w:r>
            <w:r w:rsidR="00B14E62">
              <w:rPr>
                <w:rStyle w:val="ab"/>
                <w:rFonts w:hint="eastAsia"/>
              </w:rPr>
              <w:t>、</w:t>
            </w:r>
            <w:r w:rsidRPr="00883AFA">
              <w:rPr>
                <w:rStyle w:val="ab"/>
                <w:rFonts w:hint="eastAsia"/>
              </w:rPr>
              <w:t>既習の内容や生活経験を基に</w:t>
            </w:r>
            <w:r w:rsidR="00B14E62">
              <w:rPr>
                <w:rStyle w:val="ab"/>
                <w:rFonts w:hint="eastAsia"/>
              </w:rPr>
              <w:t>、</w:t>
            </w:r>
            <w:r w:rsidR="0046798A" w:rsidRPr="0046798A">
              <w:rPr>
                <w:rStyle w:val="ab"/>
                <w:rFonts w:hint="eastAsia"/>
              </w:rPr>
              <w:t>おす力と関係付けるなどして</w:t>
            </w:r>
            <w:r w:rsidRPr="00883AFA">
              <w:rPr>
                <w:rStyle w:val="ab"/>
                <w:rFonts w:hint="eastAsia"/>
              </w:rPr>
              <w:t>妥当な根拠に基づく予想を発想し</w:t>
            </w:r>
            <w:r w:rsidR="00B14E62">
              <w:rPr>
                <w:rStyle w:val="ab"/>
                <w:rFonts w:hint="eastAsia"/>
              </w:rPr>
              <w:t>、</w:t>
            </w:r>
            <w:r w:rsidRPr="00883AFA">
              <w:rPr>
                <w:rStyle w:val="ab"/>
                <w:rFonts w:hint="eastAsia"/>
              </w:rPr>
              <w:t>表現している。</w:t>
            </w:r>
          </w:p>
        </w:tc>
        <w:tc>
          <w:tcPr>
            <w:tcW w:w="4383" w:type="dxa"/>
            <w:tcBorders>
              <w:top w:val="nil"/>
              <w:bottom w:val="single" w:sz="4" w:space="0" w:color="auto"/>
              <w:right w:val="nil"/>
            </w:tcBorders>
            <w:shd w:val="clear" w:color="auto" w:fill="auto"/>
            <w:tcMar>
              <w:top w:w="57" w:type="dxa"/>
              <w:left w:w="142" w:type="dxa"/>
              <w:bottom w:w="57" w:type="dxa"/>
              <w:right w:w="142" w:type="dxa"/>
            </w:tcMar>
          </w:tcPr>
          <w:p w14:paraId="0957A429" w14:textId="778D0F8F" w:rsidR="00271A57" w:rsidRPr="00C45F01" w:rsidRDefault="00883AFA" w:rsidP="001A66A0">
            <w:pPr>
              <w:widowControl/>
              <w:autoSpaceDE w:val="0"/>
              <w:autoSpaceDN w:val="0"/>
              <w:adjustRightInd w:val="0"/>
              <w:spacing w:line="200" w:lineRule="exact"/>
              <w:jc w:val="left"/>
              <w:rPr>
                <w:rStyle w:val="ab"/>
              </w:rPr>
            </w:pPr>
            <w:r w:rsidRPr="00883AFA">
              <w:rPr>
                <w:rStyle w:val="ab"/>
                <w:rFonts w:hint="eastAsia"/>
              </w:rPr>
              <w:t>ビニル袋に空気を閉じ込めた物などを用意し</w:t>
            </w:r>
            <w:r w:rsidR="00B14E62">
              <w:rPr>
                <w:rStyle w:val="ab"/>
                <w:rFonts w:hint="eastAsia"/>
              </w:rPr>
              <w:t>、</w:t>
            </w:r>
            <w:r w:rsidR="0046798A">
              <w:rPr>
                <w:rStyle w:val="ab"/>
                <w:rFonts w:hint="eastAsia"/>
              </w:rPr>
              <w:t>それらを触るなどし</w:t>
            </w:r>
            <w:r w:rsidR="00B14E62">
              <w:rPr>
                <w:rStyle w:val="ab"/>
                <w:rFonts w:hint="eastAsia"/>
              </w:rPr>
              <w:t>、</w:t>
            </w:r>
            <w:r w:rsidRPr="00883AFA">
              <w:rPr>
                <w:rStyle w:val="ab"/>
                <w:rFonts w:hint="eastAsia"/>
              </w:rPr>
              <w:t>身の回りに似た物がないかを問いかけ</w:t>
            </w:r>
            <w:r w:rsidR="00B14E62">
              <w:rPr>
                <w:rStyle w:val="ab"/>
                <w:rFonts w:hint="eastAsia"/>
              </w:rPr>
              <w:t>、</w:t>
            </w:r>
            <w:r w:rsidRPr="00883AFA">
              <w:rPr>
                <w:rStyle w:val="ab"/>
                <w:rFonts w:hint="eastAsia"/>
              </w:rPr>
              <w:t>生活経験を想起しながら</w:t>
            </w:r>
            <w:r w:rsidR="00B14E62">
              <w:rPr>
                <w:rStyle w:val="ab"/>
                <w:rFonts w:hint="eastAsia"/>
              </w:rPr>
              <w:t>、</w:t>
            </w:r>
            <w:r w:rsidRPr="00883AFA">
              <w:rPr>
                <w:rStyle w:val="ab"/>
                <w:rFonts w:hint="eastAsia"/>
              </w:rPr>
              <w:t>根拠のある予想を発想することができるように</w:t>
            </w:r>
            <w:r w:rsidR="00B14E62">
              <w:rPr>
                <w:rStyle w:val="ab"/>
                <w:rFonts w:hint="eastAsia"/>
              </w:rPr>
              <w:t>、</w:t>
            </w:r>
            <w:r w:rsidRPr="00883AFA">
              <w:rPr>
                <w:rStyle w:val="ab"/>
                <w:rFonts w:hint="eastAsia"/>
              </w:rPr>
              <w:t>助言・援助する。</w:t>
            </w:r>
          </w:p>
        </w:tc>
        <w:tc>
          <w:tcPr>
            <w:tcW w:w="120" w:type="dxa"/>
            <w:tcBorders>
              <w:top w:val="nil"/>
              <w:left w:val="nil"/>
              <w:bottom w:val="nil"/>
            </w:tcBorders>
            <w:shd w:val="clear" w:color="auto" w:fill="auto"/>
          </w:tcPr>
          <w:p w14:paraId="02417883" w14:textId="77777777" w:rsidR="00271A57" w:rsidRDefault="00271A57" w:rsidP="001A66A0"/>
        </w:tc>
      </w:tr>
      <w:tr w:rsidR="00271A57" w14:paraId="43ECCBDC" w14:textId="77777777" w:rsidTr="002D2A60">
        <w:trPr>
          <w:cantSplit/>
          <w:trHeight w:val="624"/>
        </w:trPr>
        <w:tc>
          <w:tcPr>
            <w:tcW w:w="104" w:type="dxa"/>
            <w:vMerge/>
            <w:tcBorders>
              <w:bottom w:val="nil"/>
              <w:right w:val="nil"/>
            </w:tcBorders>
          </w:tcPr>
          <w:p w14:paraId="66A4C8C0" w14:textId="77777777" w:rsidR="00271A57" w:rsidRPr="009D4699" w:rsidRDefault="00271A57" w:rsidP="001A66A0">
            <w:pPr>
              <w:snapToGrid w:val="0"/>
              <w:ind w:leftChars="-100" w:left="-260" w:rightChars="-100" w:right="-260"/>
              <w:rPr>
                <w:rFonts w:asciiTheme="majorEastAsia" w:eastAsiaTheme="majorEastAsia" w:hAnsiTheme="majorEastAsia"/>
                <w:sz w:val="10"/>
                <w:szCs w:val="10"/>
              </w:rPr>
            </w:pPr>
          </w:p>
        </w:tc>
        <w:tc>
          <w:tcPr>
            <w:tcW w:w="3485" w:type="dxa"/>
            <w:tcBorders>
              <w:top w:val="nil"/>
              <w:left w:val="nil"/>
            </w:tcBorders>
            <w:tcMar>
              <w:top w:w="57" w:type="dxa"/>
              <w:left w:w="255" w:type="dxa"/>
              <w:bottom w:w="57" w:type="dxa"/>
              <w:right w:w="142" w:type="dxa"/>
            </w:tcMar>
          </w:tcPr>
          <w:p w14:paraId="5AB6694E" w14:textId="282883E7" w:rsidR="00271A57" w:rsidRPr="00C45F01" w:rsidRDefault="00883AFA" w:rsidP="00883AFA">
            <w:pPr>
              <w:widowControl/>
              <w:tabs>
                <w:tab w:val="right" w:pos="3185"/>
              </w:tabs>
              <w:autoSpaceDE w:val="0"/>
              <w:autoSpaceDN w:val="0"/>
              <w:adjustRightInd w:val="0"/>
              <w:spacing w:line="200" w:lineRule="exact"/>
              <w:ind w:left="140" w:hangingChars="100" w:hanging="140"/>
              <w:jc w:val="left"/>
              <w:rPr>
                <w:rStyle w:val="ab"/>
              </w:rPr>
            </w:pPr>
            <w:r w:rsidRPr="00883AFA">
              <w:rPr>
                <w:rStyle w:val="ab"/>
                <w:rFonts w:hint="eastAsia"/>
              </w:rPr>
              <w:t>・注射器に閉じ込めた空気をおして</w:t>
            </w:r>
            <w:r w:rsidR="00B14E62">
              <w:rPr>
                <w:rStyle w:val="ab"/>
                <w:rFonts w:hint="eastAsia"/>
              </w:rPr>
              <w:t>、</w:t>
            </w:r>
            <w:r w:rsidRPr="00883AFA">
              <w:rPr>
                <w:rStyle w:val="ab"/>
                <w:rFonts w:hint="eastAsia"/>
              </w:rPr>
              <w:t>体積や手応えを調べる。</w:t>
            </w:r>
            <w:r w:rsidRPr="00883AFA">
              <w:rPr>
                <w:rStyle w:val="ab"/>
                <w:rFonts w:hint="eastAsia"/>
              </w:rPr>
              <w:t xml:space="preserve"> </w:t>
            </w:r>
            <w:r>
              <w:rPr>
                <w:rStyle w:val="ab"/>
              </w:rPr>
              <w:t xml:space="preserve">   </w:t>
            </w:r>
            <w:r w:rsidR="00C96749">
              <w:rPr>
                <w:rStyle w:val="ab"/>
                <w:rFonts w:hint="eastAsia"/>
              </w:rPr>
              <w:t xml:space="preserve">               </w:t>
            </w:r>
            <w:r w:rsidRPr="00883AFA">
              <w:rPr>
                <w:rStyle w:val="ab"/>
                <w:rFonts w:hint="eastAsia"/>
              </w:rPr>
              <w:t xml:space="preserve"> </w:t>
            </w:r>
            <w:r w:rsidR="00284118" w:rsidRPr="00284118">
              <w:rPr>
                <w:rStyle w:val="ab"/>
                <w:rFonts w:hint="eastAsia"/>
                <w:b/>
              </w:rPr>
              <w:t>（実験１）</w:t>
            </w:r>
          </w:p>
        </w:tc>
        <w:tc>
          <w:tcPr>
            <w:tcW w:w="283" w:type="dxa"/>
            <w:tcBorders>
              <w:top w:val="single" w:sz="4" w:space="0" w:color="auto"/>
            </w:tcBorders>
            <w:vAlign w:val="center"/>
          </w:tcPr>
          <w:p w14:paraId="22F2C355" w14:textId="77777777" w:rsidR="00271A57" w:rsidRPr="00553402" w:rsidRDefault="00271A57"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single" w:sz="4" w:space="0" w:color="auto"/>
            </w:tcBorders>
            <w:textDirection w:val="tbRlV"/>
            <w:vAlign w:val="center"/>
          </w:tcPr>
          <w:p w14:paraId="563C603B" w14:textId="6A277512" w:rsidR="00271A57" w:rsidRPr="00553402" w:rsidRDefault="00883AFA" w:rsidP="00883AFA">
            <w:pPr>
              <w:snapToGrid w:val="0"/>
              <w:spacing w:line="200" w:lineRule="exact"/>
              <w:ind w:left="113" w:right="113"/>
              <w:jc w:val="center"/>
              <w:rPr>
                <w:rFonts w:asciiTheme="majorEastAsia" w:eastAsiaTheme="majorEastAsia" w:hAnsiTheme="majorEastAsia"/>
                <w:sz w:val="14"/>
                <w:szCs w:val="14"/>
              </w:rPr>
            </w:pPr>
            <w:r w:rsidRPr="00883AFA">
              <w:rPr>
                <w:rFonts w:asciiTheme="majorEastAsia" w:eastAsiaTheme="majorEastAsia" w:hAnsiTheme="majorEastAsia"/>
                <w:sz w:val="14"/>
                <w:szCs w:val="14"/>
                <w:eastAsianLayout w:id="2094758656" w:vert="1" w:vertCompress="1"/>
              </w:rPr>
              <w:t>113</w:t>
            </w:r>
          </w:p>
        </w:tc>
        <w:tc>
          <w:tcPr>
            <w:tcW w:w="283" w:type="dxa"/>
            <w:tcBorders>
              <w:top w:val="single" w:sz="4" w:space="0" w:color="auto"/>
              <w:bottom w:val="single" w:sz="4" w:space="0" w:color="auto"/>
            </w:tcBorders>
            <w:vAlign w:val="center"/>
          </w:tcPr>
          <w:p w14:paraId="654494CB" w14:textId="77777777" w:rsidR="00271A57" w:rsidRPr="00553402" w:rsidRDefault="00271A57"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single" w:sz="4" w:space="0" w:color="auto"/>
              <w:bottom w:val="single" w:sz="4" w:space="0" w:color="auto"/>
            </w:tcBorders>
            <w:vAlign w:val="center"/>
          </w:tcPr>
          <w:p w14:paraId="130D1607" w14:textId="77777777" w:rsidR="00271A57" w:rsidRPr="0082008D" w:rsidRDefault="00271A57"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single" w:sz="4" w:space="0" w:color="auto"/>
              <w:right w:val="nil"/>
            </w:tcBorders>
            <w:tcMar>
              <w:top w:w="57" w:type="dxa"/>
              <w:left w:w="142" w:type="dxa"/>
              <w:bottom w:w="57" w:type="dxa"/>
              <w:right w:w="142" w:type="dxa"/>
            </w:tcMar>
          </w:tcPr>
          <w:p w14:paraId="7812BBB1" w14:textId="41FB7EA2" w:rsidR="00271A57" w:rsidRPr="0046798A" w:rsidRDefault="00883AFA" w:rsidP="00883AFA">
            <w:pPr>
              <w:widowControl/>
              <w:tabs>
                <w:tab w:val="right" w:pos="3835"/>
              </w:tabs>
              <w:topLinePunct/>
              <w:autoSpaceDE w:val="0"/>
              <w:autoSpaceDN w:val="0"/>
              <w:adjustRightInd w:val="0"/>
              <w:spacing w:line="200" w:lineRule="exact"/>
              <w:jc w:val="left"/>
              <w:rPr>
                <w:rStyle w:val="ab"/>
                <w:rFonts w:asciiTheme="majorEastAsia" w:eastAsiaTheme="majorEastAsia" w:hAnsiTheme="majorEastAsia"/>
                <w:b/>
                <w:color w:val="auto"/>
              </w:rPr>
            </w:pPr>
            <w:r w:rsidRPr="00883AFA">
              <w:rPr>
                <w:rFonts w:asciiTheme="majorEastAsia" w:eastAsiaTheme="majorEastAsia" w:hAnsiTheme="majorEastAsia" w:hint="eastAsia"/>
                <w:b/>
                <w:sz w:val="14"/>
                <w:szCs w:val="14"/>
              </w:rPr>
              <w:t>【知③】空気をおしたときの体積や手応えについて</w:t>
            </w:r>
            <w:r w:rsidR="00B14E62">
              <w:rPr>
                <w:rFonts w:asciiTheme="majorEastAsia" w:eastAsiaTheme="majorEastAsia" w:hAnsiTheme="majorEastAsia" w:hint="eastAsia"/>
                <w:b/>
                <w:sz w:val="14"/>
                <w:szCs w:val="14"/>
              </w:rPr>
              <w:t>、</w:t>
            </w:r>
            <w:r w:rsidRPr="00883AFA">
              <w:rPr>
                <w:rFonts w:asciiTheme="majorEastAsia" w:eastAsiaTheme="majorEastAsia" w:hAnsiTheme="majorEastAsia" w:hint="eastAsia"/>
                <w:b/>
                <w:sz w:val="14"/>
                <w:szCs w:val="14"/>
              </w:rPr>
              <w:t>器具を正しく扱いながら調べ</w:t>
            </w:r>
            <w:r w:rsidR="00B14E62">
              <w:rPr>
                <w:rFonts w:asciiTheme="majorEastAsia" w:eastAsiaTheme="majorEastAsia" w:hAnsiTheme="majorEastAsia" w:hint="eastAsia"/>
                <w:b/>
                <w:sz w:val="14"/>
                <w:szCs w:val="14"/>
              </w:rPr>
              <w:t>、</w:t>
            </w:r>
            <w:r w:rsidRPr="00883AFA">
              <w:rPr>
                <w:rFonts w:asciiTheme="majorEastAsia" w:eastAsiaTheme="majorEastAsia" w:hAnsiTheme="majorEastAsia" w:hint="eastAsia"/>
                <w:b/>
                <w:sz w:val="14"/>
                <w:szCs w:val="14"/>
              </w:rPr>
              <w:t>得られた結果を分かりやすく記録しているかを評価する。</w:t>
            </w:r>
            <w:r w:rsidR="00D006D3">
              <w:rPr>
                <w:rFonts w:asciiTheme="majorEastAsia" w:eastAsiaTheme="majorEastAsia" w:hAnsiTheme="majorEastAsia" w:hint="eastAsia"/>
                <w:b/>
                <w:sz w:val="14"/>
                <w:szCs w:val="14"/>
              </w:rPr>
              <w:t xml:space="preserve"> </w:t>
            </w:r>
            <w:r w:rsidR="00C96749">
              <w:rPr>
                <w:rFonts w:asciiTheme="majorEastAsia" w:eastAsiaTheme="majorEastAsia" w:hAnsiTheme="majorEastAsia"/>
                <w:b/>
                <w:sz w:val="14"/>
                <w:szCs w:val="14"/>
              </w:rPr>
              <w:t xml:space="preserve">    </w:t>
            </w:r>
            <w:r w:rsidR="00D006D3">
              <w:rPr>
                <w:rFonts w:asciiTheme="majorEastAsia" w:eastAsiaTheme="majorEastAsia" w:hAnsiTheme="majorEastAsia"/>
                <w:b/>
                <w:sz w:val="14"/>
                <w:szCs w:val="14"/>
              </w:rPr>
              <w:t xml:space="preserve">    </w:t>
            </w:r>
            <w:r w:rsidRPr="00883AFA">
              <w:rPr>
                <w:rFonts w:asciiTheme="majorEastAsia" w:eastAsiaTheme="majorEastAsia" w:hAnsiTheme="majorEastAsia" w:hint="eastAsia"/>
                <w:b/>
                <w:sz w:val="14"/>
                <w:szCs w:val="14"/>
              </w:rPr>
              <w:t>【行動観察・記録分析】</w:t>
            </w:r>
          </w:p>
        </w:tc>
        <w:tc>
          <w:tcPr>
            <w:tcW w:w="652" w:type="dxa"/>
            <w:tcBorders>
              <w:top w:val="single" w:sz="4" w:space="0" w:color="auto"/>
              <w:left w:val="nil"/>
              <w:bottom w:val="single" w:sz="4" w:space="0" w:color="auto"/>
            </w:tcBorders>
            <w:tcMar>
              <w:top w:w="57" w:type="dxa"/>
              <w:left w:w="142" w:type="dxa"/>
              <w:bottom w:w="57" w:type="dxa"/>
              <w:right w:w="142" w:type="dxa"/>
            </w:tcMar>
          </w:tcPr>
          <w:p w14:paraId="01B77B80" w14:textId="77777777" w:rsidR="00271A57" w:rsidRPr="0082008D" w:rsidRDefault="00271A57" w:rsidP="001A66A0">
            <w:pPr>
              <w:snapToGrid w:val="0"/>
              <w:spacing w:line="200" w:lineRule="exact"/>
              <w:rPr>
                <w:rFonts w:asciiTheme="majorEastAsia" w:eastAsiaTheme="majorEastAsia" w:hAnsiTheme="majorEastAsia"/>
                <w:sz w:val="14"/>
                <w:szCs w:val="14"/>
              </w:rPr>
            </w:pPr>
          </w:p>
        </w:tc>
        <w:tc>
          <w:tcPr>
            <w:tcW w:w="652" w:type="dxa"/>
            <w:tcBorders>
              <w:top w:val="single" w:sz="4" w:space="0" w:color="auto"/>
              <w:bottom w:val="single" w:sz="4" w:space="0" w:color="auto"/>
              <w:right w:val="nil"/>
            </w:tcBorders>
            <w:tcMar>
              <w:top w:w="57" w:type="dxa"/>
              <w:left w:w="142" w:type="dxa"/>
              <w:bottom w:w="57" w:type="dxa"/>
              <w:right w:w="142" w:type="dxa"/>
            </w:tcMar>
          </w:tcPr>
          <w:p w14:paraId="77099D43" w14:textId="77777777" w:rsidR="00271A57" w:rsidRPr="0082008D" w:rsidRDefault="00271A57" w:rsidP="001A66A0">
            <w:pPr>
              <w:snapToGrid w:val="0"/>
              <w:spacing w:line="200" w:lineRule="exact"/>
              <w:rPr>
                <w:rFonts w:asciiTheme="majorEastAsia" w:eastAsiaTheme="majorEastAsia" w:hAnsiTheme="majorEastAsia"/>
                <w:sz w:val="14"/>
                <w:szCs w:val="14"/>
              </w:rPr>
            </w:pPr>
          </w:p>
        </w:tc>
        <w:tc>
          <w:tcPr>
            <w:tcW w:w="4344" w:type="dxa"/>
            <w:tcBorders>
              <w:top w:val="single" w:sz="4" w:space="0" w:color="auto"/>
              <w:left w:val="nil"/>
              <w:bottom w:val="single" w:sz="4" w:space="0" w:color="auto"/>
            </w:tcBorders>
            <w:tcMar>
              <w:top w:w="57" w:type="dxa"/>
              <w:left w:w="142" w:type="dxa"/>
              <w:bottom w:w="57" w:type="dxa"/>
              <w:right w:w="142" w:type="dxa"/>
            </w:tcMar>
          </w:tcPr>
          <w:p w14:paraId="46E30349" w14:textId="5F92C0C6" w:rsidR="00271A57" w:rsidRPr="00C45F01" w:rsidRDefault="00D006D3" w:rsidP="001A66A0">
            <w:pPr>
              <w:widowControl/>
              <w:autoSpaceDE w:val="0"/>
              <w:autoSpaceDN w:val="0"/>
              <w:adjustRightInd w:val="0"/>
              <w:spacing w:line="200" w:lineRule="exact"/>
              <w:jc w:val="left"/>
              <w:rPr>
                <w:rStyle w:val="ab"/>
              </w:rPr>
            </w:pPr>
            <w:r w:rsidRPr="00D006D3">
              <w:rPr>
                <w:rStyle w:val="ab"/>
                <w:rFonts w:hint="eastAsia"/>
              </w:rPr>
              <w:t>空気をおしたときの体積や</w:t>
            </w:r>
            <w:r w:rsidR="0046798A" w:rsidRPr="0046798A">
              <w:rPr>
                <w:rStyle w:val="ab"/>
                <w:rFonts w:hint="eastAsia"/>
              </w:rPr>
              <w:t>手応え</w:t>
            </w:r>
            <w:r w:rsidRPr="00D006D3">
              <w:rPr>
                <w:rStyle w:val="ab"/>
                <w:rFonts w:hint="eastAsia"/>
              </w:rPr>
              <w:t>について</w:t>
            </w:r>
            <w:r w:rsidR="00B14E62">
              <w:rPr>
                <w:rStyle w:val="ab"/>
                <w:rFonts w:hint="eastAsia"/>
              </w:rPr>
              <w:t>、</w:t>
            </w:r>
            <w:r w:rsidRPr="00D006D3">
              <w:rPr>
                <w:rStyle w:val="ab"/>
                <w:rFonts w:hint="eastAsia"/>
              </w:rPr>
              <w:t>注射器を安全に注意して正しく扱いながら調べ</w:t>
            </w:r>
            <w:r w:rsidR="00B14E62">
              <w:rPr>
                <w:rStyle w:val="ab"/>
                <w:rFonts w:hint="eastAsia"/>
              </w:rPr>
              <w:t>、</w:t>
            </w:r>
            <w:r w:rsidRPr="00D006D3">
              <w:rPr>
                <w:rStyle w:val="ab"/>
                <w:rFonts w:hint="eastAsia"/>
              </w:rPr>
              <w:t>体積や</w:t>
            </w:r>
            <w:r w:rsidR="0046798A" w:rsidRPr="0046798A">
              <w:rPr>
                <w:rStyle w:val="ab"/>
                <w:rFonts w:hint="eastAsia"/>
              </w:rPr>
              <w:t>手応え</w:t>
            </w:r>
            <w:r w:rsidRPr="00D006D3">
              <w:rPr>
                <w:rStyle w:val="ab"/>
                <w:rFonts w:hint="eastAsia"/>
              </w:rPr>
              <w:t>の変化が捉えやすいように</w:t>
            </w:r>
            <w:r w:rsidR="00B14E62">
              <w:rPr>
                <w:rStyle w:val="ab"/>
                <w:rFonts w:hint="eastAsia"/>
              </w:rPr>
              <w:t>、</w:t>
            </w:r>
            <w:r w:rsidRPr="00D006D3">
              <w:rPr>
                <w:rStyle w:val="ab"/>
                <w:rFonts w:hint="eastAsia"/>
              </w:rPr>
              <w:t>工夫して分かりやすく記録している。</w:t>
            </w:r>
          </w:p>
        </w:tc>
        <w:tc>
          <w:tcPr>
            <w:tcW w:w="4383" w:type="dxa"/>
            <w:tcBorders>
              <w:top w:val="single" w:sz="4" w:space="0" w:color="auto"/>
              <w:bottom w:val="single" w:sz="4" w:space="0" w:color="auto"/>
              <w:right w:val="nil"/>
            </w:tcBorders>
            <w:shd w:val="clear" w:color="auto" w:fill="auto"/>
            <w:tcMar>
              <w:top w:w="57" w:type="dxa"/>
              <w:left w:w="142" w:type="dxa"/>
              <w:bottom w:w="57" w:type="dxa"/>
              <w:right w:w="142" w:type="dxa"/>
            </w:tcMar>
          </w:tcPr>
          <w:p w14:paraId="0E01E02A" w14:textId="29246D71" w:rsidR="00271A57" w:rsidRPr="00C45F01" w:rsidRDefault="00D006D3" w:rsidP="001A66A0">
            <w:pPr>
              <w:widowControl/>
              <w:autoSpaceDE w:val="0"/>
              <w:autoSpaceDN w:val="0"/>
              <w:adjustRightInd w:val="0"/>
              <w:spacing w:line="200" w:lineRule="exact"/>
              <w:jc w:val="left"/>
              <w:rPr>
                <w:rStyle w:val="ab"/>
              </w:rPr>
            </w:pPr>
            <w:r w:rsidRPr="00D006D3">
              <w:rPr>
                <w:rStyle w:val="ab"/>
                <w:rFonts w:hint="eastAsia"/>
              </w:rPr>
              <w:t>ピストンを真上から垂直におすことやおすときに力を入れすぎないことを伝え</w:t>
            </w:r>
            <w:r w:rsidR="00B14E62">
              <w:rPr>
                <w:rStyle w:val="ab"/>
                <w:rFonts w:hint="eastAsia"/>
              </w:rPr>
              <w:t>、</w:t>
            </w:r>
            <w:r w:rsidRPr="00D006D3">
              <w:rPr>
                <w:rStyle w:val="ab"/>
                <w:rFonts w:hint="eastAsia"/>
              </w:rPr>
              <w:t>注射器が倒れたり</w:t>
            </w:r>
            <w:r w:rsidR="00B14E62">
              <w:rPr>
                <w:rStyle w:val="ab"/>
                <w:rFonts w:hint="eastAsia"/>
              </w:rPr>
              <w:t>、</w:t>
            </w:r>
            <w:r w:rsidR="0046798A">
              <w:rPr>
                <w:rStyle w:val="ab"/>
                <w:rFonts w:hint="eastAsia"/>
              </w:rPr>
              <w:t>空気がもれたりしないように注意を促す</w:t>
            </w:r>
            <w:r w:rsidRPr="00D006D3">
              <w:rPr>
                <w:rStyle w:val="ab"/>
                <w:rFonts w:hint="eastAsia"/>
              </w:rPr>
              <w:t>とともに</w:t>
            </w:r>
            <w:r w:rsidR="00B14E62">
              <w:rPr>
                <w:rStyle w:val="ab"/>
                <w:rFonts w:hint="eastAsia"/>
              </w:rPr>
              <w:t>、</w:t>
            </w:r>
            <w:r w:rsidRPr="00D006D3">
              <w:rPr>
                <w:rStyle w:val="ab"/>
                <w:rFonts w:hint="eastAsia"/>
              </w:rPr>
              <w:t>おす前のピストンの位置を記録しておくように助言する。</w:t>
            </w:r>
          </w:p>
        </w:tc>
        <w:tc>
          <w:tcPr>
            <w:tcW w:w="120" w:type="dxa"/>
            <w:tcBorders>
              <w:top w:val="nil"/>
              <w:left w:val="nil"/>
              <w:bottom w:val="nil"/>
            </w:tcBorders>
            <w:shd w:val="clear" w:color="auto" w:fill="auto"/>
          </w:tcPr>
          <w:p w14:paraId="79015A29" w14:textId="77777777" w:rsidR="00271A57" w:rsidRDefault="00271A57" w:rsidP="001A66A0"/>
        </w:tc>
      </w:tr>
      <w:tr w:rsidR="00271A57" w14:paraId="5079580C" w14:textId="77777777" w:rsidTr="002D2A60">
        <w:trPr>
          <w:cantSplit/>
          <w:trHeight w:val="187"/>
        </w:trPr>
        <w:tc>
          <w:tcPr>
            <w:tcW w:w="104" w:type="dxa"/>
            <w:vMerge/>
            <w:tcBorders>
              <w:bottom w:val="nil"/>
              <w:right w:val="nil"/>
            </w:tcBorders>
          </w:tcPr>
          <w:p w14:paraId="5EFE3BEE" w14:textId="77777777" w:rsidR="00271A57" w:rsidRPr="009D4699" w:rsidRDefault="00271A57" w:rsidP="001A66A0">
            <w:pPr>
              <w:snapToGrid w:val="0"/>
              <w:ind w:leftChars="-100" w:left="-260" w:rightChars="-100" w:right="-260"/>
              <w:rPr>
                <w:rFonts w:asciiTheme="majorEastAsia" w:eastAsiaTheme="majorEastAsia" w:hAnsiTheme="majorEastAsia"/>
                <w:sz w:val="10"/>
                <w:szCs w:val="10"/>
              </w:rPr>
            </w:pPr>
          </w:p>
        </w:tc>
        <w:tc>
          <w:tcPr>
            <w:tcW w:w="3485" w:type="dxa"/>
            <w:vMerge w:val="restart"/>
            <w:tcBorders>
              <w:left w:val="nil"/>
            </w:tcBorders>
          </w:tcPr>
          <w:p w14:paraId="5A4E0069" w14:textId="5B30EFD7" w:rsidR="00271A57" w:rsidRPr="00C45F01" w:rsidRDefault="00D006D3" w:rsidP="001A66A0">
            <w:pPr>
              <w:widowControl/>
              <w:autoSpaceDE w:val="0"/>
              <w:autoSpaceDN w:val="0"/>
              <w:adjustRightInd w:val="0"/>
              <w:spacing w:line="200" w:lineRule="exact"/>
              <w:ind w:leftChars="100" w:left="400" w:rightChars="50" w:right="130" w:hangingChars="100" w:hanging="140"/>
              <w:jc w:val="left"/>
              <w:rPr>
                <w:rStyle w:val="ab"/>
              </w:rPr>
            </w:pPr>
            <w:r w:rsidRPr="00D006D3">
              <w:rPr>
                <w:rStyle w:val="ab"/>
                <w:rFonts w:hint="eastAsia"/>
              </w:rPr>
              <w:t>・閉じ込めた空気をおしたときの体積や手応えをまとめる。</w:t>
            </w:r>
          </w:p>
        </w:tc>
        <w:tc>
          <w:tcPr>
            <w:tcW w:w="283" w:type="dxa"/>
            <w:vMerge w:val="restart"/>
            <w:vAlign w:val="center"/>
          </w:tcPr>
          <w:p w14:paraId="7D72AC02" w14:textId="77777777" w:rsidR="00271A57" w:rsidRPr="00553402" w:rsidRDefault="00271A57"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vMerge w:val="restart"/>
            <w:textDirection w:val="tbRlV"/>
            <w:vAlign w:val="center"/>
          </w:tcPr>
          <w:p w14:paraId="333DD033" w14:textId="45B433EE" w:rsidR="00271A57" w:rsidRPr="00553402" w:rsidRDefault="00D006D3" w:rsidP="001A66A0">
            <w:pPr>
              <w:snapToGrid w:val="0"/>
              <w:spacing w:line="200" w:lineRule="exact"/>
              <w:ind w:left="113" w:right="113"/>
              <w:jc w:val="center"/>
              <w:rPr>
                <w:rFonts w:asciiTheme="majorEastAsia" w:eastAsiaTheme="majorEastAsia" w:hAnsiTheme="majorEastAsia"/>
                <w:sz w:val="14"/>
                <w:szCs w:val="14"/>
              </w:rPr>
            </w:pPr>
            <w:r w:rsidRPr="00D006D3">
              <w:rPr>
                <w:rFonts w:asciiTheme="majorEastAsia" w:eastAsiaTheme="majorEastAsia" w:hAnsiTheme="majorEastAsia"/>
                <w:sz w:val="14"/>
                <w:szCs w:val="14"/>
                <w:eastAsianLayout w:id="2094758656" w:vert="1" w:vertCompress="1"/>
              </w:rPr>
              <w:t>114</w:t>
            </w:r>
          </w:p>
        </w:tc>
        <w:tc>
          <w:tcPr>
            <w:tcW w:w="283" w:type="dxa"/>
            <w:tcBorders>
              <w:top w:val="single" w:sz="4" w:space="0" w:color="auto"/>
              <w:bottom w:val="nil"/>
            </w:tcBorders>
            <w:vAlign w:val="center"/>
          </w:tcPr>
          <w:p w14:paraId="6568F796" w14:textId="77777777" w:rsidR="00271A57" w:rsidRDefault="00271A57"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single" w:sz="4" w:space="0" w:color="auto"/>
              <w:bottom w:val="nil"/>
            </w:tcBorders>
            <w:vAlign w:val="center"/>
          </w:tcPr>
          <w:p w14:paraId="06EF2524" w14:textId="77777777" w:rsidR="00271A57" w:rsidRDefault="00271A57"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nil"/>
              <w:right w:val="nil"/>
            </w:tcBorders>
            <w:tcMar>
              <w:top w:w="57" w:type="dxa"/>
              <w:left w:w="142" w:type="dxa"/>
              <w:bottom w:w="57" w:type="dxa"/>
              <w:right w:w="142" w:type="dxa"/>
            </w:tcMar>
          </w:tcPr>
          <w:p w14:paraId="2FC00EC7" w14:textId="792438C5" w:rsidR="00D006D3" w:rsidRPr="00D006D3" w:rsidRDefault="00D006D3" w:rsidP="00D006D3">
            <w:pPr>
              <w:widowControl/>
              <w:tabs>
                <w:tab w:val="right" w:pos="3835"/>
              </w:tabs>
              <w:topLinePunct/>
              <w:autoSpaceDE w:val="0"/>
              <w:autoSpaceDN w:val="0"/>
              <w:adjustRightInd w:val="0"/>
              <w:spacing w:line="200" w:lineRule="exact"/>
              <w:jc w:val="left"/>
              <w:rPr>
                <w:rFonts w:asciiTheme="majorEastAsia" w:eastAsiaTheme="majorEastAsia" w:hAnsiTheme="majorEastAsia"/>
                <w:b/>
                <w:sz w:val="14"/>
                <w:szCs w:val="14"/>
              </w:rPr>
            </w:pPr>
            <w:r w:rsidRPr="00D006D3">
              <w:rPr>
                <w:rFonts w:asciiTheme="majorEastAsia" w:eastAsiaTheme="majorEastAsia" w:hAnsiTheme="majorEastAsia" w:hint="eastAsia"/>
                <w:b/>
                <w:sz w:val="14"/>
                <w:szCs w:val="14"/>
              </w:rPr>
              <w:t>【知①】閉じ込めた空気をおすと</w:t>
            </w:r>
            <w:r w:rsidR="00B14E62">
              <w:rPr>
                <w:rFonts w:asciiTheme="majorEastAsia" w:eastAsiaTheme="majorEastAsia" w:hAnsiTheme="majorEastAsia" w:hint="eastAsia"/>
                <w:b/>
                <w:sz w:val="14"/>
                <w:szCs w:val="14"/>
              </w:rPr>
              <w:t>、</w:t>
            </w:r>
            <w:r w:rsidRPr="00D006D3">
              <w:rPr>
                <w:rFonts w:asciiTheme="majorEastAsia" w:eastAsiaTheme="majorEastAsia" w:hAnsiTheme="majorEastAsia" w:hint="eastAsia"/>
                <w:b/>
                <w:sz w:val="14"/>
                <w:szCs w:val="14"/>
              </w:rPr>
              <w:t>体積は小さくなるが</w:t>
            </w:r>
            <w:r w:rsidR="00B14E62">
              <w:rPr>
                <w:rFonts w:asciiTheme="majorEastAsia" w:eastAsiaTheme="majorEastAsia" w:hAnsiTheme="majorEastAsia" w:hint="eastAsia"/>
                <w:b/>
                <w:sz w:val="14"/>
                <w:szCs w:val="14"/>
              </w:rPr>
              <w:t>、</w:t>
            </w:r>
            <w:r w:rsidRPr="00D006D3">
              <w:rPr>
                <w:rFonts w:asciiTheme="majorEastAsia" w:eastAsiaTheme="majorEastAsia" w:hAnsiTheme="majorEastAsia" w:hint="eastAsia"/>
                <w:b/>
                <w:sz w:val="14"/>
                <w:szCs w:val="14"/>
              </w:rPr>
              <w:t>おし返す力は大きくなることを理解しているかを評価する。</w:t>
            </w:r>
          </w:p>
          <w:p w14:paraId="394EB5CC" w14:textId="7603A44F" w:rsidR="00271A57" w:rsidRPr="00C45F01" w:rsidRDefault="00D006D3" w:rsidP="00624125">
            <w:pPr>
              <w:tabs>
                <w:tab w:val="right" w:pos="3835"/>
              </w:tabs>
              <w:topLinePunct/>
              <w:snapToGrid w:val="0"/>
              <w:spacing w:line="200" w:lineRule="exact"/>
              <w:jc w:val="right"/>
              <w:rPr>
                <w:rStyle w:val="ab"/>
                <w:b/>
              </w:rPr>
            </w:pPr>
            <w:r w:rsidRPr="00D006D3">
              <w:rPr>
                <w:rFonts w:asciiTheme="majorEastAsia" w:eastAsiaTheme="majorEastAsia" w:hAnsiTheme="majorEastAsia" w:hint="eastAsia"/>
                <w:b/>
                <w:sz w:val="14"/>
                <w:szCs w:val="14"/>
              </w:rPr>
              <w:t>【発言分析・記述分析】</w:t>
            </w:r>
          </w:p>
        </w:tc>
        <w:tc>
          <w:tcPr>
            <w:tcW w:w="652" w:type="dxa"/>
            <w:tcBorders>
              <w:top w:val="single" w:sz="4" w:space="0" w:color="auto"/>
              <w:left w:val="nil"/>
              <w:bottom w:val="nil"/>
            </w:tcBorders>
            <w:tcMar>
              <w:top w:w="57" w:type="dxa"/>
              <w:left w:w="142" w:type="dxa"/>
              <w:bottom w:w="57" w:type="dxa"/>
              <w:right w:w="142" w:type="dxa"/>
            </w:tcMar>
          </w:tcPr>
          <w:p w14:paraId="1BA11B45" w14:textId="77777777" w:rsidR="00271A57" w:rsidRPr="0082008D" w:rsidRDefault="00271A57" w:rsidP="001A66A0">
            <w:pPr>
              <w:snapToGrid w:val="0"/>
              <w:spacing w:line="200" w:lineRule="exact"/>
              <w:rPr>
                <w:rFonts w:asciiTheme="majorEastAsia" w:eastAsiaTheme="majorEastAsia" w:hAnsiTheme="majorEastAsia"/>
                <w:sz w:val="14"/>
                <w:szCs w:val="14"/>
              </w:rPr>
            </w:pPr>
          </w:p>
        </w:tc>
        <w:tc>
          <w:tcPr>
            <w:tcW w:w="652" w:type="dxa"/>
            <w:tcBorders>
              <w:top w:val="single" w:sz="4" w:space="0" w:color="auto"/>
              <w:left w:val="nil"/>
              <w:bottom w:val="nil"/>
              <w:right w:val="nil"/>
            </w:tcBorders>
          </w:tcPr>
          <w:p w14:paraId="0E9FD679" w14:textId="77777777" w:rsidR="00271A57" w:rsidRPr="0082008D" w:rsidRDefault="00271A57" w:rsidP="001A66A0">
            <w:pPr>
              <w:snapToGrid w:val="0"/>
              <w:spacing w:line="200" w:lineRule="exact"/>
              <w:rPr>
                <w:rFonts w:asciiTheme="majorEastAsia" w:eastAsiaTheme="majorEastAsia" w:hAnsiTheme="majorEastAsia"/>
                <w:sz w:val="14"/>
                <w:szCs w:val="14"/>
              </w:rPr>
            </w:pPr>
          </w:p>
        </w:tc>
        <w:tc>
          <w:tcPr>
            <w:tcW w:w="4344" w:type="dxa"/>
            <w:tcBorders>
              <w:top w:val="single" w:sz="4" w:space="0" w:color="auto"/>
              <w:left w:val="nil"/>
              <w:bottom w:val="nil"/>
            </w:tcBorders>
            <w:tcMar>
              <w:top w:w="57" w:type="dxa"/>
              <w:left w:w="142" w:type="dxa"/>
              <w:bottom w:w="57" w:type="dxa"/>
              <w:right w:w="142" w:type="dxa"/>
            </w:tcMar>
          </w:tcPr>
          <w:p w14:paraId="24F3A079" w14:textId="705859E4" w:rsidR="00271A57" w:rsidRPr="00C45F01" w:rsidRDefault="00D006D3" w:rsidP="001A66A0">
            <w:pPr>
              <w:widowControl/>
              <w:autoSpaceDE w:val="0"/>
              <w:autoSpaceDN w:val="0"/>
              <w:adjustRightInd w:val="0"/>
              <w:spacing w:line="200" w:lineRule="exact"/>
              <w:jc w:val="left"/>
              <w:rPr>
                <w:rStyle w:val="ab"/>
              </w:rPr>
            </w:pPr>
            <w:r w:rsidRPr="00D006D3">
              <w:rPr>
                <w:rStyle w:val="ab"/>
                <w:rFonts w:hint="eastAsia"/>
              </w:rPr>
              <w:t>閉じ込めた空気をおしたときの体積や</w:t>
            </w:r>
            <w:r w:rsidR="0046798A" w:rsidRPr="0046798A">
              <w:rPr>
                <w:rStyle w:val="ab"/>
                <w:rFonts w:hint="eastAsia"/>
              </w:rPr>
              <w:t>手応え</w:t>
            </w:r>
            <w:r w:rsidRPr="00D006D3">
              <w:rPr>
                <w:rStyle w:val="ab"/>
                <w:rFonts w:hint="eastAsia"/>
              </w:rPr>
              <w:t>について獲得した知識を</w:t>
            </w:r>
            <w:r w:rsidR="00B14E62">
              <w:rPr>
                <w:rStyle w:val="ab"/>
                <w:rFonts w:hint="eastAsia"/>
              </w:rPr>
              <w:t>、</w:t>
            </w:r>
            <w:r w:rsidRPr="00D006D3">
              <w:rPr>
                <w:rStyle w:val="ab"/>
                <w:rFonts w:hint="eastAsia"/>
              </w:rPr>
              <w:t>「広げよう！</w:t>
            </w:r>
            <w:r w:rsidR="0046798A">
              <w:rPr>
                <w:rStyle w:val="ab"/>
                <w:rFonts w:hint="eastAsia"/>
              </w:rPr>
              <w:t xml:space="preserve"> </w:t>
            </w:r>
            <w:r w:rsidRPr="00D006D3">
              <w:rPr>
                <w:rStyle w:val="ab"/>
                <w:rFonts w:hint="eastAsia"/>
              </w:rPr>
              <w:t>理科の発想」において筒に詰めた玉が飛ぶ仕組みに当てはめ</w:t>
            </w:r>
            <w:r w:rsidR="00B14E62">
              <w:rPr>
                <w:rStyle w:val="ab"/>
                <w:rFonts w:hint="eastAsia"/>
              </w:rPr>
              <w:t>、</w:t>
            </w:r>
            <w:r w:rsidR="0046798A">
              <w:rPr>
                <w:rStyle w:val="ab"/>
                <w:rFonts w:hint="eastAsia"/>
              </w:rPr>
              <w:t>生活など</w:t>
            </w:r>
            <w:r w:rsidRPr="00D006D3">
              <w:rPr>
                <w:rStyle w:val="ab"/>
                <w:rFonts w:hint="eastAsia"/>
              </w:rPr>
              <w:t>の場面でも活用できる程度に理解している。</w:t>
            </w:r>
          </w:p>
        </w:tc>
        <w:tc>
          <w:tcPr>
            <w:tcW w:w="4383" w:type="dxa"/>
            <w:tcBorders>
              <w:top w:val="single" w:sz="4" w:space="0" w:color="auto"/>
              <w:bottom w:val="nil"/>
              <w:right w:val="nil"/>
            </w:tcBorders>
            <w:shd w:val="clear" w:color="auto" w:fill="auto"/>
            <w:tcMar>
              <w:top w:w="57" w:type="dxa"/>
              <w:left w:w="142" w:type="dxa"/>
              <w:bottom w:w="57" w:type="dxa"/>
              <w:right w:w="142" w:type="dxa"/>
            </w:tcMar>
          </w:tcPr>
          <w:p w14:paraId="3160047F" w14:textId="2762EC41" w:rsidR="00271A57" w:rsidRPr="00C45F01" w:rsidRDefault="00D006D3" w:rsidP="001A66A0">
            <w:pPr>
              <w:widowControl/>
              <w:autoSpaceDE w:val="0"/>
              <w:autoSpaceDN w:val="0"/>
              <w:adjustRightInd w:val="0"/>
              <w:spacing w:line="200" w:lineRule="exact"/>
              <w:jc w:val="left"/>
              <w:rPr>
                <w:rStyle w:val="ab"/>
              </w:rPr>
            </w:pPr>
            <w:r w:rsidRPr="00D006D3">
              <w:rPr>
                <w:rStyle w:val="ab"/>
                <w:rFonts w:hint="eastAsia"/>
              </w:rPr>
              <w:t>実験の様子を動画で記録しておき</w:t>
            </w:r>
            <w:r w:rsidR="00B14E62">
              <w:rPr>
                <w:rStyle w:val="ab"/>
                <w:rFonts w:hint="eastAsia"/>
              </w:rPr>
              <w:t>、</w:t>
            </w:r>
            <w:r w:rsidR="0046798A">
              <w:rPr>
                <w:rStyle w:val="ab"/>
                <w:rFonts w:hint="eastAsia"/>
              </w:rPr>
              <w:t>児童</w:t>
            </w:r>
            <w:r w:rsidRPr="00D006D3">
              <w:rPr>
                <w:rStyle w:val="ab"/>
                <w:rFonts w:hint="eastAsia"/>
              </w:rPr>
              <w:t>が実験結果を発表するときに</w:t>
            </w:r>
            <w:r w:rsidR="00B14E62">
              <w:rPr>
                <w:rStyle w:val="ab"/>
                <w:rFonts w:hint="eastAsia"/>
              </w:rPr>
              <w:t>、</w:t>
            </w:r>
            <w:r w:rsidR="0046798A">
              <w:rPr>
                <w:rStyle w:val="ab"/>
                <w:rFonts w:hint="eastAsia"/>
              </w:rPr>
              <w:t>あわせて再生して視覚的に確認す</w:t>
            </w:r>
            <w:r w:rsidRPr="00D006D3">
              <w:rPr>
                <w:rStyle w:val="ab"/>
                <w:rFonts w:hint="eastAsia"/>
              </w:rPr>
              <w:t>ることで</w:t>
            </w:r>
            <w:r w:rsidR="00B14E62">
              <w:rPr>
                <w:rStyle w:val="ab"/>
                <w:rFonts w:hint="eastAsia"/>
              </w:rPr>
              <w:t>、</w:t>
            </w:r>
            <w:r w:rsidRPr="00D006D3">
              <w:rPr>
                <w:rStyle w:val="ab"/>
                <w:rFonts w:hint="eastAsia"/>
              </w:rPr>
              <w:t>閉じ込めた空気をおしたときの体積や</w:t>
            </w:r>
            <w:r w:rsidR="0046798A" w:rsidRPr="0046798A">
              <w:rPr>
                <w:rStyle w:val="ab"/>
                <w:rFonts w:hint="eastAsia"/>
              </w:rPr>
              <w:t>手応え</w:t>
            </w:r>
            <w:r w:rsidRPr="00D006D3">
              <w:rPr>
                <w:rStyle w:val="ab"/>
                <w:rFonts w:hint="eastAsia"/>
              </w:rPr>
              <w:t>について理解できるように</w:t>
            </w:r>
            <w:r w:rsidR="00B14E62">
              <w:rPr>
                <w:rStyle w:val="ab"/>
                <w:rFonts w:hint="eastAsia"/>
              </w:rPr>
              <w:t>、</w:t>
            </w:r>
            <w:r w:rsidRPr="00D006D3">
              <w:rPr>
                <w:rStyle w:val="ab"/>
                <w:rFonts w:hint="eastAsia"/>
              </w:rPr>
              <w:t>助言・援助する。</w:t>
            </w:r>
          </w:p>
        </w:tc>
        <w:tc>
          <w:tcPr>
            <w:tcW w:w="120" w:type="dxa"/>
            <w:tcBorders>
              <w:left w:val="nil"/>
              <w:bottom w:val="nil"/>
            </w:tcBorders>
            <w:shd w:val="clear" w:color="auto" w:fill="auto"/>
          </w:tcPr>
          <w:p w14:paraId="4B993B00" w14:textId="77777777" w:rsidR="00271A57" w:rsidRDefault="00271A57" w:rsidP="001A66A0"/>
        </w:tc>
      </w:tr>
      <w:tr w:rsidR="00271A57" w14:paraId="39A26D15" w14:textId="77777777" w:rsidTr="001A66A0">
        <w:trPr>
          <w:cantSplit/>
          <w:trHeight w:val="187"/>
        </w:trPr>
        <w:tc>
          <w:tcPr>
            <w:tcW w:w="104" w:type="dxa"/>
            <w:vMerge/>
            <w:tcBorders>
              <w:bottom w:val="nil"/>
              <w:right w:val="nil"/>
            </w:tcBorders>
          </w:tcPr>
          <w:p w14:paraId="5A33B786" w14:textId="77777777" w:rsidR="00271A57" w:rsidRPr="009D4699" w:rsidRDefault="00271A57" w:rsidP="001A66A0">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nil"/>
            </w:tcBorders>
          </w:tcPr>
          <w:p w14:paraId="0D14707E" w14:textId="77777777" w:rsidR="00271A57" w:rsidRDefault="00271A57" w:rsidP="001A66A0">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tcBorders>
              <w:bottom w:val="nil"/>
            </w:tcBorders>
            <w:vAlign w:val="center"/>
          </w:tcPr>
          <w:p w14:paraId="642C38F6" w14:textId="77777777" w:rsidR="00271A57" w:rsidRPr="00553402" w:rsidRDefault="00271A57" w:rsidP="001A66A0">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textDirection w:val="tbRlV"/>
            <w:vAlign w:val="center"/>
          </w:tcPr>
          <w:p w14:paraId="0F920F22" w14:textId="77777777" w:rsidR="00271A57" w:rsidRPr="00553402" w:rsidRDefault="00271A57" w:rsidP="001A66A0">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nil"/>
            </w:tcBorders>
            <w:vAlign w:val="center"/>
          </w:tcPr>
          <w:p w14:paraId="715B560D" w14:textId="77777777" w:rsidR="00271A57" w:rsidRDefault="00271A57"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態</w:t>
            </w:r>
          </w:p>
        </w:tc>
        <w:tc>
          <w:tcPr>
            <w:tcW w:w="283" w:type="dxa"/>
            <w:tcBorders>
              <w:top w:val="dashSmallGap" w:sz="4" w:space="0" w:color="auto"/>
              <w:bottom w:val="nil"/>
            </w:tcBorders>
            <w:vAlign w:val="center"/>
          </w:tcPr>
          <w:p w14:paraId="58013498" w14:textId="77777777" w:rsidR="00271A57" w:rsidRDefault="00271A57"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dashSmallGap" w:sz="4" w:space="0" w:color="auto"/>
              <w:bottom w:val="nil"/>
              <w:right w:val="nil"/>
            </w:tcBorders>
            <w:tcMar>
              <w:top w:w="57" w:type="dxa"/>
              <w:left w:w="142" w:type="dxa"/>
              <w:bottom w:w="57" w:type="dxa"/>
              <w:right w:w="142" w:type="dxa"/>
            </w:tcMar>
          </w:tcPr>
          <w:p w14:paraId="233E334A" w14:textId="2F3DF732" w:rsidR="00624125" w:rsidRDefault="00D006D3" w:rsidP="00624125">
            <w:pPr>
              <w:widowControl/>
              <w:tabs>
                <w:tab w:val="right" w:pos="3835"/>
              </w:tabs>
              <w:topLinePunct/>
              <w:autoSpaceDE w:val="0"/>
              <w:autoSpaceDN w:val="0"/>
              <w:adjustRightInd w:val="0"/>
              <w:spacing w:line="200" w:lineRule="exact"/>
              <w:jc w:val="left"/>
              <w:rPr>
                <w:rFonts w:asciiTheme="majorEastAsia" w:eastAsiaTheme="majorEastAsia" w:hAnsiTheme="majorEastAsia"/>
                <w:b/>
                <w:sz w:val="14"/>
                <w:szCs w:val="14"/>
              </w:rPr>
            </w:pPr>
            <w:r w:rsidRPr="00D006D3">
              <w:rPr>
                <w:rFonts w:asciiTheme="majorEastAsia" w:eastAsiaTheme="majorEastAsia" w:hAnsiTheme="majorEastAsia" w:hint="eastAsia"/>
                <w:b/>
                <w:sz w:val="14"/>
                <w:szCs w:val="14"/>
              </w:rPr>
              <w:t>【態②】閉じ込めた空気をおしたときの体積や手応えについて学んだことを生かして</w:t>
            </w:r>
            <w:r w:rsidR="00B14E62">
              <w:rPr>
                <w:rFonts w:asciiTheme="majorEastAsia" w:eastAsiaTheme="majorEastAsia" w:hAnsiTheme="majorEastAsia" w:hint="eastAsia"/>
                <w:b/>
                <w:sz w:val="14"/>
                <w:szCs w:val="14"/>
              </w:rPr>
              <w:t>、</w:t>
            </w:r>
            <w:r w:rsidRPr="00D006D3">
              <w:rPr>
                <w:rFonts w:asciiTheme="majorEastAsia" w:eastAsiaTheme="majorEastAsia" w:hAnsiTheme="majorEastAsia" w:hint="eastAsia"/>
                <w:b/>
                <w:sz w:val="14"/>
                <w:szCs w:val="14"/>
              </w:rPr>
              <w:t>筒に詰めた玉が飛ぶ理由について考えようとしているかを評価する。</w:t>
            </w:r>
          </w:p>
          <w:p w14:paraId="414B9F6F" w14:textId="20922FBD" w:rsidR="00271A57" w:rsidRPr="00C45F01" w:rsidRDefault="00D006D3" w:rsidP="00624125">
            <w:pPr>
              <w:widowControl/>
              <w:tabs>
                <w:tab w:val="right" w:pos="3835"/>
              </w:tabs>
              <w:topLinePunct/>
              <w:autoSpaceDE w:val="0"/>
              <w:autoSpaceDN w:val="0"/>
              <w:adjustRightInd w:val="0"/>
              <w:spacing w:line="200" w:lineRule="exact"/>
              <w:jc w:val="right"/>
              <w:rPr>
                <w:rStyle w:val="ab"/>
                <w:b/>
              </w:rPr>
            </w:pPr>
            <w:r w:rsidRPr="00D006D3">
              <w:rPr>
                <w:rFonts w:asciiTheme="majorEastAsia" w:eastAsiaTheme="majorEastAsia" w:hAnsiTheme="majorEastAsia" w:hint="eastAsia"/>
                <w:b/>
                <w:sz w:val="14"/>
                <w:szCs w:val="14"/>
              </w:rPr>
              <w:t>【発言分析・行動観察】</w:t>
            </w:r>
          </w:p>
        </w:tc>
        <w:tc>
          <w:tcPr>
            <w:tcW w:w="652" w:type="dxa"/>
            <w:tcBorders>
              <w:top w:val="dashSmallGap" w:sz="4" w:space="0" w:color="auto"/>
              <w:left w:val="nil"/>
              <w:bottom w:val="nil"/>
            </w:tcBorders>
            <w:tcMar>
              <w:top w:w="57" w:type="dxa"/>
              <w:left w:w="142" w:type="dxa"/>
              <w:bottom w:w="57" w:type="dxa"/>
              <w:right w:w="142" w:type="dxa"/>
            </w:tcMar>
          </w:tcPr>
          <w:p w14:paraId="0D30349A" w14:textId="77777777" w:rsidR="00271A57" w:rsidRPr="0082008D" w:rsidRDefault="00271A57" w:rsidP="001A66A0">
            <w:pPr>
              <w:snapToGrid w:val="0"/>
              <w:spacing w:line="200" w:lineRule="exact"/>
              <w:rPr>
                <w:rFonts w:asciiTheme="majorEastAsia" w:eastAsiaTheme="majorEastAsia" w:hAnsiTheme="majorEastAsia"/>
                <w:sz w:val="14"/>
                <w:szCs w:val="14"/>
              </w:rPr>
            </w:pPr>
          </w:p>
        </w:tc>
        <w:tc>
          <w:tcPr>
            <w:tcW w:w="652" w:type="dxa"/>
            <w:tcBorders>
              <w:top w:val="dashSmallGap" w:sz="4" w:space="0" w:color="auto"/>
              <w:left w:val="nil"/>
              <w:bottom w:val="nil"/>
              <w:right w:val="nil"/>
            </w:tcBorders>
          </w:tcPr>
          <w:p w14:paraId="0D5EB22B" w14:textId="77777777" w:rsidR="00271A57" w:rsidRPr="0082008D" w:rsidRDefault="00271A57" w:rsidP="001A66A0">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bottom w:val="nil"/>
            </w:tcBorders>
            <w:tcMar>
              <w:top w:w="57" w:type="dxa"/>
              <w:left w:w="142" w:type="dxa"/>
              <w:bottom w:w="57" w:type="dxa"/>
              <w:right w:w="142" w:type="dxa"/>
            </w:tcMar>
          </w:tcPr>
          <w:p w14:paraId="04E5D445" w14:textId="5046D46E" w:rsidR="00271A57" w:rsidRPr="00C45F01" w:rsidRDefault="00D006D3" w:rsidP="001A66A0">
            <w:pPr>
              <w:widowControl/>
              <w:autoSpaceDE w:val="0"/>
              <w:autoSpaceDN w:val="0"/>
              <w:adjustRightInd w:val="0"/>
              <w:spacing w:line="200" w:lineRule="exact"/>
              <w:jc w:val="left"/>
              <w:rPr>
                <w:rStyle w:val="ab"/>
              </w:rPr>
            </w:pPr>
            <w:r w:rsidRPr="00D006D3">
              <w:rPr>
                <w:rStyle w:val="ab"/>
                <w:rFonts w:hint="eastAsia"/>
              </w:rPr>
              <w:t>閉じ込めた空気をおしたときの体積や</w:t>
            </w:r>
            <w:r w:rsidR="0046798A" w:rsidRPr="0046798A">
              <w:rPr>
                <w:rStyle w:val="ab"/>
                <w:rFonts w:hint="eastAsia"/>
              </w:rPr>
              <w:t>手応え</w:t>
            </w:r>
            <w:r w:rsidRPr="00D006D3">
              <w:rPr>
                <w:rStyle w:val="ab"/>
                <w:rFonts w:hint="eastAsia"/>
              </w:rPr>
              <w:t>についてこれまで学んだことに意義や有用性を感じ</w:t>
            </w:r>
            <w:r w:rsidR="00B14E62">
              <w:rPr>
                <w:rStyle w:val="ab"/>
                <w:rFonts w:hint="eastAsia"/>
              </w:rPr>
              <w:t>、</w:t>
            </w:r>
            <w:r w:rsidRPr="00D006D3">
              <w:rPr>
                <w:rStyle w:val="ab"/>
                <w:rFonts w:hint="eastAsia"/>
              </w:rPr>
              <w:t>筒に詰めた玉が飛ぶ仕組みを注射器で調べた実験結果と対比しながら考えようとしている。</w:t>
            </w:r>
          </w:p>
        </w:tc>
        <w:tc>
          <w:tcPr>
            <w:tcW w:w="4383" w:type="dxa"/>
            <w:tcBorders>
              <w:top w:val="dashSmallGap" w:sz="4" w:space="0" w:color="auto"/>
              <w:bottom w:val="nil"/>
              <w:right w:val="nil"/>
            </w:tcBorders>
            <w:shd w:val="clear" w:color="auto" w:fill="auto"/>
            <w:tcMar>
              <w:top w:w="57" w:type="dxa"/>
              <w:left w:w="142" w:type="dxa"/>
              <w:bottom w:w="57" w:type="dxa"/>
              <w:right w:w="142" w:type="dxa"/>
            </w:tcMar>
          </w:tcPr>
          <w:p w14:paraId="000D1AD6" w14:textId="485A7D99" w:rsidR="00271A57" w:rsidRPr="00C45F01" w:rsidRDefault="00D006D3" w:rsidP="001A66A0">
            <w:pPr>
              <w:widowControl/>
              <w:autoSpaceDE w:val="0"/>
              <w:autoSpaceDN w:val="0"/>
              <w:adjustRightInd w:val="0"/>
              <w:spacing w:line="200" w:lineRule="exact"/>
              <w:jc w:val="left"/>
              <w:rPr>
                <w:rStyle w:val="ab"/>
              </w:rPr>
            </w:pPr>
            <w:r w:rsidRPr="00D006D3">
              <w:rPr>
                <w:rStyle w:val="ab"/>
                <w:rFonts w:hint="eastAsia"/>
              </w:rPr>
              <w:t>単元導入で使用した筒に</w:t>
            </w:r>
            <w:r w:rsidRPr="00D006D3">
              <w:rPr>
                <w:rStyle w:val="ab"/>
                <w:rFonts w:hint="eastAsia"/>
              </w:rPr>
              <w:t>2</w:t>
            </w:r>
            <w:r w:rsidRPr="00D006D3">
              <w:rPr>
                <w:rStyle w:val="ab"/>
                <w:rFonts w:hint="eastAsia"/>
              </w:rPr>
              <w:t>個の玉を詰め</w:t>
            </w:r>
            <w:r w:rsidR="00B14E62">
              <w:rPr>
                <w:rStyle w:val="ab"/>
                <w:rFonts w:hint="eastAsia"/>
              </w:rPr>
              <w:t>、</w:t>
            </w:r>
            <w:r w:rsidRPr="00D006D3">
              <w:rPr>
                <w:rStyle w:val="ab"/>
                <w:rFonts w:hint="eastAsia"/>
              </w:rPr>
              <w:t>実験</w:t>
            </w:r>
            <w:r w:rsidRPr="00D006D3">
              <w:rPr>
                <w:rStyle w:val="ab"/>
                <w:rFonts w:hint="eastAsia"/>
              </w:rPr>
              <w:t>1</w:t>
            </w:r>
            <w:r w:rsidRPr="00D006D3">
              <w:rPr>
                <w:rStyle w:val="ab"/>
                <w:rFonts w:hint="eastAsia"/>
              </w:rPr>
              <w:t>で注射器</w:t>
            </w:r>
            <w:r w:rsidR="00B14E62">
              <w:rPr>
                <w:rStyle w:val="ab"/>
                <w:rFonts w:hint="eastAsia"/>
              </w:rPr>
              <w:t>を用いて</w:t>
            </w:r>
            <w:r w:rsidRPr="00D006D3">
              <w:rPr>
                <w:rStyle w:val="ab"/>
                <w:rFonts w:hint="eastAsia"/>
              </w:rPr>
              <w:t>行ったのと同じ操作を行い</w:t>
            </w:r>
            <w:r w:rsidR="00B14E62">
              <w:rPr>
                <w:rStyle w:val="ab"/>
                <w:rFonts w:hint="eastAsia"/>
              </w:rPr>
              <w:t>、</w:t>
            </w:r>
            <w:r w:rsidRPr="00D006D3">
              <w:rPr>
                <w:rStyle w:val="ab"/>
                <w:rFonts w:hint="eastAsia"/>
              </w:rPr>
              <w:t>お</w:t>
            </w:r>
            <w:r w:rsidR="0046798A">
              <w:rPr>
                <w:rStyle w:val="ab"/>
                <w:rFonts w:hint="eastAsia"/>
              </w:rPr>
              <w:t>したときの体積や</w:t>
            </w:r>
            <w:r w:rsidR="0046798A" w:rsidRPr="0046798A">
              <w:rPr>
                <w:rStyle w:val="ab"/>
                <w:rFonts w:hint="eastAsia"/>
              </w:rPr>
              <w:t>手応え</w:t>
            </w:r>
            <w:r w:rsidR="0046798A">
              <w:rPr>
                <w:rStyle w:val="ab"/>
                <w:rFonts w:hint="eastAsia"/>
              </w:rPr>
              <w:t>が注射器のときと同じであることを捉えて</w:t>
            </w:r>
            <w:r w:rsidR="00B14E62">
              <w:rPr>
                <w:rStyle w:val="ab"/>
                <w:rFonts w:hint="eastAsia"/>
              </w:rPr>
              <w:t>、</w:t>
            </w:r>
            <w:r w:rsidRPr="00D006D3">
              <w:rPr>
                <w:rStyle w:val="ab"/>
                <w:rFonts w:hint="eastAsia"/>
              </w:rPr>
              <w:t>実験</w:t>
            </w:r>
            <w:r w:rsidRPr="00D006D3">
              <w:rPr>
                <w:rStyle w:val="ab"/>
                <w:rFonts w:hint="eastAsia"/>
              </w:rPr>
              <w:t>1</w:t>
            </w:r>
            <w:r w:rsidRPr="00D006D3">
              <w:rPr>
                <w:rStyle w:val="ab"/>
                <w:rFonts w:hint="eastAsia"/>
              </w:rPr>
              <w:t>の結果を生かして考えることができるように</w:t>
            </w:r>
            <w:r w:rsidR="00B14E62">
              <w:rPr>
                <w:rStyle w:val="ab"/>
                <w:rFonts w:hint="eastAsia"/>
              </w:rPr>
              <w:t>、</w:t>
            </w:r>
            <w:r w:rsidRPr="00D006D3">
              <w:rPr>
                <w:rStyle w:val="ab"/>
                <w:rFonts w:hint="eastAsia"/>
              </w:rPr>
              <w:t>助言・援助する。</w:t>
            </w:r>
          </w:p>
        </w:tc>
        <w:tc>
          <w:tcPr>
            <w:tcW w:w="120" w:type="dxa"/>
            <w:tcBorders>
              <w:top w:val="nil"/>
              <w:left w:val="nil"/>
              <w:bottom w:val="nil"/>
            </w:tcBorders>
            <w:shd w:val="clear" w:color="auto" w:fill="auto"/>
          </w:tcPr>
          <w:p w14:paraId="11CB26F6" w14:textId="77777777" w:rsidR="00271A57" w:rsidRDefault="00271A57" w:rsidP="001A66A0"/>
        </w:tc>
      </w:tr>
      <w:tr w:rsidR="00271A57" w14:paraId="784313FB" w14:textId="77777777" w:rsidTr="001A66A0">
        <w:trPr>
          <w:cantSplit/>
          <w:trHeight w:hRule="exact" w:val="227"/>
        </w:trPr>
        <w:tc>
          <w:tcPr>
            <w:tcW w:w="104" w:type="dxa"/>
            <w:vMerge/>
            <w:tcBorders>
              <w:bottom w:val="nil"/>
              <w:right w:val="nil"/>
            </w:tcBorders>
          </w:tcPr>
          <w:p w14:paraId="273F8B3A" w14:textId="77777777" w:rsidR="00271A57" w:rsidRPr="009D4699" w:rsidRDefault="00271A57" w:rsidP="001A66A0">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Mar>
              <w:top w:w="57" w:type="dxa"/>
              <w:left w:w="255" w:type="dxa"/>
              <w:bottom w:w="57" w:type="dxa"/>
              <w:right w:w="142" w:type="dxa"/>
            </w:tcMar>
          </w:tcPr>
          <w:p w14:paraId="4BCCF41B" w14:textId="77777777" w:rsidR="00271A57" w:rsidRDefault="00271A57" w:rsidP="001A66A0">
            <w:r w:rsidRPr="00301A60">
              <w:rPr>
                <w:rFonts w:asciiTheme="majorEastAsia" w:eastAsiaTheme="majorEastAsia" w:hAnsiTheme="majorEastAsia"/>
                <w:noProof/>
                <w:sz w:val="14"/>
                <w:szCs w:val="14"/>
              </w:rPr>
              <mc:AlternateContent>
                <mc:Choice Requires="wpg">
                  <w:drawing>
                    <wp:anchor distT="0" distB="0" distL="114300" distR="114300" simplePos="0" relativeHeight="251628544" behindDoc="0" locked="0" layoutInCell="1" allowOverlap="1" wp14:anchorId="3D9EA165" wp14:editId="6DD0C3A1">
                      <wp:simplePos x="0" y="0"/>
                      <wp:positionH relativeFrom="column">
                        <wp:posOffset>-120015</wp:posOffset>
                      </wp:positionH>
                      <wp:positionV relativeFrom="line">
                        <wp:posOffset>-5080</wp:posOffset>
                      </wp:positionV>
                      <wp:extent cx="11817985" cy="114300"/>
                      <wp:effectExtent l="0" t="0" r="0" b="12700"/>
                      <wp:wrapNone/>
                      <wp:docPr id="347" name="グループ化 347"/>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348" name="グループ化 348"/>
                              <wpg:cNvGrpSpPr/>
                              <wpg:grpSpPr>
                                <a:xfrm>
                                  <a:off x="0" y="0"/>
                                  <a:ext cx="107950" cy="107950"/>
                                  <a:chOff x="0" y="0"/>
                                  <a:chExt cx="107950" cy="107950"/>
                                </a:xfrm>
                              </wpg:grpSpPr>
                              <wps:wsp>
                                <wps:cNvPr id="349" name="角丸四角形 349"/>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0" name="テキスト ボックス 350"/>
                                <wps:cNvSpPr txBox="1"/>
                                <wps:spPr>
                                  <a:xfrm>
                                    <a:off x="0" y="0"/>
                                    <a:ext cx="107950" cy="107950"/>
                                  </a:xfrm>
                                  <a:prstGeom prst="rect">
                                    <a:avLst/>
                                  </a:prstGeom>
                                  <a:noFill/>
                                  <a:ln w="6350">
                                    <a:noFill/>
                                  </a:ln>
                                  <a:effectLst/>
                                </wps:spPr>
                                <wps:txbx>
                                  <w:txbxContent>
                                    <w:p w14:paraId="445BAEC0" w14:textId="77777777" w:rsidR="00477D54" w:rsidRPr="000674B1" w:rsidRDefault="00477D54" w:rsidP="00271A57">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351" name="グループ化 351"/>
                              <wpg:cNvGrpSpPr/>
                              <wpg:grpSpPr>
                                <a:xfrm>
                                  <a:off x="121341" y="0"/>
                                  <a:ext cx="11696701" cy="114300"/>
                                  <a:chOff x="-1" y="0"/>
                                  <a:chExt cx="11696701" cy="114300"/>
                                </a:xfrm>
                              </wpg:grpSpPr>
                              <wps:wsp>
                                <wps:cNvPr id="352" name="正方形/長方形 352"/>
                                <wps:cNvSpPr/>
                                <wps:spPr>
                                  <a:xfrm>
                                    <a:off x="0" y="0"/>
                                    <a:ext cx="11696700" cy="114300"/>
                                  </a:xfrm>
                                  <a:prstGeom prst="rect">
                                    <a:avLst/>
                                  </a:prstGeom>
                                  <a:gradFill>
                                    <a:gsLst>
                                      <a:gs pos="0">
                                        <a:sysClr val="windowText" lastClr="000000">
                                          <a:lumMod val="65000"/>
                                          <a:lumOff val="35000"/>
                                        </a:sysClr>
                                      </a:gs>
                                      <a:gs pos="59000">
                                        <a:sysClr val="windowText" lastClr="000000">
                                          <a:tint val="44500"/>
                                          <a:satMod val="160000"/>
                                        </a:sysClr>
                                      </a:gs>
                                      <a:gs pos="95000">
                                        <a:sysClr val="window" lastClr="FFFFFF"/>
                                      </a:gs>
                                    </a:gsLst>
                                    <a:lin ang="0" scaled="1"/>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3" name="テキスト ボックス 353"/>
                                <wps:cNvSpPr txBox="1"/>
                                <wps:spPr>
                                  <a:xfrm>
                                    <a:off x="-1" y="0"/>
                                    <a:ext cx="612003" cy="114300"/>
                                  </a:xfrm>
                                  <a:prstGeom prst="rect">
                                    <a:avLst/>
                                  </a:prstGeom>
                                  <a:solidFill>
                                    <a:sysClr val="window" lastClr="FFFFFF"/>
                                  </a:solidFill>
                                  <a:ln w="6350">
                                    <a:noFill/>
                                  </a:ln>
                                  <a:effectLst/>
                                </wps:spPr>
                                <wps:txbx>
                                  <w:txbxContent>
                                    <w:p w14:paraId="55A10444" w14:textId="77777777" w:rsidR="00477D54" w:rsidRPr="007143A7" w:rsidRDefault="00477D54" w:rsidP="00271A57">
                                      <w:pPr>
                                        <w:snapToGrid w:val="0"/>
                                        <w:spacing w:line="160" w:lineRule="exact"/>
                                        <w:rPr>
                                          <w:rFonts w:asciiTheme="majorEastAsia" w:eastAsiaTheme="majorEastAsia" w:hAnsiTheme="majorEastAsia"/>
                                          <w:spacing w:val="4"/>
                                          <w:sz w:val="14"/>
                                          <w:szCs w:val="16"/>
                                        </w:rPr>
                                      </w:pPr>
                                      <w:r>
                                        <w:rPr>
                                          <w:rFonts w:asciiTheme="majorEastAsia" w:eastAsiaTheme="majorEastAsia" w:hAnsiTheme="majorEastAsia" w:hint="eastAsia"/>
                                          <w:spacing w:val="4"/>
                                          <w:sz w:val="14"/>
                                          <w:szCs w:val="16"/>
                                        </w:rPr>
                                        <w:t>とじこめた水</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D9EA165" id="グループ化 347" o:spid="_x0000_s1296" style="position:absolute;left:0;text-align:left;margin-left:-9.45pt;margin-top:-.4pt;width:930.55pt;height:9pt;z-index:251628544;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">
                      <v:group id="グループ化 348" o:spid="_x0000_s1297"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">
                        <v:roundrect id="角丸四角形 349" o:spid="_x0000_s1298"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" fillcolor="windowText" strokeweight="2pt"/>
                        <v:shape id="テキスト ボックス 350" o:spid="_x0000_s1299"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" filled="f" stroked="f" strokeweight=".5pt">
                          <v:textbox inset="0,0,0,0">
                            <w:txbxContent>
                              <w:p w14:paraId="445BAEC0" w14:textId="77777777" w:rsidR="00477D54" w:rsidRPr="000674B1" w:rsidRDefault="00477D54" w:rsidP="00271A57">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v:textbox>
                        </v:shape>
                      </v:group>
                      <v:group id="グループ化 351" o:spid="_x0000_s1300"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">
                        <v:rect id="正方形/長方形 352" o:spid="_x0000_s1301"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" fillcolor="#595959" stroked="f" strokeweight="2pt">
                          <v:fill color2="window" angle="90" colors="0 #595959;38666f #c4c4c4;62259f window" focus="100%" type="gradient"/>
                        </v:rect>
                        <v:shape id="テキスト ボックス 353" o:spid="_x0000_s1302" type="#_x0000_t202" style="position:absolute;width:612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" fillcolor="window" stroked="f" strokeweight=".5pt">
                          <v:textbox inset="1mm,0,0,0">
                            <w:txbxContent>
                              <w:p w14:paraId="55A10444" w14:textId="77777777" w:rsidR="00477D54" w:rsidRPr="007143A7" w:rsidRDefault="00477D54" w:rsidP="00271A57">
                                <w:pPr>
                                  <w:snapToGrid w:val="0"/>
                                  <w:spacing w:line="160" w:lineRule="exact"/>
                                  <w:rPr>
                                    <w:rFonts w:asciiTheme="majorEastAsia" w:eastAsiaTheme="majorEastAsia" w:hAnsiTheme="majorEastAsia"/>
                                    <w:spacing w:val="4"/>
                                    <w:sz w:val="14"/>
                                    <w:szCs w:val="16"/>
                                  </w:rPr>
                                </w:pPr>
                                <w:r>
                                  <w:rPr>
                                    <w:rFonts w:asciiTheme="majorEastAsia" w:eastAsiaTheme="majorEastAsia" w:hAnsiTheme="majorEastAsia" w:hint="eastAsia"/>
                                    <w:spacing w:val="4"/>
                                    <w:sz w:val="14"/>
                                    <w:szCs w:val="16"/>
                                  </w:rPr>
                                  <w:t>とじこめた水</w:t>
                                </w:r>
                              </w:p>
                            </w:txbxContent>
                          </v:textbox>
                        </v:shape>
                      </v:group>
                      <w10:wrap anchory="line"/>
                    </v:group>
                  </w:pict>
                </mc:Fallback>
              </mc:AlternateContent>
            </w:r>
          </w:p>
        </w:tc>
        <w:tc>
          <w:tcPr>
            <w:tcW w:w="283" w:type="dxa"/>
            <w:tcBorders>
              <w:top w:val="nil"/>
              <w:bottom w:val="nil"/>
            </w:tcBorders>
          </w:tcPr>
          <w:p w14:paraId="10BD86F4" w14:textId="77777777" w:rsidR="00271A57" w:rsidRDefault="00271A57" w:rsidP="001A66A0"/>
        </w:tc>
        <w:tc>
          <w:tcPr>
            <w:tcW w:w="283" w:type="dxa"/>
            <w:tcBorders>
              <w:top w:val="nil"/>
              <w:bottom w:val="nil"/>
            </w:tcBorders>
          </w:tcPr>
          <w:p w14:paraId="51EEFBA2" w14:textId="77777777" w:rsidR="00271A57" w:rsidRDefault="00271A57" w:rsidP="001A66A0"/>
        </w:tc>
        <w:tc>
          <w:tcPr>
            <w:tcW w:w="283" w:type="dxa"/>
            <w:tcBorders>
              <w:top w:val="nil"/>
              <w:bottom w:val="nil"/>
            </w:tcBorders>
          </w:tcPr>
          <w:p w14:paraId="58384A25" w14:textId="77777777" w:rsidR="00271A57" w:rsidRDefault="00271A57" w:rsidP="001A66A0">
            <w:pPr>
              <w:spacing w:line="40" w:lineRule="exact"/>
            </w:pPr>
          </w:p>
        </w:tc>
        <w:tc>
          <w:tcPr>
            <w:tcW w:w="283" w:type="dxa"/>
            <w:tcBorders>
              <w:top w:val="nil"/>
              <w:bottom w:val="nil"/>
            </w:tcBorders>
          </w:tcPr>
          <w:p w14:paraId="0281548C" w14:textId="77777777" w:rsidR="00271A57" w:rsidRDefault="00271A57" w:rsidP="001A66A0"/>
        </w:tc>
        <w:tc>
          <w:tcPr>
            <w:tcW w:w="4056" w:type="dxa"/>
            <w:tcBorders>
              <w:top w:val="nil"/>
              <w:bottom w:val="nil"/>
              <w:right w:val="nil"/>
            </w:tcBorders>
            <w:tcMar>
              <w:top w:w="57" w:type="dxa"/>
              <w:left w:w="142" w:type="dxa"/>
              <w:bottom w:w="57" w:type="dxa"/>
              <w:right w:w="142" w:type="dxa"/>
            </w:tcMar>
          </w:tcPr>
          <w:p w14:paraId="36952FF0" w14:textId="77777777" w:rsidR="00271A57" w:rsidRDefault="00271A57" w:rsidP="001A66A0"/>
        </w:tc>
        <w:tc>
          <w:tcPr>
            <w:tcW w:w="652" w:type="dxa"/>
            <w:tcBorders>
              <w:top w:val="nil"/>
              <w:left w:val="nil"/>
              <w:bottom w:val="nil"/>
            </w:tcBorders>
            <w:tcMar>
              <w:top w:w="57" w:type="dxa"/>
              <w:left w:w="142" w:type="dxa"/>
              <w:bottom w:w="57" w:type="dxa"/>
              <w:right w:w="142" w:type="dxa"/>
            </w:tcMar>
          </w:tcPr>
          <w:p w14:paraId="145CE30F" w14:textId="77777777" w:rsidR="00271A57" w:rsidRDefault="00271A57" w:rsidP="001A66A0"/>
        </w:tc>
        <w:tc>
          <w:tcPr>
            <w:tcW w:w="652" w:type="dxa"/>
            <w:tcBorders>
              <w:top w:val="nil"/>
              <w:bottom w:val="nil"/>
              <w:right w:val="nil"/>
            </w:tcBorders>
            <w:tcMar>
              <w:top w:w="57" w:type="dxa"/>
              <w:left w:w="142" w:type="dxa"/>
              <w:bottom w:w="57" w:type="dxa"/>
              <w:right w:w="142" w:type="dxa"/>
            </w:tcMar>
          </w:tcPr>
          <w:p w14:paraId="4A7F6AE6" w14:textId="77777777" w:rsidR="00271A57" w:rsidRDefault="00271A57" w:rsidP="001A66A0"/>
        </w:tc>
        <w:tc>
          <w:tcPr>
            <w:tcW w:w="4344" w:type="dxa"/>
            <w:tcBorders>
              <w:top w:val="nil"/>
              <w:left w:val="nil"/>
              <w:bottom w:val="nil"/>
            </w:tcBorders>
            <w:tcMar>
              <w:top w:w="57" w:type="dxa"/>
              <w:left w:w="142" w:type="dxa"/>
              <w:bottom w:w="57" w:type="dxa"/>
              <w:right w:w="142" w:type="dxa"/>
            </w:tcMar>
          </w:tcPr>
          <w:p w14:paraId="1534D917" w14:textId="77777777" w:rsidR="00271A57" w:rsidRDefault="00271A57" w:rsidP="001A66A0"/>
        </w:tc>
        <w:tc>
          <w:tcPr>
            <w:tcW w:w="4383" w:type="dxa"/>
            <w:tcBorders>
              <w:top w:val="nil"/>
              <w:bottom w:val="nil"/>
              <w:right w:val="nil"/>
            </w:tcBorders>
            <w:shd w:val="clear" w:color="auto" w:fill="auto"/>
            <w:tcMar>
              <w:top w:w="57" w:type="dxa"/>
              <w:left w:w="142" w:type="dxa"/>
              <w:bottom w:w="57" w:type="dxa"/>
              <w:right w:w="142" w:type="dxa"/>
            </w:tcMar>
          </w:tcPr>
          <w:p w14:paraId="27791189" w14:textId="77777777" w:rsidR="00271A57" w:rsidRDefault="00271A57" w:rsidP="001A66A0"/>
        </w:tc>
        <w:tc>
          <w:tcPr>
            <w:tcW w:w="120" w:type="dxa"/>
            <w:vMerge w:val="restart"/>
            <w:tcBorders>
              <w:top w:val="nil"/>
              <w:left w:val="nil"/>
              <w:bottom w:val="nil"/>
            </w:tcBorders>
            <w:shd w:val="clear" w:color="auto" w:fill="auto"/>
          </w:tcPr>
          <w:p w14:paraId="6AA287DD" w14:textId="77777777" w:rsidR="00271A57" w:rsidRDefault="00271A57" w:rsidP="001A66A0"/>
        </w:tc>
      </w:tr>
      <w:tr w:rsidR="00351447" w14:paraId="5A475135" w14:textId="77777777" w:rsidTr="0046798A">
        <w:trPr>
          <w:cantSplit/>
          <w:trHeight w:val="558"/>
        </w:trPr>
        <w:tc>
          <w:tcPr>
            <w:tcW w:w="104" w:type="dxa"/>
            <w:vMerge/>
            <w:tcBorders>
              <w:right w:val="nil"/>
            </w:tcBorders>
          </w:tcPr>
          <w:p w14:paraId="40627733" w14:textId="77777777" w:rsidR="00351447" w:rsidRPr="009D4699" w:rsidRDefault="00351447" w:rsidP="001A66A0">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14:paraId="16E0F306" w14:textId="7F14D16A" w:rsidR="009D40F0" w:rsidRPr="009D40F0" w:rsidRDefault="009D40F0" w:rsidP="009D40F0">
            <w:pPr>
              <w:widowControl/>
              <w:autoSpaceDE w:val="0"/>
              <w:autoSpaceDN w:val="0"/>
              <w:adjustRightInd w:val="0"/>
              <w:spacing w:line="200" w:lineRule="exact"/>
              <w:ind w:left="140" w:hangingChars="100" w:hanging="140"/>
              <w:jc w:val="left"/>
              <w:rPr>
                <w:rStyle w:val="ab"/>
              </w:rPr>
            </w:pPr>
            <w:r w:rsidRPr="009D40F0">
              <w:rPr>
                <w:rStyle w:val="ab"/>
                <w:rFonts w:hint="eastAsia"/>
              </w:rPr>
              <w:t>・閉じ込めた水をおすと水はどうなるのかについて</w:t>
            </w:r>
            <w:r w:rsidR="00B14E62">
              <w:rPr>
                <w:rStyle w:val="ab"/>
                <w:rFonts w:hint="eastAsia"/>
              </w:rPr>
              <w:t>、</w:t>
            </w:r>
            <w:r w:rsidRPr="009D40F0">
              <w:rPr>
                <w:rStyle w:val="ab"/>
                <w:rFonts w:hint="eastAsia"/>
              </w:rPr>
              <w:t>これまでに学んだことや経験を基に予想する。</w:t>
            </w:r>
          </w:p>
          <w:p w14:paraId="0362A8B9" w14:textId="0F4B43E9" w:rsidR="00351447" w:rsidRPr="00AE22C7" w:rsidRDefault="009D40F0" w:rsidP="009D40F0">
            <w:pPr>
              <w:widowControl/>
              <w:tabs>
                <w:tab w:val="right" w:pos="3185"/>
              </w:tabs>
              <w:autoSpaceDE w:val="0"/>
              <w:autoSpaceDN w:val="0"/>
              <w:adjustRightInd w:val="0"/>
              <w:spacing w:line="200" w:lineRule="exact"/>
              <w:ind w:left="140" w:hangingChars="100" w:hanging="140"/>
              <w:jc w:val="left"/>
              <w:rPr>
                <w:rStyle w:val="ab"/>
              </w:rPr>
            </w:pPr>
            <w:r w:rsidRPr="009D40F0">
              <w:rPr>
                <w:rStyle w:val="ab"/>
                <w:rFonts w:hint="eastAsia"/>
              </w:rPr>
              <w:t>・注射器に閉じ込めた水をおして</w:t>
            </w:r>
            <w:r w:rsidR="00B14E62">
              <w:rPr>
                <w:rStyle w:val="ab"/>
                <w:rFonts w:hint="eastAsia"/>
              </w:rPr>
              <w:t>、</w:t>
            </w:r>
            <w:r w:rsidRPr="009D40F0">
              <w:rPr>
                <w:rStyle w:val="ab"/>
                <w:rFonts w:hint="eastAsia"/>
              </w:rPr>
              <w:t>体積の変化を調べる。</w:t>
            </w:r>
            <w:r>
              <w:rPr>
                <w:rStyle w:val="ab"/>
                <w:rFonts w:hint="eastAsia"/>
              </w:rPr>
              <w:t xml:space="preserve"> </w:t>
            </w:r>
            <w:r>
              <w:rPr>
                <w:rStyle w:val="ab"/>
              </w:rPr>
              <w:t xml:space="preserve"> </w:t>
            </w:r>
            <w:r w:rsidRPr="009D40F0">
              <w:rPr>
                <w:rStyle w:val="ab"/>
                <w:rFonts w:hint="eastAsia"/>
              </w:rPr>
              <w:t xml:space="preserve">                      </w:t>
            </w:r>
            <w:r w:rsidR="00284118" w:rsidRPr="00284118">
              <w:rPr>
                <w:rStyle w:val="ab"/>
                <w:rFonts w:hint="eastAsia"/>
                <w:b/>
              </w:rPr>
              <w:t>（</w:t>
            </w:r>
            <w:r w:rsidRPr="00284118">
              <w:rPr>
                <w:rStyle w:val="ab"/>
                <w:rFonts w:hint="eastAsia"/>
                <w:b/>
              </w:rPr>
              <w:t>実験</w:t>
            </w:r>
            <w:r w:rsidR="00284118" w:rsidRPr="00284118">
              <w:rPr>
                <w:rStyle w:val="ab"/>
                <w:rFonts w:hint="eastAsia"/>
                <w:b/>
              </w:rPr>
              <w:t>２）</w:t>
            </w:r>
          </w:p>
        </w:tc>
        <w:tc>
          <w:tcPr>
            <w:tcW w:w="283" w:type="dxa"/>
            <w:vMerge w:val="restart"/>
            <w:tcBorders>
              <w:top w:val="nil"/>
            </w:tcBorders>
            <w:vAlign w:val="center"/>
          </w:tcPr>
          <w:p w14:paraId="7AEF6FBC" w14:textId="77777777" w:rsidR="00351447" w:rsidRPr="00553402" w:rsidRDefault="00351447" w:rsidP="001A66A0">
            <w:pPr>
              <w:snapToGrid w:val="0"/>
              <w:spacing w:line="200" w:lineRule="exact"/>
              <w:jc w:val="center"/>
              <w:rPr>
                <w:rFonts w:asciiTheme="majorEastAsia" w:eastAsiaTheme="majorEastAsia" w:hAnsiTheme="majorEastAsia"/>
                <w:sz w:val="14"/>
                <w:szCs w:val="14"/>
              </w:rPr>
            </w:pPr>
            <w:r w:rsidRPr="00D86E01">
              <w:rPr>
                <w:rFonts w:asciiTheme="majorEastAsia" w:eastAsiaTheme="majorEastAsia" w:hAnsiTheme="majorEastAsia"/>
                <w:sz w:val="14"/>
                <w:szCs w:val="14"/>
              </w:rPr>
              <w:t>1</w:t>
            </w:r>
          </w:p>
        </w:tc>
        <w:tc>
          <w:tcPr>
            <w:tcW w:w="283" w:type="dxa"/>
            <w:vMerge w:val="restart"/>
            <w:tcBorders>
              <w:top w:val="nil"/>
            </w:tcBorders>
            <w:textDirection w:val="tbRlV"/>
            <w:vAlign w:val="center"/>
          </w:tcPr>
          <w:p w14:paraId="4E9E77C8" w14:textId="618E3677" w:rsidR="00351447" w:rsidRPr="00553402" w:rsidRDefault="009D40F0" w:rsidP="001A66A0">
            <w:pPr>
              <w:snapToGrid w:val="0"/>
              <w:spacing w:line="200" w:lineRule="exact"/>
              <w:ind w:left="113" w:right="113"/>
              <w:jc w:val="center"/>
              <w:rPr>
                <w:rFonts w:asciiTheme="majorEastAsia" w:eastAsiaTheme="majorEastAsia" w:hAnsiTheme="majorEastAsia"/>
                <w:sz w:val="14"/>
                <w:szCs w:val="14"/>
              </w:rPr>
            </w:pPr>
            <w:r w:rsidRPr="009D40F0">
              <w:rPr>
                <w:rFonts w:asciiTheme="majorEastAsia" w:eastAsiaTheme="majorEastAsia" w:hAnsiTheme="majorEastAsia"/>
                <w:sz w:val="14"/>
                <w:szCs w:val="14"/>
                <w:eastAsianLayout w:id="2094759938" w:vert="1" w:vertCompress="1"/>
              </w:rPr>
              <w:t>115</w:t>
            </w:r>
          </w:p>
        </w:tc>
        <w:tc>
          <w:tcPr>
            <w:tcW w:w="283" w:type="dxa"/>
            <w:tcBorders>
              <w:top w:val="nil"/>
              <w:bottom w:val="single" w:sz="4" w:space="0" w:color="auto"/>
            </w:tcBorders>
            <w:vAlign w:val="center"/>
          </w:tcPr>
          <w:p w14:paraId="3066107E" w14:textId="77777777" w:rsidR="00351447" w:rsidRPr="00553402" w:rsidRDefault="00351447"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思</w:t>
            </w:r>
          </w:p>
        </w:tc>
        <w:tc>
          <w:tcPr>
            <w:tcW w:w="283" w:type="dxa"/>
            <w:tcBorders>
              <w:top w:val="nil"/>
              <w:bottom w:val="single" w:sz="4" w:space="0" w:color="auto"/>
            </w:tcBorders>
            <w:vAlign w:val="center"/>
          </w:tcPr>
          <w:p w14:paraId="56938DA2" w14:textId="77777777" w:rsidR="00351447" w:rsidRPr="0082008D" w:rsidRDefault="00351447" w:rsidP="001A66A0">
            <w:pPr>
              <w:snapToGrid w:val="0"/>
              <w:spacing w:line="200" w:lineRule="exact"/>
              <w:jc w:val="center"/>
              <w:rPr>
                <w:rFonts w:asciiTheme="majorEastAsia" w:eastAsiaTheme="majorEastAsia" w:hAnsiTheme="majorEastAsia"/>
                <w:sz w:val="14"/>
                <w:szCs w:val="14"/>
              </w:rPr>
            </w:pPr>
          </w:p>
        </w:tc>
        <w:tc>
          <w:tcPr>
            <w:tcW w:w="4056" w:type="dxa"/>
            <w:tcBorders>
              <w:top w:val="nil"/>
              <w:bottom w:val="single" w:sz="4" w:space="0" w:color="auto"/>
              <w:right w:val="nil"/>
            </w:tcBorders>
            <w:tcMar>
              <w:top w:w="57" w:type="dxa"/>
              <w:left w:w="142" w:type="dxa"/>
              <w:bottom w:w="57" w:type="dxa"/>
              <w:right w:w="142" w:type="dxa"/>
            </w:tcMar>
          </w:tcPr>
          <w:p w14:paraId="75AD7436" w14:textId="025B3B67" w:rsidR="00351447" w:rsidRPr="00AE22C7" w:rsidRDefault="009D40F0" w:rsidP="00EA661E">
            <w:pPr>
              <w:widowControl/>
              <w:tabs>
                <w:tab w:val="right" w:pos="3835"/>
              </w:tabs>
              <w:topLinePunct/>
              <w:autoSpaceDE w:val="0"/>
              <w:autoSpaceDN w:val="0"/>
              <w:adjustRightInd w:val="0"/>
              <w:spacing w:line="200" w:lineRule="exact"/>
              <w:jc w:val="left"/>
              <w:rPr>
                <w:rStyle w:val="ab"/>
              </w:rPr>
            </w:pPr>
            <w:r w:rsidRPr="009D40F0">
              <w:rPr>
                <w:rFonts w:asciiTheme="majorEastAsia" w:eastAsiaTheme="majorEastAsia" w:hAnsiTheme="majorEastAsia" w:hint="eastAsia"/>
                <w:b/>
                <w:sz w:val="14"/>
                <w:szCs w:val="14"/>
              </w:rPr>
              <w:t>【思①】閉じ込めた水を</w:t>
            </w:r>
            <w:r w:rsidR="0046798A" w:rsidRPr="0046798A">
              <w:rPr>
                <w:rFonts w:asciiTheme="majorEastAsia" w:eastAsiaTheme="majorEastAsia" w:hAnsiTheme="majorEastAsia" w:hint="eastAsia"/>
                <w:b/>
                <w:sz w:val="14"/>
                <w:szCs w:val="14"/>
              </w:rPr>
              <w:t>おしたときの体積の変化</w:t>
            </w:r>
            <w:r w:rsidRPr="009D40F0">
              <w:rPr>
                <w:rFonts w:asciiTheme="majorEastAsia" w:eastAsiaTheme="majorEastAsia" w:hAnsiTheme="majorEastAsia" w:hint="eastAsia"/>
                <w:b/>
                <w:sz w:val="14"/>
                <w:szCs w:val="14"/>
              </w:rPr>
              <w:t>について</w:t>
            </w:r>
            <w:r w:rsidR="00B14E62">
              <w:rPr>
                <w:rFonts w:asciiTheme="majorEastAsia" w:eastAsiaTheme="majorEastAsia" w:hAnsiTheme="majorEastAsia" w:hint="eastAsia"/>
                <w:b/>
                <w:sz w:val="14"/>
                <w:szCs w:val="14"/>
              </w:rPr>
              <w:t>、</w:t>
            </w:r>
            <w:r w:rsidRPr="009D40F0">
              <w:rPr>
                <w:rFonts w:asciiTheme="majorEastAsia" w:eastAsiaTheme="majorEastAsia" w:hAnsiTheme="majorEastAsia" w:hint="eastAsia"/>
                <w:b/>
                <w:sz w:val="14"/>
                <w:szCs w:val="14"/>
              </w:rPr>
              <w:t>既習の内容や生活経験を基に</w:t>
            </w:r>
            <w:r w:rsidR="00B14E62">
              <w:rPr>
                <w:rFonts w:asciiTheme="majorEastAsia" w:eastAsiaTheme="majorEastAsia" w:hAnsiTheme="majorEastAsia" w:hint="eastAsia"/>
                <w:b/>
                <w:sz w:val="14"/>
                <w:szCs w:val="14"/>
              </w:rPr>
              <w:t>、</w:t>
            </w:r>
            <w:r w:rsidRPr="009D40F0">
              <w:rPr>
                <w:rFonts w:asciiTheme="majorEastAsia" w:eastAsiaTheme="majorEastAsia" w:hAnsiTheme="majorEastAsia" w:hint="eastAsia"/>
                <w:b/>
                <w:sz w:val="14"/>
                <w:szCs w:val="14"/>
              </w:rPr>
              <w:t>根拠のある予想を発想し</w:t>
            </w:r>
            <w:r w:rsidR="00B14E62">
              <w:rPr>
                <w:rFonts w:asciiTheme="majorEastAsia" w:eastAsiaTheme="majorEastAsia" w:hAnsiTheme="majorEastAsia" w:hint="eastAsia"/>
                <w:b/>
                <w:sz w:val="14"/>
                <w:szCs w:val="14"/>
              </w:rPr>
              <w:t>、</w:t>
            </w:r>
            <w:r w:rsidRPr="009D40F0">
              <w:rPr>
                <w:rFonts w:asciiTheme="majorEastAsia" w:eastAsiaTheme="majorEastAsia" w:hAnsiTheme="majorEastAsia" w:hint="eastAsia"/>
                <w:b/>
                <w:sz w:val="14"/>
                <w:szCs w:val="14"/>
              </w:rPr>
              <w:t>表現しているかを確認する。</w:t>
            </w:r>
            <w:r w:rsidR="00972917">
              <w:rPr>
                <w:rFonts w:asciiTheme="majorEastAsia" w:eastAsiaTheme="majorEastAsia" w:hAnsiTheme="majorEastAsia" w:hint="eastAsia"/>
                <w:b/>
                <w:sz w:val="14"/>
                <w:szCs w:val="14"/>
              </w:rPr>
              <w:t xml:space="preserve"> </w:t>
            </w:r>
            <w:r w:rsidRPr="009D40F0">
              <w:rPr>
                <w:rFonts w:asciiTheme="majorEastAsia" w:eastAsiaTheme="majorEastAsia" w:hAnsiTheme="majorEastAsia" w:hint="eastAsia"/>
                <w:b/>
                <w:sz w:val="14"/>
                <w:szCs w:val="14"/>
              </w:rPr>
              <w:t>【発言分析・記述分析】</w:t>
            </w:r>
          </w:p>
        </w:tc>
        <w:tc>
          <w:tcPr>
            <w:tcW w:w="652" w:type="dxa"/>
            <w:tcBorders>
              <w:top w:val="nil"/>
              <w:left w:val="nil"/>
              <w:bottom w:val="single" w:sz="4" w:space="0" w:color="auto"/>
            </w:tcBorders>
            <w:tcMar>
              <w:top w:w="57" w:type="dxa"/>
              <w:left w:w="142" w:type="dxa"/>
              <w:bottom w:w="57" w:type="dxa"/>
              <w:right w:w="142" w:type="dxa"/>
            </w:tcMar>
          </w:tcPr>
          <w:p w14:paraId="1A503F32" w14:textId="77777777" w:rsidR="00351447" w:rsidRPr="00AE22C7" w:rsidRDefault="00351447" w:rsidP="001A66A0">
            <w:pPr>
              <w:snapToGrid w:val="0"/>
              <w:spacing w:line="200" w:lineRule="exact"/>
              <w:rPr>
                <w:rStyle w:val="ab"/>
              </w:rPr>
            </w:pPr>
          </w:p>
        </w:tc>
        <w:tc>
          <w:tcPr>
            <w:tcW w:w="652" w:type="dxa"/>
            <w:tcBorders>
              <w:top w:val="nil"/>
              <w:bottom w:val="single" w:sz="4" w:space="0" w:color="auto"/>
              <w:right w:val="nil"/>
            </w:tcBorders>
            <w:tcMar>
              <w:top w:w="57" w:type="dxa"/>
              <w:left w:w="142" w:type="dxa"/>
              <w:bottom w:w="57" w:type="dxa"/>
              <w:right w:w="142" w:type="dxa"/>
            </w:tcMar>
          </w:tcPr>
          <w:p w14:paraId="13951325" w14:textId="77777777" w:rsidR="00351447" w:rsidRPr="00AE22C7" w:rsidRDefault="00351447" w:rsidP="001A66A0">
            <w:pPr>
              <w:snapToGrid w:val="0"/>
              <w:spacing w:line="200" w:lineRule="exact"/>
              <w:rPr>
                <w:rStyle w:val="ab"/>
              </w:rPr>
            </w:pPr>
          </w:p>
        </w:tc>
        <w:tc>
          <w:tcPr>
            <w:tcW w:w="4344" w:type="dxa"/>
            <w:tcBorders>
              <w:top w:val="nil"/>
              <w:left w:val="nil"/>
              <w:bottom w:val="single" w:sz="4" w:space="0" w:color="auto"/>
            </w:tcBorders>
            <w:tcMar>
              <w:top w:w="57" w:type="dxa"/>
              <w:left w:w="142" w:type="dxa"/>
              <w:bottom w:w="57" w:type="dxa"/>
              <w:right w:w="142" w:type="dxa"/>
            </w:tcMar>
          </w:tcPr>
          <w:p w14:paraId="590C2BD6" w14:textId="4F272CE9" w:rsidR="00351447" w:rsidRPr="00AE22C7" w:rsidRDefault="009D40F0" w:rsidP="001A66A0">
            <w:pPr>
              <w:widowControl/>
              <w:autoSpaceDE w:val="0"/>
              <w:autoSpaceDN w:val="0"/>
              <w:adjustRightInd w:val="0"/>
              <w:spacing w:line="200" w:lineRule="exact"/>
              <w:jc w:val="left"/>
              <w:rPr>
                <w:rStyle w:val="ab"/>
              </w:rPr>
            </w:pPr>
            <w:r w:rsidRPr="009D40F0">
              <w:rPr>
                <w:rStyle w:val="ab"/>
                <w:rFonts w:hint="eastAsia"/>
              </w:rPr>
              <w:t>閉じ込めた水をおすと体積はどうなるのかについて</w:t>
            </w:r>
            <w:r w:rsidR="00B14E62">
              <w:rPr>
                <w:rStyle w:val="ab"/>
                <w:rFonts w:hint="eastAsia"/>
              </w:rPr>
              <w:t>、</w:t>
            </w:r>
            <w:r w:rsidRPr="009D40F0">
              <w:rPr>
                <w:rStyle w:val="ab"/>
                <w:rFonts w:hint="eastAsia"/>
              </w:rPr>
              <w:t>閉じ込めた空気をおしたときの体積や</w:t>
            </w:r>
            <w:r w:rsidR="0046798A" w:rsidRPr="0046798A">
              <w:rPr>
                <w:rStyle w:val="ab"/>
                <w:rFonts w:hint="eastAsia"/>
              </w:rPr>
              <w:t>手応え</w:t>
            </w:r>
            <w:r w:rsidRPr="009D40F0">
              <w:rPr>
                <w:rStyle w:val="ab"/>
                <w:rFonts w:hint="eastAsia"/>
              </w:rPr>
              <w:t>についての既習の内容を基に</w:t>
            </w:r>
            <w:r w:rsidR="00B14E62">
              <w:rPr>
                <w:rStyle w:val="ab"/>
                <w:rFonts w:hint="eastAsia"/>
              </w:rPr>
              <w:t>、</w:t>
            </w:r>
            <w:r w:rsidR="0046798A" w:rsidRPr="0046798A">
              <w:rPr>
                <w:rStyle w:val="ab"/>
                <w:rFonts w:hint="eastAsia"/>
              </w:rPr>
              <w:t>おす力と関係付けるなどして</w:t>
            </w:r>
            <w:r w:rsidRPr="009D40F0">
              <w:rPr>
                <w:rStyle w:val="ab"/>
                <w:rFonts w:hint="eastAsia"/>
              </w:rPr>
              <w:t>妥当な根拠に基づく予想を発想し</w:t>
            </w:r>
            <w:r w:rsidR="00B14E62">
              <w:rPr>
                <w:rStyle w:val="ab"/>
                <w:rFonts w:hint="eastAsia"/>
              </w:rPr>
              <w:t>、</w:t>
            </w:r>
            <w:r w:rsidRPr="009D40F0">
              <w:rPr>
                <w:rStyle w:val="ab"/>
                <w:rFonts w:hint="eastAsia"/>
              </w:rPr>
              <w:t>表現している。</w:t>
            </w:r>
          </w:p>
        </w:tc>
        <w:tc>
          <w:tcPr>
            <w:tcW w:w="4383" w:type="dxa"/>
            <w:tcBorders>
              <w:top w:val="nil"/>
              <w:bottom w:val="single" w:sz="4" w:space="0" w:color="auto"/>
              <w:right w:val="nil"/>
            </w:tcBorders>
            <w:shd w:val="clear" w:color="auto" w:fill="auto"/>
            <w:tcMar>
              <w:top w:w="57" w:type="dxa"/>
              <w:left w:w="142" w:type="dxa"/>
              <w:bottom w:w="57" w:type="dxa"/>
              <w:right w:w="142" w:type="dxa"/>
            </w:tcMar>
          </w:tcPr>
          <w:p w14:paraId="42FA8FD4" w14:textId="493AC59F" w:rsidR="00351447" w:rsidRPr="00AE22C7" w:rsidRDefault="0046798A" w:rsidP="001A66A0">
            <w:pPr>
              <w:widowControl/>
              <w:autoSpaceDE w:val="0"/>
              <w:autoSpaceDN w:val="0"/>
              <w:adjustRightInd w:val="0"/>
              <w:spacing w:line="200" w:lineRule="exact"/>
              <w:jc w:val="left"/>
              <w:rPr>
                <w:rStyle w:val="ab"/>
              </w:rPr>
            </w:pPr>
            <w:r>
              <w:rPr>
                <w:rStyle w:val="ab"/>
                <w:rFonts w:hint="eastAsia"/>
              </w:rPr>
              <w:t>閉じ込めた空気をおしたときの実験結果を想起したうえ</w:t>
            </w:r>
            <w:r w:rsidR="009D40F0" w:rsidRPr="009D40F0">
              <w:rPr>
                <w:rStyle w:val="ab"/>
                <w:rFonts w:hint="eastAsia"/>
              </w:rPr>
              <w:t>で</w:t>
            </w:r>
            <w:r w:rsidR="00B14E62">
              <w:rPr>
                <w:rStyle w:val="ab"/>
                <w:rFonts w:hint="eastAsia"/>
              </w:rPr>
              <w:t>、</w:t>
            </w:r>
            <w:r>
              <w:rPr>
                <w:rStyle w:val="ab"/>
                <w:rFonts w:hint="eastAsia"/>
              </w:rPr>
              <w:t>水と空気を比較し</w:t>
            </w:r>
            <w:r w:rsidR="00B14E62">
              <w:rPr>
                <w:rStyle w:val="ab"/>
                <w:rFonts w:hint="eastAsia"/>
              </w:rPr>
              <w:t>、</w:t>
            </w:r>
            <w:r>
              <w:rPr>
                <w:rStyle w:val="ab"/>
                <w:rFonts w:hint="eastAsia"/>
              </w:rPr>
              <w:t>それぞれの特徴を考え</w:t>
            </w:r>
            <w:r w:rsidR="009D40F0" w:rsidRPr="009D40F0">
              <w:rPr>
                <w:rStyle w:val="ab"/>
                <w:rFonts w:hint="eastAsia"/>
              </w:rPr>
              <w:t>ながら</w:t>
            </w:r>
            <w:r w:rsidR="00B14E62">
              <w:rPr>
                <w:rStyle w:val="ab"/>
                <w:rFonts w:hint="eastAsia"/>
              </w:rPr>
              <w:t>、</w:t>
            </w:r>
            <w:r w:rsidR="009D40F0" w:rsidRPr="009D40F0">
              <w:rPr>
                <w:rStyle w:val="ab"/>
                <w:rFonts w:hint="eastAsia"/>
              </w:rPr>
              <w:t>根拠のある予想を発想することができるように</w:t>
            </w:r>
            <w:r w:rsidR="00B14E62">
              <w:rPr>
                <w:rStyle w:val="ab"/>
                <w:rFonts w:hint="eastAsia"/>
              </w:rPr>
              <w:t>、</w:t>
            </w:r>
            <w:r w:rsidR="009D40F0" w:rsidRPr="009D40F0">
              <w:rPr>
                <w:rStyle w:val="ab"/>
                <w:rFonts w:hint="eastAsia"/>
              </w:rPr>
              <w:t>助言・援助する。</w:t>
            </w:r>
          </w:p>
        </w:tc>
        <w:tc>
          <w:tcPr>
            <w:tcW w:w="120" w:type="dxa"/>
            <w:vMerge/>
            <w:tcBorders>
              <w:top w:val="nil"/>
              <w:left w:val="nil"/>
              <w:bottom w:val="nil"/>
            </w:tcBorders>
            <w:shd w:val="clear" w:color="auto" w:fill="auto"/>
          </w:tcPr>
          <w:p w14:paraId="216C7EC0" w14:textId="77777777" w:rsidR="00351447" w:rsidRDefault="00351447" w:rsidP="001A66A0"/>
        </w:tc>
      </w:tr>
      <w:tr w:rsidR="00351447" w14:paraId="2A27F564" w14:textId="77777777" w:rsidTr="0046798A">
        <w:trPr>
          <w:cantSplit/>
          <w:trHeight w:val="685"/>
        </w:trPr>
        <w:tc>
          <w:tcPr>
            <w:tcW w:w="104" w:type="dxa"/>
            <w:tcBorders>
              <w:bottom w:val="nil"/>
              <w:right w:val="nil"/>
            </w:tcBorders>
          </w:tcPr>
          <w:p w14:paraId="62DADA2E" w14:textId="77777777" w:rsidR="00351447" w:rsidRPr="009D4699" w:rsidRDefault="00351447" w:rsidP="001A66A0">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Mar>
              <w:top w:w="57" w:type="dxa"/>
              <w:left w:w="255" w:type="dxa"/>
              <w:bottom w:w="57" w:type="dxa"/>
              <w:right w:w="142" w:type="dxa"/>
            </w:tcMar>
          </w:tcPr>
          <w:p w14:paraId="00F10576" w14:textId="77777777" w:rsidR="00351447" w:rsidRPr="00AE22C7" w:rsidRDefault="00351447" w:rsidP="001A66A0">
            <w:pPr>
              <w:widowControl/>
              <w:autoSpaceDE w:val="0"/>
              <w:autoSpaceDN w:val="0"/>
              <w:adjustRightInd w:val="0"/>
              <w:spacing w:line="200" w:lineRule="exact"/>
              <w:ind w:left="140" w:hangingChars="100" w:hanging="140"/>
              <w:jc w:val="left"/>
              <w:rPr>
                <w:rStyle w:val="ab"/>
              </w:rPr>
            </w:pPr>
          </w:p>
        </w:tc>
        <w:tc>
          <w:tcPr>
            <w:tcW w:w="283" w:type="dxa"/>
            <w:vMerge/>
            <w:vAlign w:val="center"/>
          </w:tcPr>
          <w:p w14:paraId="396B1ED0" w14:textId="77777777" w:rsidR="00351447" w:rsidRPr="00D86E01" w:rsidRDefault="00351447" w:rsidP="001A66A0">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5D89EC13" w14:textId="77777777" w:rsidR="00351447" w:rsidRDefault="00351447" w:rsidP="001A66A0">
            <w:pPr>
              <w:snapToGrid w:val="0"/>
              <w:spacing w:line="200" w:lineRule="exact"/>
              <w:ind w:left="113" w:right="113"/>
              <w:jc w:val="center"/>
              <w:rPr>
                <w:rFonts w:asciiTheme="majorEastAsia" w:eastAsiaTheme="majorEastAsia" w:hAnsiTheme="majorEastAsia"/>
                <w:sz w:val="14"/>
                <w:szCs w:val="14"/>
              </w:rPr>
            </w:pPr>
          </w:p>
        </w:tc>
        <w:tc>
          <w:tcPr>
            <w:tcW w:w="283" w:type="dxa"/>
            <w:tcBorders>
              <w:top w:val="single" w:sz="4" w:space="0" w:color="auto"/>
            </w:tcBorders>
            <w:vAlign w:val="center"/>
          </w:tcPr>
          <w:p w14:paraId="0F328A65" w14:textId="37C54F93" w:rsidR="00351447" w:rsidRDefault="009D40F0" w:rsidP="001A66A0">
            <w:pPr>
              <w:snapToGrid w:val="0"/>
              <w:spacing w:line="200" w:lineRule="exact"/>
              <w:jc w:val="center"/>
              <w:rPr>
                <w:rFonts w:asciiTheme="majorEastAsia" w:eastAsiaTheme="majorEastAsia" w:hAnsiTheme="majorEastAsia"/>
                <w:b/>
                <w:sz w:val="14"/>
                <w:szCs w:val="14"/>
              </w:rPr>
            </w:pPr>
            <w:r w:rsidRPr="009D40F0">
              <w:rPr>
                <w:rFonts w:asciiTheme="majorEastAsia" w:eastAsiaTheme="majorEastAsia" w:hAnsiTheme="majorEastAsia" w:hint="eastAsia"/>
                <w:b/>
                <w:sz w:val="14"/>
                <w:szCs w:val="14"/>
              </w:rPr>
              <w:t>態</w:t>
            </w:r>
          </w:p>
        </w:tc>
        <w:tc>
          <w:tcPr>
            <w:tcW w:w="283" w:type="dxa"/>
            <w:tcBorders>
              <w:top w:val="single" w:sz="4" w:space="0" w:color="auto"/>
            </w:tcBorders>
            <w:vAlign w:val="center"/>
          </w:tcPr>
          <w:p w14:paraId="20F3F0FA" w14:textId="0FF21F1A" w:rsidR="00351447" w:rsidRPr="0082008D" w:rsidRDefault="009D40F0" w:rsidP="001A66A0">
            <w:pPr>
              <w:snapToGrid w:val="0"/>
              <w:spacing w:line="200" w:lineRule="exact"/>
              <w:jc w:val="center"/>
              <w:rPr>
                <w:rFonts w:asciiTheme="majorEastAsia" w:eastAsiaTheme="majorEastAsia" w:hAnsiTheme="majorEastAsia"/>
                <w:sz w:val="14"/>
                <w:szCs w:val="14"/>
              </w:rPr>
            </w:pPr>
            <w:r w:rsidRPr="009D40F0">
              <w:rPr>
                <w:rFonts w:asciiTheme="majorEastAsia" w:eastAsiaTheme="majorEastAsia" w:hAnsiTheme="majorEastAsia" w:hint="eastAsia"/>
                <w:sz w:val="14"/>
                <w:szCs w:val="14"/>
              </w:rPr>
              <w:t>◎</w:t>
            </w:r>
          </w:p>
        </w:tc>
        <w:tc>
          <w:tcPr>
            <w:tcW w:w="4056" w:type="dxa"/>
            <w:tcBorders>
              <w:top w:val="single" w:sz="4" w:space="0" w:color="auto"/>
              <w:right w:val="nil"/>
            </w:tcBorders>
            <w:tcMar>
              <w:top w:w="57" w:type="dxa"/>
              <w:left w:w="142" w:type="dxa"/>
              <w:bottom w:w="57" w:type="dxa"/>
              <w:right w:w="142" w:type="dxa"/>
            </w:tcMar>
          </w:tcPr>
          <w:p w14:paraId="1C78444C" w14:textId="7CD8C945" w:rsidR="009D40F0" w:rsidRDefault="009D40F0" w:rsidP="009D40F0">
            <w:pPr>
              <w:widowControl/>
              <w:tabs>
                <w:tab w:val="right" w:pos="3835"/>
              </w:tabs>
              <w:topLinePunct/>
              <w:autoSpaceDE w:val="0"/>
              <w:autoSpaceDN w:val="0"/>
              <w:adjustRightInd w:val="0"/>
              <w:spacing w:line="200" w:lineRule="exact"/>
              <w:jc w:val="left"/>
              <w:rPr>
                <w:rFonts w:asciiTheme="majorEastAsia" w:eastAsiaTheme="majorEastAsia" w:hAnsiTheme="majorEastAsia"/>
                <w:b/>
                <w:sz w:val="14"/>
                <w:szCs w:val="14"/>
              </w:rPr>
            </w:pPr>
            <w:r w:rsidRPr="009D40F0">
              <w:rPr>
                <w:rFonts w:asciiTheme="majorEastAsia" w:eastAsiaTheme="majorEastAsia" w:hAnsiTheme="majorEastAsia" w:hint="eastAsia"/>
                <w:b/>
                <w:sz w:val="14"/>
                <w:szCs w:val="14"/>
              </w:rPr>
              <w:t>【態①】水をおしたときの体積や手応えを調べる活動に進んで取り組み</w:t>
            </w:r>
            <w:r w:rsidR="00B14E62">
              <w:rPr>
                <w:rFonts w:asciiTheme="majorEastAsia" w:eastAsiaTheme="majorEastAsia" w:hAnsiTheme="majorEastAsia" w:hint="eastAsia"/>
                <w:b/>
                <w:sz w:val="14"/>
                <w:szCs w:val="14"/>
              </w:rPr>
              <w:t>、</w:t>
            </w:r>
            <w:r w:rsidRPr="009D40F0">
              <w:rPr>
                <w:rFonts w:asciiTheme="majorEastAsia" w:eastAsiaTheme="majorEastAsia" w:hAnsiTheme="majorEastAsia" w:hint="eastAsia"/>
                <w:b/>
                <w:sz w:val="14"/>
                <w:szCs w:val="14"/>
              </w:rPr>
              <w:t>予想や実験結果などを友達と互いに伝え合いながら</w:t>
            </w:r>
            <w:r w:rsidR="00B14E62">
              <w:rPr>
                <w:rFonts w:asciiTheme="majorEastAsia" w:eastAsiaTheme="majorEastAsia" w:hAnsiTheme="majorEastAsia" w:hint="eastAsia"/>
                <w:b/>
                <w:sz w:val="14"/>
                <w:szCs w:val="14"/>
              </w:rPr>
              <w:t>、</w:t>
            </w:r>
            <w:r w:rsidRPr="009D40F0">
              <w:rPr>
                <w:rFonts w:asciiTheme="majorEastAsia" w:eastAsiaTheme="majorEastAsia" w:hAnsiTheme="majorEastAsia" w:hint="eastAsia"/>
                <w:b/>
                <w:sz w:val="14"/>
                <w:szCs w:val="14"/>
              </w:rPr>
              <w:t xml:space="preserve">問題解決しようとしているかを評価する。 </w:t>
            </w:r>
          </w:p>
          <w:p w14:paraId="497067B5" w14:textId="21D5A71A" w:rsidR="00351447" w:rsidRDefault="009D40F0" w:rsidP="00972917">
            <w:pPr>
              <w:widowControl/>
              <w:tabs>
                <w:tab w:val="right" w:pos="3835"/>
              </w:tabs>
              <w:topLinePunct/>
              <w:autoSpaceDE w:val="0"/>
              <w:autoSpaceDN w:val="0"/>
              <w:adjustRightInd w:val="0"/>
              <w:spacing w:line="200" w:lineRule="exact"/>
              <w:jc w:val="right"/>
              <w:rPr>
                <w:rFonts w:asciiTheme="majorEastAsia" w:eastAsiaTheme="majorEastAsia" w:hAnsiTheme="majorEastAsia"/>
                <w:b/>
                <w:sz w:val="14"/>
                <w:szCs w:val="14"/>
              </w:rPr>
            </w:pPr>
            <w:r w:rsidRPr="009D40F0">
              <w:rPr>
                <w:rFonts w:asciiTheme="majorEastAsia" w:eastAsiaTheme="majorEastAsia" w:hAnsiTheme="majorEastAsia" w:hint="eastAsia"/>
                <w:b/>
                <w:sz w:val="14"/>
                <w:szCs w:val="14"/>
              </w:rPr>
              <w:t>【発言分析・行動観察】</w:t>
            </w:r>
          </w:p>
        </w:tc>
        <w:tc>
          <w:tcPr>
            <w:tcW w:w="652" w:type="dxa"/>
            <w:tcBorders>
              <w:top w:val="single" w:sz="4" w:space="0" w:color="auto"/>
              <w:left w:val="nil"/>
            </w:tcBorders>
            <w:tcMar>
              <w:top w:w="57" w:type="dxa"/>
              <w:left w:w="142" w:type="dxa"/>
              <w:bottom w:w="57" w:type="dxa"/>
              <w:right w:w="142" w:type="dxa"/>
            </w:tcMar>
          </w:tcPr>
          <w:p w14:paraId="78477021" w14:textId="77777777" w:rsidR="00351447" w:rsidRPr="00AE22C7" w:rsidRDefault="00351447" w:rsidP="001A66A0">
            <w:pPr>
              <w:snapToGrid w:val="0"/>
              <w:spacing w:line="200" w:lineRule="exact"/>
              <w:rPr>
                <w:rStyle w:val="ab"/>
              </w:rPr>
            </w:pPr>
          </w:p>
        </w:tc>
        <w:tc>
          <w:tcPr>
            <w:tcW w:w="652" w:type="dxa"/>
            <w:tcBorders>
              <w:top w:val="single" w:sz="4" w:space="0" w:color="auto"/>
              <w:right w:val="nil"/>
            </w:tcBorders>
            <w:tcMar>
              <w:top w:w="57" w:type="dxa"/>
              <w:left w:w="142" w:type="dxa"/>
              <w:bottom w:w="57" w:type="dxa"/>
              <w:right w:w="142" w:type="dxa"/>
            </w:tcMar>
          </w:tcPr>
          <w:p w14:paraId="67A598F9" w14:textId="77777777" w:rsidR="00351447" w:rsidRPr="00AE22C7" w:rsidRDefault="00351447" w:rsidP="001A66A0">
            <w:pPr>
              <w:snapToGrid w:val="0"/>
              <w:spacing w:line="200" w:lineRule="exact"/>
              <w:rPr>
                <w:rStyle w:val="ab"/>
              </w:rPr>
            </w:pPr>
          </w:p>
        </w:tc>
        <w:tc>
          <w:tcPr>
            <w:tcW w:w="4344" w:type="dxa"/>
            <w:tcBorders>
              <w:top w:val="single" w:sz="4" w:space="0" w:color="auto"/>
              <w:left w:val="nil"/>
            </w:tcBorders>
            <w:tcMar>
              <w:top w:w="57" w:type="dxa"/>
              <w:left w:w="142" w:type="dxa"/>
              <w:bottom w:w="57" w:type="dxa"/>
              <w:right w:w="142" w:type="dxa"/>
            </w:tcMar>
          </w:tcPr>
          <w:p w14:paraId="56EA7361" w14:textId="76E65131" w:rsidR="00351447" w:rsidRPr="00AE22C7" w:rsidRDefault="009D40F0" w:rsidP="001A66A0">
            <w:pPr>
              <w:widowControl/>
              <w:autoSpaceDE w:val="0"/>
              <w:autoSpaceDN w:val="0"/>
              <w:adjustRightInd w:val="0"/>
              <w:spacing w:line="200" w:lineRule="exact"/>
              <w:jc w:val="left"/>
              <w:rPr>
                <w:rStyle w:val="ab"/>
              </w:rPr>
            </w:pPr>
            <w:r w:rsidRPr="009D40F0">
              <w:rPr>
                <w:rStyle w:val="ab"/>
                <w:rFonts w:hint="eastAsia"/>
              </w:rPr>
              <w:t>水をおしたときの体積や</w:t>
            </w:r>
            <w:r w:rsidR="0046798A" w:rsidRPr="0046798A">
              <w:rPr>
                <w:rStyle w:val="ab"/>
                <w:rFonts w:hint="eastAsia"/>
              </w:rPr>
              <w:t>手応え</w:t>
            </w:r>
            <w:r w:rsidRPr="009D40F0">
              <w:rPr>
                <w:rStyle w:val="ab"/>
                <w:rFonts w:hint="eastAsia"/>
              </w:rPr>
              <w:t>を調べる活動に進んで取り組み</w:t>
            </w:r>
            <w:r w:rsidR="00B14E62">
              <w:rPr>
                <w:rStyle w:val="ab"/>
                <w:rFonts w:hint="eastAsia"/>
              </w:rPr>
              <w:t>、</w:t>
            </w:r>
            <w:r w:rsidRPr="009D40F0">
              <w:rPr>
                <w:rStyle w:val="ab"/>
                <w:rFonts w:hint="eastAsia"/>
              </w:rPr>
              <w:t>繰り返し調べたり</w:t>
            </w:r>
            <w:r w:rsidR="00B14E62">
              <w:rPr>
                <w:rStyle w:val="ab"/>
                <w:rFonts w:hint="eastAsia"/>
              </w:rPr>
              <w:t>、</w:t>
            </w:r>
            <w:r w:rsidRPr="009D40F0">
              <w:rPr>
                <w:rStyle w:val="ab"/>
                <w:rFonts w:hint="eastAsia"/>
              </w:rPr>
              <w:t>予想や実験結果などを友達と互いに伝え合ったりしながら</w:t>
            </w:r>
            <w:r w:rsidR="00B14E62">
              <w:rPr>
                <w:rStyle w:val="ab"/>
                <w:rFonts w:hint="eastAsia"/>
              </w:rPr>
              <w:t>、</w:t>
            </w:r>
            <w:r w:rsidRPr="009D40F0">
              <w:rPr>
                <w:rStyle w:val="ab"/>
                <w:rFonts w:hint="eastAsia"/>
              </w:rPr>
              <w:t>粘り強く問題解決しようとしている。</w:t>
            </w:r>
          </w:p>
        </w:tc>
        <w:tc>
          <w:tcPr>
            <w:tcW w:w="4383" w:type="dxa"/>
            <w:tcBorders>
              <w:top w:val="single" w:sz="4" w:space="0" w:color="auto"/>
              <w:right w:val="nil"/>
            </w:tcBorders>
            <w:shd w:val="clear" w:color="auto" w:fill="auto"/>
            <w:tcMar>
              <w:top w:w="57" w:type="dxa"/>
              <w:left w:w="142" w:type="dxa"/>
              <w:bottom w:w="57" w:type="dxa"/>
              <w:right w:w="142" w:type="dxa"/>
            </w:tcMar>
          </w:tcPr>
          <w:p w14:paraId="7B5931CB" w14:textId="3FBE7C7C" w:rsidR="00351447" w:rsidRPr="00AE22C7" w:rsidRDefault="009D40F0" w:rsidP="001A66A0">
            <w:pPr>
              <w:widowControl/>
              <w:autoSpaceDE w:val="0"/>
              <w:autoSpaceDN w:val="0"/>
              <w:adjustRightInd w:val="0"/>
              <w:spacing w:line="200" w:lineRule="exact"/>
              <w:jc w:val="left"/>
              <w:rPr>
                <w:rStyle w:val="ab"/>
              </w:rPr>
            </w:pPr>
            <w:r w:rsidRPr="009D40F0">
              <w:rPr>
                <w:rStyle w:val="ab"/>
                <w:rFonts w:hint="eastAsia"/>
              </w:rPr>
              <w:t>ピストンをおす力の強さを変えて繰り返し調べることや水をおしている指を離すとピストンはどうなるかに注目することを投げかけ</w:t>
            </w:r>
            <w:r w:rsidR="00B14E62">
              <w:rPr>
                <w:rStyle w:val="ab"/>
                <w:rFonts w:hint="eastAsia"/>
              </w:rPr>
              <w:t>、</w:t>
            </w:r>
            <w:r w:rsidRPr="009D40F0">
              <w:rPr>
                <w:rStyle w:val="ab"/>
                <w:rFonts w:hint="eastAsia"/>
              </w:rPr>
              <w:t>より詳しく調べるために実験に取り組むことができるように</w:t>
            </w:r>
            <w:r w:rsidR="00B14E62">
              <w:rPr>
                <w:rStyle w:val="ab"/>
                <w:rFonts w:hint="eastAsia"/>
              </w:rPr>
              <w:t>、</w:t>
            </w:r>
            <w:r w:rsidRPr="009D40F0">
              <w:rPr>
                <w:rStyle w:val="ab"/>
                <w:rFonts w:hint="eastAsia"/>
              </w:rPr>
              <w:t>助言・援助する。</w:t>
            </w:r>
          </w:p>
        </w:tc>
        <w:tc>
          <w:tcPr>
            <w:tcW w:w="120" w:type="dxa"/>
            <w:tcBorders>
              <w:top w:val="nil"/>
              <w:left w:val="nil"/>
              <w:bottom w:val="nil"/>
            </w:tcBorders>
            <w:shd w:val="clear" w:color="auto" w:fill="auto"/>
          </w:tcPr>
          <w:p w14:paraId="27D8259E" w14:textId="77777777" w:rsidR="00351447" w:rsidRDefault="00351447" w:rsidP="001A66A0"/>
        </w:tc>
      </w:tr>
    </w:tbl>
    <w:p w14:paraId="7D0346B3" w14:textId="77777777" w:rsidR="00271A57" w:rsidRDefault="00271A57" w:rsidP="00271A57">
      <w:pPr>
        <w:snapToGrid w:val="0"/>
        <w:spacing w:line="80" w:lineRule="exact"/>
        <w:rPr>
          <w:rFonts w:asciiTheme="majorEastAsia" w:eastAsiaTheme="majorEastAsia" w:hAnsiTheme="majorEastAsia"/>
          <w:sz w:val="16"/>
        </w:rPr>
      </w:pPr>
    </w:p>
    <w:p w14:paraId="45515024" w14:textId="7C763482" w:rsidR="00624FF4" w:rsidRDefault="00624FF4" w:rsidP="00624FF4">
      <w:pPr>
        <w:topLinePunct/>
        <w:snapToGrid w:val="0"/>
        <w:spacing w:line="200" w:lineRule="exact"/>
        <w:rPr>
          <w:rFonts w:asciiTheme="majorEastAsia" w:eastAsiaTheme="majorEastAsia" w:hAnsiTheme="majorEastAsia"/>
          <w:sz w:val="16"/>
        </w:rPr>
      </w:pPr>
      <w:r>
        <w:rPr>
          <w:rFonts w:asciiTheme="majorEastAsia" w:eastAsiaTheme="majorEastAsia" w:hAnsiTheme="majorEastAsia" w:hint="eastAsia"/>
          <w:sz w:val="16"/>
        </w:rPr>
        <w:t>（次</w:t>
      </w:r>
      <w:r w:rsidR="00271A57">
        <w:rPr>
          <w:rFonts w:asciiTheme="majorEastAsia" w:eastAsiaTheme="majorEastAsia" w:hAnsiTheme="majorEastAsia" w:hint="eastAsia"/>
          <w:sz w:val="16"/>
        </w:rPr>
        <w:t>に続く</w:t>
      </w:r>
      <w:r w:rsidR="00271A57" w:rsidRPr="00AE22C7">
        <w:rPr>
          <w:rFonts w:asciiTheme="majorEastAsia" w:eastAsiaTheme="majorEastAsia" w:hAnsiTheme="majorEastAsia" w:hint="eastAsia"/>
          <w:spacing w:val="-40"/>
          <w:sz w:val="16"/>
          <w:szCs w:val="16"/>
        </w:rPr>
        <w:t>）</w:t>
      </w:r>
      <w:r w:rsidR="00AC7276">
        <w:rPr>
          <w:rFonts w:asciiTheme="majorEastAsia" w:eastAsiaTheme="majorEastAsia" w:hAnsiTheme="majorEastAsia"/>
          <w:sz w:val="16"/>
        </w:rPr>
        <w:t xml:space="preserve">　</w:t>
      </w:r>
    </w:p>
    <w:p w14:paraId="5DC9619A" w14:textId="77777777" w:rsidR="00624FF4" w:rsidRDefault="00624FF4">
      <w:pPr>
        <w:widowControl/>
        <w:jc w:val="left"/>
        <w:rPr>
          <w:rFonts w:asciiTheme="majorEastAsia" w:eastAsiaTheme="majorEastAsia" w:hAnsiTheme="majorEastAsia"/>
          <w:sz w:val="16"/>
        </w:rPr>
      </w:pPr>
      <w:r>
        <w:rPr>
          <w:rFonts w:asciiTheme="majorEastAsia" w:eastAsiaTheme="majorEastAsia" w:hAnsiTheme="majorEastAsia"/>
          <w:sz w:val="16"/>
        </w:rPr>
        <w:br w:type="page"/>
      </w:r>
    </w:p>
    <w:tbl>
      <w:tblPr>
        <w:tblStyle w:val="ae"/>
        <w:tblW w:w="18928"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652"/>
        <w:gridCol w:w="652"/>
        <w:gridCol w:w="4344"/>
        <w:gridCol w:w="4383"/>
        <w:gridCol w:w="120"/>
      </w:tblGrid>
      <w:tr w:rsidR="00271A57" w14:paraId="0BC9DC64" w14:textId="77777777" w:rsidTr="001A66A0">
        <w:trPr>
          <w:trHeight w:val="340"/>
        </w:trPr>
        <w:tc>
          <w:tcPr>
            <w:tcW w:w="3589" w:type="dxa"/>
            <w:gridSpan w:val="2"/>
            <w:tcBorders>
              <w:bottom w:val="single" w:sz="4" w:space="0" w:color="auto"/>
            </w:tcBorders>
            <w:shd w:val="clear" w:color="auto" w:fill="808080" w:themeFill="background1" w:themeFillShade="80"/>
            <w:vAlign w:val="center"/>
          </w:tcPr>
          <w:p w14:paraId="5B7C427A" w14:textId="77777777" w:rsidR="00271A57" w:rsidRPr="009B573F" w:rsidRDefault="00271A57" w:rsidP="001A66A0">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lastRenderedPageBreak/>
              <w:t>主な学習活動</w:t>
            </w:r>
          </w:p>
        </w:tc>
        <w:tc>
          <w:tcPr>
            <w:tcW w:w="283" w:type="dxa"/>
            <w:tcBorders>
              <w:bottom w:val="single" w:sz="4" w:space="0" w:color="auto"/>
            </w:tcBorders>
            <w:shd w:val="clear" w:color="auto" w:fill="808080" w:themeFill="background1" w:themeFillShade="80"/>
            <w:tcFitText/>
            <w:vAlign w:val="center"/>
          </w:tcPr>
          <w:p w14:paraId="490F3483" w14:textId="77777777" w:rsidR="00271A57" w:rsidRPr="00F21F0E" w:rsidRDefault="00271A57" w:rsidP="001A66A0">
            <w:pPr>
              <w:snapToGrid w:val="0"/>
              <w:jc w:val="center"/>
              <w:rPr>
                <w:rFonts w:asciiTheme="majorEastAsia" w:eastAsiaTheme="majorEastAsia" w:hAnsiTheme="majorEastAsia"/>
                <w:spacing w:val="-40"/>
                <w:sz w:val="12"/>
              </w:rPr>
            </w:pPr>
            <w:r w:rsidRPr="00A04A8B">
              <w:rPr>
                <w:rFonts w:asciiTheme="majorEastAsia" w:eastAsiaTheme="majorEastAsia" w:hAnsiTheme="majorEastAsia"/>
                <w:color w:val="FFFFFF" w:themeColor="background1"/>
                <w:spacing w:val="12"/>
                <w:kern w:val="0"/>
                <w:sz w:val="12"/>
              </w:rPr>
              <w:t>時</w:t>
            </w:r>
            <w:r w:rsidRPr="00A04A8B">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675E5889" w14:textId="77777777" w:rsidR="00271A57" w:rsidRPr="00F21F0E" w:rsidRDefault="00271A57" w:rsidP="001A66A0">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29775C88" w14:textId="77777777" w:rsidR="00271A57" w:rsidRPr="00F21F0E" w:rsidRDefault="00271A57" w:rsidP="001A66A0">
            <w:pPr>
              <w:snapToGrid w:val="0"/>
              <w:jc w:val="center"/>
              <w:rPr>
                <w:rFonts w:asciiTheme="majorEastAsia" w:eastAsiaTheme="majorEastAsia" w:hAnsiTheme="majorEastAsia"/>
                <w:color w:val="FFFFFF" w:themeColor="background1"/>
                <w:sz w:val="12"/>
              </w:rPr>
            </w:pPr>
            <w:r w:rsidRPr="0015698D">
              <w:rPr>
                <w:rFonts w:asciiTheme="majorEastAsia" w:eastAsiaTheme="majorEastAsia" w:hAnsiTheme="majorEastAsia" w:hint="eastAsia"/>
                <w:color w:val="FFFFFF" w:themeColor="background1"/>
                <w:w w:val="43"/>
                <w:kern w:val="0"/>
                <w:sz w:val="12"/>
                <w:fitText w:val="158" w:id="-2125761535"/>
              </w:rPr>
              <w:t>ペー</w:t>
            </w:r>
            <w:r w:rsidRPr="0015698D">
              <w:rPr>
                <w:rFonts w:asciiTheme="majorEastAsia" w:eastAsiaTheme="majorEastAsia" w:hAnsiTheme="majorEastAsia" w:hint="eastAsia"/>
                <w:color w:val="FFFFFF" w:themeColor="background1"/>
                <w:spacing w:val="3"/>
                <w:w w:val="43"/>
                <w:kern w:val="0"/>
                <w:sz w:val="12"/>
                <w:fitText w:val="158" w:id="-2125761535"/>
              </w:rPr>
              <w:t>ジ</w:t>
            </w:r>
          </w:p>
        </w:tc>
        <w:tc>
          <w:tcPr>
            <w:tcW w:w="283" w:type="dxa"/>
            <w:tcBorders>
              <w:bottom w:val="single" w:sz="4" w:space="0" w:color="auto"/>
            </w:tcBorders>
            <w:shd w:val="clear" w:color="auto" w:fill="808080" w:themeFill="background1" w:themeFillShade="80"/>
            <w:tcFitText/>
            <w:vAlign w:val="center"/>
          </w:tcPr>
          <w:p w14:paraId="6325A24C" w14:textId="77777777" w:rsidR="00271A57" w:rsidRPr="00F21F0E" w:rsidRDefault="00271A57" w:rsidP="001A66A0">
            <w:pPr>
              <w:snapToGrid w:val="0"/>
              <w:jc w:val="center"/>
              <w:rPr>
                <w:rFonts w:asciiTheme="majorEastAsia" w:eastAsiaTheme="majorEastAsia" w:hAnsiTheme="majorEastAsia"/>
                <w:color w:val="FFFFFF" w:themeColor="background1"/>
                <w:sz w:val="12"/>
              </w:rPr>
            </w:pPr>
            <w:r w:rsidRPr="00A04A8B">
              <w:rPr>
                <w:rFonts w:asciiTheme="majorEastAsia" w:eastAsiaTheme="majorEastAsia" w:hAnsiTheme="majorEastAsia"/>
                <w:color w:val="FFFFFF" w:themeColor="background1"/>
                <w:spacing w:val="12"/>
                <w:kern w:val="0"/>
                <w:sz w:val="12"/>
              </w:rPr>
              <w:t>重</w:t>
            </w:r>
            <w:r w:rsidRPr="00A04A8B">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35D03618" w14:textId="77777777" w:rsidR="00271A57" w:rsidRPr="00F21F0E" w:rsidRDefault="00271A57" w:rsidP="001A66A0">
            <w:pPr>
              <w:snapToGrid w:val="0"/>
              <w:jc w:val="center"/>
              <w:rPr>
                <w:rFonts w:asciiTheme="majorEastAsia" w:eastAsiaTheme="majorEastAsia" w:hAnsiTheme="majorEastAsia"/>
                <w:color w:val="FFFFFF" w:themeColor="background1"/>
                <w:sz w:val="12"/>
              </w:rPr>
            </w:pPr>
            <w:r w:rsidRPr="00A04A8B">
              <w:rPr>
                <w:rFonts w:asciiTheme="majorEastAsia" w:eastAsiaTheme="majorEastAsia" w:hAnsiTheme="majorEastAsia"/>
                <w:color w:val="FFFFFF" w:themeColor="background1"/>
                <w:spacing w:val="12"/>
                <w:kern w:val="0"/>
                <w:sz w:val="12"/>
              </w:rPr>
              <w:t>記</w:t>
            </w:r>
            <w:r w:rsidRPr="00A04A8B">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nil"/>
            </w:tcBorders>
            <w:shd w:val="clear" w:color="auto" w:fill="808080" w:themeFill="background1" w:themeFillShade="80"/>
            <w:vAlign w:val="center"/>
          </w:tcPr>
          <w:p w14:paraId="0FB8138F" w14:textId="29500EB4" w:rsidR="00271A57" w:rsidRPr="0096102B" w:rsidRDefault="00433B52" w:rsidP="001A66A0">
            <w:pPr>
              <w:jc w:val="center"/>
              <w:rPr>
                <w:rFonts w:asciiTheme="majorEastAsia" w:eastAsiaTheme="majorEastAsia" w:hAnsiTheme="majorEastAsia"/>
                <w:b/>
                <w:color w:val="FFFFFF" w:themeColor="background1"/>
                <w:sz w:val="22"/>
              </w:rPr>
            </w:pPr>
            <w:r>
              <w:rPr>
                <w:rFonts w:asciiTheme="majorEastAsia" w:eastAsiaTheme="majorEastAsia" w:hAnsiTheme="majorEastAsia"/>
                <w:b/>
                <w:color w:val="FFFFFF" w:themeColor="background1"/>
                <w:sz w:val="18"/>
              </w:rPr>
              <w:t>おおむね満足できる児童への評価と方法</w:t>
            </w:r>
          </w:p>
        </w:tc>
        <w:tc>
          <w:tcPr>
            <w:tcW w:w="652" w:type="dxa"/>
            <w:tcBorders>
              <w:left w:val="nil"/>
              <w:bottom w:val="single" w:sz="4" w:space="0" w:color="auto"/>
              <w:right w:val="single" w:sz="4" w:space="0" w:color="auto"/>
            </w:tcBorders>
            <w:shd w:val="clear" w:color="auto" w:fill="808080" w:themeFill="background1" w:themeFillShade="80"/>
            <w:vAlign w:val="center"/>
          </w:tcPr>
          <w:p w14:paraId="23D30A73" w14:textId="77777777" w:rsidR="00271A57" w:rsidRPr="0096102B" w:rsidRDefault="00271A57" w:rsidP="001A66A0">
            <w:pPr>
              <w:jc w:val="center"/>
              <w:rPr>
                <w:color w:val="FFFFFF" w:themeColor="background1"/>
                <w:sz w:val="22"/>
              </w:rPr>
            </w:pPr>
          </w:p>
        </w:tc>
        <w:tc>
          <w:tcPr>
            <w:tcW w:w="652" w:type="dxa"/>
            <w:tcBorders>
              <w:left w:val="single" w:sz="4" w:space="0" w:color="auto"/>
              <w:bottom w:val="single" w:sz="4" w:space="0" w:color="auto"/>
              <w:right w:val="nil"/>
            </w:tcBorders>
            <w:shd w:val="clear" w:color="auto" w:fill="808080" w:themeFill="background1" w:themeFillShade="80"/>
            <w:vAlign w:val="center"/>
          </w:tcPr>
          <w:p w14:paraId="7244ABC6" w14:textId="77777777" w:rsidR="00271A57" w:rsidRPr="0096102B" w:rsidRDefault="00271A57" w:rsidP="001A66A0">
            <w:pPr>
              <w:jc w:val="center"/>
              <w:rPr>
                <w:color w:val="FFFFFF" w:themeColor="background1"/>
                <w:sz w:val="22"/>
              </w:rPr>
            </w:pPr>
          </w:p>
        </w:tc>
        <w:tc>
          <w:tcPr>
            <w:tcW w:w="4344" w:type="dxa"/>
            <w:tcBorders>
              <w:left w:val="nil"/>
              <w:bottom w:val="single" w:sz="4" w:space="0" w:color="auto"/>
            </w:tcBorders>
            <w:shd w:val="clear" w:color="auto" w:fill="808080" w:themeFill="background1" w:themeFillShade="80"/>
            <w:vAlign w:val="center"/>
          </w:tcPr>
          <w:p w14:paraId="4F7ECE81" w14:textId="77777777" w:rsidR="00271A57" w:rsidRPr="0096102B" w:rsidRDefault="00271A57" w:rsidP="001A66A0">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83" w:type="dxa"/>
            <w:tcBorders>
              <w:bottom w:val="single" w:sz="4" w:space="0" w:color="auto"/>
              <w:right w:val="nil"/>
            </w:tcBorders>
            <w:shd w:val="clear" w:color="auto" w:fill="808080" w:themeFill="background1" w:themeFillShade="80"/>
            <w:vAlign w:val="center"/>
          </w:tcPr>
          <w:p w14:paraId="4EC50334" w14:textId="77777777" w:rsidR="00271A57" w:rsidRPr="0096102B" w:rsidRDefault="00271A57" w:rsidP="001A66A0">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20" w:type="dxa"/>
            <w:tcBorders>
              <w:left w:val="nil"/>
              <w:bottom w:val="single" w:sz="4" w:space="0" w:color="auto"/>
            </w:tcBorders>
            <w:shd w:val="clear" w:color="auto" w:fill="808080" w:themeFill="background1" w:themeFillShade="80"/>
          </w:tcPr>
          <w:p w14:paraId="7718C1A5" w14:textId="77777777" w:rsidR="00271A57" w:rsidRDefault="00271A57" w:rsidP="001A66A0">
            <w:pPr>
              <w:snapToGrid w:val="0"/>
              <w:spacing w:line="120" w:lineRule="exact"/>
            </w:pPr>
          </w:p>
        </w:tc>
      </w:tr>
      <w:tr w:rsidR="00271A57" w14:paraId="5AAA7A21" w14:textId="77777777" w:rsidTr="00271A57">
        <w:trPr>
          <w:cantSplit/>
          <w:trHeight w:val="624"/>
        </w:trPr>
        <w:tc>
          <w:tcPr>
            <w:tcW w:w="104" w:type="dxa"/>
            <w:vMerge w:val="restart"/>
            <w:tcBorders>
              <w:bottom w:val="single" w:sz="4" w:space="0" w:color="auto"/>
              <w:right w:val="nil"/>
            </w:tcBorders>
          </w:tcPr>
          <w:p w14:paraId="5A18AF22" w14:textId="77777777" w:rsidR="00271A57" w:rsidRPr="009D4699" w:rsidRDefault="00271A57" w:rsidP="001A66A0">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14:paraId="290F8955" w14:textId="77777777" w:rsidR="00E218F7" w:rsidRPr="00E218F7" w:rsidRDefault="00E218F7" w:rsidP="00E218F7">
            <w:pPr>
              <w:widowControl/>
              <w:autoSpaceDE w:val="0"/>
              <w:autoSpaceDN w:val="0"/>
              <w:adjustRightInd w:val="0"/>
              <w:spacing w:line="200" w:lineRule="exact"/>
              <w:ind w:left="140" w:hangingChars="100" w:hanging="140"/>
              <w:jc w:val="left"/>
              <w:rPr>
                <w:rStyle w:val="ab"/>
              </w:rPr>
            </w:pPr>
            <w:r w:rsidRPr="00E218F7">
              <w:rPr>
                <w:rStyle w:val="ab"/>
                <w:rFonts w:hint="eastAsia"/>
              </w:rPr>
              <w:t>・空気と水の性質の違いをまとめる。</w:t>
            </w:r>
          </w:p>
          <w:p w14:paraId="25D6AF69" w14:textId="52C3FFBB" w:rsidR="00271A57" w:rsidRPr="008474F3" w:rsidRDefault="00E218F7" w:rsidP="00E218F7">
            <w:pPr>
              <w:widowControl/>
              <w:autoSpaceDE w:val="0"/>
              <w:autoSpaceDN w:val="0"/>
              <w:adjustRightInd w:val="0"/>
              <w:spacing w:line="200" w:lineRule="exact"/>
              <w:ind w:left="140" w:hangingChars="100" w:hanging="140"/>
              <w:jc w:val="left"/>
              <w:rPr>
                <w:rStyle w:val="ab"/>
              </w:rPr>
            </w:pPr>
            <w:r w:rsidRPr="00E218F7">
              <w:rPr>
                <w:rStyle w:val="ab"/>
                <w:rFonts w:hint="eastAsia"/>
              </w:rPr>
              <w:t>・おしたときの空気や水の性質について</w:t>
            </w:r>
            <w:r w:rsidR="00B14E62">
              <w:rPr>
                <w:rStyle w:val="ab"/>
                <w:rFonts w:hint="eastAsia"/>
              </w:rPr>
              <w:t>、</w:t>
            </w:r>
            <w:r w:rsidRPr="00E218F7">
              <w:rPr>
                <w:rStyle w:val="ab"/>
                <w:rFonts w:hint="eastAsia"/>
              </w:rPr>
              <w:t>学んだことをまとめる。</w:t>
            </w:r>
          </w:p>
        </w:tc>
        <w:tc>
          <w:tcPr>
            <w:tcW w:w="283" w:type="dxa"/>
            <w:vMerge w:val="restart"/>
            <w:tcBorders>
              <w:top w:val="nil"/>
            </w:tcBorders>
            <w:vAlign w:val="center"/>
          </w:tcPr>
          <w:p w14:paraId="38140AF1" w14:textId="77777777" w:rsidR="00271A57" w:rsidRDefault="00271A57"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p w14:paraId="73F47EE6" w14:textId="69046E23" w:rsidR="00271A57" w:rsidRPr="00321DF7" w:rsidRDefault="008C131A"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r>
              <w:rPr>
                <w:rFonts w:asciiTheme="majorEastAsia" w:eastAsiaTheme="majorEastAsia" w:hAnsiTheme="majorEastAsia"/>
                <w:sz w:val="14"/>
                <w:szCs w:val="14"/>
              </w:rPr>
              <w:t>2)</w:t>
            </w:r>
          </w:p>
        </w:tc>
        <w:tc>
          <w:tcPr>
            <w:tcW w:w="283" w:type="dxa"/>
            <w:vMerge w:val="restart"/>
            <w:tcBorders>
              <w:top w:val="nil"/>
            </w:tcBorders>
            <w:textDirection w:val="tbRlV"/>
            <w:vAlign w:val="center"/>
          </w:tcPr>
          <w:p w14:paraId="05B540C2" w14:textId="106EEDED" w:rsidR="00271A57" w:rsidRDefault="00E218F7" w:rsidP="001A66A0">
            <w:pPr>
              <w:snapToGrid w:val="0"/>
              <w:spacing w:line="200" w:lineRule="exact"/>
              <w:ind w:left="113" w:right="113"/>
              <w:jc w:val="center"/>
              <w:rPr>
                <w:rFonts w:asciiTheme="majorEastAsia" w:eastAsiaTheme="majorEastAsia" w:hAnsiTheme="majorEastAsia"/>
                <w:sz w:val="14"/>
                <w:szCs w:val="14"/>
              </w:rPr>
            </w:pPr>
            <w:r w:rsidRPr="00E218F7">
              <w:rPr>
                <w:rFonts w:asciiTheme="majorEastAsia" w:eastAsiaTheme="majorEastAsia" w:hAnsiTheme="majorEastAsia"/>
                <w:sz w:val="14"/>
                <w:szCs w:val="14"/>
                <w:eastAsianLayout w:id="2094758656" w:vert="1" w:vertCompress="1"/>
              </w:rPr>
              <w:t>116</w:t>
            </w:r>
            <w:r w:rsidR="00271A57" w:rsidRPr="00553402">
              <w:rPr>
                <w:rFonts w:asciiTheme="majorEastAsia" w:eastAsiaTheme="majorEastAsia" w:hAnsiTheme="majorEastAsia" w:hint="eastAsia"/>
                <w:sz w:val="14"/>
                <w:szCs w:val="14"/>
              </w:rPr>
              <w:t>～</w:t>
            </w:r>
            <w:r w:rsidRPr="00E218F7">
              <w:rPr>
                <w:rFonts w:asciiTheme="majorEastAsia" w:eastAsiaTheme="majorEastAsia" w:hAnsiTheme="majorEastAsia"/>
                <w:sz w:val="14"/>
                <w:szCs w:val="14"/>
                <w:eastAsianLayout w:id="2094759936" w:vert="1" w:vertCompress="1"/>
              </w:rPr>
              <w:t>119</w:t>
            </w:r>
          </w:p>
        </w:tc>
        <w:tc>
          <w:tcPr>
            <w:tcW w:w="283" w:type="dxa"/>
            <w:tcBorders>
              <w:top w:val="nil"/>
              <w:bottom w:val="dashSmallGap" w:sz="4" w:space="0" w:color="auto"/>
            </w:tcBorders>
            <w:vAlign w:val="center"/>
          </w:tcPr>
          <w:p w14:paraId="1582080E" w14:textId="77777777" w:rsidR="00271A57" w:rsidRDefault="00271A57"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nil"/>
              <w:bottom w:val="dashSmallGap" w:sz="4" w:space="0" w:color="auto"/>
            </w:tcBorders>
            <w:vAlign w:val="center"/>
          </w:tcPr>
          <w:p w14:paraId="387BAFB1" w14:textId="77777777" w:rsidR="00271A57" w:rsidRDefault="00271A57"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nil"/>
              <w:bottom w:val="dashSmallGap" w:sz="4" w:space="0" w:color="auto"/>
              <w:right w:val="nil"/>
            </w:tcBorders>
            <w:tcMar>
              <w:top w:w="57" w:type="dxa"/>
              <w:left w:w="142" w:type="dxa"/>
              <w:bottom w:w="57" w:type="dxa"/>
              <w:right w:w="142" w:type="dxa"/>
            </w:tcMar>
          </w:tcPr>
          <w:p w14:paraId="1FD33510" w14:textId="5C7F6A13" w:rsidR="00E218F7" w:rsidRPr="00E218F7" w:rsidRDefault="00E218F7" w:rsidP="00E218F7">
            <w:pPr>
              <w:widowControl/>
              <w:tabs>
                <w:tab w:val="right" w:pos="3835"/>
              </w:tabs>
              <w:topLinePunct/>
              <w:autoSpaceDE w:val="0"/>
              <w:autoSpaceDN w:val="0"/>
              <w:adjustRightInd w:val="0"/>
              <w:spacing w:line="200" w:lineRule="exact"/>
              <w:jc w:val="left"/>
              <w:rPr>
                <w:rFonts w:asciiTheme="majorEastAsia" w:eastAsiaTheme="majorEastAsia" w:hAnsiTheme="majorEastAsia"/>
                <w:b/>
                <w:sz w:val="14"/>
                <w:szCs w:val="14"/>
              </w:rPr>
            </w:pPr>
            <w:r w:rsidRPr="00E218F7">
              <w:rPr>
                <w:rFonts w:asciiTheme="majorEastAsia" w:eastAsiaTheme="majorEastAsia" w:hAnsiTheme="majorEastAsia" w:hint="eastAsia"/>
                <w:b/>
                <w:sz w:val="14"/>
                <w:szCs w:val="14"/>
              </w:rPr>
              <w:t>【思②】空気と水の性質の違いについて</w:t>
            </w:r>
            <w:r w:rsidR="00B14E62">
              <w:rPr>
                <w:rFonts w:asciiTheme="majorEastAsia" w:eastAsiaTheme="majorEastAsia" w:hAnsiTheme="majorEastAsia" w:hint="eastAsia"/>
                <w:b/>
                <w:sz w:val="14"/>
                <w:szCs w:val="14"/>
              </w:rPr>
              <w:t>、</w:t>
            </w:r>
            <w:r w:rsidRPr="00E218F7">
              <w:rPr>
                <w:rFonts w:asciiTheme="majorEastAsia" w:eastAsiaTheme="majorEastAsia" w:hAnsiTheme="majorEastAsia" w:hint="eastAsia"/>
                <w:b/>
                <w:sz w:val="14"/>
                <w:szCs w:val="14"/>
              </w:rPr>
              <w:t>得られた結果を基に考察し</w:t>
            </w:r>
            <w:r w:rsidR="00B14E62">
              <w:rPr>
                <w:rFonts w:asciiTheme="majorEastAsia" w:eastAsiaTheme="majorEastAsia" w:hAnsiTheme="majorEastAsia" w:hint="eastAsia"/>
                <w:b/>
                <w:sz w:val="14"/>
                <w:szCs w:val="14"/>
              </w:rPr>
              <w:t>、</w:t>
            </w:r>
            <w:r w:rsidRPr="00E218F7">
              <w:rPr>
                <w:rFonts w:asciiTheme="majorEastAsia" w:eastAsiaTheme="majorEastAsia" w:hAnsiTheme="majorEastAsia" w:hint="eastAsia"/>
                <w:b/>
                <w:sz w:val="14"/>
                <w:szCs w:val="14"/>
              </w:rPr>
              <w:t>表現しているかを評価する。</w:t>
            </w:r>
          </w:p>
          <w:p w14:paraId="0AD2BF0C" w14:textId="04A76DB3" w:rsidR="00271A57" w:rsidRPr="008474F3" w:rsidRDefault="00E218F7" w:rsidP="00E218F7">
            <w:pPr>
              <w:widowControl/>
              <w:tabs>
                <w:tab w:val="right" w:pos="3835"/>
              </w:tabs>
              <w:autoSpaceDE w:val="0"/>
              <w:autoSpaceDN w:val="0"/>
              <w:adjustRightInd w:val="0"/>
              <w:spacing w:line="200" w:lineRule="exact"/>
              <w:jc w:val="right"/>
              <w:rPr>
                <w:rStyle w:val="ab"/>
                <w:b/>
              </w:rPr>
            </w:pPr>
            <w:r w:rsidRPr="00E218F7">
              <w:rPr>
                <w:rFonts w:asciiTheme="majorEastAsia" w:eastAsiaTheme="majorEastAsia" w:hAnsiTheme="majorEastAsia" w:hint="eastAsia"/>
                <w:b/>
                <w:sz w:val="14"/>
                <w:szCs w:val="14"/>
              </w:rPr>
              <w:t>【発言分析・記述分析】</w:t>
            </w:r>
          </w:p>
        </w:tc>
        <w:tc>
          <w:tcPr>
            <w:tcW w:w="652" w:type="dxa"/>
            <w:tcBorders>
              <w:top w:val="nil"/>
              <w:left w:val="nil"/>
              <w:bottom w:val="dashSmallGap" w:sz="4" w:space="0" w:color="auto"/>
            </w:tcBorders>
            <w:tcMar>
              <w:top w:w="57" w:type="dxa"/>
              <w:left w:w="142" w:type="dxa"/>
              <w:bottom w:w="57" w:type="dxa"/>
              <w:right w:w="142" w:type="dxa"/>
            </w:tcMar>
          </w:tcPr>
          <w:p w14:paraId="51F7E53B" w14:textId="77777777" w:rsidR="00271A57" w:rsidRPr="008474F3" w:rsidRDefault="00271A57" w:rsidP="001A66A0">
            <w:pPr>
              <w:snapToGrid w:val="0"/>
              <w:spacing w:line="200" w:lineRule="exact"/>
              <w:rPr>
                <w:rStyle w:val="ab"/>
              </w:rPr>
            </w:pPr>
          </w:p>
        </w:tc>
        <w:tc>
          <w:tcPr>
            <w:tcW w:w="652" w:type="dxa"/>
            <w:tcBorders>
              <w:top w:val="nil"/>
              <w:bottom w:val="dashSmallGap" w:sz="4" w:space="0" w:color="auto"/>
              <w:right w:val="nil"/>
            </w:tcBorders>
            <w:tcMar>
              <w:top w:w="57" w:type="dxa"/>
              <w:left w:w="142" w:type="dxa"/>
              <w:bottom w:w="57" w:type="dxa"/>
              <w:right w:w="142" w:type="dxa"/>
            </w:tcMar>
          </w:tcPr>
          <w:p w14:paraId="2E21F947" w14:textId="77777777" w:rsidR="00271A57" w:rsidRPr="008474F3" w:rsidRDefault="00271A57" w:rsidP="001A66A0">
            <w:pPr>
              <w:snapToGrid w:val="0"/>
              <w:spacing w:line="200" w:lineRule="exact"/>
              <w:rPr>
                <w:rStyle w:val="ab"/>
              </w:rPr>
            </w:pPr>
          </w:p>
        </w:tc>
        <w:tc>
          <w:tcPr>
            <w:tcW w:w="4344" w:type="dxa"/>
            <w:tcBorders>
              <w:top w:val="nil"/>
              <w:left w:val="nil"/>
              <w:bottom w:val="dashSmallGap" w:sz="4" w:space="0" w:color="auto"/>
            </w:tcBorders>
            <w:tcMar>
              <w:top w:w="57" w:type="dxa"/>
              <w:left w:w="142" w:type="dxa"/>
              <w:bottom w:w="57" w:type="dxa"/>
              <w:right w:w="142" w:type="dxa"/>
            </w:tcMar>
          </w:tcPr>
          <w:p w14:paraId="6864E165" w14:textId="53F3B2B6" w:rsidR="00271A57" w:rsidRPr="008474F3" w:rsidRDefault="00E218F7" w:rsidP="001A66A0">
            <w:pPr>
              <w:widowControl/>
              <w:autoSpaceDE w:val="0"/>
              <w:autoSpaceDN w:val="0"/>
              <w:adjustRightInd w:val="0"/>
              <w:spacing w:line="200" w:lineRule="exact"/>
              <w:jc w:val="left"/>
              <w:rPr>
                <w:rStyle w:val="ab"/>
              </w:rPr>
            </w:pPr>
            <w:r w:rsidRPr="00E218F7">
              <w:rPr>
                <w:rStyle w:val="ab"/>
                <w:rFonts w:hint="eastAsia"/>
              </w:rPr>
              <w:t>空気と水の性質の違いについて</w:t>
            </w:r>
            <w:r w:rsidR="00B14E62">
              <w:rPr>
                <w:rStyle w:val="ab"/>
                <w:rFonts w:hint="eastAsia"/>
              </w:rPr>
              <w:t>、</w:t>
            </w:r>
            <w:r w:rsidR="00A90E39">
              <w:rPr>
                <w:rStyle w:val="ab"/>
                <w:rFonts w:hint="eastAsia"/>
              </w:rPr>
              <w:t>友達の結果もあ</w:t>
            </w:r>
            <w:r w:rsidRPr="00E218F7">
              <w:rPr>
                <w:rStyle w:val="ab"/>
                <w:rFonts w:hint="eastAsia"/>
              </w:rPr>
              <w:t>わせて</w:t>
            </w:r>
            <w:r w:rsidR="00B14E62">
              <w:rPr>
                <w:rStyle w:val="ab"/>
                <w:rFonts w:hint="eastAsia"/>
              </w:rPr>
              <w:t>、</w:t>
            </w:r>
            <w:r w:rsidRPr="00E218F7">
              <w:rPr>
                <w:rStyle w:val="ab"/>
                <w:rFonts w:hint="eastAsia"/>
              </w:rPr>
              <w:t>複数の結果を基に考察し</w:t>
            </w:r>
            <w:r w:rsidR="00B14E62">
              <w:rPr>
                <w:rStyle w:val="ab"/>
                <w:rFonts w:hint="eastAsia"/>
              </w:rPr>
              <w:t>、</w:t>
            </w:r>
            <w:r w:rsidRPr="00E218F7">
              <w:rPr>
                <w:rStyle w:val="ab"/>
                <w:rFonts w:hint="eastAsia"/>
              </w:rPr>
              <w:t>表現している。</w:t>
            </w:r>
          </w:p>
        </w:tc>
        <w:tc>
          <w:tcPr>
            <w:tcW w:w="4383" w:type="dxa"/>
            <w:tcBorders>
              <w:top w:val="nil"/>
              <w:bottom w:val="dashSmallGap" w:sz="4" w:space="0" w:color="auto"/>
              <w:right w:val="nil"/>
            </w:tcBorders>
            <w:shd w:val="clear" w:color="auto" w:fill="auto"/>
            <w:tcMar>
              <w:top w:w="57" w:type="dxa"/>
              <w:left w:w="142" w:type="dxa"/>
              <w:bottom w:w="57" w:type="dxa"/>
              <w:right w:w="142" w:type="dxa"/>
            </w:tcMar>
          </w:tcPr>
          <w:p w14:paraId="0127E046" w14:textId="132DE3DC" w:rsidR="00271A57" w:rsidRPr="008474F3" w:rsidRDefault="00E218F7" w:rsidP="001A66A0">
            <w:pPr>
              <w:widowControl/>
              <w:autoSpaceDE w:val="0"/>
              <w:autoSpaceDN w:val="0"/>
              <w:adjustRightInd w:val="0"/>
              <w:spacing w:line="200" w:lineRule="exact"/>
              <w:jc w:val="left"/>
              <w:rPr>
                <w:rStyle w:val="ab"/>
              </w:rPr>
            </w:pPr>
            <w:r w:rsidRPr="00E218F7">
              <w:rPr>
                <w:rStyle w:val="ab"/>
                <w:rFonts w:hint="eastAsia"/>
              </w:rPr>
              <w:t>同じ形</w:t>
            </w:r>
            <w:r w:rsidR="00B14E62">
              <w:rPr>
                <w:rStyle w:val="ab"/>
                <w:rFonts w:hint="eastAsia"/>
              </w:rPr>
              <w:t>、</w:t>
            </w:r>
            <w:r w:rsidRPr="00E218F7">
              <w:rPr>
                <w:rStyle w:val="ab"/>
                <w:rFonts w:hint="eastAsia"/>
              </w:rPr>
              <w:t>大きさの２本の注射器を用意し</w:t>
            </w:r>
            <w:r w:rsidR="00B14E62">
              <w:rPr>
                <w:rStyle w:val="ab"/>
                <w:rFonts w:hint="eastAsia"/>
              </w:rPr>
              <w:t>、</w:t>
            </w:r>
            <w:r w:rsidRPr="00E218F7">
              <w:rPr>
                <w:rStyle w:val="ab"/>
                <w:rFonts w:hint="eastAsia"/>
              </w:rPr>
              <w:t>片方に空気</w:t>
            </w:r>
            <w:r w:rsidR="00B14E62">
              <w:rPr>
                <w:rStyle w:val="ab"/>
                <w:rFonts w:hint="eastAsia"/>
              </w:rPr>
              <w:t>、</w:t>
            </w:r>
            <w:r w:rsidRPr="00E218F7">
              <w:rPr>
                <w:rStyle w:val="ab"/>
                <w:rFonts w:hint="eastAsia"/>
              </w:rPr>
              <w:t>もう片方に水を入れて再度実験を行わせ</w:t>
            </w:r>
            <w:r w:rsidR="00B14E62">
              <w:rPr>
                <w:rStyle w:val="ab"/>
                <w:rFonts w:hint="eastAsia"/>
              </w:rPr>
              <w:t>、</w:t>
            </w:r>
            <w:r w:rsidRPr="00E218F7">
              <w:rPr>
                <w:rStyle w:val="ab"/>
                <w:rFonts w:hint="eastAsia"/>
              </w:rPr>
              <w:t>おしたときの体感から違いに気づくことができるように</w:t>
            </w:r>
            <w:r w:rsidR="00B14E62">
              <w:rPr>
                <w:rStyle w:val="ab"/>
                <w:rFonts w:hint="eastAsia"/>
              </w:rPr>
              <w:t>、</w:t>
            </w:r>
            <w:r w:rsidRPr="00E218F7">
              <w:rPr>
                <w:rStyle w:val="ab"/>
                <w:rFonts w:hint="eastAsia"/>
              </w:rPr>
              <w:t>助言・援助する。</w:t>
            </w:r>
          </w:p>
        </w:tc>
        <w:tc>
          <w:tcPr>
            <w:tcW w:w="120" w:type="dxa"/>
            <w:tcBorders>
              <w:top w:val="nil"/>
              <w:left w:val="nil"/>
              <w:bottom w:val="nil"/>
            </w:tcBorders>
            <w:shd w:val="clear" w:color="auto" w:fill="auto"/>
          </w:tcPr>
          <w:p w14:paraId="71D38537" w14:textId="77777777" w:rsidR="00271A57" w:rsidRDefault="00271A57" w:rsidP="001A66A0"/>
        </w:tc>
      </w:tr>
      <w:tr w:rsidR="00271A57" w14:paraId="71A5F0D1" w14:textId="77777777" w:rsidTr="00271A57">
        <w:trPr>
          <w:cantSplit/>
          <w:trHeight w:val="670"/>
        </w:trPr>
        <w:tc>
          <w:tcPr>
            <w:tcW w:w="104" w:type="dxa"/>
            <w:vMerge/>
            <w:tcBorders>
              <w:bottom w:val="single" w:sz="4" w:space="0" w:color="auto"/>
              <w:right w:val="nil"/>
            </w:tcBorders>
          </w:tcPr>
          <w:p w14:paraId="591C1FA0" w14:textId="77777777" w:rsidR="00271A57" w:rsidRPr="009D4699" w:rsidRDefault="00271A57" w:rsidP="001A66A0">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Mar>
              <w:top w:w="57" w:type="dxa"/>
              <w:left w:w="255" w:type="dxa"/>
              <w:bottom w:w="57" w:type="dxa"/>
              <w:right w:w="142" w:type="dxa"/>
            </w:tcMar>
          </w:tcPr>
          <w:p w14:paraId="26F61C96" w14:textId="77777777" w:rsidR="00271A57" w:rsidRPr="00C45F01" w:rsidRDefault="00271A57" w:rsidP="001A66A0">
            <w:pPr>
              <w:tabs>
                <w:tab w:val="right" w:pos="3185"/>
              </w:tabs>
              <w:autoSpaceDE w:val="0"/>
              <w:autoSpaceDN w:val="0"/>
              <w:adjustRightInd w:val="0"/>
              <w:spacing w:line="200" w:lineRule="exact"/>
              <w:ind w:left="140" w:hangingChars="100" w:hanging="140"/>
              <w:jc w:val="left"/>
              <w:rPr>
                <w:rStyle w:val="ab"/>
              </w:rPr>
            </w:pPr>
          </w:p>
        </w:tc>
        <w:tc>
          <w:tcPr>
            <w:tcW w:w="283" w:type="dxa"/>
            <w:vMerge/>
            <w:vAlign w:val="center"/>
          </w:tcPr>
          <w:p w14:paraId="4AB369B4" w14:textId="77777777" w:rsidR="00271A57" w:rsidRDefault="00271A57" w:rsidP="001A66A0">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5FEAF59B" w14:textId="77777777" w:rsidR="00271A57" w:rsidRDefault="00271A57" w:rsidP="001A66A0">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dashSmallGap" w:sz="4" w:space="0" w:color="auto"/>
            </w:tcBorders>
            <w:vAlign w:val="center"/>
          </w:tcPr>
          <w:p w14:paraId="53DD25A2" w14:textId="77777777" w:rsidR="00271A57" w:rsidRDefault="00271A57"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dashSmallGap" w:sz="4" w:space="0" w:color="auto"/>
              <w:bottom w:val="dashSmallGap" w:sz="4" w:space="0" w:color="auto"/>
            </w:tcBorders>
            <w:vAlign w:val="center"/>
          </w:tcPr>
          <w:p w14:paraId="65F98806" w14:textId="77777777" w:rsidR="00271A57" w:rsidRDefault="00271A57"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dashSmallGap" w:sz="4" w:space="0" w:color="auto"/>
              <w:bottom w:val="dashSmallGap" w:sz="4" w:space="0" w:color="auto"/>
              <w:right w:val="nil"/>
            </w:tcBorders>
            <w:tcMar>
              <w:top w:w="57" w:type="dxa"/>
              <w:left w:w="142" w:type="dxa"/>
              <w:bottom w:w="57" w:type="dxa"/>
              <w:right w:w="142" w:type="dxa"/>
            </w:tcMar>
          </w:tcPr>
          <w:p w14:paraId="5E782AF0" w14:textId="0E2C5ACF" w:rsidR="00E218F7" w:rsidRPr="00E218F7" w:rsidRDefault="00E218F7" w:rsidP="00E218F7">
            <w:pPr>
              <w:widowControl/>
              <w:tabs>
                <w:tab w:val="right" w:pos="3835"/>
              </w:tabs>
              <w:topLinePunct/>
              <w:autoSpaceDE w:val="0"/>
              <w:autoSpaceDN w:val="0"/>
              <w:adjustRightInd w:val="0"/>
              <w:spacing w:line="200" w:lineRule="exact"/>
              <w:jc w:val="left"/>
              <w:rPr>
                <w:rFonts w:asciiTheme="majorEastAsia" w:eastAsiaTheme="majorEastAsia" w:hAnsiTheme="majorEastAsia"/>
                <w:b/>
                <w:sz w:val="14"/>
                <w:szCs w:val="14"/>
              </w:rPr>
            </w:pPr>
            <w:r w:rsidRPr="00E218F7">
              <w:rPr>
                <w:rFonts w:asciiTheme="majorEastAsia" w:eastAsiaTheme="majorEastAsia" w:hAnsiTheme="majorEastAsia" w:hint="eastAsia"/>
                <w:b/>
                <w:sz w:val="14"/>
                <w:szCs w:val="14"/>
              </w:rPr>
              <w:t>【知②】閉じ込めた空気はおし縮められるが</w:t>
            </w:r>
            <w:r w:rsidR="00B14E62">
              <w:rPr>
                <w:rFonts w:asciiTheme="majorEastAsia" w:eastAsiaTheme="majorEastAsia" w:hAnsiTheme="majorEastAsia" w:hint="eastAsia"/>
                <w:b/>
                <w:sz w:val="14"/>
                <w:szCs w:val="14"/>
              </w:rPr>
              <w:t>、</w:t>
            </w:r>
            <w:r w:rsidRPr="00E218F7">
              <w:rPr>
                <w:rFonts w:asciiTheme="majorEastAsia" w:eastAsiaTheme="majorEastAsia" w:hAnsiTheme="majorEastAsia" w:hint="eastAsia"/>
                <w:b/>
                <w:sz w:val="14"/>
                <w:szCs w:val="14"/>
              </w:rPr>
              <w:t>水はおし縮められないことを理解しているかを評価する。</w:t>
            </w:r>
          </w:p>
          <w:p w14:paraId="3DEB41F4" w14:textId="43142AEE" w:rsidR="00271A57" w:rsidRPr="008474F3" w:rsidRDefault="00E218F7" w:rsidP="00E218F7">
            <w:pPr>
              <w:widowControl/>
              <w:tabs>
                <w:tab w:val="right" w:pos="3835"/>
              </w:tabs>
              <w:topLinePunct/>
              <w:autoSpaceDE w:val="0"/>
              <w:autoSpaceDN w:val="0"/>
              <w:adjustRightInd w:val="0"/>
              <w:spacing w:line="200" w:lineRule="exact"/>
              <w:jc w:val="right"/>
              <w:rPr>
                <w:rStyle w:val="ab"/>
                <w:b/>
              </w:rPr>
            </w:pPr>
            <w:r w:rsidRPr="00E218F7">
              <w:rPr>
                <w:rFonts w:asciiTheme="majorEastAsia" w:eastAsiaTheme="majorEastAsia" w:hAnsiTheme="majorEastAsia" w:hint="eastAsia"/>
                <w:b/>
                <w:sz w:val="14"/>
                <w:szCs w:val="14"/>
              </w:rPr>
              <w:t>【発言分析・記述分析】</w:t>
            </w:r>
          </w:p>
        </w:tc>
        <w:tc>
          <w:tcPr>
            <w:tcW w:w="652" w:type="dxa"/>
            <w:tcBorders>
              <w:top w:val="dashSmallGap" w:sz="4" w:space="0" w:color="auto"/>
              <w:left w:val="nil"/>
              <w:bottom w:val="dashSmallGap" w:sz="4" w:space="0" w:color="auto"/>
            </w:tcBorders>
            <w:tcMar>
              <w:top w:w="57" w:type="dxa"/>
              <w:left w:w="142" w:type="dxa"/>
              <w:bottom w:w="57" w:type="dxa"/>
              <w:right w:w="142" w:type="dxa"/>
            </w:tcMar>
          </w:tcPr>
          <w:p w14:paraId="054DF1E7" w14:textId="77777777" w:rsidR="00271A57" w:rsidRPr="008474F3" w:rsidRDefault="00271A57" w:rsidP="001A66A0">
            <w:pPr>
              <w:snapToGrid w:val="0"/>
              <w:spacing w:line="200" w:lineRule="exact"/>
              <w:rPr>
                <w:rStyle w:val="ab"/>
              </w:rPr>
            </w:pPr>
          </w:p>
        </w:tc>
        <w:tc>
          <w:tcPr>
            <w:tcW w:w="652" w:type="dxa"/>
            <w:tcBorders>
              <w:top w:val="dashSmallGap" w:sz="4" w:space="0" w:color="auto"/>
              <w:bottom w:val="dashSmallGap" w:sz="4" w:space="0" w:color="auto"/>
              <w:right w:val="nil"/>
            </w:tcBorders>
            <w:tcMar>
              <w:top w:w="57" w:type="dxa"/>
              <w:left w:w="142" w:type="dxa"/>
              <w:bottom w:w="57" w:type="dxa"/>
              <w:right w:w="142" w:type="dxa"/>
            </w:tcMar>
          </w:tcPr>
          <w:p w14:paraId="1A45F09B" w14:textId="77777777" w:rsidR="00271A57" w:rsidRPr="008474F3" w:rsidRDefault="00271A57" w:rsidP="001A66A0">
            <w:pPr>
              <w:snapToGrid w:val="0"/>
              <w:spacing w:line="200" w:lineRule="exact"/>
              <w:rPr>
                <w:rStyle w:val="ab"/>
              </w:rPr>
            </w:pPr>
          </w:p>
        </w:tc>
        <w:tc>
          <w:tcPr>
            <w:tcW w:w="4344" w:type="dxa"/>
            <w:tcBorders>
              <w:top w:val="dashSmallGap" w:sz="4" w:space="0" w:color="auto"/>
              <w:left w:val="nil"/>
              <w:bottom w:val="dashSmallGap" w:sz="4" w:space="0" w:color="auto"/>
            </w:tcBorders>
            <w:tcMar>
              <w:top w:w="57" w:type="dxa"/>
              <w:left w:w="142" w:type="dxa"/>
              <w:bottom w:w="57" w:type="dxa"/>
              <w:right w:w="142" w:type="dxa"/>
            </w:tcMar>
          </w:tcPr>
          <w:p w14:paraId="082C1AF1" w14:textId="471BC3AA" w:rsidR="00271A57" w:rsidRPr="008474F3" w:rsidRDefault="00E218F7" w:rsidP="001A66A0">
            <w:pPr>
              <w:widowControl/>
              <w:autoSpaceDE w:val="0"/>
              <w:autoSpaceDN w:val="0"/>
              <w:adjustRightInd w:val="0"/>
              <w:spacing w:line="200" w:lineRule="exact"/>
              <w:jc w:val="left"/>
              <w:rPr>
                <w:rStyle w:val="ab"/>
              </w:rPr>
            </w:pPr>
            <w:r w:rsidRPr="00E218F7">
              <w:rPr>
                <w:rStyle w:val="ab"/>
                <w:rFonts w:hint="eastAsia"/>
              </w:rPr>
              <w:t>空気と水の性質について獲得した知識を</w:t>
            </w:r>
            <w:r w:rsidR="00B14E62">
              <w:rPr>
                <w:rStyle w:val="ab"/>
                <w:rFonts w:hint="eastAsia"/>
              </w:rPr>
              <w:t>、</w:t>
            </w:r>
            <w:r w:rsidRPr="00E218F7">
              <w:rPr>
                <w:rStyle w:val="ab"/>
                <w:rFonts w:hint="eastAsia"/>
              </w:rPr>
              <w:t>「広げよう！</w:t>
            </w:r>
            <w:r w:rsidR="00A90E39">
              <w:rPr>
                <w:rStyle w:val="ab"/>
                <w:rFonts w:hint="eastAsia"/>
              </w:rPr>
              <w:t xml:space="preserve"> </w:t>
            </w:r>
            <w:r w:rsidRPr="00E218F7">
              <w:rPr>
                <w:rStyle w:val="ab"/>
                <w:rFonts w:hint="eastAsia"/>
              </w:rPr>
              <w:t>理科の発想」において日常生活に当てはめ</w:t>
            </w:r>
            <w:r w:rsidR="00B14E62">
              <w:rPr>
                <w:rStyle w:val="ab"/>
                <w:rFonts w:hint="eastAsia"/>
              </w:rPr>
              <w:t>、</w:t>
            </w:r>
            <w:r w:rsidRPr="00E218F7">
              <w:rPr>
                <w:rStyle w:val="ab"/>
                <w:rFonts w:hint="eastAsia"/>
              </w:rPr>
              <w:t>他の場面でも活用できる程度に理解している。</w:t>
            </w:r>
          </w:p>
        </w:tc>
        <w:tc>
          <w:tcPr>
            <w:tcW w:w="4383" w:type="dxa"/>
            <w:tcBorders>
              <w:top w:val="dashSmallGap" w:sz="4" w:space="0" w:color="auto"/>
              <w:bottom w:val="dashSmallGap" w:sz="4" w:space="0" w:color="auto"/>
              <w:right w:val="nil"/>
            </w:tcBorders>
            <w:shd w:val="clear" w:color="auto" w:fill="auto"/>
            <w:tcMar>
              <w:top w:w="57" w:type="dxa"/>
              <w:left w:w="142" w:type="dxa"/>
              <w:bottom w:w="57" w:type="dxa"/>
              <w:right w:w="142" w:type="dxa"/>
            </w:tcMar>
          </w:tcPr>
          <w:p w14:paraId="1F123E9C" w14:textId="58E59BF6" w:rsidR="00271A57" w:rsidRPr="008474F3" w:rsidRDefault="00A90E39" w:rsidP="001A66A0">
            <w:pPr>
              <w:widowControl/>
              <w:autoSpaceDE w:val="0"/>
              <w:autoSpaceDN w:val="0"/>
              <w:adjustRightInd w:val="0"/>
              <w:spacing w:line="200" w:lineRule="exact"/>
              <w:jc w:val="left"/>
              <w:rPr>
                <w:rStyle w:val="ab"/>
              </w:rPr>
            </w:pPr>
            <w:r>
              <w:rPr>
                <w:rStyle w:val="ab"/>
                <w:rFonts w:hint="eastAsia"/>
              </w:rPr>
              <w:t>注射器の目盛りに着目させたうえ</w:t>
            </w:r>
            <w:r w:rsidR="00E218F7" w:rsidRPr="00E218F7">
              <w:rPr>
                <w:rStyle w:val="ab"/>
                <w:rFonts w:hint="eastAsia"/>
              </w:rPr>
              <w:t>で</w:t>
            </w:r>
            <w:r w:rsidR="00B14E62">
              <w:rPr>
                <w:rStyle w:val="ab"/>
                <w:rFonts w:hint="eastAsia"/>
              </w:rPr>
              <w:t>、</w:t>
            </w:r>
            <w:r w:rsidR="00E218F7" w:rsidRPr="00E218F7">
              <w:rPr>
                <w:rStyle w:val="ab"/>
                <w:rFonts w:hint="eastAsia"/>
              </w:rPr>
              <w:t>再度注射器に閉じ込めた水をおし</w:t>
            </w:r>
            <w:r w:rsidR="00B14E62">
              <w:rPr>
                <w:rStyle w:val="ab"/>
                <w:rFonts w:hint="eastAsia"/>
              </w:rPr>
              <w:t>、</w:t>
            </w:r>
            <w:r w:rsidR="00E218F7" w:rsidRPr="00E218F7">
              <w:rPr>
                <w:rStyle w:val="ab"/>
                <w:rFonts w:hint="eastAsia"/>
              </w:rPr>
              <w:t>水はおし縮められないことを捉えることができるように</w:t>
            </w:r>
            <w:r w:rsidR="00B14E62">
              <w:rPr>
                <w:rStyle w:val="ab"/>
                <w:rFonts w:hint="eastAsia"/>
              </w:rPr>
              <w:t>、</w:t>
            </w:r>
            <w:r w:rsidR="00E218F7" w:rsidRPr="00E218F7">
              <w:rPr>
                <w:rStyle w:val="ab"/>
                <w:rFonts w:hint="eastAsia"/>
              </w:rPr>
              <w:t>助言・援助する。</w:t>
            </w:r>
          </w:p>
        </w:tc>
        <w:tc>
          <w:tcPr>
            <w:tcW w:w="120" w:type="dxa"/>
            <w:tcBorders>
              <w:top w:val="nil"/>
              <w:left w:val="nil"/>
              <w:bottom w:val="nil"/>
            </w:tcBorders>
            <w:shd w:val="clear" w:color="auto" w:fill="auto"/>
          </w:tcPr>
          <w:p w14:paraId="19F89CD9" w14:textId="77777777" w:rsidR="00271A57" w:rsidRDefault="00271A57" w:rsidP="001A66A0"/>
        </w:tc>
      </w:tr>
      <w:tr w:rsidR="00271A57" w14:paraId="52C4E276" w14:textId="77777777" w:rsidTr="00271A57">
        <w:trPr>
          <w:cantSplit/>
          <w:trHeight w:val="724"/>
        </w:trPr>
        <w:tc>
          <w:tcPr>
            <w:tcW w:w="104" w:type="dxa"/>
            <w:vMerge/>
            <w:tcBorders>
              <w:bottom w:val="single" w:sz="4" w:space="0" w:color="auto"/>
              <w:right w:val="nil"/>
            </w:tcBorders>
          </w:tcPr>
          <w:p w14:paraId="061486C7" w14:textId="77777777" w:rsidR="00271A57" w:rsidRPr="009D4699" w:rsidRDefault="00271A57" w:rsidP="001A66A0">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Mar>
              <w:top w:w="57" w:type="dxa"/>
              <w:left w:w="255" w:type="dxa"/>
              <w:bottom w:w="57" w:type="dxa"/>
              <w:right w:w="142" w:type="dxa"/>
            </w:tcMar>
          </w:tcPr>
          <w:p w14:paraId="5C8335B7" w14:textId="77777777" w:rsidR="00271A57" w:rsidRPr="00C45F01" w:rsidRDefault="00271A57" w:rsidP="001A66A0">
            <w:pPr>
              <w:widowControl/>
              <w:tabs>
                <w:tab w:val="right" w:pos="3185"/>
              </w:tabs>
              <w:autoSpaceDE w:val="0"/>
              <w:autoSpaceDN w:val="0"/>
              <w:adjustRightInd w:val="0"/>
              <w:spacing w:line="200" w:lineRule="exact"/>
              <w:ind w:left="140" w:hangingChars="100" w:hanging="140"/>
              <w:jc w:val="left"/>
              <w:rPr>
                <w:rStyle w:val="ab"/>
              </w:rPr>
            </w:pPr>
          </w:p>
        </w:tc>
        <w:tc>
          <w:tcPr>
            <w:tcW w:w="283" w:type="dxa"/>
            <w:vMerge/>
            <w:vAlign w:val="center"/>
          </w:tcPr>
          <w:p w14:paraId="30B09AE1" w14:textId="77777777" w:rsidR="00271A57" w:rsidRPr="00553402" w:rsidRDefault="00271A57" w:rsidP="001A66A0">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023264B6" w14:textId="77777777" w:rsidR="00271A57" w:rsidRPr="00553402" w:rsidRDefault="00271A57" w:rsidP="001A66A0">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tcBorders>
            <w:vAlign w:val="center"/>
          </w:tcPr>
          <w:p w14:paraId="624E4BB8" w14:textId="77777777" w:rsidR="00271A57" w:rsidRPr="00553402" w:rsidRDefault="00271A57"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態</w:t>
            </w:r>
          </w:p>
        </w:tc>
        <w:tc>
          <w:tcPr>
            <w:tcW w:w="283" w:type="dxa"/>
            <w:tcBorders>
              <w:top w:val="dashSmallGap" w:sz="4" w:space="0" w:color="auto"/>
            </w:tcBorders>
            <w:vAlign w:val="center"/>
          </w:tcPr>
          <w:p w14:paraId="70BBB520" w14:textId="2C55EBDA" w:rsidR="00271A57" w:rsidRPr="0082008D" w:rsidRDefault="00E218F7" w:rsidP="001A66A0">
            <w:pPr>
              <w:snapToGrid w:val="0"/>
              <w:spacing w:line="200" w:lineRule="exact"/>
              <w:jc w:val="center"/>
              <w:rPr>
                <w:rFonts w:asciiTheme="majorEastAsia" w:eastAsiaTheme="majorEastAsia" w:hAnsiTheme="majorEastAsia"/>
                <w:sz w:val="14"/>
                <w:szCs w:val="14"/>
              </w:rPr>
            </w:pPr>
            <w:r w:rsidRPr="00E218F7">
              <w:rPr>
                <w:rFonts w:asciiTheme="majorEastAsia" w:eastAsiaTheme="majorEastAsia" w:hAnsiTheme="majorEastAsia" w:hint="eastAsia"/>
                <w:sz w:val="14"/>
                <w:szCs w:val="14"/>
              </w:rPr>
              <w:t>◎</w:t>
            </w:r>
          </w:p>
        </w:tc>
        <w:tc>
          <w:tcPr>
            <w:tcW w:w="4056" w:type="dxa"/>
            <w:tcBorders>
              <w:top w:val="dashSmallGap" w:sz="4" w:space="0" w:color="auto"/>
              <w:right w:val="nil"/>
            </w:tcBorders>
            <w:tcMar>
              <w:top w:w="57" w:type="dxa"/>
              <w:left w:w="142" w:type="dxa"/>
              <w:bottom w:w="57" w:type="dxa"/>
              <w:right w:w="142" w:type="dxa"/>
            </w:tcMar>
          </w:tcPr>
          <w:p w14:paraId="09A25A76" w14:textId="713CEE40" w:rsidR="00E218F7" w:rsidRPr="00E218F7" w:rsidRDefault="00E218F7" w:rsidP="00E218F7">
            <w:pPr>
              <w:widowControl/>
              <w:tabs>
                <w:tab w:val="right" w:pos="3835"/>
              </w:tabs>
              <w:topLinePunct/>
              <w:autoSpaceDE w:val="0"/>
              <w:autoSpaceDN w:val="0"/>
              <w:adjustRightInd w:val="0"/>
              <w:spacing w:line="200" w:lineRule="exact"/>
              <w:jc w:val="left"/>
              <w:rPr>
                <w:rFonts w:asciiTheme="majorEastAsia" w:eastAsiaTheme="majorEastAsia" w:hAnsiTheme="majorEastAsia"/>
                <w:b/>
                <w:sz w:val="14"/>
                <w:szCs w:val="14"/>
              </w:rPr>
            </w:pPr>
            <w:r w:rsidRPr="00E218F7">
              <w:rPr>
                <w:rFonts w:asciiTheme="majorEastAsia" w:eastAsiaTheme="majorEastAsia" w:hAnsiTheme="majorEastAsia" w:hint="eastAsia"/>
                <w:b/>
                <w:sz w:val="14"/>
                <w:szCs w:val="14"/>
              </w:rPr>
              <w:t>【態②】おしたときの水の性質について学んだことを生かして</w:t>
            </w:r>
            <w:r w:rsidR="00B14E62">
              <w:rPr>
                <w:rFonts w:asciiTheme="majorEastAsia" w:eastAsiaTheme="majorEastAsia" w:hAnsiTheme="majorEastAsia" w:hint="eastAsia"/>
                <w:b/>
                <w:sz w:val="14"/>
                <w:szCs w:val="14"/>
              </w:rPr>
              <w:t>、</w:t>
            </w:r>
            <w:r w:rsidRPr="00E218F7">
              <w:rPr>
                <w:rFonts w:asciiTheme="majorEastAsia" w:eastAsiaTheme="majorEastAsia" w:hAnsiTheme="majorEastAsia" w:hint="eastAsia"/>
                <w:b/>
                <w:sz w:val="14"/>
                <w:szCs w:val="14"/>
              </w:rPr>
              <w:t>日常生活について考えようとしているかを評価する。</w:t>
            </w:r>
          </w:p>
          <w:p w14:paraId="339A22DF" w14:textId="347524AE" w:rsidR="00271A57" w:rsidRPr="008474F3" w:rsidRDefault="00E218F7" w:rsidP="00E218F7">
            <w:pPr>
              <w:tabs>
                <w:tab w:val="right" w:pos="3835"/>
              </w:tabs>
              <w:topLinePunct/>
              <w:snapToGrid w:val="0"/>
              <w:spacing w:line="200" w:lineRule="exact"/>
              <w:jc w:val="right"/>
              <w:rPr>
                <w:rStyle w:val="ab"/>
                <w:b/>
              </w:rPr>
            </w:pPr>
            <w:r w:rsidRPr="00E218F7">
              <w:rPr>
                <w:rFonts w:asciiTheme="majorEastAsia" w:eastAsiaTheme="majorEastAsia" w:hAnsiTheme="majorEastAsia" w:hint="eastAsia"/>
                <w:b/>
                <w:sz w:val="14"/>
                <w:szCs w:val="14"/>
              </w:rPr>
              <w:t>【発言分析・行動観察】</w:t>
            </w:r>
          </w:p>
        </w:tc>
        <w:tc>
          <w:tcPr>
            <w:tcW w:w="652" w:type="dxa"/>
            <w:tcBorders>
              <w:top w:val="dashSmallGap" w:sz="4" w:space="0" w:color="auto"/>
              <w:left w:val="nil"/>
            </w:tcBorders>
            <w:tcMar>
              <w:top w:w="57" w:type="dxa"/>
              <w:left w:w="142" w:type="dxa"/>
              <w:bottom w:w="57" w:type="dxa"/>
              <w:right w:w="142" w:type="dxa"/>
            </w:tcMar>
          </w:tcPr>
          <w:p w14:paraId="3B38A3F2" w14:textId="77777777" w:rsidR="00271A57" w:rsidRPr="008474F3" w:rsidRDefault="00271A57" w:rsidP="001A66A0">
            <w:pPr>
              <w:snapToGrid w:val="0"/>
              <w:spacing w:line="200" w:lineRule="exact"/>
              <w:rPr>
                <w:rStyle w:val="ab"/>
              </w:rPr>
            </w:pPr>
          </w:p>
        </w:tc>
        <w:tc>
          <w:tcPr>
            <w:tcW w:w="652" w:type="dxa"/>
            <w:tcBorders>
              <w:top w:val="dashSmallGap" w:sz="4" w:space="0" w:color="auto"/>
              <w:right w:val="nil"/>
            </w:tcBorders>
            <w:tcMar>
              <w:top w:w="57" w:type="dxa"/>
              <w:left w:w="142" w:type="dxa"/>
              <w:bottom w:w="57" w:type="dxa"/>
              <w:right w:w="142" w:type="dxa"/>
            </w:tcMar>
          </w:tcPr>
          <w:p w14:paraId="06F65A14" w14:textId="77777777" w:rsidR="00271A57" w:rsidRPr="008474F3" w:rsidRDefault="00271A57" w:rsidP="001A66A0">
            <w:pPr>
              <w:snapToGrid w:val="0"/>
              <w:spacing w:line="200" w:lineRule="exact"/>
              <w:rPr>
                <w:rStyle w:val="ab"/>
              </w:rPr>
            </w:pPr>
          </w:p>
        </w:tc>
        <w:tc>
          <w:tcPr>
            <w:tcW w:w="4344" w:type="dxa"/>
            <w:tcBorders>
              <w:top w:val="dashSmallGap" w:sz="4" w:space="0" w:color="auto"/>
              <w:left w:val="nil"/>
            </w:tcBorders>
            <w:tcMar>
              <w:top w:w="57" w:type="dxa"/>
              <w:left w:w="142" w:type="dxa"/>
              <w:bottom w:w="57" w:type="dxa"/>
              <w:right w:w="142" w:type="dxa"/>
            </w:tcMar>
          </w:tcPr>
          <w:p w14:paraId="33EA589B" w14:textId="7FDCFA27" w:rsidR="00271A57" w:rsidRPr="008474F3" w:rsidRDefault="00E218F7" w:rsidP="001A66A0">
            <w:pPr>
              <w:widowControl/>
              <w:autoSpaceDE w:val="0"/>
              <w:autoSpaceDN w:val="0"/>
              <w:adjustRightInd w:val="0"/>
              <w:spacing w:line="200" w:lineRule="exact"/>
              <w:jc w:val="left"/>
              <w:rPr>
                <w:rStyle w:val="ab"/>
              </w:rPr>
            </w:pPr>
            <w:r w:rsidRPr="00E218F7">
              <w:rPr>
                <w:rStyle w:val="ab"/>
                <w:rFonts w:hint="eastAsia"/>
              </w:rPr>
              <w:t>おしたときの水の性質について学んだことを生かして</w:t>
            </w:r>
            <w:r w:rsidR="00B14E62">
              <w:rPr>
                <w:rStyle w:val="ab"/>
                <w:rFonts w:hint="eastAsia"/>
              </w:rPr>
              <w:t>、</w:t>
            </w:r>
            <w:r w:rsidRPr="00E218F7">
              <w:rPr>
                <w:rStyle w:val="ab"/>
                <w:rFonts w:hint="eastAsia"/>
              </w:rPr>
              <w:t>日常生活に見られる工夫について</w:t>
            </w:r>
            <w:r w:rsidR="00B14E62">
              <w:rPr>
                <w:rStyle w:val="ab"/>
                <w:rFonts w:hint="eastAsia"/>
              </w:rPr>
              <w:t>、</w:t>
            </w:r>
            <w:r w:rsidRPr="00E218F7">
              <w:rPr>
                <w:rStyle w:val="ab"/>
                <w:rFonts w:hint="eastAsia"/>
              </w:rPr>
              <w:t>意義や有用性の視点から考えようとしている。</w:t>
            </w:r>
          </w:p>
        </w:tc>
        <w:tc>
          <w:tcPr>
            <w:tcW w:w="4383" w:type="dxa"/>
            <w:tcBorders>
              <w:top w:val="dashSmallGap" w:sz="4" w:space="0" w:color="auto"/>
              <w:right w:val="nil"/>
            </w:tcBorders>
            <w:shd w:val="clear" w:color="auto" w:fill="auto"/>
            <w:tcMar>
              <w:top w:w="57" w:type="dxa"/>
              <w:left w:w="142" w:type="dxa"/>
              <w:bottom w:w="57" w:type="dxa"/>
              <w:right w:w="142" w:type="dxa"/>
            </w:tcMar>
          </w:tcPr>
          <w:p w14:paraId="4055F3A5" w14:textId="53054789" w:rsidR="00271A57" w:rsidRPr="008474F3" w:rsidRDefault="00E218F7" w:rsidP="001A66A0">
            <w:pPr>
              <w:widowControl/>
              <w:autoSpaceDE w:val="0"/>
              <w:autoSpaceDN w:val="0"/>
              <w:adjustRightInd w:val="0"/>
              <w:spacing w:line="200" w:lineRule="exact"/>
              <w:jc w:val="left"/>
              <w:rPr>
                <w:rStyle w:val="ab"/>
              </w:rPr>
            </w:pPr>
            <w:r w:rsidRPr="00E218F7">
              <w:rPr>
                <w:rStyle w:val="ab"/>
                <w:rFonts w:hint="eastAsia"/>
              </w:rPr>
              <w:t>おしたときの水の性質について確認し</w:t>
            </w:r>
            <w:r w:rsidR="00B14E62">
              <w:rPr>
                <w:rStyle w:val="ab"/>
                <w:rFonts w:hint="eastAsia"/>
              </w:rPr>
              <w:t>、</w:t>
            </w:r>
            <w:r w:rsidRPr="00E218F7">
              <w:rPr>
                <w:rStyle w:val="ab"/>
                <w:rFonts w:hint="eastAsia"/>
              </w:rPr>
              <w:t>その性質を生かすとどのようなことができそうかを問いかけ</w:t>
            </w:r>
            <w:r w:rsidR="00B14E62">
              <w:rPr>
                <w:rStyle w:val="ab"/>
                <w:rFonts w:hint="eastAsia"/>
              </w:rPr>
              <w:t>、</w:t>
            </w:r>
            <w:r w:rsidRPr="00E218F7">
              <w:rPr>
                <w:rStyle w:val="ab"/>
                <w:rFonts w:hint="eastAsia"/>
              </w:rPr>
              <w:t>日常生活の中でのおしたときの水の性質の利用について考えることができるように</w:t>
            </w:r>
            <w:r w:rsidR="00B14E62">
              <w:rPr>
                <w:rStyle w:val="ab"/>
                <w:rFonts w:hint="eastAsia"/>
              </w:rPr>
              <w:t>、</w:t>
            </w:r>
            <w:r w:rsidRPr="00E218F7">
              <w:rPr>
                <w:rStyle w:val="ab"/>
                <w:rFonts w:hint="eastAsia"/>
              </w:rPr>
              <w:t>助言・援助する。</w:t>
            </w:r>
          </w:p>
        </w:tc>
        <w:tc>
          <w:tcPr>
            <w:tcW w:w="120" w:type="dxa"/>
            <w:tcBorders>
              <w:top w:val="nil"/>
              <w:left w:val="nil"/>
            </w:tcBorders>
            <w:shd w:val="clear" w:color="auto" w:fill="auto"/>
          </w:tcPr>
          <w:p w14:paraId="3C70E9C4" w14:textId="77777777" w:rsidR="00271A57" w:rsidRDefault="00271A57" w:rsidP="001A66A0"/>
        </w:tc>
      </w:tr>
    </w:tbl>
    <w:p w14:paraId="6630B609" w14:textId="77777777" w:rsidR="00271A57" w:rsidRDefault="00271A57" w:rsidP="00271A57">
      <w:pPr>
        <w:snapToGrid w:val="0"/>
        <w:spacing w:line="80" w:lineRule="exact"/>
        <w:rPr>
          <w:rFonts w:asciiTheme="majorEastAsia" w:eastAsiaTheme="majorEastAsia" w:hAnsiTheme="majorEastAsia"/>
          <w:sz w:val="16"/>
        </w:rPr>
      </w:pPr>
    </w:p>
    <w:p w14:paraId="24BACEC3" w14:textId="43E8FB63" w:rsidR="00E3515E" w:rsidRDefault="00E74B51" w:rsidP="00E3515E">
      <w:pPr>
        <w:snapToGrid w:val="0"/>
        <w:spacing w:line="200" w:lineRule="exact"/>
        <w:rPr>
          <w:rFonts w:asciiTheme="majorEastAsia" w:eastAsiaTheme="majorEastAsia" w:hAnsiTheme="majorEastAsia"/>
          <w:sz w:val="16"/>
        </w:rPr>
      </w:pP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p>
    <w:p w14:paraId="2D9ACB02" w14:textId="2BB974CF" w:rsidR="00E74B51" w:rsidRDefault="00E74B51" w:rsidP="00E74B51">
      <w:pPr>
        <w:spacing w:line="200" w:lineRule="exact"/>
        <w:ind w:firstLineChars="2400" w:firstLine="3840"/>
        <w:rPr>
          <w:rFonts w:asciiTheme="majorEastAsia" w:eastAsiaTheme="majorEastAsia" w:hAnsiTheme="majorEastAsia"/>
          <w:sz w:val="16"/>
        </w:rPr>
      </w:pPr>
    </w:p>
    <w:p w14:paraId="4A6CDF84" w14:textId="17050D6F" w:rsidR="00271A57" w:rsidRDefault="00271A57">
      <w:pPr>
        <w:widowControl/>
        <w:jc w:val="left"/>
        <w:rPr>
          <w:rFonts w:asciiTheme="majorEastAsia" w:eastAsiaTheme="majorEastAsia" w:hAnsiTheme="majorEastAsia"/>
        </w:rPr>
      </w:pPr>
      <w:r>
        <w:rPr>
          <w:rFonts w:asciiTheme="majorEastAsia" w:eastAsiaTheme="majorEastAsia" w:hAnsiTheme="majorEastAsia"/>
        </w:rPr>
        <w:br w:type="page"/>
      </w:r>
    </w:p>
    <w:p w14:paraId="08FA7AFB" w14:textId="77777777" w:rsidR="00B07598" w:rsidRDefault="00B07598" w:rsidP="00B07598">
      <w:r>
        <w:rPr>
          <w:noProof/>
        </w:rPr>
        <w:lastRenderedPageBreak/>
        <mc:AlternateContent>
          <mc:Choice Requires="wpg">
            <w:drawing>
              <wp:anchor distT="0" distB="0" distL="114300" distR="114300" simplePos="0" relativeHeight="251674624" behindDoc="0" locked="0" layoutInCell="1" allowOverlap="1" wp14:anchorId="5396D475" wp14:editId="7CEDF584">
                <wp:simplePos x="0" y="0"/>
                <wp:positionH relativeFrom="column">
                  <wp:align>left</wp:align>
                </wp:positionH>
                <wp:positionV relativeFrom="line">
                  <wp:posOffset>-53975</wp:posOffset>
                </wp:positionV>
                <wp:extent cx="12029400" cy="403200"/>
                <wp:effectExtent l="0" t="0" r="0" b="0"/>
                <wp:wrapNone/>
                <wp:docPr id="354" name="グループ化 354"/>
                <wp:cNvGraphicFramePr/>
                <a:graphic xmlns:a="http://schemas.openxmlformats.org/drawingml/2006/main">
                  <a:graphicData uri="http://schemas.microsoft.com/office/word/2010/wordprocessingGroup">
                    <wpg:wgp>
                      <wpg:cNvGrpSpPr/>
                      <wpg:grpSpPr>
                        <a:xfrm>
                          <a:off x="0" y="0"/>
                          <a:ext cx="12029400" cy="403200"/>
                          <a:chOff x="0" y="0"/>
                          <a:chExt cx="12026002" cy="411928"/>
                        </a:xfrm>
                      </wpg:grpSpPr>
                      <wpg:grpSp>
                        <wpg:cNvPr id="355" name="グループ化 355"/>
                        <wpg:cNvGrpSpPr/>
                        <wpg:grpSpPr>
                          <a:xfrm>
                            <a:off x="0" y="8626"/>
                            <a:ext cx="12023090" cy="403302"/>
                            <a:chOff x="0" y="0"/>
                            <a:chExt cx="12023090" cy="403302"/>
                          </a:xfrm>
                        </wpg:grpSpPr>
                        <wpg:grpSp>
                          <wpg:cNvPr id="356" name="グループ化 356"/>
                          <wpg:cNvGrpSpPr/>
                          <wpg:grpSpPr>
                            <a:xfrm>
                              <a:off x="0" y="43892"/>
                              <a:ext cx="12023090" cy="359410"/>
                              <a:chOff x="0" y="0"/>
                              <a:chExt cx="12023090" cy="359410"/>
                            </a:xfrm>
                          </wpg:grpSpPr>
                          <wps:wsp>
                            <wps:cNvPr id="357" name="角丸四角形 357"/>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8" name="角丸四角形 358"/>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59" name="テキスト ボックス 359"/>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51EE42" w14:textId="6DE208CA" w:rsidR="00477D54" w:rsidRPr="005D197C" w:rsidRDefault="00477D54" w:rsidP="00B07598">
                                <w:pPr>
                                  <w:jc w:val="center"/>
                                  <w:rPr>
                                    <w:rFonts w:asciiTheme="majorEastAsia" w:eastAsiaTheme="majorEastAsia" w:hAnsiTheme="majorEastAsia"/>
                                    <w:b/>
                                    <w:sz w:val="32"/>
                                  </w:rPr>
                                </w:pPr>
                                <w:r>
                                  <w:rPr>
                                    <w:rFonts w:asciiTheme="majorEastAsia" w:eastAsiaTheme="majorEastAsia" w:hAnsiTheme="majorEastAsia"/>
                                    <w:b/>
                                    <w:sz w:val="32"/>
                                  </w:rPr>
                                  <w:t>9</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360" name="テキスト ボックス 360"/>
                        <wps:cNvSpPr txBox="1"/>
                        <wps:spPr>
                          <a:xfrm>
                            <a:off x="327788" y="0"/>
                            <a:ext cx="536785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784B3F" w14:textId="20037232" w:rsidR="00477D54" w:rsidRPr="005D197C" w:rsidRDefault="00477D54" w:rsidP="00B07598">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物の体積と温度</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１１</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～下旬</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 xml:space="preserve"> 7</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8</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361" name="テキスト ボックス 361"/>
                        <wps:cNvSpPr txBox="1"/>
                        <wps:spPr>
                          <a:xfrm>
                            <a:off x="7323827" y="51758"/>
                            <a:ext cx="4702175" cy="360000"/>
                          </a:xfrm>
                          <a:prstGeom prst="rect">
                            <a:avLst/>
                          </a:prstGeom>
                          <a:noFill/>
                          <a:ln w="6350">
                            <a:noFill/>
                          </a:ln>
                          <a:effectLst/>
                        </wps:spPr>
                        <wps:txbx>
                          <w:txbxContent>
                            <w:p w14:paraId="5954F5AB" w14:textId="1C17B3BB" w:rsidR="00477D54" w:rsidRPr="004E77CB" w:rsidRDefault="00477D54" w:rsidP="00B07598">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A(2)</w:t>
                              </w:r>
                              <w:r>
                                <w:rPr>
                                  <w:rFonts w:asciiTheme="majorEastAsia" w:eastAsiaTheme="majorEastAsia" w:hAnsiTheme="majorEastAsia" w:hint="eastAsia"/>
                                  <w:b/>
                                  <w:color w:val="FFFFFF" w:themeColor="background1"/>
                                  <w:sz w:val="20"/>
                                  <w:szCs w:val="20"/>
                                </w:rPr>
                                <w:t>ア(ア)、イ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396D475" id="グループ化 354" o:spid="_x0000_s1303" style="position:absolute;left:0;text-align:left;margin-left:0;margin-top:-4.25pt;width:947.2pt;height:31.75pt;z-index:251674624;mso-position-horizontal:left;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">
                <v:group id="グループ化 355" o:spid="_x0000_s1304"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">
                  <v:group id="グループ化 356" o:spid="_x0000_s1305"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ZP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UrieCUdAri8AAAD//wMAUEsBAi0AFAAGAAgAAAAhANvh9svuAAAAhQEAABMAAAAAAAAA&#10;AAAAAAAAAAAAAFtDb250ZW50X1R5cGVzXS54bWxQSwECLQAUAAYACAAAACEAWvQsW78AAAAVAQAA&#10;CwAAAAAAAAAAAAAAAAAfAQAAX3JlbHMvLnJlbHNQSwECLQAUAAYACAAAACEAFRbmT8YAAADcAAAA&#10;DwAAAAAAAAAAAAAAAAAHAgAAZHJzL2Rvd25yZXYueG1sUEsFBgAAAAADAAMAtwAAAPoCAAAAAA==&#10;">
                    <v:roundrect id="角丸四角形 357" o:spid="_x0000_s1306"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" fillcolor="#5a5a5a [2109]" stroked="f" strokeweight="2pt"/>
                    <v:roundrect id="角丸四角形 358" o:spid="_x0000_s1307"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" fillcolor="#eeece1 [3214]" strokecolor="black [3213]" strokeweight="2pt"/>
                  </v:group>
                  <v:shape id="テキスト ボックス 359" o:spid="_x0000_s1308"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" filled="f" stroked="f" strokeweight=".5pt">
                    <v:textbox inset="0,0,0,0">
                      <w:txbxContent>
                        <w:p w14:paraId="5F51EE42" w14:textId="6DE208CA" w:rsidR="00477D54" w:rsidRPr="005D197C" w:rsidRDefault="00477D54" w:rsidP="00B07598">
                          <w:pPr>
                            <w:jc w:val="center"/>
                            <w:rPr>
                              <w:rFonts w:asciiTheme="majorEastAsia" w:eastAsiaTheme="majorEastAsia" w:hAnsiTheme="majorEastAsia"/>
                              <w:b/>
                              <w:sz w:val="32"/>
                            </w:rPr>
                          </w:pPr>
                          <w:r>
                            <w:rPr>
                              <w:rFonts w:asciiTheme="majorEastAsia" w:eastAsiaTheme="majorEastAsia" w:hAnsiTheme="majorEastAsia"/>
                              <w:b/>
                              <w:sz w:val="32"/>
                            </w:rPr>
                            <w:t>9</w:t>
                          </w:r>
                        </w:p>
                      </w:txbxContent>
                    </v:textbox>
                  </v:shape>
                </v:group>
                <v:shape id="テキスト ボックス 360" o:spid="_x0000_s1309" type="#_x0000_t202" style="position:absolute;left:3277;width:5367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" filled="f" stroked="f" strokeweight=".5pt">
                  <v:textbox inset="2mm,0,0,0">
                    <w:txbxContent>
                      <w:p w14:paraId="38784B3F" w14:textId="20037232" w:rsidR="00477D54" w:rsidRPr="005D197C" w:rsidRDefault="00477D54" w:rsidP="00B07598">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物の体積と温度</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１１</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～下旬</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 xml:space="preserve"> 7</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8</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361" o:spid="_x0000_s1310"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" filled="f" stroked="f" strokeweight=".5pt">
                  <v:textbox inset="0,0,3mm,0">
                    <w:txbxContent>
                      <w:p w14:paraId="5954F5AB" w14:textId="1C17B3BB" w:rsidR="00477D54" w:rsidRPr="004E77CB" w:rsidRDefault="00477D54" w:rsidP="00B07598">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A(2)ア(ア)、イ</w:t>
                        </w:r>
                      </w:p>
                    </w:txbxContent>
                  </v:textbox>
                </v:shape>
                <w10:wrap anchory="line"/>
              </v:group>
            </w:pict>
          </mc:Fallback>
        </mc:AlternateContent>
      </w:r>
    </w:p>
    <w:p w14:paraId="0C4C928E" w14:textId="77777777" w:rsidR="00B07598" w:rsidRDefault="00B07598" w:rsidP="00B07598"/>
    <w:tbl>
      <w:tblPr>
        <w:tblStyle w:val="ae"/>
        <w:tblW w:w="18853" w:type="dxa"/>
        <w:tblInd w:w="-5" w:type="dxa"/>
        <w:tblCellMar>
          <w:top w:w="57" w:type="dxa"/>
          <w:bottom w:w="57" w:type="dxa"/>
        </w:tblCellMar>
        <w:tblLook w:val="04A0" w:firstRow="1" w:lastRow="0" w:firstColumn="1" w:lastColumn="0" w:noHBand="0" w:noVBand="1"/>
      </w:tblPr>
      <w:tblGrid>
        <w:gridCol w:w="3968"/>
        <w:gridCol w:w="454"/>
        <w:gridCol w:w="4479"/>
        <w:gridCol w:w="652"/>
        <w:gridCol w:w="340"/>
        <w:gridCol w:w="4025"/>
        <w:gridCol w:w="1106"/>
        <w:gridCol w:w="3829"/>
      </w:tblGrid>
      <w:tr w:rsidR="00B07598" w14:paraId="2AF4154F" w14:textId="77777777" w:rsidTr="00C96749">
        <w:trPr>
          <w:trHeight w:hRule="exact" w:val="340"/>
        </w:trPr>
        <w:tc>
          <w:tcPr>
            <w:tcW w:w="3968" w:type="dxa"/>
            <w:shd w:val="clear" w:color="auto" w:fill="808080" w:themeFill="background1" w:themeFillShade="80"/>
            <w:vAlign w:val="center"/>
          </w:tcPr>
          <w:p w14:paraId="709EFADE" w14:textId="77777777" w:rsidR="00B07598" w:rsidRPr="00BB399C" w:rsidRDefault="00B07598" w:rsidP="001A66A0">
            <w:pPr>
              <w:spacing w:line="240" w:lineRule="exact"/>
              <w:jc w:val="center"/>
              <w:rPr>
                <w:rFonts w:asciiTheme="majorEastAsia" w:eastAsiaTheme="majorEastAsia" w:hAnsiTheme="majorEastAsia"/>
                <w:b/>
                <w:sz w:val="20"/>
              </w:rPr>
            </w:pPr>
            <w:r w:rsidRPr="00BB399C">
              <w:rPr>
                <w:rFonts w:asciiTheme="majorEastAsia" w:eastAsiaTheme="majorEastAsia" w:hAnsiTheme="majorEastAsia" w:hint="eastAsia"/>
                <w:b/>
                <w:color w:val="FFFFFF" w:themeColor="background1"/>
                <w:sz w:val="20"/>
              </w:rPr>
              <w:t>単元の目標</w:t>
            </w:r>
          </w:p>
        </w:tc>
        <w:tc>
          <w:tcPr>
            <w:tcW w:w="14885" w:type="dxa"/>
            <w:gridSpan w:val="7"/>
            <w:shd w:val="clear" w:color="auto" w:fill="808080" w:themeFill="background1" w:themeFillShade="80"/>
            <w:vAlign w:val="center"/>
          </w:tcPr>
          <w:p w14:paraId="1E0B1A13" w14:textId="77777777" w:rsidR="00B07598" w:rsidRPr="00BB399C" w:rsidRDefault="00B07598" w:rsidP="001A66A0">
            <w:pPr>
              <w:spacing w:line="200" w:lineRule="exact"/>
              <w:jc w:val="center"/>
              <w:rPr>
                <w:sz w:val="20"/>
              </w:rPr>
            </w:pPr>
            <w:r w:rsidRPr="00BB399C">
              <w:rPr>
                <w:rFonts w:asciiTheme="majorEastAsia" w:eastAsiaTheme="majorEastAsia" w:hAnsiTheme="majorEastAsia" w:hint="eastAsia"/>
                <w:b/>
                <w:color w:val="FFFFFF" w:themeColor="background1"/>
                <w:sz w:val="20"/>
              </w:rPr>
              <w:t>単元の観点別評価</w:t>
            </w:r>
            <w:r>
              <w:rPr>
                <w:rFonts w:asciiTheme="majorEastAsia" w:eastAsiaTheme="majorEastAsia" w:hAnsiTheme="majorEastAsia" w:hint="eastAsia"/>
                <w:b/>
                <w:color w:val="FFFFFF" w:themeColor="background1"/>
                <w:sz w:val="20"/>
              </w:rPr>
              <w:t>規</w:t>
            </w:r>
            <w:r w:rsidRPr="00BB399C">
              <w:rPr>
                <w:rFonts w:asciiTheme="majorEastAsia" w:eastAsiaTheme="majorEastAsia" w:hAnsiTheme="majorEastAsia" w:hint="eastAsia"/>
                <w:b/>
                <w:color w:val="FFFFFF" w:themeColor="background1"/>
                <w:sz w:val="20"/>
              </w:rPr>
              <w:t>準</w:t>
            </w:r>
          </w:p>
        </w:tc>
      </w:tr>
      <w:tr w:rsidR="00B07598" w14:paraId="7275CFF9" w14:textId="77777777" w:rsidTr="00C96749">
        <w:trPr>
          <w:trHeight w:val="2041"/>
        </w:trPr>
        <w:tc>
          <w:tcPr>
            <w:tcW w:w="3968" w:type="dxa"/>
          </w:tcPr>
          <w:p w14:paraId="70E23955" w14:textId="0DBEE316" w:rsidR="00B07598" w:rsidRPr="004F3708" w:rsidRDefault="003D3CB8" w:rsidP="001A66A0">
            <w:pPr>
              <w:widowControl/>
              <w:autoSpaceDE w:val="0"/>
              <w:autoSpaceDN w:val="0"/>
              <w:adjustRightInd w:val="0"/>
              <w:spacing w:line="200" w:lineRule="exact"/>
              <w:jc w:val="left"/>
              <w:rPr>
                <w:rStyle w:val="ab"/>
                <w:sz w:val="15"/>
                <w:szCs w:val="15"/>
              </w:rPr>
            </w:pPr>
            <w:r w:rsidRPr="003D3CB8">
              <w:rPr>
                <w:rStyle w:val="ab"/>
                <w:rFonts w:hint="eastAsia"/>
                <w:sz w:val="15"/>
                <w:szCs w:val="15"/>
              </w:rPr>
              <w:t>金属</w:t>
            </w:r>
            <w:r w:rsidR="00B14E62">
              <w:rPr>
                <w:rStyle w:val="ab"/>
                <w:rFonts w:hint="eastAsia"/>
                <w:sz w:val="15"/>
                <w:szCs w:val="15"/>
              </w:rPr>
              <w:t>、</w:t>
            </w:r>
            <w:r w:rsidRPr="003D3CB8">
              <w:rPr>
                <w:rStyle w:val="ab"/>
                <w:rFonts w:hint="eastAsia"/>
                <w:sz w:val="15"/>
                <w:szCs w:val="15"/>
              </w:rPr>
              <w:t>水及び空気をあたためたり</w:t>
            </w:r>
            <w:r w:rsidR="00B14E62">
              <w:rPr>
                <w:rStyle w:val="ab"/>
                <w:rFonts w:hint="eastAsia"/>
                <w:sz w:val="15"/>
                <w:szCs w:val="15"/>
              </w:rPr>
              <w:t>、</w:t>
            </w:r>
            <w:r w:rsidRPr="003D3CB8">
              <w:rPr>
                <w:rStyle w:val="ab"/>
                <w:rFonts w:hint="eastAsia"/>
                <w:sz w:val="15"/>
                <w:szCs w:val="15"/>
              </w:rPr>
              <w:t>冷やしたりしたときの体積の変化に着目して</w:t>
            </w:r>
            <w:r w:rsidR="00B14E62">
              <w:rPr>
                <w:rStyle w:val="ab"/>
                <w:rFonts w:hint="eastAsia"/>
                <w:sz w:val="15"/>
                <w:szCs w:val="15"/>
              </w:rPr>
              <w:t>、</w:t>
            </w:r>
            <w:r w:rsidRPr="003D3CB8">
              <w:rPr>
                <w:rStyle w:val="ab"/>
                <w:rFonts w:hint="eastAsia"/>
                <w:sz w:val="15"/>
                <w:szCs w:val="15"/>
              </w:rPr>
              <w:t>それらと温度の変化とを関係付けて</w:t>
            </w:r>
            <w:r w:rsidR="00B14E62">
              <w:rPr>
                <w:rStyle w:val="ab"/>
                <w:rFonts w:hint="eastAsia"/>
                <w:sz w:val="15"/>
                <w:szCs w:val="15"/>
              </w:rPr>
              <w:t>、</w:t>
            </w:r>
            <w:r w:rsidRPr="003D3CB8">
              <w:rPr>
                <w:rStyle w:val="ab"/>
                <w:rFonts w:hint="eastAsia"/>
                <w:sz w:val="15"/>
                <w:szCs w:val="15"/>
              </w:rPr>
              <w:t>金属</w:t>
            </w:r>
            <w:r w:rsidR="00B14E62">
              <w:rPr>
                <w:rStyle w:val="ab"/>
                <w:rFonts w:hint="eastAsia"/>
                <w:sz w:val="15"/>
                <w:szCs w:val="15"/>
              </w:rPr>
              <w:t>、</w:t>
            </w:r>
            <w:r w:rsidRPr="003D3CB8">
              <w:rPr>
                <w:rStyle w:val="ab"/>
                <w:rFonts w:hint="eastAsia"/>
                <w:sz w:val="15"/>
                <w:szCs w:val="15"/>
              </w:rPr>
              <w:t>水及び空気の温度変化に伴う体積の変化を調べる活動を通して</w:t>
            </w:r>
            <w:r w:rsidR="00B14E62">
              <w:rPr>
                <w:rStyle w:val="ab"/>
                <w:rFonts w:hint="eastAsia"/>
                <w:sz w:val="15"/>
                <w:szCs w:val="15"/>
              </w:rPr>
              <w:t>、</w:t>
            </w:r>
            <w:r w:rsidRPr="003D3CB8">
              <w:rPr>
                <w:rStyle w:val="ab"/>
                <w:rFonts w:hint="eastAsia"/>
                <w:sz w:val="15"/>
                <w:szCs w:val="15"/>
              </w:rPr>
              <w:t>それらについての理解を図り</w:t>
            </w:r>
            <w:r w:rsidR="00B14E62">
              <w:rPr>
                <w:rStyle w:val="ab"/>
                <w:rFonts w:hint="eastAsia"/>
                <w:sz w:val="15"/>
                <w:szCs w:val="15"/>
              </w:rPr>
              <w:t>、</w:t>
            </w:r>
            <w:r w:rsidRPr="003D3CB8">
              <w:rPr>
                <w:rStyle w:val="ab"/>
                <w:rFonts w:hint="eastAsia"/>
                <w:sz w:val="15"/>
                <w:szCs w:val="15"/>
              </w:rPr>
              <w:t>実験などに関する技能を身に付けるとともに</w:t>
            </w:r>
            <w:r w:rsidR="00B14E62">
              <w:rPr>
                <w:rStyle w:val="ab"/>
                <w:rFonts w:hint="eastAsia"/>
                <w:sz w:val="15"/>
                <w:szCs w:val="15"/>
              </w:rPr>
              <w:t>、</w:t>
            </w:r>
            <w:r w:rsidRPr="003D3CB8">
              <w:rPr>
                <w:rStyle w:val="ab"/>
                <w:rFonts w:hint="eastAsia"/>
                <w:sz w:val="15"/>
                <w:szCs w:val="15"/>
              </w:rPr>
              <w:t>主に既習の内容や生活経験を基に</w:t>
            </w:r>
            <w:r w:rsidR="00B14E62">
              <w:rPr>
                <w:rStyle w:val="ab"/>
                <w:rFonts w:hint="eastAsia"/>
                <w:sz w:val="15"/>
                <w:szCs w:val="15"/>
              </w:rPr>
              <w:t>、</w:t>
            </w:r>
            <w:r w:rsidRPr="003D3CB8">
              <w:rPr>
                <w:rStyle w:val="ab"/>
                <w:rFonts w:hint="eastAsia"/>
                <w:sz w:val="15"/>
                <w:szCs w:val="15"/>
              </w:rPr>
              <w:t>根拠のある予想や仮説を発想する力や主体的に問題解決しようとする態度を育成する。</w:t>
            </w:r>
          </w:p>
        </w:tc>
        <w:tc>
          <w:tcPr>
            <w:tcW w:w="454" w:type="dxa"/>
            <w:tcBorders>
              <w:right w:val="nil"/>
            </w:tcBorders>
            <w:vAlign w:val="center"/>
          </w:tcPr>
          <w:p w14:paraId="31BE7694" w14:textId="77777777" w:rsidR="00B07598" w:rsidRPr="00A63C9C" w:rsidRDefault="00B07598" w:rsidP="001A66A0">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635712" behindDoc="0" locked="0" layoutInCell="1" allowOverlap="1" wp14:anchorId="239F619A" wp14:editId="4FF0B6DF">
                      <wp:simplePos x="0" y="0"/>
                      <wp:positionH relativeFrom="column">
                        <wp:posOffset>0</wp:posOffset>
                      </wp:positionH>
                      <wp:positionV relativeFrom="paragraph">
                        <wp:posOffset>0</wp:posOffset>
                      </wp:positionV>
                      <wp:extent cx="216000" cy="1079640"/>
                      <wp:effectExtent l="0" t="0" r="0" b="6350"/>
                      <wp:wrapNone/>
                      <wp:docPr id="362" name="テキスト ボックス 362"/>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40FAD5" w14:textId="77777777" w:rsidR="00477D54" w:rsidRPr="00B448D5" w:rsidRDefault="00477D54" w:rsidP="00B07598">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F619A" id="テキスト ボックス 362" o:spid="_x0000_s1311" type="#_x0000_t202" style="position:absolute;left:0;text-align:left;margin-left:0;margin-top:0;width:17pt;height:8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" fillcolor="#7f7f7f [1612]" stroked="f" strokeweight=".5pt">
                      <v:textbox style="layout-flow:vertical-ideographic" inset="0,0,0,0">
                        <w:txbxContent>
                          <w:p w14:paraId="5640FAD5" w14:textId="77777777" w:rsidR="00477D54" w:rsidRPr="00B448D5" w:rsidRDefault="00477D54" w:rsidP="00B07598">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479" w:type="dxa"/>
            <w:tcBorders>
              <w:left w:val="nil"/>
              <w:right w:val="nil"/>
            </w:tcBorders>
          </w:tcPr>
          <w:p w14:paraId="621D4C89" w14:textId="4DFA0BAD" w:rsidR="003D3CB8" w:rsidRPr="003D3CB8" w:rsidRDefault="003D3CB8" w:rsidP="003D3CB8">
            <w:pPr>
              <w:widowControl/>
              <w:autoSpaceDE w:val="0"/>
              <w:autoSpaceDN w:val="0"/>
              <w:adjustRightInd w:val="0"/>
              <w:spacing w:line="200" w:lineRule="exact"/>
              <w:ind w:left="140" w:hangingChars="100" w:hanging="140"/>
              <w:jc w:val="left"/>
              <w:rPr>
                <w:rStyle w:val="ab"/>
                <w:rFonts w:ascii="Corbel" w:hAnsi="Corbel" w:cs="Corbel"/>
              </w:rPr>
            </w:pPr>
            <w:r w:rsidRPr="003D3CB8">
              <w:rPr>
                <w:rStyle w:val="ab"/>
                <w:rFonts w:ascii="Corbel" w:hAnsi="Corbel" w:cs="Corbel" w:hint="eastAsia"/>
              </w:rPr>
              <w:t>①金属</w:t>
            </w:r>
            <w:r w:rsidR="00B14E62">
              <w:rPr>
                <w:rStyle w:val="ab"/>
                <w:rFonts w:ascii="Corbel" w:hAnsi="Corbel" w:cs="Corbel" w:hint="eastAsia"/>
              </w:rPr>
              <w:t>、</w:t>
            </w:r>
            <w:r w:rsidRPr="003D3CB8">
              <w:rPr>
                <w:rStyle w:val="ab"/>
                <w:rFonts w:ascii="Corbel" w:hAnsi="Corbel" w:cs="Corbel" w:hint="eastAsia"/>
              </w:rPr>
              <w:t>水及び空気は</w:t>
            </w:r>
            <w:r w:rsidR="00B14E62">
              <w:rPr>
                <w:rStyle w:val="ab"/>
                <w:rFonts w:ascii="Corbel" w:hAnsi="Corbel" w:cs="Corbel" w:hint="eastAsia"/>
              </w:rPr>
              <w:t>、</w:t>
            </w:r>
            <w:r w:rsidRPr="003D3CB8">
              <w:rPr>
                <w:rStyle w:val="ab"/>
                <w:rFonts w:ascii="Corbel" w:hAnsi="Corbel" w:cs="Corbel" w:hint="eastAsia"/>
              </w:rPr>
              <w:t>あたためたり冷やしたりすると</w:t>
            </w:r>
            <w:r w:rsidR="00B14E62">
              <w:rPr>
                <w:rStyle w:val="ab"/>
                <w:rFonts w:ascii="Corbel" w:hAnsi="Corbel" w:cs="Corbel" w:hint="eastAsia"/>
              </w:rPr>
              <w:t>、</w:t>
            </w:r>
            <w:r w:rsidRPr="003D3CB8">
              <w:rPr>
                <w:rStyle w:val="ab"/>
                <w:rFonts w:ascii="Corbel" w:hAnsi="Corbel" w:cs="Corbel" w:hint="eastAsia"/>
              </w:rPr>
              <w:t>それらの体積が変わるが</w:t>
            </w:r>
            <w:r w:rsidR="00B14E62">
              <w:rPr>
                <w:rStyle w:val="ab"/>
                <w:rFonts w:ascii="Corbel" w:hAnsi="Corbel" w:cs="Corbel" w:hint="eastAsia"/>
              </w:rPr>
              <w:t>、</w:t>
            </w:r>
            <w:r w:rsidRPr="003D3CB8">
              <w:rPr>
                <w:rStyle w:val="ab"/>
                <w:rFonts w:ascii="Corbel" w:hAnsi="Corbel" w:cs="Corbel" w:hint="eastAsia"/>
              </w:rPr>
              <w:t>その程度には違いがあることを理解している。</w:t>
            </w:r>
          </w:p>
          <w:p w14:paraId="5DC451AC" w14:textId="23D17861" w:rsidR="00B07598" w:rsidRPr="004F3708" w:rsidRDefault="003D3CB8" w:rsidP="003D3CB8">
            <w:pPr>
              <w:widowControl/>
              <w:autoSpaceDE w:val="0"/>
              <w:autoSpaceDN w:val="0"/>
              <w:adjustRightInd w:val="0"/>
              <w:spacing w:line="200" w:lineRule="exact"/>
              <w:ind w:left="140" w:hangingChars="100" w:hanging="140"/>
              <w:jc w:val="left"/>
              <w:rPr>
                <w:rStyle w:val="ab"/>
              </w:rPr>
            </w:pPr>
            <w:r w:rsidRPr="003D3CB8">
              <w:rPr>
                <w:rStyle w:val="ab"/>
                <w:rFonts w:ascii="Corbel" w:hAnsi="Corbel" w:cs="Corbel" w:hint="eastAsia"/>
              </w:rPr>
              <w:t>②金属</w:t>
            </w:r>
            <w:r w:rsidR="00B14E62">
              <w:rPr>
                <w:rStyle w:val="ab"/>
                <w:rFonts w:ascii="Corbel" w:hAnsi="Corbel" w:cs="Corbel" w:hint="eastAsia"/>
              </w:rPr>
              <w:t>、</w:t>
            </w:r>
            <w:r w:rsidRPr="003D3CB8">
              <w:rPr>
                <w:rStyle w:val="ab"/>
                <w:rFonts w:ascii="Corbel" w:hAnsi="Corbel" w:cs="Corbel" w:hint="eastAsia"/>
              </w:rPr>
              <w:t>水及び空気の体積と温度との関係について</w:t>
            </w:r>
            <w:r w:rsidR="00B14E62">
              <w:rPr>
                <w:rStyle w:val="ab"/>
                <w:rFonts w:ascii="Corbel" w:hAnsi="Corbel" w:cs="Corbel" w:hint="eastAsia"/>
              </w:rPr>
              <w:t>、</w:t>
            </w:r>
            <w:r w:rsidRPr="003D3CB8">
              <w:rPr>
                <w:rStyle w:val="ab"/>
                <w:rFonts w:ascii="Corbel" w:hAnsi="Corbel" w:cs="Corbel" w:hint="eastAsia"/>
              </w:rPr>
              <w:t>器具や機器などを正しく扱いながら調べ</w:t>
            </w:r>
            <w:r w:rsidR="00B14E62">
              <w:rPr>
                <w:rStyle w:val="ab"/>
                <w:rFonts w:ascii="Corbel" w:hAnsi="Corbel" w:cs="Corbel" w:hint="eastAsia"/>
              </w:rPr>
              <w:t>、</w:t>
            </w:r>
            <w:r w:rsidRPr="003D3CB8">
              <w:rPr>
                <w:rStyle w:val="ab"/>
                <w:rFonts w:ascii="Corbel" w:hAnsi="Corbel" w:cs="Corbel" w:hint="eastAsia"/>
              </w:rPr>
              <w:t>それらの過程や得られた結果を分かりやすく記録している。</w:t>
            </w:r>
          </w:p>
        </w:tc>
        <w:tc>
          <w:tcPr>
            <w:tcW w:w="652" w:type="dxa"/>
            <w:tcBorders>
              <w:left w:val="nil"/>
              <w:right w:val="nil"/>
            </w:tcBorders>
            <w:vAlign w:val="center"/>
          </w:tcPr>
          <w:p w14:paraId="4F7E1411" w14:textId="77777777" w:rsidR="00B07598" w:rsidRPr="004F3708" w:rsidRDefault="00B07598" w:rsidP="001A66A0">
            <w:pPr>
              <w:snapToGrid w:val="0"/>
              <w:spacing w:line="200" w:lineRule="exact"/>
              <w:ind w:left="140" w:hangingChars="100" w:hanging="140"/>
              <w:jc w:val="center"/>
              <w:rPr>
                <w:rStyle w:val="ab"/>
              </w:rPr>
            </w:pPr>
          </w:p>
          <w:p w14:paraId="32D4AF30" w14:textId="77777777" w:rsidR="00B07598" w:rsidRPr="004F3708" w:rsidRDefault="00B07598" w:rsidP="001A66A0">
            <w:pPr>
              <w:spacing w:line="200" w:lineRule="exact"/>
              <w:ind w:left="140" w:hangingChars="100" w:hanging="140"/>
              <w:rPr>
                <w:rStyle w:val="ab"/>
              </w:rPr>
            </w:pPr>
          </w:p>
          <w:p w14:paraId="24518434" w14:textId="77777777" w:rsidR="00B07598" w:rsidRPr="004F3708" w:rsidRDefault="00B07598" w:rsidP="001A66A0">
            <w:pPr>
              <w:spacing w:line="200" w:lineRule="exact"/>
              <w:ind w:left="140" w:hangingChars="100" w:hanging="140"/>
              <w:rPr>
                <w:rStyle w:val="ab"/>
              </w:rPr>
            </w:pPr>
          </w:p>
          <w:p w14:paraId="66498878" w14:textId="77777777" w:rsidR="00B07598" w:rsidRPr="004F3708" w:rsidRDefault="00B07598" w:rsidP="001A66A0">
            <w:pPr>
              <w:spacing w:line="200" w:lineRule="exact"/>
              <w:ind w:left="140" w:hangingChars="100" w:hanging="140"/>
              <w:rPr>
                <w:rStyle w:val="ab"/>
              </w:rPr>
            </w:pPr>
          </w:p>
          <w:p w14:paraId="2E054BAC" w14:textId="77777777" w:rsidR="00B07598" w:rsidRPr="004F3708" w:rsidRDefault="00B07598" w:rsidP="001A66A0">
            <w:pPr>
              <w:spacing w:line="200" w:lineRule="exact"/>
              <w:ind w:left="140" w:hangingChars="100" w:hanging="140"/>
              <w:rPr>
                <w:rStyle w:val="ab"/>
              </w:rPr>
            </w:pPr>
          </w:p>
        </w:tc>
        <w:tc>
          <w:tcPr>
            <w:tcW w:w="340" w:type="dxa"/>
            <w:tcBorders>
              <w:left w:val="nil"/>
              <w:right w:val="nil"/>
            </w:tcBorders>
            <w:vAlign w:val="center"/>
          </w:tcPr>
          <w:p w14:paraId="1C34C46D" w14:textId="77777777" w:rsidR="00B07598" w:rsidRPr="004F3708" w:rsidRDefault="00B07598" w:rsidP="001A66A0">
            <w:pPr>
              <w:snapToGrid w:val="0"/>
              <w:spacing w:line="200" w:lineRule="exact"/>
              <w:ind w:left="140" w:hangingChars="100" w:hanging="140"/>
              <w:jc w:val="center"/>
              <w:rPr>
                <w:rStyle w:val="ab"/>
              </w:rPr>
            </w:pPr>
            <w:r w:rsidRPr="004F3708">
              <w:rPr>
                <w:rStyle w:val="ab"/>
                <w:noProof/>
              </w:rPr>
              <mc:AlternateContent>
                <mc:Choice Requires="wps">
                  <w:drawing>
                    <wp:anchor distT="0" distB="0" distL="114300" distR="114300" simplePos="0" relativeHeight="251641856" behindDoc="0" locked="0" layoutInCell="1" allowOverlap="1" wp14:anchorId="4CB08381" wp14:editId="60A474D5">
                      <wp:simplePos x="0" y="0"/>
                      <wp:positionH relativeFrom="column">
                        <wp:posOffset>-71755</wp:posOffset>
                      </wp:positionH>
                      <wp:positionV relativeFrom="paragraph">
                        <wp:posOffset>0</wp:posOffset>
                      </wp:positionV>
                      <wp:extent cx="216000" cy="1079640"/>
                      <wp:effectExtent l="0" t="0" r="0" b="6350"/>
                      <wp:wrapNone/>
                      <wp:docPr id="363" name="テキスト ボックス 363"/>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5635DC23" w14:textId="77777777" w:rsidR="00477D54" w:rsidRPr="00A43D60" w:rsidRDefault="00477D54" w:rsidP="00B07598">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B08381" id="テキスト ボックス 363" o:spid="_x0000_s1312" type="#_x0000_t202" style="position:absolute;left:0;text-align:left;margin-left:-5.65pt;margin-top:0;width:17pt;height: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" fillcolor="#7f7f7f [1612]" stroked="f" strokeweight=".5pt">
                      <v:textbox style="layout-flow:vertical-ideographic" inset="0,0,0,0">
                        <w:txbxContent>
                          <w:p w14:paraId="5635DC23" w14:textId="77777777" w:rsidR="00477D54" w:rsidRPr="00A43D60" w:rsidRDefault="00477D54" w:rsidP="00B07598">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025" w:type="dxa"/>
            <w:tcBorders>
              <w:left w:val="nil"/>
              <w:right w:val="nil"/>
            </w:tcBorders>
          </w:tcPr>
          <w:p w14:paraId="2AEF3642" w14:textId="6616EB44" w:rsidR="003D3CB8" w:rsidRPr="003D3CB8" w:rsidRDefault="003D3CB8" w:rsidP="003D3CB8">
            <w:pPr>
              <w:widowControl/>
              <w:autoSpaceDE w:val="0"/>
              <w:autoSpaceDN w:val="0"/>
              <w:adjustRightInd w:val="0"/>
              <w:spacing w:line="200" w:lineRule="exact"/>
              <w:ind w:left="140" w:hangingChars="100" w:hanging="140"/>
              <w:jc w:val="left"/>
              <w:rPr>
                <w:rStyle w:val="ab"/>
                <w:rFonts w:ascii="Corbel" w:hAnsi="Corbel" w:cs="Corbel"/>
              </w:rPr>
            </w:pPr>
            <w:r w:rsidRPr="003D3CB8">
              <w:rPr>
                <w:rStyle w:val="ab"/>
                <w:rFonts w:ascii="Corbel" w:hAnsi="Corbel" w:cs="Corbel" w:hint="eastAsia"/>
              </w:rPr>
              <w:t>①金属</w:t>
            </w:r>
            <w:r w:rsidR="00B14E62">
              <w:rPr>
                <w:rStyle w:val="ab"/>
                <w:rFonts w:ascii="Corbel" w:hAnsi="Corbel" w:cs="Corbel" w:hint="eastAsia"/>
              </w:rPr>
              <w:t>、</w:t>
            </w:r>
            <w:r w:rsidRPr="003D3CB8">
              <w:rPr>
                <w:rStyle w:val="ab"/>
                <w:rFonts w:ascii="Corbel" w:hAnsi="Corbel" w:cs="Corbel" w:hint="eastAsia"/>
              </w:rPr>
              <w:t>水及び空気の体積と温度との関係について</w:t>
            </w:r>
            <w:r w:rsidR="00B14E62">
              <w:rPr>
                <w:rStyle w:val="ab"/>
                <w:rFonts w:ascii="Corbel" w:hAnsi="Corbel" w:cs="Corbel" w:hint="eastAsia"/>
              </w:rPr>
              <w:t>、</w:t>
            </w:r>
            <w:r w:rsidRPr="003D3CB8">
              <w:rPr>
                <w:rStyle w:val="ab"/>
                <w:rFonts w:ascii="Corbel" w:hAnsi="Corbel" w:cs="Corbel" w:hint="eastAsia"/>
              </w:rPr>
              <w:t>既習の内容や生活経験を基に</w:t>
            </w:r>
            <w:r w:rsidR="00B14E62">
              <w:rPr>
                <w:rStyle w:val="ab"/>
                <w:rFonts w:ascii="Corbel" w:hAnsi="Corbel" w:cs="Corbel" w:hint="eastAsia"/>
              </w:rPr>
              <w:t>、</w:t>
            </w:r>
            <w:r w:rsidRPr="003D3CB8">
              <w:rPr>
                <w:rStyle w:val="ab"/>
                <w:rFonts w:ascii="Corbel" w:hAnsi="Corbel" w:cs="Corbel" w:hint="eastAsia"/>
              </w:rPr>
              <w:t>根拠のある予想や仮説を発想し</w:t>
            </w:r>
            <w:r w:rsidR="00B14E62">
              <w:rPr>
                <w:rStyle w:val="ab"/>
                <w:rFonts w:ascii="Corbel" w:hAnsi="Corbel" w:cs="Corbel" w:hint="eastAsia"/>
              </w:rPr>
              <w:t>、</w:t>
            </w:r>
            <w:r w:rsidRPr="003D3CB8">
              <w:rPr>
                <w:rStyle w:val="ab"/>
                <w:rFonts w:ascii="Corbel" w:hAnsi="Corbel" w:cs="Corbel" w:hint="eastAsia"/>
              </w:rPr>
              <w:t>表現するなどして問題解決している。</w:t>
            </w:r>
          </w:p>
          <w:p w14:paraId="1D66AD4C" w14:textId="6EF712AD" w:rsidR="00B07598" w:rsidRPr="004F3708" w:rsidRDefault="003D3CB8" w:rsidP="003D3CB8">
            <w:pPr>
              <w:widowControl/>
              <w:autoSpaceDE w:val="0"/>
              <w:autoSpaceDN w:val="0"/>
              <w:adjustRightInd w:val="0"/>
              <w:spacing w:line="200" w:lineRule="exact"/>
              <w:ind w:left="140" w:hangingChars="100" w:hanging="140"/>
              <w:jc w:val="left"/>
              <w:rPr>
                <w:rStyle w:val="ab"/>
              </w:rPr>
            </w:pPr>
            <w:r w:rsidRPr="003D3CB8">
              <w:rPr>
                <w:rStyle w:val="ab"/>
                <w:rFonts w:ascii="Corbel" w:hAnsi="Corbel" w:cs="Corbel" w:hint="eastAsia"/>
              </w:rPr>
              <w:t>②金属</w:t>
            </w:r>
            <w:r w:rsidR="00B14E62">
              <w:rPr>
                <w:rStyle w:val="ab"/>
                <w:rFonts w:ascii="Corbel" w:hAnsi="Corbel" w:cs="Corbel" w:hint="eastAsia"/>
              </w:rPr>
              <w:t>、</w:t>
            </w:r>
            <w:r w:rsidRPr="003D3CB8">
              <w:rPr>
                <w:rStyle w:val="ab"/>
                <w:rFonts w:ascii="Corbel" w:hAnsi="Corbel" w:cs="Corbel" w:hint="eastAsia"/>
              </w:rPr>
              <w:t>水及び空気の体積と温度との関係について</w:t>
            </w:r>
            <w:r w:rsidR="00B14E62">
              <w:rPr>
                <w:rStyle w:val="ab"/>
                <w:rFonts w:ascii="Corbel" w:hAnsi="Corbel" w:cs="Corbel" w:hint="eastAsia"/>
              </w:rPr>
              <w:t>、</w:t>
            </w:r>
            <w:r w:rsidRPr="003D3CB8">
              <w:rPr>
                <w:rStyle w:val="ab"/>
                <w:rFonts w:ascii="Corbel" w:hAnsi="Corbel" w:cs="Corbel" w:hint="eastAsia"/>
              </w:rPr>
              <w:t>実験などを行い</w:t>
            </w:r>
            <w:r w:rsidR="00B14E62">
              <w:rPr>
                <w:rStyle w:val="ab"/>
                <w:rFonts w:ascii="Corbel" w:hAnsi="Corbel" w:cs="Corbel" w:hint="eastAsia"/>
              </w:rPr>
              <w:t>、</w:t>
            </w:r>
            <w:r w:rsidRPr="003D3CB8">
              <w:rPr>
                <w:rStyle w:val="ab"/>
                <w:rFonts w:ascii="Corbel" w:hAnsi="Corbel" w:cs="Corbel" w:hint="eastAsia"/>
              </w:rPr>
              <w:t>得られた結果を基に考察し</w:t>
            </w:r>
            <w:r w:rsidR="00B14E62">
              <w:rPr>
                <w:rStyle w:val="ab"/>
                <w:rFonts w:ascii="Corbel" w:hAnsi="Corbel" w:cs="Corbel" w:hint="eastAsia"/>
              </w:rPr>
              <w:t>、</w:t>
            </w:r>
            <w:r w:rsidRPr="003D3CB8">
              <w:rPr>
                <w:rStyle w:val="ab"/>
                <w:rFonts w:ascii="Corbel" w:hAnsi="Corbel" w:cs="Corbel" w:hint="eastAsia"/>
              </w:rPr>
              <w:t>表現するなどして問題解決している。</w:t>
            </w:r>
          </w:p>
        </w:tc>
        <w:tc>
          <w:tcPr>
            <w:tcW w:w="1106" w:type="dxa"/>
            <w:tcBorders>
              <w:left w:val="nil"/>
              <w:right w:val="nil"/>
            </w:tcBorders>
            <w:vAlign w:val="center"/>
          </w:tcPr>
          <w:p w14:paraId="0712F76F" w14:textId="77777777" w:rsidR="00B07598" w:rsidRPr="004F3708" w:rsidRDefault="00B07598" w:rsidP="001A66A0">
            <w:pPr>
              <w:snapToGrid w:val="0"/>
              <w:spacing w:line="200" w:lineRule="exact"/>
              <w:ind w:left="140" w:hangingChars="100" w:hanging="140"/>
              <w:jc w:val="center"/>
              <w:rPr>
                <w:rStyle w:val="ab"/>
              </w:rPr>
            </w:pPr>
            <w:r w:rsidRPr="004F3708">
              <w:rPr>
                <w:rStyle w:val="ab"/>
                <w:noProof/>
              </w:rPr>
              <mc:AlternateContent>
                <mc:Choice Requires="wps">
                  <w:drawing>
                    <wp:anchor distT="0" distB="0" distL="114300" distR="114300" simplePos="0" relativeHeight="251644928" behindDoc="0" locked="0" layoutInCell="1" allowOverlap="1" wp14:anchorId="00B55F2C" wp14:editId="2022F7D5">
                      <wp:simplePos x="0" y="0"/>
                      <wp:positionH relativeFrom="column">
                        <wp:posOffset>414020</wp:posOffset>
                      </wp:positionH>
                      <wp:positionV relativeFrom="paragraph">
                        <wp:posOffset>0</wp:posOffset>
                      </wp:positionV>
                      <wp:extent cx="216000" cy="1079640"/>
                      <wp:effectExtent l="0" t="0" r="0" b="6350"/>
                      <wp:wrapNone/>
                      <wp:docPr id="364" name="テキスト ボックス 364"/>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3947FE42" w14:textId="77777777" w:rsidR="00477D54" w:rsidRPr="00A43D60" w:rsidRDefault="00477D54" w:rsidP="00B07598">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B55F2C" id="テキスト ボックス 364" o:spid="_x0000_s1313" type="#_x0000_t202" style="position:absolute;left:0;text-align:left;margin-left:32.6pt;margin-top:0;width:17pt;height: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" fillcolor="#7f7f7f [1612]" stroked="f" strokeweight=".5pt">
                      <v:textbox style="layout-flow:vertical-ideographic" inset="0,0,0,0">
                        <w:txbxContent>
                          <w:p w14:paraId="3947FE42" w14:textId="77777777" w:rsidR="00477D54" w:rsidRPr="00A43D60" w:rsidRDefault="00477D54" w:rsidP="00B07598">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3829" w:type="dxa"/>
            <w:tcBorders>
              <w:left w:val="nil"/>
            </w:tcBorders>
          </w:tcPr>
          <w:p w14:paraId="4611A596" w14:textId="4D163F74" w:rsidR="003D3CB8" w:rsidRPr="003D3CB8" w:rsidRDefault="003D3CB8" w:rsidP="003D3CB8">
            <w:pPr>
              <w:widowControl/>
              <w:autoSpaceDE w:val="0"/>
              <w:autoSpaceDN w:val="0"/>
              <w:adjustRightInd w:val="0"/>
              <w:spacing w:line="200" w:lineRule="exact"/>
              <w:ind w:left="140" w:hangingChars="100" w:hanging="140"/>
              <w:jc w:val="left"/>
              <w:rPr>
                <w:rStyle w:val="ab"/>
                <w:rFonts w:ascii="Corbel" w:hAnsi="Corbel" w:cs="Corbel"/>
              </w:rPr>
            </w:pPr>
            <w:r w:rsidRPr="003D3CB8">
              <w:rPr>
                <w:rStyle w:val="ab"/>
                <w:rFonts w:ascii="Corbel" w:hAnsi="Corbel" w:cs="Corbel" w:hint="eastAsia"/>
              </w:rPr>
              <w:t>①金属</w:t>
            </w:r>
            <w:r w:rsidR="00B14E62">
              <w:rPr>
                <w:rStyle w:val="ab"/>
                <w:rFonts w:ascii="Corbel" w:hAnsi="Corbel" w:cs="Corbel" w:hint="eastAsia"/>
              </w:rPr>
              <w:t>、</w:t>
            </w:r>
            <w:r w:rsidRPr="003D3CB8">
              <w:rPr>
                <w:rStyle w:val="ab"/>
                <w:rFonts w:ascii="Corbel" w:hAnsi="Corbel" w:cs="Corbel" w:hint="eastAsia"/>
              </w:rPr>
              <w:t>水及び空気の体積と温度との関係についての事物・現象に進んで関わり</w:t>
            </w:r>
            <w:r w:rsidR="00B14E62">
              <w:rPr>
                <w:rStyle w:val="ab"/>
                <w:rFonts w:ascii="Corbel" w:hAnsi="Corbel" w:cs="Corbel" w:hint="eastAsia"/>
              </w:rPr>
              <w:t>、</w:t>
            </w:r>
            <w:r w:rsidRPr="003D3CB8">
              <w:rPr>
                <w:rStyle w:val="ab"/>
                <w:rFonts w:ascii="Corbel" w:hAnsi="Corbel" w:cs="Corbel" w:hint="eastAsia"/>
              </w:rPr>
              <w:t>他者と関わりながら問題解決しようとしている。</w:t>
            </w:r>
          </w:p>
          <w:p w14:paraId="2451D56F" w14:textId="67126788" w:rsidR="00B07598" w:rsidRPr="004F3708" w:rsidRDefault="003D3CB8" w:rsidP="003D3CB8">
            <w:pPr>
              <w:widowControl/>
              <w:autoSpaceDE w:val="0"/>
              <w:autoSpaceDN w:val="0"/>
              <w:adjustRightInd w:val="0"/>
              <w:spacing w:line="200" w:lineRule="exact"/>
              <w:ind w:left="140" w:hangingChars="100" w:hanging="140"/>
              <w:jc w:val="left"/>
              <w:rPr>
                <w:rStyle w:val="ab"/>
              </w:rPr>
            </w:pPr>
            <w:r w:rsidRPr="003D3CB8">
              <w:rPr>
                <w:rStyle w:val="ab"/>
                <w:rFonts w:ascii="Corbel" w:hAnsi="Corbel" w:cs="Corbel" w:hint="eastAsia"/>
              </w:rPr>
              <w:t>②金属</w:t>
            </w:r>
            <w:r w:rsidR="00B14E62">
              <w:rPr>
                <w:rStyle w:val="ab"/>
                <w:rFonts w:ascii="Corbel" w:hAnsi="Corbel" w:cs="Corbel" w:hint="eastAsia"/>
              </w:rPr>
              <w:t>、</w:t>
            </w:r>
            <w:r w:rsidRPr="003D3CB8">
              <w:rPr>
                <w:rStyle w:val="ab"/>
                <w:rFonts w:ascii="Corbel" w:hAnsi="Corbel" w:cs="Corbel" w:hint="eastAsia"/>
              </w:rPr>
              <w:t>水及び空気の体積と温度との関係について学んだことを学習や生活に生かそうとしている。</w:t>
            </w:r>
          </w:p>
        </w:tc>
      </w:tr>
    </w:tbl>
    <w:p w14:paraId="318A7A77" w14:textId="77777777" w:rsidR="00964209" w:rsidRPr="00AC146D" w:rsidRDefault="00964209" w:rsidP="00964209">
      <w:pPr>
        <w:snapToGrid w:val="0"/>
        <w:spacing w:line="100" w:lineRule="exact"/>
      </w:pPr>
    </w:p>
    <w:p w14:paraId="2888EA98" w14:textId="77777777" w:rsidR="00964209" w:rsidRDefault="00964209" w:rsidP="00964209">
      <w:pPr>
        <w:widowControl/>
        <w:autoSpaceDE w:val="0"/>
        <w:autoSpaceDN w:val="0"/>
        <w:adjustRightInd w:val="0"/>
        <w:spacing w:line="200" w:lineRule="exact"/>
        <w:jc w:val="left"/>
        <w:rPr>
          <w:rStyle w:val="ab"/>
        </w:rPr>
      </w:pPr>
      <w:r w:rsidRPr="00B5468F">
        <w:rPr>
          <w:rStyle w:val="ab"/>
          <w:rFonts w:ascii="Geneva" w:hAnsi="Geneva" w:cs="Geneva" w:hint="eastAsia"/>
          <w:spacing w:val="-40"/>
        </w:rPr>
        <w:t>※</w:t>
      </w:r>
      <w:r w:rsidRPr="00B5468F">
        <w:rPr>
          <w:rStyle w:val="ab"/>
        </w:rPr>
        <w:t>「単元の目標」に示した資質・能力は</w:t>
      </w:r>
      <w:r>
        <w:rPr>
          <w:rStyle w:val="ab"/>
        </w:rPr>
        <w:t>、</w:t>
      </w:r>
      <w:r w:rsidRPr="00B5468F">
        <w:rPr>
          <w:rStyle w:val="ab"/>
        </w:rPr>
        <w:t>「</w:t>
      </w:r>
      <w:r w:rsidRPr="0046798A">
        <w:rPr>
          <w:rStyle w:val="ab"/>
          <w:rFonts w:hint="eastAsia"/>
        </w:rPr>
        <w:t>物のせいしつを調べよう</w:t>
      </w:r>
      <w:r>
        <w:rPr>
          <w:rStyle w:val="ab"/>
          <w:rFonts w:hint="eastAsia"/>
        </w:rPr>
        <w:t>－</w:t>
      </w:r>
      <w:r>
        <w:rPr>
          <w:rStyle w:val="ab"/>
        </w:rPr>
        <w:t>1</w:t>
      </w:r>
      <w:r w:rsidRPr="0046798A">
        <w:rPr>
          <w:rStyle w:val="ab"/>
          <w:rFonts w:hint="eastAsia"/>
        </w:rPr>
        <w:t>～</w:t>
      </w:r>
      <w:r w:rsidRPr="0046798A">
        <w:rPr>
          <w:rStyle w:val="ab"/>
        </w:rPr>
        <w:t>4</w:t>
      </w:r>
      <w:r w:rsidRPr="00B5468F">
        <w:rPr>
          <w:rStyle w:val="ab"/>
        </w:rPr>
        <w:t>」を通して育成する。そのため</w:t>
      </w:r>
      <w:r>
        <w:rPr>
          <w:rStyle w:val="ab"/>
        </w:rPr>
        <w:t>、</w:t>
      </w:r>
      <w:r w:rsidRPr="00B5468F">
        <w:rPr>
          <w:rStyle w:val="ab"/>
        </w:rPr>
        <w:t>各観点の学習評価も</w:t>
      </w:r>
      <w:r>
        <w:rPr>
          <w:rStyle w:val="ab"/>
        </w:rPr>
        <w:t>、</w:t>
      </w:r>
    </w:p>
    <w:p w14:paraId="279C8803" w14:textId="77777777" w:rsidR="00964209" w:rsidRPr="00D76667" w:rsidRDefault="00964209" w:rsidP="00964209">
      <w:pPr>
        <w:widowControl/>
        <w:autoSpaceDE w:val="0"/>
        <w:autoSpaceDN w:val="0"/>
        <w:adjustRightInd w:val="0"/>
        <w:spacing w:line="200" w:lineRule="exact"/>
        <w:ind w:firstLineChars="50" w:firstLine="70"/>
        <w:jc w:val="left"/>
        <w:rPr>
          <w:rStyle w:val="ab"/>
        </w:rPr>
      </w:pPr>
      <w:r w:rsidRPr="00B5468F">
        <w:rPr>
          <w:rStyle w:val="ab"/>
        </w:rPr>
        <w:t>「</w:t>
      </w:r>
      <w:r w:rsidRPr="0046798A">
        <w:rPr>
          <w:rStyle w:val="ab"/>
          <w:rFonts w:hint="eastAsia"/>
        </w:rPr>
        <w:t>物のせいしつを調べよう</w:t>
      </w:r>
      <w:r>
        <w:rPr>
          <w:rStyle w:val="ab"/>
          <w:rFonts w:hint="eastAsia"/>
        </w:rPr>
        <w:t>－</w:t>
      </w:r>
      <w:r>
        <w:rPr>
          <w:rStyle w:val="ab"/>
        </w:rPr>
        <w:t>1</w:t>
      </w:r>
      <w:r w:rsidRPr="0046798A">
        <w:rPr>
          <w:rStyle w:val="ab"/>
          <w:rFonts w:hint="eastAsia"/>
        </w:rPr>
        <w:t>～</w:t>
      </w:r>
      <w:r w:rsidRPr="0046798A">
        <w:rPr>
          <w:rStyle w:val="ab"/>
        </w:rPr>
        <w:t>4</w:t>
      </w:r>
      <w:r w:rsidRPr="00B5468F">
        <w:rPr>
          <w:rStyle w:val="ab"/>
        </w:rPr>
        <w:t>」を通して適切な場面で行い</w:t>
      </w:r>
      <w:r>
        <w:rPr>
          <w:rStyle w:val="ab"/>
        </w:rPr>
        <w:t>、</w:t>
      </w:r>
      <w:r>
        <w:rPr>
          <w:rStyle w:val="ab"/>
          <w:rFonts w:hint="eastAsia"/>
        </w:rPr>
        <w:t>児童</w:t>
      </w:r>
      <w:r w:rsidRPr="00B5468F">
        <w:rPr>
          <w:rStyle w:val="ab"/>
        </w:rPr>
        <w:t>の学習状況を見取るようにする</w:t>
      </w:r>
      <w:r w:rsidRPr="00B5468F">
        <w:rPr>
          <w:rStyle w:val="ab"/>
          <w:rFonts w:hint="eastAsia"/>
        </w:rPr>
        <w:t>。</w:t>
      </w:r>
    </w:p>
    <w:p w14:paraId="2CB87CB1" w14:textId="06185420" w:rsidR="00B07598" w:rsidRPr="00964209" w:rsidRDefault="00B07598" w:rsidP="00B07598">
      <w:pPr>
        <w:snapToGrid w:val="0"/>
        <w:spacing w:line="100" w:lineRule="exact"/>
      </w:pPr>
    </w:p>
    <w:tbl>
      <w:tblPr>
        <w:tblStyle w:val="ae"/>
        <w:tblW w:w="18928"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652"/>
        <w:gridCol w:w="652"/>
        <w:gridCol w:w="4344"/>
        <w:gridCol w:w="4383"/>
        <w:gridCol w:w="120"/>
      </w:tblGrid>
      <w:tr w:rsidR="00B07598" w14:paraId="356DB888" w14:textId="77777777" w:rsidTr="001A66A0">
        <w:trPr>
          <w:trHeight w:val="340"/>
        </w:trPr>
        <w:tc>
          <w:tcPr>
            <w:tcW w:w="3589" w:type="dxa"/>
            <w:gridSpan w:val="2"/>
            <w:tcBorders>
              <w:bottom w:val="single" w:sz="4" w:space="0" w:color="auto"/>
            </w:tcBorders>
            <w:shd w:val="clear" w:color="auto" w:fill="808080" w:themeFill="background1" w:themeFillShade="80"/>
            <w:vAlign w:val="center"/>
          </w:tcPr>
          <w:p w14:paraId="3C946818" w14:textId="77777777" w:rsidR="00B07598" w:rsidRPr="009B573F" w:rsidRDefault="00B07598" w:rsidP="001A66A0">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14:paraId="246A39BC" w14:textId="77777777" w:rsidR="00B07598" w:rsidRPr="00F21F0E" w:rsidRDefault="00B07598" w:rsidP="001A66A0">
            <w:pPr>
              <w:snapToGrid w:val="0"/>
              <w:jc w:val="center"/>
              <w:rPr>
                <w:rFonts w:asciiTheme="majorEastAsia" w:eastAsiaTheme="majorEastAsia" w:hAnsiTheme="majorEastAsia"/>
                <w:spacing w:val="-40"/>
                <w:sz w:val="12"/>
              </w:rPr>
            </w:pPr>
            <w:r w:rsidRPr="00DF3E19">
              <w:rPr>
                <w:rFonts w:asciiTheme="majorEastAsia" w:eastAsiaTheme="majorEastAsia" w:hAnsiTheme="majorEastAsia"/>
                <w:color w:val="FFFFFF" w:themeColor="background1"/>
                <w:spacing w:val="12"/>
                <w:kern w:val="0"/>
                <w:sz w:val="12"/>
              </w:rPr>
              <w:t>時</w:t>
            </w:r>
            <w:r w:rsidRPr="00DF3E19">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1A35B30C" w14:textId="77777777" w:rsidR="00B07598" w:rsidRPr="00F21F0E" w:rsidRDefault="00B07598" w:rsidP="001A66A0">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19228D5B" w14:textId="77777777" w:rsidR="00B07598" w:rsidRPr="00F21F0E" w:rsidRDefault="00B07598" w:rsidP="001A66A0">
            <w:pPr>
              <w:snapToGrid w:val="0"/>
              <w:jc w:val="center"/>
              <w:rPr>
                <w:rFonts w:asciiTheme="majorEastAsia" w:eastAsiaTheme="majorEastAsia" w:hAnsiTheme="majorEastAsia"/>
                <w:color w:val="FFFFFF" w:themeColor="background1"/>
                <w:sz w:val="12"/>
              </w:rPr>
            </w:pPr>
            <w:r w:rsidRPr="0015698D">
              <w:rPr>
                <w:rFonts w:asciiTheme="majorEastAsia" w:eastAsiaTheme="majorEastAsia" w:hAnsiTheme="majorEastAsia" w:hint="eastAsia"/>
                <w:color w:val="FFFFFF" w:themeColor="background1"/>
                <w:w w:val="43"/>
                <w:kern w:val="0"/>
                <w:sz w:val="12"/>
                <w:fitText w:val="158" w:id="-2125761280"/>
              </w:rPr>
              <w:t>ペー</w:t>
            </w:r>
            <w:r w:rsidRPr="0015698D">
              <w:rPr>
                <w:rFonts w:asciiTheme="majorEastAsia" w:eastAsiaTheme="majorEastAsia" w:hAnsiTheme="majorEastAsia" w:hint="eastAsia"/>
                <w:color w:val="FFFFFF" w:themeColor="background1"/>
                <w:spacing w:val="3"/>
                <w:w w:val="43"/>
                <w:kern w:val="0"/>
                <w:sz w:val="12"/>
                <w:fitText w:val="158" w:id="-2125761280"/>
              </w:rPr>
              <w:t>ジ</w:t>
            </w:r>
          </w:p>
        </w:tc>
        <w:tc>
          <w:tcPr>
            <w:tcW w:w="283" w:type="dxa"/>
            <w:tcBorders>
              <w:bottom w:val="single" w:sz="4" w:space="0" w:color="auto"/>
            </w:tcBorders>
            <w:shd w:val="clear" w:color="auto" w:fill="808080" w:themeFill="background1" w:themeFillShade="80"/>
            <w:tcFitText/>
            <w:vAlign w:val="center"/>
          </w:tcPr>
          <w:p w14:paraId="5D95A629" w14:textId="77777777" w:rsidR="00B07598" w:rsidRPr="00F21F0E" w:rsidRDefault="00B07598" w:rsidP="001A66A0">
            <w:pPr>
              <w:snapToGrid w:val="0"/>
              <w:jc w:val="center"/>
              <w:rPr>
                <w:rFonts w:asciiTheme="majorEastAsia" w:eastAsiaTheme="majorEastAsia" w:hAnsiTheme="majorEastAsia"/>
                <w:color w:val="FFFFFF" w:themeColor="background1"/>
                <w:sz w:val="12"/>
              </w:rPr>
            </w:pPr>
            <w:r w:rsidRPr="00DF3E19">
              <w:rPr>
                <w:rFonts w:asciiTheme="majorEastAsia" w:eastAsiaTheme="majorEastAsia" w:hAnsiTheme="majorEastAsia"/>
                <w:color w:val="FFFFFF" w:themeColor="background1"/>
                <w:spacing w:val="12"/>
                <w:kern w:val="0"/>
                <w:sz w:val="12"/>
              </w:rPr>
              <w:t>重</w:t>
            </w:r>
            <w:r w:rsidRPr="00DF3E19">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51146562" w14:textId="77777777" w:rsidR="00B07598" w:rsidRPr="00F21F0E" w:rsidRDefault="00B07598" w:rsidP="001A66A0">
            <w:pPr>
              <w:snapToGrid w:val="0"/>
              <w:jc w:val="center"/>
              <w:rPr>
                <w:rFonts w:asciiTheme="majorEastAsia" w:eastAsiaTheme="majorEastAsia" w:hAnsiTheme="majorEastAsia"/>
                <w:color w:val="FFFFFF" w:themeColor="background1"/>
                <w:sz w:val="12"/>
              </w:rPr>
            </w:pPr>
            <w:r w:rsidRPr="00DF3E19">
              <w:rPr>
                <w:rFonts w:asciiTheme="majorEastAsia" w:eastAsiaTheme="majorEastAsia" w:hAnsiTheme="majorEastAsia"/>
                <w:color w:val="FFFFFF" w:themeColor="background1"/>
                <w:spacing w:val="12"/>
                <w:kern w:val="0"/>
                <w:sz w:val="12"/>
              </w:rPr>
              <w:t>記</w:t>
            </w:r>
            <w:r w:rsidRPr="00DF3E19">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nil"/>
            </w:tcBorders>
            <w:shd w:val="clear" w:color="auto" w:fill="808080" w:themeFill="background1" w:themeFillShade="80"/>
            <w:vAlign w:val="center"/>
          </w:tcPr>
          <w:p w14:paraId="16824F6C" w14:textId="5DBA11FC" w:rsidR="00B07598" w:rsidRPr="0096102B" w:rsidRDefault="00433B52" w:rsidP="001A66A0">
            <w:pPr>
              <w:jc w:val="center"/>
              <w:rPr>
                <w:rFonts w:asciiTheme="majorEastAsia" w:eastAsiaTheme="majorEastAsia" w:hAnsiTheme="majorEastAsia"/>
                <w:b/>
                <w:color w:val="FFFFFF" w:themeColor="background1"/>
                <w:sz w:val="22"/>
              </w:rPr>
            </w:pPr>
            <w:r>
              <w:rPr>
                <w:rFonts w:asciiTheme="majorEastAsia" w:eastAsiaTheme="majorEastAsia" w:hAnsiTheme="majorEastAsia"/>
                <w:b/>
                <w:color w:val="FFFFFF" w:themeColor="background1"/>
                <w:sz w:val="18"/>
              </w:rPr>
              <w:t>おおむね満足できる児童への評価と方法</w:t>
            </w:r>
          </w:p>
        </w:tc>
        <w:tc>
          <w:tcPr>
            <w:tcW w:w="652" w:type="dxa"/>
            <w:tcBorders>
              <w:left w:val="nil"/>
              <w:bottom w:val="single" w:sz="4" w:space="0" w:color="auto"/>
              <w:right w:val="single" w:sz="4" w:space="0" w:color="auto"/>
            </w:tcBorders>
            <w:shd w:val="clear" w:color="auto" w:fill="808080" w:themeFill="background1" w:themeFillShade="80"/>
            <w:vAlign w:val="center"/>
          </w:tcPr>
          <w:p w14:paraId="202DAE83" w14:textId="77777777" w:rsidR="00B07598" w:rsidRPr="0096102B" w:rsidRDefault="00B07598" w:rsidP="001A66A0">
            <w:pPr>
              <w:jc w:val="center"/>
              <w:rPr>
                <w:color w:val="FFFFFF" w:themeColor="background1"/>
                <w:sz w:val="22"/>
              </w:rPr>
            </w:pPr>
          </w:p>
        </w:tc>
        <w:tc>
          <w:tcPr>
            <w:tcW w:w="652" w:type="dxa"/>
            <w:tcBorders>
              <w:left w:val="single" w:sz="4" w:space="0" w:color="auto"/>
              <w:bottom w:val="single" w:sz="4" w:space="0" w:color="auto"/>
              <w:right w:val="nil"/>
            </w:tcBorders>
            <w:shd w:val="clear" w:color="auto" w:fill="808080" w:themeFill="background1" w:themeFillShade="80"/>
            <w:vAlign w:val="center"/>
          </w:tcPr>
          <w:p w14:paraId="138CADFC" w14:textId="77777777" w:rsidR="00B07598" w:rsidRPr="0096102B" w:rsidRDefault="00B07598" w:rsidP="001A66A0">
            <w:pPr>
              <w:jc w:val="center"/>
              <w:rPr>
                <w:color w:val="FFFFFF" w:themeColor="background1"/>
                <w:sz w:val="22"/>
              </w:rPr>
            </w:pPr>
          </w:p>
        </w:tc>
        <w:tc>
          <w:tcPr>
            <w:tcW w:w="4344" w:type="dxa"/>
            <w:tcBorders>
              <w:left w:val="nil"/>
              <w:bottom w:val="single" w:sz="4" w:space="0" w:color="auto"/>
            </w:tcBorders>
            <w:shd w:val="clear" w:color="auto" w:fill="808080" w:themeFill="background1" w:themeFillShade="80"/>
            <w:vAlign w:val="center"/>
          </w:tcPr>
          <w:p w14:paraId="16FB6096" w14:textId="77777777" w:rsidR="00B07598" w:rsidRPr="0096102B" w:rsidRDefault="00B07598" w:rsidP="001A66A0">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83" w:type="dxa"/>
            <w:tcBorders>
              <w:bottom w:val="single" w:sz="4" w:space="0" w:color="auto"/>
              <w:right w:val="nil"/>
            </w:tcBorders>
            <w:shd w:val="clear" w:color="auto" w:fill="808080" w:themeFill="background1" w:themeFillShade="80"/>
            <w:vAlign w:val="center"/>
          </w:tcPr>
          <w:p w14:paraId="44B50B45" w14:textId="77777777" w:rsidR="00B07598" w:rsidRPr="0096102B" w:rsidRDefault="00B07598" w:rsidP="001A66A0">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20" w:type="dxa"/>
            <w:tcBorders>
              <w:left w:val="nil"/>
              <w:bottom w:val="single" w:sz="4" w:space="0" w:color="auto"/>
            </w:tcBorders>
            <w:shd w:val="clear" w:color="auto" w:fill="808080" w:themeFill="background1" w:themeFillShade="80"/>
          </w:tcPr>
          <w:p w14:paraId="707E396B" w14:textId="77777777" w:rsidR="00B07598" w:rsidRDefault="00B07598" w:rsidP="001A66A0">
            <w:pPr>
              <w:snapToGrid w:val="0"/>
              <w:spacing w:line="120" w:lineRule="exact"/>
            </w:pPr>
          </w:p>
        </w:tc>
      </w:tr>
      <w:tr w:rsidR="00B07598" w14:paraId="6592C07D" w14:textId="77777777" w:rsidTr="001A66A0">
        <w:trPr>
          <w:trHeight w:val="57"/>
        </w:trPr>
        <w:tc>
          <w:tcPr>
            <w:tcW w:w="3589" w:type="dxa"/>
            <w:gridSpan w:val="2"/>
            <w:tcBorders>
              <w:bottom w:val="nil"/>
            </w:tcBorders>
          </w:tcPr>
          <w:p w14:paraId="4D4CFA38" w14:textId="77777777" w:rsidR="00B07598" w:rsidRPr="009D4699" w:rsidRDefault="00B07598" w:rsidP="001A66A0">
            <w:pPr>
              <w:snapToGrid w:val="0"/>
              <w:spacing w:line="120" w:lineRule="exact"/>
              <w:rPr>
                <w:rFonts w:asciiTheme="majorEastAsia" w:eastAsiaTheme="majorEastAsia" w:hAnsiTheme="majorEastAsia"/>
                <w:sz w:val="6"/>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637760" behindDoc="0" locked="0" layoutInCell="1" allowOverlap="1" wp14:anchorId="224F3341" wp14:editId="788A61CB">
                      <wp:simplePos x="0" y="0"/>
                      <wp:positionH relativeFrom="column">
                        <wp:posOffset>97790</wp:posOffset>
                      </wp:positionH>
                      <wp:positionV relativeFrom="line">
                        <wp:posOffset>71120</wp:posOffset>
                      </wp:positionV>
                      <wp:extent cx="11817985" cy="114300"/>
                      <wp:effectExtent l="0" t="0" r="0" b="12700"/>
                      <wp:wrapNone/>
                      <wp:docPr id="365" name="グループ化 365"/>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366" name="グループ化 366"/>
                              <wpg:cNvGrpSpPr/>
                              <wpg:grpSpPr>
                                <a:xfrm>
                                  <a:off x="0" y="0"/>
                                  <a:ext cx="107950" cy="107950"/>
                                  <a:chOff x="0" y="0"/>
                                  <a:chExt cx="107950" cy="107950"/>
                                </a:xfrm>
                              </wpg:grpSpPr>
                              <wps:wsp>
                                <wps:cNvPr id="367" name="角丸四角形 367"/>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8" name="テキスト ボックス 368"/>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D199E4" w14:textId="77777777" w:rsidR="00477D54" w:rsidRPr="000674B1" w:rsidRDefault="00477D54" w:rsidP="00B07598">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369" name="グループ化 369"/>
                              <wpg:cNvGrpSpPr/>
                              <wpg:grpSpPr>
                                <a:xfrm>
                                  <a:off x="121335" y="0"/>
                                  <a:ext cx="11696707" cy="114300"/>
                                  <a:chOff x="-7" y="0"/>
                                  <a:chExt cx="11696707" cy="114300"/>
                                </a:xfrm>
                              </wpg:grpSpPr>
                              <wps:wsp>
                                <wps:cNvPr id="370" name="正方形/長方形 370"/>
                                <wps:cNvSpPr/>
                                <wps:spPr>
                                  <a:xfrm>
                                    <a:off x="0" y="0"/>
                                    <a:ext cx="1169670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1" name="テキスト ボックス 371"/>
                                <wps:cNvSpPr txBox="1"/>
                                <wps:spPr>
                                  <a:xfrm>
                                    <a:off x="-7" y="0"/>
                                    <a:ext cx="792004"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01C5B0" w14:textId="77777777" w:rsidR="00477D54" w:rsidRPr="00574A35" w:rsidRDefault="00477D54" w:rsidP="00B07598">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空気の体積と温度</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24F3341" id="グループ化 365" o:spid="_x0000_s1314" style="position:absolute;left:0;text-align:left;margin-left:7.7pt;margin-top:5.6pt;width:930.55pt;height:9pt;z-index:251637760;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">
                      <v:group id="グループ化 366" o:spid="_x0000_s1315"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">
                        <v:roundrect id="角丸四角形 367" o:spid="_x0000_s1316"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" fillcolor="black [3200]" strokecolor="black [1600]" strokeweight="2pt"/>
                        <v:shape id="テキスト ボックス 368" o:spid="_x0000_s1317"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" filled="f" stroked="f" strokeweight=".5pt">
                          <v:textbox inset="0,0,0,0">
                            <w:txbxContent>
                              <w:p w14:paraId="71D199E4" w14:textId="77777777" w:rsidR="00477D54" w:rsidRPr="000674B1" w:rsidRDefault="00477D54" w:rsidP="00B07598">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group id="グループ化 369" o:spid="_x0000_s1318"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">
                        <v:rect id="正方形/長方形 370" o:spid="_x0000_s1319"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" fillcolor="#5a5a5a [2109]" stroked="f" strokeweight="2pt">
                          <v:fill color2="white [3212]" angle="90" colors="0 #595959;38666f #c4c4c4;62259f white" focus="100%" type="gradient"/>
                        </v:rect>
                        <v:shape id="テキスト ボックス 371" o:spid="_x0000_s1320" type="#_x0000_t202" style="position:absolute;width:7919;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" fillcolor="white [3212]" stroked="f" strokeweight=".5pt">
                          <v:textbox inset="1mm,0,0,0">
                            <w:txbxContent>
                              <w:p w14:paraId="3E01C5B0" w14:textId="77777777" w:rsidR="00477D54" w:rsidRPr="00574A35" w:rsidRDefault="00477D54" w:rsidP="00B07598">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空気の体積と温度</w:t>
                                </w:r>
                              </w:p>
                            </w:txbxContent>
                          </v:textbox>
                        </v:shape>
                      </v:group>
                      <w10:wrap anchory="line"/>
                    </v:group>
                  </w:pict>
                </mc:Fallback>
              </mc:AlternateContent>
            </w:r>
          </w:p>
        </w:tc>
        <w:tc>
          <w:tcPr>
            <w:tcW w:w="283" w:type="dxa"/>
            <w:tcBorders>
              <w:bottom w:val="nil"/>
            </w:tcBorders>
          </w:tcPr>
          <w:p w14:paraId="1D2814C1" w14:textId="77777777" w:rsidR="00B07598" w:rsidRPr="009D4699" w:rsidRDefault="00B07598" w:rsidP="001A66A0">
            <w:pPr>
              <w:snapToGrid w:val="0"/>
              <w:spacing w:line="120" w:lineRule="exact"/>
              <w:rPr>
                <w:rFonts w:asciiTheme="majorEastAsia" w:eastAsiaTheme="majorEastAsia" w:hAnsiTheme="majorEastAsia"/>
                <w:sz w:val="6"/>
              </w:rPr>
            </w:pPr>
          </w:p>
        </w:tc>
        <w:tc>
          <w:tcPr>
            <w:tcW w:w="283" w:type="dxa"/>
            <w:tcBorders>
              <w:bottom w:val="nil"/>
            </w:tcBorders>
          </w:tcPr>
          <w:p w14:paraId="25B104DC" w14:textId="77777777" w:rsidR="00B07598" w:rsidRPr="009D4699" w:rsidRDefault="00B07598" w:rsidP="001A66A0">
            <w:pPr>
              <w:snapToGrid w:val="0"/>
              <w:spacing w:line="120" w:lineRule="exact"/>
              <w:rPr>
                <w:rFonts w:asciiTheme="majorEastAsia" w:eastAsiaTheme="majorEastAsia" w:hAnsiTheme="majorEastAsia"/>
                <w:sz w:val="6"/>
              </w:rPr>
            </w:pPr>
          </w:p>
        </w:tc>
        <w:tc>
          <w:tcPr>
            <w:tcW w:w="283" w:type="dxa"/>
            <w:tcBorders>
              <w:bottom w:val="nil"/>
            </w:tcBorders>
          </w:tcPr>
          <w:p w14:paraId="1314301C" w14:textId="77777777" w:rsidR="00B07598" w:rsidRPr="009D4699" w:rsidRDefault="00B07598" w:rsidP="001A66A0">
            <w:pPr>
              <w:snapToGrid w:val="0"/>
              <w:spacing w:line="120" w:lineRule="exact"/>
              <w:rPr>
                <w:rFonts w:asciiTheme="majorEastAsia" w:eastAsiaTheme="majorEastAsia" w:hAnsiTheme="majorEastAsia"/>
                <w:sz w:val="6"/>
              </w:rPr>
            </w:pPr>
          </w:p>
        </w:tc>
        <w:tc>
          <w:tcPr>
            <w:tcW w:w="283" w:type="dxa"/>
            <w:tcBorders>
              <w:bottom w:val="nil"/>
            </w:tcBorders>
          </w:tcPr>
          <w:p w14:paraId="088660E4" w14:textId="77777777" w:rsidR="00B07598" w:rsidRPr="009D4699" w:rsidRDefault="00B07598" w:rsidP="001A66A0">
            <w:pPr>
              <w:snapToGrid w:val="0"/>
              <w:spacing w:line="120" w:lineRule="exact"/>
              <w:rPr>
                <w:rFonts w:asciiTheme="majorEastAsia" w:eastAsiaTheme="majorEastAsia" w:hAnsiTheme="majorEastAsia"/>
                <w:sz w:val="6"/>
              </w:rPr>
            </w:pPr>
          </w:p>
        </w:tc>
        <w:tc>
          <w:tcPr>
            <w:tcW w:w="4056" w:type="dxa"/>
            <w:tcBorders>
              <w:bottom w:val="nil"/>
              <w:right w:val="nil"/>
            </w:tcBorders>
          </w:tcPr>
          <w:p w14:paraId="263FBF94" w14:textId="77777777" w:rsidR="00B07598" w:rsidRPr="009D4699" w:rsidRDefault="00B07598" w:rsidP="001A66A0">
            <w:pPr>
              <w:snapToGrid w:val="0"/>
              <w:spacing w:line="120" w:lineRule="exact"/>
              <w:rPr>
                <w:rFonts w:asciiTheme="majorEastAsia" w:eastAsiaTheme="majorEastAsia" w:hAnsiTheme="majorEastAsia"/>
                <w:sz w:val="6"/>
              </w:rPr>
            </w:pPr>
          </w:p>
        </w:tc>
        <w:tc>
          <w:tcPr>
            <w:tcW w:w="652" w:type="dxa"/>
            <w:tcBorders>
              <w:left w:val="nil"/>
              <w:bottom w:val="nil"/>
            </w:tcBorders>
          </w:tcPr>
          <w:p w14:paraId="76A565CE" w14:textId="77777777" w:rsidR="00B07598" w:rsidRPr="009D4699" w:rsidRDefault="00B07598" w:rsidP="001A66A0">
            <w:pPr>
              <w:snapToGrid w:val="0"/>
              <w:spacing w:line="120" w:lineRule="exact"/>
              <w:rPr>
                <w:rFonts w:asciiTheme="majorEastAsia" w:eastAsiaTheme="majorEastAsia" w:hAnsiTheme="majorEastAsia"/>
                <w:sz w:val="6"/>
              </w:rPr>
            </w:pPr>
          </w:p>
        </w:tc>
        <w:tc>
          <w:tcPr>
            <w:tcW w:w="652" w:type="dxa"/>
            <w:tcBorders>
              <w:bottom w:val="nil"/>
              <w:right w:val="nil"/>
            </w:tcBorders>
          </w:tcPr>
          <w:p w14:paraId="423F9642" w14:textId="77777777" w:rsidR="00B07598" w:rsidRPr="009D4699" w:rsidRDefault="00B07598" w:rsidP="001A66A0">
            <w:pPr>
              <w:snapToGrid w:val="0"/>
              <w:spacing w:line="120" w:lineRule="exact"/>
              <w:rPr>
                <w:rFonts w:asciiTheme="majorEastAsia" w:eastAsiaTheme="majorEastAsia" w:hAnsiTheme="majorEastAsia"/>
                <w:sz w:val="6"/>
              </w:rPr>
            </w:pPr>
          </w:p>
        </w:tc>
        <w:tc>
          <w:tcPr>
            <w:tcW w:w="4344" w:type="dxa"/>
            <w:tcBorders>
              <w:left w:val="nil"/>
              <w:bottom w:val="nil"/>
            </w:tcBorders>
          </w:tcPr>
          <w:p w14:paraId="1C743693" w14:textId="77777777" w:rsidR="00B07598" w:rsidRPr="009D4699" w:rsidRDefault="00B07598" w:rsidP="001A66A0">
            <w:pPr>
              <w:snapToGrid w:val="0"/>
              <w:spacing w:line="120" w:lineRule="exact"/>
              <w:rPr>
                <w:rFonts w:asciiTheme="majorEastAsia" w:eastAsiaTheme="majorEastAsia" w:hAnsiTheme="majorEastAsia"/>
                <w:sz w:val="6"/>
              </w:rPr>
            </w:pPr>
          </w:p>
        </w:tc>
        <w:tc>
          <w:tcPr>
            <w:tcW w:w="4383" w:type="dxa"/>
            <w:tcBorders>
              <w:bottom w:val="nil"/>
              <w:right w:val="nil"/>
            </w:tcBorders>
            <w:shd w:val="clear" w:color="auto" w:fill="auto"/>
          </w:tcPr>
          <w:p w14:paraId="315E5BA7" w14:textId="77777777" w:rsidR="00B07598" w:rsidRPr="009D4699" w:rsidRDefault="00B07598" w:rsidP="001A66A0">
            <w:pPr>
              <w:snapToGrid w:val="0"/>
              <w:spacing w:line="120" w:lineRule="exact"/>
              <w:rPr>
                <w:rFonts w:asciiTheme="majorEastAsia" w:eastAsiaTheme="majorEastAsia" w:hAnsiTheme="majorEastAsia"/>
                <w:sz w:val="6"/>
              </w:rPr>
            </w:pPr>
          </w:p>
        </w:tc>
        <w:tc>
          <w:tcPr>
            <w:tcW w:w="120" w:type="dxa"/>
            <w:tcBorders>
              <w:left w:val="nil"/>
              <w:bottom w:val="nil"/>
            </w:tcBorders>
            <w:shd w:val="clear" w:color="auto" w:fill="auto"/>
          </w:tcPr>
          <w:p w14:paraId="0BEEDCA1" w14:textId="77777777" w:rsidR="00B07598" w:rsidRPr="009D4699" w:rsidRDefault="00B07598" w:rsidP="001A66A0">
            <w:pPr>
              <w:snapToGrid w:val="0"/>
              <w:spacing w:line="120" w:lineRule="exact"/>
              <w:rPr>
                <w:rFonts w:asciiTheme="majorEastAsia" w:eastAsiaTheme="majorEastAsia" w:hAnsiTheme="majorEastAsia"/>
                <w:sz w:val="6"/>
              </w:rPr>
            </w:pPr>
          </w:p>
        </w:tc>
      </w:tr>
      <w:tr w:rsidR="00B07598" w14:paraId="34D94D59" w14:textId="77777777" w:rsidTr="001A66A0">
        <w:trPr>
          <w:trHeight w:val="227"/>
        </w:trPr>
        <w:tc>
          <w:tcPr>
            <w:tcW w:w="104" w:type="dxa"/>
            <w:vMerge w:val="restart"/>
            <w:tcBorders>
              <w:top w:val="nil"/>
              <w:right w:val="nil"/>
            </w:tcBorders>
          </w:tcPr>
          <w:p w14:paraId="49EF577F" w14:textId="77777777" w:rsidR="00B07598" w:rsidRPr="009D4699" w:rsidRDefault="00B07598" w:rsidP="001A66A0">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Pr>
          <w:p w14:paraId="7DFC860A" w14:textId="77777777" w:rsidR="00B07598" w:rsidRPr="00301A60" w:rsidRDefault="00B07598" w:rsidP="001A66A0">
            <w:pPr>
              <w:snapToGrid w:val="0"/>
              <w:spacing w:line="100" w:lineRule="exact"/>
              <w:rPr>
                <w:rFonts w:asciiTheme="majorEastAsia" w:eastAsiaTheme="majorEastAsia" w:hAnsiTheme="majorEastAsia"/>
                <w:sz w:val="14"/>
                <w:szCs w:val="14"/>
              </w:rPr>
            </w:pPr>
          </w:p>
        </w:tc>
        <w:tc>
          <w:tcPr>
            <w:tcW w:w="283" w:type="dxa"/>
            <w:tcBorders>
              <w:top w:val="nil"/>
              <w:bottom w:val="nil"/>
            </w:tcBorders>
          </w:tcPr>
          <w:p w14:paraId="5BAF24D8" w14:textId="77777777" w:rsidR="00B07598" w:rsidRPr="00301A60" w:rsidRDefault="00B07598" w:rsidP="001A66A0">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69254C02" w14:textId="77777777" w:rsidR="00B07598" w:rsidRPr="00301A60" w:rsidRDefault="00B07598" w:rsidP="001A66A0">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56E1C4E3" w14:textId="77777777" w:rsidR="00B07598" w:rsidRPr="00301A60" w:rsidRDefault="00B07598" w:rsidP="001A66A0">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2E4B2257" w14:textId="77777777" w:rsidR="00B07598" w:rsidRPr="00301A60" w:rsidRDefault="00B07598" w:rsidP="001A66A0">
            <w:pPr>
              <w:snapToGrid w:val="0"/>
              <w:spacing w:line="40" w:lineRule="exact"/>
              <w:rPr>
                <w:rFonts w:asciiTheme="majorEastAsia" w:eastAsiaTheme="majorEastAsia" w:hAnsiTheme="majorEastAsia"/>
                <w:sz w:val="14"/>
                <w:szCs w:val="14"/>
              </w:rPr>
            </w:pPr>
          </w:p>
        </w:tc>
        <w:tc>
          <w:tcPr>
            <w:tcW w:w="4056" w:type="dxa"/>
            <w:tcBorders>
              <w:top w:val="nil"/>
              <w:bottom w:val="nil"/>
              <w:right w:val="nil"/>
            </w:tcBorders>
          </w:tcPr>
          <w:p w14:paraId="13713056" w14:textId="77777777" w:rsidR="00B07598" w:rsidRPr="00301A60" w:rsidRDefault="00B07598" w:rsidP="001A66A0">
            <w:pPr>
              <w:snapToGrid w:val="0"/>
              <w:spacing w:line="100" w:lineRule="exact"/>
              <w:rPr>
                <w:rFonts w:asciiTheme="majorEastAsia" w:eastAsiaTheme="majorEastAsia" w:hAnsiTheme="majorEastAsia"/>
                <w:sz w:val="14"/>
                <w:szCs w:val="14"/>
              </w:rPr>
            </w:pPr>
          </w:p>
        </w:tc>
        <w:tc>
          <w:tcPr>
            <w:tcW w:w="652" w:type="dxa"/>
            <w:tcBorders>
              <w:top w:val="nil"/>
              <w:left w:val="nil"/>
              <w:bottom w:val="nil"/>
            </w:tcBorders>
          </w:tcPr>
          <w:p w14:paraId="785806B7" w14:textId="77777777" w:rsidR="00B07598" w:rsidRPr="00301A60" w:rsidRDefault="00B07598" w:rsidP="001A66A0">
            <w:pPr>
              <w:snapToGrid w:val="0"/>
              <w:spacing w:line="100" w:lineRule="exact"/>
              <w:rPr>
                <w:rFonts w:asciiTheme="majorEastAsia" w:eastAsiaTheme="majorEastAsia" w:hAnsiTheme="majorEastAsia"/>
                <w:sz w:val="14"/>
                <w:szCs w:val="14"/>
              </w:rPr>
            </w:pPr>
          </w:p>
        </w:tc>
        <w:tc>
          <w:tcPr>
            <w:tcW w:w="652" w:type="dxa"/>
            <w:tcBorders>
              <w:top w:val="nil"/>
              <w:bottom w:val="nil"/>
              <w:right w:val="nil"/>
            </w:tcBorders>
          </w:tcPr>
          <w:p w14:paraId="64069284" w14:textId="77777777" w:rsidR="00B07598" w:rsidRPr="00301A60" w:rsidRDefault="00B07598" w:rsidP="001A66A0">
            <w:pPr>
              <w:snapToGrid w:val="0"/>
              <w:spacing w:line="100" w:lineRule="exact"/>
              <w:rPr>
                <w:rFonts w:asciiTheme="majorEastAsia" w:eastAsiaTheme="majorEastAsia" w:hAnsiTheme="majorEastAsia"/>
                <w:sz w:val="14"/>
                <w:szCs w:val="14"/>
              </w:rPr>
            </w:pPr>
          </w:p>
        </w:tc>
        <w:tc>
          <w:tcPr>
            <w:tcW w:w="4344" w:type="dxa"/>
            <w:tcBorders>
              <w:top w:val="nil"/>
              <w:left w:val="nil"/>
              <w:bottom w:val="nil"/>
            </w:tcBorders>
          </w:tcPr>
          <w:p w14:paraId="6B2FAB57" w14:textId="77777777" w:rsidR="00B07598" w:rsidRPr="00301A60" w:rsidRDefault="00B07598" w:rsidP="001A66A0">
            <w:pPr>
              <w:snapToGrid w:val="0"/>
              <w:spacing w:line="100" w:lineRule="exact"/>
              <w:rPr>
                <w:rFonts w:asciiTheme="majorEastAsia" w:eastAsiaTheme="majorEastAsia" w:hAnsiTheme="majorEastAsia"/>
                <w:sz w:val="14"/>
                <w:szCs w:val="14"/>
              </w:rPr>
            </w:pPr>
          </w:p>
        </w:tc>
        <w:tc>
          <w:tcPr>
            <w:tcW w:w="4383" w:type="dxa"/>
            <w:tcBorders>
              <w:top w:val="nil"/>
              <w:bottom w:val="nil"/>
              <w:right w:val="nil"/>
            </w:tcBorders>
            <w:shd w:val="clear" w:color="auto" w:fill="auto"/>
          </w:tcPr>
          <w:p w14:paraId="1ECD1D32" w14:textId="77777777" w:rsidR="00B07598" w:rsidRPr="00301A60" w:rsidRDefault="00B07598" w:rsidP="001A66A0">
            <w:pPr>
              <w:snapToGrid w:val="0"/>
              <w:spacing w:line="100" w:lineRule="exact"/>
              <w:rPr>
                <w:rFonts w:asciiTheme="majorEastAsia" w:eastAsiaTheme="majorEastAsia" w:hAnsiTheme="majorEastAsia"/>
                <w:sz w:val="14"/>
                <w:szCs w:val="14"/>
              </w:rPr>
            </w:pPr>
          </w:p>
        </w:tc>
        <w:tc>
          <w:tcPr>
            <w:tcW w:w="120" w:type="dxa"/>
            <w:tcBorders>
              <w:top w:val="nil"/>
              <w:left w:val="nil"/>
              <w:bottom w:val="nil"/>
            </w:tcBorders>
            <w:shd w:val="clear" w:color="auto" w:fill="auto"/>
          </w:tcPr>
          <w:p w14:paraId="3DE5D2EB" w14:textId="77777777" w:rsidR="00B07598" w:rsidRPr="00553402" w:rsidRDefault="00B07598" w:rsidP="001A66A0">
            <w:pPr>
              <w:snapToGrid w:val="0"/>
              <w:spacing w:line="100" w:lineRule="exact"/>
              <w:rPr>
                <w:rFonts w:asciiTheme="majorEastAsia" w:eastAsiaTheme="majorEastAsia" w:hAnsiTheme="majorEastAsia"/>
                <w:sz w:val="14"/>
                <w:szCs w:val="8"/>
              </w:rPr>
            </w:pPr>
          </w:p>
        </w:tc>
      </w:tr>
      <w:tr w:rsidR="00B07598" w14:paraId="6DCBBD9B" w14:textId="77777777" w:rsidTr="001A66A0">
        <w:trPr>
          <w:cantSplit/>
          <w:trHeight w:val="624"/>
        </w:trPr>
        <w:tc>
          <w:tcPr>
            <w:tcW w:w="104" w:type="dxa"/>
            <w:vMerge/>
            <w:tcBorders>
              <w:right w:val="nil"/>
            </w:tcBorders>
          </w:tcPr>
          <w:p w14:paraId="0F793038" w14:textId="77777777" w:rsidR="00B07598" w:rsidRPr="009D4699" w:rsidRDefault="00B07598" w:rsidP="001A66A0">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right w:val="single" w:sz="4" w:space="0" w:color="auto"/>
            </w:tcBorders>
            <w:tcMar>
              <w:top w:w="57" w:type="dxa"/>
              <w:left w:w="255" w:type="dxa"/>
              <w:bottom w:w="57" w:type="dxa"/>
              <w:right w:w="142" w:type="dxa"/>
            </w:tcMar>
          </w:tcPr>
          <w:p w14:paraId="373B8280" w14:textId="72E1C013" w:rsidR="00B07598" w:rsidRPr="004F3708" w:rsidRDefault="003B2F50" w:rsidP="001A66A0">
            <w:pPr>
              <w:widowControl/>
              <w:autoSpaceDE w:val="0"/>
              <w:autoSpaceDN w:val="0"/>
              <w:adjustRightInd w:val="0"/>
              <w:spacing w:line="200" w:lineRule="exact"/>
              <w:ind w:left="140" w:hangingChars="100" w:hanging="140"/>
              <w:jc w:val="left"/>
              <w:rPr>
                <w:rStyle w:val="ab"/>
              </w:rPr>
            </w:pPr>
            <w:r w:rsidRPr="003B2F50">
              <w:rPr>
                <w:rStyle w:val="ab"/>
                <w:rFonts w:hint="eastAsia"/>
              </w:rPr>
              <w:t>・試験管の口にせっけん水の膜を張って試験管を持ったときの</w:t>
            </w:r>
            <w:r w:rsidR="00B14E62">
              <w:rPr>
                <w:rStyle w:val="ab"/>
                <w:rFonts w:hint="eastAsia"/>
              </w:rPr>
              <w:t>、</w:t>
            </w:r>
            <w:r w:rsidRPr="003B2F50">
              <w:rPr>
                <w:rStyle w:val="ab"/>
                <w:rFonts w:hint="eastAsia"/>
              </w:rPr>
              <w:t>せっけん水の膜の様子について</w:t>
            </w:r>
            <w:r w:rsidR="00B14E62">
              <w:rPr>
                <w:rStyle w:val="ab"/>
                <w:rFonts w:hint="eastAsia"/>
              </w:rPr>
              <w:t>、</w:t>
            </w:r>
            <w:r w:rsidRPr="003B2F50">
              <w:rPr>
                <w:rStyle w:val="ab"/>
                <w:rFonts w:hint="eastAsia"/>
              </w:rPr>
              <w:t>気づいたことや疑問に思ったことを話し合い</w:t>
            </w:r>
            <w:r w:rsidR="00B14E62">
              <w:rPr>
                <w:rStyle w:val="ab"/>
                <w:rFonts w:hint="eastAsia"/>
              </w:rPr>
              <w:t>、</w:t>
            </w:r>
            <w:r w:rsidRPr="003B2F50">
              <w:rPr>
                <w:rStyle w:val="ab"/>
                <w:rFonts w:hint="eastAsia"/>
              </w:rPr>
              <w:t>空気の体積と温度について問題を見いだす。</w:t>
            </w:r>
          </w:p>
        </w:tc>
        <w:tc>
          <w:tcPr>
            <w:tcW w:w="283" w:type="dxa"/>
            <w:tcBorders>
              <w:top w:val="nil"/>
              <w:left w:val="single" w:sz="4" w:space="0" w:color="auto"/>
              <w:bottom w:val="single" w:sz="4" w:space="0" w:color="auto"/>
              <w:right w:val="single" w:sz="4" w:space="0" w:color="auto"/>
            </w:tcBorders>
            <w:vAlign w:val="center"/>
          </w:tcPr>
          <w:p w14:paraId="010A3E26" w14:textId="77777777" w:rsidR="00B07598" w:rsidRDefault="00B07598"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nil"/>
              <w:left w:val="single" w:sz="4" w:space="0" w:color="auto"/>
              <w:bottom w:val="single" w:sz="4" w:space="0" w:color="auto"/>
              <w:right w:val="single" w:sz="4" w:space="0" w:color="auto"/>
            </w:tcBorders>
            <w:textDirection w:val="tbRlV"/>
            <w:vAlign w:val="center"/>
          </w:tcPr>
          <w:p w14:paraId="00FEDC86" w14:textId="7AA195B4" w:rsidR="00B07598" w:rsidRDefault="003B2F50" w:rsidP="001A66A0">
            <w:pPr>
              <w:snapToGrid w:val="0"/>
              <w:spacing w:line="200" w:lineRule="exact"/>
              <w:ind w:left="113" w:right="113"/>
              <w:jc w:val="center"/>
              <w:rPr>
                <w:rFonts w:asciiTheme="majorEastAsia" w:eastAsiaTheme="majorEastAsia" w:hAnsiTheme="majorEastAsia"/>
                <w:sz w:val="14"/>
                <w:szCs w:val="14"/>
              </w:rPr>
            </w:pPr>
            <w:r w:rsidRPr="003B2F50">
              <w:rPr>
                <w:rFonts w:asciiTheme="majorEastAsia" w:eastAsiaTheme="majorEastAsia" w:hAnsiTheme="majorEastAsia"/>
                <w:sz w:val="14"/>
                <w:szCs w:val="14"/>
                <w:eastAsianLayout w:id="2094758656" w:vert="1" w:vertCompress="1"/>
              </w:rPr>
              <w:t>120</w:t>
            </w:r>
            <w:r w:rsidR="00B07598" w:rsidRPr="00553402">
              <w:rPr>
                <w:rFonts w:asciiTheme="majorEastAsia" w:eastAsiaTheme="majorEastAsia" w:hAnsiTheme="majorEastAsia" w:hint="eastAsia"/>
                <w:sz w:val="14"/>
                <w:szCs w:val="14"/>
              </w:rPr>
              <w:t>～</w:t>
            </w:r>
            <w:r w:rsidRPr="003B2F50">
              <w:rPr>
                <w:rFonts w:asciiTheme="majorEastAsia" w:eastAsiaTheme="majorEastAsia" w:hAnsiTheme="majorEastAsia"/>
                <w:sz w:val="14"/>
                <w:szCs w:val="14"/>
                <w:eastAsianLayout w:id="2094759936" w:vert="1" w:vertCompress="1"/>
              </w:rPr>
              <w:t>122</w:t>
            </w:r>
          </w:p>
        </w:tc>
        <w:tc>
          <w:tcPr>
            <w:tcW w:w="283" w:type="dxa"/>
            <w:tcBorders>
              <w:top w:val="nil"/>
              <w:left w:val="single" w:sz="4" w:space="0" w:color="auto"/>
              <w:bottom w:val="single" w:sz="4" w:space="0" w:color="auto"/>
              <w:right w:val="single" w:sz="4" w:space="0" w:color="auto"/>
            </w:tcBorders>
            <w:vAlign w:val="center"/>
          </w:tcPr>
          <w:p w14:paraId="4C5EB44E" w14:textId="77777777" w:rsidR="00B07598" w:rsidRDefault="00B07598"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nil"/>
              <w:left w:val="single" w:sz="4" w:space="0" w:color="auto"/>
              <w:bottom w:val="single" w:sz="4" w:space="0" w:color="auto"/>
              <w:right w:val="single" w:sz="4" w:space="0" w:color="auto"/>
            </w:tcBorders>
            <w:vAlign w:val="center"/>
          </w:tcPr>
          <w:p w14:paraId="6837FF71" w14:textId="77777777" w:rsidR="00B07598" w:rsidRPr="0082008D" w:rsidRDefault="00B07598" w:rsidP="001A66A0">
            <w:pPr>
              <w:snapToGrid w:val="0"/>
              <w:spacing w:line="200" w:lineRule="exact"/>
              <w:jc w:val="center"/>
              <w:rPr>
                <w:rFonts w:asciiTheme="majorEastAsia" w:eastAsiaTheme="majorEastAsia" w:hAnsiTheme="majorEastAsia"/>
                <w:sz w:val="14"/>
                <w:szCs w:val="14"/>
              </w:rPr>
            </w:pPr>
          </w:p>
        </w:tc>
        <w:tc>
          <w:tcPr>
            <w:tcW w:w="4056" w:type="dxa"/>
            <w:tcBorders>
              <w:top w:val="nil"/>
              <w:left w:val="single" w:sz="4" w:space="0" w:color="auto"/>
              <w:bottom w:val="single" w:sz="4" w:space="0" w:color="auto"/>
              <w:right w:val="nil"/>
            </w:tcBorders>
            <w:tcMar>
              <w:top w:w="57" w:type="dxa"/>
              <w:left w:w="142" w:type="dxa"/>
              <w:bottom w:w="57" w:type="dxa"/>
              <w:right w:w="142" w:type="dxa"/>
            </w:tcMar>
          </w:tcPr>
          <w:p w14:paraId="474F813F" w14:textId="5E1697D4" w:rsidR="00B07598" w:rsidRPr="004F3708" w:rsidRDefault="003B2F50" w:rsidP="00C96749">
            <w:pPr>
              <w:widowControl/>
              <w:tabs>
                <w:tab w:val="right" w:pos="3835"/>
              </w:tabs>
              <w:topLinePunct/>
              <w:autoSpaceDE w:val="0"/>
              <w:autoSpaceDN w:val="0"/>
              <w:adjustRightInd w:val="0"/>
              <w:spacing w:line="200" w:lineRule="exact"/>
              <w:jc w:val="left"/>
              <w:rPr>
                <w:rStyle w:val="ab"/>
              </w:rPr>
            </w:pPr>
            <w:r w:rsidRPr="003B2F50">
              <w:rPr>
                <w:rFonts w:asciiTheme="majorEastAsia" w:eastAsiaTheme="majorEastAsia" w:hAnsiTheme="majorEastAsia" w:hint="eastAsia"/>
                <w:b/>
                <w:sz w:val="14"/>
                <w:szCs w:val="14"/>
              </w:rPr>
              <w:t>【思①】せっけん水の膜を膨らませる活動を行う中で気づいたことや疑問に思ったことから</w:t>
            </w:r>
            <w:r w:rsidR="00B14E62">
              <w:rPr>
                <w:rFonts w:asciiTheme="majorEastAsia" w:eastAsiaTheme="majorEastAsia" w:hAnsiTheme="majorEastAsia" w:hint="eastAsia"/>
                <w:b/>
                <w:sz w:val="14"/>
                <w:szCs w:val="14"/>
              </w:rPr>
              <w:t>、</w:t>
            </w:r>
            <w:r w:rsidRPr="003B2F50">
              <w:rPr>
                <w:rFonts w:asciiTheme="majorEastAsia" w:eastAsiaTheme="majorEastAsia" w:hAnsiTheme="majorEastAsia" w:hint="eastAsia"/>
                <w:b/>
                <w:sz w:val="14"/>
                <w:szCs w:val="14"/>
              </w:rPr>
              <w:t>差異点や共通点を基に</w:t>
            </w:r>
            <w:r w:rsidR="00B14E62">
              <w:rPr>
                <w:rFonts w:asciiTheme="majorEastAsia" w:eastAsiaTheme="majorEastAsia" w:hAnsiTheme="majorEastAsia" w:hint="eastAsia"/>
                <w:b/>
                <w:sz w:val="14"/>
                <w:szCs w:val="14"/>
              </w:rPr>
              <w:t>、</w:t>
            </w:r>
            <w:r w:rsidRPr="003B2F50">
              <w:rPr>
                <w:rFonts w:asciiTheme="majorEastAsia" w:eastAsiaTheme="majorEastAsia" w:hAnsiTheme="majorEastAsia" w:hint="eastAsia"/>
                <w:b/>
                <w:sz w:val="14"/>
                <w:szCs w:val="14"/>
              </w:rPr>
              <w:t>温度による空気の体積変化について問題を見いだし</w:t>
            </w:r>
            <w:r w:rsidR="00B14E62">
              <w:rPr>
                <w:rFonts w:asciiTheme="majorEastAsia" w:eastAsiaTheme="majorEastAsia" w:hAnsiTheme="majorEastAsia" w:hint="eastAsia"/>
                <w:b/>
                <w:sz w:val="14"/>
                <w:szCs w:val="14"/>
              </w:rPr>
              <w:t>、</w:t>
            </w:r>
            <w:r w:rsidRPr="003B2F50">
              <w:rPr>
                <w:rFonts w:asciiTheme="majorEastAsia" w:eastAsiaTheme="majorEastAsia" w:hAnsiTheme="majorEastAsia" w:hint="eastAsia"/>
                <w:b/>
                <w:sz w:val="14"/>
                <w:szCs w:val="14"/>
              </w:rPr>
              <w:t>表現しているかを確認する。</w:t>
            </w:r>
            <w:r w:rsidR="00C96749">
              <w:rPr>
                <w:rFonts w:asciiTheme="majorEastAsia" w:eastAsiaTheme="majorEastAsia" w:hAnsiTheme="majorEastAsia" w:hint="eastAsia"/>
                <w:b/>
                <w:sz w:val="14"/>
                <w:szCs w:val="14"/>
              </w:rPr>
              <w:t xml:space="preserve">　　　　</w:t>
            </w:r>
            <w:r w:rsidRPr="003B2F50">
              <w:rPr>
                <w:rFonts w:asciiTheme="majorEastAsia" w:eastAsiaTheme="majorEastAsia" w:hAnsiTheme="majorEastAsia" w:hint="eastAsia"/>
                <w:b/>
                <w:sz w:val="14"/>
                <w:szCs w:val="14"/>
              </w:rPr>
              <w:t>【発言分析・記述分析】</w:t>
            </w:r>
          </w:p>
        </w:tc>
        <w:tc>
          <w:tcPr>
            <w:tcW w:w="652" w:type="dxa"/>
            <w:tcBorders>
              <w:top w:val="nil"/>
              <w:left w:val="nil"/>
              <w:bottom w:val="single" w:sz="4" w:space="0" w:color="auto"/>
              <w:right w:val="single" w:sz="4" w:space="0" w:color="auto"/>
            </w:tcBorders>
            <w:tcMar>
              <w:top w:w="57" w:type="dxa"/>
              <w:left w:w="142" w:type="dxa"/>
              <w:bottom w:w="57" w:type="dxa"/>
              <w:right w:w="142" w:type="dxa"/>
            </w:tcMar>
          </w:tcPr>
          <w:p w14:paraId="501E16A4" w14:textId="77777777" w:rsidR="00B07598" w:rsidRPr="004F3708" w:rsidRDefault="00B07598" w:rsidP="001A66A0">
            <w:pPr>
              <w:snapToGrid w:val="0"/>
              <w:spacing w:line="200" w:lineRule="exact"/>
              <w:rPr>
                <w:rStyle w:val="ab"/>
              </w:rPr>
            </w:pPr>
          </w:p>
        </w:tc>
        <w:tc>
          <w:tcPr>
            <w:tcW w:w="652" w:type="dxa"/>
            <w:tcBorders>
              <w:top w:val="nil"/>
              <w:left w:val="single" w:sz="4" w:space="0" w:color="auto"/>
              <w:bottom w:val="single" w:sz="4" w:space="0" w:color="auto"/>
              <w:right w:val="nil"/>
            </w:tcBorders>
            <w:tcMar>
              <w:top w:w="57" w:type="dxa"/>
              <w:left w:w="142" w:type="dxa"/>
              <w:bottom w:w="57" w:type="dxa"/>
              <w:right w:w="142" w:type="dxa"/>
            </w:tcMar>
          </w:tcPr>
          <w:p w14:paraId="2D5779BB" w14:textId="77777777" w:rsidR="00B07598" w:rsidRPr="004F3708" w:rsidRDefault="00B07598" w:rsidP="001A66A0">
            <w:pPr>
              <w:snapToGrid w:val="0"/>
              <w:spacing w:line="200" w:lineRule="exact"/>
              <w:rPr>
                <w:rStyle w:val="ab"/>
              </w:rPr>
            </w:pPr>
          </w:p>
        </w:tc>
        <w:tc>
          <w:tcPr>
            <w:tcW w:w="4344" w:type="dxa"/>
            <w:tcBorders>
              <w:top w:val="nil"/>
              <w:left w:val="nil"/>
              <w:bottom w:val="single" w:sz="4" w:space="0" w:color="auto"/>
              <w:right w:val="single" w:sz="4" w:space="0" w:color="auto"/>
            </w:tcBorders>
            <w:tcMar>
              <w:top w:w="57" w:type="dxa"/>
              <w:left w:w="142" w:type="dxa"/>
              <w:bottom w:w="57" w:type="dxa"/>
              <w:right w:w="142" w:type="dxa"/>
            </w:tcMar>
          </w:tcPr>
          <w:p w14:paraId="0FE5C0D8" w14:textId="7197687C" w:rsidR="00B07598" w:rsidRPr="004F3708" w:rsidRDefault="003B2F50" w:rsidP="001A66A0">
            <w:pPr>
              <w:widowControl/>
              <w:autoSpaceDE w:val="0"/>
              <w:autoSpaceDN w:val="0"/>
              <w:adjustRightInd w:val="0"/>
              <w:spacing w:line="200" w:lineRule="exact"/>
              <w:jc w:val="left"/>
              <w:rPr>
                <w:rStyle w:val="ab"/>
              </w:rPr>
            </w:pPr>
            <w:r w:rsidRPr="003B2F50">
              <w:rPr>
                <w:rStyle w:val="ab"/>
                <w:rFonts w:hint="eastAsia"/>
              </w:rPr>
              <w:t>せっけん水の膜を膨らませる活動を行う中で気づいたことや疑問に思ったことから</w:t>
            </w:r>
            <w:r w:rsidR="00B14E62">
              <w:rPr>
                <w:rStyle w:val="ab"/>
                <w:rFonts w:hint="eastAsia"/>
              </w:rPr>
              <w:t>、</w:t>
            </w:r>
            <w:r w:rsidRPr="003B2F50">
              <w:rPr>
                <w:rStyle w:val="ab"/>
                <w:rFonts w:hint="eastAsia"/>
              </w:rPr>
              <w:t>差異点や共通点を基に</w:t>
            </w:r>
            <w:r w:rsidR="00B14E62">
              <w:rPr>
                <w:rStyle w:val="ab"/>
                <w:rFonts w:hint="eastAsia"/>
              </w:rPr>
              <w:t>、</w:t>
            </w:r>
            <w:r w:rsidRPr="003B2F50">
              <w:rPr>
                <w:rStyle w:val="ab"/>
                <w:rFonts w:hint="eastAsia"/>
              </w:rPr>
              <w:t>温度による空気の体積変化に視点を当て</w:t>
            </w:r>
            <w:r w:rsidR="00B14E62">
              <w:rPr>
                <w:rStyle w:val="ab"/>
                <w:rFonts w:hint="eastAsia"/>
              </w:rPr>
              <w:t>、</w:t>
            </w:r>
            <w:r w:rsidRPr="003B2F50">
              <w:rPr>
                <w:rStyle w:val="ab"/>
                <w:rFonts w:hint="eastAsia"/>
              </w:rPr>
              <w:t>解決可能な問題を見いだし</w:t>
            </w:r>
            <w:r w:rsidR="00B14E62">
              <w:rPr>
                <w:rStyle w:val="ab"/>
                <w:rFonts w:hint="eastAsia"/>
              </w:rPr>
              <w:t>、</w:t>
            </w:r>
            <w:r w:rsidRPr="003B2F50">
              <w:rPr>
                <w:rStyle w:val="ab"/>
                <w:rFonts w:hint="eastAsia"/>
              </w:rPr>
              <w:t>表現している。</w:t>
            </w:r>
          </w:p>
        </w:tc>
        <w:tc>
          <w:tcPr>
            <w:tcW w:w="4383" w:type="dxa"/>
            <w:tcBorders>
              <w:top w:val="nil"/>
              <w:left w:val="single" w:sz="4" w:space="0" w:color="auto"/>
              <w:bottom w:val="single" w:sz="4" w:space="0" w:color="auto"/>
              <w:right w:val="nil"/>
            </w:tcBorders>
            <w:shd w:val="clear" w:color="auto" w:fill="auto"/>
            <w:tcMar>
              <w:top w:w="57" w:type="dxa"/>
              <w:left w:w="142" w:type="dxa"/>
              <w:bottom w:w="57" w:type="dxa"/>
              <w:right w:w="142" w:type="dxa"/>
            </w:tcMar>
          </w:tcPr>
          <w:p w14:paraId="7C23E400" w14:textId="37A18436" w:rsidR="00B07598" w:rsidRPr="004F3708" w:rsidRDefault="003B2F50" w:rsidP="001A66A0">
            <w:pPr>
              <w:widowControl/>
              <w:autoSpaceDE w:val="0"/>
              <w:autoSpaceDN w:val="0"/>
              <w:adjustRightInd w:val="0"/>
              <w:spacing w:line="200" w:lineRule="exact"/>
              <w:jc w:val="left"/>
              <w:rPr>
                <w:rStyle w:val="ab"/>
              </w:rPr>
            </w:pPr>
            <w:r w:rsidRPr="003B2F50">
              <w:rPr>
                <w:rStyle w:val="ab"/>
                <w:rFonts w:hint="eastAsia"/>
              </w:rPr>
              <w:t>せっけん水の膜を膨らませる活動を一人一人が体験できるようにして</w:t>
            </w:r>
            <w:r w:rsidR="00B14E62">
              <w:rPr>
                <w:rStyle w:val="ab"/>
                <w:rFonts w:hint="eastAsia"/>
              </w:rPr>
              <w:t>、</w:t>
            </w:r>
            <w:r w:rsidRPr="003B2F50">
              <w:rPr>
                <w:rStyle w:val="ab"/>
                <w:rFonts w:hint="eastAsia"/>
              </w:rPr>
              <w:t>膜がどのようなときに膨らんだり縮んだりしたかを問いかけ</w:t>
            </w:r>
            <w:r w:rsidR="00B14E62">
              <w:rPr>
                <w:rStyle w:val="ab"/>
                <w:rFonts w:hint="eastAsia"/>
              </w:rPr>
              <w:t>、</w:t>
            </w:r>
            <w:r w:rsidRPr="003B2F50">
              <w:rPr>
                <w:rStyle w:val="ab"/>
                <w:rFonts w:hint="eastAsia"/>
              </w:rPr>
              <w:t>試験管の中の空気の変化に気づかせ</w:t>
            </w:r>
            <w:r w:rsidR="00B14E62">
              <w:rPr>
                <w:rStyle w:val="ab"/>
                <w:rFonts w:hint="eastAsia"/>
              </w:rPr>
              <w:t>、</w:t>
            </w:r>
            <w:r w:rsidRPr="003B2F50">
              <w:rPr>
                <w:rStyle w:val="ab"/>
                <w:rFonts w:hint="eastAsia"/>
              </w:rPr>
              <w:t>調べたい問題を見つけることができるように</w:t>
            </w:r>
            <w:r w:rsidR="00B14E62">
              <w:rPr>
                <w:rStyle w:val="ab"/>
                <w:rFonts w:hint="eastAsia"/>
              </w:rPr>
              <w:t>、</w:t>
            </w:r>
            <w:r w:rsidRPr="003B2F50">
              <w:rPr>
                <w:rStyle w:val="ab"/>
                <w:rFonts w:hint="eastAsia"/>
              </w:rPr>
              <w:t>助言・援助する。</w:t>
            </w:r>
          </w:p>
        </w:tc>
        <w:tc>
          <w:tcPr>
            <w:tcW w:w="120" w:type="dxa"/>
            <w:tcBorders>
              <w:top w:val="nil"/>
              <w:left w:val="nil"/>
              <w:bottom w:val="nil"/>
            </w:tcBorders>
            <w:shd w:val="clear" w:color="auto" w:fill="auto"/>
          </w:tcPr>
          <w:p w14:paraId="07EEC36C" w14:textId="77777777" w:rsidR="00B07598" w:rsidRDefault="00B07598" w:rsidP="001A66A0"/>
        </w:tc>
      </w:tr>
      <w:tr w:rsidR="00B16497" w14:paraId="46EA19CA" w14:textId="77777777" w:rsidTr="00B16497">
        <w:trPr>
          <w:cantSplit/>
          <w:trHeight w:val="810"/>
        </w:trPr>
        <w:tc>
          <w:tcPr>
            <w:tcW w:w="104" w:type="dxa"/>
            <w:vMerge/>
            <w:tcBorders>
              <w:right w:val="nil"/>
            </w:tcBorders>
          </w:tcPr>
          <w:p w14:paraId="75A195CD" w14:textId="77777777" w:rsidR="00B16497" w:rsidRPr="009D4699" w:rsidRDefault="00B16497" w:rsidP="00B16497">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right w:val="single" w:sz="4" w:space="0" w:color="auto"/>
            </w:tcBorders>
            <w:tcMar>
              <w:top w:w="57" w:type="dxa"/>
              <w:left w:w="255" w:type="dxa"/>
              <w:bottom w:w="57" w:type="dxa"/>
              <w:right w:w="142" w:type="dxa"/>
            </w:tcMar>
          </w:tcPr>
          <w:p w14:paraId="52FCC9B7" w14:textId="3CC59C14" w:rsidR="00B16497" w:rsidRPr="003B2F50" w:rsidRDefault="00B16497" w:rsidP="00B16497">
            <w:pPr>
              <w:widowControl/>
              <w:autoSpaceDE w:val="0"/>
              <w:autoSpaceDN w:val="0"/>
              <w:adjustRightInd w:val="0"/>
              <w:spacing w:line="200" w:lineRule="exact"/>
              <w:ind w:left="140" w:hangingChars="100" w:hanging="140"/>
              <w:jc w:val="left"/>
              <w:rPr>
                <w:rStyle w:val="ab"/>
              </w:rPr>
            </w:pPr>
            <w:r w:rsidRPr="00B16497">
              <w:rPr>
                <w:rStyle w:val="ab"/>
                <w:rFonts w:hint="eastAsia"/>
              </w:rPr>
              <w:t>・空気をあたためたり冷やしたりした時の体積の変化を予想し、調べる方法を考える。</w:t>
            </w:r>
          </w:p>
        </w:tc>
        <w:tc>
          <w:tcPr>
            <w:tcW w:w="283" w:type="dxa"/>
            <w:tcBorders>
              <w:top w:val="nil"/>
              <w:left w:val="single" w:sz="4" w:space="0" w:color="auto"/>
              <w:bottom w:val="single" w:sz="4" w:space="0" w:color="auto"/>
              <w:right w:val="single" w:sz="4" w:space="0" w:color="auto"/>
            </w:tcBorders>
            <w:vAlign w:val="center"/>
          </w:tcPr>
          <w:p w14:paraId="46D34F37" w14:textId="7CE872A1" w:rsidR="00B16497" w:rsidRDefault="00B16497" w:rsidP="00B16497">
            <w:pPr>
              <w:snapToGrid w:val="0"/>
              <w:spacing w:line="200" w:lineRule="exact"/>
              <w:jc w:val="center"/>
              <w:rPr>
                <w:rFonts w:asciiTheme="majorEastAsia" w:eastAsiaTheme="majorEastAsia" w:hAnsiTheme="majorEastAsia"/>
                <w:sz w:val="14"/>
                <w:szCs w:val="14"/>
              </w:rPr>
            </w:pPr>
            <w:r w:rsidRPr="00B16497">
              <w:rPr>
                <w:rFonts w:asciiTheme="majorEastAsia" w:eastAsiaTheme="majorEastAsia" w:hAnsiTheme="majorEastAsia"/>
                <w:sz w:val="14"/>
                <w:szCs w:val="14"/>
              </w:rPr>
              <w:t>1</w:t>
            </w:r>
          </w:p>
        </w:tc>
        <w:tc>
          <w:tcPr>
            <w:tcW w:w="283" w:type="dxa"/>
            <w:tcBorders>
              <w:top w:val="nil"/>
              <w:left w:val="single" w:sz="4" w:space="0" w:color="auto"/>
              <w:bottom w:val="single" w:sz="4" w:space="0" w:color="auto"/>
              <w:right w:val="single" w:sz="4" w:space="0" w:color="auto"/>
            </w:tcBorders>
            <w:textDirection w:val="tbRlV"/>
            <w:vAlign w:val="center"/>
          </w:tcPr>
          <w:p w14:paraId="3392D3BD" w14:textId="67D9E29C" w:rsidR="00B16497" w:rsidRPr="003B2F50" w:rsidRDefault="00B16497" w:rsidP="00B16497">
            <w:pPr>
              <w:snapToGrid w:val="0"/>
              <w:spacing w:line="200" w:lineRule="exact"/>
              <w:ind w:left="113" w:right="113"/>
              <w:jc w:val="center"/>
              <w:rPr>
                <w:rFonts w:asciiTheme="majorEastAsia" w:eastAsiaTheme="majorEastAsia" w:hAnsiTheme="majorEastAsia"/>
                <w:sz w:val="14"/>
                <w:szCs w:val="14"/>
              </w:rPr>
            </w:pPr>
            <w:r w:rsidRPr="00B16497">
              <w:rPr>
                <w:rFonts w:asciiTheme="majorEastAsia" w:eastAsiaTheme="majorEastAsia" w:hAnsiTheme="majorEastAsia"/>
                <w:sz w:val="14"/>
                <w:szCs w:val="14"/>
                <w:eastAsianLayout w:id="2094758656" w:vert="1" w:vertCompress="1"/>
              </w:rPr>
              <w:t>122</w:t>
            </w:r>
            <w:r w:rsidRPr="00553402">
              <w:rPr>
                <w:rFonts w:asciiTheme="majorEastAsia" w:eastAsiaTheme="majorEastAsia" w:hAnsiTheme="majorEastAsia" w:hint="eastAsia"/>
                <w:sz w:val="14"/>
                <w:szCs w:val="14"/>
              </w:rPr>
              <w:t>～</w:t>
            </w:r>
            <w:r w:rsidRPr="00B16497">
              <w:rPr>
                <w:rFonts w:asciiTheme="majorEastAsia" w:eastAsiaTheme="majorEastAsia" w:hAnsiTheme="majorEastAsia"/>
                <w:sz w:val="14"/>
                <w:szCs w:val="14"/>
                <w:eastAsianLayout w:id="2094759936" w:vert="1" w:vertCompress="1"/>
              </w:rPr>
              <w:t>123</w:t>
            </w:r>
          </w:p>
        </w:tc>
        <w:tc>
          <w:tcPr>
            <w:tcW w:w="283" w:type="dxa"/>
            <w:tcBorders>
              <w:top w:val="nil"/>
              <w:left w:val="single" w:sz="4" w:space="0" w:color="auto"/>
              <w:bottom w:val="single" w:sz="4" w:space="0" w:color="auto"/>
              <w:right w:val="single" w:sz="4" w:space="0" w:color="auto"/>
            </w:tcBorders>
            <w:vAlign w:val="center"/>
          </w:tcPr>
          <w:p w14:paraId="22D1BC93" w14:textId="0C714225" w:rsidR="00B16497" w:rsidRDefault="00B16497" w:rsidP="00B16497">
            <w:pPr>
              <w:snapToGrid w:val="0"/>
              <w:spacing w:line="200" w:lineRule="exact"/>
              <w:jc w:val="center"/>
              <w:rPr>
                <w:rFonts w:asciiTheme="majorEastAsia" w:eastAsiaTheme="majorEastAsia" w:hAnsiTheme="majorEastAsia"/>
                <w:b/>
                <w:sz w:val="14"/>
                <w:szCs w:val="14"/>
              </w:rPr>
            </w:pPr>
            <w:r w:rsidRPr="00B16497">
              <w:rPr>
                <w:rFonts w:asciiTheme="majorEastAsia" w:eastAsiaTheme="majorEastAsia" w:hAnsiTheme="majorEastAsia" w:hint="eastAsia"/>
                <w:b/>
                <w:sz w:val="14"/>
                <w:szCs w:val="14"/>
              </w:rPr>
              <w:t>思</w:t>
            </w:r>
          </w:p>
        </w:tc>
        <w:tc>
          <w:tcPr>
            <w:tcW w:w="283" w:type="dxa"/>
            <w:tcBorders>
              <w:top w:val="nil"/>
              <w:left w:val="single" w:sz="4" w:space="0" w:color="auto"/>
              <w:bottom w:val="single" w:sz="4" w:space="0" w:color="auto"/>
              <w:right w:val="single" w:sz="4" w:space="0" w:color="auto"/>
            </w:tcBorders>
            <w:vAlign w:val="center"/>
          </w:tcPr>
          <w:p w14:paraId="633C0EBE" w14:textId="77777777" w:rsidR="00B16497" w:rsidRPr="0082008D" w:rsidRDefault="00B16497" w:rsidP="00B16497">
            <w:pPr>
              <w:snapToGrid w:val="0"/>
              <w:spacing w:line="200" w:lineRule="exact"/>
              <w:jc w:val="center"/>
              <w:rPr>
                <w:rFonts w:asciiTheme="majorEastAsia" w:eastAsiaTheme="majorEastAsia" w:hAnsiTheme="majorEastAsia"/>
                <w:sz w:val="14"/>
                <w:szCs w:val="14"/>
              </w:rPr>
            </w:pPr>
          </w:p>
        </w:tc>
        <w:tc>
          <w:tcPr>
            <w:tcW w:w="4056" w:type="dxa"/>
            <w:tcBorders>
              <w:top w:val="nil"/>
              <w:left w:val="single" w:sz="4" w:space="0" w:color="auto"/>
              <w:bottom w:val="single" w:sz="4" w:space="0" w:color="auto"/>
              <w:right w:val="nil"/>
            </w:tcBorders>
            <w:tcMar>
              <w:top w:w="57" w:type="dxa"/>
              <w:left w:w="142" w:type="dxa"/>
              <w:bottom w:w="57" w:type="dxa"/>
              <w:right w:w="142" w:type="dxa"/>
            </w:tcMar>
          </w:tcPr>
          <w:p w14:paraId="120E89D6" w14:textId="3F026076" w:rsidR="00B16497" w:rsidRPr="003B2F50" w:rsidRDefault="00B16497" w:rsidP="00EA661E">
            <w:pPr>
              <w:widowControl/>
              <w:tabs>
                <w:tab w:val="right" w:pos="3835"/>
              </w:tabs>
              <w:topLinePunct/>
              <w:autoSpaceDE w:val="0"/>
              <w:autoSpaceDN w:val="0"/>
              <w:adjustRightInd w:val="0"/>
              <w:spacing w:line="200" w:lineRule="exact"/>
              <w:jc w:val="left"/>
              <w:rPr>
                <w:rFonts w:asciiTheme="majorEastAsia" w:eastAsiaTheme="majorEastAsia" w:hAnsiTheme="majorEastAsia"/>
                <w:b/>
                <w:sz w:val="14"/>
                <w:szCs w:val="14"/>
              </w:rPr>
            </w:pPr>
            <w:r w:rsidRPr="00B16497">
              <w:rPr>
                <w:rFonts w:asciiTheme="majorEastAsia" w:eastAsiaTheme="majorEastAsia" w:hAnsiTheme="majorEastAsia" w:hint="eastAsia"/>
                <w:b/>
                <w:sz w:val="14"/>
                <w:szCs w:val="14"/>
              </w:rPr>
              <w:t>【思①】空気の体積と温度との関係について</w:t>
            </w:r>
            <w:r w:rsidR="00B14E62">
              <w:rPr>
                <w:rFonts w:asciiTheme="majorEastAsia" w:eastAsiaTheme="majorEastAsia" w:hAnsiTheme="majorEastAsia" w:hint="eastAsia"/>
                <w:b/>
                <w:sz w:val="14"/>
                <w:szCs w:val="14"/>
              </w:rPr>
              <w:t>、</w:t>
            </w:r>
            <w:r w:rsidRPr="00B16497">
              <w:rPr>
                <w:rFonts w:asciiTheme="majorEastAsia" w:eastAsiaTheme="majorEastAsia" w:hAnsiTheme="majorEastAsia" w:hint="eastAsia"/>
                <w:b/>
                <w:sz w:val="14"/>
                <w:szCs w:val="14"/>
              </w:rPr>
              <w:t>既習の内容や生活経験を基に</w:t>
            </w:r>
            <w:r w:rsidR="00B14E62">
              <w:rPr>
                <w:rFonts w:asciiTheme="majorEastAsia" w:eastAsiaTheme="majorEastAsia" w:hAnsiTheme="majorEastAsia" w:hint="eastAsia"/>
                <w:b/>
                <w:sz w:val="14"/>
                <w:szCs w:val="14"/>
              </w:rPr>
              <w:t>、</w:t>
            </w:r>
            <w:r w:rsidRPr="00B16497">
              <w:rPr>
                <w:rFonts w:asciiTheme="majorEastAsia" w:eastAsiaTheme="majorEastAsia" w:hAnsiTheme="majorEastAsia" w:hint="eastAsia"/>
                <w:b/>
                <w:sz w:val="14"/>
                <w:szCs w:val="14"/>
              </w:rPr>
              <w:t>根拠のある予想や仮説を発想し</w:t>
            </w:r>
            <w:r w:rsidR="00B14E62">
              <w:rPr>
                <w:rFonts w:asciiTheme="majorEastAsia" w:eastAsiaTheme="majorEastAsia" w:hAnsiTheme="majorEastAsia" w:hint="eastAsia"/>
                <w:b/>
                <w:sz w:val="14"/>
                <w:szCs w:val="14"/>
              </w:rPr>
              <w:t>、</w:t>
            </w:r>
            <w:r w:rsidRPr="00B16497">
              <w:rPr>
                <w:rFonts w:asciiTheme="majorEastAsia" w:eastAsiaTheme="majorEastAsia" w:hAnsiTheme="majorEastAsia" w:hint="eastAsia"/>
                <w:b/>
                <w:sz w:val="14"/>
                <w:szCs w:val="14"/>
              </w:rPr>
              <w:t>表現しているか確認する。</w:t>
            </w:r>
            <w:r>
              <w:rPr>
                <w:rFonts w:asciiTheme="majorEastAsia" w:eastAsiaTheme="majorEastAsia" w:hAnsiTheme="majorEastAsia" w:hint="eastAsia"/>
                <w:b/>
                <w:sz w:val="14"/>
                <w:szCs w:val="14"/>
              </w:rPr>
              <w:t xml:space="preserve"> </w:t>
            </w:r>
            <w:r>
              <w:rPr>
                <w:rFonts w:asciiTheme="majorEastAsia" w:eastAsiaTheme="majorEastAsia" w:hAnsiTheme="majorEastAsia"/>
                <w:b/>
                <w:sz w:val="14"/>
                <w:szCs w:val="14"/>
              </w:rPr>
              <w:t xml:space="preserve">            </w:t>
            </w:r>
            <w:r w:rsidRPr="00B16497">
              <w:rPr>
                <w:rFonts w:asciiTheme="majorEastAsia" w:eastAsiaTheme="majorEastAsia" w:hAnsiTheme="majorEastAsia" w:hint="eastAsia"/>
                <w:b/>
                <w:sz w:val="14"/>
                <w:szCs w:val="14"/>
              </w:rPr>
              <w:t>【発言分析・記述分析】</w:t>
            </w:r>
          </w:p>
        </w:tc>
        <w:tc>
          <w:tcPr>
            <w:tcW w:w="652" w:type="dxa"/>
            <w:tcBorders>
              <w:top w:val="nil"/>
              <w:left w:val="nil"/>
              <w:bottom w:val="single" w:sz="4" w:space="0" w:color="auto"/>
              <w:right w:val="single" w:sz="4" w:space="0" w:color="auto"/>
            </w:tcBorders>
            <w:tcMar>
              <w:top w:w="57" w:type="dxa"/>
              <w:left w:w="142" w:type="dxa"/>
              <w:bottom w:w="57" w:type="dxa"/>
              <w:right w:w="142" w:type="dxa"/>
            </w:tcMar>
          </w:tcPr>
          <w:p w14:paraId="52CA7F0E" w14:textId="77777777" w:rsidR="00B16497" w:rsidRPr="004F3708" w:rsidRDefault="00B16497" w:rsidP="00B16497">
            <w:pPr>
              <w:snapToGrid w:val="0"/>
              <w:spacing w:line="200" w:lineRule="exact"/>
              <w:rPr>
                <w:rStyle w:val="ab"/>
              </w:rPr>
            </w:pPr>
          </w:p>
        </w:tc>
        <w:tc>
          <w:tcPr>
            <w:tcW w:w="652" w:type="dxa"/>
            <w:tcBorders>
              <w:top w:val="nil"/>
              <w:left w:val="single" w:sz="4" w:space="0" w:color="auto"/>
              <w:bottom w:val="single" w:sz="4" w:space="0" w:color="auto"/>
              <w:right w:val="nil"/>
            </w:tcBorders>
            <w:tcMar>
              <w:top w:w="57" w:type="dxa"/>
              <w:left w:w="142" w:type="dxa"/>
              <w:bottom w:w="57" w:type="dxa"/>
              <w:right w:w="142" w:type="dxa"/>
            </w:tcMar>
          </w:tcPr>
          <w:p w14:paraId="3D790B49" w14:textId="77777777" w:rsidR="00B16497" w:rsidRPr="004F3708" w:rsidRDefault="00B16497" w:rsidP="00B16497">
            <w:pPr>
              <w:snapToGrid w:val="0"/>
              <w:spacing w:line="200" w:lineRule="exact"/>
              <w:rPr>
                <w:rStyle w:val="ab"/>
              </w:rPr>
            </w:pPr>
          </w:p>
        </w:tc>
        <w:tc>
          <w:tcPr>
            <w:tcW w:w="4344" w:type="dxa"/>
            <w:tcBorders>
              <w:top w:val="nil"/>
              <w:left w:val="nil"/>
              <w:bottom w:val="single" w:sz="4" w:space="0" w:color="auto"/>
              <w:right w:val="single" w:sz="4" w:space="0" w:color="auto"/>
            </w:tcBorders>
            <w:tcMar>
              <w:top w:w="57" w:type="dxa"/>
              <w:left w:w="142" w:type="dxa"/>
              <w:bottom w:w="57" w:type="dxa"/>
              <w:right w:w="142" w:type="dxa"/>
            </w:tcMar>
          </w:tcPr>
          <w:p w14:paraId="67B2C922" w14:textId="15C25B2B" w:rsidR="00B16497" w:rsidRPr="003B2F50" w:rsidRDefault="00964209" w:rsidP="00964209">
            <w:pPr>
              <w:widowControl/>
              <w:autoSpaceDE w:val="0"/>
              <w:autoSpaceDN w:val="0"/>
              <w:adjustRightInd w:val="0"/>
              <w:spacing w:line="200" w:lineRule="exact"/>
              <w:jc w:val="left"/>
              <w:rPr>
                <w:rStyle w:val="ab"/>
              </w:rPr>
            </w:pPr>
            <w:r w:rsidRPr="00964209">
              <w:rPr>
                <w:rStyle w:val="ab"/>
                <w:rFonts w:hint="eastAsia"/>
              </w:rPr>
              <w:t>あたためたり冷やしたりしたときの</w:t>
            </w:r>
            <w:r w:rsidR="00B16497" w:rsidRPr="00B16497">
              <w:rPr>
                <w:rStyle w:val="ab"/>
                <w:rFonts w:hint="eastAsia"/>
              </w:rPr>
              <w:t>空気の体積</w:t>
            </w:r>
            <w:r>
              <w:rPr>
                <w:rStyle w:val="ab"/>
                <w:rFonts w:hint="eastAsia"/>
              </w:rPr>
              <w:t>変化</w:t>
            </w:r>
            <w:r w:rsidR="00B16497" w:rsidRPr="00B16497">
              <w:rPr>
                <w:rStyle w:val="ab"/>
                <w:rFonts w:hint="eastAsia"/>
              </w:rPr>
              <w:t>について</w:t>
            </w:r>
            <w:r w:rsidR="00B14E62">
              <w:rPr>
                <w:rStyle w:val="ab"/>
                <w:rFonts w:hint="eastAsia"/>
              </w:rPr>
              <w:t>、</w:t>
            </w:r>
            <w:r w:rsidR="00B16497" w:rsidRPr="00B16497">
              <w:rPr>
                <w:rStyle w:val="ab"/>
                <w:rFonts w:hint="eastAsia"/>
              </w:rPr>
              <w:t>既習の内容や生活経験を基に</w:t>
            </w:r>
            <w:r w:rsidR="00B14E62">
              <w:rPr>
                <w:rStyle w:val="ab"/>
                <w:rFonts w:hint="eastAsia"/>
              </w:rPr>
              <w:t>、</w:t>
            </w:r>
            <w:r w:rsidRPr="00964209">
              <w:rPr>
                <w:rStyle w:val="ab"/>
                <w:rFonts w:hint="eastAsia"/>
              </w:rPr>
              <w:t>空気の体積と温度の変化と関係付けるなどして</w:t>
            </w:r>
            <w:r w:rsidR="00B16497" w:rsidRPr="00B16497">
              <w:rPr>
                <w:rStyle w:val="ab"/>
                <w:rFonts w:hint="eastAsia"/>
              </w:rPr>
              <w:t>妥当な根拠に基づく予想を発想し</w:t>
            </w:r>
            <w:r w:rsidR="00B14E62">
              <w:rPr>
                <w:rStyle w:val="ab"/>
                <w:rFonts w:hint="eastAsia"/>
              </w:rPr>
              <w:t>、</w:t>
            </w:r>
            <w:r w:rsidR="00B16497" w:rsidRPr="00B16497">
              <w:rPr>
                <w:rStyle w:val="ab"/>
                <w:rFonts w:hint="eastAsia"/>
              </w:rPr>
              <w:t>表現している。</w:t>
            </w:r>
          </w:p>
        </w:tc>
        <w:tc>
          <w:tcPr>
            <w:tcW w:w="4383" w:type="dxa"/>
            <w:tcBorders>
              <w:top w:val="nil"/>
              <w:left w:val="single" w:sz="4" w:space="0" w:color="auto"/>
              <w:bottom w:val="single" w:sz="4" w:space="0" w:color="auto"/>
              <w:right w:val="nil"/>
            </w:tcBorders>
            <w:shd w:val="clear" w:color="auto" w:fill="auto"/>
            <w:tcMar>
              <w:top w:w="57" w:type="dxa"/>
              <w:left w:w="142" w:type="dxa"/>
              <w:bottom w:w="57" w:type="dxa"/>
              <w:right w:w="142" w:type="dxa"/>
            </w:tcMar>
          </w:tcPr>
          <w:p w14:paraId="50DB007B" w14:textId="5C2A48CC" w:rsidR="00B16497" w:rsidRPr="003B2F50" w:rsidRDefault="00B16497" w:rsidP="00B16497">
            <w:pPr>
              <w:widowControl/>
              <w:autoSpaceDE w:val="0"/>
              <w:autoSpaceDN w:val="0"/>
              <w:adjustRightInd w:val="0"/>
              <w:spacing w:line="200" w:lineRule="exact"/>
              <w:jc w:val="left"/>
              <w:rPr>
                <w:rStyle w:val="ab"/>
              </w:rPr>
            </w:pPr>
            <w:r w:rsidRPr="00B16497">
              <w:rPr>
                <w:rStyle w:val="ab"/>
                <w:rFonts w:hint="eastAsia"/>
              </w:rPr>
              <w:t>前</w:t>
            </w:r>
            <w:r w:rsidR="00964209">
              <w:rPr>
                <w:rStyle w:val="ab"/>
                <w:rFonts w:hint="eastAsia"/>
              </w:rPr>
              <w:t>時のせっけん水の膜が膨らんだ様子を想起して</w:t>
            </w:r>
            <w:r w:rsidR="00B14E62">
              <w:rPr>
                <w:rStyle w:val="ab"/>
                <w:rFonts w:hint="eastAsia"/>
              </w:rPr>
              <w:t>、</w:t>
            </w:r>
            <w:r w:rsidRPr="00B16497">
              <w:rPr>
                <w:rStyle w:val="ab"/>
                <w:rFonts w:hint="eastAsia"/>
              </w:rPr>
              <w:t>試験管を握ったことで試験管の中の空気の温度がどうなったかを問いかけ</w:t>
            </w:r>
            <w:r w:rsidR="00B14E62">
              <w:rPr>
                <w:rStyle w:val="ab"/>
                <w:rFonts w:hint="eastAsia"/>
              </w:rPr>
              <w:t>、</w:t>
            </w:r>
            <w:r w:rsidRPr="00B16497">
              <w:rPr>
                <w:rStyle w:val="ab"/>
                <w:rFonts w:hint="eastAsia"/>
              </w:rPr>
              <w:t>空気の体積と温度の関係に着目して</w:t>
            </w:r>
            <w:r w:rsidR="00B14E62">
              <w:rPr>
                <w:rStyle w:val="ab"/>
                <w:rFonts w:hint="eastAsia"/>
              </w:rPr>
              <w:t>、</w:t>
            </w:r>
            <w:r w:rsidRPr="00B16497">
              <w:rPr>
                <w:rStyle w:val="ab"/>
                <w:rFonts w:hint="eastAsia"/>
              </w:rPr>
              <w:t>調べたい問題を見いだすことができるように</w:t>
            </w:r>
            <w:r w:rsidR="00B14E62">
              <w:rPr>
                <w:rStyle w:val="ab"/>
                <w:rFonts w:hint="eastAsia"/>
              </w:rPr>
              <w:t>、</w:t>
            </w:r>
            <w:r w:rsidRPr="00B16497">
              <w:rPr>
                <w:rStyle w:val="ab"/>
                <w:rFonts w:hint="eastAsia"/>
              </w:rPr>
              <w:t>助言・援助する。</w:t>
            </w:r>
          </w:p>
        </w:tc>
        <w:tc>
          <w:tcPr>
            <w:tcW w:w="120" w:type="dxa"/>
            <w:tcBorders>
              <w:top w:val="nil"/>
              <w:left w:val="nil"/>
              <w:bottom w:val="nil"/>
            </w:tcBorders>
            <w:shd w:val="clear" w:color="auto" w:fill="auto"/>
          </w:tcPr>
          <w:p w14:paraId="7CAE546F" w14:textId="77777777" w:rsidR="00B16497" w:rsidRDefault="00B16497" w:rsidP="00B16497"/>
        </w:tc>
      </w:tr>
      <w:tr w:rsidR="00B16497" w14:paraId="0E1583A8" w14:textId="77777777" w:rsidTr="00B07598">
        <w:trPr>
          <w:cantSplit/>
          <w:trHeight w:val="624"/>
        </w:trPr>
        <w:tc>
          <w:tcPr>
            <w:tcW w:w="104" w:type="dxa"/>
            <w:vMerge/>
            <w:tcBorders>
              <w:right w:val="nil"/>
            </w:tcBorders>
          </w:tcPr>
          <w:p w14:paraId="3C35C611" w14:textId="77777777" w:rsidR="00B16497" w:rsidRPr="009D4699" w:rsidRDefault="00B16497" w:rsidP="00B16497">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single" w:sz="4" w:space="0" w:color="auto"/>
              <w:left w:val="nil"/>
              <w:bottom w:val="nil"/>
            </w:tcBorders>
            <w:tcMar>
              <w:top w:w="57" w:type="dxa"/>
              <w:left w:w="255" w:type="dxa"/>
              <w:bottom w:w="57" w:type="dxa"/>
              <w:right w:w="142" w:type="dxa"/>
            </w:tcMar>
          </w:tcPr>
          <w:p w14:paraId="77F77E16" w14:textId="58940942" w:rsidR="00B16497" w:rsidRPr="00B16497" w:rsidRDefault="00B16497" w:rsidP="00B16497">
            <w:pPr>
              <w:widowControl/>
              <w:tabs>
                <w:tab w:val="right" w:pos="3185"/>
              </w:tabs>
              <w:autoSpaceDE w:val="0"/>
              <w:autoSpaceDN w:val="0"/>
              <w:adjustRightInd w:val="0"/>
              <w:spacing w:line="200" w:lineRule="exact"/>
              <w:ind w:left="140" w:hangingChars="100" w:hanging="140"/>
              <w:jc w:val="left"/>
              <w:rPr>
                <w:rStyle w:val="ab"/>
              </w:rPr>
            </w:pPr>
            <w:r>
              <w:rPr>
                <w:rStyle w:val="ab"/>
                <w:rFonts w:hint="eastAsia"/>
              </w:rPr>
              <w:t>・空気をあたためたり冷やしたりして、体積の変化を調</w:t>
            </w:r>
            <w:r>
              <w:rPr>
                <w:rStyle w:val="ab"/>
                <w:rFonts w:hint="eastAsia"/>
              </w:rPr>
              <w:t xml:space="preserve"> </w:t>
            </w:r>
            <w:r w:rsidRPr="00B16497">
              <w:rPr>
                <w:rStyle w:val="ab"/>
                <w:rFonts w:hint="eastAsia"/>
              </w:rPr>
              <w:t xml:space="preserve">                         </w:t>
            </w:r>
            <w:r w:rsidR="00284118" w:rsidRPr="00284118">
              <w:rPr>
                <w:rStyle w:val="ab"/>
                <w:rFonts w:hint="eastAsia"/>
                <w:b/>
              </w:rPr>
              <w:t>（</w:t>
            </w:r>
            <w:r w:rsidRPr="00284118">
              <w:rPr>
                <w:rStyle w:val="ab"/>
                <w:rFonts w:hint="eastAsia"/>
                <w:b/>
              </w:rPr>
              <w:t>実験</w:t>
            </w:r>
            <w:r w:rsidR="00284118" w:rsidRPr="00284118">
              <w:rPr>
                <w:rStyle w:val="ab"/>
                <w:rFonts w:hint="eastAsia"/>
                <w:b/>
              </w:rPr>
              <w:t>１）</w:t>
            </w:r>
          </w:p>
          <w:p w14:paraId="68C056B2" w14:textId="6CACFBB7" w:rsidR="00B16497" w:rsidRPr="004F3708" w:rsidRDefault="00B16497" w:rsidP="00B16497">
            <w:pPr>
              <w:widowControl/>
              <w:tabs>
                <w:tab w:val="right" w:pos="3185"/>
              </w:tabs>
              <w:autoSpaceDE w:val="0"/>
              <w:autoSpaceDN w:val="0"/>
              <w:adjustRightInd w:val="0"/>
              <w:spacing w:line="200" w:lineRule="exact"/>
              <w:ind w:left="140" w:hangingChars="100" w:hanging="140"/>
              <w:jc w:val="left"/>
              <w:rPr>
                <w:rStyle w:val="ab"/>
              </w:rPr>
            </w:pPr>
            <w:r w:rsidRPr="00B16497">
              <w:rPr>
                <w:rStyle w:val="ab"/>
                <w:rFonts w:hint="eastAsia"/>
              </w:rPr>
              <w:t>・温度による空気の体積変化についてまとめる。</w:t>
            </w:r>
          </w:p>
        </w:tc>
        <w:tc>
          <w:tcPr>
            <w:tcW w:w="283" w:type="dxa"/>
            <w:vMerge w:val="restart"/>
            <w:tcBorders>
              <w:top w:val="single" w:sz="4" w:space="0" w:color="auto"/>
              <w:bottom w:val="nil"/>
            </w:tcBorders>
            <w:vAlign w:val="center"/>
          </w:tcPr>
          <w:p w14:paraId="35CAE579" w14:textId="19961FC4" w:rsidR="00B16497" w:rsidRPr="00553402" w:rsidRDefault="001818D5" w:rsidP="00B16497">
            <w:pPr>
              <w:snapToGrid w:val="0"/>
              <w:spacing w:line="200" w:lineRule="exact"/>
              <w:jc w:val="center"/>
              <w:rPr>
                <w:rFonts w:asciiTheme="majorEastAsia" w:eastAsiaTheme="majorEastAsia" w:hAnsiTheme="majorEastAsia"/>
                <w:sz w:val="14"/>
                <w:szCs w:val="14"/>
              </w:rPr>
            </w:pPr>
            <w:r w:rsidRPr="001818D5">
              <w:rPr>
                <w:rFonts w:asciiTheme="majorEastAsia" w:eastAsiaTheme="majorEastAsia" w:hAnsiTheme="majorEastAsia"/>
                <w:sz w:val="14"/>
                <w:szCs w:val="14"/>
              </w:rPr>
              <w:t>1</w:t>
            </w:r>
          </w:p>
        </w:tc>
        <w:tc>
          <w:tcPr>
            <w:tcW w:w="283" w:type="dxa"/>
            <w:vMerge w:val="restart"/>
            <w:tcBorders>
              <w:top w:val="single" w:sz="4" w:space="0" w:color="auto"/>
              <w:bottom w:val="nil"/>
            </w:tcBorders>
            <w:textDirection w:val="tbRlV"/>
            <w:vAlign w:val="center"/>
          </w:tcPr>
          <w:p w14:paraId="43D221A2" w14:textId="4485B007" w:rsidR="00B16497" w:rsidRPr="00553402" w:rsidRDefault="001818D5" w:rsidP="00B16497">
            <w:pPr>
              <w:snapToGrid w:val="0"/>
              <w:spacing w:line="200" w:lineRule="exact"/>
              <w:ind w:left="113" w:right="113"/>
              <w:jc w:val="center"/>
              <w:rPr>
                <w:rFonts w:asciiTheme="majorEastAsia" w:eastAsiaTheme="majorEastAsia" w:hAnsiTheme="majorEastAsia"/>
                <w:sz w:val="14"/>
                <w:szCs w:val="14"/>
              </w:rPr>
            </w:pPr>
            <w:r w:rsidRPr="001818D5">
              <w:rPr>
                <w:rFonts w:asciiTheme="majorEastAsia" w:eastAsiaTheme="majorEastAsia" w:hAnsiTheme="majorEastAsia"/>
                <w:sz w:val="14"/>
                <w:szCs w:val="14"/>
                <w:eastAsianLayout w:id="2094758656" w:vert="1" w:vertCompress="1"/>
              </w:rPr>
              <w:t>123</w:t>
            </w:r>
            <w:r w:rsidR="00B16497" w:rsidRPr="00553402">
              <w:rPr>
                <w:rFonts w:asciiTheme="majorEastAsia" w:eastAsiaTheme="majorEastAsia" w:hAnsiTheme="majorEastAsia" w:hint="eastAsia"/>
                <w:sz w:val="14"/>
                <w:szCs w:val="14"/>
              </w:rPr>
              <w:t>～</w:t>
            </w:r>
            <w:r w:rsidRPr="001818D5">
              <w:rPr>
                <w:rFonts w:asciiTheme="majorEastAsia" w:eastAsiaTheme="majorEastAsia" w:hAnsiTheme="majorEastAsia"/>
                <w:sz w:val="14"/>
                <w:szCs w:val="14"/>
                <w:eastAsianLayout w:id="2094759936" w:vert="1" w:vertCompress="1"/>
              </w:rPr>
              <w:t>124</w:t>
            </w:r>
          </w:p>
        </w:tc>
        <w:tc>
          <w:tcPr>
            <w:tcW w:w="283" w:type="dxa"/>
            <w:tcBorders>
              <w:top w:val="single" w:sz="4" w:space="0" w:color="auto"/>
              <w:bottom w:val="dashSmallGap" w:sz="4" w:space="0" w:color="auto"/>
            </w:tcBorders>
            <w:vAlign w:val="center"/>
          </w:tcPr>
          <w:p w14:paraId="6F61130C" w14:textId="77777777" w:rsidR="00B16497" w:rsidRPr="00553402" w:rsidRDefault="00B16497" w:rsidP="00B16497">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態</w:t>
            </w:r>
          </w:p>
        </w:tc>
        <w:tc>
          <w:tcPr>
            <w:tcW w:w="283" w:type="dxa"/>
            <w:tcBorders>
              <w:top w:val="single" w:sz="4" w:space="0" w:color="auto"/>
              <w:bottom w:val="dashSmallGap" w:sz="4" w:space="0" w:color="auto"/>
            </w:tcBorders>
            <w:vAlign w:val="center"/>
          </w:tcPr>
          <w:p w14:paraId="7A24B355" w14:textId="77777777" w:rsidR="00B16497" w:rsidRPr="0082008D" w:rsidRDefault="00B16497" w:rsidP="00B16497">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dashSmallGap" w:sz="4" w:space="0" w:color="auto"/>
              <w:right w:val="nil"/>
            </w:tcBorders>
            <w:tcMar>
              <w:top w:w="57" w:type="dxa"/>
              <w:left w:w="142" w:type="dxa"/>
              <w:bottom w:w="57" w:type="dxa"/>
              <w:right w:w="142" w:type="dxa"/>
            </w:tcMar>
          </w:tcPr>
          <w:p w14:paraId="54E0DA00" w14:textId="7D822AA9" w:rsidR="001818D5" w:rsidRPr="001818D5" w:rsidRDefault="001818D5" w:rsidP="001818D5">
            <w:pPr>
              <w:widowControl/>
              <w:tabs>
                <w:tab w:val="right" w:pos="3835"/>
              </w:tabs>
              <w:topLinePunct/>
              <w:autoSpaceDE w:val="0"/>
              <w:autoSpaceDN w:val="0"/>
              <w:adjustRightInd w:val="0"/>
              <w:spacing w:line="200" w:lineRule="exact"/>
              <w:jc w:val="left"/>
              <w:rPr>
                <w:rFonts w:asciiTheme="majorEastAsia" w:eastAsiaTheme="majorEastAsia" w:hAnsiTheme="majorEastAsia"/>
                <w:b/>
                <w:sz w:val="14"/>
                <w:szCs w:val="14"/>
              </w:rPr>
            </w:pPr>
            <w:r w:rsidRPr="001818D5">
              <w:rPr>
                <w:rFonts w:asciiTheme="majorEastAsia" w:eastAsiaTheme="majorEastAsia" w:hAnsiTheme="majorEastAsia" w:hint="eastAsia"/>
                <w:b/>
                <w:sz w:val="14"/>
                <w:szCs w:val="14"/>
              </w:rPr>
              <w:t>【態①】温度による空気の体積変化について調べる活動に進んで取り組み</w:t>
            </w:r>
            <w:r w:rsidR="00B14E62">
              <w:rPr>
                <w:rFonts w:asciiTheme="majorEastAsia" w:eastAsiaTheme="majorEastAsia" w:hAnsiTheme="majorEastAsia" w:hint="eastAsia"/>
                <w:b/>
                <w:sz w:val="14"/>
                <w:szCs w:val="14"/>
              </w:rPr>
              <w:t>、</w:t>
            </w:r>
            <w:r w:rsidRPr="001818D5">
              <w:rPr>
                <w:rFonts w:asciiTheme="majorEastAsia" w:eastAsiaTheme="majorEastAsia" w:hAnsiTheme="majorEastAsia" w:hint="eastAsia"/>
                <w:b/>
                <w:sz w:val="14"/>
                <w:szCs w:val="14"/>
              </w:rPr>
              <w:t>予想や実験結果などを友達と互いに伝え合いながら</w:t>
            </w:r>
            <w:r w:rsidR="00B14E62">
              <w:rPr>
                <w:rFonts w:asciiTheme="majorEastAsia" w:eastAsiaTheme="majorEastAsia" w:hAnsiTheme="majorEastAsia" w:hint="eastAsia"/>
                <w:b/>
                <w:sz w:val="14"/>
                <w:szCs w:val="14"/>
              </w:rPr>
              <w:t>、</w:t>
            </w:r>
            <w:r w:rsidRPr="001818D5">
              <w:rPr>
                <w:rFonts w:asciiTheme="majorEastAsia" w:eastAsiaTheme="majorEastAsia" w:hAnsiTheme="majorEastAsia" w:hint="eastAsia"/>
                <w:b/>
                <w:sz w:val="14"/>
                <w:szCs w:val="14"/>
              </w:rPr>
              <w:t>問題解決しようとしているかを評価する。</w:t>
            </w:r>
          </w:p>
          <w:p w14:paraId="52D39B57" w14:textId="51181F8B" w:rsidR="00B16497" w:rsidRPr="004F3708" w:rsidRDefault="001818D5" w:rsidP="0047713A">
            <w:pPr>
              <w:widowControl/>
              <w:tabs>
                <w:tab w:val="right" w:pos="3835"/>
              </w:tabs>
              <w:topLinePunct/>
              <w:autoSpaceDE w:val="0"/>
              <w:autoSpaceDN w:val="0"/>
              <w:adjustRightInd w:val="0"/>
              <w:spacing w:line="200" w:lineRule="exact"/>
              <w:jc w:val="right"/>
              <w:rPr>
                <w:rStyle w:val="ab"/>
                <w:b/>
              </w:rPr>
            </w:pPr>
            <w:r w:rsidRPr="001818D5">
              <w:rPr>
                <w:rFonts w:asciiTheme="majorEastAsia" w:eastAsiaTheme="majorEastAsia" w:hAnsiTheme="majorEastAsia" w:hint="eastAsia"/>
                <w:b/>
                <w:sz w:val="14"/>
                <w:szCs w:val="14"/>
              </w:rPr>
              <w:t>【発言分析・行動観察】</w:t>
            </w:r>
          </w:p>
        </w:tc>
        <w:tc>
          <w:tcPr>
            <w:tcW w:w="652" w:type="dxa"/>
            <w:tcBorders>
              <w:top w:val="single" w:sz="4" w:space="0" w:color="auto"/>
              <w:left w:val="nil"/>
              <w:bottom w:val="dashSmallGap" w:sz="4" w:space="0" w:color="auto"/>
            </w:tcBorders>
            <w:tcMar>
              <w:top w:w="57" w:type="dxa"/>
              <w:left w:w="142" w:type="dxa"/>
              <w:bottom w:w="57" w:type="dxa"/>
              <w:right w:w="142" w:type="dxa"/>
            </w:tcMar>
          </w:tcPr>
          <w:p w14:paraId="1AFB2CC1" w14:textId="77777777" w:rsidR="00B16497" w:rsidRPr="004F3708" w:rsidRDefault="00B16497" w:rsidP="00B16497">
            <w:pPr>
              <w:snapToGrid w:val="0"/>
              <w:spacing w:line="200" w:lineRule="exact"/>
              <w:rPr>
                <w:rStyle w:val="ab"/>
              </w:rPr>
            </w:pPr>
          </w:p>
        </w:tc>
        <w:tc>
          <w:tcPr>
            <w:tcW w:w="652" w:type="dxa"/>
            <w:tcBorders>
              <w:top w:val="single" w:sz="4" w:space="0" w:color="auto"/>
              <w:bottom w:val="dashSmallGap" w:sz="4" w:space="0" w:color="auto"/>
              <w:right w:val="nil"/>
            </w:tcBorders>
            <w:tcMar>
              <w:top w:w="57" w:type="dxa"/>
              <w:left w:w="142" w:type="dxa"/>
              <w:bottom w:w="57" w:type="dxa"/>
              <w:right w:w="142" w:type="dxa"/>
            </w:tcMar>
          </w:tcPr>
          <w:p w14:paraId="30F09AEA" w14:textId="77777777" w:rsidR="00B16497" w:rsidRPr="004F3708" w:rsidRDefault="00B16497" w:rsidP="00B16497">
            <w:pPr>
              <w:snapToGrid w:val="0"/>
              <w:spacing w:line="200" w:lineRule="exact"/>
              <w:rPr>
                <w:rStyle w:val="ab"/>
              </w:rPr>
            </w:pPr>
          </w:p>
        </w:tc>
        <w:tc>
          <w:tcPr>
            <w:tcW w:w="4344" w:type="dxa"/>
            <w:tcBorders>
              <w:top w:val="single" w:sz="4" w:space="0" w:color="auto"/>
              <w:left w:val="nil"/>
              <w:bottom w:val="dashSmallGap" w:sz="4" w:space="0" w:color="auto"/>
            </w:tcBorders>
            <w:tcMar>
              <w:top w:w="57" w:type="dxa"/>
              <w:left w:w="142" w:type="dxa"/>
              <w:bottom w:w="57" w:type="dxa"/>
              <w:right w:w="142" w:type="dxa"/>
            </w:tcMar>
          </w:tcPr>
          <w:p w14:paraId="1973E2B2" w14:textId="4BEC8CD1" w:rsidR="00B16497" w:rsidRPr="004F3708" w:rsidRDefault="001818D5" w:rsidP="00B16497">
            <w:pPr>
              <w:widowControl/>
              <w:autoSpaceDE w:val="0"/>
              <w:autoSpaceDN w:val="0"/>
              <w:adjustRightInd w:val="0"/>
              <w:spacing w:line="200" w:lineRule="exact"/>
              <w:jc w:val="left"/>
              <w:rPr>
                <w:rStyle w:val="ab"/>
              </w:rPr>
            </w:pPr>
            <w:r w:rsidRPr="001818D5">
              <w:rPr>
                <w:rStyle w:val="ab"/>
                <w:rFonts w:hint="eastAsia"/>
              </w:rPr>
              <w:t>温度による空気の体積変化について調べる活動に進んで取り組み</w:t>
            </w:r>
            <w:r w:rsidR="00B14E62">
              <w:rPr>
                <w:rStyle w:val="ab"/>
                <w:rFonts w:hint="eastAsia"/>
              </w:rPr>
              <w:t>、</w:t>
            </w:r>
            <w:r w:rsidRPr="001818D5">
              <w:rPr>
                <w:rStyle w:val="ab"/>
                <w:rFonts w:hint="eastAsia"/>
              </w:rPr>
              <w:t>予想や実験結果などを友達と互いに伝え合ったり</w:t>
            </w:r>
            <w:r w:rsidR="00B14E62">
              <w:rPr>
                <w:rStyle w:val="ab"/>
                <w:rFonts w:hint="eastAsia"/>
              </w:rPr>
              <w:t>、</w:t>
            </w:r>
            <w:r w:rsidRPr="001818D5">
              <w:rPr>
                <w:rStyle w:val="ab"/>
                <w:rFonts w:hint="eastAsia"/>
              </w:rPr>
              <w:t>実験結果を予想と比較したりしながら</w:t>
            </w:r>
            <w:r w:rsidR="00B14E62">
              <w:rPr>
                <w:rStyle w:val="ab"/>
                <w:rFonts w:hint="eastAsia"/>
              </w:rPr>
              <w:t>、</w:t>
            </w:r>
            <w:r w:rsidRPr="001818D5">
              <w:rPr>
                <w:rStyle w:val="ab"/>
                <w:rFonts w:hint="eastAsia"/>
              </w:rPr>
              <w:t>粘り強く問題解決しようとしている。</w:t>
            </w:r>
          </w:p>
        </w:tc>
        <w:tc>
          <w:tcPr>
            <w:tcW w:w="4383" w:type="dxa"/>
            <w:tcBorders>
              <w:top w:val="single" w:sz="4" w:space="0" w:color="auto"/>
              <w:bottom w:val="dashSmallGap" w:sz="4" w:space="0" w:color="auto"/>
              <w:right w:val="nil"/>
            </w:tcBorders>
            <w:shd w:val="clear" w:color="auto" w:fill="auto"/>
            <w:tcMar>
              <w:top w:w="57" w:type="dxa"/>
              <w:left w:w="142" w:type="dxa"/>
              <w:bottom w:w="57" w:type="dxa"/>
              <w:right w:w="142" w:type="dxa"/>
            </w:tcMar>
          </w:tcPr>
          <w:p w14:paraId="0DCC786B" w14:textId="23261847" w:rsidR="00B16497" w:rsidRPr="004F3708" w:rsidRDefault="001818D5" w:rsidP="00B16497">
            <w:pPr>
              <w:widowControl/>
              <w:autoSpaceDE w:val="0"/>
              <w:autoSpaceDN w:val="0"/>
              <w:adjustRightInd w:val="0"/>
              <w:spacing w:line="200" w:lineRule="exact"/>
              <w:jc w:val="left"/>
              <w:rPr>
                <w:rStyle w:val="ab"/>
              </w:rPr>
            </w:pPr>
            <w:r w:rsidRPr="001818D5">
              <w:rPr>
                <w:rStyle w:val="ab"/>
                <w:rFonts w:hint="eastAsia"/>
              </w:rPr>
              <w:t>ガラス管の中の水</w:t>
            </w:r>
            <w:r w:rsidR="00964209">
              <w:rPr>
                <w:rStyle w:val="ab"/>
                <w:rFonts w:hint="eastAsia"/>
              </w:rPr>
              <w:t>の位置が上下することが空気の体積変化と関係していることを確認したうえ</w:t>
            </w:r>
            <w:r w:rsidRPr="001818D5">
              <w:rPr>
                <w:rStyle w:val="ab"/>
                <w:rFonts w:hint="eastAsia"/>
              </w:rPr>
              <w:t>で</w:t>
            </w:r>
            <w:r w:rsidR="00B14E62">
              <w:rPr>
                <w:rStyle w:val="ab"/>
                <w:rFonts w:hint="eastAsia"/>
              </w:rPr>
              <w:t>、</w:t>
            </w:r>
            <w:r w:rsidR="00964209">
              <w:rPr>
                <w:rStyle w:val="ab"/>
                <w:rFonts w:hint="eastAsia"/>
              </w:rPr>
              <w:t>実験結果を互いに発表して</w:t>
            </w:r>
            <w:r w:rsidR="00B14E62">
              <w:rPr>
                <w:rStyle w:val="ab"/>
                <w:rFonts w:hint="eastAsia"/>
              </w:rPr>
              <w:t>、</w:t>
            </w:r>
            <w:r w:rsidRPr="001818D5">
              <w:rPr>
                <w:rStyle w:val="ab"/>
                <w:rFonts w:hint="eastAsia"/>
              </w:rPr>
              <w:t>進んで温度によって空気の体積が変化するかを考えることができるように</w:t>
            </w:r>
            <w:r w:rsidR="00B14E62">
              <w:rPr>
                <w:rStyle w:val="ab"/>
                <w:rFonts w:hint="eastAsia"/>
              </w:rPr>
              <w:t>、</w:t>
            </w:r>
            <w:r w:rsidRPr="001818D5">
              <w:rPr>
                <w:rStyle w:val="ab"/>
                <w:rFonts w:hint="eastAsia"/>
              </w:rPr>
              <w:t>助言・援助する。</w:t>
            </w:r>
          </w:p>
        </w:tc>
        <w:tc>
          <w:tcPr>
            <w:tcW w:w="120" w:type="dxa"/>
            <w:tcBorders>
              <w:top w:val="nil"/>
              <w:left w:val="nil"/>
              <w:bottom w:val="nil"/>
            </w:tcBorders>
            <w:shd w:val="clear" w:color="auto" w:fill="auto"/>
          </w:tcPr>
          <w:p w14:paraId="78346BB9" w14:textId="77777777" w:rsidR="00B16497" w:rsidRDefault="00B16497" w:rsidP="00B16497"/>
        </w:tc>
      </w:tr>
      <w:tr w:rsidR="00B16497" w14:paraId="4DC7EF22" w14:textId="77777777" w:rsidTr="00B07598">
        <w:trPr>
          <w:cantSplit/>
          <w:trHeight w:val="640"/>
        </w:trPr>
        <w:tc>
          <w:tcPr>
            <w:tcW w:w="104" w:type="dxa"/>
            <w:vMerge/>
            <w:tcBorders>
              <w:right w:val="nil"/>
            </w:tcBorders>
          </w:tcPr>
          <w:p w14:paraId="6A6889A3" w14:textId="77777777" w:rsidR="00B16497" w:rsidRPr="009D4699" w:rsidRDefault="00B16497" w:rsidP="00B16497">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nil"/>
            </w:tcBorders>
          </w:tcPr>
          <w:p w14:paraId="4775289A" w14:textId="77777777" w:rsidR="00B16497" w:rsidRDefault="00B16497" w:rsidP="00B16497">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tcBorders>
              <w:bottom w:val="nil"/>
            </w:tcBorders>
            <w:vAlign w:val="center"/>
          </w:tcPr>
          <w:p w14:paraId="74A3757B" w14:textId="77777777" w:rsidR="00B16497" w:rsidRPr="00553402" w:rsidRDefault="00B16497" w:rsidP="00B16497">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textDirection w:val="tbRlV"/>
            <w:vAlign w:val="center"/>
          </w:tcPr>
          <w:p w14:paraId="3DDEF236" w14:textId="77777777" w:rsidR="00B16497" w:rsidRPr="00553402" w:rsidRDefault="00B16497" w:rsidP="00B16497">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nil"/>
            </w:tcBorders>
            <w:vAlign w:val="center"/>
          </w:tcPr>
          <w:p w14:paraId="2CFEC521" w14:textId="77777777" w:rsidR="00B16497" w:rsidRPr="0082008D" w:rsidRDefault="00B16497" w:rsidP="00B16497">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b/>
                <w:sz w:val="14"/>
                <w:szCs w:val="14"/>
              </w:rPr>
              <w:t>知</w:t>
            </w:r>
          </w:p>
        </w:tc>
        <w:tc>
          <w:tcPr>
            <w:tcW w:w="283" w:type="dxa"/>
            <w:tcBorders>
              <w:top w:val="dashSmallGap" w:sz="4" w:space="0" w:color="auto"/>
              <w:bottom w:val="nil"/>
            </w:tcBorders>
            <w:vAlign w:val="center"/>
          </w:tcPr>
          <w:p w14:paraId="44DD4FB7" w14:textId="77777777" w:rsidR="00B16497" w:rsidRPr="0082008D" w:rsidRDefault="00B16497" w:rsidP="00B16497">
            <w:pPr>
              <w:snapToGrid w:val="0"/>
              <w:spacing w:line="200" w:lineRule="exact"/>
              <w:jc w:val="center"/>
              <w:rPr>
                <w:rFonts w:asciiTheme="majorEastAsia" w:eastAsiaTheme="majorEastAsia" w:hAnsiTheme="majorEastAsia"/>
                <w:sz w:val="14"/>
                <w:szCs w:val="14"/>
              </w:rPr>
            </w:pPr>
          </w:p>
        </w:tc>
        <w:tc>
          <w:tcPr>
            <w:tcW w:w="4056" w:type="dxa"/>
            <w:tcBorders>
              <w:top w:val="dashSmallGap" w:sz="4" w:space="0" w:color="auto"/>
              <w:bottom w:val="nil"/>
              <w:right w:val="nil"/>
            </w:tcBorders>
            <w:tcMar>
              <w:top w:w="57" w:type="dxa"/>
              <w:left w:w="142" w:type="dxa"/>
              <w:bottom w:w="57" w:type="dxa"/>
              <w:right w:w="142" w:type="dxa"/>
            </w:tcMar>
          </w:tcPr>
          <w:p w14:paraId="6CF269E9" w14:textId="56A72E3B" w:rsidR="001818D5" w:rsidRPr="001818D5" w:rsidRDefault="001818D5" w:rsidP="001818D5">
            <w:pPr>
              <w:widowControl/>
              <w:tabs>
                <w:tab w:val="right" w:pos="3835"/>
              </w:tabs>
              <w:topLinePunct/>
              <w:autoSpaceDE w:val="0"/>
              <w:autoSpaceDN w:val="0"/>
              <w:adjustRightInd w:val="0"/>
              <w:spacing w:line="200" w:lineRule="exact"/>
              <w:jc w:val="left"/>
              <w:rPr>
                <w:rFonts w:asciiTheme="majorEastAsia" w:eastAsiaTheme="majorEastAsia" w:hAnsiTheme="majorEastAsia"/>
                <w:b/>
                <w:sz w:val="14"/>
                <w:szCs w:val="14"/>
              </w:rPr>
            </w:pPr>
            <w:r w:rsidRPr="001818D5">
              <w:rPr>
                <w:rFonts w:asciiTheme="majorEastAsia" w:eastAsiaTheme="majorEastAsia" w:hAnsiTheme="majorEastAsia" w:hint="eastAsia"/>
                <w:b/>
                <w:sz w:val="14"/>
                <w:szCs w:val="14"/>
              </w:rPr>
              <w:t>【知①】空気は</w:t>
            </w:r>
            <w:r w:rsidR="00B14E62">
              <w:rPr>
                <w:rFonts w:asciiTheme="majorEastAsia" w:eastAsiaTheme="majorEastAsia" w:hAnsiTheme="majorEastAsia" w:hint="eastAsia"/>
                <w:b/>
                <w:sz w:val="14"/>
                <w:szCs w:val="14"/>
              </w:rPr>
              <w:t>、</w:t>
            </w:r>
            <w:r w:rsidRPr="001818D5">
              <w:rPr>
                <w:rFonts w:asciiTheme="majorEastAsia" w:eastAsiaTheme="majorEastAsia" w:hAnsiTheme="majorEastAsia" w:hint="eastAsia"/>
                <w:b/>
                <w:sz w:val="14"/>
                <w:szCs w:val="14"/>
              </w:rPr>
              <w:t>あたためたり冷やしたりすると</w:t>
            </w:r>
            <w:r w:rsidR="00B14E62">
              <w:rPr>
                <w:rFonts w:asciiTheme="majorEastAsia" w:eastAsiaTheme="majorEastAsia" w:hAnsiTheme="majorEastAsia" w:hint="eastAsia"/>
                <w:b/>
                <w:sz w:val="14"/>
                <w:szCs w:val="14"/>
              </w:rPr>
              <w:t>、</w:t>
            </w:r>
            <w:r w:rsidRPr="001818D5">
              <w:rPr>
                <w:rFonts w:asciiTheme="majorEastAsia" w:eastAsiaTheme="majorEastAsia" w:hAnsiTheme="majorEastAsia" w:hint="eastAsia"/>
                <w:b/>
                <w:sz w:val="14"/>
                <w:szCs w:val="14"/>
              </w:rPr>
              <w:t>体積が変わることを理解しているかを確認する。</w:t>
            </w:r>
          </w:p>
          <w:p w14:paraId="59349076" w14:textId="2AD5EECE" w:rsidR="00B16497" w:rsidRPr="004F3708" w:rsidRDefault="001818D5" w:rsidP="0047713A">
            <w:pPr>
              <w:widowControl/>
              <w:tabs>
                <w:tab w:val="right" w:pos="3835"/>
              </w:tabs>
              <w:topLinePunct/>
              <w:autoSpaceDE w:val="0"/>
              <w:autoSpaceDN w:val="0"/>
              <w:adjustRightInd w:val="0"/>
              <w:spacing w:line="200" w:lineRule="exact"/>
              <w:jc w:val="right"/>
              <w:rPr>
                <w:rStyle w:val="ab"/>
                <w:b/>
              </w:rPr>
            </w:pPr>
            <w:r w:rsidRPr="001818D5">
              <w:rPr>
                <w:rFonts w:asciiTheme="majorEastAsia" w:eastAsiaTheme="majorEastAsia" w:hAnsiTheme="majorEastAsia" w:hint="eastAsia"/>
                <w:b/>
                <w:sz w:val="14"/>
                <w:szCs w:val="14"/>
              </w:rPr>
              <w:t>【発言分析・記述分析】</w:t>
            </w:r>
          </w:p>
        </w:tc>
        <w:tc>
          <w:tcPr>
            <w:tcW w:w="652" w:type="dxa"/>
            <w:tcBorders>
              <w:top w:val="dashSmallGap" w:sz="4" w:space="0" w:color="auto"/>
              <w:left w:val="nil"/>
              <w:bottom w:val="nil"/>
            </w:tcBorders>
            <w:tcMar>
              <w:top w:w="57" w:type="dxa"/>
              <w:left w:w="142" w:type="dxa"/>
              <w:bottom w:w="57" w:type="dxa"/>
              <w:right w:w="142" w:type="dxa"/>
            </w:tcMar>
          </w:tcPr>
          <w:p w14:paraId="5096D842" w14:textId="77777777" w:rsidR="00B16497" w:rsidRPr="004F3708" w:rsidRDefault="00B16497" w:rsidP="00B16497">
            <w:pPr>
              <w:snapToGrid w:val="0"/>
              <w:spacing w:line="200" w:lineRule="exact"/>
              <w:rPr>
                <w:rStyle w:val="ab"/>
              </w:rPr>
            </w:pPr>
          </w:p>
        </w:tc>
        <w:tc>
          <w:tcPr>
            <w:tcW w:w="652" w:type="dxa"/>
            <w:tcBorders>
              <w:top w:val="dashSmallGap" w:sz="4" w:space="0" w:color="auto"/>
              <w:left w:val="nil"/>
              <w:bottom w:val="nil"/>
              <w:right w:val="nil"/>
            </w:tcBorders>
          </w:tcPr>
          <w:p w14:paraId="45F32A34" w14:textId="77777777" w:rsidR="00B16497" w:rsidRPr="004F3708" w:rsidRDefault="00B16497" w:rsidP="00B16497">
            <w:pPr>
              <w:snapToGrid w:val="0"/>
              <w:spacing w:line="200" w:lineRule="exact"/>
              <w:rPr>
                <w:rStyle w:val="ab"/>
              </w:rPr>
            </w:pPr>
          </w:p>
        </w:tc>
        <w:tc>
          <w:tcPr>
            <w:tcW w:w="4344" w:type="dxa"/>
            <w:tcBorders>
              <w:top w:val="dashSmallGap" w:sz="4" w:space="0" w:color="auto"/>
              <w:left w:val="nil"/>
              <w:bottom w:val="nil"/>
            </w:tcBorders>
            <w:tcMar>
              <w:top w:w="57" w:type="dxa"/>
              <w:left w:w="142" w:type="dxa"/>
              <w:bottom w:w="57" w:type="dxa"/>
              <w:right w:w="142" w:type="dxa"/>
            </w:tcMar>
          </w:tcPr>
          <w:p w14:paraId="1CA6D8A5" w14:textId="5F537388" w:rsidR="00B16497" w:rsidRPr="004F3708" w:rsidRDefault="001818D5" w:rsidP="00B16497">
            <w:pPr>
              <w:widowControl/>
              <w:autoSpaceDE w:val="0"/>
              <w:autoSpaceDN w:val="0"/>
              <w:adjustRightInd w:val="0"/>
              <w:spacing w:line="200" w:lineRule="exact"/>
              <w:jc w:val="left"/>
              <w:rPr>
                <w:rStyle w:val="ab"/>
              </w:rPr>
            </w:pPr>
            <w:r w:rsidRPr="001818D5">
              <w:rPr>
                <w:rStyle w:val="ab"/>
                <w:rFonts w:hint="eastAsia"/>
              </w:rPr>
              <w:t>温度による空気の体積変化について獲得した知識を</w:t>
            </w:r>
            <w:r w:rsidR="00B14E62">
              <w:rPr>
                <w:rStyle w:val="ab"/>
                <w:rFonts w:hint="eastAsia"/>
              </w:rPr>
              <w:t>、</w:t>
            </w:r>
            <w:r w:rsidRPr="001818D5">
              <w:rPr>
                <w:rStyle w:val="ab"/>
                <w:rFonts w:hint="eastAsia"/>
              </w:rPr>
              <w:t>せっけん水の膜を膨らませる活動に当てはめ</w:t>
            </w:r>
            <w:r w:rsidR="00B14E62">
              <w:rPr>
                <w:rStyle w:val="ab"/>
                <w:rFonts w:hint="eastAsia"/>
              </w:rPr>
              <w:t>、</w:t>
            </w:r>
            <w:r w:rsidR="00964209">
              <w:rPr>
                <w:rStyle w:val="ab"/>
                <w:rFonts w:hint="eastAsia"/>
              </w:rPr>
              <w:t>生活など</w:t>
            </w:r>
            <w:r w:rsidRPr="001818D5">
              <w:rPr>
                <w:rStyle w:val="ab"/>
                <w:rFonts w:hint="eastAsia"/>
              </w:rPr>
              <w:t>の場面でも活用できる程度に理解している。</w:t>
            </w:r>
          </w:p>
        </w:tc>
        <w:tc>
          <w:tcPr>
            <w:tcW w:w="4383" w:type="dxa"/>
            <w:tcBorders>
              <w:top w:val="dashSmallGap" w:sz="4" w:space="0" w:color="auto"/>
              <w:bottom w:val="nil"/>
              <w:right w:val="nil"/>
            </w:tcBorders>
            <w:shd w:val="clear" w:color="auto" w:fill="auto"/>
            <w:tcMar>
              <w:top w:w="57" w:type="dxa"/>
              <w:left w:w="142" w:type="dxa"/>
              <w:bottom w:w="57" w:type="dxa"/>
              <w:right w:w="142" w:type="dxa"/>
            </w:tcMar>
          </w:tcPr>
          <w:p w14:paraId="47D1FDEB" w14:textId="07A18A74" w:rsidR="00B16497" w:rsidRPr="004F3708" w:rsidRDefault="001818D5" w:rsidP="00B16497">
            <w:pPr>
              <w:widowControl/>
              <w:autoSpaceDE w:val="0"/>
              <w:autoSpaceDN w:val="0"/>
              <w:adjustRightInd w:val="0"/>
              <w:spacing w:line="200" w:lineRule="exact"/>
              <w:jc w:val="left"/>
              <w:rPr>
                <w:rStyle w:val="ab"/>
              </w:rPr>
            </w:pPr>
            <w:r w:rsidRPr="001818D5">
              <w:rPr>
                <w:rStyle w:val="ab"/>
                <w:rFonts w:hint="eastAsia"/>
              </w:rPr>
              <w:t>実験器具には</w:t>
            </w:r>
            <w:r w:rsidR="00B14E62">
              <w:rPr>
                <w:rStyle w:val="ab"/>
                <w:rFonts w:hint="eastAsia"/>
              </w:rPr>
              <w:t>、</w:t>
            </w:r>
            <w:r w:rsidR="00964209">
              <w:rPr>
                <w:rStyle w:val="ab"/>
                <w:rFonts w:hint="eastAsia"/>
              </w:rPr>
              <w:t>空気の出入り口がないことを確認して</w:t>
            </w:r>
            <w:r w:rsidR="00B14E62">
              <w:rPr>
                <w:rStyle w:val="ab"/>
                <w:rFonts w:hint="eastAsia"/>
              </w:rPr>
              <w:t>、</w:t>
            </w:r>
            <w:r w:rsidRPr="001818D5">
              <w:rPr>
                <w:rStyle w:val="ab"/>
                <w:rFonts w:hint="eastAsia"/>
              </w:rPr>
              <w:t>ガラス管の中の水の位置が上に動いたのは</w:t>
            </w:r>
            <w:r w:rsidR="00B14E62">
              <w:rPr>
                <w:rStyle w:val="ab"/>
                <w:rFonts w:hint="eastAsia"/>
              </w:rPr>
              <w:t>、</w:t>
            </w:r>
            <w:r w:rsidRPr="001818D5">
              <w:rPr>
                <w:rStyle w:val="ab"/>
                <w:rFonts w:hint="eastAsia"/>
              </w:rPr>
              <w:t>閉じ込めた空気の体積が大きくなった結果であることを捉えることができるように</w:t>
            </w:r>
            <w:r w:rsidR="00B14E62">
              <w:rPr>
                <w:rStyle w:val="ab"/>
                <w:rFonts w:hint="eastAsia"/>
              </w:rPr>
              <w:t>、</w:t>
            </w:r>
            <w:r w:rsidRPr="001818D5">
              <w:rPr>
                <w:rStyle w:val="ab"/>
                <w:rFonts w:hint="eastAsia"/>
              </w:rPr>
              <w:t>助言・援助する。</w:t>
            </w:r>
          </w:p>
        </w:tc>
        <w:tc>
          <w:tcPr>
            <w:tcW w:w="120" w:type="dxa"/>
            <w:tcBorders>
              <w:top w:val="nil"/>
              <w:left w:val="nil"/>
              <w:bottom w:val="nil"/>
            </w:tcBorders>
            <w:shd w:val="clear" w:color="auto" w:fill="auto"/>
          </w:tcPr>
          <w:p w14:paraId="5E070140" w14:textId="77777777" w:rsidR="00B16497" w:rsidRDefault="00B16497" w:rsidP="00B16497"/>
        </w:tc>
      </w:tr>
      <w:tr w:rsidR="00B16497" w14:paraId="13128F7C" w14:textId="77777777" w:rsidTr="00B07598">
        <w:trPr>
          <w:cantSplit/>
          <w:trHeight w:hRule="exact" w:val="227"/>
        </w:trPr>
        <w:tc>
          <w:tcPr>
            <w:tcW w:w="104" w:type="dxa"/>
            <w:vMerge/>
            <w:tcBorders>
              <w:right w:val="nil"/>
            </w:tcBorders>
          </w:tcPr>
          <w:p w14:paraId="0A2DC100" w14:textId="77777777" w:rsidR="00B16497" w:rsidRPr="009D4699" w:rsidRDefault="00B16497" w:rsidP="00B16497">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Mar>
              <w:top w:w="57" w:type="dxa"/>
              <w:left w:w="255" w:type="dxa"/>
              <w:bottom w:w="57" w:type="dxa"/>
              <w:right w:w="142" w:type="dxa"/>
            </w:tcMar>
          </w:tcPr>
          <w:p w14:paraId="1851C1B8" w14:textId="77777777" w:rsidR="00B16497" w:rsidRDefault="00B16497" w:rsidP="00B16497">
            <w:r w:rsidRPr="00301A60">
              <w:rPr>
                <w:rFonts w:asciiTheme="majorEastAsia" w:eastAsiaTheme="majorEastAsia" w:hAnsiTheme="majorEastAsia"/>
                <w:noProof/>
                <w:sz w:val="14"/>
                <w:szCs w:val="14"/>
              </w:rPr>
              <mc:AlternateContent>
                <mc:Choice Requires="wpg">
                  <w:drawing>
                    <wp:anchor distT="0" distB="0" distL="114300" distR="114300" simplePos="0" relativeHeight="251708416" behindDoc="0" locked="0" layoutInCell="1" allowOverlap="1" wp14:anchorId="3D99B31B" wp14:editId="6FD6AA85">
                      <wp:simplePos x="0" y="0"/>
                      <wp:positionH relativeFrom="column">
                        <wp:posOffset>-120015</wp:posOffset>
                      </wp:positionH>
                      <wp:positionV relativeFrom="line">
                        <wp:posOffset>-5080</wp:posOffset>
                      </wp:positionV>
                      <wp:extent cx="11817985" cy="114300"/>
                      <wp:effectExtent l="0" t="0" r="0" b="12700"/>
                      <wp:wrapNone/>
                      <wp:docPr id="372" name="グループ化 372"/>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373" name="グループ化 373"/>
                              <wpg:cNvGrpSpPr/>
                              <wpg:grpSpPr>
                                <a:xfrm>
                                  <a:off x="0" y="0"/>
                                  <a:ext cx="107950" cy="107950"/>
                                  <a:chOff x="0" y="0"/>
                                  <a:chExt cx="107950" cy="107950"/>
                                </a:xfrm>
                              </wpg:grpSpPr>
                              <wps:wsp>
                                <wps:cNvPr id="374" name="角丸四角形 374"/>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5" name="テキスト ボックス 375"/>
                                <wps:cNvSpPr txBox="1"/>
                                <wps:spPr>
                                  <a:xfrm>
                                    <a:off x="0" y="0"/>
                                    <a:ext cx="107950" cy="107950"/>
                                  </a:xfrm>
                                  <a:prstGeom prst="rect">
                                    <a:avLst/>
                                  </a:prstGeom>
                                  <a:noFill/>
                                  <a:ln w="6350">
                                    <a:noFill/>
                                  </a:ln>
                                  <a:effectLst/>
                                </wps:spPr>
                                <wps:txbx>
                                  <w:txbxContent>
                                    <w:p w14:paraId="43E02406" w14:textId="77777777" w:rsidR="00477D54" w:rsidRPr="000674B1" w:rsidRDefault="00477D54" w:rsidP="00B07598">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376" name="グループ化 376"/>
                              <wpg:cNvGrpSpPr/>
                              <wpg:grpSpPr>
                                <a:xfrm>
                                  <a:off x="121341" y="0"/>
                                  <a:ext cx="11696701" cy="114300"/>
                                  <a:chOff x="-1" y="0"/>
                                  <a:chExt cx="11696701" cy="114300"/>
                                </a:xfrm>
                              </wpg:grpSpPr>
                              <wps:wsp>
                                <wps:cNvPr id="377" name="正方形/長方形 377"/>
                                <wps:cNvSpPr/>
                                <wps:spPr>
                                  <a:xfrm>
                                    <a:off x="0" y="0"/>
                                    <a:ext cx="11696700" cy="114300"/>
                                  </a:xfrm>
                                  <a:prstGeom prst="rect">
                                    <a:avLst/>
                                  </a:prstGeom>
                                  <a:gradFill>
                                    <a:gsLst>
                                      <a:gs pos="0">
                                        <a:sysClr val="windowText" lastClr="000000">
                                          <a:lumMod val="65000"/>
                                          <a:lumOff val="35000"/>
                                        </a:sysClr>
                                      </a:gs>
                                      <a:gs pos="59000">
                                        <a:sysClr val="windowText" lastClr="000000">
                                          <a:tint val="44500"/>
                                          <a:satMod val="160000"/>
                                        </a:sysClr>
                                      </a:gs>
                                      <a:gs pos="95000">
                                        <a:sysClr val="window" lastClr="FFFFFF"/>
                                      </a:gs>
                                    </a:gsLst>
                                    <a:lin ang="0" scaled="1"/>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8" name="テキスト ボックス 378"/>
                                <wps:cNvSpPr txBox="1"/>
                                <wps:spPr>
                                  <a:xfrm>
                                    <a:off x="-1" y="0"/>
                                    <a:ext cx="720003" cy="114300"/>
                                  </a:xfrm>
                                  <a:prstGeom prst="rect">
                                    <a:avLst/>
                                  </a:prstGeom>
                                  <a:solidFill>
                                    <a:sysClr val="window" lastClr="FFFFFF"/>
                                  </a:solidFill>
                                  <a:ln w="6350">
                                    <a:noFill/>
                                  </a:ln>
                                  <a:effectLst/>
                                </wps:spPr>
                                <wps:txbx>
                                  <w:txbxContent>
                                    <w:p w14:paraId="1D475C88" w14:textId="77777777" w:rsidR="00477D54" w:rsidRPr="007143A7" w:rsidRDefault="00477D54" w:rsidP="00B07598">
                                      <w:pPr>
                                        <w:snapToGrid w:val="0"/>
                                        <w:spacing w:line="160" w:lineRule="exact"/>
                                        <w:rPr>
                                          <w:rFonts w:asciiTheme="majorEastAsia" w:eastAsiaTheme="majorEastAsia" w:hAnsiTheme="majorEastAsia"/>
                                          <w:spacing w:val="4"/>
                                          <w:sz w:val="14"/>
                                          <w:szCs w:val="16"/>
                                        </w:rPr>
                                      </w:pPr>
                                      <w:r>
                                        <w:rPr>
                                          <w:rFonts w:asciiTheme="majorEastAsia" w:eastAsiaTheme="majorEastAsia" w:hAnsiTheme="majorEastAsia" w:hint="eastAsia"/>
                                          <w:spacing w:val="4"/>
                                          <w:sz w:val="14"/>
                                          <w:szCs w:val="16"/>
                                        </w:rPr>
                                        <w:t>水の体積と温度</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D99B31B" id="グループ化 372" o:spid="_x0000_s1321" style="position:absolute;left:0;text-align:left;margin-left:-9.45pt;margin-top:-.4pt;width:930.55pt;height:9pt;z-index:251708416;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">
                      <v:group id="グループ化 373" o:spid="_x0000_s1322"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">
                        <v:roundrect id="角丸四角形 374" o:spid="_x0000_s1323"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" fillcolor="windowText" strokeweight="2pt"/>
                        <v:shape id="テキスト ボックス 375" o:spid="_x0000_s1324"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" filled="f" stroked="f" strokeweight=".5pt">
                          <v:textbox inset="0,0,0,0">
                            <w:txbxContent>
                              <w:p w14:paraId="43E02406" w14:textId="77777777" w:rsidR="00477D54" w:rsidRPr="000674B1" w:rsidRDefault="00477D54" w:rsidP="00B07598">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v:textbox>
                        </v:shape>
                      </v:group>
                      <v:group id="グループ化 376" o:spid="_x0000_s1325"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">
                        <v:rect id="正方形/長方形 377" o:spid="_x0000_s1326"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" fillcolor="#595959" stroked="f" strokeweight="2pt">
                          <v:fill color2="window" angle="90" colors="0 #595959;38666f #c4c4c4;62259f window" focus="100%" type="gradient"/>
                        </v:rect>
                        <v:shape id="テキスト ボックス 378" o:spid="_x0000_s1327" type="#_x0000_t202" style="position:absolute;width:720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" fillcolor="window" stroked="f" strokeweight=".5pt">
                          <v:textbox inset="1mm,0,0,0">
                            <w:txbxContent>
                              <w:p w14:paraId="1D475C88" w14:textId="77777777" w:rsidR="00477D54" w:rsidRPr="007143A7" w:rsidRDefault="00477D54" w:rsidP="00B07598">
                                <w:pPr>
                                  <w:snapToGrid w:val="0"/>
                                  <w:spacing w:line="160" w:lineRule="exact"/>
                                  <w:rPr>
                                    <w:rFonts w:asciiTheme="majorEastAsia" w:eastAsiaTheme="majorEastAsia" w:hAnsiTheme="majorEastAsia"/>
                                    <w:spacing w:val="4"/>
                                    <w:sz w:val="14"/>
                                    <w:szCs w:val="16"/>
                                  </w:rPr>
                                </w:pPr>
                                <w:r>
                                  <w:rPr>
                                    <w:rFonts w:asciiTheme="majorEastAsia" w:eastAsiaTheme="majorEastAsia" w:hAnsiTheme="majorEastAsia" w:hint="eastAsia"/>
                                    <w:spacing w:val="4"/>
                                    <w:sz w:val="14"/>
                                    <w:szCs w:val="16"/>
                                  </w:rPr>
                                  <w:t>水の体積と温度</w:t>
                                </w:r>
                              </w:p>
                            </w:txbxContent>
                          </v:textbox>
                        </v:shape>
                      </v:group>
                      <w10:wrap anchory="line"/>
                    </v:group>
                  </w:pict>
                </mc:Fallback>
              </mc:AlternateContent>
            </w:r>
          </w:p>
        </w:tc>
        <w:tc>
          <w:tcPr>
            <w:tcW w:w="283" w:type="dxa"/>
            <w:tcBorders>
              <w:top w:val="nil"/>
              <w:bottom w:val="nil"/>
            </w:tcBorders>
          </w:tcPr>
          <w:p w14:paraId="13816379" w14:textId="77777777" w:rsidR="00B16497" w:rsidRDefault="00B16497" w:rsidP="00B16497"/>
        </w:tc>
        <w:tc>
          <w:tcPr>
            <w:tcW w:w="283" w:type="dxa"/>
            <w:tcBorders>
              <w:top w:val="nil"/>
              <w:bottom w:val="nil"/>
            </w:tcBorders>
          </w:tcPr>
          <w:p w14:paraId="65D1D233" w14:textId="77777777" w:rsidR="00B16497" w:rsidRDefault="00B16497" w:rsidP="00B16497"/>
        </w:tc>
        <w:tc>
          <w:tcPr>
            <w:tcW w:w="283" w:type="dxa"/>
            <w:tcBorders>
              <w:top w:val="nil"/>
              <w:bottom w:val="nil"/>
            </w:tcBorders>
          </w:tcPr>
          <w:p w14:paraId="3D79E60A" w14:textId="77777777" w:rsidR="00B16497" w:rsidRDefault="00B16497" w:rsidP="00B16497">
            <w:pPr>
              <w:spacing w:line="40" w:lineRule="exact"/>
            </w:pPr>
          </w:p>
        </w:tc>
        <w:tc>
          <w:tcPr>
            <w:tcW w:w="283" w:type="dxa"/>
            <w:tcBorders>
              <w:top w:val="nil"/>
              <w:bottom w:val="nil"/>
            </w:tcBorders>
          </w:tcPr>
          <w:p w14:paraId="087ADC9C" w14:textId="77777777" w:rsidR="00B16497" w:rsidRDefault="00B16497" w:rsidP="00B16497"/>
        </w:tc>
        <w:tc>
          <w:tcPr>
            <w:tcW w:w="4056" w:type="dxa"/>
            <w:tcBorders>
              <w:top w:val="nil"/>
              <w:bottom w:val="nil"/>
              <w:right w:val="nil"/>
            </w:tcBorders>
            <w:tcMar>
              <w:top w:w="57" w:type="dxa"/>
              <w:left w:w="142" w:type="dxa"/>
              <w:bottom w:w="57" w:type="dxa"/>
              <w:right w:w="142" w:type="dxa"/>
            </w:tcMar>
          </w:tcPr>
          <w:p w14:paraId="6C6E1161" w14:textId="77777777" w:rsidR="00B16497" w:rsidRDefault="00B16497" w:rsidP="00B16497">
            <w:pPr>
              <w:tabs>
                <w:tab w:val="right" w:pos="3835"/>
              </w:tabs>
            </w:pPr>
          </w:p>
        </w:tc>
        <w:tc>
          <w:tcPr>
            <w:tcW w:w="652" w:type="dxa"/>
            <w:tcBorders>
              <w:top w:val="nil"/>
              <w:left w:val="nil"/>
              <w:bottom w:val="nil"/>
            </w:tcBorders>
            <w:tcMar>
              <w:top w:w="57" w:type="dxa"/>
              <w:left w:w="142" w:type="dxa"/>
              <w:bottom w:w="57" w:type="dxa"/>
              <w:right w:w="142" w:type="dxa"/>
            </w:tcMar>
          </w:tcPr>
          <w:p w14:paraId="559DA5BB" w14:textId="77777777" w:rsidR="00B16497" w:rsidRDefault="00B16497" w:rsidP="00B16497"/>
        </w:tc>
        <w:tc>
          <w:tcPr>
            <w:tcW w:w="652" w:type="dxa"/>
            <w:tcBorders>
              <w:top w:val="nil"/>
              <w:bottom w:val="nil"/>
              <w:right w:val="nil"/>
            </w:tcBorders>
            <w:tcMar>
              <w:top w:w="57" w:type="dxa"/>
              <w:left w:w="142" w:type="dxa"/>
              <w:bottom w:w="57" w:type="dxa"/>
              <w:right w:w="142" w:type="dxa"/>
            </w:tcMar>
          </w:tcPr>
          <w:p w14:paraId="1BEBDB91" w14:textId="77777777" w:rsidR="00B16497" w:rsidRDefault="00B16497" w:rsidP="00B16497"/>
        </w:tc>
        <w:tc>
          <w:tcPr>
            <w:tcW w:w="4344" w:type="dxa"/>
            <w:tcBorders>
              <w:top w:val="nil"/>
              <w:left w:val="nil"/>
              <w:bottom w:val="nil"/>
            </w:tcBorders>
            <w:tcMar>
              <w:top w:w="57" w:type="dxa"/>
              <w:left w:w="142" w:type="dxa"/>
              <w:bottom w:w="57" w:type="dxa"/>
              <w:right w:w="142" w:type="dxa"/>
            </w:tcMar>
          </w:tcPr>
          <w:p w14:paraId="4252FAFB" w14:textId="77777777" w:rsidR="00B16497" w:rsidRDefault="00B16497" w:rsidP="00B16497"/>
        </w:tc>
        <w:tc>
          <w:tcPr>
            <w:tcW w:w="4383" w:type="dxa"/>
            <w:tcBorders>
              <w:top w:val="nil"/>
              <w:bottom w:val="nil"/>
              <w:right w:val="nil"/>
            </w:tcBorders>
            <w:shd w:val="clear" w:color="auto" w:fill="auto"/>
            <w:tcMar>
              <w:top w:w="57" w:type="dxa"/>
              <w:left w:w="142" w:type="dxa"/>
              <w:bottom w:w="57" w:type="dxa"/>
              <w:right w:w="142" w:type="dxa"/>
            </w:tcMar>
          </w:tcPr>
          <w:p w14:paraId="04733698" w14:textId="77777777" w:rsidR="00B16497" w:rsidRDefault="00B16497" w:rsidP="00B16497"/>
        </w:tc>
        <w:tc>
          <w:tcPr>
            <w:tcW w:w="120" w:type="dxa"/>
            <w:vMerge w:val="restart"/>
            <w:tcBorders>
              <w:top w:val="nil"/>
              <w:left w:val="nil"/>
            </w:tcBorders>
            <w:shd w:val="clear" w:color="auto" w:fill="auto"/>
          </w:tcPr>
          <w:p w14:paraId="53021CAA" w14:textId="77777777" w:rsidR="00B16497" w:rsidRDefault="00B16497" w:rsidP="00B16497"/>
        </w:tc>
      </w:tr>
      <w:tr w:rsidR="00B16497" w14:paraId="6F59D299" w14:textId="77777777" w:rsidTr="001A66A0">
        <w:trPr>
          <w:cantSplit/>
          <w:trHeight w:val="887"/>
        </w:trPr>
        <w:tc>
          <w:tcPr>
            <w:tcW w:w="104" w:type="dxa"/>
            <w:vMerge/>
            <w:tcBorders>
              <w:right w:val="nil"/>
            </w:tcBorders>
          </w:tcPr>
          <w:p w14:paraId="4A1746D6" w14:textId="77777777" w:rsidR="00B16497" w:rsidRPr="009D4699" w:rsidRDefault="00B16497" w:rsidP="00B16497">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14:paraId="2AF2BDBF" w14:textId="7F470EA3" w:rsidR="00A5255F" w:rsidRPr="00A5255F" w:rsidRDefault="00A5255F" w:rsidP="00A5255F">
            <w:pPr>
              <w:widowControl/>
              <w:tabs>
                <w:tab w:val="right" w:pos="3185"/>
              </w:tabs>
              <w:autoSpaceDE w:val="0"/>
              <w:autoSpaceDN w:val="0"/>
              <w:adjustRightInd w:val="0"/>
              <w:spacing w:line="200" w:lineRule="exact"/>
              <w:ind w:left="140" w:hangingChars="100" w:hanging="140"/>
              <w:jc w:val="left"/>
              <w:rPr>
                <w:rStyle w:val="ab"/>
              </w:rPr>
            </w:pPr>
            <w:r w:rsidRPr="00A5255F">
              <w:rPr>
                <w:rStyle w:val="ab"/>
                <w:rFonts w:hint="eastAsia"/>
              </w:rPr>
              <w:t>・水をあたためたり冷やしたりして</w:t>
            </w:r>
            <w:r w:rsidR="00B14E62">
              <w:rPr>
                <w:rStyle w:val="ab"/>
                <w:rFonts w:hint="eastAsia"/>
              </w:rPr>
              <w:t>、</w:t>
            </w:r>
            <w:r w:rsidRPr="00A5255F">
              <w:rPr>
                <w:rStyle w:val="ab"/>
                <w:rFonts w:hint="eastAsia"/>
              </w:rPr>
              <w:t>体積の変化を調べる。</w:t>
            </w:r>
            <w:r w:rsidRPr="00A5255F">
              <w:rPr>
                <w:rStyle w:val="ab"/>
                <w:rFonts w:hint="eastAsia"/>
              </w:rPr>
              <w:t xml:space="preserve">                      </w:t>
            </w:r>
            <w:r w:rsidR="00284118" w:rsidRPr="00284118">
              <w:rPr>
                <w:rStyle w:val="ab"/>
                <w:rFonts w:hint="eastAsia"/>
                <w:b/>
              </w:rPr>
              <w:t>（</w:t>
            </w:r>
            <w:r w:rsidRPr="00284118">
              <w:rPr>
                <w:rStyle w:val="ab"/>
                <w:rFonts w:hint="eastAsia"/>
                <w:b/>
              </w:rPr>
              <w:t>実験</w:t>
            </w:r>
            <w:r w:rsidR="00284118" w:rsidRPr="00284118">
              <w:rPr>
                <w:rStyle w:val="ab"/>
                <w:rFonts w:hint="eastAsia"/>
                <w:b/>
              </w:rPr>
              <w:t>２）</w:t>
            </w:r>
          </w:p>
          <w:p w14:paraId="3B86AC93" w14:textId="3D660DD9" w:rsidR="00B16497" w:rsidRPr="004F3708" w:rsidRDefault="00A5255F" w:rsidP="00A5255F">
            <w:pPr>
              <w:widowControl/>
              <w:autoSpaceDE w:val="0"/>
              <w:autoSpaceDN w:val="0"/>
              <w:adjustRightInd w:val="0"/>
              <w:spacing w:line="200" w:lineRule="exact"/>
              <w:ind w:left="140" w:hangingChars="100" w:hanging="140"/>
              <w:jc w:val="left"/>
              <w:rPr>
                <w:rStyle w:val="ab"/>
              </w:rPr>
            </w:pPr>
            <w:r w:rsidRPr="00A5255F">
              <w:rPr>
                <w:rStyle w:val="ab"/>
                <w:rFonts w:hint="eastAsia"/>
              </w:rPr>
              <w:t>・温度による水の体積変化を空気のときと比較しながらまとめる。</w:t>
            </w:r>
          </w:p>
        </w:tc>
        <w:tc>
          <w:tcPr>
            <w:tcW w:w="283" w:type="dxa"/>
            <w:vMerge w:val="restart"/>
            <w:tcBorders>
              <w:top w:val="nil"/>
            </w:tcBorders>
            <w:vAlign w:val="center"/>
          </w:tcPr>
          <w:p w14:paraId="389763D6" w14:textId="77777777" w:rsidR="00B16497" w:rsidRPr="00553402" w:rsidRDefault="00B16497" w:rsidP="00B16497">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vMerge w:val="restart"/>
            <w:tcBorders>
              <w:top w:val="nil"/>
            </w:tcBorders>
            <w:textDirection w:val="tbRlV"/>
            <w:vAlign w:val="center"/>
          </w:tcPr>
          <w:p w14:paraId="22DDD9D1" w14:textId="7B5A28A5" w:rsidR="00B16497" w:rsidRPr="00553402" w:rsidRDefault="00A5255F" w:rsidP="00B16497">
            <w:pPr>
              <w:snapToGrid w:val="0"/>
              <w:spacing w:line="200" w:lineRule="exact"/>
              <w:ind w:left="113" w:right="113"/>
              <w:jc w:val="center"/>
              <w:rPr>
                <w:rFonts w:asciiTheme="majorEastAsia" w:eastAsiaTheme="majorEastAsia" w:hAnsiTheme="majorEastAsia"/>
                <w:sz w:val="14"/>
                <w:szCs w:val="14"/>
              </w:rPr>
            </w:pPr>
            <w:r w:rsidRPr="00A5255F">
              <w:rPr>
                <w:rFonts w:asciiTheme="majorEastAsia" w:eastAsiaTheme="majorEastAsia" w:hAnsiTheme="majorEastAsia"/>
                <w:sz w:val="14"/>
                <w:szCs w:val="14"/>
                <w:eastAsianLayout w:id="2094759938" w:vert="1" w:vertCompress="1"/>
              </w:rPr>
              <w:t>125</w:t>
            </w:r>
            <w:r w:rsidR="00B16497" w:rsidRPr="00553402">
              <w:rPr>
                <w:rFonts w:asciiTheme="majorEastAsia" w:eastAsiaTheme="majorEastAsia" w:hAnsiTheme="majorEastAsia" w:hint="eastAsia"/>
                <w:sz w:val="14"/>
                <w:szCs w:val="14"/>
              </w:rPr>
              <w:t>～</w:t>
            </w:r>
            <w:r w:rsidRPr="00A5255F">
              <w:rPr>
                <w:rFonts w:asciiTheme="majorEastAsia" w:eastAsiaTheme="majorEastAsia" w:hAnsiTheme="majorEastAsia"/>
                <w:sz w:val="14"/>
                <w:szCs w:val="14"/>
                <w:eastAsianLayout w:id="2094759939" w:vert="1" w:vertCompress="1"/>
              </w:rPr>
              <w:t>126</w:t>
            </w:r>
          </w:p>
        </w:tc>
        <w:tc>
          <w:tcPr>
            <w:tcW w:w="283" w:type="dxa"/>
            <w:tcBorders>
              <w:top w:val="nil"/>
              <w:bottom w:val="dashSmallGap" w:sz="4" w:space="0" w:color="auto"/>
            </w:tcBorders>
            <w:vAlign w:val="center"/>
          </w:tcPr>
          <w:p w14:paraId="33F9EEEF" w14:textId="77777777" w:rsidR="00B16497" w:rsidRPr="00553402" w:rsidRDefault="00B16497" w:rsidP="00B16497">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nil"/>
              <w:bottom w:val="dashSmallGap" w:sz="4" w:space="0" w:color="auto"/>
            </w:tcBorders>
            <w:vAlign w:val="center"/>
          </w:tcPr>
          <w:p w14:paraId="16500FA8" w14:textId="77777777" w:rsidR="00B16497" w:rsidRPr="0082008D" w:rsidRDefault="00B16497" w:rsidP="00B16497">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nil"/>
              <w:bottom w:val="dashSmallGap" w:sz="4" w:space="0" w:color="auto"/>
              <w:right w:val="nil"/>
            </w:tcBorders>
            <w:tcMar>
              <w:top w:w="57" w:type="dxa"/>
              <w:left w:w="142" w:type="dxa"/>
              <w:bottom w:w="57" w:type="dxa"/>
              <w:right w:w="142" w:type="dxa"/>
            </w:tcMar>
          </w:tcPr>
          <w:p w14:paraId="042BA6EF" w14:textId="0AE35F69" w:rsidR="00A5255F" w:rsidRPr="00A5255F" w:rsidRDefault="00A5255F" w:rsidP="00A5255F">
            <w:pPr>
              <w:widowControl/>
              <w:topLinePunct/>
              <w:autoSpaceDE w:val="0"/>
              <w:autoSpaceDN w:val="0"/>
              <w:adjustRightInd w:val="0"/>
              <w:spacing w:line="200" w:lineRule="exact"/>
              <w:jc w:val="left"/>
              <w:rPr>
                <w:rFonts w:asciiTheme="majorEastAsia" w:eastAsiaTheme="majorEastAsia" w:hAnsiTheme="majorEastAsia"/>
                <w:b/>
                <w:sz w:val="14"/>
                <w:szCs w:val="14"/>
              </w:rPr>
            </w:pPr>
            <w:r w:rsidRPr="00A5255F">
              <w:rPr>
                <w:rFonts w:asciiTheme="majorEastAsia" w:eastAsiaTheme="majorEastAsia" w:hAnsiTheme="majorEastAsia" w:hint="eastAsia"/>
                <w:b/>
                <w:sz w:val="14"/>
                <w:szCs w:val="14"/>
              </w:rPr>
              <w:t>【思②】温度による水の体積変化について</w:t>
            </w:r>
            <w:r w:rsidR="00B14E62">
              <w:rPr>
                <w:rFonts w:asciiTheme="majorEastAsia" w:eastAsiaTheme="majorEastAsia" w:hAnsiTheme="majorEastAsia" w:hint="eastAsia"/>
                <w:b/>
                <w:sz w:val="14"/>
                <w:szCs w:val="14"/>
              </w:rPr>
              <w:t>、</w:t>
            </w:r>
            <w:r w:rsidRPr="00A5255F">
              <w:rPr>
                <w:rFonts w:asciiTheme="majorEastAsia" w:eastAsiaTheme="majorEastAsia" w:hAnsiTheme="majorEastAsia" w:hint="eastAsia"/>
                <w:b/>
                <w:sz w:val="14"/>
                <w:szCs w:val="14"/>
              </w:rPr>
              <w:t>得られた結果を基に</w:t>
            </w:r>
            <w:r w:rsidR="00B14E62">
              <w:rPr>
                <w:rFonts w:asciiTheme="majorEastAsia" w:eastAsiaTheme="majorEastAsia" w:hAnsiTheme="majorEastAsia" w:hint="eastAsia"/>
                <w:b/>
                <w:sz w:val="14"/>
                <w:szCs w:val="14"/>
              </w:rPr>
              <w:t>、</w:t>
            </w:r>
            <w:r w:rsidRPr="00A5255F">
              <w:rPr>
                <w:rFonts w:asciiTheme="majorEastAsia" w:eastAsiaTheme="majorEastAsia" w:hAnsiTheme="majorEastAsia" w:hint="eastAsia"/>
                <w:b/>
                <w:sz w:val="14"/>
                <w:szCs w:val="14"/>
              </w:rPr>
              <w:t>空気と比べながら考察し</w:t>
            </w:r>
            <w:r w:rsidR="00B14E62">
              <w:rPr>
                <w:rFonts w:asciiTheme="majorEastAsia" w:eastAsiaTheme="majorEastAsia" w:hAnsiTheme="majorEastAsia" w:hint="eastAsia"/>
                <w:b/>
                <w:sz w:val="14"/>
                <w:szCs w:val="14"/>
              </w:rPr>
              <w:t>、</w:t>
            </w:r>
            <w:r w:rsidRPr="00A5255F">
              <w:rPr>
                <w:rFonts w:asciiTheme="majorEastAsia" w:eastAsiaTheme="majorEastAsia" w:hAnsiTheme="majorEastAsia" w:hint="eastAsia"/>
                <w:b/>
                <w:sz w:val="14"/>
                <w:szCs w:val="14"/>
              </w:rPr>
              <w:t>表現しているかを評価する。</w:t>
            </w:r>
          </w:p>
          <w:p w14:paraId="6B41CF2B" w14:textId="19AFD3CD" w:rsidR="00B16497" w:rsidRPr="00EB1453" w:rsidRDefault="00A5255F" w:rsidP="00266555">
            <w:pPr>
              <w:widowControl/>
              <w:tabs>
                <w:tab w:val="right" w:pos="3835"/>
              </w:tabs>
              <w:topLinePunct/>
              <w:autoSpaceDE w:val="0"/>
              <w:autoSpaceDN w:val="0"/>
              <w:adjustRightInd w:val="0"/>
              <w:spacing w:line="200" w:lineRule="exact"/>
              <w:jc w:val="right"/>
              <w:rPr>
                <w:rStyle w:val="ab"/>
                <w:b/>
              </w:rPr>
            </w:pPr>
            <w:r w:rsidRPr="00A5255F">
              <w:rPr>
                <w:rFonts w:asciiTheme="majorEastAsia" w:eastAsiaTheme="majorEastAsia" w:hAnsiTheme="majorEastAsia" w:hint="eastAsia"/>
                <w:b/>
                <w:sz w:val="14"/>
                <w:szCs w:val="14"/>
              </w:rPr>
              <w:t>【発言分析・記述分析】</w:t>
            </w:r>
          </w:p>
        </w:tc>
        <w:tc>
          <w:tcPr>
            <w:tcW w:w="652" w:type="dxa"/>
            <w:tcBorders>
              <w:top w:val="nil"/>
              <w:left w:val="nil"/>
              <w:bottom w:val="dashSmallGap" w:sz="4" w:space="0" w:color="auto"/>
            </w:tcBorders>
            <w:tcMar>
              <w:top w:w="57" w:type="dxa"/>
              <w:left w:w="142" w:type="dxa"/>
              <w:bottom w:w="57" w:type="dxa"/>
              <w:right w:w="142" w:type="dxa"/>
            </w:tcMar>
          </w:tcPr>
          <w:p w14:paraId="56B590E4" w14:textId="77777777" w:rsidR="00B16497" w:rsidRPr="004F3708" w:rsidRDefault="00B16497" w:rsidP="00B16497">
            <w:pPr>
              <w:snapToGrid w:val="0"/>
              <w:spacing w:line="200" w:lineRule="exact"/>
              <w:rPr>
                <w:rStyle w:val="ab"/>
              </w:rPr>
            </w:pPr>
          </w:p>
        </w:tc>
        <w:tc>
          <w:tcPr>
            <w:tcW w:w="652" w:type="dxa"/>
            <w:tcBorders>
              <w:top w:val="nil"/>
              <w:bottom w:val="dashSmallGap" w:sz="4" w:space="0" w:color="auto"/>
              <w:right w:val="nil"/>
            </w:tcBorders>
            <w:tcMar>
              <w:top w:w="57" w:type="dxa"/>
              <w:left w:w="142" w:type="dxa"/>
              <w:bottom w:w="57" w:type="dxa"/>
              <w:right w:w="142" w:type="dxa"/>
            </w:tcMar>
          </w:tcPr>
          <w:p w14:paraId="0E8466CE" w14:textId="77777777" w:rsidR="00B16497" w:rsidRPr="004F3708" w:rsidRDefault="00B16497" w:rsidP="00B16497">
            <w:pPr>
              <w:snapToGrid w:val="0"/>
              <w:spacing w:line="200" w:lineRule="exact"/>
              <w:rPr>
                <w:rStyle w:val="ab"/>
              </w:rPr>
            </w:pPr>
          </w:p>
        </w:tc>
        <w:tc>
          <w:tcPr>
            <w:tcW w:w="4344" w:type="dxa"/>
            <w:tcBorders>
              <w:top w:val="nil"/>
              <w:left w:val="nil"/>
              <w:bottom w:val="dashSmallGap" w:sz="4" w:space="0" w:color="auto"/>
            </w:tcBorders>
            <w:tcMar>
              <w:top w:w="57" w:type="dxa"/>
              <w:left w:w="142" w:type="dxa"/>
              <w:bottom w:w="57" w:type="dxa"/>
              <w:right w:w="142" w:type="dxa"/>
            </w:tcMar>
          </w:tcPr>
          <w:p w14:paraId="08689680" w14:textId="3ECE559F" w:rsidR="00B16497" w:rsidRPr="004F3708" w:rsidRDefault="00A5255F" w:rsidP="00B16497">
            <w:pPr>
              <w:widowControl/>
              <w:autoSpaceDE w:val="0"/>
              <w:autoSpaceDN w:val="0"/>
              <w:adjustRightInd w:val="0"/>
              <w:spacing w:line="200" w:lineRule="exact"/>
              <w:jc w:val="left"/>
              <w:rPr>
                <w:rStyle w:val="ab"/>
              </w:rPr>
            </w:pPr>
            <w:r w:rsidRPr="00A5255F">
              <w:rPr>
                <w:rStyle w:val="ab"/>
                <w:rFonts w:hint="eastAsia"/>
              </w:rPr>
              <w:t>温度による水の体積変化について</w:t>
            </w:r>
            <w:r w:rsidR="00B14E62">
              <w:rPr>
                <w:rStyle w:val="ab"/>
                <w:rFonts w:hint="eastAsia"/>
              </w:rPr>
              <w:t>、</w:t>
            </w:r>
            <w:r w:rsidR="00964209">
              <w:rPr>
                <w:rStyle w:val="ab"/>
                <w:rFonts w:hint="eastAsia"/>
              </w:rPr>
              <w:t>友達の結果もあ</w:t>
            </w:r>
            <w:r w:rsidRPr="00A5255F">
              <w:rPr>
                <w:rStyle w:val="ab"/>
                <w:rFonts w:hint="eastAsia"/>
              </w:rPr>
              <w:t>わせて</w:t>
            </w:r>
            <w:r w:rsidR="00B14E62">
              <w:rPr>
                <w:rStyle w:val="ab"/>
                <w:rFonts w:hint="eastAsia"/>
              </w:rPr>
              <w:t>、</w:t>
            </w:r>
            <w:r w:rsidRPr="00A5255F">
              <w:rPr>
                <w:rStyle w:val="ab"/>
                <w:rFonts w:hint="eastAsia"/>
              </w:rPr>
              <w:t>複数の結果を基に</w:t>
            </w:r>
            <w:r w:rsidR="00B14E62">
              <w:rPr>
                <w:rStyle w:val="ab"/>
                <w:rFonts w:hint="eastAsia"/>
              </w:rPr>
              <w:t>、</w:t>
            </w:r>
            <w:r w:rsidRPr="00A5255F">
              <w:rPr>
                <w:rStyle w:val="ab"/>
                <w:rFonts w:hint="eastAsia"/>
              </w:rPr>
              <w:t>空気と比べながら体積変化の大きさに着目して考察し</w:t>
            </w:r>
            <w:r w:rsidR="00B14E62">
              <w:rPr>
                <w:rStyle w:val="ab"/>
                <w:rFonts w:hint="eastAsia"/>
              </w:rPr>
              <w:t>、</w:t>
            </w:r>
            <w:r w:rsidRPr="00A5255F">
              <w:rPr>
                <w:rStyle w:val="ab"/>
                <w:rFonts w:hint="eastAsia"/>
              </w:rPr>
              <w:t>表現している。</w:t>
            </w:r>
          </w:p>
        </w:tc>
        <w:tc>
          <w:tcPr>
            <w:tcW w:w="4383" w:type="dxa"/>
            <w:tcBorders>
              <w:top w:val="nil"/>
              <w:bottom w:val="dashSmallGap" w:sz="4" w:space="0" w:color="auto"/>
              <w:right w:val="nil"/>
            </w:tcBorders>
            <w:shd w:val="clear" w:color="auto" w:fill="auto"/>
            <w:tcMar>
              <w:top w:w="57" w:type="dxa"/>
              <w:left w:w="142" w:type="dxa"/>
              <w:bottom w:w="57" w:type="dxa"/>
              <w:right w:w="142" w:type="dxa"/>
            </w:tcMar>
          </w:tcPr>
          <w:p w14:paraId="2F625FAD" w14:textId="17037D81" w:rsidR="00B16497" w:rsidRPr="004F3708" w:rsidRDefault="00A5255F" w:rsidP="00B16497">
            <w:pPr>
              <w:widowControl/>
              <w:autoSpaceDE w:val="0"/>
              <w:autoSpaceDN w:val="0"/>
              <w:adjustRightInd w:val="0"/>
              <w:spacing w:line="200" w:lineRule="exact"/>
              <w:jc w:val="left"/>
              <w:rPr>
                <w:rStyle w:val="ab"/>
              </w:rPr>
            </w:pPr>
            <w:r w:rsidRPr="00A5255F">
              <w:rPr>
                <w:rStyle w:val="ab"/>
                <w:rFonts w:hint="eastAsia"/>
              </w:rPr>
              <w:t>空気に比べて体積変化の様子が見取りにくいため</w:t>
            </w:r>
            <w:r w:rsidR="00B14E62">
              <w:rPr>
                <w:rStyle w:val="ab"/>
                <w:rFonts w:hint="eastAsia"/>
              </w:rPr>
              <w:t>、</w:t>
            </w:r>
            <w:r w:rsidRPr="00A5255F">
              <w:rPr>
                <w:rStyle w:val="ab"/>
                <w:rFonts w:hint="eastAsia"/>
              </w:rPr>
              <w:t>わずかな変化でも見逃さないよう注意深く観察することを助言して</w:t>
            </w:r>
            <w:r w:rsidR="00B14E62">
              <w:rPr>
                <w:rStyle w:val="ab"/>
                <w:rFonts w:hint="eastAsia"/>
              </w:rPr>
              <w:t>、</w:t>
            </w:r>
            <w:r w:rsidRPr="00A5255F">
              <w:rPr>
                <w:rStyle w:val="ab"/>
                <w:rFonts w:hint="eastAsia"/>
              </w:rPr>
              <w:t>再度実験を行</w:t>
            </w:r>
            <w:r w:rsidR="000B1F5D" w:rsidRPr="000B1F5D">
              <w:rPr>
                <w:rStyle w:val="ab"/>
                <w:rFonts w:hint="eastAsia"/>
              </w:rPr>
              <w:t>う。その後</w:t>
            </w:r>
            <w:r w:rsidR="00B14E62">
              <w:rPr>
                <w:rStyle w:val="ab"/>
                <w:rFonts w:hint="eastAsia"/>
              </w:rPr>
              <w:t>、</w:t>
            </w:r>
            <w:r w:rsidR="000B1F5D">
              <w:rPr>
                <w:rStyle w:val="ab"/>
                <w:rFonts w:hint="eastAsia"/>
              </w:rPr>
              <w:t>実験結果を互いに発表して</w:t>
            </w:r>
            <w:r w:rsidR="00B14E62">
              <w:rPr>
                <w:rStyle w:val="ab"/>
                <w:rFonts w:hint="eastAsia"/>
              </w:rPr>
              <w:t>、</w:t>
            </w:r>
            <w:r w:rsidR="000B1F5D">
              <w:rPr>
                <w:rStyle w:val="ab"/>
                <w:rFonts w:hint="eastAsia"/>
              </w:rPr>
              <w:t>どのグループでも同様の結果が得られたことを確認して</w:t>
            </w:r>
            <w:r w:rsidR="00B14E62">
              <w:rPr>
                <w:rStyle w:val="ab"/>
                <w:rFonts w:hint="eastAsia"/>
              </w:rPr>
              <w:t>、</w:t>
            </w:r>
            <w:r w:rsidRPr="00A5255F">
              <w:rPr>
                <w:rStyle w:val="ab"/>
                <w:rFonts w:hint="eastAsia"/>
              </w:rPr>
              <w:t>正しく結果を捉えて考察することができるように</w:t>
            </w:r>
            <w:r w:rsidR="00B14E62">
              <w:rPr>
                <w:rStyle w:val="ab"/>
                <w:rFonts w:hint="eastAsia"/>
              </w:rPr>
              <w:t>、</w:t>
            </w:r>
            <w:r w:rsidRPr="00A5255F">
              <w:rPr>
                <w:rStyle w:val="ab"/>
                <w:rFonts w:hint="eastAsia"/>
              </w:rPr>
              <w:t>助言・援助する。</w:t>
            </w:r>
          </w:p>
        </w:tc>
        <w:tc>
          <w:tcPr>
            <w:tcW w:w="120" w:type="dxa"/>
            <w:vMerge/>
            <w:tcBorders>
              <w:left w:val="nil"/>
            </w:tcBorders>
            <w:shd w:val="clear" w:color="auto" w:fill="auto"/>
          </w:tcPr>
          <w:p w14:paraId="6BFD4C02" w14:textId="77777777" w:rsidR="00B16497" w:rsidRDefault="00B16497" w:rsidP="00B16497"/>
        </w:tc>
      </w:tr>
      <w:tr w:rsidR="00B16497" w14:paraId="4EF8D25B" w14:textId="77777777" w:rsidTr="00284118">
        <w:trPr>
          <w:cantSplit/>
          <w:trHeight w:val="460"/>
        </w:trPr>
        <w:tc>
          <w:tcPr>
            <w:tcW w:w="104" w:type="dxa"/>
            <w:vMerge/>
            <w:tcBorders>
              <w:right w:val="nil"/>
            </w:tcBorders>
          </w:tcPr>
          <w:p w14:paraId="63F12ABF" w14:textId="77777777" w:rsidR="00B16497" w:rsidRPr="009D4699" w:rsidRDefault="00B16497" w:rsidP="00B16497">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nil"/>
            </w:tcBorders>
            <w:tcMar>
              <w:top w:w="57" w:type="dxa"/>
              <w:left w:w="255" w:type="dxa"/>
              <w:bottom w:w="57" w:type="dxa"/>
              <w:right w:w="142" w:type="dxa"/>
            </w:tcMar>
          </w:tcPr>
          <w:p w14:paraId="3601C245" w14:textId="77777777" w:rsidR="00B16497" w:rsidRPr="00D76667" w:rsidRDefault="00B16497" w:rsidP="00B16497">
            <w:pPr>
              <w:widowControl/>
              <w:tabs>
                <w:tab w:val="right" w:pos="3185"/>
              </w:tabs>
              <w:autoSpaceDE w:val="0"/>
              <w:autoSpaceDN w:val="0"/>
              <w:adjustRightInd w:val="0"/>
              <w:spacing w:line="200" w:lineRule="exact"/>
              <w:ind w:left="140" w:hangingChars="100" w:hanging="140"/>
              <w:jc w:val="left"/>
              <w:rPr>
                <w:rStyle w:val="ab"/>
              </w:rPr>
            </w:pPr>
          </w:p>
        </w:tc>
        <w:tc>
          <w:tcPr>
            <w:tcW w:w="283" w:type="dxa"/>
            <w:vMerge/>
            <w:tcBorders>
              <w:bottom w:val="nil"/>
            </w:tcBorders>
            <w:vAlign w:val="center"/>
          </w:tcPr>
          <w:p w14:paraId="7C86A595" w14:textId="77777777" w:rsidR="00B16497" w:rsidRPr="00D86E01" w:rsidRDefault="00B16497" w:rsidP="00B16497">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textDirection w:val="tbRlV"/>
            <w:vAlign w:val="center"/>
          </w:tcPr>
          <w:p w14:paraId="548B4122" w14:textId="77777777" w:rsidR="00B16497" w:rsidRDefault="00B16497" w:rsidP="00B16497">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nil"/>
            </w:tcBorders>
            <w:vAlign w:val="center"/>
          </w:tcPr>
          <w:p w14:paraId="7D4EA6DD" w14:textId="77777777" w:rsidR="00B16497" w:rsidRDefault="00B16497" w:rsidP="00B16497">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dashSmallGap" w:sz="4" w:space="0" w:color="auto"/>
              <w:bottom w:val="nil"/>
            </w:tcBorders>
            <w:vAlign w:val="center"/>
          </w:tcPr>
          <w:p w14:paraId="4D64739B" w14:textId="77777777" w:rsidR="00B16497" w:rsidRDefault="00B16497" w:rsidP="00B16497">
            <w:pPr>
              <w:snapToGrid w:val="0"/>
              <w:spacing w:line="200" w:lineRule="exact"/>
              <w:jc w:val="center"/>
              <w:rPr>
                <w:rFonts w:asciiTheme="majorEastAsia" w:eastAsiaTheme="majorEastAsia" w:hAnsiTheme="majorEastAsia"/>
                <w:sz w:val="14"/>
                <w:szCs w:val="14"/>
              </w:rPr>
            </w:pPr>
          </w:p>
        </w:tc>
        <w:tc>
          <w:tcPr>
            <w:tcW w:w="4056" w:type="dxa"/>
            <w:tcBorders>
              <w:top w:val="dashSmallGap" w:sz="4" w:space="0" w:color="auto"/>
              <w:bottom w:val="nil"/>
              <w:right w:val="nil"/>
            </w:tcBorders>
            <w:tcMar>
              <w:top w:w="57" w:type="dxa"/>
              <w:left w:w="142" w:type="dxa"/>
              <w:bottom w:w="57" w:type="dxa"/>
              <w:right w:w="142" w:type="dxa"/>
            </w:tcMar>
          </w:tcPr>
          <w:p w14:paraId="1D345DF1" w14:textId="1C2A4BAE" w:rsidR="00A5255F" w:rsidRPr="00A5255F" w:rsidRDefault="00A5255F" w:rsidP="00A5255F">
            <w:pPr>
              <w:widowControl/>
              <w:topLinePunct/>
              <w:autoSpaceDE w:val="0"/>
              <w:autoSpaceDN w:val="0"/>
              <w:adjustRightInd w:val="0"/>
              <w:spacing w:line="200" w:lineRule="exact"/>
              <w:jc w:val="left"/>
              <w:rPr>
                <w:rFonts w:asciiTheme="majorEastAsia" w:eastAsiaTheme="majorEastAsia" w:hAnsiTheme="majorEastAsia"/>
                <w:b/>
                <w:sz w:val="14"/>
                <w:szCs w:val="14"/>
              </w:rPr>
            </w:pPr>
            <w:r w:rsidRPr="00A5255F">
              <w:rPr>
                <w:rFonts w:asciiTheme="majorEastAsia" w:eastAsiaTheme="majorEastAsia" w:hAnsiTheme="majorEastAsia" w:hint="eastAsia"/>
                <w:b/>
                <w:sz w:val="14"/>
                <w:szCs w:val="14"/>
              </w:rPr>
              <w:t>【知①】水は</w:t>
            </w:r>
            <w:r w:rsidR="00B14E62">
              <w:rPr>
                <w:rFonts w:asciiTheme="majorEastAsia" w:eastAsiaTheme="majorEastAsia" w:hAnsiTheme="majorEastAsia" w:hint="eastAsia"/>
                <w:b/>
                <w:sz w:val="14"/>
                <w:szCs w:val="14"/>
              </w:rPr>
              <w:t>、</w:t>
            </w:r>
            <w:r w:rsidRPr="00A5255F">
              <w:rPr>
                <w:rFonts w:asciiTheme="majorEastAsia" w:eastAsiaTheme="majorEastAsia" w:hAnsiTheme="majorEastAsia" w:hint="eastAsia"/>
                <w:b/>
                <w:sz w:val="14"/>
                <w:szCs w:val="14"/>
              </w:rPr>
              <w:t>あたためたり冷やしたりすると</w:t>
            </w:r>
            <w:r w:rsidR="00B14E62">
              <w:rPr>
                <w:rFonts w:asciiTheme="majorEastAsia" w:eastAsiaTheme="majorEastAsia" w:hAnsiTheme="majorEastAsia" w:hint="eastAsia"/>
                <w:b/>
                <w:sz w:val="14"/>
                <w:szCs w:val="14"/>
              </w:rPr>
              <w:t>、</w:t>
            </w:r>
            <w:r w:rsidRPr="00A5255F">
              <w:rPr>
                <w:rFonts w:asciiTheme="majorEastAsia" w:eastAsiaTheme="majorEastAsia" w:hAnsiTheme="majorEastAsia" w:hint="eastAsia"/>
                <w:b/>
                <w:sz w:val="14"/>
                <w:szCs w:val="14"/>
              </w:rPr>
              <w:t>体積が変わることを理解しているかを確認する。</w:t>
            </w:r>
          </w:p>
          <w:p w14:paraId="21B3DCCC" w14:textId="7D04AEB4" w:rsidR="00B16497" w:rsidRPr="004F3708" w:rsidRDefault="00A5255F" w:rsidP="00266555">
            <w:pPr>
              <w:widowControl/>
              <w:topLinePunct/>
              <w:autoSpaceDE w:val="0"/>
              <w:autoSpaceDN w:val="0"/>
              <w:adjustRightInd w:val="0"/>
              <w:spacing w:line="200" w:lineRule="exact"/>
              <w:jc w:val="right"/>
              <w:rPr>
                <w:rStyle w:val="ab"/>
              </w:rPr>
            </w:pPr>
            <w:r w:rsidRPr="00A5255F">
              <w:rPr>
                <w:rFonts w:asciiTheme="majorEastAsia" w:eastAsiaTheme="majorEastAsia" w:hAnsiTheme="majorEastAsia" w:hint="eastAsia"/>
                <w:b/>
                <w:sz w:val="14"/>
                <w:szCs w:val="14"/>
              </w:rPr>
              <w:t>【発言分析・記述分析】</w:t>
            </w:r>
          </w:p>
        </w:tc>
        <w:tc>
          <w:tcPr>
            <w:tcW w:w="652" w:type="dxa"/>
            <w:tcBorders>
              <w:top w:val="dashSmallGap" w:sz="4" w:space="0" w:color="auto"/>
              <w:left w:val="nil"/>
              <w:bottom w:val="nil"/>
            </w:tcBorders>
            <w:tcMar>
              <w:top w:w="57" w:type="dxa"/>
              <w:left w:w="142" w:type="dxa"/>
              <w:bottom w:w="57" w:type="dxa"/>
              <w:right w:w="142" w:type="dxa"/>
            </w:tcMar>
          </w:tcPr>
          <w:p w14:paraId="0C2A4FA3" w14:textId="77777777" w:rsidR="00B16497" w:rsidRPr="004F3708" w:rsidRDefault="00B16497" w:rsidP="00B16497">
            <w:pPr>
              <w:snapToGrid w:val="0"/>
              <w:spacing w:line="200" w:lineRule="exact"/>
              <w:rPr>
                <w:rStyle w:val="ab"/>
              </w:rPr>
            </w:pPr>
          </w:p>
        </w:tc>
        <w:tc>
          <w:tcPr>
            <w:tcW w:w="652" w:type="dxa"/>
            <w:tcBorders>
              <w:top w:val="dashSmallGap" w:sz="4" w:space="0" w:color="auto"/>
              <w:bottom w:val="nil"/>
              <w:right w:val="nil"/>
            </w:tcBorders>
            <w:tcMar>
              <w:top w:w="57" w:type="dxa"/>
              <w:left w:w="142" w:type="dxa"/>
              <w:bottom w:w="57" w:type="dxa"/>
              <w:right w:w="142" w:type="dxa"/>
            </w:tcMar>
          </w:tcPr>
          <w:p w14:paraId="4E3DC54E" w14:textId="77777777" w:rsidR="00B16497" w:rsidRPr="004F3708" w:rsidRDefault="00B16497" w:rsidP="00B16497">
            <w:pPr>
              <w:snapToGrid w:val="0"/>
              <w:spacing w:line="200" w:lineRule="exact"/>
              <w:rPr>
                <w:rStyle w:val="ab"/>
              </w:rPr>
            </w:pPr>
          </w:p>
        </w:tc>
        <w:tc>
          <w:tcPr>
            <w:tcW w:w="4344" w:type="dxa"/>
            <w:tcBorders>
              <w:top w:val="dashSmallGap" w:sz="4" w:space="0" w:color="auto"/>
              <w:left w:val="nil"/>
              <w:bottom w:val="nil"/>
            </w:tcBorders>
            <w:shd w:val="clear" w:color="auto" w:fill="auto"/>
            <w:tcMar>
              <w:top w:w="57" w:type="dxa"/>
              <w:left w:w="142" w:type="dxa"/>
              <w:bottom w:w="57" w:type="dxa"/>
              <w:right w:w="142" w:type="dxa"/>
            </w:tcMar>
          </w:tcPr>
          <w:p w14:paraId="32C717CE" w14:textId="2B49BB5E" w:rsidR="00B16497" w:rsidRPr="004F3708" w:rsidRDefault="00964209" w:rsidP="00B16497">
            <w:pPr>
              <w:widowControl/>
              <w:autoSpaceDE w:val="0"/>
              <w:autoSpaceDN w:val="0"/>
              <w:adjustRightInd w:val="0"/>
              <w:spacing w:line="200" w:lineRule="exact"/>
              <w:jc w:val="left"/>
              <w:rPr>
                <w:rStyle w:val="ab"/>
              </w:rPr>
            </w:pPr>
            <w:r>
              <w:rPr>
                <w:rStyle w:val="ab"/>
                <w:rFonts w:hint="eastAsia"/>
              </w:rPr>
              <w:t>空気との違いもあ</w:t>
            </w:r>
            <w:r w:rsidR="00A5255F" w:rsidRPr="00A5255F">
              <w:rPr>
                <w:rStyle w:val="ab"/>
                <w:rFonts w:hint="eastAsia"/>
              </w:rPr>
              <w:t>わせて</w:t>
            </w:r>
            <w:r w:rsidR="00B14E62">
              <w:rPr>
                <w:rStyle w:val="ab"/>
                <w:rFonts w:hint="eastAsia"/>
              </w:rPr>
              <w:t>、</w:t>
            </w:r>
            <w:r w:rsidR="000B1F5D" w:rsidRPr="000B1F5D">
              <w:rPr>
                <w:rStyle w:val="ab"/>
                <w:rFonts w:hint="eastAsia"/>
              </w:rPr>
              <w:t>説明できる程度に</w:t>
            </w:r>
            <w:r w:rsidR="00A5255F" w:rsidRPr="00A5255F">
              <w:rPr>
                <w:rStyle w:val="ab"/>
                <w:rFonts w:hint="eastAsia"/>
              </w:rPr>
              <w:t>理解している。</w:t>
            </w:r>
          </w:p>
        </w:tc>
        <w:tc>
          <w:tcPr>
            <w:tcW w:w="4383" w:type="dxa"/>
            <w:tcBorders>
              <w:top w:val="dashSmallGap" w:sz="4" w:space="0" w:color="auto"/>
              <w:bottom w:val="nil"/>
              <w:right w:val="nil"/>
            </w:tcBorders>
            <w:shd w:val="clear" w:color="auto" w:fill="auto"/>
            <w:tcMar>
              <w:top w:w="57" w:type="dxa"/>
              <w:left w:w="142" w:type="dxa"/>
              <w:bottom w:w="57" w:type="dxa"/>
              <w:right w:w="142" w:type="dxa"/>
            </w:tcMar>
          </w:tcPr>
          <w:p w14:paraId="1AE904D7" w14:textId="772C7D2F" w:rsidR="00B16497" w:rsidRPr="004F3708" w:rsidRDefault="00A5255F" w:rsidP="00B16497">
            <w:pPr>
              <w:widowControl/>
              <w:autoSpaceDE w:val="0"/>
              <w:autoSpaceDN w:val="0"/>
              <w:adjustRightInd w:val="0"/>
              <w:spacing w:line="200" w:lineRule="exact"/>
              <w:jc w:val="left"/>
              <w:rPr>
                <w:rStyle w:val="ab"/>
              </w:rPr>
            </w:pPr>
            <w:r w:rsidRPr="00A5255F">
              <w:rPr>
                <w:rStyle w:val="ab"/>
                <w:rFonts w:hint="eastAsia"/>
              </w:rPr>
              <w:t>教師が演示して再度実験を行い</w:t>
            </w:r>
            <w:r w:rsidR="00B14E62">
              <w:rPr>
                <w:rStyle w:val="ab"/>
                <w:rFonts w:hint="eastAsia"/>
              </w:rPr>
              <w:t>、</w:t>
            </w:r>
            <w:r w:rsidRPr="00A5255F">
              <w:rPr>
                <w:rStyle w:val="ab"/>
                <w:rFonts w:hint="eastAsia"/>
              </w:rPr>
              <w:t>水面の位置を注意深く観察するよう投げかけ</w:t>
            </w:r>
            <w:r w:rsidR="00B14E62">
              <w:rPr>
                <w:rStyle w:val="ab"/>
                <w:rFonts w:hint="eastAsia"/>
              </w:rPr>
              <w:t>、</w:t>
            </w:r>
            <w:r w:rsidRPr="00A5255F">
              <w:rPr>
                <w:rStyle w:val="ab"/>
                <w:rFonts w:hint="eastAsia"/>
              </w:rPr>
              <w:t>水も温度によって体積が変化することを実感することができるように</w:t>
            </w:r>
            <w:r w:rsidR="00B14E62">
              <w:rPr>
                <w:rStyle w:val="ab"/>
                <w:rFonts w:hint="eastAsia"/>
              </w:rPr>
              <w:t>、</w:t>
            </w:r>
            <w:r w:rsidRPr="00A5255F">
              <w:rPr>
                <w:rStyle w:val="ab"/>
                <w:rFonts w:hint="eastAsia"/>
              </w:rPr>
              <w:t>助言・援助する。</w:t>
            </w:r>
          </w:p>
        </w:tc>
        <w:tc>
          <w:tcPr>
            <w:tcW w:w="120" w:type="dxa"/>
            <w:vMerge/>
            <w:tcBorders>
              <w:left w:val="nil"/>
            </w:tcBorders>
            <w:shd w:val="clear" w:color="auto" w:fill="auto"/>
          </w:tcPr>
          <w:p w14:paraId="786B7F1F" w14:textId="77777777" w:rsidR="00B16497" w:rsidRDefault="00B16497" w:rsidP="00B16497"/>
        </w:tc>
      </w:tr>
      <w:tr w:rsidR="00B16497" w14:paraId="55D997C8" w14:textId="77777777" w:rsidTr="001A66A0">
        <w:trPr>
          <w:cantSplit/>
          <w:trHeight w:hRule="exact" w:val="227"/>
        </w:trPr>
        <w:tc>
          <w:tcPr>
            <w:tcW w:w="104" w:type="dxa"/>
            <w:vMerge/>
            <w:tcBorders>
              <w:bottom w:val="nil"/>
              <w:right w:val="nil"/>
            </w:tcBorders>
          </w:tcPr>
          <w:p w14:paraId="3AAABDE8" w14:textId="77777777" w:rsidR="00B16497" w:rsidRPr="009D4699" w:rsidRDefault="00B16497" w:rsidP="00B16497">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right w:val="single" w:sz="4" w:space="0" w:color="auto"/>
            </w:tcBorders>
          </w:tcPr>
          <w:p w14:paraId="434446BF" w14:textId="77777777" w:rsidR="00B16497" w:rsidRPr="00D76667" w:rsidRDefault="00B16497" w:rsidP="00B16497">
            <w:pPr>
              <w:snapToGrid w:val="0"/>
              <w:spacing w:line="200" w:lineRule="exact"/>
              <w:ind w:leftChars="50" w:left="130" w:rightChars="50" w:right="130"/>
              <w:rPr>
                <w:rStyle w:val="ab"/>
              </w:rPr>
            </w:pPr>
            <w:r w:rsidRPr="00D76667">
              <w:rPr>
                <w:rStyle w:val="ab"/>
                <w:noProof/>
              </w:rPr>
              <mc:AlternateContent>
                <mc:Choice Requires="wpg">
                  <w:drawing>
                    <wp:anchor distT="0" distB="0" distL="114300" distR="114300" simplePos="0" relativeHeight="251709440" behindDoc="0" locked="0" layoutInCell="1" allowOverlap="1" wp14:anchorId="53ABAA0A" wp14:editId="1958A13C">
                      <wp:simplePos x="0" y="0"/>
                      <wp:positionH relativeFrom="column">
                        <wp:posOffset>36195</wp:posOffset>
                      </wp:positionH>
                      <wp:positionV relativeFrom="line">
                        <wp:posOffset>0</wp:posOffset>
                      </wp:positionV>
                      <wp:extent cx="11817985" cy="114300"/>
                      <wp:effectExtent l="0" t="0" r="0" b="12700"/>
                      <wp:wrapNone/>
                      <wp:docPr id="379" name="グループ化 97"/>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380" name="グループ化 98"/>
                              <wpg:cNvGrpSpPr/>
                              <wpg:grpSpPr>
                                <a:xfrm>
                                  <a:off x="0" y="0"/>
                                  <a:ext cx="107950" cy="107950"/>
                                  <a:chOff x="0" y="0"/>
                                  <a:chExt cx="107950" cy="107950"/>
                                </a:xfrm>
                              </wpg:grpSpPr>
                              <wps:wsp>
                                <wps:cNvPr id="381" name="角丸四角形 381"/>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2" name="テキスト ボックス 100"/>
                                <wps:cNvSpPr txBox="1"/>
                                <wps:spPr>
                                  <a:xfrm>
                                    <a:off x="0" y="0"/>
                                    <a:ext cx="107950" cy="107950"/>
                                  </a:xfrm>
                                  <a:prstGeom prst="rect">
                                    <a:avLst/>
                                  </a:prstGeom>
                                  <a:noFill/>
                                  <a:ln w="6350">
                                    <a:noFill/>
                                  </a:ln>
                                  <a:effectLst/>
                                </wps:spPr>
                                <wps:txbx>
                                  <w:txbxContent>
                                    <w:p w14:paraId="3096BED5" w14:textId="77777777" w:rsidR="00477D54" w:rsidRPr="000674B1" w:rsidRDefault="00477D54" w:rsidP="00B07598">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383" name="グループ化 101"/>
                              <wpg:cNvGrpSpPr/>
                              <wpg:grpSpPr>
                                <a:xfrm>
                                  <a:off x="121341" y="0"/>
                                  <a:ext cx="11696701" cy="114300"/>
                                  <a:chOff x="-1" y="0"/>
                                  <a:chExt cx="11696701" cy="114300"/>
                                </a:xfrm>
                              </wpg:grpSpPr>
                              <wps:wsp>
                                <wps:cNvPr id="384" name="正方形/長方形 384"/>
                                <wps:cNvSpPr/>
                                <wps:spPr>
                                  <a:xfrm>
                                    <a:off x="0" y="0"/>
                                    <a:ext cx="11696700" cy="114300"/>
                                  </a:xfrm>
                                  <a:prstGeom prst="rect">
                                    <a:avLst/>
                                  </a:prstGeom>
                                  <a:gradFill>
                                    <a:gsLst>
                                      <a:gs pos="0">
                                        <a:sysClr val="windowText" lastClr="000000">
                                          <a:lumMod val="65000"/>
                                          <a:lumOff val="35000"/>
                                        </a:sysClr>
                                      </a:gs>
                                      <a:gs pos="59000">
                                        <a:sysClr val="windowText" lastClr="000000">
                                          <a:tint val="44500"/>
                                          <a:satMod val="160000"/>
                                        </a:sysClr>
                                      </a:gs>
                                      <a:gs pos="95000">
                                        <a:sysClr val="window" lastClr="FFFFFF"/>
                                      </a:gs>
                                    </a:gsLst>
                                    <a:lin ang="0" scaled="1"/>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5" name="テキスト ボックス 103"/>
                                <wps:cNvSpPr txBox="1"/>
                                <wps:spPr>
                                  <a:xfrm>
                                    <a:off x="-1" y="0"/>
                                    <a:ext cx="900004" cy="114300"/>
                                  </a:xfrm>
                                  <a:prstGeom prst="rect">
                                    <a:avLst/>
                                  </a:prstGeom>
                                  <a:solidFill>
                                    <a:sysClr val="window" lastClr="FFFFFF"/>
                                  </a:solidFill>
                                  <a:ln w="6350">
                                    <a:noFill/>
                                  </a:ln>
                                  <a:effectLst/>
                                </wps:spPr>
                                <wps:txbx>
                                  <w:txbxContent>
                                    <w:p w14:paraId="51BC5A93" w14:textId="77777777" w:rsidR="00477D54" w:rsidRPr="007143A7" w:rsidRDefault="00477D54" w:rsidP="00B07598">
                                      <w:pPr>
                                        <w:snapToGrid w:val="0"/>
                                        <w:spacing w:line="160" w:lineRule="exact"/>
                                        <w:rPr>
                                          <w:rFonts w:asciiTheme="majorEastAsia" w:eastAsiaTheme="majorEastAsia" w:hAnsiTheme="majorEastAsia"/>
                                          <w:spacing w:val="4"/>
                                          <w:sz w:val="14"/>
                                          <w:szCs w:val="16"/>
                                        </w:rPr>
                                      </w:pPr>
                                      <w:r>
                                        <w:rPr>
                                          <w:rFonts w:asciiTheme="majorEastAsia" w:eastAsiaTheme="majorEastAsia" w:hAnsiTheme="majorEastAsia" w:hint="eastAsia"/>
                                          <w:spacing w:val="4"/>
                                          <w:sz w:val="14"/>
                                          <w:szCs w:val="16"/>
                                        </w:rPr>
                                        <w:t>金ぞくの体積と温度</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53ABAA0A" id="_x0000_s1328" style="position:absolute;left:0;text-align:left;margin-left:2.85pt;margin-top:0;width:930.55pt;height:9pt;z-index:251709440;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">
                      <v:group id="グループ化 98" o:spid="_x0000_s1329"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">
                        <v:roundrect id="角丸四角形 381" o:spid="_x0000_s1330"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" fillcolor="windowText" strokeweight="2pt"/>
                        <v:shape id="テキスト ボックス 100" o:spid="_x0000_s1331"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" filled="f" stroked="f" strokeweight=".5pt">
                          <v:textbox inset="0,0,0,0">
                            <w:txbxContent>
                              <w:p w14:paraId="3096BED5" w14:textId="77777777" w:rsidR="00477D54" w:rsidRPr="000674B1" w:rsidRDefault="00477D54" w:rsidP="00B07598">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3</w:t>
                                </w:r>
                              </w:p>
                            </w:txbxContent>
                          </v:textbox>
                        </v:shape>
                      </v:group>
                      <v:group id="グループ化 101" o:spid="_x0000_s1332"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">
                        <v:rect id="正方形/長方形 384" o:spid="_x0000_s1333"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" fillcolor="#595959" stroked="f" strokeweight="2pt">
                          <v:fill color2="window" angle="90" colors="0 #595959;38666f #c4c4c4;62259f window" focus="100%" type="gradient"/>
                        </v:rect>
                        <v:shape id="テキスト ボックス 103" o:spid="_x0000_s1334" type="#_x0000_t202" style="position:absolute;width:900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" fillcolor="window" stroked="f" strokeweight=".5pt">
                          <v:textbox inset="1mm,0,0,0">
                            <w:txbxContent>
                              <w:p w14:paraId="51BC5A93" w14:textId="77777777" w:rsidR="00477D54" w:rsidRPr="007143A7" w:rsidRDefault="00477D54" w:rsidP="00B07598">
                                <w:pPr>
                                  <w:snapToGrid w:val="0"/>
                                  <w:spacing w:line="160" w:lineRule="exact"/>
                                  <w:rPr>
                                    <w:rFonts w:asciiTheme="majorEastAsia" w:eastAsiaTheme="majorEastAsia" w:hAnsiTheme="majorEastAsia"/>
                                    <w:spacing w:val="4"/>
                                    <w:sz w:val="14"/>
                                    <w:szCs w:val="16"/>
                                  </w:rPr>
                                </w:pPr>
                                <w:r>
                                  <w:rPr>
                                    <w:rFonts w:asciiTheme="majorEastAsia" w:eastAsiaTheme="majorEastAsia" w:hAnsiTheme="majorEastAsia" w:hint="eastAsia"/>
                                    <w:spacing w:val="4"/>
                                    <w:sz w:val="14"/>
                                    <w:szCs w:val="16"/>
                                  </w:rPr>
                                  <w:t>金ぞくの体積と温度</w:t>
                                </w:r>
                              </w:p>
                            </w:txbxContent>
                          </v:textbox>
                        </v:shape>
                      </v:group>
                      <w10:wrap anchory="line"/>
                    </v:group>
                  </w:pict>
                </mc:Fallback>
              </mc:AlternateContent>
            </w:r>
          </w:p>
        </w:tc>
        <w:tc>
          <w:tcPr>
            <w:tcW w:w="283" w:type="dxa"/>
            <w:tcBorders>
              <w:top w:val="nil"/>
              <w:left w:val="single" w:sz="4" w:space="0" w:color="auto"/>
              <w:bottom w:val="nil"/>
              <w:right w:val="single" w:sz="4" w:space="0" w:color="auto"/>
            </w:tcBorders>
            <w:vAlign w:val="center"/>
          </w:tcPr>
          <w:p w14:paraId="2D5AE295" w14:textId="77777777" w:rsidR="00B16497" w:rsidRPr="0082008D" w:rsidRDefault="00B16497" w:rsidP="00B16497">
            <w:pPr>
              <w:snapToGrid w:val="0"/>
              <w:spacing w:line="200" w:lineRule="exact"/>
              <w:jc w:val="center"/>
              <w:rPr>
                <w:rFonts w:asciiTheme="majorEastAsia" w:eastAsiaTheme="majorEastAsia" w:hAnsiTheme="majorEastAsia"/>
                <w:sz w:val="14"/>
                <w:szCs w:val="14"/>
              </w:rPr>
            </w:pPr>
          </w:p>
        </w:tc>
        <w:tc>
          <w:tcPr>
            <w:tcW w:w="283" w:type="dxa"/>
            <w:tcBorders>
              <w:top w:val="nil"/>
              <w:left w:val="single" w:sz="4" w:space="0" w:color="auto"/>
              <w:bottom w:val="nil"/>
              <w:right w:val="single" w:sz="4" w:space="0" w:color="auto"/>
            </w:tcBorders>
            <w:textDirection w:val="tbRlV"/>
            <w:vAlign w:val="center"/>
          </w:tcPr>
          <w:p w14:paraId="12B335C3" w14:textId="77777777" w:rsidR="00B16497" w:rsidRPr="0082008D" w:rsidRDefault="00B16497" w:rsidP="00B16497">
            <w:pPr>
              <w:snapToGrid w:val="0"/>
              <w:spacing w:line="200" w:lineRule="exact"/>
              <w:ind w:left="113" w:right="113"/>
              <w:jc w:val="center"/>
              <w:rPr>
                <w:rFonts w:asciiTheme="majorEastAsia" w:eastAsiaTheme="majorEastAsia" w:hAnsiTheme="majorEastAsia"/>
                <w:sz w:val="14"/>
                <w:szCs w:val="14"/>
              </w:rPr>
            </w:pPr>
          </w:p>
        </w:tc>
        <w:tc>
          <w:tcPr>
            <w:tcW w:w="283" w:type="dxa"/>
            <w:tcBorders>
              <w:top w:val="nil"/>
              <w:left w:val="single" w:sz="4" w:space="0" w:color="auto"/>
              <w:bottom w:val="nil"/>
              <w:right w:val="single" w:sz="4" w:space="0" w:color="auto"/>
            </w:tcBorders>
            <w:vAlign w:val="center"/>
          </w:tcPr>
          <w:p w14:paraId="00224632" w14:textId="77777777" w:rsidR="00B16497" w:rsidRPr="00553402" w:rsidRDefault="00B16497" w:rsidP="00B16497">
            <w:pPr>
              <w:snapToGrid w:val="0"/>
              <w:spacing w:line="200" w:lineRule="exact"/>
              <w:jc w:val="center"/>
              <w:rPr>
                <w:rFonts w:asciiTheme="majorEastAsia" w:eastAsiaTheme="majorEastAsia" w:hAnsiTheme="majorEastAsia"/>
                <w:b/>
                <w:sz w:val="14"/>
                <w:szCs w:val="14"/>
              </w:rPr>
            </w:pPr>
          </w:p>
        </w:tc>
        <w:tc>
          <w:tcPr>
            <w:tcW w:w="283" w:type="dxa"/>
            <w:tcBorders>
              <w:top w:val="nil"/>
              <w:left w:val="single" w:sz="4" w:space="0" w:color="auto"/>
              <w:bottom w:val="nil"/>
              <w:right w:val="single" w:sz="4" w:space="0" w:color="auto"/>
            </w:tcBorders>
            <w:vAlign w:val="center"/>
          </w:tcPr>
          <w:p w14:paraId="3DEBA329" w14:textId="77777777" w:rsidR="00B16497" w:rsidRDefault="00B16497" w:rsidP="00B16497">
            <w:pPr>
              <w:snapToGrid w:val="0"/>
              <w:spacing w:line="200" w:lineRule="exact"/>
              <w:jc w:val="center"/>
            </w:pPr>
          </w:p>
        </w:tc>
        <w:tc>
          <w:tcPr>
            <w:tcW w:w="4056" w:type="dxa"/>
            <w:tcBorders>
              <w:top w:val="nil"/>
              <w:left w:val="single" w:sz="4" w:space="0" w:color="auto"/>
              <w:bottom w:val="nil"/>
              <w:right w:val="nil"/>
            </w:tcBorders>
            <w:tcMar>
              <w:top w:w="57" w:type="dxa"/>
              <w:left w:w="142" w:type="dxa"/>
              <w:bottom w:w="57" w:type="dxa"/>
              <w:right w:w="142" w:type="dxa"/>
            </w:tcMar>
          </w:tcPr>
          <w:p w14:paraId="13DF422D" w14:textId="77777777" w:rsidR="00B16497" w:rsidRPr="008B6E76" w:rsidRDefault="00B16497" w:rsidP="00B16497">
            <w:pPr>
              <w:tabs>
                <w:tab w:val="right" w:pos="3772"/>
                <w:tab w:val="right" w:pos="3835"/>
              </w:tabs>
              <w:topLinePunct/>
              <w:snapToGrid w:val="0"/>
              <w:spacing w:line="200" w:lineRule="exact"/>
              <w:rPr>
                <w:rStyle w:val="ab"/>
              </w:rPr>
            </w:pPr>
          </w:p>
        </w:tc>
        <w:tc>
          <w:tcPr>
            <w:tcW w:w="652" w:type="dxa"/>
            <w:tcBorders>
              <w:top w:val="nil"/>
              <w:left w:val="nil"/>
              <w:bottom w:val="nil"/>
              <w:right w:val="single" w:sz="4" w:space="0" w:color="auto"/>
            </w:tcBorders>
            <w:tcMar>
              <w:top w:w="57" w:type="dxa"/>
              <w:left w:w="142" w:type="dxa"/>
              <w:bottom w:w="57" w:type="dxa"/>
              <w:right w:w="142" w:type="dxa"/>
            </w:tcMar>
          </w:tcPr>
          <w:p w14:paraId="76FA77E2" w14:textId="77777777" w:rsidR="00B16497" w:rsidRPr="008B6E76" w:rsidRDefault="00B16497" w:rsidP="00B16497">
            <w:pPr>
              <w:snapToGrid w:val="0"/>
              <w:spacing w:line="200" w:lineRule="exact"/>
              <w:rPr>
                <w:rStyle w:val="ab"/>
              </w:rPr>
            </w:pPr>
          </w:p>
        </w:tc>
        <w:tc>
          <w:tcPr>
            <w:tcW w:w="652" w:type="dxa"/>
            <w:tcBorders>
              <w:top w:val="nil"/>
              <w:left w:val="single" w:sz="4" w:space="0" w:color="auto"/>
              <w:bottom w:val="nil"/>
              <w:right w:val="nil"/>
            </w:tcBorders>
          </w:tcPr>
          <w:p w14:paraId="01D61A82" w14:textId="77777777" w:rsidR="00B16497" w:rsidRPr="008B6E76" w:rsidRDefault="00B16497" w:rsidP="00B16497">
            <w:pPr>
              <w:snapToGrid w:val="0"/>
              <w:spacing w:line="200" w:lineRule="exact"/>
              <w:rPr>
                <w:rStyle w:val="ab"/>
              </w:rPr>
            </w:pPr>
          </w:p>
        </w:tc>
        <w:tc>
          <w:tcPr>
            <w:tcW w:w="4344" w:type="dxa"/>
            <w:tcBorders>
              <w:top w:val="nil"/>
              <w:left w:val="nil"/>
              <w:bottom w:val="nil"/>
              <w:right w:val="single" w:sz="4" w:space="0" w:color="auto"/>
            </w:tcBorders>
            <w:tcMar>
              <w:top w:w="57" w:type="dxa"/>
              <w:left w:w="142" w:type="dxa"/>
              <w:bottom w:w="57" w:type="dxa"/>
              <w:right w:w="142" w:type="dxa"/>
            </w:tcMar>
          </w:tcPr>
          <w:p w14:paraId="0DC39504" w14:textId="77777777" w:rsidR="00B16497" w:rsidRPr="008B6E76" w:rsidRDefault="00B16497" w:rsidP="00B16497">
            <w:pPr>
              <w:snapToGrid w:val="0"/>
              <w:spacing w:line="200" w:lineRule="exact"/>
              <w:rPr>
                <w:rStyle w:val="ab"/>
              </w:rPr>
            </w:pPr>
          </w:p>
        </w:tc>
        <w:tc>
          <w:tcPr>
            <w:tcW w:w="4383" w:type="dxa"/>
            <w:tcBorders>
              <w:top w:val="nil"/>
              <w:left w:val="single" w:sz="4" w:space="0" w:color="auto"/>
              <w:bottom w:val="nil"/>
              <w:right w:val="nil"/>
            </w:tcBorders>
            <w:shd w:val="clear" w:color="auto" w:fill="auto"/>
            <w:tcMar>
              <w:top w:w="57" w:type="dxa"/>
              <w:left w:w="142" w:type="dxa"/>
              <w:bottom w:w="57" w:type="dxa"/>
              <w:right w:w="142" w:type="dxa"/>
            </w:tcMar>
          </w:tcPr>
          <w:p w14:paraId="23387F3E" w14:textId="77777777" w:rsidR="00B16497" w:rsidRPr="008B6E76" w:rsidRDefault="00B16497" w:rsidP="00B16497">
            <w:pPr>
              <w:spacing w:line="200" w:lineRule="exact"/>
              <w:rPr>
                <w:rStyle w:val="ab"/>
              </w:rPr>
            </w:pPr>
          </w:p>
        </w:tc>
        <w:tc>
          <w:tcPr>
            <w:tcW w:w="120" w:type="dxa"/>
            <w:vMerge/>
            <w:tcBorders>
              <w:left w:val="nil"/>
              <w:bottom w:val="nil"/>
            </w:tcBorders>
            <w:shd w:val="clear" w:color="auto" w:fill="auto"/>
          </w:tcPr>
          <w:p w14:paraId="49762E43" w14:textId="77777777" w:rsidR="00B16497" w:rsidRDefault="00B16497" w:rsidP="00B16497"/>
        </w:tc>
      </w:tr>
      <w:tr w:rsidR="00B16497" w14:paraId="70D1E44B" w14:textId="77777777" w:rsidTr="001A66A0">
        <w:trPr>
          <w:cantSplit/>
          <w:trHeight w:val="896"/>
        </w:trPr>
        <w:tc>
          <w:tcPr>
            <w:tcW w:w="104" w:type="dxa"/>
            <w:tcBorders>
              <w:top w:val="nil"/>
              <w:bottom w:val="nil"/>
              <w:right w:val="nil"/>
            </w:tcBorders>
          </w:tcPr>
          <w:p w14:paraId="17A0AC86" w14:textId="77777777" w:rsidR="00B16497" w:rsidRPr="009D4699" w:rsidRDefault="00B16497" w:rsidP="00B16497">
            <w:pPr>
              <w:snapToGrid w:val="0"/>
              <w:ind w:leftChars="-100" w:left="-260" w:rightChars="-100" w:right="-260"/>
              <w:rPr>
                <w:rFonts w:asciiTheme="majorEastAsia" w:eastAsiaTheme="majorEastAsia" w:hAnsiTheme="majorEastAsia"/>
                <w:sz w:val="10"/>
                <w:szCs w:val="10"/>
              </w:rPr>
            </w:pPr>
          </w:p>
        </w:tc>
        <w:tc>
          <w:tcPr>
            <w:tcW w:w="3485" w:type="dxa"/>
            <w:tcBorders>
              <w:top w:val="nil"/>
              <w:left w:val="nil"/>
            </w:tcBorders>
          </w:tcPr>
          <w:p w14:paraId="0A07547E" w14:textId="17866190" w:rsidR="00B16497" w:rsidRPr="00D76667" w:rsidRDefault="00CD770F" w:rsidP="00B16497">
            <w:pPr>
              <w:widowControl/>
              <w:autoSpaceDE w:val="0"/>
              <w:autoSpaceDN w:val="0"/>
              <w:adjustRightInd w:val="0"/>
              <w:spacing w:line="200" w:lineRule="exact"/>
              <w:ind w:leftChars="100" w:left="400" w:rightChars="50" w:right="130" w:hangingChars="100" w:hanging="140"/>
              <w:jc w:val="left"/>
              <w:rPr>
                <w:rStyle w:val="ab"/>
              </w:rPr>
            </w:pPr>
            <w:r w:rsidRPr="00CD770F">
              <w:rPr>
                <w:rStyle w:val="ab"/>
                <w:rFonts w:hint="eastAsia"/>
              </w:rPr>
              <w:t>・金属はあたためられたり冷やされたりすると体積が変わるのかについて</w:t>
            </w:r>
            <w:r w:rsidR="00B14E62">
              <w:rPr>
                <w:rStyle w:val="ab"/>
                <w:rFonts w:hint="eastAsia"/>
              </w:rPr>
              <w:t>、</w:t>
            </w:r>
            <w:r w:rsidRPr="00CD770F">
              <w:rPr>
                <w:rStyle w:val="ab"/>
                <w:rFonts w:hint="eastAsia"/>
              </w:rPr>
              <w:t>これまでに学んだことや経験したことを基に予想する。</w:t>
            </w:r>
          </w:p>
        </w:tc>
        <w:tc>
          <w:tcPr>
            <w:tcW w:w="283" w:type="dxa"/>
            <w:tcBorders>
              <w:top w:val="nil"/>
            </w:tcBorders>
            <w:vAlign w:val="center"/>
          </w:tcPr>
          <w:p w14:paraId="56412802" w14:textId="77777777" w:rsidR="00B16497" w:rsidRPr="0082008D" w:rsidRDefault="00B16497" w:rsidP="00B16497">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nil"/>
            </w:tcBorders>
            <w:textDirection w:val="tbRlV"/>
            <w:vAlign w:val="center"/>
          </w:tcPr>
          <w:p w14:paraId="1CA8C472" w14:textId="2BDFB5A4" w:rsidR="00B16497" w:rsidRPr="00553402" w:rsidRDefault="00CD770F" w:rsidP="00B16497">
            <w:pPr>
              <w:snapToGrid w:val="0"/>
              <w:spacing w:line="200" w:lineRule="exact"/>
              <w:ind w:left="113" w:right="113"/>
              <w:jc w:val="center"/>
              <w:rPr>
                <w:rFonts w:asciiTheme="majorEastAsia" w:eastAsiaTheme="majorEastAsia" w:hAnsiTheme="majorEastAsia"/>
                <w:sz w:val="14"/>
                <w:szCs w:val="14"/>
              </w:rPr>
            </w:pPr>
            <w:r w:rsidRPr="00CD770F">
              <w:rPr>
                <w:rFonts w:asciiTheme="majorEastAsia" w:eastAsiaTheme="majorEastAsia" w:hAnsiTheme="majorEastAsia"/>
                <w:sz w:val="14"/>
                <w:szCs w:val="14"/>
                <w:eastAsianLayout w:id="2094759938" w:vert="1" w:vertCompress="1"/>
              </w:rPr>
              <w:t>127</w:t>
            </w:r>
            <w:r w:rsidR="00B16497" w:rsidRPr="00553402">
              <w:rPr>
                <w:rFonts w:asciiTheme="majorEastAsia" w:eastAsiaTheme="majorEastAsia" w:hAnsiTheme="majorEastAsia" w:hint="eastAsia"/>
                <w:sz w:val="14"/>
                <w:szCs w:val="14"/>
              </w:rPr>
              <w:t>～</w:t>
            </w:r>
            <w:r w:rsidRPr="00CD770F">
              <w:rPr>
                <w:rFonts w:asciiTheme="majorEastAsia" w:eastAsiaTheme="majorEastAsia" w:hAnsiTheme="majorEastAsia"/>
                <w:sz w:val="14"/>
                <w:szCs w:val="14"/>
                <w:eastAsianLayout w:id="2094759939" w:vert="1" w:vertCompress="1"/>
              </w:rPr>
              <w:t>128</w:t>
            </w:r>
          </w:p>
        </w:tc>
        <w:tc>
          <w:tcPr>
            <w:tcW w:w="283" w:type="dxa"/>
            <w:tcBorders>
              <w:top w:val="nil"/>
            </w:tcBorders>
            <w:vAlign w:val="center"/>
          </w:tcPr>
          <w:p w14:paraId="11851C96" w14:textId="77777777" w:rsidR="00B16497" w:rsidRDefault="00B16497" w:rsidP="00B16497">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nil"/>
            </w:tcBorders>
            <w:vAlign w:val="center"/>
          </w:tcPr>
          <w:p w14:paraId="3AA671CC" w14:textId="77777777" w:rsidR="00B16497" w:rsidRDefault="00B16497" w:rsidP="00B16497">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nil"/>
              <w:right w:val="nil"/>
            </w:tcBorders>
            <w:tcMar>
              <w:top w:w="57" w:type="dxa"/>
              <w:left w:w="142" w:type="dxa"/>
              <w:bottom w:w="57" w:type="dxa"/>
              <w:right w:w="142" w:type="dxa"/>
            </w:tcMar>
          </w:tcPr>
          <w:p w14:paraId="10F71334" w14:textId="7CBE123A" w:rsidR="003E3195" w:rsidRDefault="00CD770F" w:rsidP="003E3195">
            <w:pPr>
              <w:widowControl/>
              <w:tabs>
                <w:tab w:val="right" w:pos="3835"/>
              </w:tabs>
              <w:topLinePunct/>
              <w:autoSpaceDE w:val="0"/>
              <w:autoSpaceDN w:val="0"/>
              <w:adjustRightInd w:val="0"/>
              <w:spacing w:line="200" w:lineRule="exact"/>
              <w:jc w:val="left"/>
              <w:rPr>
                <w:rFonts w:asciiTheme="majorEastAsia" w:eastAsiaTheme="majorEastAsia" w:hAnsiTheme="majorEastAsia"/>
                <w:b/>
                <w:sz w:val="14"/>
                <w:szCs w:val="14"/>
              </w:rPr>
            </w:pPr>
            <w:r w:rsidRPr="00CD770F">
              <w:rPr>
                <w:rFonts w:asciiTheme="majorEastAsia" w:eastAsiaTheme="majorEastAsia" w:hAnsiTheme="majorEastAsia" w:hint="eastAsia"/>
                <w:b/>
                <w:sz w:val="14"/>
                <w:szCs w:val="14"/>
              </w:rPr>
              <w:t>【思①】温度による金属の体積変化について</w:t>
            </w:r>
            <w:r w:rsidR="00B14E62">
              <w:rPr>
                <w:rFonts w:asciiTheme="majorEastAsia" w:eastAsiaTheme="majorEastAsia" w:hAnsiTheme="majorEastAsia" w:hint="eastAsia"/>
                <w:b/>
                <w:sz w:val="14"/>
                <w:szCs w:val="14"/>
              </w:rPr>
              <w:t>、</w:t>
            </w:r>
            <w:r w:rsidRPr="00CD770F">
              <w:rPr>
                <w:rFonts w:asciiTheme="majorEastAsia" w:eastAsiaTheme="majorEastAsia" w:hAnsiTheme="majorEastAsia" w:hint="eastAsia"/>
                <w:b/>
                <w:sz w:val="14"/>
                <w:szCs w:val="14"/>
              </w:rPr>
              <w:t>空気や水について学んだことや生活経験を基に</w:t>
            </w:r>
            <w:r w:rsidR="00B14E62">
              <w:rPr>
                <w:rFonts w:asciiTheme="majorEastAsia" w:eastAsiaTheme="majorEastAsia" w:hAnsiTheme="majorEastAsia" w:hint="eastAsia"/>
                <w:b/>
                <w:sz w:val="14"/>
                <w:szCs w:val="14"/>
              </w:rPr>
              <w:t>、</w:t>
            </w:r>
            <w:r w:rsidRPr="00CD770F">
              <w:rPr>
                <w:rFonts w:asciiTheme="majorEastAsia" w:eastAsiaTheme="majorEastAsia" w:hAnsiTheme="majorEastAsia" w:hint="eastAsia"/>
                <w:b/>
                <w:sz w:val="14"/>
                <w:szCs w:val="14"/>
              </w:rPr>
              <w:t>根拠のある予想を発想し</w:t>
            </w:r>
            <w:r w:rsidR="00B14E62">
              <w:rPr>
                <w:rFonts w:asciiTheme="majorEastAsia" w:eastAsiaTheme="majorEastAsia" w:hAnsiTheme="majorEastAsia" w:hint="eastAsia"/>
                <w:b/>
                <w:sz w:val="14"/>
                <w:szCs w:val="14"/>
              </w:rPr>
              <w:t>、</w:t>
            </w:r>
            <w:r w:rsidRPr="00CD770F">
              <w:rPr>
                <w:rFonts w:asciiTheme="majorEastAsia" w:eastAsiaTheme="majorEastAsia" w:hAnsiTheme="majorEastAsia" w:hint="eastAsia"/>
                <w:b/>
                <w:sz w:val="14"/>
                <w:szCs w:val="14"/>
              </w:rPr>
              <w:t>表現しているかを評価する。</w:t>
            </w:r>
          </w:p>
          <w:p w14:paraId="1E6867A4" w14:textId="398A7D56" w:rsidR="00B16497" w:rsidRPr="00EB1453" w:rsidRDefault="00CD770F" w:rsidP="003E3195">
            <w:pPr>
              <w:widowControl/>
              <w:tabs>
                <w:tab w:val="right" w:pos="3835"/>
              </w:tabs>
              <w:topLinePunct/>
              <w:autoSpaceDE w:val="0"/>
              <w:autoSpaceDN w:val="0"/>
              <w:adjustRightInd w:val="0"/>
              <w:spacing w:line="200" w:lineRule="exact"/>
              <w:jc w:val="right"/>
              <w:rPr>
                <w:rStyle w:val="ab"/>
              </w:rPr>
            </w:pPr>
            <w:r w:rsidRPr="00CD770F">
              <w:rPr>
                <w:rFonts w:asciiTheme="majorEastAsia" w:eastAsiaTheme="majorEastAsia" w:hAnsiTheme="majorEastAsia" w:hint="eastAsia"/>
                <w:b/>
                <w:sz w:val="14"/>
                <w:szCs w:val="14"/>
              </w:rPr>
              <w:t>【発言分析・記述分析】</w:t>
            </w:r>
          </w:p>
        </w:tc>
        <w:tc>
          <w:tcPr>
            <w:tcW w:w="652" w:type="dxa"/>
            <w:tcBorders>
              <w:top w:val="nil"/>
              <w:left w:val="nil"/>
            </w:tcBorders>
            <w:tcMar>
              <w:top w:w="57" w:type="dxa"/>
              <w:left w:w="142" w:type="dxa"/>
              <w:bottom w:w="57" w:type="dxa"/>
              <w:right w:w="142" w:type="dxa"/>
            </w:tcMar>
          </w:tcPr>
          <w:p w14:paraId="265CD1D3" w14:textId="77777777" w:rsidR="00B16497" w:rsidRPr="00EB1453" w:rsidRDefault="00B16497" w:rsidP="00B16497">
            <w:pPr>
              <w:snapToGrid w:val="0"/>
              <w:spacing w:line="200" w:lineRule="exact"/>
              <w:rPr>
                <w:rStyle w:val="ab"/>
              </w:rPr>
            </w:pPr>
          </w:p>
        </w:tc>
        <w:tc>
          <w:tcPr>
            <w:tcW w:w="652" w:type="dxa"/>
            <w:tcBorders>
              <w:top w:val="nil"/>
              <w:left w:val="nil"/>
              <w:right w:val="nil"/>
            </w:tcBorders>
          </w:tcPr>
          <w:p w14:paraId="51EA5DEC" w14:textId="77777777" w:rsidR="00B16497" w:rsidRPr="00EB1453" w:rsidRDefault="00B16497" w:rsidP="00B16497">
            <w:pPr>
              <w:snapToGrid w:val="0"/>
              <w:spacing w:line="200" w:lineRule="exact"/>
              <w:rPr>
                <w:rStyle w:val="ab"/>
              </w:rPr>
            </w:pPr>
          </w:p>
        </w:tc>
        <w:tc>
          <w:tcPr>
            <w:tcW w:w="4344" w:type="dxa"/>
            <w:tcBorders>
              <w:top w:val="nil"/>
              <w:left w:val="nil"/>
            </w:tcBorders>
            <w:tcMar>
              <w:top w:w="57" w:type="dxa"/>
              <w:left w:w="142" w:type="dxa"/>
              <w:bottom w:w="57" w:type="dxa"/>
              <w:right w:w="142" w:type="dxa"/>
            </w:tcMar>
          </w:tcPr>
          <w:p w14:paraId="27221182" w14:textId="7A7832C1" w:rsidR="00B16497" w:rsidRPr="00EB1453" w:rsidRDefault="000B1F5D" w:rsidP="00B16497">
            <w:pPr>
              <w:widowControl/>
              <w:autoSpaceDE w:val="0"/>
              <w:autoSpaceDN w:val="0"/>
              <w:adjustRightInd w:val="0"/>
              <w:spacing w:line="200" w:lineRule="exact"/>
              <w:jc w:val="left"/>
              <w:rPr>
                <w:rStyle w:val="ab"/>
              </w:rPr>
            </w:pPr>
            <w:r w:rsidRPr="000B1F5D">
              <w:rPr>
                <w:rStyle w:val="ab"/>
                <w:rFonts w:hint="eastAsia"/>
              </w:rPr>
              <w:t>あたためたり冷やしたりしたときの</w:t>
            </w:r>
            <w:r w:rsidR="00CD770F" w:rsidRPr="00CD770F">
              <w:rPr>
                <w:rStyle w:val="ab"/>
                <w:rFonts w:hint="eastAsia"/>
              </w:rPr>
              <w:t>金属の体積変化について</w:t>
            </w:r>
            <w:r w:rsidR="00B14E62">
              <w:rPr>
                <w:rStyle w:val="ab"/>
                <w:rFonts w:hint="eastAsia"/>
              </w:rPr>
              <w:t>、</w:t>
            </w:r>
            <w:r>
              <w:rPr>
                <w:rStyle w:val="ab"/>
                <w:rFonts w:hint="eastAsia"/>
              </w:rPr>
              <w:t>空気や水について学んだことや生活経験を基に具体的な例を示し</w:t>
            </w:r>
            <w:r w:rsidR="00B14E62">
              <w:rPr>
                <w:rStyle w:val="ab"/>
                <w:rFonts w:hint="eastAsia"/>
              </w:rPr>
              <w:t>、</w:t>
            </w:r>
            <w:r w:rsidRPr="000B1F5D">
              <w:rPr>
                <w:rStyle w:val="ab"/>
                <w:rFonts w:hint="eastAsia"/>
              </w:rPr>
              <w:t>金属の体積と温度の変化を関係付けるなどして</w:t>
            </w:r>
            <w:r w:rsidR="00CD770F" w:rsidRPr="00CD770F">
              <w:rPr>
                <w:rStyle w:val="ab"/>
                <w:rFonts w:hint="eastAsia"/>
              </w:rPr>
              <w:t>妥当な根拠に基づいた予想を発想し</w:t>
            </w:r>
            <w:r w:rsidR="00B14E62">
              <w:rPr>
                <w:rStyle w:val="ab"/>
                <w:rFonts w:hint="eastAsia"/>
              </w:rPr>
              <w:t>、</w:t>
            </w:r>
            <w:r w:rsidR="00CD770F" w:rsidRPr="00CD770F">
              <w:rPr>
                <w:rStyle w:val="ab"/>
                <w:rFonts w:hint="eastAsia"/>
              </w:rPr>
              <w:t>表現している。</w:t>
            </w:r>
          </w:p>
        </w:tc>
        <w:tc>
          <w:tcPr>
            <w:tcW w:w="4383" w:type="dxa"/>
            <w:tcBorders>
              <w:top w:val="nil"/>
              <w:right w:val="nil"/>
            </w:tcBorders>
            <w:shd w:val="clear" w:color="auto" w:fill="auto"/>
            <w:tcMar>
              <w:top w:w="57" w:type="dxa"/>
              <w:left w:w="142" w:type="dxa"/>
              <w:bottom w:w="57" w:type="dxa"/>
              <w:right w:w="142" w:type="dxa"/>
            </w:tcMar>
          </w:tcPr>
          <w:p w14:paraId="61067BD8" w14:textId="6ABC842F" w:rsidR="00B16497" w:rsidRPr="00EB1453" w:rsidRDefault="000B1F5D" w:rsidP="00B16497">
            <w:pPr>
              <w:widowControl/>
              <w:autoSpaceDE w:val="0"/>
              <w:autoSpaceDN w:val="0"/>
              <w:adjustRightInd w:val="0"/>
              <w:spacing w:line="200" w:lineRule="exact"/>
              <w:jc w:val="left"/>
              <w:rPr>
                <w:rStyle w:val="ab"/>
              </w:rPr>
            </w:pPr>
            <w:r>
              <w:rPr>
                <w:rStyle w:val="ab"/>
                <w:rFonts w:hint="eastAsia"/>
              </w:rPr>
              <w:t>空気と水は温度によって体積が変化したことを確認す</w:t>
            </w:r>
            <w:r w:rsidR="00CD770F" w:rsidRPr="00CD770F">
              <w:rPr>
                <w:rStyle w:val="ab"/>
                <w:rFonts w:hint="eastAsia"/>
              </w:rPr>
              <w:t>るとともに</w:t>
            </w:r>
            <w:r w:rsidR="00B14E62">
              <w:rPr>
                <w:rStyle w:val="ab"/>
                <w:rFonts w:hint="eastAsia"/>
              </w:rPr>
              <w:t>、</w:t>
            </w:r>
            <w:r w:rsidR="00CD770F" w:rsidRPr="00CD770F">
              <w:rPr>
                <w:rStyle w:val="ab"/>
                <w:rFonts w:hint="eastAsia"/>
              </w:rPr>
              <w:t>金属について知っていることを問いかけ</w:t>
            </w:r>
            <w:r w:rsidR="00B14E62">
              <w:rPr>
                <w:rStyle w:val="ab"/>
                <w:rFonts w:hint="eastAsia"/>
              </w:rPr>
              <w:t>、</w:t>
            </w:r>
            <w:r w:rsidR="00CD770F" w:rsidRPr="00CD770F">
              <w:rPr>
                <w:rStyle w:val="ab"/>
                <w:rFonts w:hint="eastAsia"/>
              </w:rPr>
              <w:t>それらの中から自分なりの根拠をもって予想することができるように</w:t>
            </w:r>
            <w:r w:rsidR="00B14E62">
              <w:rPr>
                <w:rStyle w:val="ab"/>
                <w:rFonts w:hint="eastAsia"/>
              </w:rPr>
              <w:t>、</w:t>
            </w:r>
            <w:r w:rsidR="00CD770F" w:rsidRPr="00CD770F">
              <w:rPr>
                <w:rStyle w:val="ab"/>
                <w:rFonts w:hint="eastAsia"/>
              </w:rPr>
              <w:t>助言・援助する。</w:t>
            </w:r>
          </w:p>
        </w:tc>
        <w:tc>
          <w:tcPr>
            <w:tcW w:w="120" w:type="dxa"/>
            <w:tcBorders>
              <w:top w:val="nil"/>
              <w:left w:val="nil"/>
              <w:bottom w:val="nil"/>
            </w:tcBorders>
            <w:shd w:val="clear" w:color="auto" w:fill="auto"/>
          </w:tcPr>
          <w:p w14:paraId="50CA0295" w14:textId="77777777" w:rsidR="00B16497" w:rsidRDefault="00B16497" w:rsidP="00B16497"/>
        </w:tc>
      </w:tr>
    </w:tbl>
    <w:p w14:paraId="3F300D1A" w14:textId="77777777" w:rsidR="00B07598" w:rsidRDefault="00B07598" w:rsidP="00B07598">
      <w:pPr>
        <w:snapToGrid w:val="0"/>
        <w:spacing w:line="80" w:lineRule="exact"/>
        <w:rPr>
          <w:rFonts w:asciiTheme="majorEastAsia" w:eastAsiaTheme="majorEastAsia" w:hAnsiTheme="majorEastAsia"/>
          <w:sz w:val="16"/>
        </w:rPr>
      </w:pPr>
    </w:p>
    <w:p w14:paraId="37500961" w14:textId="281AF110" w:rsidR="00B07598" w:rsidRDefault="00EE6B35" w:rsidP="00817FF8">
      <w:pPr>
        <w:topLinePunct/>
        <w:snapToGrid w:val="0"/>
        <w:spacing w:line="200" w:lineRule="exact"/>
        <w:rPr>
          <w:rFonts w:asciiTheme="majorEastAsia" w:eastAsiaTheme="majorEastAsia" w:hAnsiTheme="majorEastAsia"/>
          <w:sz w:val="16"/>
        </w:rPr>
      </w:pPr>
      <w:r>
        <w:rPr>
          <w:rFonts w:asciiTheme="majorEastAsia" w:eastAsiaTheme="majorEastAsia" w:hAnsiTheme="majorEastAsia" w:hint="eastAsia"/>
          <w:sz w:val="16"/>
        </w:rPr>
        <w:t>（次</w:t>
      </w:r>
      <w:r w:rsidR="00B07598">
        <w:rPr>
          <w:rFonts w:asciiTheme="majorEastAsia" w:eastAsiaTheme="majorEastAsia" w:hAnsiTheme="majorEastAsia" w:hint="eastAsia"/>
          <w:sz w:val="16"/>
        </w:rPr>
        <w:t>に続く</w:t>
      </w:r>
      <w:r w:rsidR="00B07598" w:rsidRPr="00EB1453">
        <w:rPr>
          <w:rFonts w:asciiTheme="majorEastAsia" w:eastAsiaTheme="majorEastAsia" w:hAnsiTheme="majorEastAsia" w:hint="eastAsia"/>
          <w:spacing w:val="-40"/>
          <w:sz w:val="16"/>
          <w:szCs w:val="16"/>
        </w:rPr>
        <w:t>）</w:t>
      </w:r>
      <w:r w:rsidR="00B07598" w:rsidRPr="000C1FEF">
        <w:rPr>
          <w:rFonts w:asciiTheme="majorEastAsia" w:eastAsiaTheme="majorEastAsia" w:hAnsiTheme="majorEastAsia"/>
          <w:sz w:val="16"/>
        </w:rPr>
        <w:t xml:space="preserve">　　　　　　　　　</w:t>
      </w:r>
      <w:r w:rsidR="00B07598">
        <w:rPr>
          <w:rFonts w:asciiTheme="majorEastAsia" w:eastAsiaTheme="majorEastAsia" w:hAnsiTheme="majorEastAsia"/>
          <w:sz w:val="16"/>
        </w:rPr>
        <w:t xml:space="preserve">　</w:t>
      </w:r>
      <w:r w:rsidR="00B07598">
        <w:rPr>
          <w:rFonts w:asciiTheme="majorEastAsia" w:eastAsiaTheme="majorEastAsia" w:hAnsiTheme="majorEastAsia" w:hint="eastAsia"/>
          <w:sz w:val="16"/>
        </w:rPr>
        <w:t xml:space="preserve">　　</w:t>
      </w:r>
      <w:r w:rsidR="00B07598">
        <w:rPr>
          <w:rFonts w:asciiTheme="majorEastAsia" w:eastAsiaTheme="majorEastAsia" w:hAnsiTheme="majorEastAsia"/>
          <w:sz w:val="16"/>
        </w:rPr>
        <w:t xml:space="preserve">　</w:t>
      </w:r>
      <w:r w:rsidR="00B07598" w:rsidRPr="000C1FEF">
        <w:rPr>
          <w:rFonts w:asciiTheme="majorEastAsia" w:eastAsiaTheme="majorEastAsia" w:hAnsiTheme="majorEastAsia"/>
          <w:sz w:val="16"/>
        </w:rPr>
        <w:t xml:space="preserve">　</w:t>
      </w:r>
    </w:p>
    <w:p w14:paraId="1484A8FB" w14:textId="77777777" w:rsidR="00B07598" w:rsidRDefault="00B07598" w:rsidP="00B07598">
      <w:pPr>
        <w:rPr>
          <w:rFonts w:asciiTheme="majorEastAsia" w:eastAsiaTheme="majorEastAsia" w:hAnsiTheme="majorEastAsia"/>
          <w:sz w:val="16"/>
        </w:rPr>
      </w:pPr>
    </w:p>
    <w:p w14:paraId="40535763" w14:textId="77777777" w:rsidR="00B07598" w:rsidRDefault="00B07598" w:rsidP="00B07598">
      <w:pPr>
        <w:rPr>
          <w:rFonts w:asciiTheme="majorEastAsia" w:eastAsiaTheme="majorEastAsia" w:hAnsiTheme="majorEastAsia"/>
          <w:sz w:val="16"/>
        </w:rPr>
      </w:pPr>
    </w:p>
    <w:p w14:paraId="584C3F44" w14:textId="77777777" w:rsidR="00B07598" w:rsidRDefault="00B07598" w:rsidP="00B07598">
      <w:pPr>
        <w:rPr>
          <w:rFonts w:asciiTheme="majorEastAsia" w:eastAsiaTheme="majorEastAsia" w:hAnsiTheme="majorEastAsia"/>
          <w:sz w:val="16"/>
        </w:rPr>
      </w:pPr>
    </w:p>
    <w:tbl>
      <w:tblPr>
        <w:tblStyle w:val="ae"/>
        <w:tblW w:w="18928"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652"/>
        <w:gridCol w:w="652"/>
        <w:gridCol w:w="4344"/>
        <w:gridCol w:w="4383"/>
        <w:gridCol w:w="120"/>
      </w:tblGrid>
      <w:tr w:rsidR="00B07598" w14:paraId="7E1D705B" w14:textId="77777777" w:rsidTr="001A66A0">
        <w:trPr>
          <w:trHeight w:val="340"/>
        </w:trPr>
        <w:tc>
          <w:tcPr>
            <w:tcW w:w="3589" w:type="dxa"/>
            <w:gridSpan w:val="2"/>
            <w:tcBorders>
              <w:bottom w:val="single" w:sz="4" w:space="0" w:color="auto"/>
            </w:tcBorders>
            <w:shd w:val="clear" w:color="auto" w:fill="808080" w:themeFill="background1" w:themeFillShade="80"/>
            <w:vAlign w:val="center"/>
          </w:tcPr>
          <w:p w14:paraId="7C4BAB73" w14:textId="77777777" w:rsidR="00B07598" w:rsidRPr="009B573F" w:rsidRDefault="00B07598" w:rsidP="001A66A0">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14:paraId="7DFD6265" w14:textId="77777777" w:rsidR="00B07598" w:rsidRPr="00F21F0E" w:rsidRDefault="00B07598" w:rsidP="001A66A0">
            <w:pPr>
              <w:snapToGrid w:val="0"/>
              <w:jc w:val="center"/>
              <w:rPr>
                <w:rFonts w:asciiTheme="majorEastAsia" w:eastAsiaTheme="majorEastAsia" w:hAnsiTheme="majorEastAsia"/>
                <w:spacing w:val="-40"/>
                <w:sz w:val="12"/>
              </w:rPr>
            </w:pPr>
            <w:r w:rsidRPr="00DF3E19">
              <w:rPr>
                <w:rFonts w:asciiTheme="majorEastAsia" w:eastAsiaTheme="majorEastAsia" w:hAnsiTheme="majorEastAsia"/>
                <w:color w:val="FFFFFF" w:themeColor="background1"/>
                <w:spacing w:val="12"/>
                <w:kern w:val="0"/>
                <w:sz w:val="12"/>
              </w:rPr>
              <w:t>時</w:t>
            </w:r>
            <w:r w:rsidRPr="00DF3E19">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7CB4C26F" w14:textId="77777777" w:rsidR="00B07598" w:rsidRPr="00F21F0E" w:rsidRDefault="00B07598" w:rsidP="001A66A0">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3D94255E" w14:textId="77777777" w:rsidR="00B07598" w:rsidRPr="00F21F0E" w:rsidRDefault="00B07598" w:rsidP="001A66A0">
            <w:pPr>
              <w:snapToGrid w:val="0"/>
              <w:jc w:val="center"/>
              <w:rPr>
                <w:rFonts w:asciiTheme="majorEastAsia" w:eastAsiaTheme="majorEastAsia" w:hAnsiTheme="majorEastAsia"/>
                <w:color w:val="FFFFFF" w:themeColor="background1"/>
                <w:sz w:val="12"/>
              </w:rPr>
            </w:pPr>
            <w:r w:rsidRPr="0015698D">
              <w:rPr>
                <w:rFonts w:asciiTheme="majorEastAsia" w:eastAsiaTheme="majorEastAsia" w:hAnsiTheme="majorEastAsia" w:hint="eastAsia"/>
                <w:color w:val="FFFFFF" w:themeColor="background1"/>
                <w:w w:val="43"/>
                <w:kern w:val="0"/>
                <w:sz w:val="12"/>
                <w:fitText w:val="158" w:id="-2125761279"/>
              </w:rPr>
              <w:t>ペー</w:t>
            </w:r>
            <w:r w:rsidRPr="0015698D">
              <w:rPr>
                <w:rFonts w:asciiTheme="majorEastAsia" w:eastAsiaTheme="majorEastAsia" w:hAnsiTheme="majorEastAsia" w:hint="eastAsia"/>
                <w:color w:val="FFFFFF" w:themeColor="background1"/>
                <w:spacing w:val="3"/>
                <w:w w:val="43"/>
                <w:kern w:val="0"/>
                <w:sz w:val="12"/>
                <w:fitText w:val="158" w:id="-2125761279"/>
              </w:rPr>
              <w:t>ジ</w:t>
            </w:r>
          </w:p>
        </w:tc>
        <w:tc>
          <w:tcPr>
            <w:tcW w:w="283" w:type="dxa"/>
            <w:tcBorders>
              <w:bottom w:val="single" w:sz="4" w:space="0" w:color="auto"/>
            </w:tcBorders>
            <w:shd w:val="clear" w:color="auto" w:fill="808080" w:themeFill="background1" w:themeFillShade="80"/>
            <w:tcFitText/>
            <w:vAlign w:val="center"/>
          </w:tcPr>
          <w:p w14:paraId="776A6987" w14:textId="77777777" w:rsidR="00B07598" w:rsidRPr="00F21F0E" w:rsidRDefault="00B07598" w:rsidP="001A66A0">
            <w:pPr>
              <w:snapToGrid w:val="0"/>
              <w:jc w:val="center"/>
              <w:rPr>
                <w:rFonts w:asciiTheme="majorEastAsia" w:eastAsiaTheme="majorEastAsia" w:hAnsiTheme="majorEastAsia"/>
                <w:color w:val="FFFFFF" w:themeColor="background1"/>
                <w:sz w:val="12"/>
              </w:rPr>
            </w:pPr>
            <w:r w:rsidRPr="00DF3E19">
              <w:rPr>
                <w:rFonts w:asciiTheme="majorEastAsia" w:eastAsiaTheme="majorEastAsia" w:hAnsiTheme="majorEastAsia"/>
                <w:color w:val="FFFFFF" w:themeColor="background1"/>
                <w:spacing w:val="12"/>
                <w:kern w:val="0"/>
                <w:sz w:val="12"/>
              </w:rPr>
              <w:t>重</w:t>
            </w:r>
            <w:r w:rsidRPr="00DF3E19">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485F4CD7" w14:textId="77777777" w:rsidR="00B07598" w:rsidRPr="00F21F0E" w:rsidRDefault="00B07598" w:rsidP="001A66A0">
            <w:pPr>
              <w:snapToGrid w:val="0"/>
              <w:jc w:val="center"/>
              <w:rPr>
                <w:rFonts w:asciiTheme="majorEastAsia" w:eastAsiaTheme="majorEastAsia" w:hAnsiTheme="majorEastAsia"/>
                <w:color w:val="FFFFFF" w:themeColor="background1"/>
                <w:sz w:val="12"/>
              </w:rPr>
            </w:pPr>
            <w:r w:rsidRPr="00DF3E19">
              <w:rPr>
                <w:rFonts w:asciiTheme="majorEastAsia" w:eastAsiaTheme="majorEastAsia" w:hAnsiTheme="majorEastAsia"/>
                <w:color w:val="FFFFFF" w:themeColor="background1"/>
                <w:spacing w:val="12"/>
                <w:kern w:val="0"/>
                <w:sz w:val="12"/>
              </w:rPr>
              <w:t>記</w:t>
            </w:r>
            <w:r w:rsidRPr="00DF3E19">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nil"/>
            </w:tcBorders>
            <w:shd w:val="clear" w:color="auto" w:fill="808080" w:themeFill="background1" w:themeFillShade="80"/>
            <w:vAlign w:val="center"/>
          </w:tcPr>
          <w:p w14:paraId="0B13A40F" w14:textId="25A77BAC" w:rsidR="00B07598" w:rsidRPr="0096102B" w:rsidRDefault="00433B52" w:rsidP="001A66A0">
            <w:pPr>
              <w:jc w:val="center"/>
              <w:rPr>
                <w:rFonts w:asciiTheme="majorEastAsia" w:eastAsiaTheme="majorEastAsia" w:hAnsiTheme="majorEastAsia"/>
                <w:b/>
                <w:color w:val="FFFFFF" w:themeColor="background1"/>
                <w:sz w:val="22"/>
              </w:rPr>
            </w:pPr>
            <w:r>
              <w:rPr>
                <w:rFonts w:asciiTheme="majorEastAsia" w:eastAsiaTheme="majorEastAsia" w:hAnsiTheme="majorEastAsia"/>
                <w:b/>
                <w:color w:val="FFFFFF" w:themeColor="background1"/>
                <w:sz w:val="18"/>
              </w:rPr>
              <w:t>おおむね満足できる児童への評価と方法</w:t>
            </w:r>
          </w:p>
        </w:tc>
        <w:tc>
          <w:tcPr>
            <w:tcW w:w="652" w:type="dxa"/>
            <w:tcBorders>
              <w:left w:val="nil"/>
              <w:bottom w:val="single" w:sz="4" w:space="0" w:color="auto"/>
              <w:right w:val="single" w:sz="4" w:space="0" w:color="auto"/>
            </w:tcBorders>
            <w:shd w:val="clear" w:color="auto" w:fill="808080" w:themeFill="background1" w:themeFillShade="80"/>
            <w:vAlign w:val="center"/>
          </w:tcPr>
          <w:p w14:paraId="0B897FA9" w14:textId="77777777" w:rsidR="00B07598" w:rsidRPr="0096102B" w:rsidRDefault="00B07598" w:rsidP="001A66A0">
            <w:pPr>
              <w:jc w:val="center"/>
              <w:rPr>
                <w:color w:val="FFFFFF" w:themeColor="background1"/>
                <w:sz w:val="22"/>
              </w:rPr>
            </w:pPr>
          </w:p>
        </w:tc>
        <w:tc>
          <w:tcPr>
            <w:tcW w:w="652" w:type="dxa"/>
            <w:tcBorders>
              <w:left w:val="single" w:sz="4" w:space="0" w:color="auto"/>
              <w:bottom w:val="single" w:sz="4" w:space="0" w:color="auto"/>
              <w:right w:val="nil"/>
            </w:tcBorders>
            <w:shd w:val="clear" w:color="auto" w:fill="808080" w:themeFill="background1" w:themeFillShade="80"/>
            <w:vAlign w:val="center"/>
          </w:tcPr>
          <w:p w14:paraId="34F33051" w14:textId="77777777" w:rsidR="00B07598" w:rsidRPr="0096102B" w:rsidRDefault="00B07598" w:rsidP="001A66A0">
            <w:pPr>
              <w:jc w:val="center"/>
              <w:rPr>
                <w:color w:val="FFFFFF" w:themeColor="background1"/>
                <w:sz w:val="22"/>
              </w:rPr>
            </w:pPr>
          </w:p>
        </w:tc>
        <w:tc>
          <w:tcPr>
            <w:tcW w:w="4344" w:type="dxa"/>
            <w:tcBorders>
              <w:left w:val="nil"/>
              <w:bottom w:val="single" w:sz="4" w:space="0" w:color="auto"/>
            </w:tcBorders>
            <w:shd w:val="clear" w:color="auto" w:fill="808080" w:themeFill="background1" w:themeFillShade="80"/>
            <w:vAlign w:val="center"/>
          </w:tcPr>
          <w:p w14:paraId="7091568F" w14:textId="77777777" w:rsidR="00B07598" w:rsidRPr="0096102B" w:rsidRDefault="00B07598" w:rsidP="001A66A0">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83" w:type="dxa"/>
            <w:tcBorders>
              <w:bottom w:val="single" w:sz="4" w:space="0" w:color="auto"/>
              <w:right w:val="nil"/>
            </w:tcBorders>
            <w:shd w:val="clear" w:color="auto" w:fill="808080" w:themeFill="background1" w:themeFillShade="80"/>
            <w:vAlign w:val="center"/>
          </w:tcPr>
          <w:p w14:paraId="12B2A290" w14:textId="77777777" w:rsidR="00B07598" w:rsidRPr="0096102B" w:rsidRDefault="00B07598" w:rsidP="001A66A0">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20" w:type="dxa"/>
            <w:tcBorders>
              <w:left w:val="nil"/>
              <w:bottom w:val="single" w:sz="4" w:space="0" w:color="auto"/>
            </w:tcBorders>
            <w:shd w:val="clear" w:color="auto" w:fill="808080" w:themeFill="background1" w:themeFillShade="80"/>
          </w:tcPr>
          <w:p w14:paraId="6A133677" w14:textId="77777777" w:rsidR="00B07598" w:rsidRDefault="00B07598" w:rsidP="001A66A0">
            <w:pPr>
              <w:snapToGrid w:val="0"/>
              <w:spacing w:line="120" w:lineRule="exact"/>
            </w:pPr>
          </w:p>
        </w:tc>
      </w:tr>
      <w:tr w:rsidR="00B07598" w14:paraId="37C9CA14" w14:textId="77777777" w:rsidTr="001A66A0">
        <w:trPr>
          <w:cantSplit/>
          <w:trHeight w:val="624"/>
        </w:trPr>
        <w:tc>
          <w:tcPr>
            <w:tcW w:w="104" w:type="dxa"/>
            <w:vMerge w:val="restart"/>
            <w:tcBorders>
              <w:top w:val="single" w:sz="4" w:space="0" w:color="auto"/>
              <w:right w:val="nil"/>
            </w:tcBorders>
          </w:tcPr>
          <w:p w14:paraId="4A6C604C" w14:textId="77777777" w:rsidR="00B07598" w:rsidRPr="009D4699" w:rsidRDefault="00B07598" w:rsidP="001A66A0">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single" w:sz="4" w:space="0" w:color="auto"/>
              <w:left w:val="nil"/>
              <w:right w:val="single" w:sz="4" w:space="0" w:color="auto"/>
            </w:tcBorders>
            <w:tcMar>
              <w:top w:w="57" w:type="dxa"/>
              <w:left w:w="255" w:type="dxa"/>
              <w:bottom w:w="57" w:type="dxa"/>
              <w:right w:w="142" w:type="dxa"/>
            </w:tcMar>
          </w:tcPr>
          <w:p w14:paraId="65D4B19B" w14:textId="5B55092B" w:rsidR="003E3195" w:rsidRPr="003E3195" w:rsidRDefault="003E3195" w:rsidP="003E3195">
            <w:pPr>
              <w:widowControl/>
              <w:tabs>
                <w:tab w:val="right" w:pos="3185"/>
              </w:tabs>
              <w:autoSpaceDE w:val="0"/>
              <w:autoSpaceDN w:val="0"/>
              <w:adjustRightInd w:val="0"/>
              <w:spacing w:line="200" w:lineRule="exact"/>
              <w:ind w:left="140" w:hangingChars="100" w:hanging="140"/>
              <w:jc w:val="left"/>
              <w:rPr>
                <w:rStyle w:val="ab"/>
              </w:rPr>
            </w:pPr>
            <w:r w:rsidRPr="003E3195">
              <w:rPr>
                <w:rStyle w:val="ab"/>
                <w:rFonts w:hint="eastAsia"/>
              </w:rPr>
              <w:t>・金属を熱したり冷やしたりして</w:t>
            </w:r>
            <w:r w:rsidR="00B14E62">
              <w:rPr>
                <w:rStyle w:val="ab"/>
                <w:rFonts w:hint="eastAsia"/>
              </w:rPr>
              <w:t>、</w:t>
            </w:r>
            <w:r w:rsidRPr="003E3195">
              <w:rPr>
                <w:rStyle w:val="ab"/>
                <w:rFonts w:hint="eastAsia"/>
              </w:rPr>
              <w:t>体積の変化を調べる。</w:t>
            </w:r>
            <w:r>
              <w:rPr>
                <w:rStyle w:val="ab"/>
                <w:rFonts w:hint="eastAsia"/>
              </w:rPr>
              <w:t xml:space="preserve"> </w:t>
            </w:r>
            <w:r>
              <w:rPr>
                <w:rStyle w:val="ab"/>
              </w:rPr>
              <w:t xml:space="preserve">              </w:t>
            </w:r>
            <w:r>
              <w:rPr>
                <w:rStyle w:val="ab"/>
                <w:rFonts w:hint="eastAsia"/>
              </w:rPr>
              <w:t xml:space="preserve">　　　　</w:t>
            </w:r>
            <w:r w:rsidR="00284118" w:rsidRPr="00284118">
              <w:rPr>
                <w:rStyle w:val="ab"/>
                <w:rFonts w:hint="eastAsia"/>
                <w:b/>
              </w:rPr>
              <w:t>（</w:t>
            </w:r>
            <w:r w:rsidRPr="00284118">
              <w:rPr>
                <w:rStyle w:val="ab"/>
                <w:rFonts w:hint="eastAsia"/>
                <w:b/>
              </w:rPr>
              <w:t>実験</w:t>
            </w:r>
            <w:r w:rsidR="00284118" w:rsidRPr="00284118">
              <w:rPr>
                <w:rStyle w:val="ab"/>
                <w:rFonts w:hint="eastAsia"/>
                <w:b/>
              </w:rPr>
              <w:t>３）</w:t>
            </w:r>
          </w:p>
          <w:p w14:paraId="2BAE7E4C" w14:textId="77777777" w:rsidR="003E3195" w:rsidRPr="003E3195" w:rsidRDefault="003E3195" w:rsidP="003E3195">
            <w:pPr>
              <w:widowControl/>
              <w:tabs>
                <w:tab w:val="right" w:pos="3185"/>
              </w:tabs>
              <w:autoSpaceDE w:val="0"/>
              <w:autoSpaceDN w:val="0"/>
              <w:adjustRightInd w:val="0"/>
              <w:spacing w:line="200" w:lineRule="exact"/>
              <w:ind w:left="140" w:hangingChars="100" w:hanging="140"/>
              <w:jc w:val="left"/>
              <w:rPr>
                <w:rStyle w:val="ab"/>
              </w:rPr>
            </w:pPr>
            <w:r w:rsidRPr="003E3195">
              <w:rPr>
                <w:rStyle w:val="ab"/>
                <w:rFonts w:hint="eastAsia"/>
              </w:rPr>
              <w:t>・温度による金属の体積変化を空気や水のときと比較しながらまとめる。</w:t>
            </w:r>
          </w:p>
          <w:p w14:paraId="5BB52114" w14:textId="6901C167" w:rsidR="00B07598" w:rsidRPr="00F025B2" w:rsidRDefault="003E3195" w:rsidP="003E3195">
            <w:pPr>
              <w:widowControl/>
              <w:autoSpaceDE w:val="0"/>
              <w:autoSpaceDN w:val="0"/>
              <w:adjustRightInd w:val="0"/>
              <w:spacing w:line="200" w:lineRule="exact"/>
              <w:ind w:left="140" w:hangingChars="100" w:hanging="140"/>
              <w:jc w:val="left"/>
              <w:rPr>
                <w:rStyle w:val="ab"/>
              </w:rPr>
            </w:pPr>
            <w:r w:rsidRPr="003E3195">
              <w:rPr>
                <w:rStyle w:val="ab"/>
                <w:rFonts w:hint="eastAsia"/>
              </w:rPr>
              <w:t>・温度による物の体積変化について</w:t>
            </w:r>
            <w:r w:rsidR="00B14E62">
              <w:rPr>
                <w:rStyle w:val="ab"/>
                <w:rFonts w:hint="eastAsia"/>
              </w:rPr>
              <w:t>、</w:t>
            </w:r>
            <w:r w:rsidRPr="003E3195">
              <w:rPr>
                <w:rStyle w:val="ab"/>
                <w:rFonts w:hint="eastAsia"/>
              </w:rPr>
              <w:t>学んだことをまとめる。</w:t>
            </w:r>
          </w:p>
        </w:tc>
        <w:tc>
          <w:tcPr>
            <w:tcW w:w="283" w:type="dxa"/>
            <w:vMerge w:val="restart"/>
            <w:tcBorders>
              <w:top w:val="single" w:sz="4" w:space="0" w:color="auto"/>
              <w:left w:val="single" w:sz="4" w:space="0" w:color="auto"/>
              <w:right w:val="single" w:sz="4" w:space="0" w:color="auto"/>
            </w:tcBorders>
            <w:vAlign w:val="center"/>
          </w:tcPr>
          <w:p w14:paraId="4EC2EFCE" w14:textId="77777777" w:rsidR="00B07598" w:rsidRDefault="00B07598"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p w14:paraId="27768F20" w14:textId="30FA910E" w:rsidR="00B07598" w:rsidRDefault="00284118"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(3)</w:t>
            </w:r>
          </w:p>
        </w:tc>
        <w:tc>
          <w:tcPr>
            <w:tcW w:w="283" w:type="dxa"/>
            <w:vMerge w:val="restart"/>
            <w:tcBorders>
              <w:top w:val="single" w:sz="4" w:space="0" w:color="auto"/>
              <w:left w:val="single" w:sz="4" w:space="0" w:color="auto"/>
              <w:right w:val="single" w:sz="4" w:space="0" w:color="auto"/>
            </w:tcBorders>
            <w:textDirection w:val="tbRlV"/>
            <w:vAlign w:val="center"/>
          </w:tcPr>
          <w:p w14:paraId="0A5D7793" w14:textId="6ABC3C1B" w:rsidR="00B07598" w:rsidRDefault="003E3195" w:rsidP="001A66A0">
            <w:pPr>
              <w:snapToGrid w:val="0"/>
              <w:spacing w:line="200" w:lineRule="exact"/>
              <w:ind w:left="113" w:right="113"/>
              <w:jc w:val="center"/>
              <w:rPr>
                <w:rFonts w:asciiTheme="majorEastAsia" w:eastAsiaTheme="majorEastAsia" w:hAnsiTheme="majorEastAsia"/>
                <w:sz w:val="14"/>
                <w:szCs w:val="14"/>
              </w:rPr>
            </w:pPr>
            <w:r w:rsidRPr="003E3195">
              <w:rPr>
                <w:rFonts w:asciiTheme="majorEastAsia" w:eastAsiaTheme="majorEastAsia" w:hAnsiTheme="majorEastAsia"/>
                <w:sz w:val="14"/>
                <w:szCs w:val="14"/>
                <w:eastAsianLayout w:id="2094758656" w:vert="1" w:vertCompress="1"/>
              </w:rPr>
              <w:t>129</w:t>
            </w:r>
            <w:r w:rsidR="00B07598" w:rsidRPr="00553402">
              <w:rPr>
                <w:rFonts w:asciiTheme="majorEastAsia" w:eastAsiaTheme="majorEastAsia" w:hAnsiTheme="majorEastAsia" w:hint="eastAsia"/>
                <w:sz w:val="14"/>
                <w:szCs w:val="14"/>
              </w:rPr>
              <w:t>～</w:t>
            </w:r>
            <w:r w:rsidRPr="003E3195">
              <w:rPr>
                <w:rFonts w:asciiTheme="majorEastAsia" w:eastAsiaTheme="majorEastAsia" w:hAnsiTheme="majorEastAsia"/>
                <w:sz w:val="14"/>
                <w:szCs w:val="14"/>
                <w:eastAsianLayout w:id="2094759936" w:vert="1" w:vertCompress="1"/>
              </w:rPr>
              <w:t>133</w:t>
            </w:r>
          </w:p>
        </w:tc>
        <w:tc>
          <w:tcPr>
            <w:tcW w:w="283" w:type="dxa"/>
            <w:tcBorders>
              <w:top w:val="single" w:sz="4" w:space="0" w:color="auto"/>
              <w:left w:val="single" w:sz="4" w:space="0" w:color="auto"/>
              <w:bottom w:val="dashSmallGap" w:sz="4" w:space="0" w:color="auto"/>
              <w:right w:val="single" w:sz="4" w:space="0" w:color="auto"/>
            </w:tcBorders>
            <w:vAlign w:val="center"/>
          </w:tcPr>
          <w:p w14:paraId="3EC0F7AD" w14:textId="77777777" w:rsidR="00B07598" w:rsidRDefault="00B07598"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single" w:sz="4" w:space="0" w:color="auto"/>
              <w:left w:val="single" w:sz="4" w:space="0" w:color="auto"/>
              <w:bottom w:val="dashSmallGap" w:sz="4" w:space="0" w:color="auto"/>
              <w:right w:val="single" w:sz="4" w:space="0" w:color="auto"/>
            </w:tcBorders>
            <w:vAlign w:val="center"/>
          </w:tcPr>
          <w:p w14:paraId="0BEA874F" w14:textId="77777777" w:rsidR="00B07598" w:rsidRPr="0082008D" w:rsidRDefault="00B07598"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left w:val="single" w:sz="4" w:space="0" w:color="auto"/>
              <w:bottom w:val="dashSmallGap" w:sz="4" w:space="0" w:color="auto"/>
              <w:right w:val="nil"/>
            </w:tcBorders>
            <w:tcMar>
              <w:top w:w="57" w:type="dxa"/>
              <w:left w:w="142" w:type="dxa"/>
              <w:bottom w:w="57" w:type="dxa"/>
              <w:right w:w="142" w:type="dxa"/>
            </w:tcMar>
          </w:tcPr>
          <w:p w14:paraId="161F4697" w14:textId="2156EB69" w:rsidR="00825E8B" w:rsidRDefault="003E3195" w:rsidP="00825E8B">
            <w:pPr>
              <w:widowControl/>
              <w:tabs>
                <w:tab w:val="right" w:pos="3835"/>
              </w:tabs>
              <w:topLinePunct/>
              <w:autoSpaceDE w:val="0"/>
              <w:autoSpaceDN w:val="0"/>
              <w:adjustRightInd w:val="0"/>
              <w:spacing w:line="200" w:lineRule="exact"/>
              <w:jc w:val="left"/>
              <w:rPr>
                <w:rFonts w:asciiTheme="majorEastAsia" w:eastAsiaTheme="majorEastAsia" w:hAnsiTheme="majorEastAsia"/>
                <w:b/>
                <w:sz w:val="14"/>
                <w:szCs w:val="14"/>
              </w:rPr>
            </w:pPr>
            <w:r w:rsidRPr="003E3195">
              <w:rPr>
                <w:rFonts w:asciiTheme="majorEastAsia" w:eastAsiaTheme="majorEastAsia" w:hAnsiTheme="majorEastAsia" w:hint="eastAsia"/>
                <w:b/>
                <w:sz w:val="14"/>
                <w:szCs w:val="14"/>
              </w:rPr>
              <w:t>【知②】温度による金属の体積変化について</w:t>
            </w:r>
            <w:r w:rsidR="00B14E62">
              <w:rPr>
                <w:rFonts w:asciiTheme="majorEastAsia" w:eastAsiaTheme="majorEastAsia" w:hAnsiTheme="majorEastAsia" w:hint="eastAsia"/>
                <w:b/>
                <w:sz w:val="14"/>
                <w:szCs w:val="14"/>
              </w:rPr>
              <w:t>、</w:t>
            </w:r>
            <w:r w:rsidRPr="003E3195">
              <w:rPr>
                <w:rFonts w:asciiTheme="majorEastAsia" w:eastAsiaTheme="majorEastAsia" w:hAnsiTheme="majorEastAsia" w:hint="eastAsia"/>
                <w:b/>
                <w:sz w:val="14"/>
                <w:szCs w:val="14"/>
              </w:rPr>
              <w:t>加熱器具などを正しく扱いながら調べ</w:t>
            </w:r>
            <w:r w:rsidR="00B14E62">
              <w:rPr>
                <w:rFonts w:asciiTheme="majorEastAsia" w:eastAsiaTheme="majorEastAsia" w:hAnsiTheme="majorEastAsia" w:hint="eastAsia"/>
                <w:b/>
                <w:sz w:val="14"/>
                <w:szCs w:val="14"/>
              </w:rPr>
              <w:t>、</w:t>
            </w:r>
            <w:r w:rsidRPr="003E3195">
              <w:rPr>
                <w:rFonts w:asciiTheme="majorEastAsia" w:eastAsiaTheme="majorEastAsia" w:hAnsiTheme="majorEastAsia" w:hint="eastAsia"/>
                <w:b/>
                <w:sz w:val="14"/>
                <w:szCs w:val="14"/>
              </w:rPr>
              <w:t>得られた結果を分かりやすく記録しているかを評価する。</w:t>
            </w:r>
          </w:p>
          <w:p w14:paraId="3F55A4E9" w14:textId="51A73168" w:rsidR="00B07598" w:rsidRPr="00F025B2" w:rsidRDefault="003E3195" w:rsidP="00825E8B">
            <w:pPr>
              <w:widowControl/>
              <w:tabs>
                <w:tab w:val="right" w:pos="3835"/>
              </w:tabs>
              <w:topLinePunct/>
              <w:autoSpaceDE w:val="0"/>
              <w:autoSpaceDN w:val="0"/>
              <w:adjustRightInd w:val="0"/>
              <w:spacing w:line="200" w:lineRule="exact"/>
              <w:jc w:val="right"/>
              <w:rPr>
                <w:rStyle w:val="ab"/>
              </w:rPr>
            </w:pPr>
            <w:r w:rsidRPr="003E3195">
              <w:rPr>
                <w:rFonts w:asciiTheme="majorEastAsia" w:eastAsiaTheme="majorEastAsia" w:hAnsiTheme="majorEastAsia" w:hint="eastAsia"/>
                <w:b/>
                <w:sz w:val="14"/>
                <w:szCs w:val="14"/>
              </w:rPr>
              <w:t>【行動観察・記録分析】</w:t>
            </w:r>
          </w:p>
        </w:tc>
        <w:tc>
          <w:tcPr>
            <w:tcW w:w="652" w:type="dxa"/>
            <w:tcBorders>
              <w:top w:val="single" w:sz="4" w:space="0" w:color="auto"/>
              <w:left w:val="nil"/>
              <w:bottom w:val="dashSmallGap" w:sz="4" w:space="0" w:color="auto"/>
              <w:right w:val="single" w:sz="4" w:space="0" w:color="auto"/>
            </w:tcBorders>
            <w:tcMar>
              <w:top w:w="57" w:type="dxa"/>
              <w:left w:w="142" w:type="dxa"/>
              <w:bottom w:w="57" w:type="dxa"/>
              <w:right w:w="142" w:type="dxa"/>
            </w:tcMar>
          </w:tcPr>
          <w:p w14:paraId="53A455DC" w14:textId="77777777" w:rsidR="00B07598" w:rsidRPr="00F025B2" w:rsidRDefault="00B07598" w:rsidP="001A66A0">
            <w:pPr>
              <w:snapToGrid w:val="0"/>
              <w:spacing w:line="200" w:lineRule="exact"/>
              <w:rPr>
                <w:rStyle w:val="ab"/>
              </w:rPr>
            </w:pPr>
          </w:p>
        </w:tc>
        <w:tc>
          <w:tcPr>
            <w:tcW w:w="652" w:type="dxa"/>
            <w:tcBorders>
              <w:top w:val="single" w:sz="4" w:space="0" w:color="auto"/>
              <w:left w:val="single" w:sz="4" w:space="0" w:color="auto"/>
              <w:bottom w:val="dashSmallGap" w:sz="4" w:space="0" w:color="auto"/>
              <w:right w:val="nil"/>
            </w:tcBorders>
            <w:tcMar>
              <w:top w:w="57" w:type="dxa"/>
              <w:left w:w="142" w:type="dxa"/>
              <w:bottom w:w="57" w:type="dxa"/>
              <w:right w:w="142" w:type="dxa"/>
            </w:tcMar>
          </w:tcPr>
          <w:p w14:paraId="627EC33E" w14:textId="77777777" w:rsidR="00B07598" w:rsidRPr="00F025B2" w:rsidRDefault="00B07598" w:rsidP="001A66A0">
            <w:pPr>
              <w:snapToGrid w:val="0"/>
              <w:spacing w:line="200" w:lineRule="exact"/>
              <w:rPr>
                <w:rStyle w:val="ab"/>
              </w:rPr>
            </w:pPr>
          </w:p>
        </w:tc>
        <w:tc>
          <w:tcPr>
            <w:tcW w:w="4344" w:type="dxa"/>
            <w:tcBorders>
              <w:top w:val="single" w:sz="4" w:space="0" w:color="auto"/>
              <w:left w:val="nil"/>
              <w:bottom w:val="dashSmallGap" w:sz="4" w:space="0" w:color="auto"/>
              <w:right w:val="single" w:sz="4" w:space="0" w:color="auto"/>
            </w:tcBorders>
            <w:tcMar>
              <w:top w:w="57" w:type="dxa"/>
              <w:left w:w="142" w:type="dxa"/>
              <w:bottom w:w="57" w:type="dxa"/>
              <w:right w:w="142" w:type="dxa"/>
            </w:tcMar>
          </w:tcPr>
          <w:p w14:paraId="34151810" w14:textId="3F3953A7" w:rsidR="00B07598" w:rsidRPr="00F025B2" w:rsidRDefault="003E3195" w:rsidP="001A66A0">
            <w:pPr>
              <w:widowControl/>
              <w:autoSpaceDE w:val="0"/>
              <w:autoSpaceDN w:val="0"/>
              <w:adjustRightInd w:val="0"/>
              <w:spacing w:line="200" w:lineRule="exact"/>
              <w:jc w:val="left"/>
              <w:rPr>
                <w:rStyle w:val="ab"/>
              </w:rPr>
            </w:pPr>
            <w:r w:rsidRPr="003E3195">
              <w:rPr>
                <w:rStyle w:val="ab"/>
                <w:rFonts w:hint="eastAsia"/>
              </w:rPr>
              <w:t>安全に使うための注意事項を理解して</w:t>
            </w:r>
            <w:r w:rsidR="00B14E62">
              <w:rPr>
                <w:rStyle w:val="ab"/>
                <w:rFonts w:hint="eastAsia"/>
              </w:rPr>
              <w:t>、</w:t>
            </w:r>
            <w:r w:rsidRPr="003E3195">
              <w:rPr>
                <w:rStyle w:val="ab"/>
                <w:rFonts w:hint="eastAsia"/>
              </w:rPr>
              <w:t>加熱器具を正しく扱いながら</w:t>
            </w:r>
            <w:r w:rsidR="00B14E62">
              <w:rPr>
                <w:rStyle w:val="ab"/>
                <w:rFonts w:hint="eastAsia"/>
              </w:rPr>
              <w:t>、</w:t>
            </w:r>
            <w:r w:rsidRPr="003E3195">
              <w:rPr>
                <w:rStyle w:val="ab"/>
                <w:rFonts w:hint="eastAsia"/>
              </w:rPr>
              <w:t>温度による金属の体積変化について調べ</w:t>
            </w:r>
            <w:r w:rsidR="00B14E62">
              <w:rPr>
                <w:rStyle w:val="ab"/>
                <w:rFonts w:hint="eastAsia"/>
              </w:rPr>
              <w:t>、</w:t>
            </w:r>
            <w:r w:rsidRPr="003E3195">
              <w:rPr>
                <w:rStyle w:val="ab"/>
                <w:rFonts w:hint="eastAsia"/>
              </w:rPr>
              <w:t>得られた結果を</w:t>
            </w:r>
            <w:r w:rsidR="00B14E62">
              <w:rPr>
                <w:rStyle w:val="ab"/>
                <w:rFonts w:hint="eastAsia"/>
              </w:rPr>
              <w:t>、</w:t>
            </w:r>
            <w:r w:rsidRPr="003E3195">
              <w:rPr>
                <w:rStyle w:val="ab"/>
                <w:rFonts w:hint="eastAsia"/>
              </w:rPr>
              <w:t>温度と体積変化との関係が分かりやすいように工夫して記録している。</w:t>
            </w:r>
          </w:p>
        </w:tc>
        <w:tc>
          <w:tcPr>
            <w:tcW w:w="4383" w:type="dxa"/>
            <w:tcBorders>
              <w:top w:val="single" w:sz="4" w:space="0" w:color="auto"/>
              <w:left w:val="single" w:sz="4" w:space="0" w:color="auto"/>
              <w:bottom w:val="dashSmallGap" w:sz="4" w:space="0" w:color="auto"/>
              <w:right w:val="nil"/>
            </w:tcBorders>
            <w:shd w:val="clear" w:color="auto" w:fill="auto"/>
            <w:tcMar>
              <w:top w:w="57" w:type="dxa"/>
              <w:left w:w="142" w:type="dxa"/>
              <w:bottom w:w="57" w:type="dxa"/>
              <w:right w:w="142" w:type="dxa"/>
            </w:tcMar>
          </w:tcPr>
          <w:p w14:paraId="2848DEED" w14:textId="0DE2F038" w:rsidR="00B07598" w:rsidRPr="00F025B2" w:rsidRDefault="003E3195" w:rsidP="001A66A0">
            <w:pPr>
              <w:widowControl/>
              <w:autoSpaceDE w:val="0"/>
              <w:autoSpaceDN w:val="0"/>
              <w:adjustRightInd w:val="0"/>
              <w:spacing w:line="200" w:lineRule="exact"/>
              <w:jc w:val="left"/>
              <w:rPr>
                <w:rStyle w:val="ab"/>
              </w:rPr>
            </w:pPr>
            <w:r w:rsidRPr="003E3195">
              <w:rPr>
                <w:rStyle w:val="ab"/>
                <w:rFonts w:hint="eastAsia"/>
              </w:rPr>
              <w:t>教科書</w:t>
            </w:r>
            <w:r w:rsidRPr="003E3195">
              <w:rPr>
                <w:rStyle w:val="ab"/>
                <w:rFonts w:hint="eastAsia"/>
              </w:rPr>
              <w:t xml:space="preserve"> p.192</w:t>
            </w:r>
            <w:r w:rsidR="00A754E4">
              <w:rPr>
                <w:rStyle w:val="ab"/>
              </w:rPr>
              <w:t xml:space="preserve"> </w:t>
            </w:r>
            <w:r w:rsidR="00A754E4">
              <w:rPr>
                <w:rStyle w:val="ab"/>
                <w:rFonts w:hint="eastAsia"/>
              </w:rPr>
              <w:t>～</w:t>
            </w:r>
            <w:r w:rsidR="00A754E4">
              <w:rPr>
                <w:rStyle w:val="ab"/>
                <w:rFonts w:hint="eastAsia"/>
              </w:rPr>
              <w:t xml:space="preserve"> </w:t>
            </w:r>
            <w:r w:rsidRPr="003E3195">
              <w:rPr>
                <w:rStyle w:val="ab"/>
                <w:rFonts w:hint="eastAsia"/>
              </w:rPr>
              <w:t xml:space="preserve">193 </w:t>
            </w:r>
            <w:r w:rsidRPr="003E3195">
              <w:rPr>
                <w:rStyle w:val="ab"/>
                <w:rFonts w:hint="eastAsia"/>
              </w:rPr>
              <w:t>を基に</w:t>
            </w:r>
            <w:r w:rsidR="00B14E62">
              <w:rPr>
                <w:rStyle w:val="ab"/>
                <w:rFonts w:hint="eastAsia"/>
              </w:rPr>
              <w:t>、</w:t>
            </w:r>
            <w:r w:rsidRPr="003E3195">
              <w:rPr>
                <w:rStyle w:val="ab"/>
                <w:rFonts w:hint="eastAsia"/>
              </w:rPr>
              <w:t>加熱器具を安全に使うための注意事項を</w:t>
            </w:r>
            <w:r w:rsidR="00B14E62">
              <w:rPr>
                <w:rStyle w:val="ab"/>
                <w:rFonts w:hint="eastAsia"/>
              </w:rPr>
              <w:t>、</w:t>
            </w:r>
            <w:r w:rsidRPr="003E3195">
              <w:rPr>
                <w:rStyle w:val="ab"/>
                <w:rFonts w:hint="eastAsia"/>
              </w:rPr>
              <w:t>その意味とともに再確認し</w:t>
            </w:r>
            <w:r w:rsidR="00B14E62">
              <w:rPr>
                <w:rStyle w:val="ab"/>
                <w:rFonts w:hint="eastAsia"/>
              </w:rPr>
              <w:t>、</w:t>
            </w:r>
            <w:r w:rsidRPr="003E3195">
              <w:rPr>
                <w:rStyle w:val="ab"/>
                <w:rFonts w:hint="eastAsia"/>
              </w:rPr>
              <w:t>安全に注意して加熱器具を扱い</w:t>
            </w:r>
            <w:r w:rsidR="00B14E62">
              <w:rPr>
                <w:rStyle w:val="ab"/>
                <w:rFonts w:hint="eastAsia"/>
              </w:rPr>
              <w:t>、</w:t>
            </w:r>
            <w:r w:rsidRPr="003E3195">
              <w:rPr>
                <w:rStyle w:val="ab"/>
                <w:rFonts w:hint="eastAsia"/>
              </w:rPr>
              <w:t>実験を行うことができるように</w:t>
            </w:r>
            <w:r w:rsidR="00B14E62">
              <w:rPr>
                <w:rStyle w:val="ab"/>
                <w:rFonts w:hint="eastAsia"/>
              </w:rPr>
              <w:t>、</w:t>
            </w:r>
            <w:r w:rsidRPr="003E3195">
              <w:rPr>
                <w:rStyle w:val="ab"/>
                <w:rFonts w:hint="eastAsia"/>
              </w:rPr>
              <w:t>助言・援助する。</w:t>
            </w:r>
          </w:p>
        </w:tc>
        <w:tc>
          <w:tcPr>
            <w:tcW w:w="120" w:type="dxa"/>
            <w:tcBorders>
              <w:top w:val="nil"/>
              <w:left w:val="nil"/>
              <w:bottom w:val="nil"/>
            </w:tcBorders>
            <w:shd w:val="clear" w:color="auto" w:fill="auto"/>
          </w:tcPr>
          <w:p w14:paraId="0E9CFE05" w14:textId="77777777" w:rsidR="00B07598" w:rsidRDefault="00B07598" w:rsidP="001A66A0"/>
        </w:tc>
      </w:tr>
      <w:tr w:rsidR="00B07598" w14:paraId="6749F9C8" w14:textId="77777777" w:rsidTr="001A66A0">
        <w:trPr>
          <w:cantSplit/>
          <w:trHeight w:val="624"/>
        </w:trPr>
        <w:tc>
          <w:tcPr>
            <w:tcW w:w="104" w:type="dxa"/>
            <w:vMerge/>
            <w:tcBorders>
              <w:right w:val="nil"/>
            </w:tcBorders>
          </w:tcPr>
          <w:p w14:paraId="535A26F3" w14:textId="77777777" w:rsidR="00B07598" w:rsidRPr="009D4699" w:rsidRDefault="00B07598" w:rsidP="001A66A0">
            <w:pPr>
              <w:snapToGrid w:val="0"/>
              <w:ind w:leftChars="-100" w:left="-260" w:rightChars="-100" w:right="-260"/>
              <w:rPr>
                <w:rFonts w:asciiTheme="majorEastAsia" w:eastAsiaTheme="majorEastAsia" w:hAnsiTheme="majorEastAsia"/>
                <w:sz w:val="10"/>
                <w:szCs w:val="10"/>
              </w:rPr>
            </w:pPr>
          </w:p>
        </w:tc>
        <w:tc>
          <w:tcPr>
            <w:tcW w:w="3485" w:type="dxa"/>
            <w:vMerge/>
            <w:tcBorders>
              <w:left w:val="nil"/>
              <w:right w:val="single" w:sz="4" w:space="0" w:color="auto"/>
            </w:tcBorders>
            <w:tcMar>
              <w:top w:w="57" w:type="dxa"/>
              <w:left w:w="255" w:type="dxa"/>
              <w:bottom w:w="57" w:type="dxa"/>
              <w:right w:w="142" w:type="dxa"/>
            </w:tcMar>
          </w:tcPr>
          <w:p w14:paraId="44950F45" w14:textId="77777777" w:rsidR="00B07598" w:rsidRPr="004F3708" w:rsidRDefault="00B07598" w:rsidP="001A66A0">
            <w:pPr>
              <w:widowControl/>
              <w:tabs>
                <w:tab w:val="right" w:pos="3185"/>
              </w:tabs>
              <w:autoSpaceDE w:val="0"/>
              <w:autoSpaceDN w:val="0"/>
              <w:adjustRightInd w:val="0"/>
              <w:spacing w:line="200" w:lineRule="exact"/>
              <w:ind w:left="140" w:hangingChars="100" w:hanging="140"/>
              <w:jc w:val="left"/>
              <w:rPr>
                <w:rStyle w:val="ab"/>
              </w:rPr>
            </w:pPr>
          </w:p>
        </w:tc>
        <w:tc>
          <w:tcPr>
            <w:tcW w:w="283" w:type="dxa"/>
            <w:vMerge/>
            <w:tcBorders>
              <w:left w:val="single" w:sz="4" w:space="0" w:color="auto"/>
              <w:right w:val="single" w:sz="4" w:space="0" w:color="auto"/>
            </w:tcBorders>
            <w:vAlign w:val="center"/>
          </w:tcPr>
          <w:p w14:paraId="25779F7D" w14:textId="77777777" w:rsidR="00B07598" w:rsidRPr="00553402" w:rsidRDefault="00B07598" w:rsidP="001A66A0">
            <w:pPr>
              <w:snapToGrid w:val="0"/>
              <w:spacing w:line="200" w:lineRule="exact"/>
              <w:jc w:val="center"/>
              <w:rPr>
                <w:rFonts w:asciiTheme="majorEastAsia" w:eastAsiaTheme="majorEastAsia" w:hAnsiTheme="majorEastAsia"/>
                <w:sz w:val="14"/>
                <w:szCs w:val="14"/>
              </w:rPr>
            </w:pPr>
          </w:p>
        </w:tc>
        <w:tc>
          <w:tcPr>
            <w:tcW w:w="283" w:type="dxa"/>
            <w:vMerge/>
            <w:tcBorders>
              <w:top w:val="dashSmallGap" w:sz="4" w:space="0" w:color="auto"/>
              <w:left w:val="single" w:sz="4" w:space="0" w:color="auto"/>
              <w:right w:val="single" w:sz="4" w:space="0" w:color="auto"/>
            </w:tcBorders>
            <w:textDirection w:val="tbRlV"/>
            <w:vAlign w:val="center"/>
          </w:tcPr>
          <w:p w14:paraId="792E3495" w14:textId="77777777" w:rsidR="00B07598" w:rsidRPr="00553402" w:rsidRDefault="00B07598" w:rsidP="001A66A0">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left w:val="single" w:sz="4" w:space="0" w:color="auto"/>
              <w:bottom w:val="dashSmallGap" w:sz="4" w:space="0" w:color="auto"/>
            </w:tcBorders>
            <w:vAlign w:val="center"/>
          </w:tcPr>
          <w:p w14:paraId="7CA41E7A" w14:textId="77777777" w:rsidR="00B07598" w:rsidRPr="00553402" w:rsidRDefault="00B07598"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態</w:t>
            </w:r>
          </w:p>
        </w:tc>
        <w:tc>
          <w:tcPr>
            <w:tcW w:w="283" w:type="dxa"/>
            <w:tcBorders>
              <w:top w:val="dashSmallGap" w:sz="4" w:space="0" w:color="auto"/>
              <w:bottom w:val="dashSmallGap" w:sz="4" w:space="0" w:color="auto"/>
            </w:tcBorders>
            <w:vAlign w:val="center"/>
          </w:tcPr>
          <w:p w14:paraId="3F32332B" w14:textId="77777777" w:rsidR="00B07598" w:rsidRPr="0082008D" w:rsidRDefault="00B07598"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dashSmallGap" w:sz="4" w:space="0" w:color="auto"/>
              <w:bottom w:val="dashSmallGap" w:sz="4" w:space="0" w:color="auto"/>
              <w:right w:val="nil"/>
            </w:tcBorders>
            <w:tcMar>
              <w:top w:w="57" w:type="dxa"/>
              <w:left w:w="142" w:type="dxa"/>
              <w:bottom w:w="57" w:type="dxa"/>
              <w:right w:w="142" w:type="dxa"/>
            </w:tcMar>
          </w:tcPr>
          <w:p w14:paraId="74FF8206" w14:textId="767D3AE5" w:rsidR="00825E8B" w:rsidRDefault="003E3195" w:rsidP="00825E8B">
            <w:pPr>
              <w:widowControl/>
              <w:tabs>
                <w:tab w:val="right" w:pos="3835"/>
              </w:tabs>
              <w:topLinePunct/>
              <w:autoSpaceDE w:val="0"/>
              <w:autoSpaceDN w:val="0"/>
              <w:adjustRightInd w:val="0"/>
              <w:spacing w:line="200" w:lineRule="exact"/>
              <w:jc w:val="left"/>
              <w:rPr>
                <w:rFonts w:asciiTheme="majorEastAsia" w:eastAsiaTheme="majorEastAsia" w:hAnsiTheme="majorEastAsia"/>
                <w:b/>
                <w:sz w:val="14"/>
                <w:szCs w:val="14"/>
              </w:rPr>
            </w:pPr>
            <w:r w:rsidRPr="003E3195">
              <w:rPr>
                <w:rFonts w:asciiTheme="majorEastAsia" w:eastAsiaTheme="majorEastAsia" w:hAnsiTheme="majorEastAsia" w:hint="eastAsia"/>
                <w:b/>
                <w:sz w:val="14"/>
                <w:szCs w:val="14"/>
              </w:rPr>
              <w:t>【態②】温度による金属の体積変化について</w:t>
            </w:r>
            <w:r w:rsidR="00A754E4">
              <w:rPr>
                <w:rFonts w:asciiTheme="majorEastAsia" w:eastAsiaTheme="majorEastAsia" w:hAnsiTheme="majorEastAsia" w:hint="eastAsia"/>
                <w:b/>
                <w:sz w:val="14"/>
                <w:szCs w:val="14"/>
              </w:rPr>
              <w:t>、</w:t>
            </w:r>
            <w:r w:rsidRPr="003E3195">
              <w:rPr>
                <w:rFonts w:asciiTheme="majorEastAsia" w:eastAsiaTheme="majorEastAsia" w:hAnsiTheme="majorEastAsia" w:hint="eastAsia"/>
                <w:b/>
                <w:sz w:val="14"/>
                <w:szCs w:val="14"/>
              </w:rPr>
              <w:t>学んだことを生かそうとしているかを評価する。</w:t>
            </w:r>
          </w:p>
          <w:p w14:paraId="03E1D46A" w14:textId="6D01B166" w:rsidR="00B07598" w:rsidRPr="00F025B2" w:rsidRDefault="003E3195" w:rsidP="00825E8B">
            <w:pPr>
              <w:widowControl/>
              <w:tabs>
                <w:tab w:val="right" w:pos="3835"/>
              </w:tabs>
              <w:topLinePunct/>
              <w:autoSpaceDE w:val="0"/>
              <w:autoSpaceDN w:val="0"/>
              <w:adjustRightInd w:val="0"/>
              <w:spacing w:line="200" w:lineRule="exact"/>
              <w:jc w:val="right"/>
              <w:rPr>
                <w:rStyle w:val="ab"/>
              </w:rPr>
            </w:pPr>
            <w:r w:rsidRPr="003E3195">
              <w:rPr>
                <w:rFonts w:asciiTheme="majorEastAsia" w:eastAsiaTheme="majorEastAsia" w:hAnsiTheme="majorEastAsia" w:hint="eastAsia"/>
                <w:b/>
                <w:sz w:val="14"/>
                <w:szCs w:val="14"/>
              </w:rPr>
              <w:t>【発言分析・行動観察】</w:t>
            </w:r>
          </w:p>
        </w:tc>
        <w:tc>
          <w:tcPr>
            <w:tcW w:w="652" w:type="dxa"/>
            <w:tcBorders>
              <w:top w:val="dashSmallGap" w:sz="4" w:space="0" w:color="auto"/>
              <w:left w:val="nil"/>
              <w:bottom w:val="dashSmallGap" w:sz="4" w:space="0" w:color="auto"/>
            </w:tcBorders>
            <w:tcMar>
              <w:top w:w="57" w:type="dxa"/>
              <w:left w:w="142" w:type="dxa"/>
              <w:bottom w:w="57" w:type="dxa"/>
              <w:right w:w="142" w:type="dxa"/>
            </w:tcMar>
          </w:tcPr>
          <w:p w14:paraId="099E872E" w14:textId="77777777" w:rsidR="00B07598" w:rsidRPr="00F025B2" w:rsidRDefault="00B07598" w:rsidP="001A66A0">
            <w:pPr>
              <w:snapToGrid w:val="0"/>
              <w:spacing w:line="200" w:lineRule="exact"/>
              <w:rPr>
                <w:rStyle w:val="ab"/>
              </w:rPr>
            </w:pPr>
          </w:p>
        </w:tc>
        <w:tc>
          <w:tcPr>
            <w:tcW w:w="652" w:type="dxa"/>
            <w:tcBorders>
              <w:top w:val="dashSmallGap" w:sz="4" w:space="0" w:color="auto"/>
              <w:bottom w:val="dashSmallGap" w:sz="4" w:space="0" w:color="auto"/>
              <w:right w:val="nil"/>
            </w:tcBorders>
            <w:tcMar>
              <w:top w:w="57" w:type="dxa"/>
              <w:left w:w="142" w:type="dxa"/>
              <w:bottom w:w="57" w:type="dxa"/>
              <w:right w:w="142" w:type="dxa"/>
            </w:tcMar>
          </w:tcPr>
          <w:p w14:paraId="21B4AAAF" w14:textId="77777777" w:rsidR="00B07598" w:rsidRPr="00F025B2" w:rsidRDefault="00B07598" w:rsidP="001A66A0">
            <w:pPr>
              <w:snapToGrid w:val="0"/>
              <w:spacing w:line="200" w:lineRule="exact"/>
              <w:rPr>
                <w:rStyle w:val="ab"/>
              </w:rPr>
            </w:pPr>
          </w:p>
        </w:tc>
        <w:tc>
          <w:tcPr>
            <w:tcW w:w="4344" w:type="dxa"/>
            <w:tcBorders>
              <w:top w:val="dashSmallGap" w:sz="4" w:space="0" w:color="auto"/>
              <w:left w:val="nil"/>
              <w:bottom w:val="dashSmallGap" w:sz="4" w:space="0" w:color="auto"/>
            </w:tcBorders>
            <w:tcMar>
              <w:top w:w="57" w:type="dxa"/>
              <w:left w:w="142" w:type="dxa"/>
              <w:bottom w:w="57" w:type="dxa"/>
              <w:right w:w="142" w:type="dxa"/>
            </w:tcMar>
          </w:tcPr>
          <w:p w14:paraId="2B04AD2E" w14:textId="12219A41" w:rsidR="00B07598" w:rsidRPr="00F025B2" w:rsidRDefault="003E3195" w:rsidP="001A66A0">
            <w:pPr>
              <w:widowControl/>
              <w:autoSpaceDE w:val="0"/>
              <w:autoSpaceDN w:val="0"/>
              <w:adjustRightInd w:val="0"/>
              <w:spacing w:line="200" w:lineRule="exact"/>
              <w:jc w:val="left"/>
              <w:rPr>
                <w:rStyle w:val="ab"/>
              </w:rPr>
            </w:pPr>
            <w:r w:rsidRPr="003E3195">
              <w:rPr>
                <w:rStyle w:val="ab"/>
                <w:rFonts w:hint="eastAsia"/>
              </w:rPr>
              <w:t>温度による金属の体積変化について</w:t>
            </w:r>
            <w:r w:rsidR="00A754E4">
              <w:rPr>
                <w:rStyle w:val="ab"/>
                <w:rFonts w:hint="eastAsia"/>
              </w:rPr>
              <w:t>、</w:t>
            </w:r>
            <w:r w:rsidRPr="003E3195">
              <w:rPr>
                <w:rStyle w:val="ab"/>
                <w:rFonts w:hint="eastAsia"/>
              </w:rPr>
              <w:t>これまで学んだことに意義や有用性を感じ</w:t>
            </w:r>
            <w:r w:rsidR="00B14E62">
              <w:rPr>
                <w:rStyle w:val="ab"/>
                <w:rFonts w:hint="eastAsia"/>
              </w:rPr>
              <w:t>、</w:t>
            </w:r>
            <w:r w:rsidRPr="003E3195">
              <w:rPr>
                <w:rStyle w:val="ab"/>
                <w:rFonts w:hint="eastAsia"/>
              </w:rPr>
              <w:t>空気や水の体積変化と対比しながら考えようとしている。</w:t>
            </w:r>
          </w:p>
        </w:tc>
        <w:tc>
          <w:tcPr>
            <w:tcW w:w="4383" w:type="dxa"/>
            <w:tcBorders>
              <w:top w:val="dashSmallGap" w:sz="4" w:space="0" w:color="auto"/>
              <w:bottom w:val="dashSmallGap" w:sz="4" w:space="0" w:color="auto"/>
              <w:right w:val="nil"/>
            </w:tcBorders>
            <w:shd w:val="clear" w:color="auto" w:fill="auto"/>
            <w:tcMar>
              <w:top w:w="57" w:type="dxa"/>
              <w:left w:w="142" w:type="dxa"/>
              <w:bottom w:w="57" w:type="dxa"/>
              <w:right w:w="142" w:type="dxa"/>
            </w:tcMar>
          </w:tcPr>
          <w:p w14:paraId="6D747AA0" w14:textId="00CC438D" w:rsidR="00B07598" w:rsidRPr="00F025B2" w:rsidRDefault="00A754E4" w:rsidP="00A754E4">
            <w:pPr>
              <w:widowControl/>
              <w:autoSpaceDE w:val="0"/>
              <w:autoSpaceDN w:val="0"/>
              <w:adjustRightInd w:val="0"/>
              <w:spacing w:line="200" w:lineRule="exact"/>
              <w:jc w:val="left"/>
              <w:rPr>
                <w:rStyle w:val="ab"/>
              </w:rPr>
            </w:pPr>
            <w:r>
              <w:rPr>
                <w:rStyle w:val="ab"/>
                <w:rFonts w:hint="eastAsia"/>
              </w:rPr>
              <w:t>すき間が空い</w:t>
            </w:r>
            <w:r w:rsidR="003E3195" w:rsidRPr="003E3195">
              <w:rPr>
                <w:rStyle w:val="ab"/>
                <w:rFonts w:hint="eastAsia"/>
              </w:rPr>
              <w:t>ている</w:t>
            </w:r>
            <w:r>
              <w:rPr>
                <w:rStyle w:val="ab"/>
                <w:rFonts w:hint="eastAsia"/>
              </w:rPr>
              <w:t>線路のつなぎ目の</w:t>
            </w:r>
            <w:r w:rsidR="003E3195" w:rsidRPr="003E3195">
              <w:rPr>
                <w:rStyle w:val="ab"/>
                <w:rFonts w:hint="eastAsia"/>
              </w:rPr>
              <w:t>写真</w:t>
            </w:r>
            <w:r>
              <w:rPr>
                <w:rStyle w:val="ab"/>
                <w:rFonts w:hint="eastAsia"/>
              </w:rPr>
              <w:t>など</w:t>
            </w:r>
            <w:r w:rsidR="003E3195" w:rsidRPr="003E3195">
              <w:rPr>
                <w:rStyle w:val="ab"/>
                <w:rFonts w:hint="eastAsia"/>
              </w:rPr>
              <w:t>を提示し</w:t>
            </w:r>
            <w:r w:rsidR="00B14E62">
              <w:rPr>
                <w:rStyle w:val="ab"/>
                <w:rFonts w:hint="eastAsia"/>
              </w:rPr>
              <w:t>、</w:t>
            </w:r>
            <w:r w:rsidR="00264F86">
              <w:rPr>
                <w:rStyle w:val="ab"/>
                <w:rFonts w:hint="eastAsia"/>
              </w:rPr>
              <w:t>その理由を考え</w:t>
            </w:r>
            <w:r w:rsidR="00B14E62">
              <w:rPr>
                <w:rStyle w:val="ab"/>
                <w:rFonts w:hint="eastAsia"/>
              </w:rPr>
              <w:t>、</w:t>
            </w:r>
            <w:r w:rsidR="003E3195" w:rsidRPr="003E3195">
              <w:rPr>
                <w:rStyle w:val="ab"/>
                <w:rFonts w:hint="eastAsia"/>
              </w:rPr>
              <w:t>温度による物の体積変化と日常生活との関わりに気づくことができるように</w:t>
            </w:r>
            <w:r w:rsidR="00B14E62">
              <w:rPr>
                <w:rStyle w:val="ab"/>
                <w:rFonts w:hint="eastAsia"/>
              </w:rPr>
              <w:t>、</w:t>
            </w:r>
            <w:r w:rsidR="003E3195" w:rsidRPr="003E3195">
              <w:rPr>
                <w:rStyle w:val="ab"/>
                <w:rFonts w:hint="eastAsia"/>
              </w:rPr>
              <w:t>助言・援助する。</w:t>
            </w:r>
          </w:p>
        </w:tc>
        <w:tc>
          <w:tcPr>
            <w:tcW w:w="120" w:type="dxa"/>
            <w:tcBorders>
              <w:top w:val="nil"/>
              <w:left w:val="nil"/>
              <w:bottom w:val="nil"/>
            </w:tcBorders>
            <w:shd w:val="clear" w:color="auto" w:fill="auto"/>
          </w:tcPr>
          <w:p w14:paraId="28913FD1" w14:textId="77777777" w:rsidR="00B07598" w:rsidRDefault="00B07598" w:rsidP="001A66A0"/>
        </w:tc>
      </w:tr>
      <w:tr w:rsidR="00B07598" w14:paraId="090B37B9" w14:textId="77777777" w:rsidTr="001A66A0">
        <w:trPr>
          <w:cantSplit/>
          <w:trHeight w:val="640"/>
        </w:trPr>
        <w:tc>
          <w:tcPr>
            <w:tcW w:w="104" w:type="dxa"/>
            <w:vMerge/>
            <w:tcBorders>
              <w:right w:val="nil"/>
            </w:tcBorders>
          </w:tcPr>
          <w:p w14:paraId="1C006B17" w14:textId="6EE734F5" w:rsidR="00B07598" w:rsidRPr="009D4699" w:rsidRDefault="00B07598" w:rsidP="001A66A0">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single" w:sz="4" w:space="0" w:color="auto"/>
              <w:right w:val="single" w:sz="4" w:space="0" w:color="auto"/>
            </w:tcBorders>
          </w:tcPr>
          <w:p w14:paraId="57190761" w14:textId="77777777" w:rsidR="00B07598" w:rsidRDefault="00B07598" w:rsidP="001A66A0">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tcBorders>
              <w:left w:val="single" w:sz="4" w:space="0" w:color="auto"/>
              <w:bottom w:val="single" w:sz="4" w:space="0" w:color="auto"/>
              <w:right w:val="single" w:sz="4" w:space="0" w:color="auto"/>
            </w:tcBorders>
            <w:vAlign w:val="center"/>
          </w:tcPr>
          <w:p w14:paraId="763CECA7" w14:textId="77777777" w:rsidR="00B07598" w:rsidRPr="00553402" w:rsidRDefault="00B07598" w:rsidP="001A66A0">
            <w:pPr>
              <w:snapToGrid w:val="0"/>
              <w:spacing w:line="200" w:lineRule="exact"/>
              <w:jc w:val="center"/>
              <w:rPr>
                <w:rFonts w:asciiTheme="majorEastAsia" w:eastAsiaTheme="majorEastAsia" w:hAnsiTheme="majorEastAsia"/>
                <w:sz w:val="14"/>
                <w:szCs w:val="14"/>
              </w:rPr>
            </w:pPr>
          </w:p>
        </w:tc>
        <w:tc>
          <w:tcPr>
            <w:tcW w:w="283" w:type="dxa"/>
            <w:vMerge/>
            <w:tcBorders>
              <w:left w:val="single" w:sz="4" w:space="0" w:color="auto"/>
              <w:bottom w:val="single" w:sz="4" w:space="0" w:color="auto"/>
              <w:right w:val="single" w:sz="4" w:space="0" w:color="auto"/>
            </w:tcBorders>
            <w:textDirection w:val="tbRlV"/>
            <w:vAlign w:val="center"/>
          </w:tcPr>
          <w:p w14:paraId="1A4FA966" w14:textId="77777777" w:rsidR="00B07598" w:rsidRPr="00553402" w:rsidRDefault="00B07598" w:rsidP="001A66A0">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left w:val="single" w:sz="4" w:space="0" w:color="auto"/>
              <w:bottom w:val="single" w:sz="4" w:space="0" w:color="auto"/>
            </w:tcBorders>
            <w:vAlign w:val="center"/>
          </w:tcPr>
          <w:p w14:paraId="7D2262BA" w14:textId="77777777" w:rsidR="00B07598" w:rsidRPr="0082008D" w:rsidRDefault="00B07598"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b/>
                <w:sz w:val="14"/>
                <w:szCs w:val="14"/>
              </w:rPr>
              <w:t>知</w:t>
            </w:r>
          </w:p>
        </w:tc>
        <w:tc>
          <w:tcPr>
            <w:tcW w:w="283" w:type="dxa"/>
            <w:tcBorders>
              <w:top w:val="dashSmallGap" w:sz="4" w:space="0" w:color="auto"/>
              <w:bottom w:val="single" w:sz="4" w:space="0" w:color="auto"/>
            </w:tcBorders>
            <w:vAlign w:val="center"/>
          </w:tcPr>
          <w:p w14:paraId="2B326E03" w14:textId="77777777" w:rsidR="00B07598" w:rsidRPr="0082008D" w:rsidRDefault="00B07598"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dashSmallGap" w:sz="4" w:space="0" w:color="auto"/>
              <w:bottom w:val="single" w:sz="4" w:space="0" w:color="auto"/>
              <w:right w:val="nil"/>
            </w:tcBorders>
            <w:tcMar>
              <w:top w:w="57" w:type="dxa"/>
              <w:left w:w="142" w:type="dxa"/>
              <w:bottom w:w="57" w:type="dxa"/>
              <w:right w:w="142" w:type="dxa"/>
            </w:tcMar>
          </w:tcPr>
          <w:p w14:paraId="48B326E8" w14:textId="6812E057" w:rsidR="00B07598" w:rsidRPr="00F025B2" w:rsidRDefault="003E3195" w:rsidP="00C96749">
            <w:pPr>
              <w:widowControl/>
              <w:tabs>
                <w:tab w:val="right" w:pos="3767"/>
              </w:tabs>
              <w:topLinePunct/>
              <w:autoSpaceDE w:val="0"/>
              <w:autoSpaceDN w:val="0"/>
              <w:adjustRightInd w:val="0"/>
              <w:spacing w:line="200" w:lineRule="exact"/>
              <w:jc w:val="left"/>
              <w:rPr>
                <w:rStyle w:val="ab"/>
              </w:rPr>
            </w:pPr>
            <w:r w:rsidRPr="003E3195">
              <w:rPr>
                <w:rFonts w:asciiTheme="majorEastAsia" w:eastAsiaTheme="majorEastAsia" w:hAnsiTheme="majorEastAsia" w:hint="eastAsia"/>
                <w:b/>
                <w:sz w:val="14"/>
                <w:szCs w:val="14"/>
              </w:rPr>
              <w:t>【知①】金属</w:t>
            </w:r>
            <w:r w:rsidR="00B14E62">
              <w:rPr>
                <w:rFonts w:asciiTheme="majorEastAsia" w:eastAsiaTheme="majorEastAsia" w:hAnsiTheme="majorEastAsia" w:hint="eastAsia"/>
                <w:b/>
                <w:sz w:val="14"/>
                <w:szCs w:val="14"/>
              </w:rPr>
              <w:t>、</w:t>
            </w:r>
            <w:r w:rsidRPr="003E3195">
              <w:rPr>
                <w:rFonts w:asciiTheme="majorEastAsia" w:eastAsiaTheme="majorEastAsia" w:hAnsiTheme="majorEastAsia" w:hint="eastAsia"/>
                <w:b/>
                <w:sz w:val="14"/>
                <w:szCs w:val="14"/>
              </w:rPr>
              <w:t>水及び空気は</w:t>
            </w:r>
            <w:r w:rsidR="00B14E62">
              <w:rPr>
                <w:rFonts w:asciiTheme="majorEastAsia" w:eastAsiaTheme="majorEastAsia" w:hAnsiTheme="majorEastAsia" w:hint="eastAsia"/>
                <w:b/>
                <w:sz w:val="14"/>
                <w:szCs w:val="14"/>
              </w:rPr>
              <w:t>、</w:t>
            </w:r>
            <w:r w:rsidRPr="003E3195">
              <w:rPr>
                <w:rFonts w:asciiTheme="majorEastAsia" w:eastAsiaTheme="majorEastAsia" w:hAnsiTheme="majorEastAsia" w:hint="eastAsia"/>
                <w:b/>
                <w:sz w:val="14"/>
                <w:szCs w:val="14"/>
              </w:rPr>
              <w:t>あたためたり冷やしたりすると</w:t>
            </w:r>
            <w:r w:rsidR="00B14E62">
              <w:rPr>
                <w:rFonts w:asciiTheme="majorEastAsia" w:eastAsiaTheme="majorEastAsia" w:hAnsiTheme="majorEastAsia" w:hint="eastAsia"/>
                <w:b/>
                <w:sz w:val="14"/>
                <w:szCs w:val="14"/>
              </w:rPr>
              <w:t>、</w:t>
            </w:r>
            <w:r w:rsidRPr="003E3195">
              <w:rPr>
                <w:rFonts w:asciiTheme="majorEastAsia" w:eastAsiaTheme="majorEastAsia" w:hAnsiTheme="majorEastAsia" w:hint="eastAsia"/>
                <w:b/>
                <w:sz w:val="14"/>
                <w:szCs w:val="14"/>
              </w:rPr>
              <w:t>それらの体積が変わるが</w:t>
            </w:r>
            <w:r w:rsidR="00B14E62">
              <w:rPr>
                <w:rFonts w:asciiTheme="majorEastAsia" w:eastAsiaTheme="majorEastAsia" w:hAnsiTheme="majorEastAsia" w:hint="eastAsia"/>
                <w:b/>
                <w:sz w:val="14"/>
                <w:szCs w:val="14"/>
              </w:rPr>
              <w:t>、</w:t>
            </w:r>
            <w:r w:rsidRPr="003E3195">
              <w:rPr>
                <w:rFonts w:asciiTheme="majorEastAsia" w:eastAsiaTheme="majorEastAsia" w:hAnsiTheme="majorEastAsia" w:hint="eastAsia"/>
                <w:b/>
                <w:sz w:val="14"/>
                <w:szCs w:val="14"/>
              </w:rPr>
              <w:t>その程度には違いがあることを理解しているかを評価する。【発言分析・記述分析】</w:t>
            </w:r>
          </w:p>
        </w:tc>
        <w:tc>
          <w:tcPr>
            <w:tcW w:w="652" w:type="dxa"/>
            <w:tcBorders>
              <w:top w:val="dashSmallGap" w:sz="4" w:space="0" w:color="auto"/>
              <w:left w:val="nil"/>
              <w:bottom w:val="single" w:sz="4" w:space="0" w:color="auto"/>
            </w:tcBorders>
            <w:tcMar>
              <w:top w:w="57" w:type="dxa"/>
              <w:left w:w="142" w:type="dxa"/>
              <w:bottom w:w="57" w:type="dxa"/>
              <w:right w:w="142" w:type="dxa"/>
            </w:tcMar>
          </w:tcPr>
          <w:p w14:paraId="1BE86681" w14:textId="77777777" w:rsidR="00B07598" w:rsidRPr="00F025B2" w:rsidRDefault="00B07598" w:rsidP="001A66A0">
            <w:pPr>
              <w:snapToGrid w:val="0"/>
              <w:spacing w:line="200" w:lineRule="exact"/>
              <w:rPr>
                <w:rStyle w:val="ab"/>
              </w:rPr>
            </w:pPr>
          </w:p>
        </w:tc>
        <w:tc>
          <w:tcPr>
            <w:tcW w:w="652" w:type="dxa"/>
            <w:tcBorders>
              <w:top w:val="dashSmallGap" w:sz="4" w:space="0" w:color="auto"/>
              <w:left w:val="nil"/>
              <w:bottom w:val="single" w:sz="4" w:space="0" w:color="auto"/>
              <w:right w:val="nil"/>
            </w:tcBorders>
          </w:tcPr>
          <w:p w14:paraId="3DB11CA2" w14:textId="77777777" w:rsidR="00B07598" w:rsidRPr="00F025B2" w:rsidRDefault="00B07598" w:rsidP="001A66A0">
            <w:pPr>
              <w:snapToGrid w:val="0"/>
              <w:spacing w:line="200" w:lineRule="exact"/>
              <w:rPr>
                <w:rStyle w:val="ab"/>
              </w:rPr>
            </w:pPr>
          </w:p>
        </w:tc>
        <w:tc>
          <w:tcPr>
            <w:tcW w:w="4344" w:type="dxa"/>
            <w:tcBorders>
              <w:top w:val="dashSmallGap" w:sz="4" w:space="0" w:color="auto"/>
              <w:left w:val="nil"/>
              <w:bottom w:val="single" w:sz="4" w:space="0" w:color="auto"/>
            </w:tcBorders>
            <w:tcMar>
              <w:top w:w="57" w:type="dxa"/>
              <w:left w:w="142" w:type="dxa"/>
              <w:bottom w:w="57" w:type="dxa"/>
              <w:right w:w="142" w:type="dxa"/>
            </w:tcMar>
          </w:tcPr>
          <w:p w14:paraId="4EA44E6A" w14:textId="74CBD20F" w:rsidR="00B07598" w:rsidRPr="00F025B2" w:rsidRDefault="003E3195" w:rsidP="001A66A0">
            <w:pPr>
              <w:widowControl/>
              <w:autoSpaceDE w:val="0"/>
              <w:autoSpaceDN w:val="0"/>
              <w:adjustRightInd w:val="0"/>
              <w:spacing w:line="200" w:lineRule="exact"/>
              <w:jc w:val="left"/>
              <w:rPr>
                <w:rStyle w:val="ab"/>
              </w:rPr>
            </w:pPr>
            <w:r w:rsidRPr="003E3195">
              <w:rPr>
                <w:rStyle w:val="ab"/>
                <w:rFonts w:hint="eastAsia"/>
              </w:rPr>
              <w:t>金属</w:t>
            </w:r>
            <w:r w:rsidR="00B14E62">
              <w:rPr>
                <w:rStyle w:val="ab"/>
                <w:rFonts w:hint="eastAsia"/>
              </w:rPr>
              <w:t>、</w:t>
            </w:r>
            <w:r w:rsidRPr="003E3195">
              <w:rPr>
                <w:rStyle w:val="ab"/>
                <w:rFonts w:hint="eastAsia"/>
              </w:rPr>
              <w:t>水及び空気は温度によって体積が変化すること</w:t>
            </w:r>
            <w:r w:rsidR="00B14E62">
              <w:rPr>
                <w:rStyle w:val="ab"/>
                <w:rFonts w:hint="eastAsia"/>
              </w:rPr>
              <w:t>、</w:t>
            </w:r>
            <w:r w:rsidRPr="003E3195">
              <w:rPr>
                <w:rStyle w:val="ab"/>
                <w:rFonts w:hint="eastAsia"/>
              </w:rPr>
              <w:t>その程度には違いがあり</w:t>
            </w:r>
            <w:r w:rsidR="00B14E62">
              <w:rPr>
                <w:rStyle w:val="ab"/>
                <w:rFonts w:hint="eastAsia"/>
              </w:rPr>
              <w:t>、</w:t>
            </w:r>
            <w:r w:rsidRPr="003E3195">
              <w:rPr>
                <w:rStyle w:val="ab"/>
                <w:rFonts w:hint="eastAsia"/>
              </w:rPr>
              <w:t>空気の体積変化が最も大きいことを</w:t>
            </w:r>
            <w:r w:rsidR="00B14E62">
              <w:rPr>
                <w:rStyle w:val="ab"/>
                <w:rFonts w:hint="eastAsia"/>
              </w:rPr>
              <w:t>、</w:t>
            </w:r>
            <w:r w:rsidRPr="003E3195">
              <w:rPr>
                <w:rStyle w:val="ab"/>
                <w:rFonts w:hint="eastAsia"/>
              </w:rPr>
              <w:t>日常生活でも活用できる程度に理解している。</w:t>
            </w:r>
          </w:p>
        </w:tc>
        <w:tc>
          <w:tcPr>
            <w:tcW w:w="4383" w:type="dxa"/>
            <w:tcBorders>
              <w:top w:val="dashSmallGap" w:sz="4" w:space="0" w:color="auto"/>
              <w:bottom w:val="single" w:sz="4" w:space="0" w:color="auto"/>
              <w:right w:val="nil"/>
            </w:tcBorders>
            <w:shd w:val="clear" w:color="auto" w:fill="auto"/>
            <w:tcMar>
              <w:top w:w="57" w:type="dxa"/>
              <w:left w:w="142" w:type="dxa"/>
              <w:bottom w:w="57" w:type="dxa"/>
              <w:right w:w="142" w:type="dxa"/>
            </w:tcMar>
          </w:tcPr>
          <w:p w14:paraId="10611100" w14:textId="07053287" w:rsidR="00B07598" w:rsidRPr="00F025B2" w:rsidRDefault="003E3195" w:rsidP="001A66A0">
            <w:pPr>
              <w:widowControl/>
              <w:autoSpaceDE w:val="0"/>
              <w:autoSpaceDN w:val="0"/>
              <w:adjustRightInd w:val="0"/>
              <w:spacing w:line="200" w:lineRule="exact"/>
              <w:jc w:val="left"/>
              <w:rPr>
                <w:rStyle w:val="ab"/>
              </w:rPr>
            </w:pPr>
            <w:r w:rsidRPr="003E3195">
              <w:rPr>
                <w:rStyle w:val="ab"/>
                <w:rFonts w:hint="eastAsia"/>
              </w:rPr>
              <w:t>それぞれの実験の様子を動画で記録しておき</w:t>
            </w:r>
            <w:r w:rsidR="00B14E62">
              <w:rPr>
                <w:rStyle w:val="ab"/>
                <w:rFonts w:hint="eastAsia"/>
              </w:rPr>
              <w:t>、</w:t>
            </w:r>
            <w:r w:rsidR="00A754E4">
              <w:rPr>
                <w:rStyle w:val="ab"/>
                <w:rFonts w:hint="eastAsia"/>
              </w:rPr>
              <w:t>それらを見比べ</w:t>
            </w:r>
            <w:r w:rsidRPr="003E3195">
              <w:rPr>
                <w:rStyle w:val="ab"/>
                <w:rFonts w:hint="eastAsia"/>
              </w:rPr>
              <w:t>ることで</w:t>
            </w:r>
            <w:r w:rsidR="00B14E62">
              <w:rPr>
                <w:rStyle w:val="ab"/>
                <w:rFonts w:hint="eastAsia"/>
              </w:rPr>
              <w:t>、</w:t>
            </w:r>
            <w:r w:rsidRPr="003E3195">
              <w:rPr>
                <w:rStyle w:val="ab"/>
                <w:rFonts w:hint="eastAsia"/>
              </w:rPr>
              <w:t>温度による体積変化とその程度の違いを捉えることができるように</w:t>
            </w:r>
            <w:r w:rsidR="00B14E62">
              <w:rPr>
                <w:rStyle w:val="ab"/>
                <w:rFonts w:hint="eastAsia"/>
              </w:rPr>
              <w:t>、</w:t>
            </w:r>
            <w:r w:rsidRPr="003E3195">
              <w:rPr>
                <w:rStyle w:val="ab"/>
                <w:rFonts w:hint="eastAsia"/>
              </w:rPr>
              <w:t>助言・援助する。</w:t>
            </w:r>
          </w:p>
        </w:tc>
        <w:tc>
          <w:tcPr>
            <w:tcW w:w="120" w:type="dxa"/>
            <w:tcBorders>
              <w:top w:val="nil"/>
              <w:left w:val="nil"/>
            </w:tcBorders>
            <w:shd w:val="clear" w:color="auto" w:fill="auto"/>
          </w:tcPr>
          <w:p w14:paraId="76D5F454" w14:textId="77777777" w:rsidR="00B07598" w:rsidRDefault="00B07598" w:rsidP="001A66A0"/>
        </w:tc>
      </w:tr>
    </w:tbl>
    <w:p w14:paraId="0E657BC4" w14:textId="77777777" w:rsidR="00B07598" w:rsidRDefault="00B07598" w:rsidP="00B07598">
      <w:pPr>
        <w:snapToGrid w:val="0"/>
        <w:spacing w:line="80" w:lineRule="exact"/>
        <w:rPr>
          <w:rFonts w:asciiTheme="majorEastAsia" w:eastAsiaTheme="majorEastAsia" w:hAnsiTheme="majorEastAsia"/>
          <w:sz w:val="16"/>
        </w:rPr>
      </w:pPr>
    </w:p>
    <w:p w14:paraId="61DC02D3" w14:textId="15D6811D" w:rsidR="00E3515E" w:rsidRDefault="00B07598" w:rsidP="00E3515E">
      <w:pPr>
        <w:snapToGrid w:val="0"/>
        <w:spacing w:line="200" w:lineRule="exact"/>
        <w:rPr>
          <w:rFonts w:asciiTheme="majorEastAsia" w:eastAsiaTheme="majorEastAsia" w:hAnsiTheme="majorEastAsia"/>
          <w:sz w:val="16"/>
        </w:rPr>
      </w:pPr>
      <w:r>
        <w:rPr>
          <w:rFonts w:asciiTheme="majorEastAsia" w:eastAsiaTheme="majorEastAsia" w:hAnsiTheme="majorEastAsia" w:hint="eastAsia"/>
          <w:sz w:val="16"/>
        </w:rPr>
        <w:t xml:space="preserve">　</w:t>
      </w:r>
      <w:r w:rsidR="00817FF8" w:rsidRPr="000C1FEF">
        <w:rPr>
          <w:rFonts w:asciiTheme="majorEastAsia" w:eastAsiaTheme="majorEastAsia" w:hAnsiTheme="majorEastAsia"/>
          <w:sz w:val="16"/>
        </w:rPr>
        <w:t xml:space="preserve">　</w:t>
      </w:r>
      <w:r w:rsidR="00817FF8">
        <w:rPr>
          <w:rFonts w:asciiTheme="majorEastAsia" w:eastAsiaTheme="majorEastAsia" w:hAnsiTheme="majorEastAsia"/>
          <w:sz w:val="16"/>
        </w:rPr>
        <w:t xml:space="preserve">　　　　　　　　　</w:t>
      </w:r>
      <w:r w:rsidR="00817FF8" w:rsidRPr="000C1FEF">
        <w:rPr>
          <w:rFonts w:asciiTheme="majorEastAsia" w:eastAsiaTheme="majorEastAsia" w:hAnsiTheme="majorEastAsia"/>
          <w:sz w:val="16"/>
        </w:rPr>
        <w:t xml:space="preserve">　　　　　　　　　　　</w:t>
      </w:r>
      <w:r w:rsidR="00817FF8">
        <w:rPr>
          <w:rFonts w:asciiTheme="majorEastAsia" w:eastAsiaTheme="majorEastAsia" w:hAnsiTheme="majorEastAsia"/>
          <w:sz w:val="16"/>
        </w:rPr>
        <w:t xml:space="preserve">　　</w:t>
      </w:r>
    </w:p>
    <w:p w14:paraId="5065333D" w14:textId="5C00EEE9" w:rsidR="00817FF8" w:rsidRDefault="00817FF8" w:rsidP="00817FF8">
      <w:pPr>
        <w:spacing w:line="200" w:lineRule="exact"/>
        <w:ind w:firstLineChars="2400" w:firstLine="3840"/>
        <w:rPr>
          <w:rFonts w:asciiTheme="majorEastAsia" w:eastAsiaTheme="majorEastAsia" w:hAnsiTheme="majorEastAsia"/>
          <w:sz w:val="16"/>
        </w:rPr>
      </w:pPr>
    </w:p>
    <w:p w14:paraId="37E11D56" w14:textId="2C9EC443" w:rsidR="00B07598" w:rsidRDefault="00B07598" w:rsidP="00817FF8">
      <w:pPr>
        <w:topLinePunct/>
        <w:snapToGrid w:val="0"/>
        <w:spacing w:line="200" w:lineRule="exact"/>
        <w:rPr>
          <w:rFonts w:asciiTheme="majorEastAsia" w:eastAsiaTheme="majorEastAsia" w:hAnsiTheme="majorEastAsia"/>
          <w:sz w:val="16"/>
        </w:rPr>
      </w:pPr>
      <w:r>
        <w:rPr>
          <w:rFonts w:asciiTheme="majorEastAsia" w:eastAsiaTheme="majorEastAsia" w:hAnsiTheme="majorEastAsia"/>
          <w:sz w:val="16"/>
        </w:rPr>
        <w:br w:type="page"/>
      </w:r>
    </w:p>
    <w:p w14:paraId="33ECBE61" w14:textId="77777777" w:rsidR="00174456" w:rsidRDefault="00174456" w:rsidP="00174456">
      <w:r>
        <w:rPr>
          <w:noProof/>
        </w:rPr>
        <w:lastRenderedPageBreak/>
        <mc:AlternateContent>
          <mc:Choice Requires="wpg">
            <w:drawing>
              <wp:anchor distT="0" distB="0" distL="114300" distR="114300" simplePos="0" relativeHeight="251683840" behindDoc="0" locked="0" layoutInCell="1" allowOverlap="1" wp14:anchorId="718F446D" wp14:editId="782E4A71">
                <wp:simplePos x="0" y="0"/>
                <wp:positionH relativeFrom="column">
                  <wp:align>left</wp:align>
                </wp:positionH>
                <wp:positionV relativeFrom="line">
                  <wp:posOffset>-53975</wp:posOffset>
                </wp:positionV>
                <wp:extent cx="12029400" cy="403200"/>
                <wp:effectExtent l="0" t="0" r="0" b="0"/>
                <wp:wrapNone/>
                <wp:docPr id="386" name="グループ化 386"/>
                <wp:cNvGraphicFramePr/>
                <a:graphic xmlns:a="http://schemas.openxmlformats.org/drawingml/2006/main">
                  <a:graphicData uri="http://schemas.microsoft.com/office/word/2010/wordprocessingGroup">
                    <wpg:wgp>
                      <wpg:cNvGrpSpPr/>
                      <wpg:grpSpPr>
                        <a:xfrm>
                          <a:off x="0" y="0"/>
                          <a:ext cx="12029400" cy="403200"/>
                          <a:chOff x="0" y="0"/>
                          <a:chExt cx="12026002" cy="411928"/>
                        </a:xfrm>
                      </wpg:grpSpPr>
                      <wpg:grpSp>
                        <wpg:cNvPr id="387" name="グループ化 387"/>
                        <wpg:cNvGrpSpPr/>
                        <wpg:grpSpPr>
                          <a:xfrm>
                            <a:off x="0" y="8626"/>
                            <a:ext cx="12023090" cy="403302"/>
                            <a:chOff x="0" y="0"/>
                            <a:chExt cx="12023090" cy="403302"/>
                          </a:xfrm>
                        </wpg:grpSpPr>
                        <wpg:grpSp>
                          <wpg:cNvPr id="388" name="グループ化 388"/>
                          <wpg:cNvGrpSpPr/>
                          <wpg:grpSpPr>
                            <a:xfrm>
                              <a:off x="0" y="43892"/>
                              <a:ext cx="12023090" cy="359410"/>
                              <a:chOff x="0" y="0"/>
                              <a:chExt cx="12023090" cy="359410"/>
                            </a:xfrm>
                          </wpg:grpSpPr>
                          <wps:wsp>
                            <wps:cNvPr id="389" name="角丸四角形 389"/>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0" name="角丸四角形 390"/>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91" name="テキスト ボックス 391"/>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C56B4E" w14:textId="1C650ADD" w:rsidR="00477D54" w:rsidRPr="005D197C" w:rsidRDefault="00477D54" w:rsidP="00174456">
                                <w:pPr>
                                  <w:jc w:val="center"/>
                                  <w:rPr>
                                    <w:rFonts w:asciiTheme="majorEastAsia" w:eastAsiaTheme="majorEastAsia" w:hAnsiTheme="majorEastAsia"/>
                                    <w:b/>
                                    <w:sz w:val="32"/>
                                  </w:rPr>
                                </w:pPr>
                                <w:r>
                                  <w:rPr>
                                    <w:rFonts w:asciiTheme="majorEastAsia" w:eastAsiaTheme="majorEastAsia" w:hAnsiTheme="majorEastAsia" w:hint="eastAsia"/>
                                    <w:b/>
                                    <w:sz w:val="32"/>
                                  </w:rPr>
                                  <w:t>1</w:t>
                                </w:r>
                                <w:r>
                                  <w:rPr>
                                    <w:rFonts w:asciiTheme="majorEastAsia" w:eastAsiaTheme="majorEastAsia" w:hAnsiTheme="majorEastAsia"/>
                                    <w:b/>
                                    <w:sz w:val="32"/>
                                  </w:rPr>
                                  <w:t>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392" name="テキスト ボックス 392"/>
                        <wps:cNvSpPr txBox="1"/>
                        <wps:spPr>
                          <a:xfrm>
                            <a:off x="327788" y="0"/>
                            <a:ext cx="536785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D8E7C6" w14:textId="123402B8" w:rsidR="00477D54" w:rsidRPr="005D197C" w:rsidRDefault="00477D54" w:rsidP="00174456">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物のあたたまり方</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１２</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 xml:space="preserve"> 8</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9</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393" name="テキスト ボックス 393"/>
                        <wps:cNvSpPr txBox="1"/>
                        <wps:spPr>
                          <a:xfrm>
                            <a:off x="7323827" y="51758"/>
                            <a:ext cx="4702175" cy="360000"/>
                          </a:xfrm>
                          <a:prstGeom prst="rect">
                            <a:avLst/>
                          </a:prstGeom>
                          <a:noFill/>
                          <a:ln w="6350">
                            <a:noFill/>
                          </a:ln>
                          <a:effectLst/>
                        </wps:spPr>
                        <wps:txbx>
                          <w:txbxContent>
                            <w:p w14:paraId="31B20414" w14:textId="0AD60FAC" w:rsidR="00477D54" w:rsidRPr="004E77CB" w:rsidRDefault="00477D54" w:rsidP="00174456">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b/>
                                  <w:color w:val="FFFFFF" w:themeColor="background1"/>
                                  <w:sz w:val="20"/>
                                  <w:szCs w:val="20"/>
                                </w:rPr>
                                <w:t>A</w:t>
                              </w:r>
                              <w:r>
                                <w:rPr>
                                  <w:rFonts w:asciiTheme="majorEastAsia" w:eastAsiaTheme="majorEastAsia" w:hAnsiTheme="majorEastAsia" w:hint="eastAsia"/>
                                  <w:b/>
                                  <w:color w:val="FFFFFF" w:themeColor="background1"/>
                                  <w:sz w:val="20"/>
                                  <w:szCs w:val="20"/>
                                </w:rPr>
                                <w:t>(2)</w:t>
                              </w:r>
                              <w:r>
                                <w:rPr>
                                  <w:rFonts w:asciiTheme="majorEastAsia" w:eastAsiaTheme="majorEastAsia" w:hAnsiTheme="majorEastAsia" w:hint="eastAsia"/>
                                  <w:b/>
                                  <w:color w:val="FFFFFF" w:themeColor="background1"/>
                                  <w:sz w:val="20"/>
                                  <w:szCs w:val="20"/>
                                </w:rPr>
                                <w:t>ア(イ)、イ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18F446D" id="グループ化 386" o:spid="_x0000_s1335" style="position:absolute;left:0;text-align:left;margin-left:0;margin-top:-4.25pt;width:947.2pt;height:31.75pt;z-index:251683840;mso-position-horizontal:left;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">
                <v:group id="グループ化 387" o:spid="_x0000_s1336"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m+T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tX+HvTDgCMv0FAAD//wMAUEsBAi0AFAAGAAgAAAAhANvh9svuAAAAhQEAABMAAAAAAAAA&#10;AAAAAAAAAAAAAFtDb250ZW50X1R5cGVzXS54bWxQSwECLQAUAAYACAAAACEAWvQsW78AAAAVAQAA&#10;CwAAAAAAAAAAAAAAAAAfAQAAX3JlbHMvLnJlbHNQSwECLQAUAAYACAAAACEABDpvk8YAAADcAAAA&#10;DwAAAAAAAAAAAAAAAAAHAgAAZHJzL2Rvd25yZXYueG1sUEsFBgAAAAADAAMAtwAAAPoCAAAAAA==&#10;">
                  <v:group id="グループ化 388" o:spid="_x0000_s1337"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">
                    <v:roundrect id="角丸四角形 389" o:spid="_x0000_s1338"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" fillcolor="#5a5a5a [2109]" stroked="f" strokeweight="2pt"/>
                    <v:roundrect id="角丸四角形 390" o:spid="_x0000_s1339"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" fillcolor="#eeece1 [3214]" strokecolor="black [3213]" strokeweight="2pt"/>
                  </v:group>
                  <v:shape id="テキスト ボックス 391" o:spid="_x0000_s1340"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" filled="f" stroked="f" strokeweight=".5pt">
                    <v:textbox inset="0,0,0,0">
                      <w:txbxContent>
                        <w:p w14:paraId="18C56B4E" w14:textId="1C650ADD" w:rsidR="00477D54" w:rsidRPr="005D197C" w:rsidRDefault="00477D54" w:rsidP="00174456">
                          <w:pPr>
                            <w:jc w:val="center"/>
                            <w:rPr>
                              <w:rFonts w:asciiTheme="majorEastAsia" w:eastAsiaTheme="majorEastAsia" w:hAnsiTheme="majorEastAsia"/>
                              <w:b/>
                              <w:sz w:val="32"/>
                            </w:rPr>
                          </w:pPr>
                          <w:r>
                            <w:rPr>
                              <w:rFonts w:asciiTheme="majorEastAsia" w:eastAsiaTheme="majorEastAsia" w:hAnsiTheme="majorEastAsia" w:hint="eastAsia"/>
                              <w:b/>
                              <w:sz w:val="32"/>
                            </w:rPr>
                            <w:t>1</w:t>
                          </w:r>
                          <w:r>
                            <w:rPr>
                              <w:rFonts w:asciiTheme="majorEastAsia" w:eastAsiaTheme="majorEastAsia" w:hAnsiTheme="majorEastAsia"/>
                              <w:b/>
                              <w:sz w:val="32"/>
                            </w:rPr>
                            <w:t>0</w:t>
                          </w:r>
                        </w:p>
                      </w:txbxContent>
                    </v:textbox>
                  </v:shape>
                </v:group>
                <v:shape id="テキスト ボックス 392" o:spid="_x0000_s1341" type="#_x0000_t202" style="position:absolute;left:3277;width:5367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" filled="f" stroked="f" strokeweight=".5pt">
                  <v:textbox inset="2mm,0,0,0">
                    <w:txbxContent>
                      <w:p w14:paraId="1DD8E7C6" w14:textId="123402B8" w:rsidR="00477D54" w:rsidRPr="005D197C" w:rsidRDefault="00477D54" w:rsidP="00174456">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物のあたたまり方</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１２</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 xml:space="preserve"> 8</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9</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393" o:spid="_x0000_s1342"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" filled="f" stroked="f" strokeweight=".5pt">
                  <v:textbox inset="0,0,3mm,0">
                    <w:txbxContent>
                      <w:p w14:paraId="31B20414" w14:textId="0AD60FAC" w:rsidR="00477D54" w:rsidRPr="004E77CB" w:rsidRDefault="00477D54" w:rsidP="00174456">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b/>
                            <w:color w:val="FFFFFF" w:themeColor="background1"/>
                            <w:sz w:val="20"/>
                            <w:szCs w:val="20"/>
                          </w:rPr>
                          <w:t>A</w:t>
                        </w:r>
                        <w:r>
                          <w:rPr>
                            <w:rFonts w:asciiTheme="majorEastAsia" w:eastAsiaTheme="majorEastAsia" w:hAnsiTheme="majorEastAsia" w:hint="eastAsia"/>
                            <w:b/>
                            <w:color w:val="FFFFFF" w:themeColor="background1"/>
                            <w:sz w:val="20"/>
                            <w:szCs w:val="20"/>
                          </w:rPr>
                          <w:t>(2)ア(イ)、イ</w:t>
                        </w:r>
                      </w:p>
                    </w:txbxContent>
                  </v:textbox>
                </v:shape>
                <w10:wrap anchory="line"/>
              </v:group>
            </w:pict>
          </mc:Fallback>
        </mc:AlternateContent>
      </w:r>
    </w:p>
    <w:p w14:paraId="1C50621D" w14:textId="77777777" w:rsidR="00174456" w:rsidRDefault="00174456" w:rsidP="00174456"/>
    <w:tbl>
      <w:tblPr>
        <w:tblStyle w:val="ae"/>
        <w:tblW w:w="18853" w:type="dxa"/>
        <w:tblInd w:w="-5" w:type="dxa"/>
        <w:tblCellMar>
          <w:top w:w="57" w:type="dxa"/>
          <w:bottom w:w="57" w:type="dxa"/>
        </w:tblCellMar>
        <w:tblLook w:val="04A0" w:firstRow="1" w:lastRow="0" w:firstColumn="1" w:lastColumn="0" w:noHBand="0" w:noVBand="1"/>
      </w:tblPr>
      <w:tblGrid>
        <w:gridCol w:w="3968"/>
        <w:gridCol w:w="454"/>
        <w:gridCol w:w="4479"/>
        <w:gridCol w:w="652"/>
        <w:gridCol w:w="340"/>
        <w:gridCol w:w="4025"/>
        <w:gridCol w:w="1106"/>
        <w:gridCol w:w="3829"/>
      </w:tblGrid>
      <w:tr w:rsidR="00174456" w14:paraId="0E99C623" w14:textId="77777777" w:rsidTr="00C96749">
        <w:trPr>
          <w:trHeight w:hRule="exact" w:val="340"/>
        </w:trPr>
        <w:tc>
          <w:tcPr>
            <w:tcW w:w="3968" w:type="dxa"/>
            <w:shd w:val="clear" w:color="auto" w:fill="808080" w:themeFill="background1" w:themeFillShade="80"/>
            <w:vAlign w:val="center"/>
          </w:tcPr>
          <w:p w14:paraId="52D0A1F7" w14:textId="77777777" w:rsidR="00174456" w:rsidRPr="00BB399C" w:rsidRDefault="00174456" w:rsidP="001A66A0">
            <w:pPr>
              <w:spacing w:line="240" w:lineRule="exact"/>
              <w:jc w:val="center"/>
              <w:rPr>
                <w:rFonts w:asciiTheme="majorEastAsia" w:eastAsiaTheme="majorEastAsia" w:hAnsiTheme="majorEastAsia"/>
                <w:b/>
                <w:sz w:val="20"/>
              </w:rPr>
            </w:pPr>
            <w:r w:rsidRPr="00BB399C">
              <w:rPr>
                <w:rFonts w:asciiTheme="majorEastAsia" w:eastAsiaTheme="majorEastAsia" w:hAnsiTheme="majorEastAsia" w:hint="eastAsia"/>
                <w:b/>
                <w:color w:val="FFFFFF" w:themeColor="background1"/>
                <w:sz w:val="20"/>
              </w:rPr>
              <w:t>単元の目標</w:t>
            </w:r>
          </w:p>
        </w:tc>
        <w:tc>
          <w:tcPr>
            <w:tcW w:w="14885" w:type="dxa"/>
            <w:gridSpan w:val="7"/>
            <w:shd w:val="clear" w:color="auto" w:fill="808080" w:themeFill="background1" w:themeFillShade="80"/>
            <w:vAlign w:val="center"/>
          </w:tcPr>
          <w:p w14:paraId="28E259BF" w14:textId="77777777" w:rsidR="00174456" w:rsidRPr="00BB399C" w:rsidRDefault="00174456" w:rsidP="001A66A0">
            <w:pPr>
              <w:spacing w:line="200" w:lineRule="exact"/>
              <w:jc w:val="center"/>
              <w:rPr>
                <w:sz w:val="20"/>
              </w:rPr>
            </w:pPr>
            <w:r w:rsidRPr="00BB399C">
              <w:rPr>
                <w:rFonts w:asciiTheme="majorEastAsia" w:eastAsiaTheme="majorEastAsia" w:hAnsiTheme="majorEastAsia" w:hint="eastAsia"/>
                <w:b/>
                <w:color w:val="FFFFFF" w:themeColor="background1"/>
                <w:sz w:val="20"/>
              </w:rPr>
              <w:t>単元の観点別評価</w:t>
            </w:r>
            <w:r>
              <w:rPr>
                <w:rFonts w:asciiTheme="majorEastAsia" w:eastAsiaTheme="majorEastAsia" w:hAnsiTheme="majorEastAsia" w:hint="eastAsia"/>
                <w:b/>
                <w:color w:val="FFFFFF" w:themeColor="background1"/>
                <w:sz w:val="20"/>
              </w:rPr>
              <w:t>規</w:t>
            </w:r>
            <w:r w:rsidRPr="00BB399C">
              <w:rPr>
                <w:rFonts w:asciiTheme="majorEastAsia" w:eastAsiaTheme="majorEastAsia" w:hAnsiTheme="majorEastAsia" w:hint="eastAsia"/>
                <w:b/>
                <w:color w:val="FFFFFF" w:themeColor="background1"/>
                <w:sz w:val="20"/>
              </w:rPr>
              <w:t>準</w:t>
            </w:r>
          </w:p>
        </w:tc>
      </w:tr>
      <w:tr w:rsidR="00174456" w14:paraId="78277B6A" w14:textId="77777777" w:rsidTr="00C96749">
        <w:trPr>
          <w:trHeight w:val="1662"/>
        </w:trPr>
        <w:tc>
          <w:tcPr>
            <w:tcW w:w="3968" w:type="dxa"/>
          </w:tcPr>
          <w:p w14:paraId="3C52E6B6" w14:textId="2BC7AAFF" w:rsidR="00174456" w:rsidRPr="00F4279E" w:rsidRDefault="00E21C50" w:rsidP="001A66A0">
            <w:pPr>
              <w:widowControl/>
              <w:autoSpaceDE w:val="0"/>
              <w:autoSpaceDN w:val="0"/>
              <w:adjustRightInd w:val="0"/>
              <w:spacing w:line="200" w:lineRule="exact"/>
              <w:jc w:val="left"/>
              <w:rPr>
                <w:rStyle w:val="ab"/>
                <w:sz w:val="15"/>
                <w:szCs w:val="15"/>
              </w:rPr>
            </w:pPr>
            <w:r w:rsidRPr="00E21C50">
              <w:rPr>
                <w:rStyle w:val="ab"/>
                <w:rFonts w:hint="eastAsia"/>
                <w:sz w:val="15"/>
                <w:szCs w:val="15"/>
              </w:rPr>
              <w:t>金属</w:t>
            </w:r>
            <w:r w:rsidR="00B14E62">
              <w:rPr>
                <w:rStyle w:val="ab"/>
                <w:rFonts w:hint="eastAsia"/>
                <w:sz w:val="15"/>
                <w:szCs w:val="15"/>
              </w:rPr>
              <w:t>、</w:t>
            </w:r>
            <w:r w:rsidRPr="00E21C50">
              <w:rPr>
                <w:rStyle w:val="ab"/>
                <w:rFonts w:hint="eastAsia"/>
                <w:sz w:val="15"/>
                <w:szCs w:val="15"/>
              </w:rPr>
              <w:t>水及び空気を熱したときの熱の伝わり方に着目して</w:t>
            </w:r>
            <w:r w:rsidR="00B14E62">
              <w:rPr>
                <w:rStyle w:val="ab"/>
                <w:rFonts w:hint="eastAsia"/>
                <w:sz w:val="15"/>
                <w:szCs w:val="15"/>
              </w:rPr>
              <w:t>、</w:t>
            </w:r>
            <w:r w:rsidRPr="00E21C50">
              <w:rPr>
                <w:rStyle w:val="ab"/>
                <w:rFonts w:hint="eastAsia"/>
                <w:sz w:val="15"/>
                <w:szCs w:val="15"/>
              </w:rPr>
              <w:t>それらと温度の変化とを関係付けて</w:t>
            </w:r>
            <w:r w:rsidR="00B14E62">
              <w:rPr>
                <w:rStyle w:val="ab"/>
                <w:rFonts w:hint="eastAsia"/>
                <w:sz w:val="15"/>
                <w:szCs w:val="15"/>
              </w:rPr>
              <w:t>、</w:t>
            </w:r>
            <w:r w:rsidRPr="00E21C50">
              <w:rPr>
                <w:rStyle w:val="ab"/>
                <w:rFonts w:hint="eastAsia"/>
                <w:sz w:val="15"/>
                <w:szCs w:val="15"/>
              </w:rPr>
              <w:t>金属</w:t>
            </w:r>
            <w:r w:rsidR="00B14E62">
              <w:rPr>
                <w:rStyle w:val="ab"/>
                <w:rFonts w:hint="eastAsia"/>
                <w:sz w:val="15"/>
                <w:szCs w:val="15"/>
              </w:rPr>
              <w:t>、</w:t>
            </w:r>
            <w:r w:rsidRPr="00E21C50">
              <w:rPr>
                <w:rStyle w:val="ab"/>
                <w:rFonts w:hint="eastAsia"/>
                <w:sz w:val="15"/>
                <w:szCs w:val="15"/>
              </w:rPr>
              <w:t>水及び空気のあたたまり方を調べる活動を通して</w:t>
            </w:r>
            <w:r w:rsidR="00B14E62">
              <w:rPr>
                <w:rStyle w:val="ab"/>
                <w:rFonts w:hint="eastAsia"/>
                <w:sz w:val="15"/>
                <w:szCs w:val="15"/>
              </w:rPr>
              <w:t>、</w:t>
            </w:r>
            <w:r w:rsidRPr="00E21C50">
              <w:rPr>
                <w:rStyle w:val="ab"/>
                <w:rFonts w:hint="eastAsia"/>
                <w:sz w:val="15"/>
                <w:szCs w:val="15"/>
              </w:rPr>
              <w:t>それらについての理解を図り</w:t>
            </w:r>
            <w:r w:rsidR="00B14E62">
              <w:rPr>
                <w:rStyle w:val="ab"/>
                <w:rFonts w:hint="eastAsia"/>
                <w:sz w:val="15"/>
                <w:szCs w:val="15"/>
              </w:rPr>
              <w:t>、</w:t>
            </w:r>
            <w:r w:rsidRPr="00E21C50">
              <w:rPr>
                <w:rStyle w:val="ab"/>
                <w:rFonts w:hint="eastAsia"/>
                <w:sz w:val="15"/>
                <w:szCs w:val="15"/>
              </w:rPr>
              <w:t>実験などに関する技能を身に付けるとともに</w:t>
            </w:r>
            <w:r w:rsidR="00B14E62">
              <w:rPr>
                <w:rStyle w:val="ab"/>
                <w:rFonts w:hint="eastAsia"/>
                <w:sz w:val="15"/>
                <w:szCs w:val="15"/>
              </w:rPr>
              <w:t>、</w:t>
            </w:r>
            <w:r w:rsidRPr="00E21C50">
              <w:rPr>
                <w:rStyle w:val="ab"/>
                <w:rFonts w:hint="eastAsia"/>
                <w:sz w:val="15"/>
                <w:szCs w:val="15"/>
              </w:rPr>
              <w:t>主に既習の内容や生活経験を基に</w:t>
            </w:r>
            <w:r w:rsidR="00B14E62">
              <w:rPr>
                <w:rStyle w:val="ab"/>
                <w:rFonts w:hint="eastAsia"/>
                <w:sz w:val="15"/>
                <w:szCs w:val="15"/>
              </w:rPr>
              <w:t>、</w:t>
            </w:r>
            <w:r w:rsidRPr="00E21C50">
              <w:rPr>
                <w:rStyle w:val="ab"/>
                <w:rFonts w:hint="eastAsia"/>
                <w:sz w:val="15"/>
                <w:szCs w:val="15"/>
              </w:rPr>
              <w:t>根拠のある予想や仮説を発想する力や主体的に問題解決しようとする態度を育成する。</w:t>
            </w:r>
          </w:p>
        </w:tc>
        <w:tc>
          <w:tcPr>
            <w:tcW w:w="454" w:type="dxa"/>
            <w:tcBorders>
              <w:right w:val="nil"/>
            </w:tcBorders>
            <w:vAlign w:val="center"/>
          </w:tcPr>
          <w:p w14:paraId="53699E38" w14:textId="77777777" w:rsidR="00174456" w:rsidRPr="00A63C9C" w:rsidRDefault="00174456" w:rsidP="001A66A0">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665408" behindDoc="0" locked="0" layoutInCell="1" allowOverlap="1" wp14:anchorId="76DD54C6" wp14:editId="22EAD47A">
                      <wp:simplePos x="0" y="0"/>
                      <wp:positionH relativeFrom="column">
                        <wp:posOffset>0</wp:posOffset>
                      </wp:positionH>
                      <wp:positionV relativeFrom="paragraph">
                        <wp:posOffset>0</wp:posOffset>
                      </wp:positionV>
                      <wp:extent cx="216000" cy="1079640"/>
                      <wp:effectExtent l="0" t="0" r="0" b="6350"/>
                      <wp:wrapNone/>
                      <wp:docPr id="394" name="テキスト ボックス 394"/>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6E7A3B" w14:textId="77777777" w:rsidR="00477D54" w:rsidRPr="00B448D5" w:rsidRDefault="00477D54" w:rsidP="00174456">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D54C6" id="テキスト ボックス 394" o:spid="_x0000_s1343" type="#_x0000_t202" style="position:absolute;left:0;text-align:left;margin-left:0;margin-top:0;width:17pt;height: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" fillcolor="#7f7f7f [1612]" stroked="f" strokeweight=".5pt">
                      <v:textbox style="layout-flow:vertical-ideographic" inset="0,0,0,0">
                        <w:txbxContent>
                          <w:p w14:paraId="376E7A3B" w14:textId="77777777" w:rsidR="00477D54" w:rsidRPr="00B448D5" w:rsidRDefault="00477D54" w:rsidP="00174456">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479" w:type="dxa"/>
            <w:tcBorders>
              <w:left w:val="nil"/>
              <w:right w:val="nil"/>
            </w:tcBorders>
          </w:tcPr>
          <w:p w14:paraId="57C810B7" w14:textId="2A619CE6" w:rsidR="00E21C50" w:rsidRPr="00E21C50" w:rsidRDefault="00E21C50" w:rsidP="00E21C50">
            <w:pPr>
              <w:widowControl/>
              <w:autoSpaceDE w:val="0"/>
              <w:autoSpaceDN w:val="0"/>
              <w:adjustRightInd w:val="0"/>
              <w:spacing w:line="200" w:lineRule="exact"/>
              <w:ind w:left="140" w:hangingChars="100" w:hanging="140"/>
              <w:jc w:val="left"/>
              <w:rPr>
                <w:rStyle w:val="ab"/>
                <w:rFonts w:ascii="Corbel" w:hAnsi="Corbel" w:cs="Corbel"/>
              </w:rPr>
            </w:pPr>
            <w:r w:rsidRPr="00E21C50">
              <w:rPr>
                <w:rStyle w:val="ab"/>
                <w:rFonts w:ascii="Corbel" w:hAnsi="Corbel" w:cs="Corbel" w:hint="eastAsia"/>
              </w:rPr>
              <w:t>①金属は熱せられた部分から順にあたたまるが</w:t>
            </w:r>
            <w:r w:rsidR="00B14E62">
              <w:rPr>
                <w:rStyle w:val="ab"/>
                <w:rFonts w:ascii="Corbel" w:hAnsi="Corbel" w:cs="Corbel" w:hint="eastAsia"/>
              </w:rPr>
              <w:t>、</w:t>
            </w:r>
            <w:r w:rsidRPr="00E21C50">
              <w:rPr>
                <w:rStyle w:val="ab"/>
                <w:rFonts w:ascii="Corbel" w:hAnsi="Corbel" w:cs="Corbel" w:hint="eastAsia"/>
              </w:rPr>
              <w:t>水や空気は熱せられた部分が移動して全体があたたまることを理解している。</w:t>
            </w:r>
          </w:p>
          <w:p w14:paraId="76442632" w14:textId="354CA0FE" w:rsidR="00174456" w:rsidRPr="00F4279E" w:rsidRDefault="00E21C50" w:rsidP="00E21C50">
            <w:pPr>
              <w:widowControl/>
              <w:autoSpaceDE w:val="0"/>
              <w:autoSpaceDN w:val="0"/>
              <w:adjustRightInd w:val="0"/>
              <w:spacing w:line="200" w:lineRule="exact"/>
              <w:ind w:left="140" w:hangingChars="100" w:hanging="140"/>
              <w:jc w:val="left"/>
              <w:rPr>
                <w:rStyle w:val="ab"/>
              </w:rPr>
            </w:pPr>
            <w:r w:rsidRPr="00E21C50">
              <w:rPr>
                <w:rStyle w:val="ab"/>
                <w:rFonts w:ascii="Corbel" w:hAnsi="Corbel" w:cs="Corbel" w:hint="eastAsia"/>
              </w:rPr>
              <w:t>②金属</w:t>
            </w:r>
            <w:r w:rsidR="00B14E62">
              <w:rPr>
                <w:rStyle w:val="ab"/>
                <w:rFonts w:ascii="Corbel" w:hAnsi="Corbel" w:cs="Corbel" w:hint="eastAsia"/>
              </w:rPr>
              <w:t>、</w:t>
            </w:r>
            <w:r w:rsidRPr="00E21C50">
              <w:rPr>
                <w:rStyle w:val="ab"/>
                <w:rFonts w:ascii="Corbel" w:hAnsi="Corbel" w:cs="Corbel" w:hint="eastAsia"/>
              </w:rPr>
              <w:t>水及び空気のあたたまり方について</w:t>
            </w:r>
            <w:r w:rsidR="00B14E62">
              <w:rPr>
                <w:rStyle w:val="ab"/>
                <w:rFonts w:ascii="Corbel" w:hAnsi="Corbel" w:cs="Corbel" w:hint="eastAsia"/>
              </w:rPr>
              <w:t>、</w:t>
            </w:r>
            <w:r w:rsidRPr="00E21C50">
              <w:rPr>
                <w:rStyle w:val="ab"/>
                <w:rFonts w:ascii="Corbel" w:hAnsi="Corbel" w:cs="Corbel" w:hint="eastAsia"/>
              </w:rPr>
              <w:t>器具や機器などを正しく扱いながら調べ</w:t>
            </w:r>
            <w:r w:rsidR="00B14E62">
              <w:rPr>
                <w:rStyle w:val="ab"/>
                <w:rFonts w:ascii="Corbel" w:hAnsi="Corbel" w:cs="Corbel" w:hint="eastAsia"/>
              </w:rPr>
              <w:t>、</w:t>
            </w:r>
            <w:r w:rsidRPr="00E21C50">
              <w:rPr>
                <w:rStyle w:val="ab"/>
                <w:rFonts w:ascii="Corbel" w:hAnsi="Corbel" w:cs="Corbel" w:hint="eastAsia"/>
              </w:rPr>
              <w:t>それらの過程や得られた結果を分かりやすく記録している。</w:t>
            </w:r>
          </w:p>
        </w:tc>
        <w:tc>
          <w:tcPr>
            <w:tcW w:w="652" w:type="dxa"/>
            <w:tcBorders>
              <w:left w:val="nil"/>
              <w:right w:val="nil"/>
            </w:tcBorders>
            <w:vAlign w:val="center"/>
          </w:tcPr>
          <w:p w14:paraId="2F7A3ECE" w14:textId="77777777" w:rsidR="00174456" w:rsidRPr="00F4279E" w:rsidRDefault="00174456" w:rsidP="001A66A0">
            <w:pPr>
              <w:snapToGrid w:val="0"/>
              <w:spacing w:line="200" w:lineRule="exact"/>
              <w:ind w:left="140" w:hangingChars="100" w:hanging="140"/>
              <w:jc w:val="center"/>
              <w:rPr>
                <w:rStyle w:val="ab"/>
              </w:rPr>
            </w:pPr>
          </w:p>
          <w:p w14:paraId="7FC83B3A" w14:textId="77777777" w:rsidR="00174456" w:rsidRPr="00F4279E" w:rsidRDefault="00174456" w:rsidP="001A66A0">
            <w:pPr>
              <w:spacing w:line="200" w:lineRule="exact"/>
              <w:ind w:left="140" w:hangingChars="100" w:hanging="140"/>
              <w:rPr>
                <w:rStyle w:val="ab"/>
              </w:rPr>
            </w:pPr>
          </w:p>
          <w:p w14:paraId="3F950A78" w14:textId="77777777" w:rsidR="00174456" w:rsidRPr="00F4279E" w:rsidRDefault="00174456" w:rsidP="001A66A0">
            <w:pPr>
              <w:spacing w:line="200" w:lineRule="exact"/>
              <w:ind w:left="140" w:hangingChars="100" w:hanging="140"/>
              <w:rPr>
                <w:rStyle w:val="ab"/>
              </w:rPr>
            </w:pPr>
          </w:p>
          <w:p w14:paraId="53BF74BC" w14:textId="77777777" w:rsidR="00174456" w:rsidRPr="00F4279E" w:rsidRDefault="00174456" w:rsidP="001A66A0">
            <w:pPr>
              <w:spacing w:line="200" w:lineRule="exact"/>
              <w:ind w:left="140" w:hangingChars="100" w:hanging="140"/>
              <w:rPr>
                <w:rStyle w:val="ab"/>
              </w:rPr>
            </w:pPr>
          </w:p>
          <w:p w14:paraId="72EE33A6" w14:textId="77777777" w:rsidR="00174456" w:rsidRPr="00F4279E" w:rsidRDefault="00174456" w:rsidP="001A66A0">
            <w:pPr>
              <w:spacing w:line="200" w:lineRule="exact"/>
              <w:ind w:left="140" w:hangingChars="100" w:hanging="140"/>
              <w:rPr>
                <w:rStyle w:val="ab"/>
              </w:rPr>
            </w:pPr>
          </w:p>
        </w:tc>
        <w:tc>
          <w:tcPr>
            <w:tcW w:w="340" w:type="dxa"/>
            <w:tcBorders>
              <w:left w:val="nil"/>
              <w:right w:val="nil"/>
            </w:tcBorders>
            <w:vAlign w:val="center"/>
          </w:tcPr>
          <w:p w14:paraId="374061F7" w14:textId="77777777" w:rsidR="00174456" w:rsidRPr="00F4279E" w:rsidRDefault="00174456" w:rsidP="001A66A0">
            <w:pPr>
              <w:snapToGrid w:val="0"/>
              <w:spacing w:line="200" w:lineRule="exact"/>
              <w:ind w:left="140" w:hangingChars="100" w:hanging="140"/>
              <w:jc w:val="center"/>
              <w:rPr>
                <w:rStyle w:val="ab"/>
              </w:rPr>
            </w:pPr>
            <w:r w:rsidRPr="00F4279E">
              <w:rPr>
                <w:rStyle w:val="ab"/>
                <w:noProof/>
              </w:rPr>
              <mc:AlternateContent>
                <mc:Choice Requires="wps">
                  <w:drawing>
                    <wp:anchor distT="0" distB="0" distL="114300" distR="114300" simplePos="0" relativeHeight="251675648" behindDoc="0" locked="0" layoutInCell="1" allowOverlap="1" wp14:anchorId="3752699A" wp14:editId="25E616E0">
                      <wp:simplePos x="0" y="0"/>
                      <wp:positionH relativeFrom="column">
                        <wp:posOffset>-71755</wp:posOffset>
                      </wp:positionH>
                      <wp:positionV relativeFrom="paragraph">
                        <wp:posOffset>0</wp:posOffset>
                      </wp:positionV>
                      <wp:extent cx="216000" cy="1079640"/>
                      <wp:effectExtent l="0" t="0" r="0" b="6350"/>
                      <wp:wrapNone/>
                      <wp:docPr id="395" name="テキスト ボックス 395"/>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46A6BF3F" w14:textId="77777777" w:rsidR="00477D54" w:rsidRPr="00A43D60" w:rsidRDefault="00477D54" w:rsidP="00174456">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52699A" id="テキスト ボックス 395" o:spid="_x0000_s1344" type="#_x0000_t202" style="position:absolute;left:0;text-align:left;margin-left:-5.65pt;margin-top:0;width:17pt;height: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" fillcolor="#7f7f7f [1612]" stroked="f" strokeweight=".5pt">
                      <v:textbox style="layout-flow:vertical-ideographic" inset="0,0,0,0">
                        <w:txbxContent>
                          <w:p w14:paraId="46A6BF3F" w14:textId="77777777" w:rsidR="00477D54" w:rsidRPr="00A43D60" w:rsidRDefault="00477D54" w:rsidP="00174456">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025" w:type="dxa"/>
            <w:tcBorders>
              <w:left w:val="nil"/>
              <w:right w:val="nil"/>
            </w:tcBorders>
          </w:tcPr>
          <w:p w14:paraId="2911EDA2" w14:textId="2B9E89B3" w:rsidR="00E21C50" w:rsidRPr="00E21C50" w:rsidRDefault="00E21C50" w:rsidP="00E21C50">
            <w:pPr>
              <w:widowControl/>
              <w:autoSpaceDE w:val="0"/>
              <w:autoSpaceDN w:val="0"/>
              <w:adjustRightInd w:val="0"/>
              <w:spacing w:line="200" w:lineRule="exact"/>
              <w:ind w:left="140" w:hangingChars="100" w:hanging="140"/>
              <w:jc w:val="left"/>
              <w:rPr>
                <w:rStyle w:val="ab"/>
                <w:rFonts w:ascii="Corbel" w:hAnsi="Corbel" w:cs="Corbel"/>
              </w:rPr>
            </w:pPr>
            <w:r w:rsidRPr="00E21C50">
              <w:rPr>
                <w:rStyle w:val="ab"/>
                <w:rFonts w:ascii="Corbel" w:hAnsi="Corbel" w:cs="Corbel" w:hint="eastAsia"/>
              </w:rPr>
              <w:t>①金属</w:t>
            </w:r>
            <w:r w:rsidR="00B14E62">
              <w:rPr>
                <w:rStyle w:val="ab"/>
                <w:rFonts w:ascii="Corbel" w:hAnsi="Corbel" w:cs="Corbel" w:hint="eastAsia"/>
              </w:rPr>
              <w:t>、</w:t>
            </w:r>
            <w:r w:rsidRPr="00E21C50">
              <w:rPr>
                <w:rStyle w:val="ab"/>
                <w:rFonts w:ascii="Corbel" w:hAnsi="Corbel" w:cs="Corbel" w:hint="eastAsia"/>
              </w:rPr>
              <w:t>水及び空気のあたたまり方について</w:t>
            </w:r>
            <w:r w:rsidR="00B14E62">
              <w:rPr>
                <w:rStyle w:val="ab"/>
                <w:rFonts w:ascii="Corbel" w:hAnsi="Corbel" w:cs="Corbel" w:hint="eastAsia"/>
              </w:rPr>
              <w:t>、</w:t>
            </w:r>
            <w:r w:rsidRPr="00E21C50">
              <w:rPr>
                <w:rStyle w:val="ab"/>
                <w:rFonts w:ascii="Corbel" w:hAnsi="Corbel" w:cs="Corbel" w:hint="eastAsia"/>
              </w:rPr>
              <w:t>既習の内容や生活経験を基に</w:t>
            </w:r>
            <w:r w:rsidR="00B14E62">
              <w:rPr>
                <w:rStyle w:val="ab"/>
                <w:rFonts w:ascii="Corbel" w:hAnsi="Corbel" w:cs="Corbel" w:hint="eastAsia"/>
              </w:rPr>
              <w:t>、</w:t>
            </w:r>
            <w:r w:rsidRPr="00E21C50">
              <w:rPr>
                <w:rStyle w:val="ab"/>
                <w:rFonts w:ascii="Corbel" w:hAnsi="Corbel" w:cs="Corbel" w:hint="eastAsia"/>
              </w:rPr>
              <w:t>根拠のある予想や仮説を発想し</w:t>
            </w:r>
            <w:r w:rsidR="00B14E62">
              <w:rPr>
                <w:rStyle w:val="ab"/>
                <w:rFonts w:ascii="Corbel" w:hAnsi="Corbel" w:cs="Corbel" w:hint="eastAsia"/>
              </w:rPr>
              <w:t>、</w:t>
            </w:r>
            <w:r w:rsidRPr="00E21C50">
              <w:rPr>
                <w:rStyle w:val="ab"/>
                <w:rFonts w:ascii="Corbel" w:hAnsi="Corbel" w:cs="Corbel" w:hint="eastAsia"/>
              </w:rPr>
              <w:t>表現するなどして問題解決している。</w:t>
            </w:r>
          </w:p>
          <w:p w14:paraId="27770FE8" w14:textId="6B91EF4D" w:rsidR="00174456" w:rsidRPr="00F4279E" w:rsidRDefault="00E21C50" w:rsidP="00E21C50">
            <w:pPr>
              <w:widowControl/>
              <w:autoSpaceDE w:val="0"/>
              <w:autoSpaceDN w:val="0"/>
              <w:adjustRightInd w:val="0"/>
              <w:spacing w:line="200" w:lineRule="exact"/>
              <w:ind w:left="140" w:hangingChars="100" w:hanging="140"/>
              <w:jc w:val="left"/>
              <w:rPr>
                <w:rStyle w:val="ab"/>
              </w:rPr>
            </w:pPr>
            <w:r w:rsidRPr="00E21C50">
              <w:rPr>
                <w:rStyle w:val="ab"/>
                <w:rFonts w:ascii="Corbel" w:hAnsi="Corbel" w:cs="Corbel" w:hint="eastAsia"/>
              </w:rPr>
              <w:t>②金属</w:t>
            </w:r>
            <w:r w:rsidR="00B14E62">
              <w:rPr>
                <w:rStyle w:val="ab"/>
                <w:rFonts w:ascii="Corbel" w:hAnsi="Corbel" w:cs="Corbel" w:hint="eastAsia"/>
              </w:rPr>
              <w:t>、</w:t>
            </w:r>
            <w:r w:rsidRPr="00E21C50">
              <w:rPr>
                <w:rStyle w:val="ab"/>
                <w:rFonts w:ascii="Corbel" w:hAnsi="Corbel" w:cs="Corbel" w:hint="eastAsia"/>
              </w:rPr>
              <w:t>水及び空気のあたたまり方について</w:t>
            </w:r>
            <w:r w:rsidR="00B14E62">
              <w:rPr>
                <w:rStyle w:val="ab"/>
                <w:rFonts w:ascii="Corbel" w:hAnsi="Corbel" w:cs="Corbel" w:hint="eastAsia"/>
              </w:rPr>
              <w:t>、</w:t>
            </w:r>
            <w:r w:rsidRPr="00E21C50">
              <w:rPr>
                <w:rStyle w:val="ab"/>
                <w:rFonts w:ascii="Corbel" w:hAnsi="Corbel" w:cs="Corbel" w:hint="eastAsia"/>
              </w:rPr>
              <w:t>実験などを行い</w:t>
            </w:r>
            <w:r w:rsidR="00B14E62">
              <w:rPr>
                <w:rStyle w:val="ab"/>
                <w:rFonts w:ascii="Corbel" w:hAnsi="Corbel" w:cs="Corbel" w:hint="eastAsia"/>
              </w:rPr>
              <w:t>、</w:t>
            </w:r>
            <w:r w:rsidRPr="00E21C50">
              <w:rPr>
                <w:rStyle w:val="ab"/>
                <w:rFonts w:ascii="Corbel" w:hAnsi="Corbel" w:cs="Corbel" w:hint="eastAsia"/>
              </w:rPr>
              <w:t>得られた結果を基に考察し</w:t>
            </w:r>
            <w:r w:rsidR="00B14E62">
              <w:rPr>
                <w:rStyle w:val="ab"/>
                <w:rFonts w:ascii="Corbel" w:hAnsi="Corbel" w:cs="Corbel" w:hint="eastAsia"/>
              </w:rPr>
              <w:t>、</w:t>
            </w:r>
            <w:r w:rsidRPr="00E21C50">
              <w:rPr>
                <w:rStyle w:val="ab"/>
                <w:rFonts w:ascii="Corbel" w:hAnsi="Corbel" w:cs="Corbel" w:hint="eastAsia"/>
              </w:rPr>
              <w:t>表現するなどして問題解決している。</w:t>
            </w:r>
          </w:p>
        </w:tc>
        <w:tc>
          <w:tcPr>
            <w:tcW w:w="1106" w:type="dxa"/>
            <w:tcBorders>
              <w:left w:val="nil"/>
              <w:right w:val="nil"/>
            </w:tcBorders>
            <w:vAlign w:val="center"/>
          </w:tcPr>
          <w:p w14:paraId="1DAA0C07" w14:textId="77777777" w:rsidR="00174456" w:rsidRPr="00F4279E" w:rsidRDefault="00174456" w:rsidP="001A66A0">
            <w:pPr>
              <w:snapToGrid w:val="0"/>
              <w:spacing w:line="200" w:lineRule="exact"/>
              <w:ind w:left="140" w:hangingChars="100" w:hanging="140"/>
              <w:jc w:val="center"/>
              <w:rPr>
                <w:rStyle w:val="ab"/>
              </w:rPr>
            </w:pPr>
            <w:r w:rsidRPr="00F4279E">
              <w:rPr>
                <w:rStyle w:val="ab"/>
                <w:noProof/>
              </w:rPr>
              <mc:AlternateContent>
                <mc:Choice Requires="wps">
                  <w:drawing>
                    <wp:anchor distT="0" distB="0" distL="114300" distR="114300" simplePos="0" relativeHeight="251680768" behindDoc="0" locked="0" layoutInCell="1" allowOverlap="1" wp14:anchorId="66DC8603" wp14:editId="07085EF4">
                      <wp:simplePos x="0" y="0"/>
                      <wp:positionH relativeFrom="column">
                        <wp:posOffset>414020</wp:posOffset>
                      </wp:positionH>
                      <wp:positionV relativeFrom="paragraph">
                        <wp:posOffset>0</wp:posOffset>
                      </wp:positionV>
                      <wp:extent cx="216000" cy="1079640"/>
                      <wp:effectExtent l="0" t="0" r="0" b="6350"/>
                      <wp:wrapNone/>
                      <wp:docPr id="396" name="テキスト ボックス 396"/>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57DE96B6" w14:textId="77777777" w:rsidR="00477D54" w:rsidRPr="00F4279E" w:rsidRDefault="00477D54" w:rsidP="00174456">
                                  <w:pPr>
                                    <w:spacing w:line="140" w:lineRule="exact"/>
                                    <w:ind w:leftChars="20" w:left="52" w:rightChars="20" w:right="52"/>
                                    <w:jc w:val="center"/>
                                    <w:rPr>
                                      <w:rFonts w:asciiTheme="majorEastAsia" w:eastAsiaTheme="majorEastAsia" w:hAnsiTheme="majorEastAsia"/>
                                      <w:b/>
                                      <w:color w:val="FFFFFF" w:themeColor="background1"/>
                                      <w:w w:val="90"/>
                                      <w:sz w:val="14"/>
                                    </w:rPr>
                                  </w:pPr>
                                  <w:r w:rsidRPr="00F4279E">
                                    <w:rPr>
                                      <w:rFonts w:asciiTheme="majorEastAsia" w:eastAsiaTheme="majorEastAsia" w:hAnsiTheme="majorEastAsia" w:hint="eastAsia"/>
                                      <w:b/>
                                      <w:color w:val="FFFFFF" w:themeColor="background1"/>
                                      <w:w w:val="90"/>
                                      <w:sz w:val="14"/>
                                    </w:rPr>
                                    <w:t>主体的に学習に</w:t>
                                  </w:r>
                                </w:p>
                                <w:p w14:paraId="1148BB68" w14:textId="77777777" w:rsidR="00477D54" w:rsidRPr="00F4279E" w:rsidRDefault="00477D54" w:rsidP="00174456">
                                  <w:pPr>
                                    <w:spacing w:line="140" w:lineRule="exact"/>
                                    <w:ind w:leftChars="20" w:left="52" w:rightChars="20" w:right="52"/>
                                    <w:jc w:val="center"/>
                                    <w:rPr>
                                      <w:rFonts w:asciiTheme="majorEastAsia" w:eastAsiaTheme="majorEastAsia" w:hAnsiTheme="majorEastAsia"/>
                                      <w:b/>
                                      <w:color w:val="FFFFFF" w:themeColor="background1"/>
                                      <w:w w:val="90"/>
                                      <w:sz w:val="14"/>
                                    </w:rPr>
                                  </w:pPr>
                                  <w:r w:rsidRPr="00F4279E">
                                    <w:rPr>
                                      <w:rFonts w:asciiTheme="majorEastAsia" w:eastAsiaTheme="majorEastAsia" w:hAnsiTheme="majorEastAsia" w:hint="eastAsia"/>
                                      <w:b/>
                                      <w:color w:val="FFFFFF" w:themeColor="background1"/>
                                      <w:w w:val="90"/>
                                      <w:sz w:val="14"/>
                                    </w:rPr>
                                    <w:t>取り組む態</w:t>
                                  </w:r>
                                  <w:r w:rsidRPr="00F4279E">
                                    <w:rPr>
                                      <w:rFonts w:asciiTheme="majorEastAsia" w:eastAsiaTheme="majorEastAsia" w:hAnsiTheme="majorEastAsia" w:hint="eastAsia"/>
                                      <w:b/>
                                      <w:color w:val="FFFFFF" w:themeColor="background1"/>
                                      <w:spacing w:val="-20"/>
                                      <w:w w:val="90"/>
                                      <w:sz w:val="14"/>
                                    </w:rPr>
                                    <w:t>度</w:t>
                                  </w:r>
                                  <w:r w:rsidRPr="00F4279E">
                                    <w:rPr>
                                      <w:rFonts w:asciiTheme="majorEastAsia" w:eastAsiaTheme="majorEastAsia" w:hAnsiTheme="majorEastAsia" w:hint="eastAsia"/>
                                      <w:b/>
                                      <w:color w:val="FFFFFF" w:themeColor="background1"/>
                                      <w:w w:val="90"/>
                                      <w:sz w:val="14"/>
                                    </w:rPr>
                                    <w:t>〔態</w:t>
                                  </w:r>
                                  <w:r w:rsidRPr="00F4279E">
                                    <w:rPr>
                                      <w:rFonts w:asciiTheme="majorEastAsia" w:eastAsiaTheme="majorEastAsia" w:hAnsiTheme="majorEastAsia" w:hint="eastAsia"/>
                                      <w:b/>
                                      <w:color w:val="FFFFFF" w:themeColor="background1"/>
                                      <w:spacing w:val="-20"/>
                                      <w:w w:val="9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C8603" id="テキスト ボックス 396" o:spid="_x0000_s1345" type="#_x0000_t202" style="position:absolute;left:0;text-align:left;margin-left:32.6pt;margin-top:0;width:17pt;height: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" fillcolor="#7f7f7f [1612]" stroked="f" strokeweight=".5pt">
                      <v:textbox style="layout-flow:vertical-ideographic" inset="0,0,0,0">
                        <w:txbxContent>
                          <w:p w14:paraId="57DE96B6" w14:textId="77777777" w:rsidR="00477D54" w:rsidRPr="00F4279E" w:rsidRDefault="00477D54" w:rsidP="00174456">
                            <w:pPr>
                              <w:spacing w:line="140" w:lineRule="exact"/>
                              <w:ind w:leftChars="20" w:left="52" w:rightChars="20" w:right="52"/>
                              <w:jc w:val="center"/>
                              <w:rPr>
                                <w:rFonts w:asciiTheme="majorEastAsia" w:eastAsiaTheme="majorEastAsia" w:hAnsiTheme="majorEastAsia"/>
                                <w:b/>
                                <w:color w:val="FFFFFF" w:themeColor="background1"/>
                                <w:w w:val="90"/>
                                <w:sz w:val="14"/>
                              </w:rPr>
                            </w:pPr>
                            <w:r w:rsidRPr="00F4279E">
                              <w:rPr>
                                <w:rFonts w:asciiTheme="majorEastAsia" w:eastAsiaTheme="majorEastAsia" w:hAnsiTheme="majorEastAsia" w:hint="eastAsia"/>
                                <w:b/>
                                <w:color w:val="FFFFFF" w:themeColor="background1"/>
                                <w:w w:val="90"/>
                                <w:sz w:val="14"/>
                              </w:rPr>
                              <w:t>主体的に学習に</w:t>
                            </w:r>
                          </w:p>
                          <w:p w14:paraId="1148BB68" w14:textId="77777777" w:rsidR="00477D54" w:rsidRPr="00F4279E" w:rsidRDefault="00477D54" w:rsidP="00174456">
                            <w:pPr>
                              <w:spacing w:line="140" w:lineRule="exact"/>
                              <w:ind w:leftChars="20" w:left="52" w:rightChars="20" w:right="52"/>
                              <w:jc w:val="center"/>
                              <w:rPr>
                                <w:rFonts w:asciiTheme="majorEastAsia" w:eastAsiaTheme="majorEastAsia" w:hAnsiTheme="majorEastAsia"/>
                                <w:b/>
                                <w:color w:val="FFFFFF" w:themeColor="background1"/>
                                <w:w w:val="90"/>
                                <w:sz w:val="14"/>
                              </w:rPr>
                            </w:pPr>
                            <w:r w:rsidRPr="00F4279E">
                              <w:rPr>
                                <w:rFonts w:asciiTheme="majorEastAsia" w:eastAsiaTheme="majorEastAsia" w:hAnsiTheme="majorEastAsia" w:hint="eastAsia"/>
                                <w:b/>
                                <w:color w:val="FFFFFF" w:themeColor="background1"/>
                                <w:w w:val="90"/>
                                <w:sz w:val="14"/>
                              </w:rPr>
                              <w:t>取り組む態</w:t>
                            </w:r>
                            <w:r w:rsidRPr="00F4279E">
                              <w:rPr>
                                <w:rFonts w:asciiTheme="majorEastAsia" w:eastAsiaTheme="majorEastAsia" w:hAnsiTheme="majorEastAsia" w:hint="eastAsia"/>
                                <w:b/>
                                <w:color w:val="FFFFFF" w:themeColor="background1"/>
                                <w:spacing w:val="-20"/>
                                <w:w w:val="90"/>
                                <w:sz w:val="14"/>
                              </w:rPr>
                              <w:t>度</w:t>
                            </w:r>
                            <w:r w:rsidRPr="00F4279E">
                              <w:rPr>
                                <w:rFonts w:asciiTheme="majorEastAsia" w:eastAsiaTheme="majorEastAsia" w:hAnsiTheme="majorEastAsia" w:hint="eastAsia"/>
                                <w:b/>
                                <w:color w:val="FFFFFF" w:themeColor="background1"/>
                                <w:w w:val="90"/>
                                <w:sz w:val="14"/>
                              </w:rPr>
                              <w:t>〔態</w:t>
                            </w:r>
                            <w:r w:rsidRPr="00F4279E">
                              <w:rPr>
                                <w:rFonts w:asciiTheme="majorEastAsia" w:eastAsiaTheme="majorEastAsia" w:hAnsiTheme="majorEastAsia" w:hint="eastAsia"/>
                                <w:b/>
                                <w:color w:val="FFFFFF" w:themeColor="background1"/>
                                <w:spacing w:val="-20"/>
                                <w:w w:val="90"/>
                                <w:sz w:val="14"/>
                              </w:rPr>
                              <w:t>〕</w:t>
                            </w:r>
                          </w:p>
                        </w:txbxContent>
                      </v:textbox>
                    </v:shape>
                  </w:pict>
                </mc:Fallback>
              </mc:AlternateContent>
            </w:r>
          </w:p>
        </w:tc>
        <w:tc>
          <w:tcPr>
            <w:tcW w:w="3829" w:type="dxa"/>
            <w:tcBorders>
              <w:left w:val="nil"/>
            </w:tcBorders>
          </w:tcPr>
          <w:p w14:paraId="4E62BA03" w14:textId="150AA29E" w:rsidR="00E21C50" w:rsidRPr="00E21C50" w:rsidRDefault="00E21C50" w:rsidP="00E21C50">
            <w:pPr>
              <w:widowControl/>
              <w:autoSpaceDE w:val="0"/>
              <w:autoSpaceDN w:val="0"/>
              <w:adjustRightInd w:val="0"/>
              <w:spacing w:line="200" w:lineRule="exact"/>
              <w:ind w:left="140" w:hangingChars="100" w:hanging="140"/>
              <w:jc w:val="left"/>
              <w:rPr>
                <w:rStyle w:val="ab"/>
                <w:rFonts w:ascii="Corbel" w:hAnsi="Corbel" w:cs="Corbel"/>
              </w:rPr>
            </w:pPr>
            <w:r w:rsidRPr="00E21C50">
              <w:rPr>
                <w:rStyle w:val="ab"/>
                <w:rFonts w:ascii="Corbel" w:hAnsi="Corbel" w:cs="Corbel" w:hint="eastAsia"/>
              </w:rPr>
              <w:t>①金属</w:t>
            </w:r>
            <w:r w:rsidR="00B14E62">
              <w:rPr>
                <w:rStyle w:val="ab"/>
                <w:rFonts w:ascii="Corbel" w:hAnsi="Corbel" w:cs="Corbel" w:hint="eastAsia"/>
              </w:rPr>
              <w:t>、</w:t>
            </w:r>
            <w:r w:rsidRPr="00E21C50">
              <w:rPr>
                <w:rStyle w:val="ab"/>
                <w:rFonts w:ascii="Corbel" w:hAnsi="Corbel" w:cs="Corbel" w:hint="eastAsia"/>
              </w:rPr>
              <w:t>水及び空気のあたたまり方についての事物・現象に進んで関わり</w:t>
            </w:r>
            <w:r w:rsidR="00B14E62">
              <w:rPr>
                <w:rStyle w:val="ab"/>
                <w:rFonts w:ascii="Corbel" w:hAnsi="Corbel" w:cs="Corbel" w:hint="eastAsia"/>
              </w:rPr>
              <w:t>、</w:t>
            </w:r>
            <w:r w:rsidRPr="00E21C50">
              <w:rPr>
                <w:rStyle w:val="ab"/>
                <w:rFonts w:ascii="Corbel" w:hAnsi="Corbel" w:cs="Corbel" w:hint="eastAsia"/>
              </w:rPr>
              <w:t>他者と関わりながら問題解決しようとしている。</w:t>
            </w:r>
          </w:p>
          <w:p w14:paraId="456CC0A6" w14:textId="1B98498A" w:rsidR="00174456" w:rsidRPr="00F4279E" w:rsidRDefault="00E21C50" w:rsidP="00E21C50">
            <w:pPr>
              <w:widowControl/>
              <w:autoSpaceDE w:val="0"/>
              <w:autoSpaceDN w:val="0"/>
              <w:adjustRightInd w:val="0"/>
              <w:spacing w:line="200" w:lineRule="exact"/>
              <w:ind w:left="140" w:hangingChars="100" w:hanging="140"/>
              <w:jc w:val="left"/>
              <w:rPr>
                <w:rStyle w:val="ab"/>
              </w:rPr>
            </w:pPr>
            <w:r w:rsidRPr="00E21C50">
              <w:rPr>
                <w:rStyle w:val="ab"/>
                <w:rFonts w:ascii="Corbel" w:hAnsi="Corbel" w:cs="Corbel" w:hint="eastAsia"/>
              </w:rPr>
              <w:t>②金属</w:t>
            </w:r>
            <w:r w:rsidR="00B14E62">
              <w:rPr>
                <w:rStyle w:val="ab"/>
                <w:rFonts w:ascii="Corbel" w:hAnsi="Corbel" w:cs="Corbel" w:hint="eastAsia"/>
              </w:rPr>
              <w:t>、</w:t>
            </w:r>
            <w:r w:rsidRPr="00E21C50">
              <w:rPr>
                <w:rStyle w:val="ab"/>
                <w:rFonts w:ascii="Corbel" w:hAnsi="Corbel" w:cs="Corbel" w:hint="eastAsia"/>
              </w:rPr>
              <w:t>水及び空気のあたたまり方について学んだことを学習や生活に生かそうとしている。</w:t>
            </w:r>
          </w:p>
        </w:tc>
      </w:tr>
    </w:tbl>
    <w:p w14:paraId="75BBB6F2" w14:textId="77777777" w:rsidR="00157A54" w:rsidRPr="00AC146D" w:rsidRDefault="00157A54" w:rsidP="00157A54">
      <w:pPr>
        <w:snapToGrid w:val="0"/>
        <w:spacing w:line="100" w:lineRule="exact"/>
      </w:pPr>
    </w:p>
    <w:p w14:paraId="3D665DEC" w14:textId="77777777" w:rsidR="00157A54" w:rsidRDefault="00157A54" w:rsidP="00157A54">
      <w:pPr>
        <w:widowControl/>
        <w:autoSpaceDE w:val="0"/>
        <w:autoSpaceDN w:val="0"/>
        <w:adjustRightInd w:val="0"/>
        <w:spacing w:line="200" w:lineRule="exact"/>
        <w:jc w:val="left"/>
        <w:rPr>
          <w:rStyle w:val="ab"/>
        </w:rPr>
      </w:pPr>
      <w:r w:rsidRPr="00B5468F">
        <w:rPr>
          <w:rStyle w:val="ab"/>
          <w:rFonts w:ascii="Geneva" w:hAnsi="Geneva" w:cs="Geneva" w:hint="eastAsia"/>
          <w:spacing w:val="-40"/>
        </w:rPr>
        <w:t>※</w:t>
      </w:r>
      <w:r w:rsidRPr="00B5468F">
        <w:rPr>
          <w:rStyle w:val="ab"/>
        </w:rPr>
        <w:t>「単元の目標」に示した資質・能力は</w:t>
      </w:r>
      <w:r>
        <w:rPr>
          <w:rStyle w:val="ab"/>
        </w:rPr>
        <w:t>、</w:t>
      </w:r>
      <w:r w:rsidRPr="00B5468F">
        <w:rPr>
          <w:rStyle w:val="ab"/>
        </w:rPr>
        <w:t>「</w:t>
      </w:r>
      <w:r w:rsidRPr="0046798A">
        <w:rPr>
          <w:rStyle w:val="ab"/>
          <w:rFonts w:hint="eastAsia"/>
        </w:rPr>
        <w:t>物のせいしつを調べよう</w:t>
      </w:r>
      <w:r>
        <w:rPr>
          <w:rStyle w:val="ab"/>
          <w:rFonts w:hint="eastAsia"/>
        </w:rPr>
        <w:t>－</w:t>
      </w:r>
      <w:r>
        <w:rPr>
          <w:rStyle w:val="ab"/>
        </w:rPr>
        <w:t>1</w:t>
      </w:r>
      <w:r w:rsidRPr="0046798A">
        <w:rPr>
          <w:rStyle w:val="ab"/>
          <w:rFonts w:hint="eastAsia"/>
        </w:rPr>
        <w:t>～</w:t>
      </w:r>
      <w:r w:rsidRPr="0046798A">
        <w:rPr>
          <w:rStyle w:val="ab"/>
        </w:rPr>
        <w:t>4</w:t>
      </w:r>
      <w:r w:rsidRPr="00B5468F">
        <w:rPr>
          <w:rStyle w:val="ab"/>
        </w:rPr>
        <w:t>」を通して育成する。そのため</w:t>
      </w:r>
      <w:r>
        <w:rPr>
          <w:rStyle w:val="ab"/>
        </w:rPr>
        <w:t>、</w:t>
      </w:r>
      <w:r w:rsidRPr="00B5468F">
        <w:rPr>
          <w:rStyle w:val="ab"/>
        </w:rPr>
        <w:t>各観点の学習評価も</w:t>
      </w:r>
      <w:r>
        <w:rPr>
          <w:rStyle w:val="ab"/>
        </w:rPr>
        <w:t>、</w:t>
      </w:r>
    </w:p>
    <w:p w14:paraId="1B2DF1E4" w14:textId="77777777" w:rsidR="00157A54" w:rsidRPr="00D76667" w:rsidRDefault="00157A54" w:rsidP="00157A54">
      <w:pPr>
        <w:widowControl/>
        <w:autoSpaceDE w:val="0"/>
        <w:autoSpaceDN w:val="0"/>
        <w:adjustRightInd w:val="0"/>
        <w:spacing w:line="200" w:lineRule="exact"/>
        <w:ind w:firstLineChars="50" w:firstLine="70"/>
        <w:jc w:val="left"/>
        <w:rPr>
          <w:rStyle w:val="ab"/>
        </w:rPr>
      </w:pPr>
      <w:r w:rsidRPr="00B5468F">
        <w:rPr>
          <w:rStyle w:val="ab"/>
        </w:rPr>
        <w:t>「</w:t>
      </w:r>
      <w:r w:rsidRPr="0046798A">
        <w:rPr>
          <w:rStyle w:val="ab"/>
          <w:rFonts w:hint="eastAsia"/>
        </w:rPr>
        <w:t>物のせいしつを調べよう</w:t>
      </w:r>
      <w:r>
        <w:rPr>
          <w:rStyle w:val="ab"/>
          <w:rFonts w:hint="eastAsia"/>
        </w:rPr>
        <w:t>－</w:t>
      </w:r>
      <w:r>
        <w:rPr>
          <w:rStyle w:val="ab"/>
        </w:rPr>
        <w:t>1</w:t>
      </w:r>
      <w:r w:rsidRPr="0046798A">
        <w:rPr>
          <w:rStyle w:val="ab"/>
          <w:rFonts w:hint="eastAsia"/>
        </w:rPr>
        <w:t>～</w:t>
      </w:r>
      <w:r w:rsidRPr="0046798A">
        <w:rPr>
          <w:rStyle w:val="ab"/>
        </w:rPr>
        <w:t>4</w:t>
      </w:r>
      <w:r w:rsidRPr="00B5468F">
        <w:rPr>
          <w:rStyle w:val="ab"/>
        </w:rPr>
        <w:t>」を通して適切な場面で行い</w:t>
      </w:r>
      <w:r>
        <w:rPr>
          <w:rStyle w:val="ab"/>
        </w:rPr>
        <w:t>、</w:t>
      </w:r>
      <w:r>
        <w:rPr>
          <w:rStyle w:val="ab"/>
          <w:rFonts w:hint="eastAsia"/>
        </w:rPr>
        <w:t>児童</w:t>
      </w:r>
      <w:r w:rsidRPr="00B5468F">
        <w:rPr>
          <w:rStyle w:val="ab"/>
        </w:rPr>
        <w:t>の学習状況を見取るようにする</w:t>
      </w:r>
      <w:r w:rsidRPr="00B5468F">
        <w:rPr>
          <w:rStyle w:val="ab"/>
          <w:rFonts w:hint="eastAsia"/>
        </w:rPr>
        <w:t>。</w:t>
      </w:r>
    </w:p>
    <w:p w14:paraId="1DB68CEB" w14:textId="022374BA" w:rsidR="00174456" w:rsidRPr="00157A54" w:rsidRDefault="00174456" w:rsidP="00174456">
      <w:pPr>
        <w:snapToGrid w:val="0"/>
        <w:spacing w:line="100" w:lineRule="exact"/>
      </w:pPr>
    </w:p>
    <w:tbl>
      <w:tblPr>
        <w:tblStyle w:val="ae"/>
        <w:tblW w:w="18928"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652"/>
        <w:gridCol w:w="652"/>
        <w:gridCol w:w="4344"/>
        <w:gridCol w:w="4383"/>
        <w:gridCol w:w="120"/>
      </w:tblGrid>
      <w:tr w:rsidR="00174456" w14:paraId="5405379D" w14:textId="77777777" w:rsidTr="001A66A0">
        <w:trPr>
          <w:trHeight w:val="340"/>
        </w:trPr>
        <w:tc>
          <w:tcPr>
            <w:tcW w:w="3589" w:type="dxa"/>
            <w:gridSpan w:val="2"/>
            <w:tcBorders>
              <w:bottom w:val="single" w:sz="4" w:space="0" w:color="auto"/>
            </w:tcBorders>
            <w:shd w:val="clear" w:color="auto" w:fill="808080" w:themeFill="background1" w:themeFillShade="80"/>
            <w:vAlign w:val="center"/>
          </w:tcPr>
          <w:p w14:paraId="7F48CD23" w14:textId="77777777" w:rsidR="00174456" w:rsidRPr="009B573F" w:rsidRDefault="00174456" w:rsidP="001A66A0">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14:paraId="26F2B9A4" w14:textId="77777777" w:rsidR="00174456" w:rsidRPr="00F21F0E" w:rsidRDefault="00174456" w:rsidP="001A66A0">
            <w:pPr>
              <w:snapToGrid w:val="0"/>
              <w:jc w:val="center"/>
              <w:rPr>
                <w:rFonts w:asciiTheme="majorEastAsia" w:eastAsiaTheme="majorEastAsia" w:hAnsiTheme="majorEastAsia"/>
                <w:spacing w:val="-40"/>
                <w:sz w:val="12"/>
              </w:rPr>
            </w:pPr>
            <w:r w:rsidRPr="00196152">
              <w:rPr>
                <w:rFonts w:asciiTheme="majorEastAsia" w:eastAsiaTheme="majorEastAsia" w:hAnsiTheme="majorEastAsia"/>
                <w:color w:val="FFFFFF" w:themeColor="background1"/>
                <w:spacing w:val="12"/>
                <w:kern w:val="0"/>
                <w:sz w:val="12"/>
              </w:rPr>
              <w:t>時</w:t>
            </w:r>
            <w:r w:rsidRPr="00196152">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48C8A111" w14:textId="77777777" w:rsidR="00174456" w:rsidRPr="00F21F0E" w:rsidRDefault="00174456" w:rsidP="001A66A0">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53D7F6DF" w14:textId="77777777" w:rsidR="00174456" w:rsidRPr="00F21F0E" w:rsidRDefault="00174456" w:rsidP="001A66A0">
            <w:pPr>
              <w:snapToGrid w:val="0"/>
              <w:jc w:val="center"/>
              <w:rPr>
                <w:rFonts w:asciiTheme="majorEastAsia" w:eastAsiaTheme="majorEastAsia" w:hAnsiTheme="majorEastAsia"/>
                <w:color w:val="FFFFFF" w:themeColor="background1"/>
                <w:sz w:val="12"/>
              </w:rPr>
            </w:pPr>
            <w:r w:rsidRPr="00157A54">
              <w:rPr>
                <w:rFonts w:asciiTheme="majorEastAsia" w:eastAsiaTheme="majorEastAsia" w:hAnsiTheme="majorEastAsia" w:hint="eastAsia"/>
                <w:color w:val="FFFFFF" w:themeColor="background1"/>
                <w:w w:val="43"/>
                <w:kern w:val="0"/>
                <w:sz w:val="12"/>
                <w:fitText w:val="158" w:id="-2125761024"/>
              </w:rPr>
              <w:t>ペー</w:t>
            </w:r>
            <w:r w:rsidRPr="00157A54">
              <w:rPr>
                <w:rFonts w:asciiTheme="majorEastAsia" w:eastAsiaTheme="majorEastAsia" w:hAnsiTheme="majorEastAsia" w:hint="eastAsia"/>
                <w:color w:val="FFFFFF" w:themeColor="background1"/>
                <w:spacing w:val="6"/>
                <w:w w:val="43"/>
                <w:kern w:val="0"/>
                <w:sz w:val="12"/>
                <w:fitText w:val="158" w:id="-2125761024"/>
              </w:rPr>
              <w:t>ジ</w:t>
            </w:r>
          </w:p>
        </w:tc>
        <w:tc>
          <w:tcPr>
            <w:tcW w:w="283" w:type="dxa"/>
            <w:tcBorders>
              <w:bottom w:val="single" w:sz="4" w:space="0" w:color="auto"/>
            </w:tcBorders>
            <w:shd w:val="clear" w:color="auto" w:fill="808080" w:themeFill="background1" w:themeFillShade="80"/>
            <w:tcFitText/>
            <w:vAlign w:val="center"/>
          </w:tcPr>
          <w:p w14:paraId="1F269FDB" w14:textId="77777777" w:rsidR="00174456" w:rsidRPr="00F21F0E" w:rsidRDefault="00174456" w:rsidP="001A66A0">
            <w:pPr>
              <w:snapToGrid w:val="0"/>
              <w:jc w:val="center"/>
              <w:rPr>
                <w:rFonts w:asciiTheme="majorEastAsia" w:eastAsiaTheme="majorEastAsia" w:hAnsiTheme="majorEastAsia"/>
                <w:color w:val="FFFFFF" w:themeColor="background1"/>
                <w:sz w:val="12"/>
              </w:rPr>
            </w:pPr>
            <w:r w:rsidRPr="00196152">
              <w:rPr>
                <w:rFonts w:asciiTheme="majorEastAsia" w:eastAsiaTheme="majorEastAsia" w:hAnsiTheme="majorEastAsia"/>
                <w:color w:val="FFFFFF" w:themeColor="background1"/>
                <w:spacing w:val="12"/>
                <w:kern w:val="0"/>
                <w:sz w:val="12"/>
              </w:rPr>
              <w:t>重</w:t>
            </w:r>
            <w:r w:rsidRPr="00196152">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27CF5C0B" w14:textId="77777777" w:rsidR="00174456" w:rsidRPr="00F21F0E" w:rsidRDefault="00174456" w:rsidP="001A66A0">
            <w:pPr>
              <w:snapToGrid w:val="0"/>
              <w:jc w:val="center"/>
              <w:rPr>
                <w:rFonts w:asciiTheme="majorEastAsia" w:eastAsiaTheme="majorEastAsia" w:hAnsiTheme="majorEastAsia"/>
                <w:color w:val="FFFFFF" w:themeColor="background1"/>
                <w:sz w:val="12"/>
              </w:rPr>
            </w:pPr>
            <w:r w:rsidRPr="00196152">
              <w:rPr>
                <w:rFonts w:asciiTheme="majorEastAsia" w:eastAsiaTheme="majorEastAsia" w:hAnsiTheme="majorEastAsia"/>
                <w:color w:val="FFFFFF" w:themeColor="background1"/>
                <w:spacing w:val="12"/>
                <w:kern w:val="0"/>
                <w:sz w:val="12"/>
              </w:rPr>
              <w:t>記</w:t>
            </w:r>
            <w:r w:rsidRPr="00196152">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nil"/>
            </w:tcBorders>
            <w:shd w:val="clear" w:color="auto" w:fill="808080" w:themeFill="background1" w:themeFillShade="80"/>
            <w:vAlign w:val="center"/>
          </w:tcPr>
          <w:p w14:paraId="590AD069" w14:textId="2BA95D6F" w:rsidR="00174456" w:rsidRPr="0096102B" w:rsidRDefault="00433B52" w:rsidP="001A66A0">
            <w:pPr>
              <w:jc w:val="center"/>
              <w:rPr>
                <w:rFonts w:asciiTheme="majorEastAsia" w:eastAsiaTheme="majorEastAsia" w:hAnsiTheme="majorEastAsia"/>
                <w:b/>
                <w:color w:val="FFFFFF" w:themeColor="background1"/>
                <w:sz w:val="22"/>
              </w:rPr>
            </w:pPr>
            <w:r>
              <w:rPr>
                <w:rFonts w:asciiTheme="majorEastAsia" w:eastAsiaTheme="majorEastAsia" w:hAnsiTheme="majorEastAsia"/>
                <w:b/>
                <w:color w:val="FFFFFF" w:themeColor="background1"/>
                <w:sz w:val="18"/>
              </w:rPr>
              <w:t>おおむね満足できる児童への評価と方法</w:t>
            </w:r>
          </w:p>
        </w:tc>
        <w:tc>
          <w:tcPr>
            <w:tcW w:w="652" w:type="dxa"/>
            <w:tcBorders>
              <w:left w:val="nil"/>
              <w:bottom w:val="single" w:sz="4" w:space="0" w:color="auto"/>
              <w:right w:val="single" w:sz="4" w:space="0" w:color="auto"/>
            </w:tcBorders>
            <w:shd w:val="clear" w:color="auto" w:fill="808080" w:themeFill="background1" w:themeFillShade="80"/>
            <w:vAlign w:val="center"/>
          </w:tcPr>
          <w:p w14:paraId="0EEA31C0" w14:textId="77777777" w:rsidR="00174456" w:rsidRPr="0096102B" w:rsidRDefault="00174456" w:rsidP="001A66A0">
            <w:pPr>
              <w:jc w:val="center"/>
              <w:rPr>
                <w:color w:val="FFFFFF" w:themeColor="background1"/>
                <w:sz w:val="22"/>
              </w:rPr>
            </w:pPr>
          </w:p>
        </w:tc>
        <w:tc>
          <w:tcPr>
            <w:tcW w:w="652" w:type="dxa"/>
            <w:tcBorders>
              <w:left w:val="single" w:sz="4" w:space="0" w:color="auto"/>
              <w:bottom w:val="single" w:sz="4" w:space="0" w:color="auto"/>
              <w:right w:val="nil"/>
            </w:tcBorders>
            <w:shd w:val="clear" w:color="auto" w:fill="808080" w:themeFill="background1" w:themeFillShade="80"/>
            <w:vAlign w:val="center"/>
          </w:tcPr>
          <w:p w14:paraId="498351EA" w14:textId="77777777" w:rsidR="00174456" w:rsidRPr="0096102B" w:rsidRDefault="00174456" w:rsidP="001A66A0">
            <w:pPr>
              <w:jc w:val="center"/>
              <w:rPr>
                <w:color w:val="FFFFFF" w:themeColor="background1"/>
                <w:sz w:val="22"/>
              </w:rPr>
            </w:pPr>
          </w:p>
        </w:tc>
        <w:tc>
          <w:tcPr>
            <w:tcW w:w="4344" w:type="dxa"/>
            <w:tcBorders>
              <w:left w:val="nil"/>
              <w:bottom w:val="single" w:sz="4" w:space="0" w:color="auto"/>
            </w:tcBorders>
            <w:shd w:val="clear" w:color="auto" w:fill="808080" w:themeFill="background1" w:themeFillShade="80"/>
            <w:vAlign w:val="center"/>
          </w:tcPr>
          <w:p w14:paraId="4DEA5C91" w14:textId="77777777" w:rsidR="00174456" w:rsidRPr="0096102B" w:rsidRDefault="00174456" w:rsidP="001A66A0">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83" w:type="dxa"/>
            <w:tcBorders>
              <w:bottom w:val="single" w:sz="4" w:space="0" w:color="auto"/>
              <w:right w:val="nil"/>
            </w:tcBorders>
            <w:shd w:val="clear" w:color="auto" w:fill="808080" w:themeFill="background1" w:themeFillShade="80"/>
            <w:vAlign w:val="center"/>
          </w:tcPr>
          <w:p w14:paraId="32EE095C" w14:textId="77777777" w:rsidR="00174456" w:rsidRPr="0096102B" w:rsidRDefault="00174456" w:rsidP="001A66A0">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20" w:type="dxa"/>
            <w:tcBorders>
              <w:left w:val="nil"/>
              <w:bottom w:val="single" w:sz="4" w:space="0" w:color="auto"/>
            </w:tcBorders>
            <w:shd w:val="clear" w:color="auto" w:fill="808080" w:themeFill="background1" w:themeFillShade="80"/>
          </w:tcPr>
          <w:p w14:paraId="70E9CA5D" w14:textId="77777777" w:rsidR="00174456" w:rsidRDefault="00174456" w:rsidP="001A66A0">
            <w:pPr>
              <w:snapToGrid w:val="0"/>
              <w:spacing w:line="120" w:lineRule="exact"/>
            </w:pPr>
          </w:p>
        </w:tc>
      </w:tr>
      <w:tr w:rsidR="00174456" w14:paraId="1A947C5A" w14:textId="77777777" w:rsidTr="001A66A0">
        <w:trPr>
          <w:trHeight w:val="57"/>
        </w:trPr>
        <w:tc>
          <w:tcPr>
            <w:tcW w:w="3589" w:type="dxa"/>
            <w:gridSpan w:val="2"/>
            <w:tcBorders>
              <w:bottom w:val="nil"/>
            </w:tcBorders>
          </w:tcPr>
          <w:p w14:paraId="6733562D" w14:textId="77777777" w:rsidR="00174456" w:rsidRPr="009D4699" w:rsidRDefault="00174456" w:rsidP="001A66A0">
            <w:pPr>
              <w:snapToGrid w:val="0"/>
              <w:spacing w:line="120" w:lineRule="exact"/>
              <w:rPr>
                <w:rFonts w:asciiTheme="majorEastAsia" w:eastAsiaTheme="majorEastAsia" w:hAnsiTheme="majorEastAsia"/>
                <w:sz w:val="6"/>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685888" behindDoc="0" locked="0" layoutInCell="1" allowOverlap="1" wp14:anchorId="79FD8D77" wp14:editId="672F665E">
                      <wp:simplePos x="0" y="0"/>
                      <wp:positionH relativeFrom="column">
                        <wp:posOffset>97790</wp:posOffset>
                      </wp:positionH>
                      <wp:positionV relativeFrom="line">
                        <wp:posOffset>71120</wp:posOffset>
                      </wp:positionV>
                      <wp:extent cx="11817985" cy="114300"/>
                      <wp:effectExtent l="0" t="0" r="0" b="12700"/>
                      <wp:wrapNone/>
                      <wp:docPr id="397" name="グループ化 397"/>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398" name="グループ化 398"/>
                              <wpg:cNvGrpSpPr/>
                              <wpg:grpSpPr>
                                <a:xfrm>
                                  <a:off x="0" y="0"/>
                                  <a:ext cx="107950" cy="107950"/>
                                  <a:chOff x="0" y="0"/>
                                  <a:chExt cx="107950" cy="107950"/>
                                </a:xfrm>
                              </wpg:grpSpPr>
                              <wps:wsp>
                                <wps:cNvPr id="399" name="角丸四角形 399"/>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0" name="テキスト ボックス 400"/>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5A0244" w14:textId="77777777" w:rsidR="00477D54" w:rsidRPr="000674B1" w:rsidRDefault="00477D54" w:rsidP="00174456">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401" name="グループ化 401"/>
                              <wpg:cNvGrpSpPr/>
                              <wpg:grpSpPr>
                                <a:xfrm>
                                  <a:off x="121335" y="0"/>
                                  <a:ext cx="11696707" cy="114300"/>
                                  <a:chOff x="-7" y="0"/>
                                  <a:chExt cx="11696707" cy="114300"/>
                                </a:xfrm>
                              </wpg:grpSpPr>
                              <wps:wsp>
                                <wps:cNvPr id="402" name="正方形/長方形 402"/>
                                <wps:cNvSpPr/>
                                <wps:spPr>
                                  <a:xfrm>
                                    <a:off x="0" y="0"/>
                                    <a:ext cx="1169670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3" name="テキスト ボックス 403"/>
                                <wps:cNvSpPr txBox="1"/>
                                <wps:spPr>
                                  <a:xfrm>
                                    <a:off x="-7" y="0"/>
                                    <a:ext cx="972005"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3576CF" w14:textId="77777777" w:rsidR="00477D54" w:rsidRPr="00574A35" w:rsidRDefault="00477D54" w:rsidP="00174456">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金ぞくのあたたまり方</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9FD8D77" id="グループ化 397" o:spid="_x0000_s1346" style="position:absolute;left:0;text-align:left;margin-left:7.7pt;margin-top:5.6pt;width:930.55pt;height:9pt;z-index:251685888;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">
                      <v:group id="グループ化 398" o:spid="_x0000_s1347"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roundrect id="角丸四角形 399" o:spid="_x0000_s1348"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" fillcolor="black [3200]" strokecolor="black [1600]" strokeweight="2pt"/>
                        <v:shape id="テキスト ボックス 400" o:spid="_x0000_s1349"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" filled="f" stroked="f" strokeweight=".5pt">
                          <v:textbox inset="0,0,0,0">
                            <w:txbxContent>
                              <w:p w14:paraId="715A0244" w14:textId="77777777" w:rsidR="00477D54" w:rsidRPr="000674B1" w:rsidRDefault="00477D54" w:rsidP="00174456">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group id="グループ化 401" o:spid="_x0000_s1350"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">
                        <v:rect id="正方形/長方形 402" o:spid="_x0000_s1351"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" fillcolor="#5a5a5a [2109]" stroked="f" strokeweight="2pt">
                          <v:fill color2="white [3212]" angle="90" colors="0 #595959;38666f #c4c4c4;62259f white" focus="100%" type="gradient"/>
                        </v:rect>
                        <v:shape id="テキスト ボックス 403" o:spid="_x0000_s1352" type="#_x0000_t202" style="position:absolute;width:9719;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" fillcolor="white [3212]" stroked="f" strokeweight=".5pt">
                          <v:textbox inset="1mm,0,0,0">
                            <w:txbxContent>
                              <w:p w14:paraId="523576CF" w14:textId="77777777" w:rsidR="00477D54" w:rsidRPr="00574A35" w:rsidRDefault="00477D54" w:rsidP="00174456">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金ぞくのあたたまり方</w:t>
                                </w:r>
                              </w:p>
                            </w:txbxContent>
                          </v:textbox>
                        </v:shape>
                      </v:group>
                      <w10:wrap anchory="line"/>
                    </v:group>
                  </w:pict>
                </mc:Fallback>
              </mc:AlternateContent>
            </w:r>
          </w:p>
        </w:tc>
        <w:tc>
          <w:tcPr>
            <w:tcW w:w="283" w:type="dxa"/>
            <w:tcBorders>
              <w:bottom w:val="nil"/>
            </w:tcBorders>
          </w:tcPr>
          <w:p w14:paraId="377DFBE0" w14:textId="77777777" w:rsidR="00174456" w:rsidRPr="009D4699" w:rsidRDefault="00174456" w:rsidP="001A66A0">
            <w:pPr>
              <w:snapToGrid w:val="0"/>
              <w:spacing w:line="120" w:lineRule="exact"/>
              <w:rPr>
                <w:rFonts w:asciiTheme="majorEastAsia" w:eastAsiaTheme="majorEastAsia" w:hAnsiTheme="majorEastAsia"/>
                <w:sz w:val="6"/>
              </w:rPr>
            </w:pPr>
          </w:p>
        </w:tc>
        <w:tc>
          <w:tcPr>
            <w:tcW w:w="283" w:type="dxa"/>
            <w:tcBorders>
              <w:bottom w:val="nil"/>
            </w:tcBorders>
          </w:tcPr>
          <w:p w14:paraId="7734A00E" w14:textId="77777777" w:rsidR="00174456" w:rsidRPr="009D4699" w:rsidRDefault="00174456" w:rsidP="001A66A0">
            <w:pPr>
              <w:snapToGrid w:val="0"/>
              <w:spacing w:line="120" w:lineRule="exact"/>
              <w:rPr>
                <w:rFonts w:asciiTheme="majorEastAsia" w:eastAsiaTheme="majorEastAsia" w:hAnsiTheme="majorEastAsia"/>
                <w:sz w:val="6"/>
              </w:rPr>
            </w:pPr>
          </w:p>
        </w:tc>
        <w:tc>
          <w:tcPr>
            <w:tcW w:w="283" w:type="dxa"/>
            <w:tcBorders>
              <w:bottom w:val="nil"/>
            </w:tcBorders>
          </w:tcPr>
          <w:p w14:paraId="38ED3791" w14:textId="77777777" w:rsidR="00174456" w:rsidRPr="009D4699" w:rsidRDefault="00174456" w:rsidP="001A66A0">
            <w:pPr>
              <w:snapToGrid w:val="0"/>
              <w:spacing w:line="120" w:lineRule="exact"/>
              <w:rPr>
                <w:rFonts w:asciiTheme="majorEastAsia" w:eastAsiaTheme="majorEastAsia" w:hAnsiTheme="majorEastAsia"/>
                <w:sz w:val="6"/>
              </w:rPr>
            </w:pPr>
          </w:p>
        </w:tc>
        <w:tc>
          <w:tcPr>
            <w:tcW w:w="283" w:type="dxa"/>
            <w:tcBorders>
              <w:bottom w:val="nil"/>
            </w:tcBorders>
          </w:tcPr>
          <w:p w14:paraId="7F798087" w14:textId="77777777" w:rsidR="00174456" w:rsidRPr="009D4699" w:rsidRDefault="00174456" w:rsidP="001A66A0">
            <w:pPr>
              <w:snapToGrid w:val="0"/>
              <w:spacing w:line="120" w:lineRule="exact"/>
              <w:rPr>
                <w:rFonts w:asciiTheme="majorEastAsia" w:eastAsiaTheme="majorEastAsia" w:hAnsiTheme="majorEastAsia"/>
                <w:sz w:val="6"/>
              </w:rPr>
            </w:pPr>
          </w:p>
        </w:tc>
        <w:tc>
          <w:tcPr>
            <w:tcW w:w="4056" w:type="dxa"/>
            <w:tcBorders>
              <w:bottom w:val="nil"/>
              <w:right w:val="nil"/>
            </w:tcBorders>
          </w:tcPr>
          <w:p w14:paraId="7344A67D" w14:textId="77777777" w:rsidR="00174456" w:rsidRPr="009D4699" w:rsidRDefault="00174456" w:rsidP="001A66A0">
            <w:pPr>
              <w:snapToGrid w:val="0"/>
              <w:spacing w:line="120" w:lineRule="exact"/>
              <w:rPr>
                <w:rFonts w:asciiTheme="majorEastAsia" w:eastAsiaTheme="majorEastAsia" w:hAnsiTheme="majorEastAsia"/>
                <w:sz w:val="6"/>
              </w:rPr>
            </w:pPr>
          </w:p>
        </w:tc>
        <w:tc>
          <w:tcPr>
            <w:tcW w:w="652" w:type="dxa"/>
            <w:tcBorders>
              <w:left w:val="nil"/>
              <w:bottom w:val="nil"/>
            </w:tcBorders>
          </w:tcPr>
          <w:p w14:paraId="2BB3F562" w14:textId="77777777" w:rsidR="00174456" w:rsidRPr="009D4699" w:rsidRDefault="00174456" w:rsidP="001A66A0">
            <w:pPr>
              <w:snapToGrid w:val="0"/>
              <w:spacing w:line="120" w:lineRule="exact"/>
              <w:rPr>
                <w:rFonts w:asciiTheme="majorEastAsia" w:eastAsiaTheme="majorEastAsia" w:hAnsiTheme="majorEastAsia"/>
                <w:sz w:val="6"/>
              </w:rPr>
            </w:pPr>
          </w:p>
        </w:tc>
        <w:tc>
          <w:tcPr>
            <w:tcW w:w="652" w:type="dxa"/>
            <w:tcBorders>
              <w:bottom w:val="nil"/>
              <w:right w:val="nil"/>
            </w:tcBorders>
          </w:tcPr>
          <w:p w14:paraId="31D980B3" w14:textId="77777777" w:rsidR="00174456" w:rsidRPr="009D4699" w:rsidRDefault="00174456" w:rsidP="001A66A0">
            <w:pPr>
              <w:snapToGrid w:val="0"/>
              <w:spacing w:line="120" w:lineRule="exact"/>
              <w:rPr>
                <w:rFonts w:asciiTheme="majorEastAsia" w:eastAsiaTheme="majorEastAsia" w:hAnsiTheme="majorEastAsia"/>
                <w:sz w:val="6"/>
              </w:rPr>
            </w:pPr>
          </w:p>
        </w:tc>
        <w:tc>
          <w:tcPr>
            <w:tcW w:w="4344" w:type="dxa"/>
            <w:tcBorders>
              <w:left w:val="nil"/>
              <w:bottom w:val="nil"/>
            </w:tcBorders>
          </w:tcPr>
          <w:p w14:paraId="002B338A" w14:textId="77777777" w:rsidR="00174456" w:rsidRPr="009D4699" w:rsidRDefault="00174456" w:rsidP="001A66A0">
            <w:pPr>
              <w:snapToGrid w:val="0"/>
              <w:spacing w:line="120" w:lineRule="exact"/>
              <w:rPr>
                <w:rFonts w:asciiTheme="majorEastAsia" w:eastAsiaTheme="majorEastAsia" w:hAnsiTheme="majorEastAsia"/>
                <w:sz w:val="6"/>
              </w:rPr>
            </w:pPr>
          </w:p>
        </w:tc>
        <w:tc>
          <w:tcPr>
            <w:tcW w:w="4383" w:type="dxa"/>
            <w:tcBorders>
              <w:bottom w:val="nil"/>
              <w:right w:val="nil"/>
            </w:tcBorders>
            <w:shd w:val="clear" w:color="auto" w:fill="auto"/>
          </w:tcPr>
          <w:p w14:paraId="1464E6D0" w14:textId="77777777" w:rsidR="00174456" w:rsidRPr="009D4699" w:rsidRDefault="00174456" w:rsidP="001A66A0">
            <w:pPr>
              <w:snapToGrid w:val="0"/>
              <w:spacing w:line="120" w:lineRule="exact"/>
              <w:rPr>
                <w:rFonts w:asciiTheme="majorEastAsia" w:eastAsiaTheme="majorEastAsia" w:hAnsiTheme="majorEastAsia"/>
                <w:sz w:val="6"/>
              </w:rPr>
            </w:pPr>
          </w:p>
        </w:tc>
        <w:tc>
          <w:tcPr>
            <w:tcW w:w="120" w:type="dxa"/>
            <w:tcBorders>
              <w:left w:val="nil"/>
              <w:bottom w:val="nil"/>
            </w:tcBorders>
            <w:shd w:val="clear" w:color="auto" w:fill="auto"/>
          </w:tcPr>
          <w:p w14:paraId="7DF77D72" w14:textId="77777777" w:rsidR="00174456" w:rsidRPr="009D4699" w:rsidRDefault="00174456" w:rsidP="001A66A0">
            <w:pPr>
              <w:snapToGrid w:val="0"/>
              <w:spacing w:line="120" w:lineRule="exact"/>
              <w:rPr>
                <w:rFonts w:asciiTheme="majorEastAsia" w:eastAsiaTheme="majorEastAsia" w:hAnsiTheme="majorEastAsia"/>
                <w:sz w:val="6"/>
              </w:rPr>
            </w:pPr>
          </w:p>
        </w:tc>
      </w:tr>
      <w:tr w:rsidR="00174456" w14:paraId="3509E46E" w14:textId="77777777" w:rsidTr="001A66A0">
        <w:trPr>
          <w:trHeight w:val="227"/>
        </w:trPr>
        <w:tc>
          <w:tcPr>
            <w:tcW w:w="104" w:type="dxa"/>
            <w:vMerge w:val="restart"/>
            <w:tcBorders>
              <w:top w:val="nil"/>
              <w:right w:val="nil"/>
            </w:tcBorders>
          </w:tcPr>
          <w:p w14:paraId="4D735100" w14:textId="77777777" w:rsidR="00174456" w:rsidRPr="009D4699" w:rsidRDefault="00174456" w:rsidP="001A66A0">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Pr>
          <w:p w14:paraId="5BF751B4" w14:textId="77777777" w:rsidR="00174456" w:rsidRPr="00301A60" w:rsidRDefault="00174456" w:rsidP="001A66A0">
            <w:pPr>
              <w:snapToGrid w:val="0"/>
              <w:spacing w:line="100" w:lineRule="exact"/>
              <w:rPr>
                <w:rFonts w:asciiTheme="majorEastAsia" w:eastAsiaTheme="majorEastAsia" w:hAnsiTheme="majorEastAsia"/>
                <w:sz w:val="14"/>
                <w:szCs w:val="14"/>
              </w:rPr>
            </w:pPr>
          </w:p>
        </w:tc>
        <w:tc>
          <w:tcPr>
            <w:tcW w:w="283" w:type="dxa"/>
            <w:tcBorders>
              <w:top w:val="nil"/>
              <w:bottom w:val="nil"/>
            </w:tcBorders>
          </w:tcPr>
          <w:p w14:paraId="3A064507" w14:textId="77777777" w:rsidR="00174456" w:rsidRPr="00301A60" w:rsidRDefault="00174456" w:rsidP="001A66A0">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1D92E0D5" w14:textId="77777777" w:rsidR="00174456" w:rsidRPr="00301A60" w:rsidRDefault="00174456" w:rsidP="001A66A0">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26C80334" w14:textId="77777777" w:rsidR="00174456" w:rsidRPr="00301A60" w:rsidRDefault="00174456" w:rsidP="001A66A0">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622FA1BA" w14:textId="77777777" w:rsidR="00174456" w:rsidRPr="00301A60" w:rsidRDefault="00174456" w:rsidP="001A66A0">
            <w:pPr>
              <w:snapToGrid w:val="0"/>
              <w:spacing w:line="40" w:lineRule="exact"/>
              <w:rPr>
                <w:rFonts w:asciiTheme="majorEastAsia" w:eastAsiaTheme="majorEastAsia" w:hAnsiTheme="majorEastAsia"/>
                <w:sz w:val="14"/>
                <w:szCs w:val="14"/>
              </w:rPr>
            </w:pPr>
          </w:p>
        </w:tc>
        <w:tc>
          <w:tcPr>
            <w:tcW w:w="4056" w:type="dxa"/>
            <w:tcBorders>
              <w:top w:val="nil"/>
              <w:bottom w:val="nil"/>
              <w:right w:val="nil"/>
            </w:tcBorders>
          </w:tcPr>
          <w:p w14:paraId="585C537B" w14:textId="77777777" w:rsidR="00174456" w:rsidRPr="00301A60" w:rsidRDefault="00174456" w:rsidP="001A66A0">
            <w:pPr>
              <w:snapToGrid w:val="0"/>
              <w:spacing w:line="100" w:lineRule="exact"/>
              <w:rPr>
                <w:rFonts w:asciiTheme="majorEastAsia" w:eastAsiaTheme="majorEastAsia" w:hAnsiTheme="majorEastAsia"/>
                <w:sz w:val="14"/>
                <w:szCs w:val="14"/>
              </w:rPr>
            </w:pPr>
          </w:p>
        </w:tc>
        <w:tc>
          <w:tcPr>
            <w:tcW w:w="652" w:type="dxa"/>
            <w:tcBorders>
              <w:top w:val="nil"/>
              <w:left w:val="nil"/>
              <w:bottom w:val="nil"/>
            </w:tcBorders>
          </w:tcPr>
          <w:p w14:paraId="68FB79A3" w14:textId="77777777" w:rsidR="00174456" w:rsidRPr="00301A60" w:rsidRDefault="00174456" w:rsidP="001A66A0">
            <w:pPr>
              <w:snapToGrid w:val="0"/>
              <w:spacing w:line="100" w:lineRule="exact"/>
              <w:rPr>
                <w:rFonts w:asciiTheme="majorEastAsia" w:eastAsiaTheme="majorEastAsia" w:hAnsiTheme="majorEastAsia"/>
                <w:sz w:val="14"/>
                <w:szCs w:val="14"/>
              </w:rPr>
            </w:pPr>
          </w:p>
        </w:tc>
        <w:tc>
          <w:tcPr>
            <w:tcW w:w="652" w:type="dxa"/>
            <w:tcBorders>
              <w:top w:val="nil"/>
              <w:bottom w:val="nil"/>
              <w:right w:val="nil"/>
            </w:tcBorders>
          </w:tcPr>
          <w:p w14:paraId="127647E5" w14:textId="77777777" w:rsidR="00174456" w:rsidRPr="00301A60" w:rsidRDefault="00174456" w:rsidP="001A66A0">
            <w:pPr>
              <w:snapToGrid w:val="0"/>
              <w:spacing w:line="100" w:lineRule="exact"/>
              <w:rPr>
                <w:rFonts w:asciiTheme="majorEastAsia" w:eastAsiaTheme="majorEastAsia" w:hAnsiTheme="majorEastAsia"/>
                <w:sz w:val="14"/>
                <w:szCs w:val="14"/>
              </w:rPr>
            </w:pPr>
          </w:p>
        </w:tc>
        <w:tc>
          <w:tcPr>
            <w:tcW w:w="4344" w:type="dxa"/>
            <w:tcBorders>
              <w:top w:val="nil"/>
              <w:left w:val="nil"/>
              <w:bottom w:val="nil"/>
            </w:tcBorders>
          </w:tcPr>
          <w:p w14:paraId="5EB0E253" w14:textId="77777777" w:rsidR="00174456" w:rsidRPr="00301A60" w:rsidRDefault="00174456" w:rsidP="001A66A0">
            <w:pPr>
              <w:snapToGrid w:val="0"/>
              <w:spacing w:line="100" w:lineRule="exact"/>
              <w:rPr>
                <w:rFonts w:asciiTheme="majorEastAsia" w:eastAsiaTheme="majorEastAsia" w:hAnsiTheme="majorEastAsia"/>
                <w:sz w:val="14"/>
                <w:szCs w:val="14"/>
              </w:rPr>
            </w:pPr>
          </w:p>
        </w:tc>
        <w:tc>
          <w:tcPr>
            <w:tcW w:w="4383" w:type="dxa"/>
            <w:tcBorders>
              <w:top w:val="nil"/>
              <w:bottom w:val="nil"/>
              <w:right w:val="nil"/>
            </w:tcBorders>
            <w:shd w:val="clear" w:color="auto" w:fill="auto"/>
          </w:tcPr>
          <w:p w14:paraId="42E76497" w14:textId="77777777" w:rsidR="00174456" w:rsidRPr="00301A60" w:rsidRDefault="00174456" w:rsidP="001A66A0">
            <w:pPr>
              <w:snapToGrid w:val="0"/>
              <w:spacing w:line="100" w:lineRule="exact"/>
              <w:rPr>
                <w:rFonts w:asciiTheme="majorEastAsia" w:eastAsiaTheme="majorEastAsia" w:hAnsiTheme="majorEastAsia"/>
                <w:sz w:val="14"/>
                <w:szCs w:val="14"/>
              </w:rPr>
            </w:pPr>
          </w:p>
        </w:tc>
        <w:tc>
          <w:tcPr>
            <w:tcW w:w="120" w:type="dxa"/>
            <w:tcBorders>
              <w:top w:val="nil"/>
              <w:left w:val="nil"/>
              <w:bottom w:val="nil"/>
            </w:tcBorders>
            <w:shd w:val="clear" w:color="auto" w:fill="auto"/>
          </w:tcPr>
          <w:p w14:paraId="420AD7E9" w14:textId="77777777" w:rsidR="00174456" w:rsidRPr="00553402" w:rsidRDefault="00174456" w:rsidP="001A66A0">
            <w:pPr>
              <w:snapToGrid w:val="0"/>
              <w:spacing w:line="100" w:lineRule="exact"/>
              <w:rPr>
                <w:rFonts w:asciiTheme="majorEastAsia" w:eastAsiaTheme="majorEastAsia" w:hAnsiTheme="majorEastAsia"/>
                <w:sz w:val="14"/>
                <w:szCs w:val="8"/>
              </w:rPr>
            </w:pPr>
          </w:p>
        </w:tc>
      </w:tr>
      <w:tr w:rsidR="00174456" w14:paraId="1D469979" w14:textId="77777777" w:rsidTr="001A66A0">
        <w:trPr>
          <w:cantSplit/>
          <w:trHeight w:val="624"/>
        </w:trPr>
        <w:tc>
          <w:tcPr>
            <w:tcW w:w="104" w:type="dxa"/>
            <w:vMerge/>
            <w:tcBorders>
              <w:right w:val="nil"/>
            </w:tcBorders>
          </w:tcPr>
          <w:p w14:paraId="578D212F" w14:textId="77777777" w:rsidR="00174456" w:rsidRPr="009D4699" w:rsidRDefault="00174456" w:rsidP="001A66A0">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right w:val="single" w:sz="4" w:space="0" w:color="auto"/>
            </w:tcBorders>
            <w:tcMar>
              <w:top w:w="57" w:type="dxa"/>
              <w:left w:w="255" w:type="dxa"/>
              <w:bottom w:w="57" w:type="dxa"/>
              <w:right w:w="142" w:type="dxa"/>
            </w:tcMar>
          </w:tcPr>
          <w:p w14:paraId="3E70B57D" w14:textId="3CA44016" w:rsidR="00CF446B" w:rsidRPr="00CF446B" w:rsidRDefault="00CF446B" w:rsidP="00CF446B">
            <w:pPr>
              <w:widowControl/>
              <w:autoSpaceDE w:val="0"/>
              <w:autoSpaceDN w:val="0"/>
              <w:adjustRightInd w:val="0"/>
              <w:spacing w:line="200" w:lineRule="exact"/>
              <w:ind w:left="140" w:hangingChars="100" w:hanging="140"/>
              <w:jc w:val="left"/>
              <w:rPr>
                <w:rStyle w:val="ab"/>
              </w:rPr>
            </w:pPr>
            <w:r w:rsidRPr="00CF446B">
              <w:rPr>
                <w:rStyle w:val="ab"/>
                <w:rFonts w:hint="eastAsia"/>
              </w:rPr>
              <w:t>・金属のスプーンを熱い湯につけて</w:t>
            </w:r>
            <w:r w:rsidR="00B14E62">
              <w:rPr>
                <w:rStyle w:val="ab"/>
                <w:rFonts w:hint="eastAsia"/>
              </w:rPr>
              <w:t>、</w:t>
            </w:r>
            <w:r w:rsidRPr="00CF446B">
              <w:rPr>
                <w:rStyle w:val="ab"/>
                <w:rFonts w:hint="eastAsia"/>
              </w:rPr>
              <w:t>スプーンの真ん中や端の方を触れたときに</w:t>
            </w:r>
            <w:r w:rsidR="00B14E62">
              <w:rPr>
                <w:rStyle w:val="ab"/>
                <w:rFonts w:hint="eastAsia"/>
              </w:rPr>
              <w:t>、</w:t>
            </w:r>
            <w:r w:rsidRPr="00CF446B">
              <w:rPr>
                <w:rStyle w:val="ab"/>
                <w:rFonts w:hint="eastAsia"/>
              </w:rPr>
              <w:t>気づいたことや疑問に思ったことを話し合い</w:t>
            </w:r>
            <w:r w:rsidR="00B14E62">
              <w:rPr>
                <w:rStyle w:val="ab"/>
                <w:rFonts w:hint="eastAsia"/>
              </w:rPr>
              <w:t>、</w:t>
            </w:r>
            <w:r w:rsidRPr="00CF446B">
              <w:rPr>
                <w:rStyle w:val="ab"/>
                <w:rFonts w:hint="eastAsia"/>
              </w:rPr>
              <w:t>金属のあたたまり方について問題を見いだす。</w:t>
            </w:r>
          </w:p>
          <w:p w14:paraId="5C3EDE04" w14:textId="04EF5F2B" w:rsidR="00174456" w:rsidRPr="00F4279E" w:rsidRDefault="00CF446B" w:rsidP="00CF446B">
            <w:pPr>
              <w:widowControl/>
              <w:autoSpaceDE w:val="0"/>
              <w:autoSpaceDN w:val="0"/>
              <w:adjustRightInd w:val="0"/>
              <w:spacing w:line="200" w:lineRule="exact"/>
              <w:ind w:left="140" w:hangingChars="100" w:hanging="140"/>
              <w:jc w:val="left"/>
              <w:rPr>
                <w:rStyle w:val="ab"/>
              </w:rPr>
            </w:pPr>
            <w:r w:rsidRPr="00CF446B">
              <w:rPr>
                <w:rStyle w:val="ab"/>
                <w:rFonts w:hint="eastAsia"/>
              </w:rPr>
              <w:t>・金属はどのようにあたたまっていくのか予想する。</w:t>
            </w:r>
          </w:p>
        </w:tc>
        <w:tc>
          <w:tcPr>
            <w:tcW w:w="283" w:type="dxa"/>
            <w:tcBorders>
              <w:top w:val="nil"/>
              <w:left w:val="single" w:sz="4" w:space="0" w:color="auto"/>
              <w:bottom w:val="single" w:sz="4" w:space="0" w:color="auto"/>
              <w:right w:val="single" w:sz="4" w:space="0" w:color="auto"/>
            </w:tcBorders>
            <w:vAlign w:val="center"/>
          </w:tcPr>
          <w:p w14:paraId="72D82667" w14:textId="77777777" w:rsidR="00174456" w:rsidRDefault="00174456"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nil"/>
              <w:left w:val="single" w:sz="4" w:space="0" w:color="auto"/>
              <w:bottom w:val="single" w:sz="4" w:space="0" w:color="auto"/>
              <w:right w:val="single" w:sz="4" w:space="0" w:color="auto"/>
            </w:tcBorders>
            <w:textDirection w:val="tbRlV"/>
            <w:vAlign w:val="center"/>
          </w:tcPr>
          <w:p w14:paraId="69462D49" w14:textId="0B2A3F62" w:rsidR="00174456" w:rsidRDefault="00AE5014" w:rsidP="001A66A0">
            <w:pPr>
              <w:snapToGrid w:val="0"/>
              <w:spacing w:line="200" w:lineRule="exact"/>
              <w:ind w:left="113" w:right="113"/>
              <w:jc w:val="center"/>
              <w:rPr>
                <w:rFonts w:asciiTheme="majorEastAsia" w:eastAsiaTheme="majorEastAsia" w:hAnsiTheme="majorEastAsia"/>
                <w:sz w:val="14"/>
                <w:szCs w:val="14"/>
              </w:rPr>
            </w:pPr>
            <w:r w:rsidRPr="00AE5014">
              <w:rPr>
                <w:rFonts w:asciiTheme="majorEastAsia" w:eastAsiaTheme="majorEastAsia" w:hAnsiTheme="majorEastAsia"/>
                <w:sz w:val="14"/>
                <w:szCs w:val="14"/>
                <w:eastAsianLayout w:id="2094758656" w:vert="1" w:vertCompress="1"/>
              </w:rPr>
              <w:t>134</w:t>
            </w:r>
            <w:r w:rsidR="00174456" w:rsidRPr="00553402">
              <w:rPr>
                <w:rFonts w:asciiTheme="majorEastAsia" w:eastAsiaTheme="majorEastAsia" w:hAnsiTheme="majorEastAsia" w:hint="eastAsia"/>
                <w:sz w:val="14"/>
                <w:szCs w:val="14"/>
              </w:rPr>
              <w:t>～</w:t>
            </w:r>
            <w:r w:rsidRPr="00AE5014">
              <w:rPr>
                <w:rFonts w:asciiTheme="majorEastAsia" w:eastAsiaTheme="majorEastAsia" w:hAnsiTheme="majorEastAsia"/>
                <w:sz w:val="14"/>
                <w:szCs w:val="14"/>
                <w:eastAsianLayout w:id="2094759936" w:vert="1" w:vertCompress="1"/>
              </w:rPr>
              <w:t>136</w:t>
            </w:r>
          </w:p>
        </w:tc>
        <w:tc>
          <w:tcPr>
            <w:tcW w:w="283" w:type="dxa"/>
            <w:tcBorders>
              <w:top w:val="nil"/>
              <w:left w:val="single" w:sz="4" w:space="0" w:color="auto"/>
              <w:bottom w:val="single" w:sz="4" w:space="0" w:color="auto"/>
              <w:right w:val="single" w:sz="4" w:space="0" w:color="auto"/>
            </w:tcBorders>
            <w:vAlign w:val="center"/>
          </w:tcPr>
          <w:p w14:paraId="44442AB4" w14:textId="77777777" w:rsidR="00174456" w:rsidRDefault="00174456"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nil"/>
              <w:left w:val="single" w:sz="4" w:space="0" w:color="auto"/>
              <w:bottom w:val="single" w:sz="4" w:space="0" w:color="auto"/>
              <w:right w:val="single" w:sz="4" w:space="0" w:color="auto"/>
            </w:tcBorders>
            <w:vAlign w:val="center"/>
          </w:tcPr>
          <w:p w14:paraId="0627056C" w14:textId="77777777" w:rsidR="00174456" w:rsidRPr="0082008D" w:rsidRDefault="00174456" w:rsidP="001A66A0">
            <w:pPr>
              <w:snapToGrid w:val="0"/>
              <w:spacing w:line="200" w:lineRule="exact"/>
              <w:jc w:val="center"/>
              <w:rPr>
                <w:rFonts w:asciiTheme="majorEastAsia" w:eastAsiaTheme="majorEastAsia" w:hAnsiTheme="majorEastAsia"/>
                <w:sz w:val="14"/>
                <w:szCs w:val="14"/>
              </w:rPr>
            </w:pPr>
          </w:p>
        </w:tc>
        <w:tc>
          <w:tcPr>
            <w:tcW w:w="4056" w:type="dxa"/>
            <w:tcBorders>
              <w:top w:val="nil"/>
              <w:left w:val="single" w:sz="4" w:space="0" w:color="auto"/>
              <w:bottom w:val="single" w:sz="4" w:space="0" w:color="auto"/>
              <w:right w:val="nil"/>
            </w:tcBorders>
            <w:tcMar>
              <w:top w:w="57" w:type="dxa"/>
              <w:left w:w="142" w:type="dxa"/>
              <w:bottom w:w="57" w:type="dxa"/>
              <w:right w:w="142" w:type="dxa"/>
            </w:tcMar>
          </w:tcPr>
          <w:p w14:paraId="7FE89D35" w14:textId="6070EE09" w:rsidR="00AE5014" w:rsidRPr="00AE5014" w:rsidRDefault="00AE5014" w:rsidP="00AE5014">
            <w:pPr>
              <w:widowControl/>
              <w:tabs>
                <w:tab w:val="right" w:pos="3835"/>
              </w:tabs>
              <w:topLinePunct/>
              <w:autoSpaceDE w:val="0"/>
              <w:autoSpaceDN w:val="0"/>
              <w:adjustRightInd w:val="0"/>
              <w:spacing w:line="200" w:lineRule="exact"/>
              <w:jc w:val="left"/>
              <w:rPr>
                <w:rFonts w:asciiTheme="majorEastAsia" w:eastAsiaTheme="majorEastAsia" w:hAnsiTheme="majorEastAsia"/>
                <w:b/>
                <w:sz w:val="14"/>
                <w:szCs w:val="14"/>
              </w:rPr>
            </w:pPr>
            <w:r w:rsidRPr="00AE5014">
              <w:rPr>
                <w:rFonts w:asciiTheme="majorEastAsia" w:eastAsiaTheme="majorEastAsia" w:hAnsiTheme="majorEastAsia" w:hint="eastAsia"/>
                <w:b/>
                <w:sz w:val="14"/>
                <w:szCs w:val="14"/>
              </w:rPr>
              <w:t>【思①】熱い湯につけた金属のスプーンの真ん中や端の方に触れる中で気づいたことや疑問に思ったことから</w:t>
            </w:r>
            <w:r w:rsidR="00B14E62">
              <w:rPr>
                <w:rFonts w:asciiTheme="majorEastAsia" w:eastAsiaTheme="majorEastAsia" w:hAnsiTheme="majorEastAsia" w:hint="eastAsia"/>
                <w:b/>
                <w:sz w:val="14"/>
                <w:szCs w:val="14"/>
              </w:rPr>
              <w:t>、</w:t>
            </w:r>
            <w:r w:rsidRPr="00AE5014">
              <w:rPr>
                <w:rFonts w:asciiTheme="majorEastAsia" w:eastAsiaTheme="majorEastAsia" w:hAnsiTheme="majorEastAsia" w:hint="eastAsia"/>
                <w:b/>
                <w:sz w:val="14"/>
                <w:szCs w:val="14"/>
              </w:rPr>
              <w:t>差異点や共通点を基に</w:t>
            </w:r>
            <w:r w:rsidR="00B14E62">
              <w:rPr>
                <w:rFonts w:asciiTheme="majorEastAsia" w:eastAsiaTheme="majorEastAsia" w:hAnsiTheme="majorEastAsia" w:hint="eastAsia"/>
                <w:b/>
                <w:sz w:val="14"/>
                <w:szCs w:val="14"/>
              </w:rPr>
              <w:t>、</w:t>
            </w:r>
            <w:r w:rsidRPr="00AE5014">
              <w:rPr>
                <w:rFonts w:asciiTheme="majorEastAsia" w:eastAsiaTheme="majorEastAsia" w:hAnsiTheme="majorEastAsia" w:hint="eastAsia"/>
                <w:b/>
                <w:sz w:val="14"/>
                <w:szCs w:val="14"/>
              </w:rPr>
              <w:t>金属のあたたまり方について問題を見いだし</w:t>
            </w:r>
            <w:r w:rsidR="00B14E62">
              <w:rPr>
                <w:rFonts w:asciiTheme="majorEastAsia" w:eastAsiaTheme="majorEastAsia" w:hAnsiTheme="majorEastAsia" w:hint="eastAsia"/>
                <w:b/>
                <w:sz w:val="14"/>
                <w:szCs w:val="14"/>
              </w:rPr>
              <w:t>、</w:t>
            </w:r>
            <w:r w:rsidRPr="00AE5014">
              <w:rPr>
                <w:rFonts w:asciiTheme="majorEastAsia" w:eastAsiaTheme="majorEastAsia" w:hAnsiTheme="majorEastAsia" w:hint="eastAsia"/>
                <w:b/>
                <w:sz w:val="14"/>
                <w:szCs w:val="14"/>
              </w:rPr>
              <w:t>表現しているかを確認する。</w:t>
            </w:r>
          </w:p>
          <w:p w14:paraId="2207C565" w14:textId="19E4052C" w:rsidR="00174456" w:rsidRPr="00F4279E" w:rsidRDefault="00AE5014" w:rsidP="00AE5014">
            <w:pPr>
              <w:widowControl/>
              <w:tabs>
                <w:tab w:val="right" w:pos="3835"/>
              </w:tabs>
              <w:topLinePunct/>
              <w:autoSpaceDE w:val="0"/>
              <w:autoSpaceDN w:val="0"/>
              <w:adjustRightInd w:val="0"/>
              <w:spacing w:line="200" w:lineRule="exact"/>
              <w:jc w:val="right"/>
              <w:rPr>
                <w:rStyle w:val="ab"/>
              </w:rPr>
            </w:pPr>
            <w:r w:rsidRPr="00AE5014">
              <w:rPr>
                <w:rFonts w:asciiTheme="majorEastAsia" w:eastAsiaTheme="majorEastAsia" w:hAnsiTheme="majorEastAsia" w:hint="eastAsia"/>
                <w:b/>
                <w:sz w:val="14"/>
                <w:szCs w:val="14"/>
              </w:rPr>
              <w:t>【発言分析・記述分析】</w:t>
            </w:r>
          </w:p>
        </w:tc>
        <w:tc>
          <w:tcPr>
            <w:tcW w:w="652" w:type="dxa"/>
            <w:tcBorders>
              <w:top w:val="nil"/>
              <w:left w:val="nil"/>
              <w:bottom w:val="single" w:sz="4" w:space="0" w:color="auto"/>
              <w:right w:val="single" w:sz="4" w:space="0" w:color="auto"/>
            </w:tcBorders>
            <w:tcMar>
              <w:top w:w="57" w:type="dxa"/>
              <w:left w:w="142" w:type="dxa"/>
              <w:bottom w:w="57" w:type="dxa"/>
              <w:right w:w="142" w:type="dxa"/>
            </w:tcMar>
          </w:tcPr>
          <w:p w14:paraId="1F2C8045" w14:textId="77777777" w:rsidR="00174456" w:rsidRPr="00F4279E" w:rsidRDefault="00174456" w:rsidP="001A66A0">
            <w:pPr>
              <w:snapToGrid w:val="0"/>
              <w:spacing w:line="200" w:lineRule="exact"/>
              <w:rPr>
                <w:rStyle w:val="ab"/>
              </w:rPr>
            </w:pPr>
          </w:p>
        </w:tc>
        <w:tc>
          <w:tcPr>
            <w:tcW w:w="652" w:type="dxa"/>
            <w:tcBorders>
              <w:top w:val="nil"/>
              <w:left w:val="single" w:sz="4" w:space="0" w:color="auto"/>
              <w:bottom w:val="single" w:sz="4" w:space="0" w:color="auto"/>
              <w:right w:val="nil"/>
            </w:tcBorders>
            <w:tcMar>
              <w:top w:w="57" w:type="dxa"/>
              <w:left w:w="142" w:type="dxa"/>
              <w:bottom w:w="57" w:type="dxa"/>
              <w:right w:w="142" w:type="dxa"/>
            </w:tcMar>
          </w:tcPr>
          <w:p w14:paraId="0941A2F9" w14:textId="77777777" w:rsidR="00174456" w:rsidRPr="00F4279E" w:rsidRDefault="00174456" w:rsidP="001A66A0">
            <w:pPr>
              <w:snapToGrid w:val="0"/>
              <w:spacing w:line="200" w:lineRule="exact"/>
              <w:rPr>
                <w:rStyle w:val="ab"/>
              </w:rPr>
            </w:pPr>
          </w:p>
        </w:tc>
        <w:tc>
          <w:tcPr>
            <w:tcW w:w="4344" w:type="dxa"/>
            <w:tcBorders>
              <w:top w:val="nil"/>
              <w:left w:val="nil"/>
              <w:bottom w:val="single" w:sz="4" w:space="0" w:color="auto"/>
              <w:right w:val="single" w:sz="4" w:space="0" w:color="auto"/>
            </w:tcBorders>
            <w:tcMar>
              <w:top w:w="57" w:type="dxa"/>
              <w:left w:w="142" w:type="dxa"/>
              <w:bottom w:w="57" w:type="dxa"/>
              <w:right w:w="142" w:type="dxa"/>
            </w:tcMar>
          </w:tcPr>
          <w:p w14:paraId="3615DE02" w14:textId="41EEF2A3" w:rsidR="00174456" w:rsidRPr="00F4279E" w:rsidRDefault="00AE5014" w:rsidP="001A66A0">
            <w:pPr>
              <w:widowControl/>
              <w:autoSpaceDE w:val="0"/>
              <w:autoSpaceDN w:val="0"/>
              <w:adjustRightInd w:val="0"/>
              <w:spacing w:line="200" w:lineRule="exact"/>
              <w:jc w:val="left"/>
              <w:rPr>
                <w:rStyle w:val="ab"/>
              </w:rPr>
            </w:pPr>
            <w:r w:rsidRPr="00AE5014">
              <w:rPr>
                <w:rStyle w:val="ab"/>
                <w:rFonts w:hint="eastAsia"/>
              </w:rPr>
              <w:t>熱い湯につけた金属のスプーンの真ん中や端の方に触れる中で気づいたことや疑問に思ったことから</w:t>
            </w:r>
            <w:r w:rsidR="00B14E62">
              <w:rPr>
                <w:rStyle w:val="ab"/>
                <w:rFonts w:hint="eastAsia"/>
              </w:rPr>
              <w:t>、</w:t>
            </w:r>
            <w:r w:rsidRPr="00AE5014">
              <w:rPr>
                <w:rStyle w:val="ab"/>
                <w:rFonts w:hint="eastAsia"/>
              </w:rPr>
              <w:t>差異点や共通点を基に</w:t>
            </w:r>
            <w:r w:rsidR="00B14E62">
              <w:rPr>
                <w:rStyle w:val="ab"/>
                <w:rFonts w:hint="eastAsia"/>
              </w:rPr>
              <w:t>、</w:t>
            </w:r>
            <w:r w:rsidRPr="00AE5014">
              <w:rPr>
                <w:rStyle w:val="ab"/>
                <w:rFonts w:hint="eastAsia"/>
              </w:rPr>
              <w:t>金属のあたたまり方の順序など視点が明確で</w:t>
            </w:r>
            <w:r w:rsidR="00B14E62">
              <w:rPr>
                <w:rStyle w:val="ab"/>
                <w:rFonts w:hint="eastAsia"/>
              </w:rPr>
              <w:t>、</w:t>
            </w:r>
            <w:r w:rsidRPr="00AE5014">
              <w:rPr>
                <w:rStyle w:val="ab"/>
                <w:rFonts w:hint="eastAsia"/>
              </w:rPr>
              <w:t>解決可能な問題を見いだし</w:t>
            </w:r>
            <w:r w:rsidR="00B14E62">
              <w:rPr>
                <w:rStyle w:val="ab"/>
                <w:rFonts w:hint="eastAsia"/>
              </w:rPr>
              <w:t>、</w:t>
            </w:r>
            <w:r w:rsidRPr="00AE5014">
              <w:rPr>
                <w:rStyle w:val="ab"/>
                <w:rFonts w:hint="eastAsia"/>
              </w:rPr>
              <w:t>表現している。</w:t>
            </w:r>
          </w:p>
        </w:tc>
        <w:tc>
          <w:tcPr>
            <w:tcW w:w="4383" w:type="dxa"/>
            <w:tcBorders>
              <w:top w:val="nil"/>
              <w:left w:val="single" w:sz="4" w:space="0" w:color="auto"/>
              <w:bottom w:val="single" w:sz="4" w:space="0" w:color="auto"/>
              <w:right w:val="nil"/>
            </w:tcBorders>
            <w:shd w:val="clear" w:color="auto" w:fill="auto"/>
            <w:tcMar>
              <w:top w:w="57" w:type="dxa"/>
              <w:left w:w="142" w:type="dxa"/>
              <w:bottom w:w="57" w:type="dxa"/>
              <w:right w:w="142" w:type="dxa"/>
            </w:tcMar>
          </w:tcPr>
          <w:p w14:paraId="7FF2CB5D" w14:textId="7B060C48" w:rsidR="00174456" w:rsidRPr="00F4279E" w:rsidRDefault="00AE5014" w:rsidP="001A66A0">
            <w:pPr>
              <w:widowControl/>
              <w:autoSpaceDE w:val="0"/>
              <w:autoSpaceDN w:val="0"/>
              <w:adjustRightInd w:val="0"/>
              <w:spacing w:line="200" w:lineRule="exact"/>
              <w:jc w:val="left"/>
              <w:rPr>
                <w:rStyle w:val="ab"/>
              </w:rPr>
            </w:pPr>
            <w:r w:rsidRPr="00AE5014">
              <w:rPr>
                <w:rStyle w:val="ab"/>
                <w:rFonts w:hint="eastAsia"/>
              </w:rPr>
              <w:t>熱い湯につける前の金属のスプーンにも触れさせて</w:t>
            </w:r>
            <w:r w:rsidR="00B14E62">
              <w:rPr>
                <w:rStyle w:val="ab"/>
                <w:rFonts w:hint="eastAsia"/>
              </w:rPr>
              <w:t>、</w:t>
            </w:r>
            <w:r w:rsidRPr="00AE5014">
              <w:rPr>
                <w:rStyle w:val="ab"/>
                <w:rFonts w:hint="eastAsia"/>
              </w:rPr>
              <w:t>熱い湯につけた後との体感の違いを比較させ</w:t>
            </w:r>
            <w:r w:rsidR="00B14E62">
              <w:rPr>
                <w:rStyle w:val="ab"/>
                <w:rFonts w:hint="eastAsia"/>
              </w:rPr>
              <w:t>、</w:t>
            </w:r>
            <w:r w:rsidRPr="00AE5014">
              <w:rPr>
                <w:rStyle w:val="ab"/>
                <w:rFonts w:hint="eastAsia"/>
              </w:rPr>
              <w:t>その理由について問題を見いだすことができるように</w:t>
            </w:r>
            <w:r w:rsidR="00B14E62">
              <w:rPr>
                <w:rStyle w:val="ab"/>
                <w:rFonts w:hint="eastAsia"/>
              </w:rPr>
              <w:t>、</w:t>
            </w:r>
            <w:r w:rsidRPr="00AE5014">
              <w:rPr>
                <w:rStyle w:val="ab"/>
                <w:rFonts w:hint="eastAsia"/>
              </w:rPr>
              <w:t>助言・援助する。</w:t>
            </w:r>
          </w:p>
        </w:tc>
        <w:tc>
          <w:tcPr>
            <w:tcW w:w="120" w:type="dxa"/>
            <w:tcBorders>
              <w:top w:val="nil"/>
              <w:left w:val="nil"/>
              <w:bottom w:val="nil"/>
            </w:tcBorders>
            <w:shd w:val="clear" w:color="auto" w:fill="auto"/>
          </w:tcPr>
          <w:p w14:paraId="2070AA6B" w14:textId="77777777" w:rsidR="00174456" w:rsidRDefault="00174456" w:rsidP="001A66A0"/>
        </w:tc>
      </w:tr>
      <w:tr w:rsidR="00174456" w14:paraId="1D98E28A" w14:textId="77777777" w:rsidTr="001A66A0">
        <w:trPr>
          <w:cantSplit/>
          <w:trHeight w:val="624"/>
        </w:trPr>
        <w:tc>
          <w:tcPr>
            <w:tcW w:w="104" w:type="dxa"/>
            <w:vMerge/>
            <w:tcBorders>
              <w:right w:val="nil"/>
            </w:tcBorders>
          </w:tcPr>
          <w:p w14:paraId="387A7F30" w14:textId="77777777" w:rsidR="00174456" w:rsidRPr="009D4699" w:rsidRDefault="00174456" w:rsidP="001A66A0">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single" w:sz="4" w:space="0" w:color="auto"/>
              <w:left w:val="nil"/>
              <w:bottom w:val="nil"/>
            </w:tcBorders>
            <w:tcMar>
              <w:top w:w="57" w:type="dxa"/>
              <w:left w:w="255" w:type="dxa"/>
              <w:bottom w:w="57" w:type="dxa"/>
              <w:right w:w="142" w:type="dxa"/>
            </w:tcMar>
          </w:tcPr>
          <w:p w14:paraId="5A149565" w14:textId="77777777" w:rsidR="00AE5014" w:rsidRPr="00AE5014" w:rsidRDefault="00AE5014" w:rsidP="00AE5014">
            <w:pPr>
              <w:widowControl/>
              <w:tabs>
                <w:tab w:val="right" w:pos="3185"/>
              </w:tabs>
              <w:autoSpaceDE w:val="0"/>
              <w:autoSpaceDN w:val="0"/>
              <w:adjustRightInd w:val="0"/>
              <w:spacing w:line="200" w:lineRule="exact"/>
              <w:ind w:left="140" w:hangingChars="100" w:hanging="140"/>
              <w:jc w:val="left"/>
              <w:rPr>
                <w:rStyle w:val="ab"/>
              </w:rPr>
            </w:pPr>
            <w:r w:rsidRPr="00AE5014">
              <w:rPr>
                <w:rStyle w:val="ab"/>
                <w:rFonts w:hint="eastAsia"/>
              </w:rPr>
              <w:t>・金属の一部を熱して、あたたまり方を調べる</w:t>
            </w:r>
          </w:p>
          <w:p w14:paraId="62B42C37" w14:textId="6180A1C3" w:rsidR="00AE5014" w:rsidRPr="00C746C0" w:rsidRDefault="00C746C0" w:rsidP="00C746C0">
            <w:pPr>
              <w:widowControl/>
              <w:tabs>
                <w:tab w:val="right" w:pos="3185"/>
              </w:tabs>
              <w:autoSpaceDE w:val="0"/>
              <w:autoSpaceDN w:val="0"/>
              <w:adjustRightInd w:val="0"/>
              <w:spacing w:line="200" w:lineRule="exact"/>
              <w:ind w:leftChars="50" w:left="200" w:hangingChars="50" w:hanging="70"/>
              <w:jc w:val="right"/>
              <w:rPr>
                <w:rStyle w:val="ab"/>
                <w:b/>
              </w:rPr>
            </w:pPr>
            <w:r w:rsidRPr="00C746C0">
              <w:rPr>
                <w:rStyle w:val="ab"/>
                <w:rFonts w:hint="eastAsia"/>
                <w:b/>
              </w:rPr>
              <w:t>（</w:t>
            </w:r>
            <w:r w:rsidR="00AE5014" w:rsidRPr="00C746C0">
              <w:rPr>
                <w:rStyle w:val="ab"/>
                <w:rFonts w:hint="eastAsia"/>
                <w:b/>
              </w:rPr>
              <w:t>実験</w:t>
            </w:r>
            <w:r w:rsidRPr="00C746C0">
              <w:rPr>
                <w:rStyle w:val="ab"/>
                <w:rFonts w:hint="eastAsia"/>
                <w:b/>
              </w:rPr>
              <w:t>１）</w:t>
            </w:r>
          </w:p>
          <w:p w14:paraId="7487A4BD" w14:textId="351122BB" w:rsidR="00174456" w:rsidRPr="00F4279E" w:rsidRDefault="00AE5014" w:rsidP="00AE5014">
            <w:pPr>
              <w:widowControl/>
              <w:tabs>
                <w:tab w:val="right" w:pos="3185"/>
              </w:tabs>
              <w:autoSpaceDE w:val="0"/>
              <w:autoSpaceDN w:val="0"/>
              <w:adjustRightInd w:val="0"/>
              <w:spacing w:line="200" w:lineRule="exact"/>
              <w:ind w:left="140" w:hangingChars="100" w:hanging="140"/>
              <w:jc w:val="left"/>
              <w:rPr>
                <w:rStyle w:val="ab"/>
              </w:rPr>
            </w:pPr>
            <w:r w:rsidRPr="00AE5014">
              <w:rPr>
                <w:rStyle w:val="ab"/>
                <w:rFonts w:hint="eastAsia"/>
              </w:rPr>
              <w:t>・金属のあたたまり方をまとめる。</w:t>
            </w:r>
          </w:p>
        </w:tc>
        <w:tc>
          <w:tcPr>
            <w:tcW w:w="283" w:type="dxa"/>
            <w:vMerge w:val="restart"/>
            <w:tcBorders>
              <w:top w:val="single" w:sz="4" w:space="0" w:color="auto"/>
              <w:bottom w:val="nil"/>
            </w:tcBorders>
            <w:vAlign w:val="center"/>
          </w:tcPr>
          <w:p w14:paraId="12C7CFF0" w14:textId="77777777" w:rsidR="00174456" w:rsidRPr="00553402" w:rsidRDefault="00174456"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vMerge w:val="restart"/>
            <w:tcBorders>
              <w:top w:val="single" w:sz="4" w:space="0" w:color="auto"/>
              <w:bottom w:val="nil"/>
            </w:tcBorders>
            <w:textDirection w:val="tbRlV"/>
            <w:vAlign w:val="center"/>
          </w:tcPr>
          <w:p w14:paraId="1680E59C" w14:textId="60E32C6C" w:rsidR="00174456" w:rsidRPr="00553402" w:rsidRDefault="00AE5014" w:rsidP="001A66A0">
            <w:pPr>
              <w:snapToGrid w:val="0"/>
              <w:spacing w:line="200" w:lineRule="exact"/>
              <w:ind w:left="113" w:right="113"/>
              <w:jc w:val="center"/>
              <w:rPr>
                <w:rFonts w:asciiTheme="majorEastAsia" w:eastAsiaTheme="majorEastAsia" w:hAnsiTheme="majorEastAsia"/>
                <w:sz w:val="14"/>
                <w:szCs w:val="14"/>
              </w:rPr>
            </w:pPr>
            <w:r w:rsidRPr="00AE5014">
              <w:rPr>
                <w:rFonts w:asciiTheme="majorEastAsia" w:eastAsiaTheme="majorEastAsia" w:hAnsiTheme="majorEastAsia"/>
                <w:sz w:val="14"/>
                <w:szCs w:val="14"/>
                <w:eastAsianLayout w:id="2094758656" w:vert="1" w:vertCompress="1"/>
              </w:rPr>
              <w:t>137</w:t>
            </w:r>
            <w:r w:rsidR="00174456" w:rsidRPr="00553402">
              <w:rPr>
                <w:rFonts w:asciiTheme="majorEastAsia" w:eastAsiaTheme="majorEastAsia" w:hAnsiTheme="majorEastAsia" w:hint="eastAsia"/>
                <w:sz w:val="14"/>
                <w:szCs w:val="14"/>
              </w:rPr>
              <w:t>～</w:t>
            </w:r>
            <w:r w:rsidRPr="00AE5014">
              <w:rPr>
                <w:rFonts w:asciiTheme="majorEastAsia" w:eastAsiaTheme="majorEastAsia" w:hAnsiTheme="majorEastAsia"/>
                <w:sz w:val="14"/>
                <w:szCs w:val="14"/>
                <w:eastAsianLayout w:id="2094759936" w:vert="1" w:vertCompress="1"/>
              </w:rPr>
              <w:t>138</w:t>
            </w:r>
          </w:p>
        </w:tc>
        <w:tc>
          <w:tcPr>
            <w:tcW w:w="283" w:type="dxa"/>
            <w:tcBorders>
              <w:top w:val="single" w:sz="4" w:space="0" w:color="auto"/>
              <w:bottom w:val="dashSmallGap" w:sz="4" w:space="0" w:color="auto"/>
            </w:tcBorders>
            <w:vAlign w:val="center"/>
          </w:tcPr>
          <w:p w14:paraId="69F546B8" w14:textId="77777777" w:rsidR="00174456" w:rsidRPr="00553402" w:rsidRDefault="00174456"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single" w:sz="4" w:space="0" w:color="auto"/>
              <w:bottom w:val="dashSmallGap" w:sz="4" w:space="0" w:color="auto"/>
            </w:tcBorders>
            <w:vAlign w:val="center"/>
          </w:tcPr>
          <w:p w14:paraId="01A6F1C4" w14:textId="77777777" w:rsidR="00174456" w:rsidRPr="0082008D" w:rsidRDefault="00174456"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dashSmallGap" w:sz="4" w:space="0" w:color="auto"/>
              <w:right w:val="nil"/>
            </w:tcBorders>
            <w:tcMar>
              <w:top w:w="57" w:type="dxa"/>
              <w:left w:w="142" w:type="dxa"/>
              <w:bottom w:w="57" w:type="dxa"/>
              <w:right w:w="142" w:type="dxa"/>
            </w:tcMar>
          </w:tcPr>
          <w:p w14:paraId="4424B107" w14:textId="6826624B" w:rsidR="0052176F" w:rsidRDefault="00AE5014" w:rsidP="0052176F">
            <w:pPr>
              <w:widowControl/>
              <w:tabs>
                <w:tab w:val="right" w:pos="3835"/>
              </w:tabs>
              <w:topLinePunct/>
              <w:autoSpaceDE w:val="0"/>
              <w:autoSpaceDN w:val="0"/>
              <w:adjustRightInd w:val="0"/>
              <w:spacing w:line="200" w:lineRule="exact"/>
              <w:jc w:val="left"/>
              <w:rPr>
                <w:rFonts w:asciiTheme="majorEastAsia" w:eastAsiaTheme="majorEastAsia" w:hAnsiTheme="majorEastAsia"/>
                <w:b/>
                <w:sz w:val="14"/>
                <w:szCs w:val="14"/>
              </w:rPr>
            </w:pPr>
            <w:r w:rsidRPr="00AE5014">
              <w:rPr>
                <w:rFonts w:asciiTheme="majorEastAsia" w:eastAsiaTheme="majorEastAsia" w:hAnsiTheme="majorEastAsia" w:hint="eastAsia"/>
                <w:b/>
                <w:sz w:val="14"/>
                <w:szCs w:val="14"/>
              </w:rPr>
              <w:t>【思②】金属のあたたまり方について</w:t>
            </w:r>
            <w:r w:rsidR="00B14E62">
              <w:rPr>
                <w:rFonts w:asciiTheme="majorEastAsia" w:eastAsiaTheme="majorEastAsia" w:hAnsiTheme="majorEastAsia" w:hint="eastAsia"/>
                <w:b/>
                <w:sz w:val="14"/>
                <w:szCs w:val="14"/>
              </w:rPr>
              <w:t>、</w:t>
            </w:r>
            <w:r w:rsidRPr="00AE5014">
              <w:rPr>
                <w:rFonts w:asciiTheme="majorEastAsia" w:eastAsiaTheme="majorEastAsia" w:hAnsiTheme="majorEastAsia" w:hint="eastAsia"/>
                <w:b/>
                <w:sz w:val="14"/>
                <w:szCs w:val="14"/>
              </w:rPr>
              <w:t>実験結果を基に考察し</w:t>
            </w:r>
            <w:r w:rsidR="00B14E62">
              <w:rPr>
                <w:rFonts w:asciiTheme="majorEastAsia" w:eastAsiaTheme="majorEastAsia" w:hAnsiTheme="majorEastAsia" w:hint="eastAsia"/>
                <w:b/>
                <w:sz w:val="14"/>
                <w:szCs w:val="14"/>
              </w:rPr>
              <w:t>、</w:t>
            </w:r>
            <w:r w:rsidRPr="00AE5014">
              <w:rPr>
                <w:rFonts w:asciiTheme="majorEastAsia" w:eastAsiaTheme="majorEastAsia" w:hAnsiTheme="majorEastAsia" w:hint="eastAsia"/>
                <w:b/>
                <w:sz w:val="14"/>
                <w:szCs w:val="14"/>
              </w:rPr>
              <w:t>表現しているかを評価する。</w:t>
            </w:r>
          </w:p>
          <w:p w14:paraId="7C959569" w14:textId="04CCE974" w:rsidR="00174456" w:rsidRPr="00F4279E" w:rsidRDefault="00AE5014" w:rsidP="0052176F">
            <w:pPr>
              <w:widowControl/>
              <w:tabs>
                <w:tab w:val="right" w:pos="3835"/>
              </w:tabs>
              <w:topLinePunct/>
              <w:autoSpaceDE w:val="0"/>
              <w:autoSpaceDN w:val="0"/>
              <w:adjustRightInd w:val="0"/>
              <w:spacing w:line="200" w:lineRule="exact"/>
              <w:jc w:val="right"/>
              <w:rPr>
                <w:rStyle w:val="ab"/>
              </w:rPr>
            </w:pPr>
            <w:r w:rsidRPr="00AE5014">
              <w:rPr>
                <w:rFonts w:asciiTheme="majorEastAsia" w:eastAsiaTheme="majorEastAsia" w:hAnsiTheme="majorEastAsia" w:hint="eastAsia"/>
                <w:b/>
                <w:sz w:val="14"/>
                <w:szCs w:val="14"/>
              </w:rPr>
              <w:t>【発言分析・記述分析】</w:t>
            </w:r>
          </w:p>
        </w:tc>
        <w:tc>
          <w:tcPr>
            <w:tcW w:w="652" w:type="dxa"/>
            <w:tcBorders>
              <w:top w:val="single" w:sz="4" w:space="0" w:color="auto"/>
              <w:left w:val="nil"/>
              <w:bottom w:val="dashSmallGap" w:sz="4" w:space="0" w:color="auto"/>
            </w:tcBorders>
            <w:tcMar>
              <w:top w:w="57" w:type="dxa"/>
              <w:left w:w="142" w:type="dxa"/>
              <w:bottom w:w="57" w:type="dxa"/>
              <w:right w:w="142" w:type="dxa"/>
            </w:tcMar>
          </w:tcPr>
          <w:p w14:paraId="1191D99B" w14:textId="77777777" w:rsidR="00174456" w:rsidRPr="00F4279E" w:rsidRDefault="00174456" w:rsidP="001A66A0">
            <w:pPr>
              <w:snapToGrid w:val="0"/>
              <w:spacing w:line="200" w:lineRule="exact"/>
              <w:rPr>
                <w:rStyle w:val="ab"/>
              </w:rPr>
            </w:pPr>
          </w:p>
        </w:tc>
        <w:tc>
          <w:tcPr>
            <w:tcW w:w="652" w:type="dxa"/>
            <w:tcBorders>
              <w:top w:val="single" w:sz="4" w:space="0" w:color="auto"/>
              <w:bottom w:val="dashSmallGap" w:sz="4" w:space="0" w:color="auto"/>
              <w:right w:val="nil"/>
            </w:tcBorders>
            <w:tcMar>
              <w:top w:w="57" w:type="dxa"/>
              <w:left w:w="142" w:type="dxa"/>
              <w:bottom w:w="57" w:type="dxa"/>
              <w:right w:w="142" w:type="dxa"/>
            </w:tcMar>
          </w:tcPr>
          <w:p w14:paraId="2355C2F0" w14:textId="77777777" w:rsidR="00174456" w:rsidRPr="00F4279E" w:rsidRDefault="00174456" w:rsidP="001A66A0">
            <w:pPr>
              <w:snapToGrid w:val="0"/>
              <w:spacing w:line="200" w:lineRule="exact"/>
              <w:rPr>
                <w:rStyle w:val="ab"/>
              </w:rPr>
            </w:pPr>
          </w:p>
        </w:tc>
        <w:tc>
          <w:tcPr>
            <w:tcW w:w="4344" w:type="dxa"/>
            <w:tcBorders>
              <w:top w:val="single" w:sz="4" w:space="0" w:color="auto"/>
              <w:left w:val="nil"/>
              <w:bottom w:val="dashSmallGap" w:sz="4" w:space="0" w:color="auto"/>
            </w:tcBorders>
            <w:tcMar>
              <w:top w:w="57" w:type="dxa"/>
              <w:left w:w="142" w:type="dxa"/>
              <w:bottom w:w="57" w:type="dxa"/>
              <w:right w:w="142" w:type="dxa"/>
            </w:tcMar>
          </w:tcPr>
          <w:p w14:paraId="2C242A6F" w14:textId="61D42DF8" w:rsidR="00174456" w:rsidRPr="00F4279E" w:rsidRDefault="00AE5014" w:rsidP="001A66A0">
            <w:pPr>
              <w:widowControl/>
              <w:autoSpaceDE w:val="0"/>
              <w:autoSpaceDN w:val="0"/>
              <w:adjustRightInd w:val="0"/>
              <w:spacing w:line="200" w:lineRule="exact"/>
              <w:jc w:val="left"/>
              <w:rPr>
                <w:rStyle w:val="ab"/>
              </w:rPr>
            </w:pPr>
            <w:r w:rsidRPr="00AE5014">
              <w:rPr>
                <w:rStyle w:val="ab"/>
                <w:rFonts w:hint="eastAsia"/>
              </w:rPr>
              <w:t>金属のあたたまり方について</w:t>
            </w:r>
            <w:r w:rsidR="00B14E62">
              <w:rPr>
                <w:rStyle w:val="ab"/>
                <w:rFonts w:hint="eastAsia"/>
              </w:rPr>
              <w:t>、</w:t>
            </w:r>
            <w:r w:rsidR="00157A54">
              <w:rPr>
                <w:rStyle w:val="ab"/>
                <w:rFonts w:hint="eastAsia"/>
              </w:rPr>
              <w:t>友達の結果もあ</w:t>
            </w:r>
            <w:r w:rsidRPr="00AE5014">
              <w:rPr>
                <w:rStyle w:val="ab"/>
                <w:rFonts w:hint="eastAsia"/>
              </w:rPr>
              <w:t>わせて</w:t>
            </w:r>
            <w:r w:rsidR="00B14E62">
              <w:rPr>
                <w:rStyle w:val="ab"/>
                <w:rFonts w:hint="eastAsia"/>
              </w:rPr>
              <w:t>、</w:t>
            </w:r>
            <w:r w:rsidRPr="00AE5014">
              <w:rPr>
                <w:rStyle w:val="ab"/>
                <w:rFonts w:hint="eastAsia"/>
              </w:rPr>
              <w:t>複数の結果を基に考察し</w:t>
            </w:r>
            <w:r w:rsidR="00B14E62">
              <w:rPr>
                <w:rStyle w:val="ab"/>
                <w:rFonts w:hint="eastAsia"/>
              </w:rPr>
              <w:t>、</w:t>
            </w:r>
            <w:r w:rsidRPr="00AE5014">
              <w:rPr>
                <w:rStyle w:val="ab"/>
                <w:rFonts w:hint="eastAsia"/>
              </w:rPr>
              <w:t>表現している。</w:t>
            </w:r>
          </w:p>
        </w:tc>
        <w:tc>
          <w:tcPr>
            <w:tcW w:w="4383" w:type="dxa"/>
            <w:tcBorders>
              <w:top w:val="single" w:sz="4" w:space="0" w:color="auto"/>
              <w:bottom w:val="dashSmallGap" w:sz="4" w:space="0" w:color="auto"/>
              <w:right w:val="nil"/>
            </w:tcBorders>
            <w:shd w:val="clear" w:color="auto" w:fill="auto"/>
            <w:tcMar>
              <w:top w:w="57" w:type="dxa"/>
              <w:left w:w="142" w:type="dxa"/>
              <w:bottom w:w="57" w:type="dxa"/>
              <w:right w:w="142" w:type="dxa"/>
            </w:tcMar>
          </w:tcPr>
          <w:p w14:paraId="027CB57A" w14:textId="28073E79" w:rsidR="00174456" w:rsidRPr="00F4279E" w:rsidRDefault="00AE5014" w:rsidP="001A66A0">
            <w:pPr>
              <w:widowControl/>
              <w:autoSpaceDE w:val="0"/>
              <w:autoSpaceDN w:val="0"/>
              <w:adjustRightInd w:val="0"/>
              <w:spacing w:line="200" w:lineRule="exact"/>
              <w:jc w:val="left"/>
              <w:rPr>
                <w:rStyle w:val="ab"/>
              </w:rPr>
            </w:pPr>
            <w:r w:rsidRPr="00AE5014">
              <w:rPr>
                <w:rStyle w:val="ab"/>
                <w:rFonts w:hint="eastAsia"/>
              </w:rPr>
              <w:t>棒状の物と板状の物のあたたまり方を</w:t>
            </w:r>
            <w:r w:rsidR="00B14E62">
              <w:rPr>
                <w:rStyle w:val="ab"/>
                <w:rFonts w:hint="eastAsia"/>
              </w:rPr>
              <w:t>、</w:t>
            </w:r>
            <w:r w:rsidRPr="00AE5014">
              <w:rPr>
                <w:rStyle w:val="ab"/>
                <w:rFonts w:hint="eastAsia"/>
              </w:rPr>
              <w:t>それぞれ別々に考えさせ</w:t>
            </w:r>
            <w:r w:rsidR="00B14E62">
              <w:rPr>
                <w:rStyle w:val="ab"/>
                <w:rFonts w:hint="eastAsia"/>
              </w:rPr>
              <w:t>、</w:t>
            </w:r>
            <w:r w:rsidRPr="00AE5014">
              <w:rPr>
                <w:rStyle w:val="ab"/>
                <w:rFonts w:hint="eastAsia"/>
              </w:rPr>
              <w:t>どちらも熱した部分から近い順にあたたまっていくことを捉えることができるように</w:t>
            </w:r>
            <w:r w:rsidR="00B14E62">
              <w:rPr>
                <w:rStyle w:val="ab"/>
                <w:rFonts w:hint="eastAsia"/>
              </w:rPr>
              <w:t>、</w:t>
            </w:r>
            <w:r w:rsidRPr="00AE5014">
              <w:rPr>
                <w:rStyle w:val="ab"/>
                <w:rFonts w:hint="eastAsia"/>
              </w:rPr>
              <w:t>助言・援助する。</w:t>
            </w:r>
          </w:p>
        </w:tc>
        <w:tc>
          <w:tcPr>
            <w:tcW w:w="120" w:type="dxa"/>
            <w:tcBorders>
              <w:top w:val="nil"/>
              <w:left w:val="nil"/>
              <w:bottom w:val="nil"/>
            </w:tcBorders>
            <w:shd w:val="clear" w:color="auto" w:fill="auto"/>
          </w:tcPr>
          <w:p w14:paraId="054AB1EF" w14:textId="77777777" w:rsidR="00174456" w:rsidRDefault="00174456" w:rsidP="001A66A0"/>
        </w:tc>
      </w:tr>
      <w:tr w:rsidR="00174456" w14:paraId="4041DEE2" w14:textId="77777777" w:rsidTr="00C746C0">
        <w:trPr>
          <w:cantSplit/>
          <w:trHeight w:val="382"/>
        </w:trPr>
        <w:tc>
          <w:tcPr>
            <w:tcW w:w="104" w:type="dxa"/>
            <w:vMerge/>
            <w:tcBorders>
              <w:right w:val="nil"/>
            </w:tcBorders>
          </w:tcPr>
          <w:p w14:paraId="0D3781E7" w14:textId="77777777" w:rsidR="00174456" w:rsidRPr="009D4699" w:rsidRDefault="00174456" w:rsidP="001A66A0">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nil"/>
            </w:tcBorders>
          </w:tcPr>
          <w:p w14:paraId="257F287A" w14:textId="77777777" w:rsidR="00174456" w:rsidRDefault="00174456" w:rsidP="001A66A0">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tcBorders>
              <w:bottom w:val="nil"/>
            </w:tcBorders>
            <w:vAlign w:val="center"/>
          </w:tcPr>
          <w:p w14:paraId="1A409495" w14:textId="77777777" w:rsidR="00174456" w:rsidRPr="00553402" w:rsidRDefault="00174456" w:rsidP="001A66A0">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textDirection w:val="tbRlV"/>
            <w:vAlign w:val="center"/>
          </w:tcPr>
          <w:p w14:paraId="3A90DDD0" w14:textId="77777777" w:rsidR="00174456" w:rsidRPr="00553402" w:rsidRDefault="00174456" w:rsidP="001A66A0">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nil"/>
            </w:tcBorders>
            <w:vAlign w:val="center"/>
          </w:tcPr>
          <w:p w14:paraId="629A4B8D" w14:textId="77777777" w:rsidR="00174456" w:rsidRPr="0082008D" w:rsidRDefault="00174456"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b/>
                <w:sz w:val="14"/>
                <w:szCs w:val="14"/>
              </w:rPr>
              <w:t>知</w:t>
            </w:r>
          </w:p>
        </w:tc>
        <w:tc>
          <w:tcPr>
            <w:tcW w:w="283" w:type="dxa"/>
            <w:tcBorders>
              <w:top w:val="dashSmallGap" w:sz="4" w:space="0" w:color="auto"/>
              <w:bottom w:val="nil"/>
            </w:tcBorders>
            <w:vAlign w:val="center"/>
          </w:tcPr>
          <w:p w14:paraId="54515C01" w14:textId="77777777" w:rsidR="00174456" w:rsidRPr="0082008D" w:rsidRDefault="00174456"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dashSmallGap" w:sz="4" w:space="0" w:color="auto"/>
              <w:bottom w:val="nil"/>
              <w:right w:val="nil"/>
            </w:tcBorders>
            <w:tcMar>
              <w:top w:w="57" w:type="dxa"/>
              <w:left w:w="142" w:type="dxa"/>
              <w:bottom w:w="57" w:type="dxa"/>
              <w:right w:w="142" w:type="dxa"/>
            </w:tcMar>
          </w:tcPr>
          <w:p w14:paraId="2BBA8C76" w14:textId="42D43A94" w:rsidR="0052176F" w:rsidRDefault="00AE5014" w:rsidP="0052176F">
            <w:pPr>
              <w:widowControl/>
              <w:tabs>
                <w:tab w:val="right" w:pos="3835"/>
              </w:tabs>
              <w:topLinePunct/>
              <w:autoSpaceDE w:val="0"/>
              <w:autoSpaceDN w:val="0"/>
              <w:adjustRightInd w:val="0"/>
              <w:spacing w:line="200" w:lineRule="exact"/>
              <w:jc w:val="left"/>
              <w:rPr>
                <w:rFonts w:asciiTheme="majorEastAsia" w:eastAsiaTheme="majorEastAsia" w:hAnsiTheme="majorEastAsia"/>
                <w:b/>
                <w:sz w:val="14"/>
                <w:szCs w:val="14"/>
              </w:rPr>
            </w:pPr>
            <w:r w:rsidRPr="00AE5014">
              <w:rPr>
                <w:rFonts w:asciiTheme="majorEastAsia" w:eastAsiaTheme="majorEastAsia" w:hAnsiTheme="majorEastAsia" w:hint="eastAsia"/>
                <w:b/>
                <w:sz w:val="14"/>
                <w:szCs w:val="14"/>
              </w:rPr>
              <w:t>【知①】金属は熱せられた部分から順にあたたまることを理解しているかを評価する。</w:t>
            </w:r>
          </w:p>
          <w:p w14:paraId="50436EE6" w14:textId="6EC236BB" w:rsidR="00174456" w:rsidRPr="00F4279E" w:rsidRDefault="00AE5014" w:rsidP="0052176F">
            <w:pPr>
              <w:widowControl/>
              <w:tabs>
                <w:tab w:val="right" w:pos="3835"/>
              </w:tabs>
              <w:topLinePunct/>
              <w:autoSpaceDE w:val="0"/>
              <w:autoSpaceDN w:val="0"/>
              <w:adjustRightInd w:val="0"/>
              <w:spacing w:line="200" w:lineRule="exact"/>
              <w:jc w:val="right"/>
              <w:rPr>
                <w:rStyle w:val="ab"/>
              </w:rPr>
            </w:pPr>
            <w:r w:rsidRPr="00AE5014">
              <w:rPr>
                <w:rFonts w:asciiTheme="majorEastAsia" w:eastAsiaTheme="majorEastAsia" w:hAnsiTheme="majorEastAsia" w:hint="eastAsia"/>
                <w:b/>
                <w:sz w:val="14"/>
                <w:szCs w:val="14"/>
              </w:rPr>
              <w:t>【発言分析・記述分析】</w:t>
            </w:r>
          </w:p>
        </w:tc>
        <w:tc>
          <w:tcPr>
            <w:tcW w:w="652" w:type="dxa"/>
            <w:tcBorders>
              <w:top w:val="dashSmallGap" w:sz="4" w:space="0" w:color="auto"/>
              <w:left w:val="nil"/>
              <w:bottom w:val="nil"/>
            </w:tcBorders>
            <w:tcMar>
              <w:top w:w="57" w:type="dxa"/>
              <w:left w:w="142" w:type="dxa"/>
              <w:bottom w:w="57" w:type="dxa"/>
              <w:right w:w="142" w:type="dxa"/>
            </w:tcMar>
          </w:tcPr>
          <w:p w14:paraId="460253E8" w14:textId="77777777" w:rsidR="00174456" w:rsidRPr="00F4279E" w:rsidRDefault="00174456" w:rsidP="001A66A0">
            <w:pPr>
              <w:snapToGrid w:val="0"/>
              <w:spacing w:line="200" w:lineRule="exact"/>
              <w:rPr>
                <w:rStyle w:val="ab"/>
              </w:rPr>
            </w:pPr>
          </w:p>
        </w:tc>
        <w:tc>
          <w:tcPr>
            <w:tcW w:w="652" w:type="dxa"/>
            <w:tcBorders>
              <w:top w:val="dashSmallGap" w:sz="4" w:space="0" w:color="auto"/>
              <w:left w:val="nil"/>
              <w:bottom w:val="nil"/>
              <w:right w:val="nil"/>
            </w:tcBorders>
          </w:tcPr>
          <w:p w14:paraId="6259C9C4" w14:textId="77777777" w:rsidR="00174456" w:rsidRPr="00F4279E" w:rsidRDefault="00174456" w:rsidP="001A66A0">
            <w:pPr>
              <w:snapToGrid w:val="0"/>
              <w:spacing w:line="200" w:lineRule="exact"/>
              <w:rPr>
                <w:rStyle w:val="ab"/>
              </w:rPr>
            </w:pPr>
          </w:p>
        </w:tc>
        <w:tc>
          <w:tcPr>
            <w:tcW w:w="4344" w:type="dxa"/>
            <w:tcBorders>
              <w:top w:val="dashSmallGap" w:sz="4" w:space="0" w:color="auto"/>
              <w:left w:val="nil"/>
              <w:bottom w:val="nil"/>
            </w:tcBorders>
            <w:shd w:val="clear" w:color="auto" w:fill="auto"/>
            <w:tcMar>
              <w:top w:w="57" w:type="dxa"/>
              <w:left w:w="142" w:type="dxa"/>
              <w:bottom w:w="57" w:type="dxa"/>
              <w:right w:w="142" w:type="dxa"/>
            </w:tcMar>
          </w:tcPr>
          <w:p w14:paraId="299E3FEB" w14:textId="067C6889" w:rsidR="00174456" w:rsidRPr="003F5A00" w:rsidRDefault="00AE5014" w:rsidP="001A66A0">
            <w:pPr>
              <w:widowControl/>
              <w:autoSpaceDE w:val="0"/>
              <w:autoSpaceDN w:val="0"/>
              <w:adjustRightInd w:val="0"/>
              <w:spacing w:line="200" w:lineRule="exact"/>
              <w:jc w:val="left"/>
              <w:rPr>
                <w:rStyle w:val="ab"/>
                <w:spacing w:val="-4"/>
              </w:rPr>
            </w:pPr>
            <w:r w:rsidRPr="00AE5014">
              <w:rPr>
                <w:rStyle w:val="ab"/>
                <w:rFonts w:hint="eastAsia"/>
                <w:spacing w:val="-4"/>
              </w:rPr>
              <w:t>獲得した知識をいろいろな形の金属に当てはめ</w:t>
            </w:r>
            <w:r w:rsidR="00B14E62">
              <w:rPr>
                <w:rStyle w:val="ab"/>
                <w:rFonts w:hint="eastAsia"/>
                <w:spacing w:val="-4"/>
              </w:rPr>
              <w:t>、</w:t>
            </w:r>
            <w:r w:rsidR="00157A54">
              <w:rPr>
                <w:rStyle w:val="ab"/>
                <w:rFonts w:hint="eastAsia"/>
                <w:spacing w:val="-4"/>
              </w:rPr>
              <w:t>どのような形の金属でも熱せられた部分からあたたまることなど</w:t>
            </w:r>
            <w:r w:rsidR="00B14E62">
              <w:rPr>
                <w:rStyle w:val="ab"/>
                <w:rFonts w:hint="eastAsia"/>
                <w:spacing w:val="-4"/>
              </w:rPr>
              <w:t>、</w:t>
            </w:r>
            <w:r w:rsidR="00157A54" w:rsidRPr="00AE5014">
              <w:rPr>
                <w:rStyle w:val="ab"/>
                <w:rFonts w:hint="eastAsia"/>
                <w:spacing w:val="-4"/>
              </w:rPr>
              <w:t>金属のあたたまり方について</w:t>
            </w:r>
            <w:r w:rsidR="00157A54" w:rsidRPr="00157A54">
              <w:rPr>
                <w:rStyle w:val="ab"/>
                <w:rFonts w:hint="eastAsia"/>
                <w:spacing w:val="-4"/>
              </w:rPr>
              <w:t>説明できる程度に</w:t>
            </w:r>
            <w:r w:rsidRPr="00AE5014">
              <w:rPr>
                <w:rStyle w:val="ab"/>
                <w:rFonts w:hint="eastAsia"/>
                <w:spacing w:val="-4"/>
              </w:rPr>
              <w:t>理解している。</w:t>
            </w:r>
          </w:p>
        </w:tc>
        <w:tc>
          <w:tcPr>
            <w:tcW w:w="4383" w:type="dxa"/>
            <w:tcBorders>
              <w:top w:val="dashSmallGap" w:sz="4" w:space="0" w:color="auto"/>
              <w:bottom w:val="nil"/>
              <w:right w:val="nil"/>
            </w:tcBorders>
            <w:shd w:val="clear" w:color="auto" w:fill="auto"/>
            <w:tcMar>
              <w:top w:w="57" w:type="dxa"/>
              <w:left w:w="142" w:type="dxa"/>
              <w:bottom w:w="57" w:type="dxa"/>
              <w:right w:w="142" w:type="dxa"/>
            </w:tcMar>
          </w:tcPr>
          <w:p w14:paraId="3706DA70" w14:textId="035D41B4" w:rsidR="00174456" w:rsidRPr="00F4279E" w:rsidRDefault="00AE5014" w:rsidP="001A66A0">
            <w:pPr>
              <w:widowControl/>
              <w:autoSpaceDE w:val="0"/>
              <w:autoSpaceDN w:val="0"/>
              <w:adjustRightInd w:val="0"/>
              <w:spacing w:line="200" w:lineRule="exact"/>
              <w:jc w:val="left"/>
              <w:rPr>
                <w:rStyle w:val="ab"/>
              </w:rPr>
            </w:pPr>
            <w:r w:rsidRPr="00AE5014">
              <w:rPr>
                <w:rStyle w:val="ab"/>
                <w:rFonts w:hint="eastAsia"/>
              </w:rPr>
              <w:t>温度変化の順が分かるように</w:t>
            </w:r>
            <w:r w:rsidR="00B14E62">
              <w:rPr>
                <w:rStyle w:val="ab"/>
                <w:rFonts w:hint="eastAsia"/>
              </w:rPr>
              <w:t>、</w:t>
            </w:r>
            <w:r w:rsidRPr="00AE5014">
              <w:rPr>
                <w:rStyle w:val="ab"/>
                <w:rFonts w:hint="eastAsia"/>
              </w:rPr>
              <w:t>あたたまる順を線で表したり</w:t>
            </w:r>
            <w:r w:rsidR="00B14E62">
              <w:rPr>
                <w:rStyle w:val="ab"/>
                <w:rFonts w:hint="eastAsia"/>
              </w:rPr>
              <w:t>、</w:t>
            </w:r>
            <w:r w:rsidRPr="00AE5014">
              <w:rPr>
                <w:rStyle w:val="ab"/>
                <w:rFonts w:hint="eastAsia"/>
              </w:rPr>
              <w:t>実験の様子を動画で記録した動画を再生したりして</w:t>
            </w:r>
            <w:r w:rsidR="00B14E62">
              <w:rPr>
                <w:rStyle w:val="ab"/>
                <w:rFonts w:hint="eastAsia"/>
              </w:rPr>
              <w:t>、</w:t>
            </w:r>
            <w:r w:rsidRPr="00AE5014">
              <w:rPr>
                <w:rStyle w:val="ab"/>
                <w:rFonts w:hint="eastAsia"/>
              </w:rPr>
              <w:t>あたたまり方を連続的に捉えることができるように</w:t>
            </w:r>
            <w:r w:rsidR="00B14E62">
              <w:rPr>
                <w:rStyle w:val="ab"/>
                <w:rFonts w:hint="eastAsia"/>
              </w:rPr>
              <w:t>、</w:t>
            </w:r>
            <w:r w:rsidRPr="00AE5014">
              <w:rPr>
                <w:rStyle w:val="ab"/>
                <w:rFonts w:hint="eastAsia"/>
              </w:rPr>
              <w:t>助言・援助する。</w:t>
            </w:r>
          </w:p>
        </w:tc>
        <w:tc>
          <w:tcPr>
            <w:tcW w:w="120" w:type="dxa"/>
            <w:tcBorders>
              <w:top w:val="nil"/>
              <w:left w:val="nil"/>
              <w:bottom w:val="nil"/>
            </w:tcBorders>
            <w:shd w:val="clear" w:color="auto" w:fill="auto"/>
          </w:tcPr>
          <w:p w14:paraId="1CF6B9C8" w14:textId="77777777" w:rsidR="00174456" w:rsidRDefault="00174456" w:rsidP="001A66A0"/>
        </w:tc>
      </w:tr>
      <w:tr w:rsidR="00174456" w14:paraId="526E80A7" w14:textId="77777777" w:rsidTr="001A66A0">
        <w:trPr>
          <w:cantSplit/>
          <w:trHeight w:hRule="exact" w:val="227"/>
        </w:trPr>
        <w:tc>
          <w:tcPr>
            <w:tcW w:w="104" w:type="dxa"/>
            <w:vMerge/>
            <w:tcBorders>
              <w:right w:val="nil"/>
            </w:tcBorders>
          </w:tcPr>
          <w:p w14:paraId="3A106AE7" w14:textId="77777777" w:rsidR="00174456" w:rsidRPr="009D4699" w:rsidRDefault="00174456" w:rsidP="001A66A0">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Mar>
              <w:top w:w="57" w:type="dxa"/>
              <w:left w:w="255" w:type="dxa"/>
              <w:bottom w:w="57" w:type="dxa"/>
              <w:right w:w="142" w:type="dxa"/>
            </w:tcMar>
          </w:tcPr>
          <w:p w14:paraId="22E201DA" w14:textId="77777777" w:rsidR="00174456" w:rsidRDefault="00174456" w:rsidP="001A66A0">
            <w:r w:rsidRPr="00301A60">
              <w:rPr>
                <w:rFonts w:asciiTheme="majorEastAsia" w:eastAsiaTheme="majorEastAsia" w:hAnsiTheme="majorEastAsia"/>
                <w:noProof/>
                <w:sz w:val="14"/>
                <w:szCs w:val="14"/>
              </w:rPr>
              <mc:AlternateContent>
                <mc:Choice Requires="wpg">
                  <w:drawing>
                    <wp:anchor distT="0" distB="0" distL="114300" distR="114300" simplePos="0" relativeHeight="251688960" behindDoc="0" locked="0" layoutInCell="1" allowOverlap="1" wp14:anchorId="36B3B7B5" wp14:editId="2077190A">
                      <wp:simplePos x="0" y="0"/>
                      <wp:positionH relativeFrom="column">
                        <wp:posOffset>-120015</wp:posOffset>
                      </wp:positionH>
                      <wp:positionV relativeFrom="line">
                        <wp:posOffset>-5080</wp:posOffset>
                      </wp:positionV>
                      <wp:extent cx="11817985" cy="114300"/>
                      <wp:effectExtent l="0" t="0" r="0" b="12700"/>
                      <wp:wrapNone/>
                      <wp:docPr id="404" name="グループ化 404"/>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405" name="グループ化 405"/>
                              <wpg:cNvGrpSpPr/>
                              <wpg:grpSpPr>
                                <a:xfrm>
                                  <a:off x="0" y="0"/>
                                  <a:ext cx="107950" cy="107950"/>
                                  <a:chOff x="0" y="0"/>
                                  <a:chExt cx="107950" cy="107950"/>
                                </a:xfrm>
                              </wpg:grpSpPr>
                              <wps:wsp>
                                <wps:cNvPr id="406" name="角丸四角形 406"/>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7" name="テキスト ボックス 407"/>
                                <wps:cNvSpPr txBox="1"/>
                                <wps:spPr>
                                  <a:xfrm>
                                    <a:off x="0" y="0"/>
                                    <a:ext cx="107950" cy="107950"/>
                                  </a:xfrm>
                                  <a:prstGeom prst="rect">
                                    <a:avLst/>
                                  </a:prstGeom>
                                  <a:noFill/>
                                  <a:ln w="6350">
                                    <a:noFill/>
                                  </a:ln>
                                  <a:effectLst/>
                                </wps:spPr>
                                <wps:txbx>
                                  <w:txbxContent>
                                    <w:p w14:paraId="09ABEBC4" w14:textId="77777777" w:rsidR="00477D54" w:rsidRPr="000674B1" w:rsidRDefault="00477D54" w:rsidP="00174456">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408" name="グループ化 408"/>
                              <wpg:cNvGrpSpPr/>
                              <wpg:grpSpPr>
                                <a:xfrm>
                                  <a:off x="121341" y="0"/>
                                  <a:ext cx="11696701" cy="114300"/>
                                  <a:chOff x="-1" y="0"/>
                                  <a:chExt cx="11696701" cy="114300"/>
                                </a:xfrm>
                              </wpg:grpSpPr>
                              <wps:wsp>
                                <wps:cNvPr id="409" name="正方形/長方形 409"/>
                                <wps:cNvSpPr/>
                                <wps:spPr>
                                  <a:xfrm>
                                    <a:off x="0" y="0"/>
                                    <a:ext cx="11696700" cy="114300"/>
                                  </a:xfrm>
                                  <a:prstGeom prst="rect">
                                    <a:avLst/>
                                  </a:prstGeom>
                                  <a:gradFill>
                                    <a:gsLst>
                                      <a:gs pos="0">
                                        <a:sysClr val="windowText" lastClr="000000">
                                          <a:lumMod val="65000"/>
                                          <a:lumOff val="35000"/>
                                        </a:sysClr>
                                      </a:gs>
                                      <a:gs pos="59000">
                                        <a:sysClr val="windowText" lastClr="000000">
                                          <a:tint val="44500"/>
                                          <a:satMod val="160000"/>
                                        </a:sysClr>
                                      </a:gs>
                                      <a:gs pos="95000">
                                        <a:sysClr val="window" lastClr="FFFFFF"/>
                                      </a:gs>
                                    </a:gsLst>
                                    <a:lin ang="0" scaled="1"/>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0" name="テキスト ボックス 410"/>
                                <wps:cNvSpPr txBox="1"/>
                                <wps:spPr>
                                  <a:xfrm>
                                    <a:off x="-1" y="0"/>
                                    <a:ext cx="900004" cy="114300"/>
                                  </a:xfrm>
                                  <a:prstGeom prst="rect">
                                    <a:avLst/>
                                  </a:prstGeom>
                                  <a:solidFill>
                                    <a:sysClr val="window" lastClr="FFFFFF"/>
                                  </a:solidFill>
                                  <a:ln w="6350">
                                    <a:noFill/>
                                  </a:ln>
                                  <a:effectLst/>
                                </wps:spPr>
                                <wps:txbx>
                                  <w:txbxContent>
                                    <w:p w14:paraId="1467716D" w14:textId="77777777" w:rsidR="00477D54" w:rsidRPr="007143A7" w:rsidRDefault="00477D54" w:rsidP="00174456">
                                      <w:pPr>
                                        <w:snapToGrid w:val="0"/>
                                        <w:spacing w:line="160" w:lineRule="exact"/>
                                        <w:rPr>
                                          <w:rFonts w:asciiTheme="majorEastAsia" w:eastAsiaTheme="majorEastAsia" w:hAnsiTheme="majorEastAsia"/>
                                          <w:spacing w:val="4"/>
                                          <w:sz w:val="14"/>
                                          <w:szCs w:val="16"/>
                                        </w:rPr>
                                      </w:pPr>
                                      <w:r>
                                        <w:rPr>
                                          <w:rFonts w:asciiTheme="majorEastAsia" w:eastAsiaTheme="majorEastAsia" w:hAnsiTheme="majorEastAsia" w:hint="eastAsia"/>
                                          <w:spacing w:val="4"/>
                                          <w:sz w:val="14"/>
                                          <w:szCs w:val="16"/>
                                        </w:rPr>
                                        <w:t>空気のあたたまり方</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6B3B7B5" id="グループ化 404" o:spid="_x0000_s1353" style="position:absolute;left:0;text-align:left;margin-left:-9.45pt;margin-top:-.4pt;width:930.55pt;height:9pt;z-index:251688960;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">
                      <v:group id="グループ化 405" o:spid="_x0000_s1354"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">
                        <v:roundrect id="角丸四角形 406" o:spid="_x0000_s1355"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" fillcolor="windowText" strokeweight="2pt"/>
                        <v:shape id="テキスト ボックス 407" o:spid="_x0000_s1356"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" filled="f" stroked="f" strokeweight=".5pt">
                          <v:textbox inset="0,0,0,0">
                            <w:txbxContent>
                              <w:p w14:paraId="09ABEBC4" w14:textId="77777777" w:rsidR="00477D54" w:rsidRPr="000674B1" w:rsidRDefault="00477D54" w:rsidP="00174456">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v:textbox>
                        </v:shape>
                      </v:group>
                      <v:group id="グループ化 408" o:spid="_x0000_s1357"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rect id="正方形/長方形 409" o:spid="_x0000_s1358"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" fillcolor="#595959" stroked="f" strokeweight="2pt">
                          <v:fill color2="window" angle="90" colors="0 #595959;38666f #c4c4c4;62259f window" focus="100%" type="gradient"/>
                        </v:rect>
                        <v:shape id="テキスト ボックス 410" o:spid="_x0000_s1359" type="#_x0000_t202" style="position:absolute;width:900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" fillcolor="window" stroked="f" strokeweight=".5pt">
                          <v:textbox inset="1mm,0,0,0">
                            <w:txbxContent>
                              <w:p w14:paraId="1467716D" w14:textId="77777777" w:rsidR="00477D54" w:rsidRPr="007143A7" w:rsidRDefault="00477D54" w:rsidP="00174456">
                                <w:pPr>
                                  <w:snapToGrid w:val="0"/>
                                  <w:spacing w:line="160" w:lineRule="exact"/>
                                  <w:rPr>
                                    <w:rFonts w:asciiTheme="majorEastAsia" w:eastAsiaTheme="majorEastAsia" w:hAnsiTheme="majorEastAsia"/>
                                    <w:spacing w:val="4"/>
                                    <w:sz w:val="14"/>
                                    <w:szCs w:val="16"/>
                                  </w:rPr>
                                </w:pPr>
                                <w:r>
                                  <w:rPr>
                                    <w:rFonts w:asciiTheme="majorEastAsia" w:eastAsiaTheme="majorEastAsia" w:hAnsiTheme="majorEastAsia" w:hint="eastAsia"/>
                                    <w:spacing w:val="4"/>
                                    <w:sz w:val="14"/>
                                    <w:szCs w:val="16"/>
                                  </w:rPr>
                                  <w:t>空気のあたたまり方</w:t>
                                </w:r>
                              </w:p>
                            </w:txbxContent>
                          </v:textbox>
                        </v:shape>
                      </v:group>
                      <w10:wrap anchory="line"/>
                    </v:group>
                  </w:pict>
                </mc:Fallback>
              </mc:AlternateContent>
            </w:r>
          </w:p>
        </w:tc>
        <w:tc>
          <w:tcPr>
            <w:tcW w:w="283" w:type="dxa"/>
            <w:tcBorders>
              <w:top w:val="nil"/>
              <w:bottom w:val="nil"/>
            </w:tcBorders>
          </w:tcPr>
          <w:p w14:paraId="536DCB2E" w14:textId="77777777" w:rsidR="00174456" w:rsidRDefault="00174456" w:rsidP="001A66A0"/>
        </w:tc>
        <w:tc>
          <w:tcPr>
            <w:tcW w:w="283" w:type="dxa"/>
            <w:tcBorders>
              <w:top w:val="nil"/>
              <w:bottom w:val="nil"/>
            </w:tcBorders>
          </w:tcPr>
          <w:p w14:paraId="36188C63" w14:textId="77777777" w:rsidR="00174456" w:rsidRDefault="00174456" w:rsidP="001A66A0"/>
        </w:tc>
        <w:tc>
          <w:tcPr>
            <w:tcW w:w="283" w:type="dxa"/>
            <w:tcBorders>
              <w:top w:val="nil"/>
              <w:bottom w:val="nil"/>
            </w:tcBorders>
          </w:tcPr>
          <w:p w14:paraId="66CE8249" w14:textId="77777777" w:rsidR="00174456" w:rsidRDefault="00174456" w:rsidP="001A66A0">
            <w:pPr>
              <w:spacing w:line="40" w:lineRule="exact"/>
            </w:pPr>
          </w:p>
        </w:tc>
        <w:tc>
          <w:tcPr>
            <w:tcW w:w="283" w:type="dxa"/>
            <w:tcBorders>
              <w:top w:val="nil"/>
              <w:bottom w:val="nil"/>
            </w:tcBorders>
          </w:tcPr>
          <w:p w14:paraId="1B691FEF" w14:textId="77777777" w:rsidR="00174456" w:rsidRDefault="00174456" w:rsidP="001A66A0"/>
        </w:tc>
        <w:tc>
          <w:tcPr>
            <w:tcW w:w="4056" w:type="dxa"/>
            <w:tcBorders>
              <w:top w:val="nil"/>
              <w:bottom w:val="nil"/>
              <w:right w:val="nil"/>
            </w:tcBorders>
            <w:tcMar>
              <w:top w:w="57" w:type="dxa"/>
              <w:left w:w="142" w:type="dxa"/>
              <w:bottom w:w="57" w:type="dxa"/>
              <w:right w:w="142" w:type="dxa"/>
            </w:tcMar>
          </w:tcPr>
          <w:p w14:paraId="2AFADF81" w14:textId="77777777" w:rsidR="00174456" w:rsidRDefault="00174456" w:rsidP="001A66A0">
            <w:pPr>
              <w:tabs>
                <w:tab w:val="right" w:pos="3835"/>
              </w:tabs>
            </w:pPr>
          </w:p>
        </w:tc>
        <w:tc>
          <w:tcPr>
            <w:tcW w:w="652" w:type="dxa"/>
            <w:tcBorders>
              <w:top w:val="nil"/>
              <w:left w:val="nil"/>
              <w:bottom w:val="nil"/>
            </w:tcBorders>
            <w:tcMar>
              <w:top w:w="57" w:type="dxa"/>
              <w:left w:w="142" w:type="dxa"/>
              <w:bottom w:w="57" w:type="dxa"/>
              <w:right w:w="142" w:type="dxa"/>
            </w:tcMar>
          </w:tcPr>
          <w:p w14:paraId="755D1CDF" w14:textId="77777777" w:rsidR="00174456" w:rsidRDefault="00174456" w:rsidP="001A66A0"/>
        </w:tc>
        <w:tc>
          <w:tcPr>
            <w:tcW w:w="652" w:type="dxa"/>
            <w:tcBorders>
              <w:top w:val="nil"/>
              <w:bottom w:val="nil"/>
              <w:right w:val="nil"/>
            </w:tcBorders>
            <w:tcMar>
              <w:top w:w="57" w:type="dxa"/>
              <w:left w:w="142" w:type="dxa"/>
              <w:bottom w:w="57" w:type="dxa"/>
              <w:right w:w="142" w:type="dxa"/>
            </w:tcMar>
          </w:tcPr>
          <w:p w14:paraId="10297C05" w14:textId="77777777" w:rsidR="00174456" w:rsidRDefault="00174456" w:rsidP="001A66A0"/>
        </w:tc>
        <w:tc>
          <w:tcPr>
            <w:tcW w:w="4344" w:type="dxa"/>
            <w:tcBorders>
              <w:top w:val="nil"/>
              <w:left w:val="nil"/>
              <w:bottom w:val="nil"/>
            </w:tcBorders>
            <w:tcMar>
              <w:top w:w="57" w:type="dxa"/>
              <w:left w:w="142" w:type="dxa"/>
              <w:bottom w:w="57" w:type="dxa"/>
              <w:right w:w="142" w:type="dxa"/>
            </w:tcMar>
          </w:tcPr>
          <w:p w14:paraId="2287799A" w14:textId="77777777" w:rsidR="00174456" w:rsidRDefault="00174456" w:rsidP="001A66A0"/>
        </w:tc>
        <w:tc>
          <w:tcPr>
            <w:tcW w:w="4383" w:type="dxa"/>
            <w:tcBorders>
              <w:top w:val="nil"/>
              <w:bottom w:val="nil"/>
              <w:right w:val="nil"/>
            </w:tcBorders>
            <w:shd w:val="clear" w:color="auto" w:fill="auto"/>
            <w:tcMar>
              <w:top w:w="57" w:type="dxa"/>
              <w:left w:w="142" w:type="dxa"/>
              <w:bottom w:w="57" w:type="dxa"/>
              <w:right w:w="142" w:type="dxa"/>
            </w:tcMar>
          </w:tcPr>
          <w:p w14:paraId="4250BBBF" w14:textId="77777777" w:rsidR="00174456" w:rsidRDefault="00174456" w:rsidP="001A66A0"/>
        </w:tc>
        <w:tc>
          <w:tcPr>
            <w:tcW w:w="120" w:type="dxa"/>
            <w:vMerge w:val="restart"/>
            <w:tcBorders>
              <w:top w:val="nil"/>
              <w:left w:val="nil"/>
            </w:tcBorders>
            <w:shd w:val="clear" w:color="auto" w:fill="auto"/>
          </w:tcPr>
          <w:p w14:paraId="2E3F6E12" w14:textId="77777777" w:rsidR="00174456" w:rsidRDefault="00174456" w:rsidP="001A66A0"/>
        </w:tc>
      </w:tr>
      <w:tr w:rsidR="00174456" w14:paraId="473606CE" w14:textId="77777777" w:rsidTr="001A66A0">
        <w:trPr>
          <w:cantSplit/>
          <w:trHeight w:val="636"/>
        </w:trPr>
        <w:tc>
          <w:tcPr>
            <w:tcW w:w="104" w:type="dxa"/>
            <w:vMerge/>
            <w:tcBorders>
              <w:right w:val="nil"/>
            </w:tcBorders>
          </w:tcPr>
          <w:p w14:paraId="744A77E2" w14:textId="77777777" w:rsidR="00174456" w:rsidRPr="009D4699" w:rsidRDefault="00174456" w:rsidP="001A66A0">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14:paraId="0593DDDB" w14:textId="6861802E" w:rsidR="00EA661E" w:rsidRPr="00EA661E" w:rsidRDefault="00EA661E" w:rsidP="00EA661E">
            <w:pPr>
              <w:widowControl/>
              <w:autoSpaceDE w:val="0"/>
              <w:autoSpaceDN w:val="0"/>
              <w:adjustRightInd w:val="0"/>
              <w:spacing w:line="200" w:lineRule="exact"/>
              <w:ind w:left="140" w:hangingChars="100" w:hanging="140"/>
              <w:jc w:val="left"/>
              <w:rPr>
                <w:rStyle w:val="ab"/>
              </w:rPr>
            </w:pPr>
            <w:r w:rsidRPr="00EA661E">
              <w:rPr>
                <w:rStyle w:val="ab"/>
                <w:rFonts w:hint="eastAsia"/>
              </w:rPr>
              <w:t>・空気はどのようにあたたまっていくのか予想し調べる。</w:t>
            </w:r>
            <w:r w:rsidRPr="00EA661E">
              <w:rPr>
                <w:rStyle w:val="ab"/>
                <w:rFonts w:hint="eastAsia"/>
              </w:rPr>
              <w:t xml:space="preserve"> </w:t>
            </w:r>
            <w:r>
              <w:rPr>
                <w:rStyle w:val="ab"/>
              </w:rPr>
              <w:t xml:space="preserve">                       </w:t>
            </w:r>
            <w:r w:rsidR="00C746C0" w:rsidRPr="00C746C0">
              <w:rPr>
                <w:rStyle w:val="ab"/>
                <w:rFonts w:hint="eastAsia"/>
                <w:b/>
              </w:rPr>
              <w:t>（</w:t>
            </w:r>
            <w:r w:rsidRPr="00C746C0">
              <w:rPr>
                <w:rStyle w:val="ab"/>
                <w:rFonts w:hint="eastAsia"/>
                <w:b/>
              </w:rPr>
              <w:t>実験</w:t>
            </w:r>
            <w:r w:rsidR="00C746C0" w:rsidRPr="00C746C0">
              <w:rPr>
                <w:rStyle w:val="ab"/>
                <w:rFonts w:hint="eastAsia"/>
                <w:b/>
              </w:rPr>
              <w:t>２）</w:t>
            </w:r>
          </w:p>
          <w:p w14:paraId="5F2E6D67" w14:textId="14B2D9E0" w:rsidR="00174456" w:rsidRPr="003F5A00" w:rsidRDefault="00EA661E" w:rsidP="00EA661E">
            <w:pPr>
              <w:widowControl/>
              <w:tabs>
                <w:tab w:val="right" w:pos="3185"/>
              </w:tabs>
              <w:autoSpaceDE w:val="0"/>
              <w:autoSpaceDN w:val="0"/>
              <w:adjustRightInd w:val="0"/>
              <w:spacing w:line="200" w:lineRule="exact"/>
              <w:ind w:left="140" w:hanging="140"/>
              <w:jc w:val="left"/>
              <w:rPr>
                <w:rStyle w:val="ab"/>
              </w:rPr>
            </w:pPr>
            <w:r w:rsidRPr="00EA661E">
              <w:rPr>
                <w:rStyle w:val="ab"/>
                <w:rFonts w:hint="eastAsia"/>
              </w:rPr>
              <w:t>・空気のあたたまり方をまとめる。</w:t>
            </w:r>
          </w:p>
        </w:tc>
        <w:tc>
          <w:tcPr>
            <w:tcW w:w="283" w:type="dxa"/>
            <w:vMerge w:val="restart"/>
            <w:tcBorders>
              <w:top w:val="nil"/>
            </w:tcBorders>
            <w:vAlign w:val="center"/>
          </w:tcPr>
          <w:p w14:paraId="1327E1F6" w14:textId="77777777" w:rsidR="00174456" w:rsidRPr="00553402" w:rsidRDefault="00174456"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vMerge w:val="restart"/>
            <w:tcBorders>
              <w:top w:val="nil"/>
            </w:tcBorders>
            <w:textDirection w:val="tbRlV"/>
            <w:vAlign w:val="center"/>
          </w:tcPr>
          <w:p w14:paraId="7C14502A" w14:textId="427DA5E3" w:rsidR="00174456" w:rsidRPr="00553402" w:rsidRDefault="00EA661E" w:rsidP="001A66A0">
            <w:pPr>
              <w:snapToGrid w:val="0"/>
              <w:spacing w:line="200" w:lineRule="exact"/>
              <w:ind w:left="113" w:right="113"/>
              <w:jc w:val="center"/>
              <w:rPr>
                <w:rFonts w:asciiTheme="majorEastAsia" w:eastAsiaTheme="majorEastAsia" w:hAnsiTheme="majorEastAsia"/>
                <w:sz w:val="14"/>
                <w:szCs w:val="14"/>
              </w:rPr>
            </w:pPr>
            <w:r w:rsidRPr="00EA661E">
              <w:rPr>
                <w:rFonts w:asciiTheme="majorEastAsia" w:eastAsiaTheme="majorEastAsia" w:hAnsiTheme="majorEastAsia"/>
                <w:sz w:val="14"/>
                <w:szCs w:val="14"/>
                <w:eastAsianLayout w:id="2094759938" w:vert="1" w:vertCompress="1"/>
              </w:rPr>
              <w:t>139</w:t>
            </w:r>
            <w:r w:rsidR="00174456" w:rsidRPr="00553402">
              <w:rPr>
                <w:rFonts w:asciiTheme="majorEastAsia" w:eastAsiaTheme="majorEastAsia" w:hAnsiTheme="majorEastAsia" w:hint="eastAsia"/>
                <w:sz w:val="14"/>
                <w:szCs w:val="14"/>
              </w:rPr>
              <w:t>～</w:t>
            </w:r>
            <w:r w:rsidRPr="00EA661E">
              <w:rPr>
                <w:rFonts w:asciiTheme="majorEastAsia" w:eastAsiaTheme="majorEastAsia" w:hAnsiTheme="majorEastAsia"/>
                <w:sz w:val="14"/>
                <w:szCs w:val="14"/>
                <w:eastAsianLayout w:id="2094759939" w:vert="1" w:vertCompress="1"/>
              </w:rPr>
              <w:t>141</w:t>
            </w:r>
          </w:p>
        </w:tc>
        <w:tc>
          <w:tcPr>
            <w:tcW w:w="283" w:type="dxa"/>
            <w:tcBorders>
              <w:top w:val="nil"/>
              <w:bottom w:val="dashSmallGap" w:sz="4" w:space="0" w:color="auto"/>
            </w:tcBorders>
            <w:vAlign w:val="center"/>
          </w:tcPr>
          <w:p w14:paraId="32544522" w14:textId="77777777" w:rsidR="00174456" w:rsidRPr="00553402" w:rsidRDefault="00174456"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nil"/>
              <w:bottom w:val="dashSmallGap" w:sz="4" w:space="0" w:color="auto"/>
            </w:tcBorders>
            <w:vAlign w:val="center"/>
          </w:tcPr>
          <w:p w14:paraId="65ECF627" w14:textId="77777777" w:rsidR="00174456" w:rsidRPr="0082008D" w:rsidRDefault="00174456"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nil"/>
              <w:bottom w:val="dashSmallGap" w:sz="4" w:space="0" w:color="auto"/>
              <w:right w:val="nil"/>
            </w:tcBorders>
            <w:tcMar>
              <w:top w:w="57" w:type="dxa"/>
              <w:left w:w="142" w:type="dxa"/>
              <w:bottom w:w="57" w:type="dxa"/>
              <w:right w:w="142" w:type="dxa"/>
            </w:tcMar>
          </w:tcPr>
          <w:p w14:paraId="550A5ADA" w14:textId="62D81FD2" w:rsidR="00C735B2" w:rsidRDefault="00EA661E" w:rsidP="00C735B2">
            <w:pPr>
              <w:widowControl/>
              <w:topLinePunct/>
              <w:autoSpaceDE w:val="0"/>
              <w:autoSpaceDN w:val="0"/>
              <w:adjustRightInd w:val="0"/>
              <w:spacing w:line="200" w:lineRule="exact"/>
              <w:jc w:val="left"/>
              <w:rPr>
                <w:rFonts w:asciiTheme="majorEastAsia" w:eastAsiaTheme="majorEastAsia" w:hAnsiTheme="majorEastAsia"/>
                <w:b/>
                <w:sz w:val="14"/>
                <w:szCs w:val="14"/>
              </w:rPr>
            </w:pPr>
            <w:r w:rsidRPr="00EA661E">
              <w:rPr>
                <w:rFonts w:asciiTheme="majorEastAsia" w:eastAsiaTheme="majorEastAsia" w:hAnsiTheme="majorEastAsia" w:hint="eastAsia"/>
                <w:b/>
                <w:sz w:val="14"/>
                <w:szCs w:val="14"/>
              </w:rPr>
              <w:t>【知①】空気は熱せられた部分が移動して全体があたたまることを理解しているかを評価する。</w:t>
            </w:r>
          </w:p>
          <w:p w14:paraId="4EAC16FA" w14:textId="3898B2A6" w:rsidR="00174456" w:rsidRPr="003F5A00" w:rsidRDefault="00EA661E" w:rsidP="00C735B2">
            <w:pPr>
              <w:widowControl/>
              <w:topLinePunct/>
              <w:autoSpaceDE w:val="0"/>
              <w:autoSpaceDN w:val="0"/>
              <w:adjustRightInd w:val="0"/>
              <w:spacing w:line="200" w:lineRule="exact"/>
              <w:jc w:val="right"/>
              <w:rPr>
                <w:rStyle w:val="ab"/>
              </w:rPr>
            </w:pPr>
            <w:r w:rsidRPr="00EA661E">
              <w:rPr>
                <w:rFonts w:asciiTheme="majorEastAsia" w:eastAsiaTheme="majorEastAsia" w:hAnsiTheme="majorEastAsia" w:hint="eastAsia"/>
                <w:b/>
                <w:sz w:val="14"/>
                <w:szCs w:val="14"/>
              </w:rPr>
              <w:t>【発言分析・記述分析】</w:t>
            </w:r>
          </w:p>
        </w:tc>
        <w:tc>
          <w:tcPr>
            <w:tcW w:w="652" w:type="dxa"/>
            <w:tcBorders>
              <w:top w:val="nil"/>
              <w:left w:val="nil"/>
              <w:bottom w:val="dashSmallGap" w:sz="4" w:space="0" w:color="auto"/>
            </w:tcBorders>
            <w:tcMar>
              <w:top w:w="57" w:type="dxa"/>
              <w:left w:w="142" w:type="dxa"/>
              <w:bottom w:w="57" w:type="dxa"/>
              <w:right w:w="142" w:type="dxa"/>
            </w:tcMar>
          </w:tcPr>
          <w:p w14:paraId="3AFA425F" w14:textId="77777777" w:rsidR="00174456" w:rsidRPr="003F5A00" w:rsidRDefault="00174456" w:rsidP="001A66A0">
            <w:pPr>
              <w:snapToGrid w:val="0"/>
              <w:spacing w:line="200" w:lineRule="exact"/>
              <w:rPr>
                <w:rStyle w:val="ab"/>
              </w:rPr>
            </w:pPr>
          </w:p>
        </w:tc>
        <w:tc>
          <w:tcPr>
            <w:tcW w:w="652" w:type="dxa"/>
            <w:tcBorders>
              <w:top w:val="nil"/>
              <w:bottom w:val="dashSmallGap" w:sz="4" w:space="0" w:color="auto"/>
              <w:right w:val="nil"/>
            </w:tcBorders>
            <w:tcMar>
              <w:top w:w="57" w:type="dxa"/>
              <w:left w:w="142" w:type="dxa"/>
              <w:bottom w:w="57" w:type="dxa"/>
              <w:right w:w="142" w:type="dxa"/>
            </w:tcMar>
          </w:tcPr>
          <w:p w14:paraId="2DD11047" w14:textId="77777777" w:rsidR="00174456" w:rsidRPr="003F5A00" w:rsidRDefault="00174456" w:rsidP="001A66A0">
            <w:pPr>
              <w:snapToGrid w:val="0"/>
              <w:spacing w:line="200" w:lineRule="exact"/>
              <w:rPr>
                <w:rStyle w:val="ab"/>
              </w:rPr>
            </w:pPr>
          </w:p>
        </w:tc>
        <w:tc>
          <w:tcPr>
            <w:tcW w:w="4344" w:type="dxa"/>
            <w:tcBorders>
              <w:top w:val="nil"/>
              <w:left w:val="nil"/>
              <w:bottom w:val="dashSmallGap" w:sz="4" w:space="0" w:color="auto"/>
            </w:tcBorders>
            <w:tcMar>
              <w:top w:w="57" w:type="dxa"/>
              <w:left w:w="142" w:type="dxa"/>
              <w:bottom w:w="57" w:type="dxa"/>
              <w:right w:w="142" w:type="dxa"/>
            </w:tcMar>
          </w:tcPr>
          <w:p w14:paraId="486A3E7F" w14:textId="139C508B" w:rsidR="00174456" w:rsidRPr="003F5A00" w:rsidRDefault="00C735B2" w:rsidP="001A66A0">
            <w:pPr>
              <w:widowControl/>
              <w:autoSpaceDE w:val="0"/>
              <w:autoSpaceDN w:val="0"/>
              <w:adjustRightInd w:val="0"/>
              <w:spacing w:line="200" w:lineRule="exact"/>
              <w:jc w:val="left"/>
              <w:rPr>
                <w:rStyle w:val="ab"/>
              </w:rPr>
            </w:pPr>
            <w:r w:rsidRPr="00C735B2">
              <w:rPr>
                <w:rStyle w:val="ab"/>
                <w:rFonts w:hint="eastAsia"/>
              </w:rPr>
              <w:t>空気のあたたまり方について獲得した知識を</w:t>
            </w:r>
            <w:r w:rsidR="00B14E62">
              <w:rPr>
                <w:rStyle w:val="ab"/>
                <w:rFonts w:hint="eastAsia"/>
              </w:rPr>
              <w:t>、</w:t>
            </w:r>
            <w:r w:rsidRPr="00C735B2">
              <w:rPr>
                <w:rStyle w:val="ab"/>
                <w:rFonts w:hint="eastAsia"/>
              </w:rPr>
              <w:t>「広げよう！</w:t>
            </w:r>
            <w:r w:rsidR="00157A54">
              <w:rPr>
                <w:rStyle w:val="ab"/>
                <w:rFonts w:hint="eastAsia"/>
              </w:rPr>
              <w:t xml:space="preserve"> </w:t>
            </w:r>
            <w:r w:rsidRPr="00C735B2">
              <w:rPr>
                <w:rStyle w:val="ab"/>
                <w:rFonts w:hint="eastAsia"/>
              </w:rPr>
              <w:t>理科の発想」において日常生活に当てはめ</w:t>
            </w:r>
            <w:r w:rsidR="00B14E62">
              <w:rPr>
                <w:rStyle w:val="ab"/>
                <w:rFonts w:hint="eastAsia"/>
              </w:rPr>
              <w:t>、</w:t>
            </w:r>
            <w:r w:rsidR="00157A54">
              <w:rPr>
                <w:rStyle w:val="ab"/>
                <w:rFonts w:hint="eastAsia"/>
              </w:rPr>
              <w:t>生活など</w:t>
            </w:r>
            <w:r w:rsidRPr="00C735B2">
              <w:rPr>
                <w:rStyle w:val="ab"/>
                <w:rFonts w:hint="eastAsia"/>
              </w:rPr>
              <w:t>の場面でも活用できる程度に理解している。</w:t>
            </w:r>
          </w:p>
        </w:tc>
        <w:tc>
          <w:tcPr>
            <w:tcW w:w="4383" w:type="dxa"/>
            <w:tcBorders>
              <w:top w:val="nil"/>
              <w:bottom w:val="dashSmallGap" w:sz="4" w:space="0" w:color="auto"/>
              <w:right w:val="nil"/>
            </w:tcBorders>
            <w:shd w:val="clear" w:color="auto" w:fill="auto"/>
            <w:tcMar>
              <w:top w:w="57" w:type="dxa"/>
              <w:left w:w="142" w:type="dxa"/>
              <w:bottom w:w="57" w:type="dxa"/>
              <w:right w:w="142" w:type="dxa"/>
            </w:tcMar>
          </w:tcPr>
          <w:p w14:paraId="2EEC6BA6" w14:textId="1675FADF" w:rsidR="00174456" w:rsidRPr="003F5A00" w:rsidRDefault="00C735B2" w:rsidP="001A66A0">
            <w:pPr>
              <w:widowControl/>
              <w:autoSpaceDE w:val="0"/>
              <w:autoSpaceDN w:val="0"/>
              <w:adjustRightInd w:val="0"/>
              <w:spacing w:line="200" w:lineRule="exact"/>
              <w:jc w:val="left"/>
              <w:rPr>
                <w:rStyle w:val="ab"/>
              </w:rPr>
            </w:pPr>
            <w:r w:rsidRPr="00C735B2">
              <w:rPr>
                <w:rStyle w:val="ab"/>
                <w:rFonts w:hint="eastAsia"/>
              </w:rPr>
              <w:t>空気は金属と違い</w:t>
            </w:r>
            <w:r w:rsidR="00B14E62">
              <w:rPr>
                <w:rStyle w:val="ab"/>
                <w:rFonts w:hint="eastAsia"/>
              </w:rPr>
              <w:t>、</w:t>
            </w:r>
            <w:r w:rsidR="00157A54">
              <w:rPr>
                <w:rStyle w:val="ab"/>
                <w:rFonts w:hint="eastAsia"/>
              </w:rPr>
              <w:t>物質そのものが移動できることに気づく</w:t>
            </w:r>
            <w:r w:rsidRPr="00C735B2">
              <w:rPr>
                <w:rStyle w:val="ab"/>
                <w:rFonts w:hint="eastAsia"/>
              </w:rPr>
              <w:t>とともに</w:t>
            </w:r>
            <w:r w:rsidR="00B14E62">
              <w:rPr>
                <w:rStyle w:val="ab"/>
                <w:rFonts w:hint="eastAsia"/>
              </w:rPr>
              <w:t>、</w:t>
            </w:r>
            <w:r w:rsidRPr="00C735B2">
              <w:rPr>
                <w:rStyle w:val="ab"/>
                <w:rFonts w:hint="eastAsia"/>
              </w:rPr>
              <w:t>あたためられた空気が上に動く様子を</w:t>
            </w:r>
            <w:r w:rsidR="00B14E62">
              <w:rPr>
                <w:rStyle w:val="ab"/>
                <w:rFonts w:hint="eastAsia"/>
              </w:rPr>
              <w:t>、</w:t>
            </w:r>
            <w:r w:rsidRPr="00C735B2">
              <w:rPr>
                <w:rStyle w:val="ab"/>
                <w:rFonts w:hint="eastAsia"/>
              </w:rPr>
              <w:t>再度</w:t>
            </w:r>
            <w:r w:rsidR="00B14E62">
              <w:rPr>
                <w:rStyle w:val="ab"/>
                <w:rFonts w:hint="eastAsia"/>
              </w:rPr>
              <w:t>、</w:t>
            </w:r>
            <w:r w:rsidRPr="00C735B2">
              <w:rPr>
                <w:rStyle w:val="ab"/>
                <w:rFonts w:hint="eastAsia"/>
              </w:rPr>
              <w:t>線香の煙で観察させるなどして</w:t>
            </w:r>
            <w:r w:rsidR="00B14E62">
              <w:rPr>
                <w:rStyle w:val="ab"/>
                <w:rFonts w:hint="eastAsia"/>
              </w:rPr>
              <w:t>、</w:t>
            </w:r>
            <w:r w:rsidRPr="00C735B2">
              <w:rPr>
                <w:rStyle w:val="ab"/>
                <w:rFonts w:hint="eastAsia"/>
              </w:rPr>
              <w:t>空気のあたたまり方を捉えることができるように</w:t>
            </w:r>
            <w:r w:rsidR="00B14E62">
              <w:rPr>
                <w:rStyle w:val="ab"/>
                <w:rFonts w:hint="eastAsia"/>
              </w:rPr>
              <w:t>、</w:t>
            </w:r>
            <w:r w:rsidRPr="00C735B2">
              <w:rPr>
                <w:rStyle w:val="ab"/>
                <w:rFonts w:hint="eastAsia"/>
              </w:rPr>
              <w:t>助言・援助する。</w:t>
            </w:r>
          </w:p>
        </w:tc>
        <w:tc>
          <w:tcPr>
            <w:tcW w:w="120" w:type="dxa"/>
            <w:vMerge/>
            <w:tcBorders>
              <w:left w:val="nil"/>
            </w:tcBorders>
            <w:shd w:val="clear" w:color="auto" w:fill="auto"/>
          </w:tcPr>
          <w:p w14:paraId="3EEA8D28" w14:textId="77777777" w:rsidR="00174456" w:rsidRDefault="00174456" w:rsidP="001A66A0"/>
        </w:tc>
      </w:tr>
      <w:tr w:rsidR="00174456" w14:paraId="7B88EC06" w14:textId="77777777" w:rsidTr="001A66A0">
        <w:trPr>
          <w:cantSplit/>
          <w:trHeight w:val="412"/>
        </w:trPr>
        <w:tc>
          <w:tcPr>
            <w:tcW w:w="104" w:type="dxa"/>
            <w:vMerge/>
            <w:tcBorders>
              <w:right w:val="nil"/>
            </w:tcBorders>
          </w:tcPr>
          <w:p w14:paraId="7EAFED6A" w14:textId="77777777" w:rsidR="00174456" w:rsidRPr="009D4699" w:rsidRDefault="00174456" w:rsidP="001A66A0">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nil"/>
            </w:tcBorders>
            <w:tcMar>
              <w:top w:w="57" w:type="dxa"/>
              <w:left w:w="255" w:type="dxa"/>
              <w:bottom w:w="57" w:type="dxa"/>
              <w:right w:w="142" w:type="dxa"/>
            </w:tcMar>
          </w:tcPr>
          <w:p w14:paraId="3E3400E1" w14:textId="77777777" w:rsidR="00174456" w:rsidRPr="00D76667" w:rsidRDefault="00174456" w:rsidP="001A66A0">
            <w:pPr>
              <w:widowControl/>
              <w:tabs>
                <w:tab w:val="right" w:pos="3185"/>
              </w:tabs>
              <w:autoSpaceDE w:val="0"/>
              <w:autoSpaceDN w:val="0"/>
              <w:adjustRightInd w:val="0"/>
              <w:spacing w:line="200" w:lineRule="exact"/>
              <w:ind w:left="140" w:hangingChars="100" w:hanging="140"/>
              <w:jc w:val="left"/>
              <w:rPr>
                <w:rStyle w:val="ab"/>
              </w:rPr>
            </w:pPr>
          </w:p>
        </w:tc>
        <w:tc>
          <w:tcPr>
            <w:tcW w:w="283" w:type="dxa"/>
            <w:vMerge/>
            <w:tcBorders>
              <w:bottom w:val="nil"/>
            </w:tcBorders>
            <w:vAlign w:val="center"/>
          </w:tcPr>
          <w:p w14:paraId="6C129DDD" w14:textId="77777777" w:rsidR="00174456" w:rsidRPr="00D86E01" w:rsidRDefault="00174456" w:rsidP="001A66A0">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textDirection w:val="tbRlV"/>
            <w:vAlign w:val="center"/>
          </w:tcPr>
          <w:p w14:paraId="213F173B" w14:textId="77777777" w:rsidR="00174456" w:rsidRDefault="00174456" w:rsidP="001A66A0">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nil"/>
            </w:tcBorders>
            <w:vAlign w:val="center"/>
          </w:tcPr>
          <w:p w14:paraId="0C6AF426" w14:textId="77777777" w:rsidR="00174456" w:rsidRDefault="00174456"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態</w:t>
            </w:r>
          </w:p>
        </w:tc>
        <w:tc>
          <w:tcPr>
            <w:tcW w:w="283" w:type="dxa"/>
            <w:tcBorders>
              <w:top w:val="dashSmallGap" w:sz="4" w:space="0" w:color="auto"/>
              <w:bottom w:val="nil"/>
            </w:tcBorders>
            <w:vAlign w:val="center"/>
          </w:tcPr>
          <w:p w14:paraId="7E2514BE" w14:textId="77777777" w:rsidR="00174456" w:rsidRDefault="00174456"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dashSmallGap" w:sz="4" w:space="0" w:color="auto"/>
              <w:bottom w:val="nil"/>
              <w:right w:val="nil"/>
            </w:tcBorders>
            <w:tcMar>
              <w:top w:w="57" w:type="dxa"/>
              <w:left w:w="142" w:type="dxa"/>
              <w:bottom w:w="57" w:type="dxa"/>
              <w:right w:w="142" w:type="dxa"/>
            </w:tcMar>
          </w:tcPr>
          <w:p w14:paraId="05EC32C7" w14:textId="77777777" w:rsidR="00C96749" w:rsidRDefault="00C735B2" w:rsidP="00123FBE">
            <w:pPr>
              <w:widowControl/>
              <w:tabs>
                <w:tab w:val="right" w:pos="3835"/>
              </w:tabs>
              <w:topLinePunct/>
              <w:autoSpaceDE w:val="0"/>
              <w:autoSpaceDN w:val="0"/>
              <w:adjustRightInd w:val="0"/>
              <w:spacing w:line="200" w:lineRule="exact"/>
              <w:jc w:val="left"/>
              <w:rPr>
                <w:rFonts w:asciiTheme="majorEastAsia" w:eastAsiaTheme="majorEastAsia" w:hAnsiTheme="majorEastAsia"/>
                <w:b/>
                <w:sz w:val="14"/>
                <w:szCs w:val="14"/>
              </w:rPr>
            </w:pPr>
            <w:r w:rsidRPr="00C735B2">
              <w:rPr>
                <w:rFonts w:asciiTheme="majorEastAsia" w:eastAsiaTheme="majorEastAsia" w:hAnsiTheme="majorEastAsia" w:hint="eastAsia"/>
                <w:b/>
                <w:sz w:val="14"/>
                <w:szCs w:val="14"/>
              </w:rPr>
              <w:t>【態①】空気のあたたまり方を調べる活動に進んで取り組み</w:t>
            </w:r>
            <w:r w:rsidR="00B14E62">
              <w:rPr>
                <w:rFonts w:asciiTheme="majorEastAsia" w:eastAsiaTheme="majorEastAsia" w:hAnsiTheme="majorEastAsia" w:hint="eastAsia"/>
                <w:b/>
                <w:sz w:val="14"/>
                <w:szCs w:val="14"/>
              </w:rPr>
              <w:t>、</w:t>
            </w:r>
            <w:r w:rsidRPr="00C735B2">
              <w:rPr>
                <w:rFonts w:asciiTheme="majorEastAsia" w:eastAsiaTheme="majorEastAsia" w:hAnsiTheme="majorEastAsia" w:hint="eastAsia"/>
                <w:b/>
                <w:sz w:val="14"/>
                <w:szCs w:val="14"/>
              </w:rPr>
              <w:t>実験結果や考えを友達と互いに伝え合いながら</w:t>
            </w:r>
            <w:r w:rsidR="00B14E62">
              <w:rPr>
                <w:rFonts w:asciiTheme="majorEastAsia" w:eastAsiaTheme="majorEastAsia" w:hAnsiTheme="majorEastAsia" w:hint="eastAsia"/>
                <w:b/>
                <w:sz w:val="14"/>
                <w:szCs w:val="14"/>
              </w:rPr>
              <w:t>、</w:t>
            </w:r>
            <w:r w:rsidRPr="00C735B2">
              <w:rPr>
                <w:rFonts w:asciiTheme="majorEastAsia" w:eastAsiaTheme="majorEastAsia" w:hAnsiTheme="majorEastAsia" w:hint="eastAsia"/>
                <w:b/>
                <w:sz w:val="14"/>
                <w:szCs w:val="14"/>
              </w:rPr>
              <w:t>問題解決しようとしているかを評価する。</w:t>
            </w:r>
          </w:p>
          <w:p w14:paraId="6F99AD0A" w14:textId="3CF45EF8" w:rsidR="00174456" w:rsidRPr="003F5A00" w:rsidRDefault="00C735B2" w:rsidP="00C96749">
            <w:pPr>
              <w:widowControl/>
              <w:tabs>
                <w:tab w:val="right" w:pos="3835"/>
              </w:tabs>
              <w:topLinePunct/>
              <w:autoSpaceDE w:val="0"/>
              <w:autoSpaceDN w:val="0"/>
              <w:adjustRightInd w:val="0"/>
              <w:spacing w:line="200" w:lineRule="exact"/>
              <w:jc w:val="right"/>
              <w:rPr>
                <w:rStyle w:val="ab"/>
              </w:rPr>
            </w:pPr>
            <w:r w:rsidRPr="00C735B2">
              <w:rPr>
                <w:rFonts w:asciiTheme="majorEastAsia" w:eastAsiaTheme="majorEastAsia" w:hAnsiTheme="majorEastAsia" w:hint="eastAsia"/>
                <w:b/>
                <w:sz w:val="14"/>
                <w:szCs w:val="14"/>
              </w:rPr>
              <w:t>【発言分析・行動観察】</w:t>
            </w:r>
          </w:p>
        </w:tc>
        <w:tc>
          <w:tcPr>
            <w:tcW w:w="652" w:type="dxa"/>
            <w:tcBorders>
              <w:top w:val="dashSmallGap" w:sz="4" w:space="0" w:color="auto"/>
              <w:left w:val="nil"/>
              <w:bottom w:val="nil"/>
            </w:tcBorders>
            <w:tcMar>
              <w:top w:w="57" w:type="dxa"/>
              <w:left w:w="142" w:type="dxa"/>
              <w:bottom w:w="57" w:type="dxa"/>
              <w:right w:w="142" w:type="dxa"/>
            </w:tcMar>
          </w:tcPr>
          <w:p w14:paraId="759047C0" w14:textId="77777777" w:rsidR="00174456" w:rsidRPr="003F5A00" w:rsidRDefault="00174456" w:rsidP="001A66A0">
            <w:pPr>
              <w:snapToGrid w:val="0"/>
              <w:spacing w:line="200" w:lineRule="exact"/>
              <w:rPr>
                <w:rStyle w:val="ab"/>
              </w:rPr>
            </w:pPr>
          </w:p>
        </w:tc>
        <w:tc>
          <w:tcPr>
            <w:tcW w:w="652" w:type="dxa"/>
            <w:tcBorders>
              <w:top w:val="dashSmallGap" w:sz="4" w:space="0" w:color="auto"/>
              <w:bottom w:val="nil"/>
              <w:right w:val="nil"/>
            </w:tcBorders>
            <w:tcMar>
              <w:top w:w="57" w:type="dxa"/>
              <w:left w:w="142" w:type="dxa"/>
              <w:bottom w:w="57" w:type="dxa"/>
              <w:right w:w="142" w:type="dxa"/>
            </w:tcMar>
          </w:tcPr>
          <w:p w14:paraId="3B1D78FA" w14:textId="77777777" w:rsidR="00174456" w:rsidRPr="003F5A00" w:rsidRDefault="00174456" w:rsidP="001A66A0">
            <w:pPr>
              <w:snapToGrid w:val="0"/>
              <w:spacing w:line="200" w:lineRule="exact"/>
              <w:rPr>
                <w:rStyle w:val="ab"/>
              </w:rPr>
            </w:pPr>
          </w:p>
        </w:tc>
        <w:tc>
          <w:tcPr>
            <w:tcW w:w="4344" w:type="dxa"/>
            <w:tcBorders>
              <w:top w:val="dashSmallGap" w:sz="4" w:space="0" w:color="auto"/>
              <w:left w:val="nil"/>
              <w:bottom w:val="nil"/>
            </w:tcBorders>
            <w:tcMar>
              <w:top w:w="57" w:type="dxa"/>
              <w:left w:w="142" w:type="dxa"/>
              <w:bottom w:w="57" w:type="dxa"/>
              <w:right w:w="142" w:type="dxa"/>
            </w:tcMar>
          </w:tcPr>
          <w:p w14:paraId="74B6DBC5" w14:textId="4D007453" w:rsidR="00174456" w:rsidRPr="003F5A00" w:rsidRDefault="00C735B2" w:rsidP="001A66A0">
            <w:pPr>
              <w:widowControl/>
              <w:autoSpaceDE w:val="0"/>
              <w:autoSpaceDN w:val="0"/>
              <w:adjustRightInd w:val="0"/>
              <w:spacing w:line="200" w:lineRule="exact"/>
              <w:jc w:val="left"/>
              <w:rPr>
                <w:rStyle w:val="ab"/>
              </w:rPr>
            </w:pPr>
            <w:r w:rsidRPr="00C735B2">
              <w:rPr>
                <w:rStyle w:val="ab"/>
                <w:rFonts w:hint="eastAsia"/>
              </w:rPr>
              <w:t>空気のあたたまり方を調べる活動に進んで取り組み</w:t>
            </w:r>
            <w:r w:rsidR="00B14E62">
              <w:rPr>
                <w:rStyle w:val="ab"/>
                <w:rFonts w:hint="eastAsia"/>
              </w:rPr>
              <w:t>、</w:t>
            </w:r>
            <w:r w:rsidRPr="00C735B2">
              <w:rPr>
                <w:rStyle w:val="ab"/>
                <w:rFonts w:hint="eastAsia"/>
              </w:rPr>
              <w:t>実験結果や考えを友達と互いに伝え合ったり</w:t>
            </w:r>
            <w:r w:rsidR="00B14E62">
              <w:rPr>
                <w:rStyle w:val="ab"/>
                <w:rFonts w:hint="eastAsia"/>
              </w:rPr>
              <w:t>、</w:t>
            </w:r>
            <w:r w:rsidRPr="00C735B2">
              <w:rPr>
                <w:rStyle w:val="ab"/>
                <w:rFonts w:hint="eastAsia"/>
              </w:rPr>
              <w:t>実験結果を予想と比較したりしながら</w:t>
            </w:r>
            <w:r w:rsidR="00B14E62">
              <w:rPr>
                <w:rStyle w:val="ab"/>
                <w:rFonts w:hint="eastAsia"/>
              </w:rPr>
              <w:t>、</w:t>
            </w:r>
            <w:r w:rsidRPr="00C735B2">
              <w:rPr>
                <w:rStyle w:val="ab"/>
                <w:rFonts w:hint="eastAsia"/>
              </w:rPr>
              <w:t>粘り強く問題解決しようとしている。</w:t>
            </w:r>
          </w:p>
        </w:tc>
        <w:tc>
          <w:tcPr>
            <w:tcW w:w="4383" w:type="dxa"/>
            <w:tcBorders>
              <w:top w:val="dashSmallGap" w:sz="4" w:space="0" w:color="auto"/>
              <w:bottom w:val="nil"/>
              <w:right w:val="nil"/>
            </w:tcBorders>
            <w:shd w:val="clear" w:color="auto" w:fill="auto"/>
            <w:tcMar>
              <w:top w:w="57" w:type="dxa"/>
              <w:left w:w="142" w:type="dxa"/>
              <w:bottom w:w="57" w:type="dxa"/>
              <w:right w:w="142" w:type="dxa"/>
            </w:tcMar>
          </w:tcPr>
          <w:p w14:paraId="261A0350" w14:textId="7BFE3F43" w:rsidR="00174456" w:rsidRPr="003F5A00" w:rsidRDefault="00C735B2" w:rsidP="001A66A0">
            <w:pPr>
              <w:widowControl/>
              <w:autoSpaceDE w:val="0"/>
              <w:autoSpaceDN w:val="0"/>
              <w:adjustRightInd w:val="0"/>
              <w:spacing w:line="200" w:lineRule="exact"/>
              <w:jc w:val="left"/>
              <w:rPr>
                <w:rStyle w:val="ab"/>
              </w:rPr>
            </w:pPr>
            <w:r w:rsidRPr="00C735B2">
              <w:rPr>
                <w:rStyle w:val="ab"/>
                <w:rFonts w:hint="eastAsia"/>
              </w:rPr>
              <w:t>各グループの実験結果を図や絵で表して黒板に掲示し</w:t>
            </w:r>
            <w:r w:rsidR="00B14E62">
              <w:rPr>
                <w:rStyle w:val="ab"/>
                <w:rFonts w:hint="eastAsia"/>
              </w:rPr>
              <w:t>、</w:t>
            </w:r>
            <w:r w:rsidRPr="00C735B2">
              <w:rPr>
                <w:rStyle w:val="ab"/>
                <w:rFonts w:hint="eastAsia"/>
              </w:rPr>
              <w:t>それらを見比べながら</w:t>
            </w:r>
            <w:r w:rsidR="00B14E62">
              <w:rPr>
                <w:rStyle w:val="ab"/>
                <w:rFonts w:hint="eastAsia"/>
              </w:rPr>
              <w:t>、</w:t>
            </w:r>
            <w:r w:rsidRPr="00C735B2">
              <w:rPr>
                <w:rStyle w:val="ab"/>
                <w:rFonts w:hint="eastAsia"/>
              </w:rPr>
              <w:t>空気のあたたまり方が金属と同じであるといえるかを考えることができるように</w:t>
            </w:r>
            <w:r w:rsidR="00B14E62">
              <w:rPr>
                <w:rStyle w:val="ab"/>
                <w:rFonts w:hint="eastAsia"/>
              </w:rPr>
              <w:t>、</w:t>
            </w:r>
            <w:r w:rsidRPr="00C735B2">
              <w:rPr>
                <w:rStyle w:val="ab"/>
                <w:rFonts w:hint="eastAsia"/>
              </w:rPr>
              <w:t>助言・援助する。</w:t>
            </w:r>
          </w:p>
        </w:tc>
        <w:tc>
          <w:tcPr>
            <w:tcW w:w="120" w:type="dxa"/>
            <w:vMerge/>
            <w:tcBorders>
              <w:left w:val="nil"/>
            </w:tcBorders>
            <w:shd w:val="clear" w:color="auto" w:fill="auto"/>
          </w:tcPr>
          <w:p w14:paraId="4EFDD95F" w14:textId="77777777" w:rsidR="00174456" w:rsidRDefault="00174456" w:rsidP="001A66A0"/>
        </w:tc>
      </w:tr>
      <w:tr w:rsidR="00174456" w14:paraId="4FC66F2F" w14:textId="77777777" w:rsidTr="001A66A0">
        <w:trPr>
          <w:cantSplit/>
          <w:trHeight w:hRule="exact" w:val="227"/>
        </w:trPr>
        <w:tc>
          <w:tcPr>
            <w:tcW w:w="104" w:type="dxa"/>
            <w:vMerge/>
            <w:tcBorders>
              <w:bottom w:val="nil"/>
              <w:right w:val="nil"/>
            </w:tcBorders>
          </w:tcPr>
          <w:p w14:paraId="4ED38C34" w14:textId="77777777" w:rsidR="00174456" w:rsidRPr="009D4699" w:rsidRDefault="00174456" w:rsidP="001A66A0">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right w:val="single" w:sz="4" w:space="0" w:color="auto"/>
            </w:tcBorders>
          </w:tcPr>
          <w:p w14:paraId="24B681A1" w14:textId="77777777" w:rsidR="00174456" w:rsidRPr="00D76667" w:rsidRDefault="00174456" w:rsidP="001A66A0">
            <w:pPr>
              <w:snapToGrid w:val="0"/>
              <w:spacing w:line="200" w:lineRule="exact"/>
              <w:ind w:leftChars="50" w:left="130" w:rightChars="50" w:right="130"/>
              <w:rPr>
                <w:rStyle w:val="ab"/>
              </w:rPr>
            </w:pPr>
            <w:r w:rsidRPr="00D76667">
              <w:rPr>
                <w:rStyle w:val="ab"/>
                <w:noProof/>
              </w:rPr>
              <mc:AlternateContent>
                <mc:Choice Requires="wpg">
                  <w:drawing>
                    <wp:anchor distT="0" distB="0" distL="114300" distR="114300" simplePos="0" relativeHeight="251692032" behindDoc="0" locked="0" layoutInCell="1" allowOverlap="1" wp14:anchorId="11592274" wp14:editId="140855E6">
                      <wp:simplePos x="0" y="0"/>
                      <wp:positionH relativeFrom="column">
                        <wp:posOffset>36195</wp:posOffset>
                      </wp:positionH>
                      <wp:positionV relativeFrom="line">
                        <wp:posOffset>0</wp:posOffset>
                      </wp:positionV>
                      <wp:extent cx="11817985" cy="114300"/>
                      <wp:effectExtent l="0" t="0" r="0" b="12700"/>
                      <wp:wrapNone/>
                      <wp:docPr id="411" name="グループ化 97"/>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412" name="グループ化 98"/>
                              <wpg:cNvGrpSpPr/>
                              <wpg:grpSpPr>
                                <a:xfrm>
                                  <a:off x="0" y="0"/>
                                  <a:ext cx="107950" cy="107950"/>
                                  <a:chOff x="0" y="0"/>
                                  <a:chExt cx="107950" cy="107950"/>
                                </a:xfrm>
                              </wpg:grpSpPr>
                              <wps:wsp>
                                <wps:cNvPr id="413" name="角丸四角形 413"/>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4" name="テキスト ボックス 100"/>
                                <wps:cNvSpPr txBox="1"/>
                                <wps:spPr>
                                  <a:xfrm>
                                    <a:off x="0" y="0"/>
                                    <a:ext cx="107950" cy="107950"/>
                                  </a:xfrm>
                                  <a:prstGeom prst="rect">
                                    <a:avLst/>
                                  </a:prstGeom>
                                  <a:noFill/>
                                  <a:ln w="6350">
                                    <a:noFill/>
                                  </a:ln>
                                  <a:effectLst/>
                                </wps:spPr>
                                <wps:txbx>
                                  <w:txbxContent>
                                    <w:p w14:paraId="76BC06E4" w14:textId="77777777" w:rsidR="00477D54" w:rsidRPr="000674B1" w:rsidRDefault="00477D54" w:rsidP="00174456">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415" name="グループ化 101"/>
                              <wpg:cNvGrpSpPr/>
                              <wpg:grpSpPr>
                                <a:xfrm>
                                  <a:off x="121341" y="0"/>
                                  <a:ext cx="11696701" cy="114300"/>
                                  <a:chOff x="-1" y="0"/>
                                  <a:chExt cx="11696701" cy="114300"/>
                                </a:xfrm>
                              </wpg:grpSpPr>
                              <wps:wsp>
                                <wps:cNvPr id="416" name="正方形/長方形 416"/>
                                <wps:cNvSpPr/>
                                <wps:spPr>
                                  <a:xfrm>
                                    <a:off x="0" y="0"/>
                                    <a:ext cx="11696700" cy="114300"/>
                                  </a:xfrm>
                                  <a:prstGeom prst="rect">
                                    <a:avLst/>
                                  </a:prstGeom>
                                  <a:gradFill>
                                    <a:gsLst>
                                      <a:gs pos="0">
                                        <a:sysClr val="windowText" lastClr="000000">
                                          <a:lumMod val="65000"/>
                                          <a:lumOff val="35000"/>
                                        </a:sysClr>
                                      </a:gs>
                                      <a:gs pos="59000">
                                        <a:sysClr val="windowText" lastClr="000000">
                                          <a:tint val="44500"/>
                                          <a:satMod val="160000"/>
                                        </a:sysClr>
                                      </a:gs>
                                      <a:gs pos="95000">
                                        <a:sysClr val="window" lastClr="FFFFFF"/>
                                      </a:gs>
                                    </a:gsLst>
                                    <a:lin ang="0" scaled="1"/>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7" name="テキスト ボックス 103"/>
                                <wps:cNvSpPr txBox="1"/>
                                <wps:spPr>
                                  <a:xfrm>
                                    <a:off x="-1" y="0"/>
                                    <a:ext cx="828004" cy="114300"/>
                                  </a:xfrm>
                                  <a:prstGeom prst="rect">
                                    <a:avLst/>
                                  </a:prstGeom>
                                  <a:solidFill>
                                    <a:sysClr val="window" lastClr="FFFFFF"/>
                                  </a:solidFill>
                                  <a:ln w="6350">
                                    <a:noFill/>
                                  </a:ln>
                                  <a:effectLst/>
                                </wps:spPr>
                                <wps:txbx>
                                  <w:txbxContent>
                                    <w:p w14:paraId="7D48949B" w14:textId="77777777" w:rsidR="00477D54" w:rsidRPr="007143A7" w:rsidRDefault="00477D54" w:rsidP="00174456">
                                      <w:pPr>
                                        <w:snapToGrid w:val="0"/>
                                        <w:spacing w:line="160" w:lineRule="exact"/>
                                        <w:rPr>
                                          <w:rFonts w:asciiTheme="majorEastAsia" w:eastAsiaTheme="majorEastAsia" w:hAnsiTheme="majorEastAsia"/>
                                          <w:spacing w:val="4"/>
                                          <w:sz w:val="14"/>
                                          <w:szCs w:val="16"/>
                                        </w:rPr>
                                      </w:pPr>
                                      <w:r>
                                        <w:rPr>
                                          <w:rFonts w:asciiTheme="majorEastAsia" w:eastAsiaTheme="majorEastAsia" w:hAnsiTheme="majorEastAsia" w:hint="eastAsia"/>
                                          <w:spacing w:val="4"/>
                                          <w:sz w:val="14"/>
                                          <w:szCs w:val="16"/>
                                        </w:rPr>
                                        <w:t>水のあたたまり方</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1592274" id="_x0000_s1360" style="position:absolute;left:0;text-align:left;margin-left:2.85pt;margin-top:0;width:930.55pt;height:9pt;z-index:251692032;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">
                      <v:group id="グループ化 98" o:spid="_x0000_s1361"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">
                        <v:roundrect id="角丸四角形 413" o:spid="_x0000_s1362"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" fillcolor="windowText" strokeweight="2pt"/>
                        <v:shape id="テキスト ボックス 100" o:spid="_x0000_s1363"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" filled="f" stroked="f" strokeweight=".5pt">
                          <v:textbox inset="0,0,0,0">
                            <w:txbxContent>
                              <w:p w14:paraId="76BC06E4" w14:textId="77777777" w:rsidR="00477D54" w:rsidRPr="000674B1" w:rsidRDefault="00477D54" w:rsidP="00174456">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3</w:t>
                                </w:r>
                              </w:p>
                            </w:txbxContent>
                          </v:textbox>
                        </v:shape>
                      </v:group>
                      <v:group id="グループ化 101" o:spid="_x0000_s1364"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">
                        <v:rect id="正方形/長方形 416" o:spid="_x0000_s1365"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" fillcolor="#595959" stroked="f" strokeweight="2pt">
                          <v:fill color2="window" angle="90" colors="0 #595959;38666f #c4c4c4;62259f window" focus="100%" type="gradient"/>
                        </v:rect>
                        <v:shape id="テキスト ボックス 103" o:spid="_x0000_s1366" type="#_x0000_t202" style="position:absolute;width:828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" fillcolor="window" stroked="f" strokeweight=".5pt">
                          <v:textbox inset="1mm,0,0,0">
                            <w:txbxContent>
                              <w:p w14:paraId="7D48949B" w14:textId="77777777" w:rsidR="00477D54" w:rsidRPr="007143A7" w:rsidRDefault="00477D54" w:rsidP="00174456">
                                <w:pPr>
                                  <w:snapToGrid w:val="0"/>
                                  <w:spacing w:line="160" w:lineRule="exact"/>
                                  <w:rPr>
                                    <w:rFonts w:asciiTheme="majorEastAsia" w:eastAsiaTheme="majorEastAsia" w:hAnsiTheme="majorEastAsia"/>
                                    <w:spacing w:val="4"/>
                                    <w:sz w:val="14"/>
                                    <w:szCs w:val="16"/>
                                  </w:rPr>
                                </w:pPr>
                                <w:r>
                                  <w:rPr>
                                    <w:rFonts w:asciiTheme="majorEastAsia" w:eastAsiaTheme="majorEastAsia" w:hAnsiTheme="majorEastAsia" w:hint="eastAsia"/>
                                    <w:spacing w:val="4"/>
                                    <w:sz w:val="14"/>
                                    <w:szCs w:val="16"/>
                                  </w:rPr>
                                  <w:t>水のあたたまり方</w:t>
                                </w:r>
                              </w:p>
                            </w:txbxContent>
                          </v:textbox>
                        </v:shape>
                      </v:group>
                      <w10:wrap anchory="line"/>
                    </v:group>
                  </w:pict>
                </mc:Fallback>
              </mc:AlternateContent>
            </w:r>
          </w:p>
        </w:tc>
        <w:tc>
          <w:tcPr>
            <w:tcW w:w="283" w:type="dxa"/>
            <w:tcBorders>
              <w:top w:val="nil"/>
              <w:left w:val="single" w:sz="4" w:space="0" w:color="auto"/>
              <w:bottom w:val="nil"/>
              <w:right w:val="single" w:sz="4" w:space="0" w:color="auto"/>
            </w:tcBorders>
            <w:vAlign w:val="center"/>
          </w:tcPr>
          <w:p w14:paraId="0897D60F" w14:textId="77777777" w:rsidR="00174456" w:rsidRPr="0082008D" w:rsidRDefault="00174456" w:rsidP="001A66A0">
            <w:pPr>
              <w:snapToGrid w:val="0"/>
              <w:spacing w:line="200" w:lineRule="exact"/>
              <w:jc w:val="center"/>
              <w:rPr>
                <w:rFonts w:asciiTheme="majorEastAsia" w:eastAsiaTheme="majorEastAsia" w:hAnsiTheme="majorEastAsia"/>
                <w:sz w:val="14"/>
                <w:szCs w:val="14"/>
              </w:rPr>
            </w:pPr>
          </w:p>
        </w:tc>
        <w:tc>
          <w:tcPr>
            <w:tcW w:w="283" w:type="dxa"/>
            <w:tcBorders>
              <w:top w:val="nil"/>
              <w:left w:val="single" w:sz="4" w:space="0" w:color="auto"/>
              <w:bottom w:val="nil"/>
              <w:right w:val="single" w:sz="4" w:space="0" w:color="auto"/>
            </w:tcBorders>
            <w:textDirection w:val="tbRlV"/>
            <w:vAlign w:val="center"/>
          </w:tcPr>
          <w:p w14:paraId="43FBA563" w14:textId="77777777" w:rsidR="00174456" w:rsidRPr="0082008D" w:rsidRDefault="00174456" w:rsidP="001A66A0">
            <w:pPr>
              <w:snapToGrid w:val="0"/>
              <w:spacing w:line="200" w:lineRule="exact"/>
              <w:ind w:left="113" w:right="113"/>
              <w:jc w:val="center"/>
              <w:rPr>
                <w:rFonts w:asciiTheme="majorEastAsia" w:eastAsiaTheme="majorEastAsia" w:hAnsiTheme="majorEastAsia"/>
                <w:sz w:val="14"/>
                <w:szCs w:val="14"/>
              </w:rPr>
            </w:pPr>
          </w:p>
        </w:tc>
        <w:tc>
          <w:tcPr>
            <w:tcW w:w="283" w:type="dxa"/>
            <w:tcBorders>
              <w:top w:val="nil"/>
              <w:left w:val="single" w:sz="4" w:space="0" w:color="auto"/>
              <w:bottom w:val="nil"/>
              <w:right w:val="single" w:sz="4" w:space="0" w:color="auto"/>
            </w:tcBorders>
            <w:vAlign w:val="center"/>
          </w:tcPr>
          <w:p w14:paraId="280499B0" w14:textId="77777777" w:rsidR="00174456" w:rsidRPr="00553402" w:rsidRDefault="00174456" w:rsidP="001A66A0">
            <w:pPr>
              <w:snapToGrid w:val="0"/>
              <w:spacing w:line="200" w:lineRule="exact"/>
              <w:jc w:val="center"/>
              <w:rPr>
                <w:rFonts w:asciiTheme="majorEastAsia" w:eastAsiaTheme="majorEastAsia" w:hAnsiTheme="majorEastAsia"/>
                <w:b/>
                <w:sz w:val="14"/>
                <w:szCs w:val="14"/>
              </w:rPr>
            </w:pPr>
          </w:p>
        </w:tc>
        <w:tc>
          <w:tcPr>
            <w:tcW w:w="283" w:type="dxa"/>
            <w:tcBorders>
              <w:top w:val="nil"/>
              <w:left w:val="single" w:sz="4" w:space="0" w:color="auto"/>
              <w:bottom w:val="nil"/>
              <w:right w:val="single" w:sz="4" w:space="0" w:color="auto"/>
            </w:tcBorders>
            <w:vAlign w:val="center"/>
          </w:tcPr>
          <w:p w14:paraId="5388BCCB" w14:textId="77777777" w:rsidR="00174456" w:rsidRDefault="00174456" w:rsidP="001A66A0">
            <w:pPr>
              <w:snapToGrid w:val="0"/>
              <w:spacing w:line="200" w:lineRule="exact"/>
              <w:jc w:val="center"/>
            </w:pPr>
          </w:p>
        </w:tc>
        <w:tc>
          <w:tcPr>
            <w:tcW w:w="4056" w:type="dxa"/>
            <w:tcBorders>
              <w:top w:val="nil"/>
              <w:left w:val="single" w:sz="4" w:space="0" w:color="auto"/>
              <w:bottom w:val="nil"/>
              <w:right w:val="nil"/>
            </w:tcBorders>
            <w:tcMar>
              <w:top w:w="57" w:type="dxa"/>
              <w:left w:w="142" w:type="dxa"/>
              <w:bottom w:w="57" w:type="dxa"/>
              <w:right w:w="142" w:type="dxa"/>
            </w:tcMar>
          </w:tcPr>
          <w:p w14:paraId="3FBF9901" w14:textId="77777777" w:rsidR="00174456" w:rsidRPr="008B6E76" w:rsidRDefault="00174456" w:rsidP="001A66A0">
            <w:pPr>
              <w:tabs>
                <w:tab w:val="right" w:pos="3772"/>
                <w:tab w:val="right" w:pos="3835"/>
              </w:tabs>
              <w:topLinePunct/>
              <w:snapToGrid w:val="0"/>
              <w:spacing w:line="200" w:lineRule="exact"/>
              <w:rPr>
                <w:rStyle w:val="ab"/>
              </w:rPr>
            </w:pPr>
          </w:p>
        </w:tc>
        <w:tc>
          <w:tcPr>
            <w:tcW w:w="652" w:type="dxa"/>
            <w:tcBorders>
              <w:top w:val="nil"/>
              <w:left w:val="nil"/>
              <w:bottom w:val="nil"/>
              <w:right w:val="single" w:sz="4" w:space="0" w:color="auto"/>
            </w:tcBorders>
            <w:tcMar>
              <w:top w:w="57" w:type="dxa"/>
              <w:left w:w="142" w:type="dxa"/>
              <w:bottom w:w="57" w:type="dxa"/>
              <w:right w:w="142" w:type="dxa"/>
            </w:tcMar>
          </w:tcPr>
          <w:p w14:paraId="345D8C5D" w14:textId="77777777" w:rsidR="00174456" w:rsidRPr="008B6E76" w:rsidRDefault="00174456" w:rsidP="001A66A0">
            <w:pPr>
              <w:snapToGrid w:val="0"/>
              <w:spacing w:line="200" w:lineRule="exact"/>
              <w:rPr>
                <w:rStyle w:val="ab"/>
              </w:rPr>
            </w:pPr>
          </w:p>
        </w:tc>
        <w:tc>
          <w:tcPr>
            <w:tcW w:w="652" w:type="dxa"/>
            <w:tcBorders>
              <w:top w:val="nil"/>
              <w:left w:val="single" w:sz="4" w:space="0" w:color="auto"/>
              <w:bottom w:val="nil"/>
              <w:right w:val="nil"/>
            </w:tcBorders>
          </w:tcPr>
          <w:p w14:paraId="03DE8CD4" w14:textId="77777777" w:rsidR="00174456" w:rsidRPr="008B6E76" w:rsidRDefault="00174456" w:rsidP="001A66A0">
            <w:pPr>
              <w:snapToGrid w:val="0"/>
              <w:spacing w:line="200" w:lineRule="exact"/>
              <w:rPr>
                <w:rStyle w:val="ab"/>
              </w:rPr>
            </w:pPr>
          </w:p>
        </w:tc>
        <w:tc>
          <w:tcPr>
            <w:tcW w:w="4344" w:type="dxa"/>
            <w:tcBorders>
              <w:top w:val="nil"/>
              <w:left w:val="nil"/>
              <w:bottom w:val="nil"/>
              <w:right w:val="single" w:sz="4" w:space="0" w:color="auto"/>
            </w:tcBorders>
            <w:tcMar>
              <w:top w:w="57" w:type="dxa"/>
              <w:left w:w="142" w:type="dxa"/>
              <w:bottom w:w="57" w:type="dxa"/>
              <w:right w:w="142" w:type="dxa"/>
            </w:tcMar>
          </w:tcPr>
          <w:p w14:paraId="0BCD479B" w14:textId="77777777" w:rsidR="00174456" w:rsidRPr="008B6E76" w:rsidRDefault="00174456" w:rsidP="001A66A0">
            <w:pPr>
              <w:snapToGrid w:val="0"/>
              <w:spacing w:line="200" w:lineRule="exact"/>
              <w:rPr>
                <w:rStyle w:val="ab"/>
              </w:rPr>
            </w:pPr>
          </w:p>
        </w:tc>
        <w:tc>
          <w:tcPr>
            <w:tcW w:w="4383" w:type="dxa"/>
            <w:tcBorders>
              <w:top w:val="nil"/>
              <w:left w:val="single" w:sz="4" w:space="0" w:color="auto"/>
              <w:bottom w:val="nil"/>
              <w:right w:val="nil"/>
            </w:tcBorders>
            <w:shd w:val="clear" w:color="auto" w:fill="auto"/>
            <w:tcMar>
              <w:top w:w="57" w:type="dxa"/>
              <w:left w:w="142" w:type="dxa"/>
              <w:bottom w:w="57" w:type="dxa"/>
              <w:right w:w="142" w:type="dxa"/>
            </w:tcMar>
          </w:tcPr>
          <w:p w14:paraId="5D40CDB0" w14:textId="77777777" w:rsidR="00174456" w:rsidRPr="008B6E76" w:rsidRDefault="00174456" w:rsidP="001A66A0">
            <w:pPr>
              <w:spacing w:line="200" w:lineRule="exact"/>
              <w:rPr>
                <w:rStyle w:val="ab"/>
              </w:rPr>
            </w:pPr>
          </w:p>
        </w:tc>
        <w:tc>
          <w:tcPr>
            <w:tcW w:w="120" w:type="dxa"/>
            <w:vMerge/>
            <w:tcBorders>
              <w:left w:val="nil"/>
              <w:bottom w:val="nil"/>
            </w:tcBorders>
            <w:shd w:val="clear" w:color="auto" w:fill="auto"/>
          </w:tcPr>
          <w:p w14:paraId="1A1FC49D" w14:textId="77777777" w:rsidR="00174456" w:rsidRDefault="00174456" w:rsidP="001A66A0"/>
        </w:tc>
      </w:tr>
      <w:tr w:rsidR="00174456" w14:paraId="33EBE669" w14:textId="77777777" w:rsidTr="001A66A0">
        <w:trPr>
          <w:cantSplit/>
          <w:trHeight w:val="760"/>
        </w:trPr>
        <w:tc>
          <w:tcPr>
            <w:tcW w:w="104" w:type="dxa"/>
            <w:tcBorders>
              <w:top w:val="nil"/>
              <w:bottom w:val="nil"/>
              <w:right w:val="nil"/>
            </w:tcBorders>
          </w:tcPr>
          <w:p w14:paraId="0AA4481A" w14:textId="77777777" w:rsidR="00174456" w:rsidRPr="009D4699" w:rsidRDefault="00174456" w:rsidP="001A66A0">
            <w:pPr>
              <w:snapToGrid w:val="0"/>
              <w:ind w:leftChars="-100" w:left="-260" w:rightChars="-100" w:right="-260"/>
              <w:rPr>
                <w:rFonts w:asciiTheme="majorEastAsia" w:eastAsiaTheme="majorEastAsia" w:hAnsiTheme="majorEastAsia"/>
                <w:sz w:val="10"/>
                <w:szCs w:val="10"/>
              </w:rPr>
            </w:pPr>
          </w:p>
        </w:tc>
        <w:tc>
          <w:tcPr>
            <w:tcW w:w="3485" w:type="dxa"/>
            <w:tcBorders>
              <w:top w:val="nil"/>
              <w:left w:val="nil"/>
            </w:tcBorders>
          </w:tcPr>
          <w:p w14:paraId="52A67420" w14:textId="77777777" w:rsidR="00C05561" w:rsidRPr="00C05561" w:rsidRDefault="00C05561" w:rsidP="00C05561">
            <w:pPr>
              <w:widowControl/>
              <w:autoSpaceDE w:val="0"/>
              <w:autoSpaceDN w:val="0"/>
              <w:adjustRightInd w:val="0"/>
              <w:spacing w:line="200" w:lineRule="exact"/>
              <w:ind w:leftChars="100" w:left="384" w:rightChars="50" w:right="130" w:hangingChars="100" w:hanging="124"/>
              <w:jc w:val="left"/>
              <w:rPr>
                <w:rStyle w:val="ab"/>
                <w:spacing w:val="-8"/>
              </w:rPr>
            </w:pPr>
            <w:r w:rsidRPr="00C05561">
              <w:rPr>
                <w:rStyle w:val="ab"/>
                <w:rFonts w:hint="eastAsia"/>
                <w:spacing w:val="-8"/>
              </w:rPr>
              <w:t>・水のあたたまり方について、気づいたことや疑問に思ったことを話し合い、水のあたたまり方について問題を見いだす。</w:t>
            </w:r>
          </w:p>
          <w:p w14:paraId="430B8DFC" w14:textId="56C1E15D" w:rsidR="00174456" w:rsidRPr="003F5A00" w:rsidRDefault="00C05561" w:rsidP="00C05561">
            <w:pPr>
              <w:widowControl/>
              <w:autoSpaceDE w:val="0"/>
              <w:autoSpaceDN w:val="0"/>
              <w:adjustRightInd w:val="0"/>
              <w:spacing w:line="200" w:lineRule="exact"/>
              <w:ind w:leftChars="100" w:left="384" w:rightChars="50" w:right="130" w:hangingChars="100" w:hanging="124"/>
              <w:jc w:val="left"/>
              <w:rPr>
                <w:rStyle w:val="ab"/>
              </w:rPr>
            </w:pPr>
            <w:r w:rsidRPr="00C05561">
              <w:rPr>
                <w:rStyle w:val="ab"/>
                <w:rFonts w:hint="eastAsia"/>
                <w:spacing w:val="-8"/>
              </w:rPr>
              <w:t>・これまでに学んだことや経験したことをもとに、水のあたたまり方を予想する。</w:t>
            </w:r>
          </w:p>
        </w:tc>
        <w:tc>
          <w:tcPr>
            <w:tcW w:w="283" w:type="dxa"/>
            <w:tcBorders>
              <w:top w:val="nil"/>
            </w:tcBorders>
            <w:vAlign w:val="center"/>
          </w:tcPr>
          <w:p w14:paraId="2D52CEF8" w14:textId="77777777" w:rsidR="00174456" w:rsidRPr="0082008D" w:rsidRDefault="00174456"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nil"/>
            </w:tcBorders>
            <w:textDirection w:val="tbRlV"/>
            <w:vAlign w:val="center"/>
          </w:tcPr>
          <w:p w14:paraId="5CDAD270" w14:textId="08FBBAF7" w:rsidR="00174456" w:rsidRPr="00553402" w:rsidRDefault="00C05561" w:rsidP="001A66A0">
            <w:pPr>
              <w:snapToGrid w:val="0"/>
              <w:spacing w:line="200" w:lineRule="exact"/>
              <w:jc w:val="center"/>
              <w:rPr>
                <w:rFonts w:asciiTheme="majorEastAsia" w:eastAsiaTheme="majorEastAsia" w:hAnsiTheme="majorEastAsia"/>
                <w:sz w:val="14"/>
                <w:szCs w:val="14"/>
              </w:rPr>
            </w:pPr>
            <w:r w:rsidRPr="00C05561">
              <w:rPr>
                <w:rFonts w:asciiTheme="majorEastAsia" w:eastAsiaTheme="majorEastAsia" w:hAnsiTheme="majorEastAsia"/>
                <w:sz w:val="14"/>
                <w:szCs w:val="14"/>
                <w:eastAsianLayout w:id="2094759938" w:vert="1" w:vertCompress="1"/>
              </w:rPr>
              <w:t>142</w:t>
            </w:r>
          </w:p>
        </w:tc>
        <w:tc>
          <w:tcPr>
            <w:tcW w:w="283" w:type="dxa"/>
            <w:tcBorders>
              <w:top w:val="nil"/>
              <w:bottom w:val="single" w:sz="4" w:space="0" w:color="auto"/>
            </w:tcBorders>
            <w:vAlign w:val="center"/>
          </w:tcPr>
          <w:p w14:paraId="51C8046E" w14:textId="77777777" w:rsidR="00174456" w:rsidRDefault="00174456"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nil"/>
              <w:bottom w:val="single" w:sz="4" w:space="0" w:color="auto"/>
            </w:tcBorders>
            <w:vAlign w:val="center"/>
          </w:tcPr>
          <w:p w14:paraId="015EBF77" w14:textId="77777777" w:rsidR="00174456" w:rsidRDefault="00174456"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nil"/>
              <w:bottom w:val="single" w:sz="4" w:space="0" w:color="auto"/>
              <w:right w:val="nil"/>
            </w:tcBorders>
            <w:tcMar>
              <w:top w:w="57" w:type="dxa"/>
              <w:left w:w="142" w:type="dxa"/>
              <w:bottom w:w="57" w:type="dxa"/>
              <w:right w:w="142" w:type="dxa"/>
            </w:tcMar>
          </w:tcPr>
          <w:p w14:paraId="0BBFFF53" w14:textId="01CCB84F" w:rsidR="00F073E8" w:rsidRDefault="00F073E8" w:rsidP="00F073E8">
            <w:pPr>
              <w:widowControl/>
              <w:tabs>
                <w:tab w:val="right" w:pos="3835"/>
              </w:tabs>
              <w:topLinePunct/>
              <w:autoSpaceDE w:val="0"/>
              <w:autoSpaceDN w:val="0"/>
              <w:adjustRightInd w:val="0"/>
              <w:spacing w:line="200" w:lineRule="exact"/>
              <w:jc w:val="left"/>
              <w:rPr>
                <w:rFonts w:asciiTheme="majorEastAsia" w:eastAsiaTheme="majorEastAsia" w:hAnsiTheme="majorEastAsia"/>
                <w:b/>
                <w:sz w:val="14"/>
                <w:szCs w:val="14"/>
              </w:rPr>
            </w:pPr>
            <w:r w:rsidRPr="00F073E8">
              <w:rPr>
                <w:rFonts w:asciiTheme="majorEastAsia" w:eastAsiaTheme="majorEastAsia" w:hAnsiTheme="majorEastAsia" w:hint="eastAsia"/>
                <w:b/>
                <w:sz w:val="14"/>
                <w:szCs w:val="14"/>
              </w:rPr>
              <w:t>【思①】水のあたたまり方について</w:t>
            </w:r>
            <w:r w:rsidR="00B14E62">
              <w:rPr>
                <w:rFonts w:asciiTheme="majorEastAsia" w:eastAsiaTheme="majorEastAsia" w:hAnsiTheme="majorEastAsia" w:hint="eastAsia"/>
                <w:b/>
                <w:sz w:val="14"/>
                <w:szCs w:val="14"/>
              </w:rPr>
              <w:t>、</w:t>
            </w:r>
            <w:r w:rsidRPr="00F073E8">
              <w:rPr>
                <w:rFonts w:asciiTheme="majorEastAsia" w:eastAsiaTheme="majorEastAsia" w:hAnsiTheme="majorEastAsia" w:hint="eastAsia"/>
                <w:b/>
                <w:sz w:val="14"/>
                <w:szCs w:val="14"/>
              </w:rPr>
              <w:t>金属や空気について学んだことや生活経験を基に</w:t>
            </w:r>
            <w:r w:rsidR="00B14E62">
              <w:rPr>
                <w:rFonts w:asciiTheme="majorEastAsia" w:eastAsiaTheme="majorEastAsia" w:hAnsiTheme="majorEastAsia" w:hint="eastAsia"/>
                <w:b/>
                <w:sz w:val="14"/>
                <w:szCs w:val="14"/>
              </w:rPr>
              <w:t>、</w:t>
            </w:r>
            <w:r w:rsidRPr="00F073E8">
              <w:rPr>
                <w:rFonts w:asciiTheme="majorEastAsia" w:eastAsiaTheme="majorEastAsia" w:hAnsiTheme="majorEastAsia" w:hint="eastAsia"/>
                <w:b/>
                <w:sz w:val="14"/>
                <w:szCs w:val="14"/>
              </w:rPr>
              <w:t>根拠のある予想を発想し</w:t>
            </w:r>
            <w:r w:rsidR="00B14E62">
              <w:rPr>
                <w:rFonts w:asciiTheme="majorEastAsia" w:eastAsiaTheme="majorEastAsia" w:hAnsiTheme="majorEastAsia" w:hint="eastAsia"/>
                <w:b/>
                <w:sz w:val="14"/>
                <w:szCs w:val="14"/>
              </w:rPr>
              <w:t>、</w:t>
            </w:r>
            <w:r w:rsidRPr="00F073E8">
              <w:rPr>
                <w:rFonts w:asciiTheme="majorEastAsia" w:eastAsiaTheme="majorEastAsia" w:hAnsiTheme="majorEastAsia" w:hint="eastAsia"/>
                <w:b/>
                <w:sz w:val="14"/>
                <w:szCs w:val="14"/>
              </w:rPr>
              <w:t>表現しているかを評価する。</w:t>
            </w:r>
          </w:p>
          <w:p w14:paraId="2AE3E0FE" w14:textId="1C693918" w:rsidR="00174456" w:rsidRPr="00F66C9F" w:rsidRDefault="00F073E8" w:rsidP="00F073E8">
            <w:pPr>
              <w:widowControl/>
              <w:tabs>
                <w:tab w:val="right" w:pos="3835"/>
              </w:tabs>
              <w:topLinePunct/>
              <w:autoSpaceDE w:val="0"/>
              <w:autoSpaceDN w:val="0"/>
              <w:adjustRightInd w:val="0"/>
              <w:spacing w:line="200" w:lineRule="exact"/>
              <w:jc w:val="right"/>
              <w:rPr>
                <w:rStyle w:val="ab"/>
              </w:rPr>
            </w:pPr>
            <w:r w:rsidRPr="00F073E8">
              <w:rPr>
                <w:rFonts w:asciiTheme="majorEastAsia" w:eastAsiaTheme="majorEastAsia" w:hAnsiTheme="majorEastAsia" w:hint="eastAsia"/>
                <w:b/>
                <w:sz w:val="14"/>
                <w:szCs w:val="14"/>
              </w:rPr>
              <w:t>【発言分析・記述分析】</w:t>
            </w:r>
          </w:p>
        </w:tc>
        <w:tc>
          <w:tcPr>
            <w:tcW w:w="652" w:type="dxa"/>
            <w:tcBorders>
              <w:top w:val="nil"/>
              <w:left w:val="nil"/>
              <w:bottom w:val="single" w:sz="4" w:space="0" w:color="auto"/>
            </w:tcBorders>
            <w:tcMar>
              <w:top w:w="57" w:type="dxa"/>
              <w:left w:w="142" w:type="dxa"/>
              <w:bottom w:w="57" w:type="dxa"/>
              <w:right w:w="142" w:type="dxa"/>
            </w:tcMar>
          </w:tcPr>
          <w:p w14:paraId="033B42ED" w14:textId="77777777" w:rsidR="00174456" w:rsidRPr="00F66C9F" w:rsidRDefault="00174456" w:rsidP="001A66A0">
            <w:pPr>
              <w:snapToGrid w:val="0"/>
              <w:spacing w:line="200" w:lineRule="exact"/>
              <w:rPr>
                <w:rStyle w:val="ab"/>
              </w:rPr>
            </w:pPr>
          </w:p>
        </w:tc>
        <w:tc>
          <w:tcPr>
            <w:tcW w:w="652" w:type="dxa"/>
            <w:tcBorders>
              <w:top w:val="nil"/>
              <w:left w:val="nil"/>
              <w:bottom w:val="single" w:sz="4" w:space="0" w:color="auto"/>
              <w:right w:val="nil"/>
            </w:tcBorders>
          </w:tcPr>
          <w:p w14:paraId="13832420" w14:textId="77777777" w:rsidR="00174456" w:rsidRPr="00F66C9F" w:rsidRDefault="00174456" w:rsidP="001A66A0">
            <w:pPr>
              <w:snapToGrid w:val="0"/>
              <w:spacing w:line="200" w:lineRule="exact"/>
              <w:rPr>
                <w:rStyle w:val="ab"/>
              </w:rPr>
            </w:pPr>
          </w:p>
        </w:tc>
        <w:tc>
          <w:tcPr>
            <w:tcW w:w="4344" w:type="dxa"/>
            <w:tcBorders>
              <w:top w:val="nil"/>
              <w:left w:val="nil"/>
              <w:bottom w:val="single" w:sz="4" w:space="0" w:color="auto"/>
            </w:tcBorders>
            <w:tcMar>
              <w:top w:w="57" w:type="dxa"/>
              <w:left w:w="142" w:type="dxa"/>
              <w:bottom w:w="57" w:type="dxa"/>
              <w:right w:w="142" w:type="dxa"/>
            </w:tcMar>
          </w:tcPr>
          <w:p w14:paraId="290DAD4B" w14:textId="1421E47D" w:rsidR="00174456" w:rsidRPr="00F66C9F" w:rsidRDefault="00F073E8" w:rsidP="001A66A0">
            <w:pPr>
              <w:widowControl/>
              <w:autoSpaceDE w:val="0"/>
              <w:autoSpaceDN w:val="0"/>
              <w:adjustRightInd w:val="0"/>
              <w:spacing w:line="200" w:lineRule="exact"/>
              <w:jc w:val="left"/>
              <w:rPr>
                <w:rStyle w:val="ab"/>
              </w:rPr>
            </w:pPr>
            <w:r w:rsidRPr="00F073E8">
              <w:rPr>
                <w:rStyle w:val="ab"/>
                <w:rFonts w:hint="eastAsia"/>
              </w:rPr>
              <w:t>水のあたたまり方について</w:t>
            </w:r>
            <w:r w:rsidR="00B14E62">
              <w:rPr>
                <w:rStyle w:val="ab"/>
                <w:rFonts w:hint="eastAsia"/>
              </w:rPr>
              <w:t>、</w:t>
            </w:r>
            <w:r w:rsidR="00157A54">
              <w:rPr>
                <w:rStyle w:val="ab"/>
                <w:rFonts w:hint="eastAsia"/>
              </w:rPr>
              <w:t>金属や空気について学んだことや生活経験の中から具体的な例を示し</w:t>
            </w:r>
            <w:r w:rsidR="00B14E62">
              <w:rPr>
                <w:rStyle w:val="ab"/>
                <w:rFonts w:hint="eastAsia"/>
              </w:rPr>
              <w:t>、</w:t>
            </w:r>
            <w:r w:rsidR="00157A54" w:rsidRPr="00157A54">
              <w:rPr>
                <w:rStyle w:val="ab"/>
                <w:rFonts w:hint="eastAsia"/>
              </w:rPr>
              <w:t>温度の変化と関係付けるなどして</w:t>
            </w:r>
            <w:r w:rsidRPr="00F073E8">
              <w:rPr>
                <w:rStyle w:val="ab"/>
                <w:rFonts w:hint="eastAsia"/>
              </w:rPr>
              <w:t>妥当な根拠に基づいた予想を発想し</w:t>
            </w:r>
            <w:r w:rsidR="00B14E62">
              <w:rPr>
                <w:rStyle w:val="ab"/>
                <w:rFonts w:hint="eastAsia"/>
              </w:rPr>
              <w:t>、</w:t>
            </w:r>
            <w:r w:rsidRPr="00F073E8">
              <w:rPr>
                <w:rStyle w:val="ab"/>
                <w:rFonts w:hint="eastAsia"/>
              </w:rPr>
              <w:t>表現している。</w:t>
            </w:r>
          </w:p>
        </w:tc>
        <w:tc>
          <w:tcPr>
            <w:tcW w:w="4383" w:type="dxa"/>
            <w:tcBorders>
              <w:top w:val="nil"/>
              <w:bottom w:val="single" w:sz="4" w:space="0" w:color="auto"/>
              <w:right w:val="nil"/>
            </w:tcBorders>
            <w:shd w:val="clear" w:color="auto" w:fill="auto"/>
            <w:tcMar>
              <w:top w:w="57" w:type="dxa"/>
              <w:left w:w="142" w:type="dxa"/>
              <w:bottom w:w="57" w:type="dxa"/>
              <w:right w:w="142" w:type="dxa"/>
            </w:tcMar>
          </w:tcPr>
          <w:p w14:paraId="0CBDD7ED" w14:textId="522333CC" w:rsidR="00174456" w:rsidRPr="00F66C9F" w:rsidRDefault="00F073E8" w:rsidP="001A66A0">
            <w:pPr>
              <w:widowControl/>
              <w:autoSpaceDE w:val="0"/>
              <w:autoSpaceDN w:val="0"/>
              <w:adjustRightInd w:val="0"/>
              <w:spacing w:line="200" w:lineRule="exact"/>
              <w:jc w:val="left"/>
              <w:rPr>
                <w:rStyle w:val="ab"/>
              </w:rPr>
            </w:pPr>
            <w:r w:rsidRPr="00F073E8">
              <w:rPr>
                <w:rStyle w:val="ab"/>
                <w:rFonts w:hint="eastAsia"/>
              </w:rPr>
              <w:t>水は</w:t>
            </w:r>
            <w:r w:rsidR="00B14E62">
              <w:rPr>
                <w:rStyle w:val="ab"/>
                <w:rFonts w:hint="eastAsia"/>
              </w:rPr>
              <w:t>、</w:t>
            </w:r>
            <w:r w:rsidR="00157A54">
              <w:rPr>
                <w:rStyle w:val="ab"/>
                <w:rFonts w:hint="eastAsia"/>
              </w:rPr>
              <w:t>金属と空気のどちらに似ているかを考えて</w:t>
            </w:r>
            <w:r w:rsidR="00B14E62">
              <w:rPr>
                <w:rStyle w:val="ab"/>
                <w:rFonts w:hint="eastAsia"/>
              </w:rPr>
              <w:t>、</w:t>
            </w:r>
            <w:r w:rsidRPr="00F073E8">
              <w:rPr>
                <w:rStyle w:val="ab"/>
                <w:rFonts w:hint="eastAsia"/>
              </w:rPr>
              <w:t>それを根拠に予想することができるように</w:t>
            </w:r>
            <w:r w:rsidR="00B14E62">
              <w:rPr>
                <w:rStyle w:val="ab"/>
                <w:rFonts w:hint="eastAsia"/>
              </w:rPr>
              <w:t>、</w:t>
            </w:r>
            <w:r w:rsidRPr="00F073E8">
              <w:rPr>
                <w:rStyle w:val="ab"/>
                <w:rFonts w:hint="eastAsia"/>
              </w:rPr>
              <w:t>助言・援助する。</w:t>
            </w:r>
          </w:p>
        </w:tc>
        <w:tc>
          <w:tcPr>
            <w:tcW w:w="120" w:type="dxa"/>
            <w:tcBorders>
              <w:top w:val="nil"/>
              <w:left w:val="nil"/>
              <w:bottom w:val="nil"/>
            </w:tcBorders>
            <w:shd w:val="clear" w:color="auto" w:fill="auto"/>
          </w:tcPr>
          <w:p w14:paraId="6A11475F" w14:textId="77777777" w:rsidR="00174456" w:rsidRDefault="00174456" w:rsidP="001A66A0"/>
        </w:tc>
      </w:tr>
      <w:tr w:rsidR="00174456" w14:paraId="3FBD4F9A" w14:textId="77777777" w:rsidTr="001A66A0">
        <w:trPr>
          <w:cantSplit/>
          <w:trHeight w:val="440"/>
        </w:trPr>
        <w:tc>
          <w:tcPr>
            <w:tcW w:w="104" w:type="dxa"/>
            <w:tcBorders>
              <w:top w:val="nil"/>
              <w:bottom w:val="nil"/>
              <w:right w:val="nil"/>
            </w:tcBorders>
          </w:tcPr>
          <w:p w14:paraId="7BF312AC" w14:textId="77777777" w:rsidR="00174456" w:rsidRPr="009D4699" w:rsidRDefault="00174456" w:rsidP="001A66A0">
            <w:pPr>
              <w:snapToGrid w:val="0"/>
              <w:ind w:leftChars="-100" w:left="-260" w:rightChars="-100" w:right="-260"/>
              <w:rPr>
                <w:rFonts w:asciiTheme="majorEastAsia" w:eastAsiaTheme="majorEastAsia" w:hAnsiTheme="majorEastAsia"/>
                <w:sz w:val="10"/>
                <w:szCs w:val="10"/>
              </w:rPr>
            </w:pPr>
          </w:p>
        </w:tc>
        <w:tc>
          <w:tcPr>
            <w:tcW w:w="3485" w:type="dxa"/>
            <w:tcBorders>
              <w:left w:val="nil"/>
            </w:tcBorders>
          </w:tcPr>
          <w:p w14:paraId="15AD6096" w14:textId="77777777" w:rsidR="00F073E8" w:rsidRPr="00F073E8" w:rsidRDefault="00F073E8" w:rsidP="00F073E8">
            <w:pPr>
              <w:widowControl/>
              <w:tabs>
                <w:tab w:val="right" w:pos="3445"/>
              </w:tabs>
              <w:autoSpaceDE w:val="0"/>
              <w:autoSpaceDN w:val="0"/>
              <w:adjustRightInd w:val="0"/>
              <w:spacing w:line="200" w:lineRule="exact"/>
              <w:ind w:leftChars="100" w:left="400" w:rightChars="50" w:right="130" w:hangingChars="100" w:hanging="140"/>
              <w:jc w:val="left"/>
              <w:rPr>
                <w:rStyle w:val="ab"/>
              </w:rPr>
            </w:pPr>
            <w:r w:rsidRPr="00F073E8">
              <w:rPr>
                <w:rStyle w:val="ab"/>
                <w:rFonts w:hint="eastAsia"/>
              </w:rPr>
              <w:t>・水のあたたまり方やあたたまった水が動くかどうかを調べる方法を考える。</w:t>
            </w:r>
          </w:p>
          <w:p w14:paraId="37204A18" w14:textId="3CF916CB" w:rsidR="00174456" w:rsidRPr="003F5A00" w:rsidRDefault="00F073E8" w:rsidP="00F073E8">
            <w:pPr>
              <w:widowControl/>
              <w:tabs>
                <w:tab w:val="right" w:pos="3445"/>
              </w:tabs>
              <w:autoSpaceDE w:val="0"/>
              <w:autoSpaceDN w:val="0"/>
              <w:adjustRightInd w:val="0"/>
              <w:spacing w:line="200" w:lineRule="exact"/>
              <w:ind w:leftChars="100" w:left="400" w:rightChars="50" w:right="130" w:hangingChars="100" w:hanging="140"/>
              <w:jc w:val="left"/>
              <w:rPr>
                <w:rStyle w:val="ab"/>
              </w:rPr>
            </w:pPr>
            <w:r w:rsidRPr="00F073E8">
              <w:rPr>
                <w:rStyle w:val="ab"/>
                <w:rFonts w:hint="eastAsia"/>
              </w:rPr>
              <w:t>・水の一部を熱して</w:t>
            </w:r>
            <w:r w:rsidR="00B14E62">
              <w:rPr>
                <w:rStyle w:val="ab"/>
                <w:rFonts w:hint="eastAsia"/>
              </w:rPr>
              <w:t>、</w:t>
            </w:r>
            <w:r w:rsidRPr="00F073E8">
              <w:rPr>
                <w:rStyle w:val="ab"/>
                <w:rFonts w:hint="eastAsia"/>
              </w:rPr>
              <w:t>水のあたたまり方と動き方を調べる。</w:t>
            </w:r>
            <w:r w:rsidR="00C96749">
              <w:rPr>
                <w:rStyle w:val="ab"/>
                <w:rFonts w:hint="eastAsia"/>
              </w:rPr>
              <w:t xml:space="preserve">                     </w:t>
            </w:r>
            <w:r w:rsidRPr="00F073E8">
              <w:rPr>
                <w:rStyle w:val="ab"/>
                <w:rFonts w:hint="eastAsia"/>
              </w:rPr>
              <w:t xml:space="preserve"> </w:t>
            </w:r>
            <w:r w:rsidR="00C746C0" w:rsidRPr="00C746C0">
              <w:rPr>
                <w:rStyle w:val="ab"/>
                <w:rFonts w:hint="eastAsia"/>
                <w:b/>
              </w:rPr>
              <w:t>（</w:t>
            </w:r>
            <w:r w:rsidRPr="00C746C0">
              <w:rPr>
                <w:rStyle w:val="ab"/>
                <w:rFonts w:hint="eastAsia"/>
                <w:b/>
              </w:rPr>
              <w:t>実験</w:t>
            </w:r>
            <w:r w:rsidR="00C746C0" w:rsidRPr="00C746C0">
              <w:rPr>
                <w:rStyle w:val="ab"/>
                <w:rFonts w:hint="eastAsia"/>
                <w:b/>
              </w:rPr>
              <w:t>３）</w:t>
            </w:r>
          </w:p>
        </w:tc>
        <w:tc>
          <w:tcPr>
            <w:tcW w:w="283" w:type="dxa"/>
            <w:vAlign w:val="center"/>
          </w:tcPr>
          <w:p w14:paraId="34E4508E" w14:textId="5C95CD58" w:rsidR="00174456" w:rsidRPr="0082008D" w:rsidRDefault="00174456" w:rsidP="00F073E8">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extDirection w:val="tbRlV"/>
            <w:vAlign w:val="center"/>
          </w:tcPr>
          <w:p w14:paraId="35F32716" w14:textId="02A2EDE7" w:rsidR="00174456" w:rsidRPr="0082008D" w:rsidRDefault="00F073E8" w:rsidP="001A66A0">
            <w:pPr>
              <w:snapToGrid w:val="0"/>
              <w:spacing w:line="200" w:lineRule="exact"/>
              <w:ind w:left="113" w:right="113"/>
              <w:jc w:val="center"/>
              <w:rPr>
                <w:rFonts w:asciiTheme="majorEastAsia" w:eastAsiaTheme="majorEastAsia" w:hAnsiTheme="majorEastAsia"/>
                <w:sz w:val="14"/>
                <w:szCs w:val="14"/>
              </w:rPr>
            </w:pPr>
            <w:r w:rsidRPr="00F073E8">
              <w:rPr>
                <w:rFonts w:asciiTheme="majorEastAsia" w:eastAsiaTheme="majorEastAsia" w:hAnsiTheme="majorEastAsia"/>
                <w:sz w:val="14"/>
                <w:szCs w:val="14"/>
                <w:eastAsianLayout w:id="2094759939" w:vert="1" w:vertCompress="1"/>
              </w:rPr>
              <w:t>143</w:t>
            </w:r>
          </w:p>
        </w:tc>
        <w:tc>
          <w:tcPr>
            <w:tcW w:w="283" w:type="dxa"/>
            <w:tcBorders>
              <w:top w:val="single" w:sz="4" w:space="0" w:color="auto"/>
              <w:bottom w:val="single" w:sz="4" w:space="0" w:color="auto"/>
            </w:tcBorders>
            <w:vAlign w:val="center"/>
          </w:tcPr>
          <w:p w14:paraId="4C2F461E" w14:textId="77777777" w:rsidR="00174456" w:rsidRDefault="00174456"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single" w:sz="4" w:space="0" w:color="auto"/>
              <w:bottom w:val="single" w:sz="4" w:space="0" w:color="auto"/>
            </w:tcBorders>
            <w:vAlign w:val="center"/>
          </w:tcPr>
          <w:p w14:paraId="4CA1BF8B" w14:textId="77777777" w:rsidR="00174456" w:rsidRDefault="00174456"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single" w:sz="4" w:space="0" w:color="auto"/>
              <w:right w:val="nil"/>
            </w:tcBorders>
            <w:tcMar>
              <w:top w:w="57" w:type="dxa"/>
              <w:left w:w="142" w:type="dxa"/>
              <w:bottom w:w="57" w:type="dxa"/>
              <w:right w:w="142" w:type="dxa"/>
            </w:tcMar>
          </w:tcPr>
          <w:p w14:paraId="2B53A8B4" w14:textId="6FF99B4A" w:rsidR="00F073E8" w:rsidRPr="00F073E8" w:rsidRDefault="00F073E8" w:rsidP="00F073E8">
            <w:pPr>
              <w:widowControl/>
              <w:tabs>
                <w:tab w:val="right" w:pos="3835"/>
              </w:tabs>
              <w:topLinePunct/>
              <w:autoSpaceDE w:val="0"/>
              <w:autoSpaceDN w:val="0"/>
              <w:adjustRightInd w:val="0"/>
              <w:spacing w:line="200" w:lineRule="exact"/>
              <w:jc w:val="left"/>
              <w:rPr>
                <w:rFonts w:asciiTheme="majorEastAsia" w:eastAsiaTheme="majorEastAsia" w:hAnsiTheme="majorEastAsia"/>
                <w:b/>
                <w:sz w:val="14"/>
                <w:szCs w:val="14"/>
              </w:rPr>
            </w:pPr>
            <w:r w:rsidRPr="00F073E8">
              <w:rPr>
                <w:rFonts w:asciiTheme="majorEastAsia" w:eastAsiaTheme="majorEastAsia" w:hAnsiTheme="majorEastAsia" w:hint="eastAsia"/>
                <w:b/>
                <w:sz w:val="14"/>
                <w:szCs w:val="14"/>
              </w:rPr>
              <w:t>【知②】加熱器具を正しく扱いながら</w:t>
            </w:r>
            <w:r w:rsidR="00B14E62">
              <w:rPr>
                <w:rFonts w:asciiTheme="majorEastAsia" w:eastAsiaTheme="majorEastAsia" w:hAnsiTheme="majorEastAsia" w:hint="eastAsia"/>
                <w:b/>
                <w:sz w:val="14"/>
                <w:szCs w:val="14"/>
              </w:rPr>
              <w:t>、</w:t>
            </w:r>
            <w:r w:rsidRPr="00F073E8">
              <w:rPr>
                <w:rFonts w:asciiTheme="majorEastAsia" w:eastAsiaTheme="majorEastAsia" w:hAnsiTheme="majorEastAsia" w:hint="eastAsia"/>
                <w:b/>
                <w:sz w:val="14"/>
                <w:szCs w:val="14"/>
              </w:rPr>
              <w:t>水の一部を加熱し</w:t>
            </w:r>
            <w:r w:rsidR="00B14E62">
              <w:rPr>
                <w:rFonts w:asciiTheme="majorEastAsia" w:eastAsiaTheme="majorEastAsia" w:hAnsiTheme="majorEastAsia" w:hint="eastAsia"/>
                <w:b/>
                <w:sz w:val="14"/>
                <w:szCs w:val="14"/>
              </w:rPr>
              <w:t>、</w:t>
            </w:r>
            <w:r w:rsidRPr="00F073E8">
              <w:rPr>
                <w:rFonts w:asciiTheme="majorEastAsia" w:eastAsiaTheme="majorEastAsia" w:hAnsiTheme="majorEastAsia" w:hint="eastAsia"/>
                <w:b/>
                <w:sz w:val="14"/>
                <w:szCs w:val="14"/>
              </w:rPr>
              <w:t>示温インクや絵の具の様子から水のあたたまり方を調べ</w:t>
            </w:r>
            <w:r w:rsidR="00B14E62">
              <w:rPr>
                <w:rFonts w:asciiTheme="majorEastAsia" w:eastAsiaTheme="majorEastAsia" w:hAnsiTheme="majorEastAsia" w:hint="eastAsia"/>
                <w:b/>
                <w:sz w:val="14"/>
                <w:szCs w:val="14"/>
              </w:rPr>
              <w:t>、</w:t>
            </w:r>
            <w:r w:rsidRPr="00F073E8">
              <w:rPr>
                <w:rFonts w:asciiTheme="majorEastAsia" w:eastAsiaTheme="majorEastAsia" w:hAnsiTheme="majorEastAsia" w:hint="eastAsia"/>
                <w:b/>
                <w:sz w:val="14"/>
                <w:szCs w:val="14"/>
              </w:rPr>
              <w:t>得られた結果を分かりやすく記録しているかを評価する。</w:t>
            </w:r>
          </w:p>
          <w:p w14:paraId="0E2E6AC5" w14:textId="437BD649" w:rsidR="00174456" w:rsidRPr="00F66C9F" w:rsidRDefault="00F073E8" w:rsidP="00F073E8">
            <w:pPr>
              <w:widowControl/>
              <w:tabs>
                <w:tab w:val="right" w:pos="3835"/>
              </w:tabs>
              <w:topLinePunct/>
              <w:autoSpaceDE w:val="0"/>
              <w:autoSpaceDN w:val="0"/>
              <w:adjustRightInd w:val="0"/>
              <w:spacing w:line="200" w:lineRule="exact"/>
              <w:jc w:val="right"/>
              <w:rPr>
                <w:rStyle w:val="ab"/>
                <w:b/>
              </w:rPr>
            </w:pPr>
            <w:r w:rsidRPr="00F073E8">
              <w:rPr>
                <w:rFonts w:asciiTheme="majorEastAsia" w:eastAsiaTheme="majorEastAsia" w:hAnsiTheme="majorEastAsia" w:hint="eastAsia"/>
                <w:b/>
                <w:sz w:val="14"/>
                <w:szCs w:val="14"/>
              </w:rPr>
              <w:t>【行動観察・記録分析】</w:t>
            </w:r>
          </w:p>
        </w:tc>
        <w:tc>
          <w:tcPr>
            <w:tcW w:w="652" w:type="dxa"/>
            <w:tcBorders>
              <w:top w:val="single" w:sz="4" w:space="0" w:color="auto"/>
              <w:left w:val="nil"/>
              <w:bottom w:val="single" w:sz="4" w:space="0" w:color="auto"/>
            </w:tcBorders>
            <w:tcMar>
              <w:top w:w="57" w:type="dxa"/>
              <w:left w:w="142" w:type="dxa"/>
              <w:bottom w:w="57" w:type="dxa"/>
              <w:right w:w="142" w:type="dxa"/>
            </w:tcMar>
          </w:tcPr>
          <w:p w14:paraId="25C2B1E7" w14:textId="77777777" w:rsidR="00174456" w:rsidRPr="00F66C9F" w:rsidRDefault="00174456" w:rsidP="001A66A0">
            <w:pPr>
              <w:snapToGrid w:val="0"/>
              <w:spacing w:line="200" w:lineRule="exact"/>
              <w:rPr>
                <w:rStyle w:val="ab"/>
              </w:rPr>
            </w:pPr>
          </w:p>
        </w:tc>
        <w:tc>
          <w:tcPr>
            <w:tcW w:w="652" w:type="dxa"/>
            <w:tcBorders>
              <w:top w:val="single" w:sz="4" w:space="0" w:color="auto"/>
              <w:left w:val="nil"/>
              <w:bottom w:val="single" w:sz="4" w:space="0" w:color="auto"/>
              <w:right w:val="nil"/>
            </w:tcBorders>
          </w:tcPr>
          <w:p w14:paraId="392FB672" w14:textId="77777777" w:rsidR="00174456" w:rsidRPr="00F66C9F" w:rsidRDefault="00174456" w:rsidP="001A66A0">
            <w:pPr>
              <w:snapToGrid w:val="0"/>
              <w:spacing w:line="200" w:lineRule="exact"/>
              <w:rPr>
                <w:rStyle w:val="ab"/>
              </w:rPr>
            </w:pPr>
          </w:p>
        </w:tc>
        <w:tc>
          <w:tcPr>
            <w:tcW w:w="4344" w:type="dxa"/>
            <w:tcBorders>
              <w:top w:val="single" w:sz="4" w:space="0" w:color="auto"/>
              <w:left w:val="nil"/>
              <w:bottom w:val="single" w:sz="4" w:space="0" w:color="auto"/>
            </w:tcBorders>
            <w:tcMar>
              <w:top w:w="57" w:type="dxa"/>
              <w:left w:w="142" w:type="dxa"/>
              <w:bottom w:w="57" w:type="dxa"/>
              <w:right w:w="142" w:type="dxa"/>
            </w:tcMar>
          </w:tcPr>
          <w:p w14:paraId="767710D9" w14:textId="05EF7445" w:rsidR="00174456" w:rsidRPr="00F66C9F" w:rsidRDefault="00F073E8" w:rsidP="001A66A0">
            <w:pPr>
              <w:widowControl/>
              <w:autoSpaceDE w:val="0"/>
              <w:autoSpaceDN w:val="0"/>
              <w:adjustRightInd w:val="0"/>
              <w:spacing w:line="200" w:lineRule="exact"/>
              <w:jc w:val="left"/>
              <w:rPr>
                <w:rStyle w:val="ab"/>
              </w:rPr>
            </w:pPr>
            <w:r w:rsidRPr="00F073E8">
              <w:rPr>
                <w:rStyle w:val="ab"/>
                <w:rFonts w:hint="eastAsia"/>
              </w:rPr>
              <w:t>安全に使うための注意事項を理解して</w:t>
            </w:r>
            <w:r w:rsidR="00B14E62">
              <w:rPr>
                <w:rStyle w:val="ab"/>
                <w:rFonts w:hint="eastAsia"/>
              </w:rPr>
              <w:t>、</w:t>
            </w:r>
            <w:r w:rsidRPr="00F073E8">
              <w:rPr>
                <w:rStyle w:val="ab"/>
                <w:rFonts w:hint="eastAsia"/>
              </w:rPr>
              <w:t>加熱器具を正しく扱いながら</w:t>
            </w:r>
            <w:r w:rsidR="00B14E62">
              <w:rPr>
                <w:rStyle w:val="ab"/>
                <w:rFonts w:hint="eastAsia"/>
              </w:rPr>
              <w:t>、</w:t>
            </w:r>
            <w:r w:rsidRPr="00F073E8">
              <w:rPr>
                <w:rStyle w:val="ab"/>
                <w:rFonts w:hint="eastAsia"/>
              </w:rPr>
              <w:t>水のあたたまり方</w:t>
            </w:r>
            <w:r w:rsidR="00157A54">
              <w:rPr>
                <w:rStyle w:val="ab"/>
                <w:rFonts w:hint="eastAsia"/>
              </w:rPr>
              <w:t>と動き方</w:t>
            </w:r>
            <w:r w:rsidRPr="00F073E8">
              <w:rPr>
                <w:rStyle w:val="ab"/>
                <w:rFonts w:hint="eastAsia"/>
              </w:rPr>
              <w:t>を調べ</w:t>
            </w:r>
            <w:r w:rsidR="00B14E62">
              <w:rPr>
                <w:rStyle w:val="ab"/>
                <w:rFonts w:hint="eastAsia"/>
              </w:rPr>
              <w:t>、</w:t>
            </w:r>
            <w:r w:rsidRPr="00F073E8">
              <w:rPr>
                <w:rStyle w:val="ab"/>
                <w:rFonts w:hint="eastAsia"/>
              </w:rPr>
              <w:t>観察した示温インクや絵の具の様子が分かりやすいように工夫して記録している。</w:t>
            </w:r>
          </w:p>
        </w:tc>
        <w:tc>
          <w:tcPr>
            <w:tcW w:w="4383" w:type="dxa"/>
            <w:tcBorders>
              <w:top w:val="single" w:sz="4" w:space="0" w:color="auto"/>
              <w:bottom w:val="single" w:sz="4" w:space="0" w:color="auto"/>
              <w:right w:val="nil"/>
            </w:tcBorders>
            <w:shd w:val="clear" w:color="auto" w:fill="auto"/>
            <w:tcMar>
              <w:top w:w="57" w:type="dxa"/>
              <w:left w:w="142" w:type="dxa"/>
              <w:bottom w:w="57" w:type="dxa"/>
              <w:right w:w="142" w:type="dxa"/>
            </w:tcMar>
          </w:tcPr>
          <w:p w14:paraId="50CE4214" w14:textId="47573240" w:rsidR="00174456" w:rsidRPr="00F66C9F" w:rsidRDefault="00F073E8" w:rsidP="001A66A0">
            <w:pPr>
              <w:widowControl/>
              <w:autoSpaceDE w:val="0"/>
              <w:autoSpaceDN w:val="0"/>
              <w:adjustRightInd w:val="0"/>
              <w:spacing w:line="200" w:lineRule="exact"/>
              <w:jc w:val="left"/>
              <w:rPr>
                <w:rStyle w:val="ab"/>
              </w:rPr>
            </w:pPr>
            <w:r w:rsidRPr="00F073E8">
              <w:rPr>
                <w:rStyle w:val="ab"/>
                <w:rFonts w:hint="eastAsia"/>
              </w:rPr>
              <w:t>教科書</w:t>
            </w:r>
            <w:r w:rsidRPr="00F073E8">
              <w:rPr>
                <w:rStyle w:val="ab"/>
                <w:rFonts w:hint="eastAsia"/>
              </w:rPr>
              <w:t xml:space="preserve"> p.192</w:t>
            </w:r>
            <w:r w:rsidR="00157A54">
              <w:rPr>
                <w:rStyle w:val="ab"/>
                <w:rFonts w:hint="eastAsia"/>
              </w:rPr>
              <w:t xml:space="preserve"> </w:t>
            </w:r>
            <w:r w:rsidR="00157A54">
              <w:rPr>
                <w:rStyle w:val="ab"/>
                <w:rFonts w:hint="eastAsia"/>
              </w:rPr>
              <w:t>～</w:t>
            </w:r>
            <w:r w:rsidR="00157A54">
              <w:rPr>
                <w:rStyle w:val="ab"/>
                <w:rFonts w:hint="eastAsia"/>
              </w:rPr>
              <w:t xml:space="preserve"> </w:t>
            </w:r>
            <w:r w:rsidRPr="00F073E8">
              <w:rPr>
                <w:rStyle w:val="ab"/>
                <w:rFonts w:hint="eastAsia"/>
              </w:rPr>
              <w:t xml:space="preserve">193 </w:t>
            </w:r>
            <w:r w:rsidRPr="00F073E8">
              <w:rPr>
                <w:rStyle w:val="ab"/>
                <w:rFonts w:hint="eastAsia"/>
              </w:rPr>
              <w:t>を基に</w:t>
            </w:r>
            <w:r w:rsidR="00B14E62">
              <w:rPr>
                <w:rStyle w:val="ab"/>
                <w:rFonts w:hint="eastAsia"/>
              </w:rPr>
              <w:t>、</w:t>
            </w:r>
            <w:r w:rsidRPr="00F073E8">
              <w:rPr>
                <w:rStyle w:val="ab"/>
                <w:rFonts w:hint="eastAsia"/>
              </w:rPr>
              <w:t>加熱器具を安全に使うための注意事項を</w:t>
            </w:r>
            <w:r w:rsidR="00B14E62">
              <w:rPr>
                <w:rStyle w:val="ab"/>
                <w:rFonts w:hint="eastAsia"/>
              </w:rPr>
              <w:t>、</w:t>
            </w:r>
            <w:r w:rsidR="00157A54">
              <w:rPr>
                <w:rStyle w:val="ab"/>
                <w:rFonts w:hint="eastAsia"/>
              </w:rPr>
              <w:t>その意味とともに確認し</w:t>
            </w:r>
            <w:r w:rsidR="00B14E62">
              <w:rPr>
                <w:rStyle w:val="ab"/>
                <w:rFonts w:hint="eastAsia"/>
              </w:rPr>
              <w:t>、</w:t>
            </w:r>
            <w:r w:rsidRPr="00F073E8">
              <w:rPr>
                <w:rStyle w:val="ab"/>
                <w:rFonts w:hint="eastAsia"/>
              </w:rPr>
              <w:t>安全に注意して加熱器具を扱い</w:t>
            </w:r>
            <w:r w:rsidR="00B14E62">
              <w:rPr>
                <w:rStyle w:val="ab"/>
                <w:rFonts w:hint="eastAsia"/>
              </w:rPr>
              <w:t>、</w:t>
            </w:r>
            <w:r w:rsidRPr="00F073E8">
              <w:rPr>
                <w:rStyle w:val="ab"/>
                <w:rFonts w:hint="eastAsia"/>
              </w:rPr>
              <w:t>実験を行うことができるように</w:t>
            </w:r>
            <w:r w:rsidR="00B14E62">
              <w:rPr>
                <w:rStyle w:val="ab"/>
                <w:rFonts w:hint="eastAsia"/>
              </w:rPr>
              <w:t>、</w:t>
            </w:r>
            <w:r w:rsidRPr="00F073E8">
              <w:rPr>
                <w:rStyle w:val="ab"/>
                <w:rFonts w:hint="eastAsia"/>
              </w:rPr>
              <w:t>助言・援助する。</w:t>
            </w:r>
          </w:p>
        </w:tc>
        <w:tc>
          <w:tcPr>
            <w:tcW w:w="120" w:type="dxa"/>
            <w:tcBorders>
              <w:top w:val="nil"/>
              <w:left w:val="nil"/>
              <w:bottom w:val="nil"/>
            </w:tcBorders>
            <w:shd w:val="clear" w:color="auto" w:fill="auto"/>
          </w:tcPr>
          <w:p w14:paraId="13C9CCAA" w14:textId="77777777" w:rsidR="00174456" w:rsidRDefault="00174456" w:rsidP="001A66A0"/>
        </w:tc>
      </w:tr>
    </w:tbl>
    <w:p w14:paraId="4B7F938D" w14:textId="3B993BE1" w:rsidR="00157A54" w:rsidRDefault="00292F65">
      <w:r>
        <w:rPr>
          <w:rFonts w:asciiTheme="majorEastAsia" w:eastAsiaTheme="majorEastAsia" w:hAnsiTheme="majorEastAsia" w:hint="eastAsia"/>
          <w:sz w:val="16"/>
        </w:rPr>
        <w:t>（次に続く</w:t>
      </w:r>
      <w:r w:rsidRPr="00EB1453">
        <w:rPr>
          <w:rFonts w:asciiTheme="majorEastAsia" w:eastAsiaTheme="majorEastAsia" w:hAnsiTheme="majorEastAsia" w:hint="eastAsia"/>
          <w:spacing w:val="-40"/>
          <w:sz w:val="16"/>
          <w:szCs w:val="16"/>
        </w:rPr>
        <w:t>）</w:t>
      </w:r>
      <w:r w:rsidRPr="000C1FEF">
        <w:rPr>
          <w:rFonts w:asciiTheme="majorEastAsia" w:eastAsiaTheme="majorEastAsia" w:hAnsiTheme="majorEastAsia"/>
          <w:sz w:val="16"/>
        </w:rPr>
        <w:t xml:space="preserve">　</w:t>
      </w:r>
    </w:p>
    <w:p w14:paraId="257A7010" w14:textId="6529E84E" w:rsidR="00157A54" w:rsidRDefault="00157A54"/>
    <w:p w14:paraId="13C1F804" w14:textId="77777777" w:rsidR="00157A54" w:rsidRDefault="00157A54"/>
    <w:tbl>
      <w:tblPr>
        <w:tblStyle w:val="ae"/>
        <w:tblW w:w="18928"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652"/>
        <w:gridCol w:w="652"/>
        <w:gridCol w:w="4344"/>
        <w:gridCol w:w="4383"/>
        <w:gridCol w:w="120"/>
      </w:tblGrid>
      <w:tr w:rsidR="00157A54" w14:paraId="22C51C7B" w14:textId="77777777" w:rsidTr="00DB7D1D">
        <w:trPr>
          <w:trHeight w:val="340"/>
        </w:trPr>
        <w:tc>
          <w:tcPr>
            <w:tcW w:w="3589" w:type="dxa"/>
            <w:gridSpan w:val="2"/>
            <w:tcBorders>
              <w:bottom w:val="single" w:sz="4" w:space="0" w:color="auto"/>
            </w:tcBorders>
            <w:shd w:val="clear" w:color="auto" w:fill="808080" w:themeFill="background1" w:themeFillShade="80"/>
            <w:vAlign w:val="center"/>
          </w:tcPr>
          <w:p w14:paraId="76EA9712" w14:textId="77777777" w:rsidR="00157A54" w:rsidRPr="009B573F" w:rsidRDefault="00157A54" w:rsidP="00DB7D1D">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lastRenderedPageBreak/>
              <w:t>主な学習活動</w:t>
            </w:r>
          </w:p>
        </w:tc>
        <w:tc>
          <w:tcPr>
            <w:tcW w:w="283" w:type="dxa"/>
            <w:tcBorders>
              <w:bottom w:val="single" w:sz="4" w:space="0" w:color="auto"/>
            </w:tcBorders>
            <w:shd w:val="clear" w:color="auto" w:fill="808080" w:themeFill="background1" w:themeFillShade="80"/>
            <w:tcFitText/>
            <w:vAlign w:val="center"/>
          </w:tcPr>
          <w:p w14:paraId="20B27D7C" w14:textId="77777777" w:rsidR="00157A54" w:rsidRPr="00F21F0E" w:rsidRDefault="00157A54" w:rsidP="00DB7D1D">
            <w:pPr>
              <w:snapToGrid w:val="0"/>
              <w:jc w:val="center"/>
              <w:rPr>
                <w:rFonts w:asciiTheme="majorEastAsia" w:eastAsiaTheme="majorEastAsia" w:hAnsiTheme="majorEastAsia"/>
                <w:spacing w:val="-40"/>
                <w:sz w:val="12"/>
              </w:rPr>
            </w:pPr>
            <w:r w:rsidRPr="00196152">
              <w:rPr>
                <w:rFonts w:asciiTheme="majorEastAsia" w:eastAsiaTheme="majorEastAsia" w:hAnsiTheme="majorEastAsia"/>
                <w:color w:val="FFFFFF" w:themeColor="background1"/>
                <w:spacing w:val="12"/>
                <w:kern w:val="0"/>
                <w:sz w:val="12"/>
              </w:rPr>
              <w:t>時</w:t>
            </w:r>
            <w:r w:rsidRPr="00196152">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7A84BFE8" w14:textId="77777777" w:rsidR="00157A54" w:rsidRPr="00F21F0E" w:rsidRDefault="00157A54" w:rsidP="00DB7D1D">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51C31A85" w14:textId="77777777" w:rsidR="00157A54" w:rsidRPr="00F21F0E" w:rsidRDefault="00157A54" w:rsidP="00DB7D1D">
            <w:pPr>
              <w:snapToGrid w:val="0"/>
              <w:jc w:val="center"/>
              <w:rPr>
                <w:rFonts w:asciiTheme="majorEastAsia" w:eastAsiaTheme="majorEastAsia" w:hAnsiTheme="majorEastAsia"/>
                <w:color w:val="FFFFFF" w:themeColor="background1"/>
                <w:sz w:val="12"/>
              </w:rPr>
            </w:pPr>
            <w:r w:rsidRPr="00157A54">
              <w:rPr>
                <w:rFonts w:asciiTheme="majorEastAsia" w:eastAsiaTheme="majorEastAsia" w:hAnsiTheme="majorEastAsia" w:hint="eastAsia"/>
                <w:color w:val="FFFFFF" w:themeColor="background1"/>
                <w:w w:val="43"/>
                <w:kern w:val="0"/>
                <w:sz w:val="12"/>
                <w:fitText w:val="158" w:id="-1048905472"/>
              </w:rPr>
              <w:t>ペー</w:t>
            </w:r>
            <w:r w:rsidRPr="00157A54">
              <w:rPr>
                <w:rFonts w:asciiTheme="majorEastAsia" w:eastAsiaTheme="majorEastAsia" w:hAnsiTheme="majorEastAsia" w:hint="eastAsia"/>
                <w:color w:val="FFFFFF" w:themeColor="background1"/>
                <w:spacing w:val="6"/>
                <w:w w:val="43"/>
                <w:kern w:val="0"/>
                <w:sz w:val="12"/>
                <w:fitText w:val="158" w:id="-1048905472"/>
              </w:rPr>
              <w:t>ジ</w:t>
            </w:r>
          </w:p>
        </w:tc>
        <w:tc>
          <w:tcPr>
            <w:tcW w:w="283" w:type="dxa"/>
            <w:tcBorders>
              <w:bottom w:val="single" w:sz="4" w:space="0" w:color="auto"/>
            </w:tcBorders>
            <w:shd w:val="clear" w:color="auto" w:fill="808080" w:themeFill="background1" w:themeFillShade="80"/>
            <w:tcFitText/>
            <w:vAlign w:val="center"/>
          </w:tcPr>
          <w:p w14:paraId="44DD483E" w14:textId="77777777" w:rsidR="00157A54" w:rsidRPr="00F21F0E" w:rsidRDefault="00157A54" w:rsidP="00DB7D1D">
            <w:pPr>
              <w:snapToGrid w:val="0"/>
              <w:jc w:val="center"/>
              <w:rPr>
                <w:rFonts w:asciiTheme="majorEastAsia" w:eastAsiaTheme="majorEastAsia" w:hAnsiTheme="majorEastAsia"/>
                <w:color w:val="FFFFFF" w:themeColor="background1"/>
                <w:sz w:val="12"/>
              </w:rPr>
            </w:pPr>
            <w:r w:rsidRPr="00196152">
              <w:rPr>
                <w:rFonts w:asciiTheme="majorEastAsia" w:eastAsiaTheme="majorEastAsia" w:hAnsiTheme="majorEastAsia"/>
                <w:color w:val="FFFFFF" w:themeColor="background1"/>
                <w:spacing w:val="12"/>
                <w:kern w:val="0"/>
                <w:sz w:val="12"/>
              </w:rPr>
              <w:t>重</w:t>
            </w:r>
            <w:r w:rsidRPr="00196152">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782949E3" w14:textId="77777777" w:rsidR="00157A54" w:rsidRPr="00F21F0E" w:rsidRDefault="00157A54" w:rsidP="00DB7D1D">
            <w:pPr>
              <w:snapToGrid w:val="0"/>
              <w:jc w:val="center"/>
              <w:rPr>
                <w:rFonts w:asciiTheme="majorEastAsia" w:eastAsiaTheme="majorEastAsia" w:hAnsiTheme="majorEastAsia"/>
                <w:color w:val="FFFFFF" w:themeColor="background1"/>
                <w:sz w:val="12"/>
              </w:rPr>
            </w:pPr>
            <w:r w:rsidRPr="00196152">
              <w:rPr>
                <w:rFonts w:asciiTheme="majorEastAsia" w:eastAsiaTheme="majorEastAsia" w:hAnsiTheme="majorEastAsia"/>
                <w:color w:val="FFFFFF" w:themeColor="background1"/>
                <w:spacing w:val="12"/>
                <w:kern w:val="0"/>
                <w:sz w:val="12"/>
              </w:rPr>
              <w:t>記</w:t>
            </w:r>
            <w:r w:rsidRPr="00196152">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nil"/>
            </w:tcBorders>
            <w:shd w:val="clear" w:color="auto" w:fill="808080" w:themeFill="background1" w:themeFillShade="80"/>
            <w:vAlign w:val="center"/>
          </w:tcPr>
          <w:p w14:paraId="630481B9" w14:textId="77777777" w:rsidR="00157A54" w:rsidRPr="0096102B" w:rsidRDefault="00157A54" w:rsidP="00DB7D1D">
            <w:pPr>
              <w:jc w:val="center"/>
              <w:rPr>
                <w:rFonts w:asciiTheme="majorEastAsia" w:eastAsiaTheme="majorEastAsia" w:hAnsiTheme="majorEastAsia"/>
                <w:b/>
                <w:color w:val="FFFFFF" w:themeColor="background1"/>
                <w:sz w:val="22"/>
              </w:rPr>
            </w:pPr>
            <w:r>
              <w:rPr>
                <w:rFonts w:asciiTheme="majorEastAsia" w:eastAsiaTheme="majorEastAsia" w:hAnsiTheme="majorEastAsia"/>
                <w:b/>
                <w:color w:val="FFFFFF" w:themeColor="background1"/>
                <w:sz w:val="18"/>
              </w:rPr>
              <w:t>おおむね満足できる児童への評価と方法</w:t>
            </w:r>
          </w:p>
        </w:tc>
        <w:tc>
          <w:tcPr>
            <w:tcW w:w="652" w:type="dxa"/>
            <w:tcBorders>
              <w:left w:val="nil"/>
              <w:bottom w:val="single" w:sz="4" w:space="0" w:color="auto"/>
              <w:right w:val="single" w:sz="4" w:space="0" w:color="auto"/>
            </w:tcBorders>
            <w:shd w:val="clear" w:color="auto" w:fill="808080" w:themeFill="background1" w:themeFillShade="80"/>
            <w:vAlign w:val="center"/>
          </w:tcPr>
          <w:p w14:paraId="3EF18494" w14:textId="77777777" w:rsidR="00157A54" w:rsidRPr="0096102B" w:rsidRDefault="00157A54" w:rsidP="00DB7D1D">
            <w:pPr>
              <w:jc w:val="center"/>
              <w:rPr>
                <w:color w:val="FFFFFF" w:themeColor="background1"/>
                <w:sz w:val="22"/>
              </w:rPr>
            </w:pPr>
          </w:p>
        </w:tc>
        <w:tc>
          <w:tcPr>
            <w:tcW w:w="652" w:type="dxa"/>
            <w:tcBorders>
              <w:left w:val="single" w:sz="4" w:space="0" w:color="auto"/>
              <w:bottom w:val="single" w:sz="4" w:space="0" w:color="auto"/>
              <w:right w:val="nil"/>
            </w:tcBorders>
            <w:shd w:val="clear" w:color="auto" w:fill="808080" w:themeFill="background1" w:themeFillShade="80"/>
            <w:vAlign w:val="center"/>
          </w:tcPr>
          <w:p w14:paraId="5277EA98" w14:textId="77777777" w:rsidR="00157A54" w:rsidRPr="0096102B" w:rsidRDefault="00157A54" w:rsidP="00DB7D1D">
            <w:pPr>
              <w:jc w:val="center"/>
              <w:rPr>
                <w:color w:val="FFFFFF" w:themeColor="background1"/>
                <w:sz w:val="22"/>
              </w:rPr>
            </w:pPr>
          </w:p>
        </w:tc>
        <w:tc>
          <w:tcPr>
            <w:tcW w:w="4344" w:type="dxa"/>
            <w:tcBorders>
              <w:left w:val="nil"/>
              <w:bottom w:val="single" w:sz="4" w:space="0" w:color="auto"/>
            </w:tcBorders>
            <w:shd w:val="clear" w:color="auto" w:fill="808080" w:themeFill="background1" w:themeFillShade="80"/>
            <w:vAlign w:val="center"/>
          </w:tcPr>
          <w:p w14:paraId="5D6FB856" w14:textId="77777777" w:rsidR="00157A54" w:rsidRPr="0096102B" w:rsidRDefault="00157A54" w:rsidP="00DB7D1D">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83" w:type="dxa"/>
            <w:tcBorders>
              <w:bottom w:val="single" w:sz="4" w:space="0" w:color="auto"/>
              <w:right w:val="nil"/>
            </w:tcBorders>
            <w:shd w:val="clear" w:color="auto" w:fill="808080" w:themeFill="background1" w:themeFillShade="80"/>
            <w:vAlign w:val="center"/>
          </w:tcPr>
          <w:p w14:paraId="21FFA365" w14:textId="77777777" w:rsidR="00157A54" w:rsidRPr="0096102B" w:rsidRDefault="00157A54" w:rsidP="00DB7D1D">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20" w:type="dxa"/>
            <w:tcBorders>
              <w:left w:val="nil"/>
              <w:bottom w:val="single" w:sz="4" w:space="0" w:color="auto"/>
            </w:tcBorders>
            <w:shd w:val="clear" w:color="auto" w:fill="808080" w:themeFill="background1" w:themeFillShade="80"/>
          </w:tcPr>
          <w:p w14:paraId="672C1F99" w14:textId="77777777" w:rsidR="00157A54" w:rsidRDefault="00157A54" w:rsidP="00DB7D1D">
            <w:pPr>
              <w:snapToGrid w:val="0"/>
              <w:spacing w:line="120" w:lineRule="exact"/>
            </w:pPr>
          </w:p>
        </w:tc>
      </w:tr>
      <w:tr w:rsidR="00157A54" w14:paraId="75B064EE" w14:textId="77777777" w:rsidTr="00DB7D1D">
        <w:trPr>
          <w:cantSplit/>
          <w:trHeight w:val="444"/>
        </w:trPr>
        <w:tc>
          <w:tcPr>
            <w:tcW w:w="104" w:type="dxa"/>
            <w:tcBorders>
              <w:top w:val="nil"/>
              <w:bottom w:val="nil"/>
              <w:right w:val="nil"/>
            </w:tcBorders>
          </w:tcPr>
          <w:p w14:paraId="708FABC6" w14:textId="77777777" w:rsidR="00157A54" w:rsidRPr="00157A54" w:rsidRDefault="00157A54" w:rsidP="00DB7D1D">
            <w:pPr>
              <w:snapToGrid w:val="0"/>
              <w:ind w:leftChars="-100" w:left="-260" w:rightChars="-100" w:right="-260"/>
              <w:rPr>
                <w:rFonts w:asciiTheme="majorEastAsia" w:eastAsiaTheme="majorEastAsia" w:hAnsiTheme="majorEastAsia"/>
                <w:sz w:val="10"/>
                <w:szCs w:val="10"/>
              </w:rPr>
            </w:pPr>
          </w:p>
        </w:tc>
        <w:tc>
          <w:tcPr>
            <w:tcW w:w="3485" w:type="dxa"/>
            <w:vMerge w:val="restart"/>
            <w:tcBorders>
              <w:left w:val="nil"/>
            </w:tcBorders>
          </w:tcPr>
          <w:p w14:paraId="52BDCBBB" w14:textId="77777777" w:rsidR="00157A54" w:rsidRPr="00F073E8" w:rsidRDefault="00157A54" w:rsidP="00DB7D1D">
            <w:pPr>
              <w:widowControl/>
              <w:autoSpaceDE w:val="0"/>
              <w:autoSpaceDN w:val="0"/>
              <w:adjustRightInd w:val="0"/>
              <w:spacing w:line="200" w:lineRule="exact"/>
              <w:ind w:leftChars="100" w:left="260" w:rightChars="50" w:right="130"/>
              <w:jc w:val="left"/>
              <w:rPr>
                <w:rStyle w:val="ab"/>
              </w:rPr>
            </w:pPr>
            <w:r w:rsidRPr="00F073E8">
              <w:rPr>
                <w:rStyle w:val="ab"/>
                <w:rFonts w:hint="eastAsia"/>
              </w:rPr>
              <w:t>・水のあたたまり方をまとめる。</w:t>
            </w:r>
          </w:p>
          <w:p w14:paraId="563DA810" w14:textId="77777777" w:rsidR="00157A54" w:rsidRPr="003F5A00" w:rsidRDefault="00157A54" w:rsidP="00DB7D1D">
            <w:pPr>
              <w:widowControl/>
              <w:autoSpaceDE w:val="0"/>
              <w:autoSpaceDN w:val="0"/>
              <w:adjustRightInd w:val="0"/>
              <w:spacing w:line="200" w:lineRule="exact"/>
              <w:ind w:leftChars="100" w:left="400" w:rightChars="50" w:right="130" w:hangingChars="100" w:hanging="140"/>
              <w:jc w:val="left"/>
              <w:rPr>
                <w:rStyle w:val="ab"/>
              </w:rPr>
            </w:pPr>
            <w:r w:rsidRPr="00F073E8">
              <w:rPr>
                <w:rStyle w:val="ab"/>
                <w:rFonts w:hint="eastAsia"/>
              </w:rPr>
              <w:t>・物のあたたまり方について</w:t>
            </w:r>
            <w:r>
              <w:rPr>
                <w:rStyle w:val="ab"/>
                <w:rFonts w:hint="eastAsia"/>
              </w:rPr>
              <w:t>、</w:t>
            </w:r>
            <w:r w:rsidRPr="00F073E8">
              <w:rPr>
                <w:rStyle w:val="ab"/>
                <w:rFonts w:hint="eastAsia"/>
              </w:rPr>
              <w:t>学んだことをまとめる。</w:t>
            </w:r>
          </w:p>
        </w:tc>
        <w:tc>
          <w:tcPr>
            <w:tcW w:w="283" w:type="dxa"/>
            <w:vMerge w:val="restart"/>
            <w:vAlign w:val="center"/>
          </w:tcPr>
          <w:p w14:paraId="16655391" w14:textId="77777777" w:rsidR="00157A54" w:rsidRPr="00F073E8" w:rsidRDefault="00157A54" w:rsidP="00DB7D1D">
            <w:pPr>
              <w:snapToGrid w:val="0"/>
              <w:spacing w:line="200" w:lineRule="exact"/>
              <w:jc w:val="center"/>
              <w:rPr>
                <w:rFonts w:asciiTheme="majorEastAsia" w:eastAsiaTheme="majorEastAsia" w:hAnsiTheme="majorEastAsia"/>
                <w:sz w:val="14"/>
                <w:szCs w:val="14"/>
              </w:rPr>
            </w:pPr>
            <w:r w:rsidRPr="00F073E8">
              <w:rPr>
                <w:rFonts w:asciiTheme="majorEastAsia" w:eastAsiaTheme="majorEastAsia" w:hAnsiTheme="majorEastAsia"/>
                <w:sz w:val="14"/>
                <w:szCs w:val="14"/>
              </w:rPr>
              <w:t>1</w:t>
            </w:r>
          </w:p>
          <w:p w14:paraId="4843AEC7" w14:textId="77777777" w:rsidR="00157A54" w:rsidRPr="0082008D" w:rsidRDefault="00157A54" w:rsidP="00DB7D1D">
            <w:pPr>
              <w:snapToGrid w:val="0"/>
              <w:spacing w:line="200" w:lineRule="exact"/>
              <w:jc w:val="center"/>
              <w:rPr>
                <w:rFonts w:asciiTheme="majorEastAsia" w:eastAsiaTheme="majorEastAsia" w:hAnsiTheme="majorEastAsia"/>
                <w:sz w:val="14"/>
                <w:szCs w:val="14"/>
              </w:rPr>
            </w:pPr>
            <w:r w:rsidRPr="00F073E8">
              <w:rPr>
                <w:rFonts w:asciiTheme="majorEastAsia" w:eastAsiaTheme="majorEastAsia" w:hAnsiTheme="majorEastAsia"/>
                <w:sz w:val="14"/>
                <w:szCs w:val="14"/>
              </w:rPr>
              <w:t>(2)</w:t>
            </w:r>
          </w:p>
        </w:tc>
        <w:tc>
          <w:tcPr>
            <w:tcW w:w="283" w:type="dxa"/>
            <w:vMerge w:val="restart"/>
            <w:textDirection w:val="tbRlV"/>
            <w:vAlign w:val="center"/>
          </w:tcPr>
          <w:p w14:paraId="6794DE9C" w14:textId="77777777" w:rsidR="00157A54" w:rsidRPr="0082008D" w:rsidRDefault="00157A54" w:rsidP="00DB7D1D">
            <w:pPr>
              <w:snapToGrid w:val="0"/>
              <w:spacing w:line="200" w:lineRule="exact"/>
              <w:jc w:val="center"/>
              <w:rPr>
                <w:rFonts w:asciiTheme="majorEastAsia" w:eastAsiaTheme="majorEastAsia" w:hAnsiTheme="majorEastAsia"/>
                <w:sz w:val="14"/>
                <w:szCs w:val="14"/>
              </w:rPr>
            </w:pPr>
            <w:r w:rsidRPr="00123FBE">
              <w:rPr>
                <w:rFonts w:asciiTheme="majorEastAsia" w:eastAsiaTheme="majorEastAsia" w:hAnsiTheme="majorEastAsia"/>
                <w:sz w:val="14"/>
                <w:szCs w:val="14"/>
                <w:eastAsianLayout w:id="2094759938" w:vert="1" w:vertCompress="1"/>
              </w:rPr>
              <w:t>144</w:t>
            </w:r>
            <w:r w:rsidRPr="00553402">
              <w:rPr>
                <w:rFonts w:asciiTheme="majorEastAsia" w:eastAsiaTheme="majorEastAsia" w:hAnsiTheme="majorEastAsia" w:hint="eastAsia"/>
                <w:sz w:val="14"/>
                <w:szCs w:val="14"/>
              </w:rPr>
              <w:t>～</w:t>
            </w:r>
            <w:r w:rsidRPr="00123FBE">
              <w:rPr>
                <w:rFonts w:asciiTheme="majorEastAsia" w:eastAsiaTheme="majorEastAsia" w:hAnsiTheme="majorEastAsia"/>
                <w:sz w:val="14"/>
                <w:szCs w:val="14"/>
                <w:eastAsianLayout w:id="2094759939" w:vert="1" w:vertCompress="1"/>
              </w:rPr>
              <w:t>147</w:t>
            </w:r>
          </w:p>
        </w:tc>
        <w:tc>
          <w:tcPr>
            <w:tcW w:w="283" w:type="dxa"/>
            <w:tcBorders>
              <w:top w:val="single" w:sz="4" w:space="0" w:color="auto"/>
              <w:bottom w:val="dashSmallGap" w:sz="4" w:space="0" w:color="auto"/>
            </w:tcBorders>
            <w:vAlign w:val="center"/>
          </w:tcPr>
          <w:p w14:paraId="552CEA1A" w14:textId="77777777" w:rsidR="00157A54" w:rsidRDefault="00157A54" w:rsidP="00DB7D1D">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態</w:t>
            </w:r>
          </w:p>
        </w:tc>
        <w:tc>
          <w:tcPr>
            <w:tcW w:w="283" w:type="dxa"/>
            <w:tcBorders>
              <w:top w:val="single" w:sz="4" w:space="0" w:color="auto"/>
              <w:bottom w:val="dashSmallGap" w:sz="4" w:space="0" w:color="auto"/>
            </w:tcBorders>
            <w:vAlign w:val="center"/>
          </w:tcPr>
          <w:p w14:paraId="371DC2B5" w14:textId="77777777" w:rsidR="00157A54" w:rsidRDefault="00157A54" w:rsidP="00DB7D1D">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dashSmallGap" w:sz="4" w:space="0" w:color="auto"/>
              <w:right w:val="nil"/>
            </w:tcBorders>
            <w:tcMar>
              <w:top w:w="57" w:type="dxa"/>
              <w:left w:w="142" w:type="dxa"/>
              <w:bottom w:w="57" w:type="dxa"/>
              <w:right w:w="142" w:type="dxa"/>
            </w:tcMar>
          </w:tcPr>
          <w:p w14:paraId="0BC37CBD" w14:textId="77777777" w:rsidR="00157A54" w:rsidRPr="00F66C9F" w:rsidRDefault="00157A54" w:rsidP="00DB7D1D">
            <w:pPr>
              <w:widowControl/>
              <w:tabs>
                <w:tab w:val="right" w:pos="3835"/>
              </w:tabs>
              <w:topLinePunct/>
              <w:autoSpaceDE w:val="0"/>
              <w:autoSpaceDN w:val="0"/>
              <w:adjustRightInd w:val="0"/>
              <w:spacing w:line="200" w:lineRule="exact"/>
              <w:jc w:val="left"/>
              <w:rPr>
                <w:rStyle w:val="ab"/>
              </w:rPr>
            </w:pPr>
            <w:r w:rsidRPr="00123FBE">
              <w:rPr>
                <w:rFonts w:asciiTheme="majorEastAsia" w:eastAsiaTheme="majorEastAsia" w:hAnsiTheme="majorEastAsia" w:hint="eastAsia"/>
                <w:b/>
                <w:sz w:val="14"/>
                <w:szCs w:val="14"/>
              </w:rPr>
              <w:t>【態②】物のあたたまり方について学んだことを生かして</w:t>
            </w:r>
            <w:r>
              <w:rPr>
                <w:rFonts w:asciiTheme="majorEastAsia" w:eastAsiaTheme="majorEastAsia" w:hAnsiTheme="majorEastAsia" w:hint="eastAsia"/>
                <w:b/>
                <w:sz w:val="14"/>
                <w:szCs w:val="14"/>
              </w:rPr>
              <w:t>、</w:t>
            </w:r>
            <w:r w:rsidRPr="00123FBE">
              <w:rPr>
                <w:rFonts w:asciiTheme="majorEastAsia" w:eastAsiaTheme="majorEastAsia" w:hAnsiTheme="majorEastAsia" w:hint="eastAsia"/>
                <w:b/>
                <w:sz w:val="14"/>
                <w:szCs w:val="14"/>
              </w:rPr>
              <w:t>身の回りの事物・現象について考えようとしているかを評価する。</w:t>
            </w:r>
            <w:r>
              <w:rPr>
                <w:rFonts w:asciiTheme="majorEastAsia" w:eastAsiaTheme="majorEastAsia" w:hAnsiTheme="majorEastAsia" w:hint="eastAsia"/>
                <w:b/>
                <w:sz w:val="14"/>
                <w:szCs w:val="14"/>
              </w:rPr>
              <w:t xml:space="preserve">　　　　　　　　　　　【発言分析・行動</w:t>
            </w:r>
            <w:r w:rsidRPr="00123FBE">
              <w:rPr>
                <w:rFonts w:asciiTheme="majorEastAsia" w:eastAsiaTheme="majorEastAsia" w:hAnsiTheme="majorEastAsia" w:hint="eastAsia"/>
                <w:b/>
                <w:sz w:val="14"/>
                <w:szCs w:val="14"/>
              </w:rPr>
              <w:t>分析】</w:t>
            </w:r>
          </w:p>
        </w:tc>
        <w:tc>
          <w:tcPr>
            <w:tcW w:w="652" w:type="dxa"/>
            <w:tcBorders>
              <w:top w:val="single" w:sz="4" w:space="0" w:color="auto"/>
              <w:left w:val="nil"/>
              <w:bottom w:val="dashSmallGap" w:sz="4" w:space="0" w:color="auto"/>
            </w:tcBorders>
            <w:tcMar>
              <w:top w:w="57" w:type="dxa"/>
              <w:left w:w="142" w:type="dxa"/>
              <w:bottom w:w="57" w:type="dxa"/>
              <w:right w:w="142" w:type="dxa"/>
            </w:tcMar>
          </w:tcPr>
          <w:p w14:paraId="6595101C" w14:textId="77777777" w:rsidR="00157A54" w:rsidRPr="00F66C9F" w:rsidRDefault="00157A54" w:rsidP="00DB7D1D">
            <w:pPr>
              <w:snapToGrid w:val="0"/>
              <w:spacing w:line="200" w:lineRule="exact"/>
              <w:rPr>
                <w:rStyle w:val="ab"/>
              </w:rPr>
            </w:pPr>
          </w:p>
        </w:tc>
        <w:tc>
          <w:tcPr>
            <w:tcW w:w="652" w:type="dxa"/>
            <w:tcBorders>
              <w:top w:val="single" w:sz="4" w:space="0" w:color="auto"/>
              <w:left w:val="nil"/>
              <w:bottom w:val="dashSmallGap" w:sz="4" w:space="0" w:color="auto"/>
              <w:right w:val="nil"/>
            </w:tcBorders>
          </w:tcPr>
          <w:p w14:paraId="2297FDE1" w14:textId="77777777" w:rsidR="00157A54" w:rsidRPr="00F66C9F" w:rsidRDefault="00157A54" w:rsidP="00DB7D1D">
            <w:pPr>
              <w:snapToGrid w:val="0"/>
              <w:spacing w:line="200" w:lineRule="exact"/>
              <w:rPr>
                <w:rStyle w:val="ab"/>
              </w:rPr>
            </w:pPr>
          </w:p>
        </w:tc>
        <w:tc>
          <w:tcPr>
            <w:tcW w:w="4344" w:type="dxa"/>
            <w:tcBorders>
              <w:top w:val="single" w:sz="4" w:space="0" w:color="auto"/>
              <w:left w:val="nil"/>
              <w:bottom w:val="dashSmallGap" w:sz="4" w:space="0" w:color="auto"/>
            </w:tcBorders>
            <w:tcMar>
              <w:top w:w="57" w:type="dxa"/>
              <w:left w:w="142" w:type="dxa"/>
              <w:bottom w:w="57" w:type="dxa"/>
              <w:right w:w="142" w:type="dxa"/>
            </w:tcMar>
          </w:tcPr>
          <w:p w14:paraId="3BF3764F" w14:textId="77777777" w:rsidR="00157A54" w:rsidRPr="00F66C9F" w:rsidRDefault="00157A54" w:rsidP="00DB7D1D">
            <w:pPr>
              <w:widowControl/>
              <w:autoSpaceDE w:val="0"/>
              <w:autoSpaceDN w:val="0"/>
              <w:adjustRightInd w:val="0"/>
              <w:spacing w:line="200" w:lineRule="exact"/>
              <w:jc w:val="left"/>
              <w:rPr>
                <w:rStyle w:val="ab"/>
              </w:rPr>
            </w:pPr>
            <w:r w:rsidRPr="00123FBE">
              <w:rPr>
                <w:rStyle w:val="ab"/>
                <w:rFonts w:hint="eastAsia"/>
              </w:rPr>
              <w:t>物のあたたまり方について学んだことを生かして</w:t>
            </w:r>
            <w:r>
              <w:rPr>
                <w:rStyle w:val="ab"/>
                <w:rFonts w:hint="eastAsia"/>
              </w:rPr>
              <w:t>、</w:t>
            </w:r>
            <w:r w:rsidRPr="00123FBE">
              <w:rPr>
                <w:rStyle w:val="ab"/>
                <w:rFonts w:hint="eastAsia"/>
              </w:rPr>
              <w:t>日常生活に見られる工夫について</w:t>
            </w:r>
            <w:r>
              <w:rPr>
                <w:rStyle w:val="ab"/>
                <w:rFonts w:hint="eastAsia"/>
              </w:rPr>
              <w:t>、</w:t>
            </w:r>
            <w:r w:rsidRPr="00123FBE">
              <w:rPr>
                <w:rStyle w:val="ab"/>
                <w:rFonts w:hint="eastAsia"/>
              </w:rPr>
              <w:t>意義や有用性の視点から考えようとしている。</w:t>
            </w:r>
          </w:p>
        </w:tc>
        <w:tc>
          <w:tcPr>
            <w:tcW w:w="4383" w:type="dxa"/>
            <w:tcBorders>
              <w:top w:val="single" w:sz="4" w:space="0" w:color="auto"/>
              <w:bottom w:val="dashSmallGap" w:sz="4" w:space="0" w:color="auto"/>
              <w:right w:val="nil"/>
            </w:tcBorders>
            <w:shd w:val="clear" w:color="auto" w:fill="auto"/>
            <w:tcMar>
              <w:top w:w="57" w:type="dxa"/>
              <w:left w:w="142" w:type="dxa"/>
              <w:bottom w:w="57" w:type="dxa"/>
              <w:right w:w="142" w:type="dxa"/>
            </w:tcMar>
          </w:tcPr>
          <w:p w14:paraId="060E78D0" w14:textId="12B4B6A1" w:rsidR="00157A54" w:rsidRPr="00F66C9F" w:rsidRDefault="00157A54" w:rsidP="00DB7D1D">
            <w:pPr>
              <w:widowControl/>
              <w:autoSpaceDE w:val="0"/>
              <w:autoSpaceDN w:val="0"/>
              <w:adjustRightInd w:val="0"/>
              <w:spacing w:line="200" w:lineRule="exact"/>
              <w:jc w:val="left"/>
              <w:rPr>
                <w:rStyle w:val="ab"/>
              </w:rPr>
            </w:pPr>
            <w:r w:rsidRPr="00123FBE">
              <w:rPr>
                <w:rStyle w:val="ab"/>
                <w:rFonts w:hint="eastAsia"/>
              </w:rPr>
              <w:t>エアコンの吹き出し口の向きが冷房時と暖房時では異なること</w:t>
            </w:r>
            <w:r>
              <w:rPr>
                <w:rStyle w:val="ab"/>
                <w:rFonts w:hint="eastAsia"/>
              </w:rPr>
              <w:t>など</w:t>
            </w:r>
            <w:r w:rsidRPr="00123FBE">
              <w:rPr>
                <w:rStyle w:val="ab"/>
                <w:rFonts w:hint="eastAsia"/>
              </w:rPr>
              <w:t>を伝え</w:t>
            </w:r>
            <w:r>
              <w:rPr>
                <w:rStyle w:val="ab"/>
                <w:rFonts w:hint="eastAsia"/>
              </w:rPr>
              <w:t>、</w:t>
            </w:r>
            <w:r w:rsidR="00264F86">
              <w:rPr>
                <w:rStyle w:val="ab"/>
                <w:rFonts w:hint="eastAsia"/>
              </w:rPr>
              <w:t>その理由を考えて</w:t>
            </w:r>
            <w:r>
              <w:rPr>
                <w:rStyle w:val="ab"/>
                <w:rFonts w:hint="eastAsia"/>
              </w:rPr>
              <w:t>、</w:t>
            </w:r>
            <w:r w:rsidRPr="00123FBE">
              <w:rPr>
                <w:rStyle w:val="ab"/>
                <w:rFonts w:hint="eastAsia"/>
              </w:rPr>
              <w:t>空気のあたたまり方と日常生活との関わりに気づくことができるように</w:t>
            </w:r>
            <w:r>
              <w:rPr>
                <w:rStyle w:val="ab"/>
                <w:rFonts w:hint="eastAsia"/>
              </w:rPr>
              <w:t>、</w:t>
            </w:r>
            <w:r w:rsidRPr="00123FBE">
              <w:rPr>
                <w:rStyle w:val="ab"/>
                <w:rFonts w:hint="eastAsia"/>
              </w:rPr>
              <w:t>助言・援助する。</w:t>
            </w:r>
          </w:p>
        </w:tc>
        <w:tc>
          <w:tcPr>
            <w:tcW w:w="120" w:type="dxa"/>
            <w:tcBorders>
              <w:top w:val="nil"/>
              <w:left w:val="nil"/>
              <w:bottom w:val="nil"/>
            </w:tcBorders>
            <w:shd w:val="clear" w:color="auto" w:fill="auto"/>
          </w:tcPr>
          <w:p w14:paraId="743D7B4E" w14:textId="77777777" w:rsidR="00157A54" w:rsidRDefault="00157A54" w:rsidP="00DB7D1D"/>
        </w:tc>
      </w:tr>
      <w:tr w:rsidR="00157A54" w14:paraId="630483FB" w14:textId="77777777" w:rsidTr="00C746C0">
        <w:trPr>
          <w:cantSplit/>
          <w:trHeight w:val="548"/>
        </w:trPr>
        <w:tc>
          <w:tcPr>
            <w:tcW w:w="104" w:type="dxa"/>
            <w:tcBorders>
              <w:top w:val="nil"/>
              <w:bottom w:val="single" w:sz="4" w:space="0" w:color="auto"/>
              <w:right w:val="nil"/>
            </w:tcBorders>
          </w:tcPr>
          <w:p w14:paraId="3D24845F" w14:textId="77777777" w:rsidR="00157A54" w:rsidRPr="00157A54" w:rsidRDefault="00157A54" w:rsidP="001A66A0">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3CF6FA2B" w14:textId="77777777" w:rsidR="00157A54" w:rsidRPr="0082008D" w:rsidRDefault="00157A54" w:rsidP="001A66A0">
            <w:pPr>
              <w:snapToGrid w:val="0"/>
              <w:spacing w:line="200" w:lineRule="exact"/>
              <w:ind w:leftChars="50" w:left="130" w:rightChars="50" w:right="130"/>
              <w:rPr>
                <w:rFonts w:asciiTheme="majorEastAsia" w:eastAsiaTheme="majorEastAsia" w:hAnsiTheme="majorEastAsia"/>
                <w:sz w:val="14"/>
                <w:szCs w:val="14"/>
              </w:rPr>
            </w:pPr>
          </w:p>
        </w:tc>
        <w:tc>
          <w:tcPr>
            <w:tcW w:w="283" w:type="dxa"/>
            <w:vMerge/>
            <w:vAlign w:val="center"/>
          </w:tcPr>
          <w:p w14:paraId="69E80C4D" w14:textId="77777777" w:rsidR="00157A54" w:rsidRPr="0082008D" w:rsidRDefault="00157A54" w:rsidP="001A66A0">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062CC729" w14:textId="77777777" w:rsidR="00157A54" w:rsidRPr="0082008D" w:rsidRDefault="00157A54" w:rsidP="001A66A0">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14:paraId="7EE1138F" w14:textId="77777777" w:rsidR="00157A54" w:rsidRDefault="00157A54"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dashSmallGap" w:sz="4" w:space="0" w:color="auto"/>
              <w:bottom w:val="single" w:sz="4" w:space="0" w:color="auto"/>
            </w:tcBorders>
            <w:vAlign w:val="center"/>
          </w:tcPr>
          <w:p w14:paraId="1BB84079" w14:textId="77777777" w:rsidR="00157A54" w:rsidRDefault="00157A54"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dashSmallGap" w:sz="4" w:space="0" w:color="auto"/>
              <w:bottom w:val="single" w:sz="4" w:space="0" w:color="auto"/>
              <w:right w:val="nil"/>
            </w:tcBorders>
            <w:tcMar>
              <w:top w:w="57" w:type="dxa"/>
              <w:left w:w="142" w:type="dxa"/>
              <w:bottom w:w="57" w:type="dxa"/>
              <w:right w:w="142" w:type="dxa"/>
            </w:tcMar>
          </w:tcPr>
          <w:p w14:paraId="068E2E9D" w14:textId="565F223A" w:rsidR="00157A54" w:rsidRPr="00F66C9F" w:rsidRDefault="00157A54" w:rsidP="00123FBE">
            <w:pPr>
              <w:widowControl/>
              <w:tabs>
                <w:tab w:val="right" w:pos="3835"/>
              </w:tabs>
              <w:topLinePunct/>
              <w:autoSpaceDE w:val="0"/>
              <w:autoSpaceDN w:val="0"/>
              <w:adjustRightInd w:val="0"/>
              <w:spacing w:line="200" w:lineRule="exact"/>
              <w:jc w:val="left"/>
              <w:rPr>
                <w:rStyle w:val="ab"/>
              </w:rPr>
            </w:pPr>
            <w:r w:rsidRPr="00123FBE">
              <w:rPr>
                <w:rFonts w:asciiTheme="majorEastAsia" w:eastAsiaTheme="majorEastAsia" w:hAnsiTheme="majorEastAsia" w:hint="eastAsia"/>
                <w:b/>
                <w:sz w:val="14"/>
                <w:szCs w:val="14"/>
              </w:rPr>
              <w:t>【知①】金属は熱せられた部分から順にあたたまるが</w:t>
            </w:r>
            <w:r>
              <w:rPr>
                <w:rFonts w:asciiTheme="majorEastAsia" w:eastAsiaTheme="majorEastAsia" w:hAnsiTheme="majorEastAsia" w:hint="eastAsia"/>
                <w:b/>
                <w:sz w:val="14"/>
                <w:szCs w:val="14"/>
              </w:rPr>
              <w:t>、</w:t>
            </w:r>
            <w:r w:rsidRPr="00123FBE">
              <w:rPr>
                <w:rFonts w:asciiTheme="majorEastAsia" w:eastAsiaTheme="majorEastAsia" w:hAnsiTheme="majorEastAsia" w:hint="eastAsia"/>
                <w:b/>
                <w:sz w:val="14"/>
                <w:szCs w:val="14"/>
              </w:rPr>
              <w:t>空気や水は熱せられた部分が移動して全体があたたまることを理解しているかを評価する。</w:t>
            </w:r>
            <w:r>
              <w:rPr>
                <w:rFonts w:asciiTheme="majorEastAsia" w:eastAsiaTheme="majorEastAsia" w:hAnsiTheme="majorEastAsia" w:hint="eastAsia"/>
                <w:b/>
                <w:sz w:val="14"/>
                <w:szCs w:val="14"/>
              </w:rPr>
              <w:t xml:space="preserve">　　</w:t>
            </w:r>
            <w:r w:rsidRPr="00123FBE">
              <w:rPr>
                <w:rFonts w:asciiTheme="majorEastAsia" w:eastAsiaTheme="majorEastAsia" w:hAnsiTheme="majorEastAsia" w:hint="eastAsia"/>
                <w:b/>
                <w:sz w:val="14"/>
                <w:szCs w:val="14"/>
              </w:rPr>
              <w:t>【発言分析・記述分析】</w:t>
            </w:r>
          </w:p>
        </w:tc>
        <w:tc>
          <w:tcPr>
            <w:tcW w:w="652" w:type="dxa"/>
            <w:tcBorders>
              <w:top w:val="dashSmallGap" w:sz="4" w:space="0" w:color="auto"/>
              <w:left w:val="nil"/>
              <w:bottom w:val="single" w:sz="4" w:space="0" w:color="auto"/>
            </w:tcBorders>
            <w:tcMar>
              <w:top w:w="57" w:type="dxa"/>
              <w:left w:w="142" w:type="dxa"/>
              <w:bottom w:w="57" w:type="dxa"/>
              <w:right w:w="142" w:type="dxa"/>
            </w:tcMar>
          </w:tcPr>
          <w:p w14:paraId="179EE98C" w14:textId="77777777" w:rsidR="00157A54" w:rsidRPr="00F66C9F" w:rsidRDefault="00157A54" w:rsidP="001A66A0">
            <w:pPr>
              <w:snapToGrid w:val="0"/>
              <w:spacing w:line="200" w:lineRule="exact"/>
              <w:rPr>
                <w:rStyle w:val="ab"/>
              </w:rPr>
            </w:pPr>
          </w:p>
        </w:tc>
        <w:tc>
          <w:tcPr>
            <w:tcW w:w="652" w:type="dxa"/>
            <w:tcBorders>
              <w:top w:val="dashSmallGap" w:sz="4" w:space="0" w:color="auto"/>
              <w:left w:val="nil"/>
              <w:bottom w:val="single" w:sz="4" w:space="0" w:color="auto"/>
              <w:right w:val="nil"/>
            </w:tcBorders>
          </w:tcPr>
          <w:p w14:paraId="46724F4A" w14:textId="77777777" w:rsidR="00157A54" w:rsidRPr="00F66C9F" w:rsidRDefault="00157A54" w:rsidP="001A66A0">
            <w:pPr>
              <w:snapToGrid w:val="0"/>
              <w:spacing w:line="200" w:lineRule="exact"/>
              <w:rPr>
                <w:rStyle w:val="ab"/>
              </w:rPr>
            </w:pPr>
          </w:p>
        </w:tc>
        <w:tc>
          <w:tcPr>
            <w:tcW w:w="4344" w:type="dxa"/>
            <w:tcBorders>
              <w:top w:val="dashSmallGap" w:sz="4" w:space="0" w:color="auto"/>
              <w:left w:val="nil"/>
              <w:bottom w:val="single" w:sz="4" w:space="0" w:color="auto"/>
            </w:tcBorders>
            <w:shd w:val="clear" w:color="auto" w:fill="auto"/>
            <w:tcMar>
              <w:top w:w="57" w:type="dxa"/>
              <w:left w:w="142" w:type="dxa"/>
              <w:bottom w:w="57" w:type="dxa"/>
              <w:right w:w="142" w:type="dxa"/>
            </w:tcMar>
          </w:tcPr>
          <w:p w14:paraId="2A58A2E6" w14:textId="29DC25B8" w:rsidR="00157A54" w:rsidRPr="00F66C9F" w:rsidRDefault="00157A54" w:rsidP="001A66A0">
            <w:pPr>
              <w:widowControl/>
              <w:autoSpaceDE w:val="0"/>
              <w:autoSpaceDN w:val="0"/>
              <w:adjustRightInd w:val="0"/>
              <w:spacing w:line="200" w:lineRule="exact"/>
              <w:jc w:val="left"/>
              <w:rPr>
                <w:rStyle w:val="ab"/>
              </w:rPr>
            </w:pPr>
            <w:r w:rsidRPr="00123FBE">
              <w:rPr>
                <w:rStyle w:val="ab"/>
                <w:rFonts w:hint="eastAsia"/>
              </w:rPr>
              <w:t>金属は熱せられた部分から順にあたたまるが</w:t>
            </w:r>
            <w:r>
              <w:rPr>
                <w:rStyle w:val="ab"/>
                <w:rFonts w:hint="eastAsia"/>
              </w:rPr>
              <w:t>、</w:t>
            </w:r>
            <w:r w:rsidRPr="00123FBE">
              <w:rPr>
                <w:rStyle w:val="ab"/>
                <w:rFonts w:hint="eastAsia"/>
              </w:rPr>
              <w:t>空気や水は熱せられた部分が移動して全体があたたまることを</w:t>
            </w:r>
            <w:r w:rsidRPr="00157A54">
              <w:rPr>
                <w:rStyle w:val="ab"/>
                <w:rFonts w:hint="eastAsia"/>
              </w:rPr>
              <w:t>説明できる程度に</w:t>
            </w:r>
            <w:r w:rsidRPr="00123FBE">
              <w:rPr>
                <w:rStyle w:val="ab"/>
                <w:rFonts w:hint="eastAsia"/>
              </w:rPr>
              <w:t>理解している。</w:t>
            </w:r>
          </w:p>
        </w:tc>
        <w:tc>
          <w:tcPr>
            <w:tcW w:w="4383" w:type="dxa"/>
            <w:tcBorders>
              <w:top w:val="dashSmallGap" w:sz="4" w:space="0" w:color="auto"/>
              <w:bottom w:val="single" w:sz="4" w:space="0" w:color="auto"/>
              <w:right w:val="nil"/>
            </w:tcBorders>
            <w:shd w:val="clear" w:color="auto" w:fill="auto"/>
            <w:tcMar>
              <w:top w:w="57" w:type="dxa"/>
              <w:left w:w="142" w:type="dxa"/>
              <w:bottom w:w="57" w:type="dxa"/>
              <w:right w:w="142" w:type="dxa"/>
            </w:tcMar>
          </w:tcPr>
          <w:p w14:paraId="256E234E" w14:textId="560BE7E3" w:rsidR="00157A54" w:rsidRPr="00F66C9F" w:rsidRDefault="00157A54" w:rsidP="001A66A0">
            <w:pPr>
              <w:widowControl/>
              <w:autoSpaceDE w:val="0"/>
              <w:autoSpaceDN w:val="0"/>
              <w:adjustRightInd w:val="0"/>
              <w:spacing w:line="200" w:lineRule="exact"/>
              <w:jc w:val="left"/>
              <w:rPr>
                <w:rStyle w:val="ab"/>
              </w:rPr>
            </w:pPr>
            <w:r>
              <w:rPr>
                <w:rStyle w:val="ab"/>
                <w:rFonts w:hint="eastAsia"/>
              </w:rPr>
              <w:t>これまでの実験結果やまとめを振り返って、</w:t>
            </w:r>
            <w:r w:rsidRPr="00123FBE">
              <w:rPr>
                <w:rStyle w:val="ab"/>
                <w:rFonts w:hint="eastAsia"/>
              </w:rPr>
              <w:t>物のあたたまり方について理解できるように</w:t>
            </w:r>
            <w:r>
              <w:rPr>
                <w:rStyle w:val="ab"/>
                <w:rFonts w:hint="eastAsia"/>
              </w:rPr>
              <w:t>、</w:t>
            </w:r>
            <w:r w:rsidRPr="00123FBE">
              <w:rPr>
                <w:rStyle w:val="ab"/>
                <w:rFonts w:hint="eastAsia"/>
              </w:rPr>
              <w:t>助言・援助する。</w:t>
            </w:r>
          </w:p>
        </w:tc>
        <w:tc>
          <w:tcPr>
            <w:tcW w:w="120" w:type="dxa"/>
            <w:tcBorders>
              <w:top w:val="nil"/>
              <w:left w:val="nil"/>
              <w:bottom w:val="single" w:sz="4" w:space="0" w:color="auto"/>
            </w:tcBorders>
            <w:shd w:val="clear" w:color="auto" w:fill="auto"/>
          </w:tcPr>
          <w:p w14:paraId="0D4D2155" w14:textId="77777777" w:rsidR="00157A54" w:rsidRDefault="00157A54" w:rsidP="001A66A0"/>
        </w:tc>
      </w:tr>
    </w:tbl>
    <w:p w14:paraId="3F4826AD" w14:textId="77777777" w:rsidR="00174456" w:rsidRDefault="00174456" w:rsidP="00174456">
      <w:pPr>
        <w:snapToGrid w:val="0"/>
        <w:spacing w:line="80" w:lineRule="exact"/>
        <w:rPr>
          <w:rFonts w:asciiTheme="majorEastAsia" w:eastAsiaTheme="majorEastAsia" w:hAnsiTheme="majorEastAsia"/>
          <w:sz w:val="16"/>
        </w:rPr>
      </w:pPr>
    </w:p>
    <w:p w14:paraId="1B4BA342" w14:textId="39AFB29A" w:rsidR="00E3515E" w:rsidRDefault="00817FF8" w:rsidP="00E3515E">
      <w:pPr>
        <w:snapToGrid w:val="0"/>
        <w:spacing w:line="200" w:lineRule="exact"/>
        <w:rPr>
          <w:rFonts w:asciiTheme="majorEastAsia" w:eastAsiaTheme="majorEastAsia" w:hAnsiTheme="majorEastAsia"/>
          <w:sz w:val="16"/>
        </w:rPr>
      </w:pP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p>
    <w:p w14:paraId="3FC2D8B8" w14:textId="7EE263BC" w:rsidR="00157A54" w:rsidRDefault="00157A54">
      <w:pPr>
        <w:widowControl/>
        <w:jc w:val="left"/>
        <w:rPr>
          <w:rFonts w:asciiTheme="majorEastAsia" w:eastAsiaTheme="majorEastAsia" w:hAnsiTheme="majorEastAsia"/>
          <w:sz w:val="16"/>
        </w:rPr>
      </w:pPr>
      <w:r>
        <w:rPr>
          <w:rFonts w:asciiTheme="majorEastAsia" w:eastAsiaTheme="majorEastAsia" w:hAnsiTheme="majorEastAsia"/>
          <w:sz w:val="16"/>
        </w:rPr>
        <w:br w:type="page"/>
      </w:r>
    </w:p>
    <w:p w14:paraId="4E192752" w14:textId="77777777" w:rsidR="00817FF8" w:rsidRDefault="00817FF8" w:rsidP="00817FF8">
      <w:pPr>
        <w:spacing w:line="200" w:lineRule="exact"/>
        <w:ind w:firstLineChars="2400" w:firstLine="3840"/>
        <w:rPr>
          <w:rFonts w:asciiTheme="majorEastAsia" w:eastAsiaTheme="majorEastAsia" w:hAnsiTheme="majorEastAsia"/>
          <w:sz w:val="16"/>
        </w:rPr>
      </w:pPr>
    </w:p>
    <w:p w14:paraId="3CC2218C" w14:textId="77777777" w:rsidR="006D5650" w:rsidRDefault="006D5650" w:rsidP="006D5650">
      <w:r>
        <w:rPr>
          <w:noProof/>
        </w:rPr>
        <mc:AlternateContent>
          <mc:Choice Requires="wpg">
            <w:drawing>
              <wp:anchor distT="0" distB="0" distL="114300" distR="114300" simplePos="0" relativeHeight="251693056" behindDoc="0" locked="0" layoutInCell="1" allowOverlap="1" wp14:anchorId="376E3AF5" wp14:editId="1ED4140D">
                <wp:simplePos x="0" y="0"/>
                <wp:positionH relativeFrom="column">
                  <wp:align>left</wp:align>
                </wp:positionH>
                <wp:positionV relativeFrom="line">
                  <wp:posOffset>-53975</wp:posOffset>
                </wp:positionV>
                <wp:extent cx="12029400" cy="403200"/>
                <wp:effectExtent l="0" t="0" r="0" b="0"/>
                <wp:wrapNone/>
                <wp:docPr id="418" name="グループ化 418"/>
                <wp:cNvGraphicFramePr/>
                <a:graphic xmlns:a="http://schemas.openxmlformats.org/drawingml/2006/main">
                  <a:graphicData uri="http://schemas.microsoft.com/office/word/2010/wordprocessingGroup">
                    <wpg:wgp>
                      <wpg:cNvGrpSpPr/>
                      <wpg:grpSpPr>
                        <a:xfrm>
                          <a:off x="0" y="0"/>
                          <a:ext cx="12029400" cy="403200"/>
                          <a:chOff x="0" y="0"/>
                          <a:chExt cx="12026002" cy="411928"/>
                        </a:xfrm>
                      </wpg:grpSpPr>
                      <wpg:grpSp>
                        <wpg:cNvPr id="419" name="グループ化 419"/>
                        <wpg:cNvGrpSpPr/>
                        <wpg:grpSpPr>
                          <a:xfrm>
                            <a:off x="0" y="8626"/>
                            <a:ext cx="12023090" cy="403302"/>
                            <a:chOff x="0" y="0"/>
                            <a:chExt cx="12023090" cy="403302"/>
                          </a:xfrm>
                        </wpg:grpSpPr>
                        <wpg:grpSp>
                          <wpg:cNvPr id="420" name="グループ化 420"/>
                          <wpg:cNvGrpSpPr/>
                          <wpg:grpSpPr>
                            <a:xfrm>
                              <a:off x="0" y="43892"/>
                              <a:ext cx="12023090" cy="359410"/>
                              <a:chOff x="0" y="0"/>
                              <a:chExt cx="12023090" cy="359410"/>
                            </a:xfrm>
                          </wpg:grpSpPr>
                          <wps:wsp>
                            <wps:cNvPr id="421" name="角丸四角形 421"/>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2" name="角丸四角形 422"/>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23" name="テキスト ボックス 423"/>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2822A6" w14:textId="77777777" w:rsidR="00477D54" w:rsidRPr="005D197C" w:rsidRDefault="00477D54" w:rsidP="006D5650">
                                <w:pPr>
                                  <w:jc w:val="center"/>
                                  <w:rPr>
                                    <w:rFonts w:asciiTheme="majorEastAsia" w:eastAsiaTheme="majorEastAsia" w:hAnsiTheme="majorEastAsia"/>
                                    <w:b/>
                                    <w:sz w:val="3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424" name="テキスト ボックス 424"/>
                        <wps:cNvSpPr txBox="1"/>
                        <wps:spPr>
                          <a:xfrm>
                            <a:off x="327788" y="0"/>
                            <a:ext cx="536785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B5E989" w14:textId="2A3A0B1E" w:rsidR="00477D54" w:rsidRPr="005D197C" w:rsidRDefault="00477D54" w:rsidP="006D5650">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冬の星</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１</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上</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～中旬</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 xml:space="preserve"> 2</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2</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425" name="テキスト ボックス 425"/>
                        <wps:cNvSpPr txBox="1"/>
                        <wps:spPr>
                          <a:xfrm>
                            <a:off x="7323827" y="51758"/>
                            <a:ext cx="4702175" cy="360000"/>
                          </a:xfrm>
                          <a:prstGeom prst="rect">
                            <a:avLst/>
                          </a:prstGeom>
                          <a:noFill/>
                          <a:ln w="6350">
                            <a:noFill/>
                          </a:ln>
                          <a:effectLst/>
                        </wps:spPr>
                        <wps:txbx>
                          <w:txbxContent>
                            <w:p w14:paraId="015816C7" w14:textId="6402E333" w:rsidR="00477D54" w:rsidRPr="004E77CB" w:rsidRDefault="00477D54" w:rsidP="006D5650">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B(5)</w:t>
                              </w:r>
                              <w:r>
                                <w:rPr>
                                  <w:rFonts w:asciiTheme="majorEastAsia" w:eastAsiaTheme="majorEastAsia" w:hAnsiTheme="majorEastAsia" w:hint="eastAsia"/>
                                  <w:b/>
                                  <w:color w:val="FFFFFF" w:themeColor="background1"/>
                                  <w:sz w:val="20"/>
                                  <w:szCs w:val="20"/>
                                </w:rPr>
                                <w:t>ア(イ)(ウ)、イ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76E3AF5" id="グループ化 418" o:spid="_x0000_s1367" style="position:absolute;left:0;text-align:left;margin-left:0;margin-top:-4.25pt;width:947.2pt;height:31.75pt;z-index:251693056;mso-position-horizontal:left;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">
                <v:group id="グループ化 419" o:spid="_x0000_s1368"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group id="グループ化 420" o:spid="_x0000_s1369"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">
                    <v:roundrect id="角丸四角形 421" o:spid="_x0000_s1370"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" fillcolor="#5a5a5a [2109]" stroked="f" strokeweight="2pt"/>
                    <v:roundrect id="角丸四角形 422" o:spid="_x0000_s1371"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" fillcolor="#eeece1 [3214]" strokecolor="black [3213]" strokeweight="2pt"/>
                  </v:group>
                  <v:shape id="テキスト ボックス 423" o:spid="_x0000_s1372"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" filled="f" stroked="f" strokeweight=".5pt">
                    <v:textbox inset="0,0,0,0">
                      <w:txbxContent>
                        <w:p w14:paraId="122822A6" w14:textId="77777777" w:rsidR="00477D54" w:rsidRPr="005D197C" w:rsidRDefault="00477D54" w:rsidP="006D5650">
                          <w:pPr>
                            <w:jc w:val="center"/>
                            <w:rPr>
                              <w:rFonts w:asciiTheme="majorEastAsia" w:eastAsiaTheme="majorEastAsia" w:hAnsiTheme="majorEastAsia"/>
                              <w:b/>
                              <w:sz w:val="32"/>
                            </w:rPr>
                          </w:pPr>
                        </w:p>
                      </w:txbxContent>
                    </v:textbox>
                  </v:shape>
                </v:group>
                <v:shape id="テキスト ボックス 424" o:spid="_x0000_s1373" type="#_x0000_t202" style="position:absolute;left:3277;width:5367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" filled="f" stroked="f" strokeweight=".5pt">
                  <v:textbox inset="2mm,0,0,0">
                    <w:txbxContent>
                      <w:p w14:paraId="4BB5E989" w14:textId="2A3A0B1E" w:rsidR="00477D54" w:rsidRPr="005D197C" w:rsidRDefault="00477D54" w:rsidP="006D5650">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冬の星</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１</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上</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～中旬</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 xml:space="preserve"> 2</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2</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425" o:spid="_x0000_s1374"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" filled="f" stroked="f" strokeweight=".5pt">
                  <v:textbox inset="0,0,3mm,0">
                    <w:txbxContent>
                      <w:p w14:paraId="015816C7" w14:textId="6402E333" w:rsidR="00477D54" w:rsidRPr="004E77CB" w:rsidRDefault="00477D54" w:rsidP="006D5650">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B(5)ア(イ)(ウ)、イ</w:t>
                        </w:r>
                      </w:p>
                    </w:txbxContent>
                  </v:textbox>
                </v:shape>
                <w10:wrap anchory="line"/>
              </v:group>
            </w:pict>
          </mc:Fallback>
        </mc:AlternateContent>
      </w:r>
    </w:p>
    <w:p w14:paraId="7E8DBB7B" w14:textId="77777777" w:rsidR="006D5650" w:rsidRDefault="006D5650" w:rsidP="006D5650"/>
    <w:tbl>
      <w:tblPr>
        <w:tblStyle w:val="ae"/>
        <w:tblW w:w="18853" w:type="dxa"/>
        <w:tblInd w:w="-5" w:type="dxa"/>
        <w:tblCellMar>
          <w:top w:w="57" w:type="dxa"/>
          <w:bottom w:w="57" w:type="dxa"/>
        </w:tblCellMar>
        <w:tblLook w:val="04A0" w:firstRow="1" w:lastRow="0" w:firstColumn="1" w:lastColumn="0" w:noHBand="0" w:noVBand="1"/>
      </w:tblPr>
      <w:tblGrid>
        <w:gridCol w:w="3968"/>
        <w:gridCol w:w="454"/>
        <w:gridCol w:w="4479"/>
        <w:gridCol w:w="652"/>
        <w:gridCol w:w="340"/>
        <w:gridCol w:w="4025"/>
        <w:gridCol w:w="1106"/>
        <w:gridCol w:w="3829"/>
      </w:tblGrid>
      <w:tr w:rsidR="006D5650" w14:paraId="7A8F7CEB" w14:textId="77777777" w:rsidTr="00C96749">
        <w:trPr>
          <w:trHeight w:hRule="exact" w:val="340"/>
        </w:trPr>
        <w:tc>
          <w:tcPr>
            <w:tcW w:w="3968" w:type="dxa"/>
            <w:shd w:val="clear" w:color="auto" w:fill="808080" w:themeFill="background1" w:themeFillShade="80"/>
            <w:vAlign w:val="center"/>
          </w:tcPr>
          <w:p w14:paraId="1E5E4816" w14:textId="77777777" w:rsidR="006D5650" w:rsidRPr="00BB399C" w:rsidRDefault="006D5650" w:rsidP="001A66A0">
            <w:pPr>
              <w:spacing w:line="240" w:lineRule="exact"/>
              <w:jc w:val="center"/>
              <w:rPr>
                <w:rFonts w:asciiTheme="majorEastAsia" w:eastAsiaTheme="majorEastAsia" w:hAnsiTheme="majorEastAsia"/>
                <w:b/>
                <w:sz w:val="20"/>
              </w:rPr>
            </w:pPr>
            <w:r w:rsidRPr="00BB399C">
              <w:rPr>
                <w:rFonts w:asciiTheme="majorEastAsia" w:eastAsiaTheme="majorEastAsia" w:hAnsiTheme="majorEastAsia" w:hint="eastAsia"/>
                <w:b/>
                <w:color w:val="FFFFFF" w:themeColor="background1"/>
                <w:sz w:val="20"/>
              </w:rPr>
              <w:t>単元の目標</w:t>
            </w:r>
          </w:p>
        </w:tc>
        <w:tc>
          <w:tcPr>
            <w:tcW w:w="14885" w:type="dxa"/>
            <w:gridSpan w:val="7"/>
            <w:shd w:val="clear" w:color="auto" w:fill="808080" w:themeFill="background1" w:themeFillShade="80"/>
            <w:vAlign w:val="center"/>
          </w:tcPr>
          <w:p w14:paraId="220024C6" w14:textId="77777777" w:rsidR="006D5650" w:rsidRPr="00BB399C" w:rsidRDefault="006D5650" w:rsidP="001A66A0">
            <w:pPr>
              <w:spacing w:line="200" w:lineRule="exact"/>
              <w:jc w:val="center"/>
              <w:rPr>
                <w:sz w:val="20"/>
              </w:rPr>
            </w:pPr>
            <w:r w:rsidRPr="00BB399C">
              <w:rPr>
                <w:rFonts w:asciiTheme="majorEastAsia" w:eastAsiaTheme="majorEastAsia" w:hAnsiTheme="majorEastAsia" w:hint="eastAsia"/>
                <w:b/>
                <w:color w:val="FFFFFF" w:themeColor="background1"/>
                <w:sz w:val="20"/>
              </w:rPr>
              <w:t>単元の観点別評価</w:t>
            </w:r>
            <w:r>
              <w:rPr>
                <w:rFonts w:asciiTheme="majorEastAsia" w:eastAsiaTheme="majorEastAsia" w:hAnsiTheme="majorEastAsia" w:hint="eastAsia"/>
                <w:b/>
                <w:color w:val="FFFFFF" w:themeColor="background1"/>
                <w:sz w:val="20"/>
              </w:rPr>
              <w:t>規</w:t>
            </w:r>
            <w:r w:rsidRPr="00BB399C">
              <w:rPr>
                <w:rFonts w:asciiTheme="majorEastAsia" w:eastAsiaTheme="majorEastAsia" w:hAnsiTheme="majorEastAsia" w:hint="eastAsia"/>
                <w:b/>
                <w:color w:val="FFFFFF" w:themeColor="background1"/>
                <w:sz w:val="20"/>
              </w:rPr>
              <w:t>準</w:t>
            </w:r>
          </w:p>
        </w:tc>
      </w:tr>
      <w:tr w:rsidR="006D5650" w14:paraId="1CE92424" w14:textId="77777777" w:rsidTr="00C96749">
        <w:trPr>
          <w:trHeight w:val="2041"/>
        </w:trPr>
        <w:tc>
          <w:tcPr>
            <w:tcW w:w="3968" w:type="dxa"/>
          </w:tcPr>
          <w:p w14:paraId="6DB83E07" w14:textId="47316022" w:rsidR="006D5650" w:rsidRPr="00807D9C" w:rsidRDefault="00A70BA3" w:rsidP="001A66A0">
            <w:pPr>
              <w:widowControl/>
              <w:autoSpaceDE w:val="0"/>
              <w:autoSpaceDN w:val="0"/>
              <w:adjustRightInd w:val="0"/>
              <w:spacing w:line="200" w:lineRule="exact"/>
              <w:jc w:val="left"/>
              <w:rPr>
                <w:rStyle w:val="ab"/>
                <w:sz w:val="15"/>
                <w:szCs w:val="15"/>
              </w:rPr>
            </w:pPr>
            <w:r w:rsidRPr="00A70BA3">
              <w:rPr>
                <w:rStyle w:val="ab"/>
                <w:rFonts w:hint="eastAsia"/>
                <w:sz w:val="15"/>
                <w:szCs w:val="15"/>
              </w:rPr>
              <w:t>月や星の位置の変化や時間の経過に着目して</w:t>
            </w:r>
            <w:r w:rsidR="00B14E62">
              <w:rPr>
                <w:rStyle w:val="ab"/>
                <w:rFonts w:hint="eastAsia"/>
                <w:sz w:val="15"/>
                <w:szCs w:val="15"/>
              </w:rPr>
              <w:t>、</w:t>
            </w:r>
            <w:r w:rsidRPr="00A70BA3">
              <w:rPr>
                <w:rStyle w:val="ab"/>
                <w:rFonts w:hint="eastAsia"/>
                <w:sz w:val="15"/>
                <w:szCs w:val="15"/>
              </w:rPr>
              <w:t>それらを関係付けて</w:t>
            </w:r>
            <w:r w:rsidR="00B14E62">
              <w:rPr>
                <w:rStyle w:val="ab"/>
                <w:rFonts w:hint="eastAsia"/>
                <w:sz w:val="15"/>
                <w:szCs w:val="15"/>
              </w:rPr>
              <w:t>、</w:t>
            </w:r>
            <w:r w:rsidRPr="00A70BA3">
              <w:rPr>
                <w:rStyle w:val="ab"/>
                <w:rFonts w:hint="eastAsia"/>
                <w:sz w:val="15"/>
                <w:szCs w:val="15"/>
              </w:rPr>
              <w:t>月や星の特徴を調べる活動を通して</w:t>
            </w:r>
            <w:r w:rsidR="00B14E62">
              <w:rPr>
                <w:rStyle w:val="ab"/>
                <w:rFonts w:hint="eastAsia"/>
                <w:sz w:val="15"/>
                <w:szCs w:val="15"/>
              </w:rPr>
              <w:t>、</w:t>
            </w:r>
            <w:r w:rsidRPr="00A70BA3">
              <w:rPr>
                <w:rStyle w:val="ab"/>
                <w:rFonts w:hint="eastAsia"/>
                <w:sz w:val="15"/>
                <w:szCs w:val="15"/>
              </w:rPr>
              <w:t>それらについての理解を図り</w:t>
            </w:r>
            <w:r w:rsidR="00B14E62">
              <w:rPr>
                <w:rStyle w:val="ab"/>
                <w:rFonts w:hint="eastAsia"/>
                <w:sz w:val="15"/>
                <w:szCs w:val="15"/>
              </w:rPr>
              <w:t>、</w:t>
            </w:r>
            <w:r w:rsidRPr="00A70BA3">
              <w:rPr>
                <w:rStyle w:val="ab"/>
                <w:rFonts w:hint="eastAsia"/>
                <w:sz w:val="15"/>
                <w:szCs w:val="15"/>
              </w:rPr>
              <w:t>観察などに関する技能を身に付けるとともに</w:t>
            </w:r>
            <w:r w:rsidR="00B14E62">
              <w:rPr>
                <w:rStyle w:val="ab"/>
                <w:rFonts w:hint="eastAsia"/>
                <w:sz w:val="15"/>
                <w:szCs w:val="15"/>
              </w:rPr>
              <w:t>、</w:t>
            </w:r>
            <w:r w:rsidRPr="00A70BA3">
              <w:rPr>
                <w:rStyle w:val="ab"/>
                <w:rFonts w:hint="eastAsia"/>
                <w:sz w:val="15"/>
                <w:szCs w:val="15"/>
              </w:rPr>
              <w:t>主に既習の内容や生活経験を基に</w:t>
            </w:r>
            <w:r w:rsidR="00B14E62">
              <w:rPr>
                <w:rStyle w:val="ab"/>
                <w:rFonts w:hint="eastAsia"/>
                <w:sz w:val="15"/>
                <w:szCs w:val="15"/>
              </w:rPr>
              <w:t>、</w:t>
            </w:r>
            <w:r w:rsidRPr="00A70BA3">
              <w:rPr>
                <w:rStyle w:val="ab"/>
                <w:rFonts w:hint="eastAsia"/>
                <w:sz w:val="15"/>
                <w:szCs w:val="15"/>
              </w:rPr>
              <w:t>根拠のある予想や仮説を発想する力や主体的に問題解決しようとする態度を育成する。</w:t>
            </w:r>
          </w:p>
        </w:tc>
        <w:tc>
          <w:tcPr>
            <w:tcW w:w="454" w:type="dxa"/>
            <w:tcBorders>
              <w:right w:val="nil"/>
            </w:tcBorders>
            <w:vAlign w:val="center"/>
          </w:tcPr>
          <w:p w14:paraId="503079B8" w14:textId="77777777" w:rsidR="006D5650" w:rsidRPr="00A63C9C" w:rsidRDefault="006D5650" w:rsidP="001A66A0">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689984" behindDoc="0" locked="0" layoutInCell="1" allowOverlap="1" wp14:anchorId="031193F9" wp14:editId="4911F2BD">
                      <wp:simplePos x="0" y="0"/>
                      <wp:positionH relativeFrom="column">
                        <wp:posOffset>0</wp:posOffset>
                      </wp:positionH>
                      <wp:positionV relativeFrom="paragraph">
                        <wp:posOffset>0</wp:posOffset>
                      </wp:positionV>
                      <wp:extent cx="216000" cy="1079640"/>
                      <wp:effectExtent l="0" t="0" r="0" b="6350"/>
                      <wp:wrapNone/>
                      <wp:docPr id="426" name="テキスト ボックス 426"/>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FB6BA7" w14:textId="77777777" w:rsidR="00477D54" w:rsidRPr="00B448D5" w:rsidRDefault="00477D54" w:rsidP="006D5650">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1193F9" id="テキスト ボックス 426" o:spid="_x0000_s1375" type="#_x0000_t202" style="position:absolute;left:0;text-align:left;margin-left:0;margin-top:0;width:17pt;height: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" fillcolor="#7f7f7f [1612]" stroked="f" strokeweight=".5pt">
                      <v:textbox style="layout-flow:vertical-ideographic" inset="0,0,0,0">
                        <w:txbxContent>
                          <w:p w14:paraId="49FB6BA7" w14:textId="77777777" w:rsidR="00477D54" w:rsidRPr="00B448D5" w:rsidRDefault="00477D54" w:rsidP="006D5650">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479" w:type="dxa"/>
            <w:tcBorders>
              <w:left w:val="nil"/>
              <w:right w:val="nil"/>
            </w:tcBorders>
          </w:tcPr>
          <w:p w14:paraId="47AB6119" w14:textId="23704181" w:rsidR="00A70BA3" w:rsidRPr="00A70BA3" w:rsidRDefault="00A70BA3" w:rsidP="00A70BA3">
            <w:pPr>
              <w:widowControl/>
              <w:autoSpaceDE w:val="0"/>
              <w:autoSpaceDN w:val="0"/>
              <w:adjustRightInd w:val="0"/>
              <w:spacing w:line="200" w:lineRule="exact"/>
              <w:ind w:left="140" w:hangingChars="100" w:hanging="140"/>
              <w:jc w:val="left"/>
              <w:rPr>
                <w:rStyle w:val="ab"/>
                <w:rFonts w:ascii="Corbel" w:hAnsi="Corbel" w:cs="Corbel"/>
              </w:rPr>
            </w:pPr>
            <w:r w:rsidRPr="00A70BA3">
              <w:rPr>
                <w:rStyle w:val="ab"/>
                <w:rFonts w:ascii="Corbel" w:hAnsi="Corbel" w:cs="Corbel" w:hint="eastAsia"/>
              </w:rPr>
              <w:t>①月は日によって形が変わって見え</w:t>
            </w:r>
            <w:r w:rsidR="00B14E62">
              <w:rPr>
                <w:rStyle w:val="ab"/>
                <w:rFonts w:ascii="Corbel" w:hAnsi="Corbel" w:cs="Corbel" w:hint="eastAsia"/>
              </w:rPr>
              <w:t>、</w:t>
            </w:r>
            <w:r w:rsidR="00292F65">
              <w:rPr>
                <w:rStyle w:val="ab"/>
                <w:rFonts w:ascii="Corbel" w:hAnsi="Corbel" w:cs="Corbel" w:hint="eastAsia"/>
              </w:rPr>
              <w:t>１</w:t>
            </w:r>
            <w:r w:rsidRPr="00A70BA3">
              <w:rPr>
                <w:rStyle w:val="ab"/>
                <w:rFonts w:ascii="Corbel" w:hAnsi="Corbel" w:cs="Corbel" w:hint="eastAsia"/>
              </w:rPr>
              <w:t>日のうちでも時刻によって位置が変わることを理解している。</w:t>
            </w:r>
          </w:p>
          <w:p w14:paraId="14B8D3C0" w14:textId="165FD278" w:rsidR="00A70BA3" w:rsidRPr="00A70BA3" w:rsidRDefault="00A70BA3" w:rsidP="00A70BA3">
            <w:pPr>
              <w:widowControl/>
              <w:autoSpaceDE w:val="0"/>
              <w:autoSpaceDN w:val="0"/>
              <w:adjustRightInd w:val="0"/>
              <w:spacing w:line="200" w:lineRule="exact"/>
              <w:ind w:left="140" w:hangingChars="100" w:hanging="140"/>
              <w:jc w:val="left"/>
              <w:rPr>
                <w:rStyle w:val="ab"/>
                <w:rFonts w:ascii="Corbel" w:hAnsi="Corbel" w:cs="Corbel"/>
              </w:rPr>
            </w:pPr>
            <w:r w:rsidRPr="00A70BA3">
              <w:rPr>
                <w:rStyle w:val="ab"/>
                <w:rFonts w:ascii="Corbel" w:hAnsi="Corbel" w:cs="Corbel" w:hint="eastAsia"/>
              </w:rPr>
              <w:t>②空には</w:t>
            </w:r>
            <w:r w:rsidR="00B14E62">
              <w:rPr>
                <w:rStyle w:val="ab"/>
                <w:rFonts w:ascii="Corbel" w:hAnsi="Corbel" w:cs="Corbel" w:hint="eastAsia"/>
              </w:rPr>
              <w:t>、</w:t>
            </w:r>
            <w:r w:rsidRPr="00A70BA3">
              <w:rPr>
                <w:rStyle w:val="ab"/>
                <w:rFonts w:ascii="Corbel" w:hAnsi="Corbel" w:cs="Corbel" w:hint="eastAsia"/>
              </w:rPr>
              <w:t>明るさや色の違う星があることを理解している。</w:t>
            </w:r>
          </w:p>
          <w:p w14:paraId="11A03429" w14:textId="167BB7AB" w:rsidR="00A70BA3" w:rsidRPr="00A70BA3" w:rsidRDefault="00A70BA3" w:rsidP="00A70BA3">
            <w:pPr>
              <w:widowControl/>
              <w:autoSpaceDE w:val="0"/>
              <w:autoSpaceDN w:val="0"/>
              <w:adjustRightInd w:val="0"/>
              <w:spacing w:line="200" w:lineRule="exact"/>
              <w:ind w:left="140" w:hangingChars="100" w:hanging="140"/>
              <w:jc w:val="left"/>
              <w:rPr>
                <w:rStyle w:val="ab"/>
                <w:rFonts w:ascii="Corbel" w:hAnsi="Corbel" w:cs="Corbel"/>
              </w:rPr>
            </w:pPr>
            <w:r w:rsidRPr="00A70BA3">
              <w:rPr>
                <w:rStyle w:val="ab"/>
                <w:rFonts w:ascii="Corbel" w:hAnsi="Corbel" w:cs="Corbel" w:hint="eastAsia"/>
              </w:rPr>
              <w:t>③星の集まりは</w:t>
            </w:r>
            <w:r w:rsidR="00B14E62">
              <w:rPr>
                <w:rStyle w:val="ab"/>
                <w:rFonts w:ascii="Corbel" w:hAnsi="Corbel" w:cs="Corbel" w:hint="eastAsia"/>
              </w:rPr>
              <w:t>、</w:t>
            </w:r>
            <w:r w:rsidR="00292F65">
              <w:rPr>
                <w:rStyle w:val="ab"/>
                <w:rFonts w:ascii="Corbel" w:hAnsi="Corbel" w:cs="Corbel" w:hint="eastAsia"/>
              </w:rPr>
              <w:t>１</w:t>
            </w:r>
            <w:r w:rsidRPr="00A70BA3">
              <w:rPr>
                <w:rStyle w:val="ab"/>
                <w:rFonts w:ascii="Corbel" w:hAnsi="Corbel" w:cs="Corbel" w:hint="eastAsia"/>
              </w:rPr>
              <w:t>日のうちでも時刻によって</w:t>
            </w:r>
            <w:r w:rsidR="00B14E62">
              <w:rPr>
                <w:rStyle w:val="ab"/>
                <w:rFonts w:ascii="Corbel" w:hAnsi="Corbel" w:cs="Corbel" w:hint="eastAsia"/>
              </w:rPr>
              <w:t>、</w:t>
            </w:r>
            <w:r w:rsidRPr="00A70BA3">
              <w:rPr>
                <w:rStyle w:val="ab"/>
                <w:rFonts w:ascii="Corbel" w:hAnsi="Corbel" w:cs="Corbel" w:hint="eastAsia"/>
              </w:rPr>
              <w:t>並び方は変わらないが</w:t>
            </w:r>
            <w:r w:rsidR="00B14E62">
              <w:rPr>
                <w:rStyle w:val="ab"/>
                <w:rFonts w:ascii="Corbel" w:hAnsi="Corbel" w:cs="Corbel" w:hint="eastAsia"/>
              </w:rPr>
              <w:t>、</w:t>
            </w:r>
            <w:r w:rsidRPr="00A70BA3">
              <w:rPr>
                <w:rStyle w:val="ab"/>
                <w:rFonts w:ascii="Corbel" w:hAnsi="Corbel" w:cs="Corbel" w:hint="eastAsia"/>
              </w:rPr>
              <w:t>位置が変わることを理解している。</w:t>
            </w:r>
          </w:p>
          <w:p w14:paraId="1FDA48AB" w14:textId="58293761" w:rsidR="006D5650" w:rsidRPr="00807D9C" w:rsidRDefault="00A70BA3" w:rsidP="00A70BA3">
            <w:pPr>
              <w:widowControl/>
              <w:autoSpaceDE w:val="0"/>
              <w:autoSpaceDN w:val="0"/>
              <w:adjustRightInd w:val="0"/>
              <w:spacing w:line="200" w:lineRule="exact"/>
              <w:ind w:left="140" w:hangingChars="100" w:hanging="140"/>
              <w:jc w:val="left"/>
              <w:rPr>
                <w:rStyle w:val="ab"/>
              </w:rPr>
            </w:pPr>
            <w:r w:rsidRPr="00A70BA3">
              <w:rPr>
                <w:rStyle w:val="ab"/>
                <w:rFonts w:ascii="Corbel" w:hAnsi="Corbel" w:cs="Corbel" w:hint="eastAsia"/>
              </w:rPr>
              <w:t>④月や星の特徴について</w:t>
            </w:r>
            <w:r w:rsidR="00B14E62">
              <w:rPr>
                <w:rStyle w:val="ab"/>
                <w:rFonts w:ascii="Corbel" w:hAnsi="Corbel" w:cs="Corbel" w:hint="eastAsia"/>
              </w:rPr>
              <w:t>、</w:t>
            </w:r>
            <w:r w:rsidRPr="00A70BA3">
              <w:rPr>
                <w:rStyle w:val="ab"/>
                <w:rFonts w:ascii="Corbel" w:hAnsi="Corbel" w:cs="Corbel" w:hint="eastAsia"/>
              </w:rPr>
              <w:t>器具や機器などを正しく扱いながら調べ</w:t>
            </w:r>
            <w:r w:rsidR="00B14E62">
              <w:rPr>
                <w:rStyle w:val="ab"/>
                <w:rFonts w:ascii="Corbel" w:hAnsi="Corbel" w:cs="Corbel" w:hint="eastAsia"/>
              </w:rPr>
              <w:t>、</w:t>
            </w:r>
            <w:r w:rsidRPr="00A70BA3">
              <w:rPr>
                <w:rStyle w:val="ab"/>
                <w:rFonts w:ascii="Corbel" w:hAnsi="Corbel" w:cs="Corbel" w:hint="eastAsia"/>
              </w:rPr>
              <w:t>それらの過程や得られた結果を分かりやすく記録している。</w:t>
            </w:r>
          </w:p>
        </w:tc>
        <w:tc>
          <w:tcPr>
            <w:tcW w:w="652" w:type="dxa"/>
            <w:tcBorders>
              <w:left w:val="nil"/>
              <w:right w:val="nil"/>
            </w:tcBorders>
            <w:vAlign w:val="center"/>
          </w:tcPr>
          <w:p w14:paraId="14228052" w14:textId="77777777" w:rsidR="006D5650" w:rsidRPr="00807D9C" w:rsidRDefault="006D5650" w:rsidP="001A66A0">
            <w:pPr>
              <w:snapToGrid w:val="0"/>
              <w:spacing w:line="200" w:lineRule="exact"/>
              <w:ind w:left="140" w:hangingChars="100" w:hanging="140"/>
              <w:jc w:val="center"/>
              <w:rPr>
                <w:rStyle w:val="ab"/>
              </w:rPr>
            </w:pPr>
          </w:p>
          <w:p w14:paraId="0AA1861C" w14:textId="77777777" w:rsidR="006D5650" w:rsidRPr="00807D9C" w:rsidRDefault="006D5650" w:rsidP="001A66A0">
            <w:pPr>
              <w:spacing w:line="200" w:lineRule="exact"/>
              <w:ind w:left="140" w:hangingChars="100" w:hanging="140"/>
              <w:rPr>
                <w:rStyle w:val="ab"/>
              </w:rPr>
            </w:pPr>
          </w:p>
          <w:p w14:paraId="71A29C1D" w14:textId="77777777" w:rsidR="006D5650" w:rsidRPr="00807D9C" w:rsidRDefault="006D5650" w:rsidP="001A66A0">
            <w:pPr>
              <w:spacing w:line="200" w:lineRule="exact"/>
              <w:ind w:left="140" w:hangingChars="100" w:hanging="140"/>
              <w:rPr>
                <w:rStyle w:val="ab"/>
              </w:rPr>
            </w:pPr>
          </w:p>
          <w:p w14:paraId="064BEA5E" w14:textId="77777777" w:rsidR="006D5650" w:rsidRPr="00807D9C" w:rsidRDefault="006D5650" w:rsidP="001A66A0">
            <w:pPr>
              <w:spacing w:line="200" w:lineRule="exact"/>
              <w:ind w:left="140" w:hangingChars="100" w:hanging="140"/>
              <w:rPr>
                <w:rStyle w:val="ab"/>
              </w:rPr>
            </w:pPr>
          </w:p>
          <w:p w14:paraId="296AC5EE" w14:textId="77777777" w:rsidR="006D5650" w:rsidRPr="00807D9C" w:rsidRDefault="006D5650" w:rsidP="001A66A0">
            <w:pPr>
              <w:spacing w:line="200" w:lineRule="exact"/>
              <w:ind w:left="140" w:hangingChars="100" w:hanging="140"/>
              <w:rPr>
                <w:rStyle w:val="ab"/>
              </w:rPr>
            </w:pPr>
          </w:p>
        </w:tc>
        <w:tc>
          <w:tcPr>
            <w:tcW w:w="340" w:type="dxa"/>
            <w:tcBorders>
              <w:left w:val="nil"/>
              <w:right w:val="nil"/>
            </w:tcBorders>
            <w:vAlign w:val="center"/>
          </w:tcPr>
          <w:p w14:paraId="003814A1" w14:textId="77777777" w:rsidR="006D5650" w:rsidRPr="00807D9C" w:rsidRDefault="006D5650" w:rsidP="001A66A0">
            <w:pPr>
              <w:snapToGrid w:val="0"/>
              <w:spacing w:line="200" w:lineRule="exact"/>
              <w:ind w:left="140" w:hangingChars="100" w:hanging="140"/>
              <w:jc w:val="center"/>
              <w:rPr>
                <w:rStyle w:val="ab"/>
              </w:rPr>
            </w:pPr>
            <w:r w:rsidRPr="00807D9C">
              <w:rPr>
                <w:rStyle w:val="ab"/>
                <w:noProof/>
              </w:rPr>
              <mc:AlternateContent>
                <mc:Choice Requires="wps">
                  <w:drawing>
                    <wp:anchor distT="0" distB="0" distL="114300" distR="114300" simplePos="0" relativeHeight="251694080" behindDoc="0" locked="0" layoutInCell="1" allowOverlap="1" wp14:anchorId="79015A68" wp14:editId="509A2975">
                      <wp:simplePos x="0" y="0"/>
                      <wp:positionH relativeFrom="column">
                        <wp:posOffset>-71755</wp:posOffset>
                      </wp:positionH>
                      <wp:positionV relativeFrom="paragraph">
                        <wp:posOffset>0</wp:posOffset>
                      </wp:positionV>
                      <wp:extent cx="216000" cy="1079640"/>
                      <wp:effectExtent l="0" t="0" r="0" b="6350"/>
                      <wp:wrapNone/>
                      <wp:docPr id="427" name="テキスト ボックス 427"/>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215636B1" w14:textId="77777777" w:rsidR="00477D54" w:rsidRPr="00A43D60" w:rsidRDefault="00477D54" w:rsidP="006D5650">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15A68" id="テキスト ボックス 427" o:spid="_x0000_s1376" type="#_x0000_t202" style="position:absolute;left:0;text-align:left;margin-left:-5.65pt;margin-top:0;width:17pt;height: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" fillcolor="#7f7f7f [1612]" stroked="f" strokeweight=".5pt">
                      <v:textbox style="layout-flow:vertical-ideographic" inset="0,0,0,0">
                        <w:txbxContent>
                          <w:p w14:paraId="215636B1" w14:textId="77777777" w:rsidR="00477D54" w:rsidRPr="00A43D60" w:rsidRDefault="00477D54" w:rsidP="006D5650">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025" w:type="dxa"/>
            <w:tcBorders>
              <w:left w:val="nil"/>
              <w:right w:val="nil"/>
            </w:tcBorders>
          </w:tcPr>
          <w:p w14:paraId="7ABD81CF" w14:textId="286B5CBC" w:rsidR="00A70BA3" w:rsidRPr="00A70BA3" w:rsidRDefault="00A70BA3" w:rsidP="00A70BA3">
            <w:pPr>
              <w:widowControl/>
              <w:autoSpaceDE w:val="0"/>
              <w:autoSpaceDN w:val="0"/>
              <w:adjustRightInd w:val="0"/>
              <w:spacing w:line="200" w:lineRule="exact"/>
              <w:ind w:left="140" w:hangingChars="100" w:hanging="140"/>
              <w:jc w:val="left"/>
              <w:rPr>
                <w:rStyle w:val="ab"/>
                <w:rFonts w:ascii="Corbel" w:hAnsi="Corbel" w:cs="Corbel"/>
              </w:rPr>
            </w:pPr>
            <w:r w:rsidRPr="00A70BA3">
              <w:rPr>
                <w:rStyle w:val="ab"/>
                <w:rFonts w:ascii="Corbel" w:hAnsi="Corbel" w:cs="Corbel" w:hint="eastAsia"/>
              </w:rPr>
              <w:t>①月や星の特徴について</w:t>
            </w:r>
            <w:r w:rsidR="00B14E62">
              <w:rPr>
                <w:rStyle w:val="ab"/>
                <w:rFonts w:ascii="Corbel" w:hAnsi="Corbel" w:cs="Corbel" w:hint="eastAsia"/>
              </w:rPr>
              <w:t>、</w:t>
            </w:r>
            <w:r w:rsidRPr="00A70BA3">
              <w:rPr>
                <w:rStyle w:val="ab"/>
                <w:rFonts w:ascii="Corbel" w:hAnsi="Corbel" w:cs="Corbel" w:hint="eastAsia"/>
              </w:rPr>
              <w:t>既習の内容や生活経験を基に</w:t>
            </w:r>
            <w:r w:rsidR="00B14E62">
              <w:rPr>
                <w:rStyle w:val="ab"/>
                <w:rFonts w:ascii="Corbel" w:hAnsi="Corbel" w:cs="Corbel" w:hint="eastAsia"/>
              </w:rPr>
              <w:t>、</w:t>
            </w:r>
            <w:r w:rsidRPr="00A70BA3">
              <w:rPr>
                <w:rStyle w:val="ab"/>
                <w:rFonts w:ascii="Corbel" w:hAnsi="Corbel" w:cs="Corbel" w:hint="eastAsia"/>
              </w:rPr>
              <w:t>根拠のある予想や仮説を発想し</w:t>
            </w:r>
            <w:r w:rsidR="00B14E62">
              <w:rPr>
                <w:rStyle w:val="ab"/>
                <w:rFonts w:ascii="Corbel" w:hAnsi="Corbel" w:cs="Corbel" w:hint="eastAsia"/>
              </w:rPr>
              <w:t>、</w:t>
            </w:r>
            <w:r w:rsidRPr="00A70BA3">
              <w:rPr>
                <w:rStyle w:val="ab"/>
                <w:rFonts w:ascii="Corbel" w:hAnsi="Corbel" w:cs="Corbel" w:hint="eastAsia"/>
              </w:rPr>
              <w:t>表現するなどして問題解決している。</w:t>
            </w:r>
          </w:p>
          <w:p w14:paraId="6E906650" w14:textId="228E3F79" w:rsidR="006D5650" w:rsidRPr="00807D9C" w:rsidRDefault="00A70BA3" w:rsidP="00A70BA3">
            <w:pPr>
              <w:widowControl/>
              <w:autoSpaceDE w:val="0"/>
              <w:autoSpaceDN w:val="0"/>
              <w:adjustRightInd w:val="0"/>
              <w:spacing w:line="200" w:lineRule="exact"/>
              <w:ind w:left="140" w:hangingChars="100" w:hanging="140"/>
              <w:jc w:val="left"/>
              <w:rPr>
                <w:rStyle w:val="ab"/>
              </w:rPr>
            </w:pPr>
            <w:r w:rsidRPr="00A70BA3">
              <w:rPr>
                <w:rStyle w:val="ab"/>
                <w:rFonts w:ascii="Corbel" w:hAnsi="Corbel" w:cs="Corbel" w:hint="eastAsia"/>
              </w:rPr>
              <w:t>②月や星の特徴について</w:t>
            </w:r>
            <w:r w:rsidR="00B14E62">
              <w:rPr>
                <w:rStyle w:val="ab"/>
                <w:rFonts w:ascii="Corbel" w:hAnsi="Corbel" w:cs="Corbel" w:hint="eastAsia"/>
              </w:rPr>
              <w:t>、</w:t>
            </w:r>
            <w:r w:rsidRPr="00A70BA3">
              <w:rPr>
                <w:rStyle w:val="ab"/>
                <w:rFonts w:ascii="Corbel" w:hAnsi="Corbel" w:cs="Corbel" w:hint="eastAsia"/>
              </w:rPr>
              <w:t>観察などを行い</w:t>
            </w:r>
            <w:r w:rsidR="00B14E62">
              <w:rPr>
                <w:rStyle w:val="ab"/>
                <w:rFonts w:ascii="Corbel" w:hAnsi="Corbel" w:cs="Corbel" w:hint="eastAsia"/>
              </w:rPr>
              <w:t>、</w:t>
            </w:r>
            <w:r w:rsidRPr="00A70BA3">
              <w:rPr>
                <w:rStyle w:val="ab"/>
                <w:rFonts w:ascii="Corbel" w:hAnsi="Corbel" w:cs="Corbel" w:hint="eastAsia"/>
              </w:rPr>
              <w:t>得られた結果を基に考察し</w:t>
            </w:r>
            <w:r w:rsidR="00B14E62">
              <w:rPr>
                <w:rStyle w:val="ab"/>
                <w:rFonts w:ascii="Corbel" w:hAnsi="Corbel" w:cs="Corbel" w:hint="eastAsia"/>
              </w:rPr>
              <w:t>、</w:t>
            </w:r>
            <w:r w:rsidRPr="00A70BA3">
              <w:rPr>
                <w:rStyle w:val="ab"/>
                <w:rFonts w:ascii="Corbel" w:hAnsi="Corbel" w:cs="Corbel" w:hint="eastAsia"/>
              </w:rPr>
              <w:t>表現するなどして問題解決している。</w:t>
            </w:r>
          </w:p>
        </w:tc>
        <w:tc>
          <w:tcPr>
            <w:tcW w:w="1106" w:type="dxa"/>
            <w:tcBorders>
              <w:left w:val="nil"/>
              <w:right w:val="nil"/>
            </w:tcBorders>
            <w:vAlign w:val="center"/>
          </w:tcPr>
          <w:p w14:paraId="34B20AA8" w14:textId="77777777" w:rsidR="006D5650" w:rsidRPr="00807D9C" w:rsidRDefault="006D5650" w:rsidP="001A66A0">
            <w:pPr>
              <w:snapToGrid w:val="0"/>
              <w:spacing w:line="200" w:lineRule="exact"/>
              <w:ind w:left="140" w:hangingChars="100" w:hanging="140"/>
              <w:jc w:val="center"/>
              <w:rPr>
                <w:rStyle w:val="ab"/>
              </w:rPr>
            </w:pPr>
            <w:r w:rsidRPr="00807D9C">
              <w:rPr>
                <w:rStyle w:val="ab"/>
                <w:noProof/>
              </w:rPr>
              <mc:AlternateContent>
                <mc:Choice Requires="wps">
                  <w:drawing>
                    <wp:anchor distT="0" distB="0" distL="114300" distR="114300" simplePos="0" relativeHeight="251705344" behindDoc="0" locked="0" layoutInCell="1" allowOverlap="1" wp14:anchorId="5B67F261" wp14:editId="45353D74">
                      <wp:simplePos x="0" y="0"/>
                      <wp:positionH relativeFrom="column">
                        <wp:posOffset>414020</wp:posOffset>
                      </wp:positionH>
                      <wp:positionV relativeFrom="paragraph">
                        <wp:posOffset>0</wp:posOffset>
                      </wp:positionV>
                      <wp:extent cx="216000" cy="1079640"/>
                      <wp:effectExtent l="0" t="0" r="0" b="6350"/>
                      <wp:wrapNone/>
                      <wp:docPr id="428" name="テキスト ボックス 428"/>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69B92495" w14:textId="77777777" w:rsidR="00477D54" w:rsidRPr="00A43D60" w:rsidRDefault="00477D54" w:rsidP="006D5650">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7F261" id="テキスト ボックス 428" o:spid="_x0000_s1377" type="#_x0000_t202" style="position:absolute;left:0;text-align:left;margin-left:32.6pt;margin-top:0;width:17pt;height: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" fillcolor="#7f7f7f [1612]" stroked="f" strokeweight=".5pt">
                      <v:textbox style="layout-flow:vertical-ideographic" inset="0,0,0,0">
                        <w:txbxContent>
                          <w:p w14:paraId="69B92495" w14:textId="77777777" w:rsidR="00477D54" w:rsidRPr="00A43D60" w:rsidRDefault="00477D54" w:rsidP="006D5650">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3829" w:type="dxa"/>
            <w:tcBorders>
              <w:left w:val="nil"/>
            </w:tcBorders>
          </w:tcPr>
          <w:p w14:paraId="64A67A62" w14:textId="31FB96A9" w:rsidR="00A70BA3" w:rsidRPr="00A70BA3" w:rsidRDefault="00A70BA3" w:rsidP="00A70BA3">
            <w:pPr>
              <w:widowControl/>
              <w:autoSpaceDE w:val="0"/>
              <w:autoSpaceDN w:val="0"/>
              <w:adjustRightInd w:val="0"/>
              <w:spacing w:line="200" w:lineRule="exact"/>
              <w:ind w:left="140" w:hangingChars="100" w:hanging="140"/>
              <w:jc w:val="left"/>
              <w:rPr>
                <w:rStyle w:val="ab"/>
                <w:rFonts w:ascii="Corbel" w:hAnsi="Corbel" w:cs="Corbel"/>
              </w:rPr>
            </w:pPr>
            <w:r w:rsidRPr="00A70BA3">
              <w:rPr>
                <w:rStyle w:val="ab"/>
                <w:rFonts w:ascii="Corbel" w:hAnsi="Corbel" w:cs="Corbel" w:hint="eastAsia"/>
              </w:rPr>
              <w:t>①月や星についての事物・現象に進んで関わり</w:t>
            </w:r>
            <w:r w:rsidR="00B14E62">
              <w:rPr>
                <w:rStyle w:val="ab"/>
                <w:rFonts w:ascii="Corbel" w:hAnsi="Corbel" w:cs="Corbel" w:hint="eastAsia"/>
              </w:rPr>
              <w:t>、</w:t>
            </w:r>
            <w:r w:rsidRPr="00A70BA3">
              <w:rPr>
                <w:rStyle w:val="ab"/>
                <w:rFonts w:ascii="Corbel" w:hAnsi="Corbel" w:cs="Corbel" w:hint="eastAsia"/>
              </w:rPr>
              <w:t>他者と関わりながら問題解決しようとしている。</w:t>
            </w:r>
          </w:p>
          <w:p w14:paraId="603CF0A7" w14:textId="61B1FA02" w:rsidR="006D5650" w:rsidRPr="00807D9C" w:rsidRDefault="00A70BA3" w:rsidP="00A70BA3">
            <w:pPr>
              <w:widowControl/>
              <w:autoSpaceDE w:val="0"/>
              <w:autoSpaceDN w:val="0"/>
              <w:adjustRightInd w:val="0"/>
              <w:spacing w:line="200" w:lineRule="exact"/>
              <w:ind w:left="140" w:hangingChars="100" w:hanging="140"/>
              <w:jc w:val="left"/>
              <w:rPr>
                <w:rStyle w:val="ab"/>
              </w:rPr>
            </w:pPr>
            <w:r w:rsidRPr="00A70BA3">
              <w:rPr>
                <w:rStyle w:val="ab"/>
                <w:rFonts w:ascii="Corbel" w:hAnsi="Corbel" w:cs="Corbel" w:hint="eastAsia"/>
              </w:rPr>
              <w:t>②月や星について学んだことを学習や生活に生かそうとしている。</w:t>
            </w:r>
          </w:p>
        </w:tc>
      </w:tr>
    </w:tbl>
    <w:p w14:paraId="633BA91C" w14:textId="77777777" w:rsidR="00292F65" w:rsidRDefault="00292F65" w:rsidP="00292F65">
      <w:pPr>
        <w:snapToGrid w:val="0"/>
        <w:spacing w:line="100" w:lineRule="exact"/>
      </w:pPr>
    </w:p>
    <w:p w14:paraId="02D37091" w14:textId="77777777" w:rsidR="00292F65" w:rsidRDefault="00292F65" w:rsidP="00292F65">
      <w:pPr>
        <w:widowControl/>
        <w:autoSpaceDE w:val="0"/>
        <w:autoSpaceDN w:val="0"/>
        <w:adjustRightInd w:val="0"/>
        <w:spacing w:line="200" w:lineRule="exact"/>
        <w:jc w:val="left"/>
        <w:rPr>
          <w:rStyle w:val="ab"/>
        </w:rPr>
      </w:pPr>
      <w:r w:rsidRPr="00D76667">
        <w:rPr>
          <w:rStyle w:val="ab"/>
          <w:rFonts w:ascii="Geneva" w:hAnsi="Geneva" w:cs="Geneva" w:hint="eastAsia"/>
          <w:spacing w:val="-40"/>
        </w:rPr>
        <w:t>※</w:t>
      </w:r>
      <w:r w:rsidRPr="00D76667">
        <w:rPr>
          <w:rStyle w:val="ab"/>
        </w:rPr>
        <w:t>「単元の目標」</w:t>
      </w:r>
      <w:r>
        <w:rPr>
          <w:rStyle w:val="ab"/>
        </w:rPr>
        <w:t>に示した資質・能力は、</w:t>
      </w:r>
      <w:r w:rsidRPr="00A06766">
        <w:rPr>
          <w:rStyle w:val="ab"/>
          <w:rFonts w:hint="eastAsia"/>
        </w:rPr>
        <w:t>「夜空を見上げよう</w:t>
      </w:r>
      <w:r>
        <w:rPr>
          <w:rStyle w:val="ab"/>
          <w:rFonts w:hint="eastAsia"/>
        </w:rPr>
        <w:t>－</w:t>
      </w:r>
      <w:r>
        <w:rPr>
          <w:rStyle w:val="ab"/>
          <w:rFonts w:hint="eastAsia"/>
        </w:rPr>
        <w:t>1</w:t>
      </w:r>
      <w:r>
        <w:rPr>
          <w:rStyle w:val="ab"/>
          <w:rFonts w:hint="eastAsia"/>
        </w:rPr>
        <w:t>～</w:t>
      </w:r>
      <w:r w:rsidRPr="00A06766">
        <w:rPr>
          <w:rStyle w:val="ab"/>
          <w:rFonts w:hint="eastAsia"/>
        </w:rPr>
        <w:t>3</w:t>
      </w:r>
      <w:r w:rsidRPr="00A06766">
        <w:rPr>
          <w:rStyle w:val="ab"/>
          <w:rFonts w:hint="eastAsia"/>
        </w:rPr>
        <w:t>」</w:t>
      </w:r>
      <w:r w:rsidRPr="00D76667">
        <w:rPr>
          <w:rStyle w:val="ab"/>
        </w:rPr>
        <w:t>を通して育成する。そのため</w:t>
      </w:r>
      <w:r>
        <w:rPr>
          <w:rStyle w:val="ab"/>
        </w:rPr>
        <w:t>、</w:t>
      </w:r>
      <w:r w:rsidRPr="00D76667">
        <w:rPr>
          <w:rStyle w:val="ab"/>
        </w:rPr>
        <w:t>各観点の学習評価も</w:t>
      </w:r>
      <w:r>
        <w:rPr>
          <w:rStyle w:val="ab"/>
        </w:rPr>
        <w:t>、</w:t>
      </w:r>
    </w:p>
    <w:p w14:paraId="0492128B" w14:textId="77777777" w:rsidR="00292F65" w:rsidRPr="00D76667" w:rsidRDefault="00292F65" w:rsidP="00292F65">
      <w:pPr>
        <w:widowControl/>
        <w:autoSpaceDE w:val="0"/>
        <w:autoSpaceDN w:val="0"/>
        <w:adjustRightInd w:val="0"/>
        <w:spacing w:line="200" w:lineRule="exact"/>
        <w:ind w:firstLineChars="50" w:firstLine="70"/>
        <w:jc w:val="left"/>
        <w:rPr>
          <w:rStyle w:val="ab"/>
        </w:rPr>
      </w:pPr>
      <w:r w:rsidRPr="00A06766">
        <w:rPr>
          <w:rStyle w:val="ab"/>
          <w:rFonts w:hint="eastAsia"/>
        </w:rPr>
        <w:t>「夜空を見上げよう</w:t>
      </w:r>
      <w:r>
        <w:rPr>
          <w:rStyle w:val="ab"/>
          <w:rFonts w:hint="eastAsia"/>
        </w:rPr>
        <w:t>－</w:t>
      </w:r>
      <w:r>
        <w:rPr>
          <w:rStyle w:val="ab"/>
          <w:rFonts w:hint="eastAsia"/>
        </w:rPr>
        <w:t>1</w:t>
      </w:r>
      <w:r>
        <w:rPr>
          <w:rStyle w:val="ab"/>
          <w:rFonts w:hint="eastAsia"/>
        </w:rPr>
        <w:t>～</w:t>
      </w:r>
      <w:r w:rsidRPr="00A06766">
        <w:rPr>
          <w:rStyle w:val="ab"/>
          <w:rFonts w:hint="eastAsia"/>
        </w:rPr>
        <w:t>3</w:t>
      </w:r>
      <w:r w:rsidRPr="00A06766">
        <w:rPr>
          <w:rStyle w:val="ab"/>
          <w:rFonts w:hint="eastAsia"/>
        </w:rPr>
        <w:t>」</w:t>
      </w:r>
      <w:r w:rsidRPr="00D76667">
        <w:rPr>
          <w:rStyle w:val="ab"/>
        </w:rPr>
        <w:t>を通して適切な場面で行い</w:t>
      </w:r>
      <w:r>
        <w:rPr>
          <w:rStyle w:val="ab"/>
        </w:rPr>
        <w:t>、</w:t>
      </w:r>
      <w:r>
        <w:rPr>
          <w:rStyle w:val="ab"/>
          <w:rFonts w:hint="eastAsia"/>
        </w:rPr>
        <w:t>児童</w:t>
      </w:r>
      <w:r w:rsidRPr="00D76667">
        <w:rPr>
          <w:rStyle w:val="ab"/>
        </w:rPr>
        <w:t>の学習状況を見取るようにする。</w:t>
      </w:r>
    </w:p>
    <w:p w14:paraId="371C3B04" w14:textId="4A47FE6F" w:rsidR="006D5650" w:rsidRPr="00292F65" w:rsidRDefault="006D5650" w:rsidP="006D5650">
      <w:pPr>
        <w:snapToGrid w:val="0"/>
        <w:spacing w:line="100" w:lineRule="exact"/>
      </w:pPr>
    </w:p>
    <w:tbl>
      <w:tblPr>
        <w:tblStyle w:val="ae"/>
        <w:tblW w:w="18928"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652"/>
        <w:gridCol w:w="652"/>
        <w:gridCol w:w="4344"/>
        <w:gridCol w:w="4383"/>
        <w:gridCol w:w="120"/>
      </w:tblGrid>
      <w:tr w:rsidR="006D5650" w14:paraId="6FB48688" w14:textId="77777777" w:rsidTr="001A66A0">
        <w:trPr>
          <w:trHeight w:val="340"/>
        </w:trPr>
        <w:tc>
          <w:tcPr>
            <w:tcW w:w="3589" w:type="dxa"/>
            <w:gridSpan w:val="2"/>
            <w:tcBorders>
              <w:bottom w:val="single" w:sz="4" w:space="0" w:color="auto"/>
            </w:tcBorders>
            <w:shd w:val="clear" w:color="auto" w:fill="808080" w:themeFill="background1" w:themeFillShade="80"/>
            <w:vAlign w:val="center"/>
          </w:tcPr>
          <w:p w14:paraId="5110DC4C" w14:textId="77777777" w:rsidR="006D5650" w:rsidRPr="009B573F" w:rsidRDefault="006D5650" w:rsidP="001A66A0">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14:paraId="0EE03344" w14:textId="77777777" w:rsidR="006D5650" w:rsidRPr="00F21F0E" w:rsidRDefault="006D5650" w:rsidP="001A66A0">
            <w:pPr>
              <w:snapToGrid w:val="0"/>
              <w:jc w:val="center"/>
              <w:rPr>
                <w:rFonts w:asciiTheme="majorEastAsia" w:eastAsiaTheme="majorEastAsia" w:hAnsiTheme="majorEastAsia"/>
                <w:spacing w:val="-40"/>
                <w:sz w:val="12"/>
              </w:rPr>
            </w:pPr>
            <w:r w:rsidRPr="005F38B6">
              <w:rPr>
                <w:rFonts w:asciiTheme="majorEastAsia" w:eastAsiaTheme="majorEastAsia" w:hAnsiTheme="majorEastAsia"/>
                <w:color w:val="FFFFFF" w:themeColor="background1"/>
                <w:spacing w:val="12"/>
                <w:kern w:val="0"/>
                <w:sz w:val="12"/>
              </w:rPr>
              <w:t>時</w:t>
            </w:r>
            <w:r w:rsidRPr="005F38B6">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4A1B8182" w14:textId="77777777" w:rsidR="006D5650" w:rsidRPr="00F21F0E" w:rsidRDefault="006D5650" w:rsidP="001A66A0">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1C442ED9" w14:textId="77777777" w:rsidR="006D5650" w:rsidRPr="00F21F0E" w:rsidRDefault="006D5650" w:rsidP="001A66A0">
            <w:pPr>
              <w:snapToGrid w:val="0"/>
              <w:jc w:val="center"/>
              <w:rPr>
                <w:rFonts w:asciiTheme="majorEastAsia" w:eastAsiaTheme="majorEastAsia" w:hAnsiTheme="majorEastAsia"/>
                <w:color w:val="FFFFFF" w:themeColor="background1"/>
                <w:sz w:val="12"/>
              </w:rPr>
            </w:pPr>
            <w:r w:rsidRPr="0015698D">
              <w:rPr>
                <w:rFonts w:asciiTheme="majorEastAsia" w:eastAsiaTheme="majorEastAsia" w:hAnsiTheme="majorEastAsia" w:hint="eastAsia"/>
                <w:color w:val="FFFFFF" w:themeColor="background1"/>
                <w:w w:val="43"/>
                <w:kern w:val="0"/>
                <w:sz w:val="12"/>
                <w:fitText w:val="158" w:id="-2125760768"/>
              </w:rPr>
              <w:t>ペー</w:t>
            </w:r>
            <w:r w:rsidRPr="0015698D">
              <w:rPr>
                <w:rFonts w:asciiTheme="majorEastAsia" w:eastAsiaTheme="majorEastAsia" w:hAnsiTheme="majorEastAsia" w:hint="eastAsia"/>
                <w:color w:val="FFFFFF" w:themeColor="background1"/>
                <w:spacing w:val="3"/>
                <w:w w:val="43"/>
                <w:kern w:val="0"/>
                <w:sz w:val="12"/>
                <w:fitText w:val="158" w:id="-2125760768"/>
              </w:rPr>
              <w:t>ジ</w:t>
            </w:r>
          </w:p>
        </w:tc>
        <w:tc>
          <w:tcPr>
            <w:tcW w:w="283" w:type="dxa"/>
            <w:tcBorders>
              <w:bottom w:val="single" w:sz="4" w:space="0" w:color="auto"/>
            </w:tcBorders>
            <w:shd w:val="clear" w:color="auto" w:fill="808080" w:themeFill="background1" w:themeFillShade="80"/>
            <w:tcFitText/>
            <w:vAlign w:val="center"/>
          </w:tcPr>
          <w:p w14:paraId="7EC5ED68" w14:textId="77777777" w:rsidR="006D5650" w:rsidRPr="00F21F0E" w:rsidRDefault="006D5650" w:rsidP="001A66A0">
            <w:pPr>
              <w:snapToGrid w:val="0"/>
              <w:jc w:val="center"/>
              <w:rPr>
                <w:rFonts w:asciiTheme="majorEastAsia" w:eastAsiaTheme="majorEastAsia" w:hAnsiTheme="majorEastAsia"/>
                <w:color w:val="FFFFFF" w:themeColor="background1"/>
                <w:sz w:val="12"/>
              </w:rPr>
            </w:pPr>
            <w:r w:rsidRPr="005F38B6">
              <w:rPr>
                <w:rFonts w:asciiTheme="majorEastAsia" w:eastAsiaTheme="majorEastAsia" w:hAnsiTheme="majorEastAsia"/>
                <w:color w:val="FFFFFF" w:themeColor="background1"/>
                <w:spacing w:val="12"/>
                <w:kern w:val="0"/>
                <w:sz w:val="12"/>
              </w:rPr>
              <w:t>重</w:t>
            </w:r>
            <w:r w:rsidRPr="005F38B6">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0A319FED" w14:textId="77777777" w:rsidR="006D5650" w:rsidRPr="00F21F0E" w:rsidRDefault="006D5650" w:rsidP="001A66A0">
            <w:pPr>
              <w:snapToGrid w:val="0"/>
              <w:jc w:val="center"/>
              <w:rPr>
                <w:rFonts w:asciiTheme="majorEastAsia" w:eastAsiaTheme="majorEastAsia" w:hAnsiTheme="majorEastAsia"/>
                <w:color w:val="FFFFFF" w:themeColor="background1"/>
                <w:sz w:val="12"/>
              </w:rPr>
            </w:pPr>
            <w:r w:rsidRPr="005F38B6">
              <w:rPr>
                <w:rFonts w:asciiTheme="majorEastAsia" w:eastAsiaTheme="majorEastAsia" w:hAnsiTheme="majorEastAsia"/>
                <w:color w:val="FFFFFF" w:themeColor="background1"/>
                <w:spacing w:val="12"/>
                <w:kern w:val="0"/>
                <w:sz w:val="12"/>
              </w:rPr>
              <w:t>記</w:t>
            </w:r>
            <w:r w:rsidRPr="005F38B6">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nil"/>
            </w:tcBorders>
            <w:shd w:val="clear" w:color="auto" w:fill="808080" w:themeFill="background1" w:themeFillShade="80"/>
            <w:vAlign w:val="center"/>
          </w:tcPr>
          <w:p w14:paraId="2CD10537" w14:textId="0836408E" w:rsidR="006D5650" w:rsidRPr="0096102B" w:rsidRDefault="00433B52" w:rsidP="001A66A0">
            <w:pPr>
              <w:jc w:val="center"/>
              <w:rPr>
                <w:rFonts w:asciiTheme="majorEastAsia" w:eastAsiaTheme="majorEastAsia" w:hAnsiTheme="majorEastAsia"/>
                <w:b/>
                <w:color w:val="FFFFFF" w:themeColor="background1"/>
                <w:sz w:val="22"/>
              </w:rPr>
            </w:pPr>
            <w:r>
              <w:rPr>
                <w:rFonts w:asciiTheme="majorEastAsia" w:eastAsiaTheme="majorEastAsia" w:hAnsiTheme="majorEastAsia"/>
                <w:b/>
                <w:color w:val="FFFFFF" w:themeColor="background1"/>
                <w:sz w:val="18"/>
              </w:rPr>
              <w:t>おおむね満足できる児童への評価と方法</w:t>
            </w:r>
          </w:p>
        </w:tc>
        <w:tc>
          <w:tcPr>
            <w:tcW w:w="652" w:type="dxa"/>
            <w:tcBorders>
              <w:left w:val="nil"/>
              <w:bottom w:val="single" w:sz="4" w:space="0" w:color="auto"/>
              <w:right w:val="single" w:sz="4" w:space="0" w:color="auto"/>
            </w:tcBorders>
            <w:shd w:val="clear" w:color="auto" w:fill="808080" w:themeFill="background1" w:themeFillShade="80"/>
            <w:vAlign w:val="center"/>
          </w:tcPr>
          <w:p w14:paraId="69C1D8B5" w14:textId="77777777" w:rsidR="006D5650" w:rsidRPr="0096102B" w:rsidRDefault="006D5650" w:rsidP="001A66A0">
            <w:pPr>
              <w:jc w:val="center"/>
              <w:rPr>
                <w:color w:val="FFFFFF" w:themeColor="background1"/>
                <w:sz w:val="22"/>
              </w:rPr>
            </w:pPr>
          </w:p>
        </w:tc>
        <w:tc>
          <w:tcPr>
            <w:tcW w:w="652" w:type="dxa"/>
            <w:tcBorders>
              <w:left w:val="single" w:sz="4" w:space="0" w:color="auto"/>
              <w:bottom w:val="single" w:sz="4" w:space="0" w:color="auto"/>
              <w:right w:val="nil"/>
            </w:tcBorders>
            <w:shd w:val="clear" w:color="auto" w:fill="808080" w:themeFill="background1" w:themeFillShade="80"/>
            <w:vAlign w:val="center"/>
          </w:tcPr>
          <w:p w14:paraId="4CA38DC4" w14:textId="77777777" w:rsidR="006D5650" w:rsidRPr="0096102B" w:rsidRDefault="006D5650" w:rsidP="001A66A0">
            <w:pPr>
              <w:jc w:val="center"/>
              <w:rPr>
                <w:color w:val="FFFFFF" w:themeColor="background1"/>
                <w:sz w:val="22"/>
              </w:rPr>
            </w:pPr>
          </w:p>
        </w:tc>
        <w:tc>
          <w:tcPr>
            <w:tcW w:w="4344" w:type="dxa"/>
            <w:tcBorders>
              <w:left w:val="nil"/>
              <w:bottom w:val="single" w:sz="4" w:space="0" w:color="auto"/>
            </w:tcBorders>
            <w:shd w:val="clear" w:color="auto" w:fill="808080" w:themeFill="background1" w:themeFillShade="80"/>
            <w:vAlign w:val="center"/>
          </w:tcPr>
          <w:p w14:paraId="39827544" w14:textId="77777777" w:rsidR="006D5650" w:rsidRPr="0096102B" w:rsidRDefault="006D5650" w:rsidP="001A66A0">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83" w:type="dxa"/>
            <w:tcBorders>
              <w:bottom w:val="single" w:sz="4" w:space="0" w:color="auto"/>
              <w:right w:val="nil"/>
            </w:tcBorders>
            <w:shd w:val="clear" w:color="auto" w:fill="808080" w:themeFill="background1" w:themeFillShade="80"/>
            <w:vAlign w:val="center"/>
          </w:tcPr>
          <w:p w14:paraId="5CD97C1B" w14:textId="77777777" w:rsidR="006D5650" w:rsidRPr="0096102B" w:rsidRDefault="006D5650" w:rsidP="001A66A0">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20" w:type="dxa"/>
            <w:tcBorders>
              <w:left w:val="nil"/>
              <w:bottom w:val="single" w:sz="4" w:space="0" w:color="auto"/>
            </w:tcBorders>
            <w:shd w:val="clear" w:color="auto" w:fill="808080" w:themeFill="background1" w:themeFillShade="80"/>
          </w:tcPr>
          <w:p w14:paraId="1E7AFFD0" w14:textId="77777777" w:rsidR="006D5650" w:rsidRDefault="006D5650" w:rsidP="001A66A0">
            <w:pPr>
              <w:snapToGrid w:val="0"/>
              <w:spacing w:line="120" w:lineRule="exact"/>
            </w:pPr>
          </w:p>
        </w:tc>
      </w:tr>
      <w:tr w:rsidR="006D5650" w14:paraId="69E9514A" w14:textId="77777777" w:rsidTr="001A66A0">
        <w:trPr>
          <w:trHeight w:val="57"/>
        </w:trPr>
        <w:tc>
          <w:tcPr>
            <w:tcW w:w="3589" w:type="dxa"/>
            <w:gridSpan w:val="2"/>
            <w:tcBorders>
              <w:bottom w:val="nil"/>
            </w:tcBorders>
          </w:tcPr>
          <w:p w14:paraId="7B9A038B" w14:textId="77777777" w:rsidR="006D5650" w:rsidRPr="009D4699" w:rsidRDefault="006D5650" w:rsidP="001A66A0">
            <w:pPr>
              <w:snapToGrid w:val="0"/>
              <w:spacing w:line="120" w:lineRule="exact"/>
              <w:rPr>
                <w:rFonts w:asciiTheme="majorEastAsia" w:eastAsiaTheme="majorEastAsia" w:hAnsiTheme="majorEastAsia"/>
                <w:sz w:val="6"/>
              </w:rPr>
            </w:pPr>
          </w:p>
        </w:tc>
        <w:tc>
          <w:tcPr>
            <w:tcW w:w="283" w:type="dxa"/>
            <w:tcBorders>
              <w:bottom w:val="nil"/>
            </w:tcBorders>
          </w:tcPr>
          <w:p w14:paraId="5E86DA2A" w14:textId="77777777" w:rsidR="006D5650" w:rsidRPr="009D4699" w:rsidRDefault="006D5650" w:rsidP="001A66A0">
            <w:pPr>
              <w:snapToGrid w:val="0"/>
              <w:spacing w:line="120" w:lineRule="exact"/>
              <w:rPr>
                <w:rFonts w:asciiTheme="majorEastAsia" w:eastAsiaTheme="majorEastAsia" w:hAnsiTheme="majorEastAsia"/>
                <w:sz w:val="6"/>
              </w:rPr>
            </w:pPr>
          </w:p>
        </w:tc>
        <w:tc>
          <w:tcPr>
            <w:tcW w:w="283" w:type="dxa"/>
            <w:tcBorders>
              <w:bottom w:val="nil"/>
            </w:tcBorders>
          </w:tcPr>
          <w:p w14:paraId="766C6209" w14:textId="77777777" w:rsidR="006D5650" w:rsidRPr="009D4699" w:rsidRDefault="006D5650" w:rsidP="001A66A0">
            <w:pPr>
              <w:snapToGrid w:val="0"/>
              <w:spacing w:line="120" w:lineRule="exact"/>
              <w:rPr>
                <w:rFonts w:asciiTheme="majorEastAsia" w:eastAsiaTheme="majorEastAsia" w:hAnsiTheme="majorEastAsia"/>
                <w:sz w:val="6"/>
              </w:rPr>
            </w:pPr>
          </w:p>
        </w:tc>
        <w:tc>
          <w:tcPr>
            <w:tcW w:w="283" w:type="dxa"/>
            <w:tcBorders>
              <w:bottom w:val="nil"/>
            </w:tcBorders>
          </w:tcPr>
          <w:p w14:paraId="36F9D8E0" w14:textId="77777777" w:rsidR="006D5650" w:rsidRPr="009D4699" w:rsidRDefault="006D5650" w:rsidP="001A66A0">
            <w:pPr>
              <w:snapToGrid w:val="0"/>
              <w:spacing w:line="120" w:lineRule="exact"/>
              <w:rPr>
                <w:rFonts w:asciiTheme="majorEastAsia" w:eastAsiaTheme="majorEastAsia" w:hAnsiTheme="majorEastAsia"/>
                <w:sz w:val="6"/>
              </w:rPr>
            </w:pPr>
          </w:p>
        </w:tc>
        <w:tc>
          <w:tcPr>
            <w:tcW w:w="283" w:type="dxa"/>
            <w:tcBorders>
              <w:bottom w:val="nil"/>
            </w:tcBorders>
          </w:tcPr>
          <w:p w14:paraId="2A01C88B" w14:textId="77777777" w:rsidR="006D5650" w:rsidRPr="009D4699" w:rsidRDefault="006D5650" w:rsidP="001A66A0">
            <w:pPr>
              <w:snapToGrid w:val="0"/>
              <w:spacing w:line="120" w:lineRule="exact"/>
              <w:rPr>
                <w:rFonts w:asciiTheme="majorEastAsia" w:eastAsiaTheme="majorEastAsia" w:hAnsiTheme="majorEastAsia"/>
                <w:sz w:val="6"/>
              </w:rPr>
            </w:pPr>
          </w:p>
        </w:tc>
        <w:tc>
          <w:tcPr>
            <w:tcW w:w="4056" w:type="dxa"/>
            <w:tcBorders>
              <w:bottom w:val="nil"/>
              <w:right w:val="nil"/>
            </w:tcBorders>
          </w:tcPr>
          <w:p w14:paraId="217734B2" w14:textId="77777777" w:rsidR="006D5650" w:rsidRPr="009D4699" w:rsidRDefault="006D5650" w:rsidP="001A66A0">
            <w:pPr>
              <w:snapToGrid w:val="0"/>
              <w:spacing w:line="120" w:lineRule="exact"/>
              <w:rPr>
                <w:rFonts w:asciiTheme="majorEastAsia" w:eastAsiaTheme="majorEastAsia" w:hAnsiTheme="majorEastAsia"/>
                <w:sz w:val="6"/>
              </w:rPr>
            </w:pPr>
          </w:p>
        </w:tc>
        <w:tc>
          <w:tcPr>
            <w:tcW w:w="652" w:type="dxa"/>
            <w:tcBorders>
              <w:left w:val="nil"/>
              <w:bottom w:val="nil"/>
            </w:tcBorders>
          </w:tcPr>
          <w:p w14:paraId="752D4CFA" w14:textId="77777777" w:rsidR="006D5650" w:rsidRPr="009D4699" w:rsidRDefault="006D5650" w:rsidP="001A66A0">
            <w:pPr>
              <w:snapToGrid w:val="0"/>
              <w:spacing w:line="120" w:lineRule="exact"/>
              <w:rPr>
                <w:rFonts w:asciiTheme="majorEastAsia" w:eastAsiaTheme="majorEastAsia" w:hAnsiTheme="majorEastAsia"/>
                <w:sz w:val="6"/>
              </w:rPr>
            </w:pPr>
          </w:p>
        </w:tc>
        <w:tc>
          <w:tcPr>
            <w:tcW w:w="652" w:type="dxa"/>
            <w:tcBorders>
              <w:bottom w:val="nil"/>
              <w:right w:val="nil"/>
            </w:tcBorders>
          </w:tcPr>
          <w:p w14:paraId="65EF1B7D" w14:textId="77777777" w:rsidR="006D5650" w:rsidRPr="009D4699" w:rsidRDefault="006D5650" w:rsidP="001A66A0">
            <w:pPr>
              <w:snapToGrid w:val="0"/>
              <w:spacing w:line="120" w:lineRule="exact"/>
              <w:rPr>
                <w:rFonts w:asciiTheme="majorEastAsia" w:eastAsiaTheme="majorEastAsia" w:hAnsiTheme="majorEastAsia"/>
                <w:sz w:val="6"/>
              </w:rPr>
            </w:pPr>
          </w:p>
        </w:tc>
        <w:tc>
          <w:tcPr>
            <w:tcW w:w="4344" w:type="dxa"/>
            <w:tcBorders>
              <w:left w:val="nil"/>
              <w:bottom w:val="nil"/>
            </w:tcBorders>
          </w:tcPr>
          <w:p w14:paraId="20FE703D" w14:textId="77777777" w:rsidR="006D5650" w:rsidRPr="009D4699" w:rsidRDefault="006D5650" w:rsidP="001A66A0">
            <w:pPr>
              <w:snapToGrid w:val="0"/>
              <w:spacing w:line="120" w:lineRule="exact"/>
              <w:rPr>
                <w:rFonts w:asciiTheme="majorEastAsia" w:eastAsiaTheme="majorEastAsia" w:hAnsiTheme="majorEastAsia"/>
                <w:sz w:val="6"/>
              </w:rPr>
            </w:pPr>
          </w:p>
        </w:tc>
        <w:tc>
          <w:tcPr>
            <w:tcW w:w="4383" w:type="dxa"/>
            <w:tcBorders>
              <w:bottom w:val="nil"/>
              <w:right w:val="nil"/>
            </w:tcBorders>
            <w:shd w:val="clear" w:color="auto" w:fill="auto"/>
          </w:tcPr>
          <w:p w14:paraId="5C24A83A" w14:textId="77777777" w:rsidR="006D5650" w:rsidRPr="009D4699" w:rsidRDefault="006D5650" w:rsidP="001A66A0">
            <w:pPr>
              <w:snapToGrid w:val="0"/>
              <w:spacing w:line="120" w:lineRule="exact"/>
              <w:rPr>
                <w:rFonts w:asciiTheme="majorEastAsia" w:eastAsiaTheme="majorEastAsia" w:hAnsiTheme="majorEastAsia"/>
                <w:sz w:val="6"/>
              </w:rPr>
            </w:pPr>
          </w:p>
        </w:tc>
        <w:tc>
          <w:tcPr>
            <w:tcW w:w="120" w:type="dxa"/>
            <w:tcBorders>
              <w:left w:val="nil"/>
              <w:bottom w:val="nil"/>
            </w:tcBorders>
            <w:shd w:val="clear" w:color="auto" w:fill="auto"/>
          </w:tcPr>
          <w:p w14:paraId="0556B1A2" w14:textId="77777777" w:rsidR="006D5650" w:rsidRPr="009D4699" w:rsidRDefault="006D5650" w:rsidP="001A66A0">
            <w:pPr>
              <w:snapToGrid w:val="0"/>
              <w:spacing w:line="120" w:lineRule="exact"/>
              <w:rPr>
                <w:rFonts w:asciiTheme="majorEastAsia" w:eastAsiaTheme="majorEastAsia" w:hAnsiTheme="majorEastAsia"/>
                <w:sz w:val="6"/>
              </w:rPr>
            </w:pPr>
          </w:p>
        </w:tc>
      </w:tr>
      <w:tr w:rsidR="006D5650" w14:paraId="468ED77C" w14:textId="77777777" w:rsidTr="001A66A0">
        <w:trPr>
          <w:cantSplit/>
          <w:trHeight w:val="510"/>
        </w:trPr>
        <w:tc>
          <w:tcPr>
            <w:tcW w:w="104" w:type="dxa"/>
            <w:vMerge w:val="restart"/>
            <w:tcBorders>
              <w:right w:val="nil"/>
            </w:tcBorders>
          </w:tcPr>
          <w:p w14:paraId="181E892C" w14:textId="77777777" w:rsidR="006D5650" w:rsidRPr="009D4699" w:rsidRDefault="006D5650" w:rsidP="001A66A0">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14:paraId="2C1A55C5" w14:textId="36145754" w:rsidR="00A70BA3" w:rsidRDefault="00A70BA3" w:rsidP="00A70BA3">
            <w:pPr>
              <w:widowControl/>
              <w:autoSpaceDE w:val="0"/>
              <w:autoSpaceDN w:val="0"/>
              <w:adjustRightInd w:val="0"/>
              <w:spacing w:line="200" w:lineRule="exact"/>
              <w:ind w:left="140" w:hangingChars="100" w:hanging="140"/>
              <w:jc w:val="left"/>
              <w:rPr>
                <w:rStyle w:val="ab"/>
              </w:rPr>
            </w:pPr>
            <w:r w:rsidRPr="00A70BA3">
              <w:rPr>
                <w:rStyle w:val="ab"/>
                <w:rFonts w:hint="eastAsia"/>
              </w:rPr>
              <w:t>・冬に見られる星の明るさや色</w:t>
            </w:r>
            <w:r w:rsidR="00B14E62">
              <w:rPr>
                <w:rStyle w:val="ab"/>
                <w:rFonts w:hint="eastAsia"/>
              </w:rPr>
              <w:t>、</w:t>
            </w:r>
            <w:r w:rsidRPr="00A70BA3">
              <w:rPr>
                <w:rStyle w:val="ab"/>
                <w:rFonts w:hint="eastAsia"/>
              </w:rPr>
              <w:t>見え方について</w:t>
            </w:r>
            <w:r w:rsidR="00B14E62">
              <w:rPr>
                <w:rStyle w:val="ab"/>
                <w:rFonts w:hint="eastAsia"/>
              </w:rPr>
              <w:t>、</w:t>
            </w:r>
            <w:r w:rsidRPr="00A70BA3">
              <w:rPr>
                <w:rStyle w:val="ab"/>
                <w:rFonts w:hint="eastAsia"/>
              </w:rPr>
              <w:t>話し合ったり調べたりする。</w:t>
            </w:r>
          </w:p>
          <w:p w14:paraId="27605F63" w14:textId="53EB240F" w:rsidR="00A70BA3" w:rsidRPr="00A70BA3" w:rsidRDefault="00C746C0" w:rsidP="00C746C0">
            <w:pPr>
              <w:widowControl/>
              <w:autoSpaceDE w:val="0"/>
              <w:autoSpaceDN w:val="0"/>
              <w:adjustRightInd w:val="0"/>
              <w:spacing w:line="200" w:lineRule="exact"/>
              <w:ind w:leftChars="100" w:left="260"/>
              <w:jc w:val="right"/>
              <w:rPr>
                <w:rStyle w:val="ab"/>
              </w:rPr>
            </w:pPr>
            <w:r>
              <w:rPr>
                <w:rStyle w:val="ab"/>
                <w:rFonts w:hint="eastAsia"/>
              </w:rPr>
              <w:t>（</w:t>
            </w:r>
            <w:r w:rsidR="00A70BA3" w:rsidRPr="00A70BA3">
              <w:rPr>
                <w:rStyle w:val="ab"/>
                <w:rFonts w:hint="eastAsia"/>
              </w:rPr>
              <w:t>観察は課外</w:t>
            </w:r>
            <w:r>
              <w:rPr>
                <w:rStyle w:val="ab"/>
                <w:rFonts w:hint="eastAsia"/>
              </w:rPr>
              <w:t>）</w:t>
            </w:r>
            <w:r w:rsidRPr="00C746C0">
              <w:rPr>
                <w:rStyle w:val="ab"/>
                <w:rFonts w:hint="eastAsia"/>
                <w:b/>
              </w:rPr>
              <w:t>（</w:t>
            </w:r>
            <w:r w:rsidR="00A70BA3" w:rsidRPr="00C746C0">
              <w:rPr>
                <w:rStyle w:val="ab"/>
                <w:rFonts w:hint="eastAsia"/>
                <w:b/>
              </w:rPr>
              <w:t>観察</w:t>
            </w:r>
            <w:r w:rsidRPr="00C746C0">
              <w:rPr>
                <w:rStyle w:val="ab"/>
                <w:rFonts w:hint="eastAsia"/>
                <w:b/>
              </w:rPr>
              <w:t>１）</w:t>
            </w:r>
          </w:p>
          <w:p w14:paraId="307AB4A1" w14:textId="1E8D03D3" w:rsidR="006D5650" w:rsidRPr="00807D9C" w:rsidRDefault="00A70BA3" w:rsidP="00A70BA3">
            <w:pPr>
              <w:widowControl/>
              <w:autoSpaceDE w:val="0"/>
              <w:autoSpaceDN w:val="0"/>
              <w:adjustRightInd w:val="0"/>
              <w:spacing w:line="200" w:lineRule="exact"/>
              <w:ind w:left="140" w:hangingChars="100" w:hanging="140"/>
              <w:jc w:val="left"/>
              <w:rPr>
                <w:rStyle w:val="ab"/>
              </w:rPr>
            </w:pPr>
            <w:r w:rsidRPr="00A70BA3">
              <w:rPr>
                <w:rStyle w:val="ab"/>
                <w:rFonts w:hint="eastAsia"/>
              </w:rPr>
              <w:t>・冬に見られる星の明るさや色</w:t>
            </w:r>
            <w:r w:rsidR="00B14E62">
              <w:rPr>
                <w:rStyle w:val="ab"/>
                <w:rFonts w:hint="eastAsia"/>
              </w:rPr>
              <w:t>、</w:t>
            </w:r>
            <w:r w:rsidRPr="00A70BA3">
              <w:rPr>
                <w:rStyle w:val="ab"/>
                <w:rFonts w:hint="eastAsia"/>
              </w:rPr>
              <w:t>見え方についてまとめる。</w:t>
            </w:r>
          </w:p>
        </w:tc>
        <w:tc>
          <w:tcPr>
            <w:tcW w:w="283" w:type="dxa"/>
            <w:vMerge w:val="restart"/>
            <w:tcBorders>
              <w:top w:val="nil"/>
            </w:tcBorders>
            <w:vAlign w:val="center"/>
          </w:tcPr>
          <w:p w14:paraId="6E7060B9" w14:textId="77777777" w:rsidR="006D5650" w:rsidRPr="00553402" w:rsidRDefault="006D5650"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vMerge w:val="restart"/>
            <w:tcBorders>
              <w:top w:val="nil"/>
            </w:tcBorders>
            <w:textDirection w:val="tbRlV"/>
            <w:vAlign w:val="center"/>
          </w:tcPr>
          <w:p w14:paraId="683B8A0C" w14:textId="334C8C27" w:rsidR="006D5650" w:rsidRPr="00553402" w:rsidRDefault="00A70BA3" w:rsidP="001A66A0">
            <w:pPr>
              <w:snapToGrid w:val="0"/>
              <w:spacing w:line="200" w:lineRule="exact"/>
              <w:ind w:left="113" w:right="113"/>
              <w:jc w:val="center"/>
              <w:rPr>
                <w:rFonts w:asciiTheme="majorEastAsia" w:eastAsiaTheme="majorEastAsia" w:hAnsiTheme="majorEastAsia"/>
                <w:sz w:val="14"/>
                <w:szCs w:val="14"/>
              </w:rPr>
            </w:pPr>
            <w:r w:rsidRPr="00A70BA3">
              <w:rPr>
                <w:rFonts w:asciiTheme="majorEastAsia" w:eastAsiaTheme="majorEastAsia" w:hAnsiTheme="majorEastAsia"/>
                <w:sz w:val="14"/>
                <w:szCs w:val="14"/>
                <w:eastAsianLayout w:id="2094759938" w:vert="1" w:vertCompress="1"/>
              </w:rPr>
              <w:t>148</w:t>
            </w:r>
            <w:r w:rsidR="006D5650" w:rsidRPr="00553402">
              <w:rPr>
                <w:rFonts w:asciiTheme="majorEastAsia" w:eastAsiaTheme="majorEastAsia" w:hAnsiTheme="majorEastAsia" w:hint="eastAsia"/>
                <w:sz w:val="14"/>
                <w:szCs w:val="14"/>
              </w:rPr>
              <w:t>～</w:t>
            </w:r>
            <w:r w:rsidRPr="00A70BA3">
              <w:rPr>
                <w:rFonts w:asciiTheme="majorEastAsia" w:eastAsiaTheme="majorEastAsia" w:hAnsiTheme="majorEastAsia"/>
                <w:sz w:val="14"/>
                <w:szCs w:val="14"/>
                <w:eastAsianLayout w:id="2094759939" w:vert="1" w:vertCompress="1"/>
              </w:rPr>
              <w:t>151</w:t>
            </w:r>
          </w:p>
        </w:tc>
        <w:tc>
          <w:tcPr>
            <w:tcW w:w="283" w:type="dxa"/>
            <w:tcBorders>
              <w:top w:val="nil"/>
              <w:bottom w:val="dashSmallGap" w:sz="4" w:space="0" w:color="auto"/>
            </w:tcBorders>
            <w:vAlign w:val="center"/>
          </w:tcPr>
          <w:p w14:paraId="4F2BDD54" w14:textId="77777777" w:rsidR="006D5650" w:rsidRPr="00553402" w:rsidRDefault="006D5650"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態</w:t>
            </w:r>
          </w:p>
        </w:tc>
        <w:tc>
          <w:tcPr>
            <w:tcW w:w="283" w:type="dxa"/>
            <w:tcBorders>
              <w:top w:val="nil"/>
              <w:bottom w:val="dashSmallGap" w:sz="4" w:space="0" w:color="auto"/>
            </w:tcBorders>
            <w:vAlign w:val="center"/>
          </w:tcPr>
          <w:p w14:paraId="60D6B9BA" w14:textId="77777777" w:rsidR="006D5650" w:rsidRPr="0082008D" w:rsidRDefault="006D5650"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nil"/>
              <w:bottom w:val="dashSmallGap" w:sz="4" w:space="0" w:color="auto"/>
              <w:right w:val="nil"/>
            </w:tcBorders>
            <w:tcMar>
              <w:top w:w="57" w:type="dxa"/>
              <w:left w:w="142" w:type="dxa"/>
              <w:bottom w:w="57" w:type="dxa"/>
              <w:right w:w="142" w:type="dxa"/>
            </w:tcMar>
          </w:tcPr>
          <w:p w14:paraId="28A00916" w14:textId="2B645864" w:rsidR="006D5650" w:rsidRPr="00807D9C" w:rsidRDefault="00A70BA3" w:rsidP="00D628D9">
            <w:pPr>
              <w:widowControl/>
              <w:tabs>
                <w:tab w:val="right" w:pos="3835"/>
              </w:tabs>
              <w:topLinePunct/>
              <w:autoSpaceDE w:val="0"/>
              <w:autoSpaceDN w:val="0"/>
              <w:adjustRightInd w:val="0"/>
              <w:spacing w:line="200" w:lineRule="exact"/>
              <w:jc w:val="left"/>
              <w:rPr>
                <w:rStyle w:val="ab"/>
              </w:rPr>
            </w:pPr>
            <w:r w:rsidRPr="00A70BA3">
              <w:rPr>
                <w:rFonts w:asciiTheme="majorEastAsia" w:eastAsiaTheme="majorEastAsia" w:hAnsiTheme="majorEastAsia" w:hint="eastAsia"/>
                <w:b/>
                <w:sz w:val="14"/>
                <w:szCs w:val="14"/>
              </w:rPr>
              <w:t>【態②】星の明るさや色</w:t>
            </w:r>
            <w:r w:rsidR="00B14E62">
              <w:rPr>
                <w:rFonts w:asciiTheme="majorEastAsia" w:eastAsiaTheme="majorEastAsia" w:hAnsiTheme="majorEastAsia" w:hint="eastAsia"/>
                <w:b/>
                <w:sz w:val="14"/>
                <w:szCs w:val="14"/>
              </w:rPr>
              <w:t>、</w:t>
            </w:r>
            <w:r w:rsidRPr="00A70BA3">
              <w:rPr>
                <w:rFonts w:asciiTheme="majorEastAsia" w:eastAsiaTheme="majorEastAsia" w:hAnsiTheme="majorEastAsia" w:hint="eastAsia"/>
                <w:b/>
                <w:sz w:val="14"/>
                <w:szCs w:val="14"/>
              </w:rPr>
              <w:t>見え方について学んだことを生かして</w:t>
            </w:r>
            <w:r w:rsidR="00B14E62">
              <w:rPr>
                <w:rFonts w:asciiTheme="majorEastAsia" w:eastAsiaTheme="majorEastAsia" w:hAnsiTheme="majorEastAsia" w:hint="eastAsia"/>
                <w:b/>
                <w:sz w:val="14"/>
                <w:szCs w:val="14"/>
              </w:rPr>
              <w:t>、</w:t>
            </w:r>
            <w:r w:rsidRPr="00A70BA3">
              <w:rPr>
                <w:rFonts w:asciiTheme="majorEastAsia" w:eastAsiaTheme="majorEastAsia" w:hAnsiTheme="majorEastAsia" w:hint="eastAsia"/>
                <w:b/>
                <w:sz w:val="14"/>
                <w:szCs w:val="14"/>
              </w:rPr>
              <w:t>冬に見られる星の明るさや色</w:t>
            </w:r>
            <w:r w:rsidR="00B14E62">
              <w:rPr>
                <w:rFonts w:asciiTheme="majorEastAsia" w:eastAsiaTheme="majorEastAsia" w:hAnsiTheme="majorEastAsia" w:hint="eastAsia"/>
                <w:b/>
                <w:sz w:val="14"/>
                <w:szCs w:val="14"/>
              </w:rPr>
              <w:t>、</w:t>
            </w:r>
            <w:r w:rsidRPr="00A70BA3">
              <w:rPr>
                <w:rFonts w:asciiTheme="majorEastAsia" w:eastAsiaTheme="majorEastAsia" w:hAnsiTheme="majorEastAsia" w:hint="eastAsia"/>
                <w:b/>
                <w:sz w:val="14"/>
                <w:szCs w:val="14"/>
              </w:rPr>
              <w:t>見え方について予想しようとしているかを評価する。</w:t>
            </w:r>
            <w:r>
              <w:rPr>
                <w:rFonts w:asciiTheme="majorEastAsia" w:eastAsiaTheme="majorEastAsia" w:hAnsiTheme="majorEastAsia" w:hint="eastAsia"/>
                <w:b/>
                <w:sz w:val="14"/>
                <w:szCs w:val="14"/>
              </w:rPr>
              <w:t xml:space="preserve"> </w:t>
            </w:r>
            <w:r w:rsidRPr="00A70BA3">
              <w:rPr>
                <w:rFonts w:asciiTheme="majorEastAsia" w:eastAsiaTheme="majorEastAsia" w:hAnsiTheme="majorEastAsia" w:hint="eastAsia"/>
                <w:b/>
                <w:sz w:val="14"/>
                <w:szCs w:val="14"/>
              </w:rPr>
              <w:t>【発言分析・行動観察】</w:t>
            </w:r>
          </w:p>
        </w:tc>
        <w:tc>
          <w:tcPr>
            <w:tcW w:w="652" w:type="dxa"/>
            <w:tcBorders>
              <w:top w:val="nil"/>
              <w:left w:val="nil"/>
              <w:bottom w:val="dashSmallGap" w:sz="4" w:space="0" w:color="auto"/>
            </w:tcBorders>
            <w:tcMar>
              <w:top w:w="57" w:type="dxa"/>
              <w:left w:w="142" w:type="dxa"/>
              <w:bottom w:w="57" w:type="dxa"/>
              <w:right w:w="142" w:type="dxa"/>
            </w:tcMar>
          </w:tcPr>
          <w:p w14:paraId="1E8955C7" w14:textId="77777777" w:rsidR="006D5650" w:rsidRPr="00807D9C" w:rsidRDefault="006D5650" w:rsidP="001A66A0">
            <w:pPr>
              <w:snapToGrid w:val="0"/>
              <w:spacing w:line="200" w:lineRule="exact"/>
              <w:rPr>
                <w:rStyle w:val="ab"/>
              </w:rPr>
            </w:pPr>
          </w:p>
        </w:tc>
        <w:tc>
          <w:tcPr>
            <w:tcW w:w="652" w:type="dxa"/>
            <w:tcBorders>
              <w:top w:val="nil"/>
              <w:bottom w:val="dashSmallGap" w:sz="4" w:space="0" w:color="auto"/>
              <w:right w:val="nil"/>
            </w:tcBorders>
            <w:tcMar>
              <w:top w:w="57" w:type="dxa"/>
              <w:left w:w="142" w:type="dxa"/>
              <w:bottom w:w="57" w:type="dxa"/>
              <w:right w:w="142" w:type="dxa"/>
            </w:tcMar>
          </w:tcPr>
          <w:p w14:paraId="15AC8365" w14:textId="77777777" w:rsidR="006D5650" w:rsidRPr="00807D9C" w:rsidRDefault="006D5650" w:rsidP="001A66A0">
            <w:pPr>
              <w:snapToGrid w:val="0"/>
              <w:spacing w:line="200" w:lineRule="exact"/>
              <w:rPr>
                <w:rStyle w:val="ab"/>
              </w:rPr>
            </w:pPr>
          </w:p>
        </w:tc>
        <w:tc>
          <w:tcPr>
            <w:tcW w:w="4344" w:type="dxa"/>
            <w:tcBorders>
              <w:top w:val="nil"/>
              <w:left w:val="nil"/>
              <w:bottom w:val="dashSmallGap" w:sz="4" w:space="0" w:color="auto"/>
            </w:tcBorders>
            <w:tcMar>
              <w:top w:w="57" w:type="dxa"/>
              <w:left w:w="142" w:type="dxa"/>
              <w:bottom w:w="57" w:type="dxa"/>
              <w:right w:w="142" w:type="dxa"/>
            </w:tcMar>
          </w:tcPr>
          <w:p w14:paraId="163973D7" w14:textId="5C1E4DFF" w:rsidR="006D5650" w:rsidRPr="00807D9C" w:rsidRDefault="00A70BA3" w:rsidP="001A66A0">
            <w:pPr>
              <w:widowControl/>
              <w:autoSpaceDE w:val="0"/>
              <w:autoSpaceDN w:val="0"/>
              <w:adjustRightInd w:val="0"/>
              <w:spacing w:line="200" w:lineRule="exact"/>
              <w:jc w:val="left"/>
              <w:rPr>
                <w:rStyle w:val="ab"/>
              </w:rPr>
            </w:pPr>
            <w:r w:rsidRPr="00A70BA3">
              <w:rPr>
                <w:rStyle w:val="ab"/>
                <w:rFonts w:hint="eastAsia"/>
              </w:rPr>
              <w:t>星の明るさや色</w:t>
            </w:r>
            <w:r w:rsidR="00B14E62">
              <w:rPr>
                <w:rStyle w:val="ab"/>
                <w:rFonts w:hint="eastAsia"/>
              </w:rPr>
              <w:t>、</w:t>
            </w:r>
            <w:r w:rsidRPr="00A70BA3">
              <w:rPr>
                <w:rStyle w:val="ab"/>
                <w:rFonts w:hint="eastAsia"/>
              </w:rPr>
              <w:t>見え方について学んだことを生かして</w:t>
            </w:r>
            <w:r w:rsidR="00B14E62">
              <w:rPr>
                <w:rStyle w:val="ab"/>
                <w:rFonts w:hint="eastAsia"/>
              </w:rPr>
              <w:t>、</w:t>
            </w:r>
            <w:r w:rsidRPr="00A70BA3">
              <w:rPr>
                <w:rStyle w:val="ab"/>
                <w:rFonts w:hint="eastAsia"/>
              </w:rPr>
              <w:t>複数の具体例を挙げながら</w:t>
            </w:r>
            <w:r w:rsidR="00B14E62">
              <w:rPr>
                <w:rStyle w:val="ab"/>
                <w:rFonts w:hint="eastAsia"/>
              </w:rPr>
              <w:t>、</w:t>
            </w:r>
            <w:r w:rsidRPr="00A70BA3">
              <w:rPr>
                <w:rStyle w:val="ab"/>
                <w:rFonts w:hint="eastAsia"/>
              </w:rPr>
              <w:t>それらをこの頃の星について気づいていることに当てはめて</w:t>
            </w:r>
            <w:r w:rsidR="00B14E62">
              <w:rPr>
                <w:rStyle w:val="ab"/>
                <w:rFonts w:hint="eastAsia"/>
              </w:rPr>
              <w:t>、</w:t>
            </w:r>
            <w:r w:rsidRPr="00A70BA3">
              <w:rPr>
                <w:rStyle w:val="ab"/>
                <w:rFonts w:hint="eastAsia"/>
              </w:rPr>
              <w:t>予想しようとしている。</w:t>
            </w:r>
          </w:p>
        </w:tc>
        <w:tc>
          <w:tcPr>
            <w:tcW w:w="4383" w:type="dxa"/>
            <w:tcBorders>
              <w:top w:val="nil"/>
              <w:bottom w:val="dashSmallGap" w:sz="4" w:space="0" w:color="auto"/>
              <w:right w:val="nil"/>
            </w:tcBorders>
            <w:shd w:val="clear" w:color="auto" w:fill="auto"/>
            <w:tcMar>
              <w:top w:w="57" w:type="dxa"/>
              <w:left w:w="142" w:type="dxa"/>
              <w:bottom w:w="57" w:type="dxa"/>
              <w:right w:w="142" w:type="dxa"/>
            </w:tcMar>
          </w:tcPr>
          <w:p w14:paraId="351DB0C9" w14:textId="5CA940ED" w:rsidR="006D5650" w:rsidRPr="00807D9C" w:rsidRDefault="00A70BA3" w:rsidP="001A66A0">
            <w:pPr>
              <w:widowControl/>
              <w:autoSpaceDE w:val="0"/>
              <w:autoSpaceDN w:val="0"/>
              <w:adjustRightInd w:val="0"/>
              <w:spacing w:line="200" w:lineRule="exact"/>
              <w:jc w:val="left"/>
              <w:rPr>
                <w:rStyle w:val="ab"/>
              </w:rPr>
            </w:pPr>
            <w:r w:rsidRPr="00A70BA3">
              <w:rPr>
                <w:rStyle w:val="ab"/>
                <w:rFonts w:hint="eastAsia"/>
              </w:rPr>
              <w:t>これまでの観察記録を振り返らせ</w:t>
            </w:r>
            <w:r w:rsidR="00B14E62">
              <w:rPr>
                <w:rStyle w:val="ab"/>
                <w:rFonts w:hint="eastAsia"/>
              </w:rPr>
              <w:t>、</w:t>
            </w:r>
            <w:r w:rsidRPr="00A70BA3">
              <w:rPr>
                <w:rStyle w:val="ab"/>
                <w:rFonts w:hint="eastAsia"/>
              </w:rPr>
              <w:t>夏や秋に学んだことが冬にも当てはまるかを問いかけ</w:t>
            </w:r>
            <w:r w:rsidR="00B14E62">
              <w:rPr>
                <w:rStyle w:val="ab"/>
                <w:rFonts w:hint="eastAsia"/>
              </w:rPr>
              <w:t>、</w:t>
            </w:r>
            <w:r w:rsidRPr="00A70BA3">
              <w:rPr>
                <w:rStyle w:val="ab"/>
                <w:rFonts w:hint="eastAsia"/>
              </w:rPr>
              <w:t>それらを自らの予想の根拠に生かすことができるように</w:t>
            </w:r>
            <w:r w:rsidR="00B14E62">
              <w:rPr>
                <w:rStyle w:val="ab"/>
                <w:rFonts w:hint="eastAsia"/>
              </w:rPr>
              <w:t>、</w:t>
            </w:r>
            <w:r w:rsidRPr="00A70BA3">
              <w:rPr>
                <w:rStyle w:val="ab"/>
                <w:rFonts w:hint="eastAsia"/>
              </w:rPr>
              <w:t>助言・援助する。</w:t>
            </w:r>
          </w:p>
        </w:tc>
        <w:tc>
          <w:tcPr>
            <w:tcW w:w="120" w:type="dxa"/>
            <w:vMerge w:val="restart"/>
            <w:tcBorders>
              <w:left w:val="nil"/>
            </w:tcBorders>
            <w:shd w:val="clear" w:color="auto" w:fill="auto"/>
          </w:tcPr>
          <w:p w14:paraId="4F13D2E7" w14:textId="77777777" w:rsidR="006D5650" w:rsidRDefault="006D5650" w:rsidP="001A66A0"/>
        </w:tc>
      </w:tr>
      <w:tr w:rsidR="006D5650" w14:paraId="59344F6A" w14:textId="77777777" w:rsidTr="001A66A0">
        <w:trPr>
          <w:cantSplit/>
          <w:trHeight w:val="794"/>
        </w:trPr>
        <w:tc>
          <w:tcPr>
            <w:tcW w:w="104" w:type="dxa"/>
            <w:vMerge/>
            <w:tcBorders>
              <w:bottom w:val="single" w:sz="4" w:space="0" w:color="auto"/>
              <w:right w:val="nil"/>
            </w:tcBorders>
          </w:tcPr>
          <w:p w14:paraId="70ED9BA4" w14:textId="77777777" w:rsidR="006D5650" w:rsidRPr="009D4699" w:rsidRDefault="006D5650" w:rsidP="001A66A0">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6678DC7C" w14:textId="77777777" w:rsidR="006D5650" w:rsidRPr="0082008D" w:rsidRDefault="006D5650" w:rsidP="001A66A0">
            <w:pPr>
              <w:snapToGrid w:val="0"/>
              <w:spacing w:line="200" w:lineRule="exact"/>
              <w:ind w:leftChars="50" w:left="130" w:rightChars="50" w:right="130"/>
              <w:rPr>
                <w:rFonts w:asciiTheme="majorEastAsia" w:eastAsiaTheme="majorEastAsia" w:hAnsiTheme="majorEastAsia"/>
                <w:sz w:val="14"/>
                <w:szCs w:val="14"/>
              </w:rPr>
            </w:pPr>
          </w:p>
        </w:tc>
        <w:tc>
          <w:tcPr>
            <w:tcW w:w="283" w:type="dxa"/>
            <w:vMerge/>
            <w:vAlign w:val="center"/>
          </w:tcPr>
          <w:p w14:paraId="45AF6F44" w14:textId="77777777" w:rsidR="006D5650" w:rsidRPr="0082008D" w:rsidRDefault="006D5650" w:rsidP="001A66A0">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764C64F5" w14:textId="77777777" w:rsidR="006D5650" w:rsidRPr="0082008D" w:rsidRDefault="006D5650" w:rsidP="001A66A0">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14:paraId="6BCA025D" w14:textId="77777777" w:rsidR="006D5650" w:rsidRPr="00553402" w:rsidRDefault="006D5650"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dashSmallGap" w:sz="4" w:space="0" w:color="auto"/>
              <w:bottom w:val="single" w:sz="4" w:space="0" w:color="auto"/>
            </w:tcBorders>
            <w:vAlign w:val="center"/>
          </w:tcPr>
          <w:p w14:paraId="3FC99143" w14:textId="77777777" w:rsidR="006D5650" w:rsidRDefault="006D5650" w:rsidP="001A66A0">
            <w:pPr>
              <w:snapToGrid w:val="0"/>
              <w:spacing w:line="200" w:lineRule="exact"/>
              <w:jc w:val="center"/>
            </w:pPr>
            <w:r>
              <w:rPr>
                <w:rFonts w:asciiTheme="majorEastAsia" w:eastAsiaTheme="majorEastAsia" w:hAnsiTheme="majorEastAsia" w:hint="eastAsia"/>
                <w:sz w:val="14"/>
                <w:szCs w:val="14"/>
              </w:rPr>
              <w:t>◎</w:t>
            </w:r>
          </w:p>
        </w:tc>
        <w:tc>
          <w:tcPr>
            <w:tcW w:w="4056" w:type="dxa"/>
            <w:tcBorders>
              <w:top w:val="dashSmallGap" w:sz="4" w:space="0" w:color="auto"/>
              <w:bottom w:val="single" w:sz="4" w:space="0" w:color="auto"/>
              <w:right w:val="nil"/>
            </w:tcBorders>
            <w:tcMar>
              <w:top w:w="57" w:type="dxa"/>
              <w:left w:w="142" w:type="dxa"/>
              <w:bottom w:w="57" w:type="dxa"/>
              <w:right w:w="142" w:type="dxa"/>
            </w:tcMar>
          </w:tcPr>
          <w:p w14:paraId="416A08BF" w14:textId="3E32CCEC" w:rsidR="00A70BA3" w:rsidRDefault="00A70BA3" w:rsidP="00A70BA3">
            <w:pPr>
              <w:tabs>
                <w:tab w:val="right" w:pos="3835"/>
              </w:tabs>
              <w:topLinePunct/>
              <w:snapToGrid w:val="0"/>
              <w:spacing w:line="200" w:lineRule="exact"/>
              <w:rPr>
                <w:rFonts w:asciiTheme="majorEastAsia" w:eastAsiaTheme="majorEastAsia" w:hAnsiTheme="majorEastAsia"/>
                <w:b/>
                <w:sz w:val="14"/>
                <w:szCs w:val="14"/>
              </w:rPr>
            </w:pPr>
            <w:r w:rsidRPr="00A70BA3">
              <w:rPr>
                <w:rFonts w:asciiTheme="majorEastAsia" w:eastAsiaTheme="majorEastAsia" w:hAnsiTheme="majorEastAsia" w:hint="eastAsia"/>
                <w:b/>
                <w:sz w:val="14"/>
                <w:szCs w:val="14"/>
              </w:rPr>
              <w:t>【知②③】空には明るさや色の違う星があること</w:t>
            </w:r>
            <w:r w:rsidR="00B14E62">
              <w:rPr>
                <w:rFonts w:asciiTheme="majorEastAsia" w:eastAsiaTheme="majorEastAsia" w:hAnsiTheme="majorEastAsia" w:hint="eastAsia"/>
                <w:b/>
                <w:sz w:val="14"/>
                <w:szCs w:val="14"/>
              </w:rPr>
              <w:t>、</w:t>
            </w:r>
            <w:r w:rsidRPr="00A70BA3">
              <w:rPr>
                <w:rFonts w:asciiTheme="majorEastAsia" w:eastAsiaTheme="majorEastAsia" w:hAnsiTheme="majorEastAsia" w:hint="eastAsia"/>
                <w:b/>
                <w:sz w:val="14"/>
                <w:szCs w:val="14"/>
              </w:rPr>
              <w:t>星の集まりは</w:t>
            </w:r>
            <w:r w:rsidR="00B14E62">
              <w:rPr>
                <w:rFonts w:asciiTheme="majorEastAsia" w:eastAsiaTheme="majorEastAsia" w:hAnsiTheme="majorEastAsia" w:hint="eastAsia"/>
                <w:b/>
                <w:sz w:val="14"/>
                <w:szCs w:val="14"/>
              </w:rPr>
              <w:t>、</w:t>
            </w:r>
            <w:r w:rsidRPr="00A70BA3">
              <w:rPr>
                <w:rFonts w:asciiTheme="majorEastAsia" w:eastAsiaTheme="majorEastAsia" w:hAnsiTheme="majorEastAsia" w:hint="eastAsia"/>
                <w:b/>
                <w:sz w:val="14"/>
                <w:szCs w:val="14"/>
              </w:rPr>
              <w:t>1日のうちでも時刻によって</w:t>
            </w:r>
            <w:r w:rsidR="00B14E62">
              <w:rPr>
                <w:rFonts w:asciiTheme="majorEastAsia" w:eastAsiaTheme="majorEastAsia" w:hAnsiTheme="majorEastAsia" w:hint="eastAsia"/>
                <w:b/>
                <w:sz w:val="14"/>
                <w:szCs w:val="14"/>
              </w:rPr>
              <w:t>、</w:t>
            </w:r>
            <w:r w:rsidRPr="00A70BA3">
              <w:rPr>
                <w:rFonts w:asciiTheme="majorEastAsia" w:eastAsiaTheme="majorEastAsia" w:hAnsiTheme="majorEastAsia" w:hint="eastAsia"/>
                <w:b/>
                <w:sz w:val="14"/>
                <w:szCs w:val="14"/>
              </w:rPr>
              <w:t>並び方は変わらないが</w:t>
            </w:r>
            <w:r w:rsidR="00B14E62">
              <w:rPr>
                <w:rFonts w:asciiTheme="majorEastAsia" w:eastAsiaTheme="majorEastAsia" w:hAnsiTheme="majorEastAsia" w:hint="eastAsia"/>
                <w:b/>
                <w:sz w:val="14"/>
                <w:szCs w:val="14"/>
              </w:rPr>
              <w:t>、</w:t>
            </w:r>
            <w:r w:rsidRPr="00A70BA3">
              <w:rPr>
                <w:rFonts w:asciiTheme="majorEastAsia" w:eastAsiaTheme="majorEastAsia" w:hAnsiTheme="majorEastAsia" w:hint="eastAsia"/>
                <w:b/>
                <w:sz w:val="14"/>
                <w:szCs w:val="14"/>
              </w:rPr>
              <w:t>位置が変わることを理解しているかを評価する。</w:t>
            </w:r>
          </w:p>
          <w:p w14:paraId="6BAC2D78" w14:textId="7896849A" w:rsidR="006D5650" w:rsidRPr="00807D9C" w:rsidRDefault="00A70BA3" w:rsidP="00A70BA3">
            <w:pPr>
              <w:tabs>
                <w:tab w:val="right" w:pos="3835"/>
              </w:tabs>
              <w:topLinePunct/>
              <w:snapToGrid w:val="0"/>
              <w:spacing w:line="200" w:lineRule="exact"/>
              <w:jc w:val="right"/>
              <w:rPr>
                <w:rStyle w:val="ab"/>
                <w:b/>
              </w:rPr>
            </w:pPr>
            <w:r w:rsidRPr="00A70BA3">
              <w:rPr>
                <w:rFonts w:asciiTheme="majorEastAsia" w:eastAsiaTheme="majorEastAsia" w:hAnsiTheme="majorEastAsia" w:hint="eastAsia"/>
                <w:b/>
                <w:sz w:val="14"/>
                <w:szCs w:val="14"/>
              </w:rPr>
              <w:t>【発言分析・記述分析】</w:t>
            </w:r>
          </w:p>
        </w:tc>
        <w:tc>
          <w:tcPr>
            <w:tcW w:w="652" w:type="dxa"/>
            <w:tcBorders>
              <w:top w:val="dashSmallGap" w:sz="4" w:space="0" w:color="auto"/>
              <w:left w:val="nil"/>
              <w:bottom w:val="single" w:sz="4" w:space="0" w:color="auto"/>
            </w:tcBorders>
            <w:tcMar>
              <w:top w:w="57" w:type="dxa"/>
              <w:left w:w="142" w:type="dxa"/>
              <w:bottom w:w="57" w:type="dxa"/>
              <w:right w:w="142" w:type="dxa"/>
            </w:tcMar>
          </w:tcPr>
          <w:p w14:paraId="47593C85" w14:textId="77777777" w:rsidR="006D5650" w:rsidRPr="00807D9C" w:rsidRDefault="006D5650" w:rsidP="001A66A0">
            <w:pPr>
              <w:snapToGrid w:val="0"/>
              <w:spacing w:line="200" w:lineRule="exact"/>
              <w:rPr>
                <w:rStyle w:val="ab"/>
              </w:rPr>
            </w:pPr>
          </w:p>
        </w:tc>
        <w:tc>
          <w:tcPr>
            <w:tcW w:w="652" w:type="dxa"/>
            <w:tcBorders>
              <w:top w:val="dashSmallGap" w:sz="4" w:space="0" w:color="auto"/>
              <w:left w:val="nil"/>
              <w:bottom w:val="single" w:sz="4" w:space="0" w:color="auto"/>
              <w:right w:val="nil"/>
            </w:tcBorders>
          </w:tcPr>
          <w:p w14:paraId="457391C2" w14:textId="77777777" w:rsidR="006D5650" w:rsidRPr="00807D9C" w:rsidRDefault="006D5650" w:rsidP="001A66A0">
            <w:pPr>
              <w:snapToGrid w:val="0"/>
              <w:spacing w:line="200" w:lineRule="exact"/>
              <w:rPr>
                <w:rStyle w:val="ab"/>
              </w:rPr>
            </w:pPr>
          </w:p>
        </w:tc>
        <w:tc>
          <w:tcPr>
            <w:tcW w:w="4344" w:type="dxa"/>
            <w:tcBorders>
              <w:top w:val="dashSmallGap" w:sz="4" w:space="0" w:color="auto"/>
              <w:left w:val="nil"/>
              <w:bottom w:val="single" w:sz="4" w:space="0" w:color="auto"/>
            </w:tcBorders>
            <w:tcMar>
              <w:top w:w="57" w:type="dxa"/>
              <w:left w:w="142" w:type="dxa"/>
              <w:bottom w:w="57" w:type="dxa"/>
              <w:right w:w="142" w:type="dxa"/>
            </w:tcMar>
          </w:tcPr>
          <w:p w14:paraId="7DAB9857" w14:textId="4D67020C" w:rsidR="006D5650" w:rsidRPr="00807D9C" w:rsidRDefault="00A70BA3" w:rsidP="001A66A0">
            <w:pPr>
              <w:widowControl/>
              <w:autoSpaceDE w:val="0"/>
              <w:autoSpaceDN w:val="0"/>
              <w:adjustRightInd w:val="0"/>
              <w:spacing w:line="200" w:lineRule="exact"/>
              <w:jc w:val="left"/>
              <w:rPr>
                <w:rStyle w:val="ab"/>
              </w:rPr>
            </w:pPr>
            <w:r w:rsidRPr="00A70BA3">
              <w:rPr>
                <w:rStyle w:val="ab"/>
                <w:rFonts w:hint="eastAsia"/>
              </w:rPr>
              <w:t>空には明るさや色の違う星があり</w:t>
            </w:r>
            <w:r w:rsidR="00B14E62">
              <w:rPr>
                <w:rStyle w:val="ab"/>
                <w:rFonts w:hint="eastAsia"/>
              </w:rPr>
              <w:t>、</w:t>
            </w:r>
            <w:r w:rsidRPr="00A70BA3">
              <w:rPr>
                <w:rStyle w:val="ab"/>
                <w:rFonts w:hint="eastAsia"/>
              </w:rPr>
              <w:t>星の集まりは</w:t>
            </w:r>
            <w:r w:rsidR="00B14E62">
              <w:rPr>
                <w:rStyle w:val="ab"/>
                <w:rFonts w:hint="eastAsia"/>
              </w:rPr>
              <w:t>、</w:t>
            </w:r>
            <w:r w:rsidRPr="00A70BA3">
              <w:rPr>
                <w:rStyle w:val="ab"/>
                <w:rFonts w:hint="eastAsia"/>
              </w:rPr>
              <w:t>1</w:t>
            </w:r>
            <w:r w:rsidRPr="00A70BA3">
              <w:rPr>
                <w:rStyle w:val="ab"/>
                <w:rFonts w:hint="eastAsia"/>
              </w:rPr>
              <w:t>日のうちでも時刻によって</w:t>
            </w:r>
            <w:r w:rsidR="00B14E62">
              <w:rPr>
                <w:rStyle w:val="ab"/>
                <w:rFonts w:hint="eastAsia"/>
              </w:rPr>
              <w:t>、</w:t>
            </w:r>
            <w:r w:rsidRPr="00A70BA3">
              <w:rPr>
                <w:rStyle w:val="ab"/>
                <w:rFonts w:hint="eastAsia"/>
              </w:rPr>
              <w:t>並び方は変わらないが</w:t>
            </w:r>
            <w:r w:rsidR="00B14E62">
              <w:rPr>
                <w:rStyle w:val="ab"/>
                <w:rFonts w:hint="eastAsia"/>
              </w:rPr>
              <w:t>、</w:t>
            </w:r>
            <w:r w:rsidRPr="00A70BA3">
              <w:rPr>
                <w:rStyle w:val="ab"/>
                <w:rFonts w:hint="eastAsia"/>
              </w:rPr>
              <w:t>位置が変わることは</w:t>
            </w:r>
            <w:r w:rsidR="00B14E62">
              <w:rPr>
                <w:rStyle w:val="ab"/>
                <w:rFonts w:hint="eastAsia"/>
              </w:rPr>
              <w:t>、</w:t>
            </w:r>
            <w:r w:rsidRPr="00A70BA3">
              <w:rPr>
                <w:rStyle w:val="ab"/>
                <w:rFonts w:hint="eastAsia"/>
              </w:rPr>
              <w:t>どの季節に見ても共通していることを捉え</w:t>
            </w:r>
            <w:r w:rsidR="00B14E62">
              <w:rPr>
                <w:rStyle w:val="ab"/>
                <w:rFonts w:hint="eastAsia"/>
              </w:rPr>
              <w:t>、</w:t>
            </w:r>
            <w:r w:rsidRPr="00A70BA3">
              <w:rPr>
                <w:rStyle w:val="ab"/>
                <w:rFonts w:hint="eastAsia"/>
              </w:rPr>
              <w:t>概念的に理解している。</w:t>
            </w:r>
          </w:p>
        </w:tc>
        <w:tc>
          <w:tcPr>
            <w:tcW w:w="4383" w:type="dxa"/>
            <w:tcBorders>
              <w:top w:val="dashSmallGap" w:sz="4" w:space="0" w:color="auto"/>
              <w:bottom w:val="single" w:sz="4" w:space="0" w:color="auto"/>
              <w:right w:val="nil"/>
            </w:tcBorders>
            <w:shd w:val="clear" w:color="auto" w:fill="auto"/>
            <w:tcMar>
              <w:top w:w="57" w:type="dxa"/>
              <w:left w:w="142" w:type="dxa"/>
              <w:bottom w:w="57" w:type="dxa"/>
              <w:right w:w="142" w:type="dxa"/>
            </w:tcMar>
          </w:tcPr>
          <w:p w14:paraId="3B002BC8" w14:textId="3F51C007" w:rsidR="006D5650" w:rsidRPr="00807D9C" w:rsidRDefault="00A70BA3" w:rsidP="001A66A0">
            <w:pPr>
              <w:widowControl/>
              <w:autoSpaceDE w:val="0"/>
              <w:autoSpaceDN w:val="0"/>
              <w:adjustRightInd w:val="0"/>
              <w:spacing w:line="200" w:lineRule="exact"/>
              <w:jc w:val="left"/>
              <w:rPr>
                <w:rStyle w:val="ab"/>
              </w:rPr>
            </w:pPr>
            <w:r w:rsidRPr="00A70BA3">
              <w:rPr>
                <w:rStyle w:val="ab"/>
                <w:rFonts w:hint="eastAsia"/>
              </w:rPr>
              <w:t>オリオン座など</w:t>
            </w:r>
            <w:r w:rsidR="00B14E62">
              <w:rPr>
                <w:rStyle w:val="ab"/>
                <w:rFonts w:hint="eastAsia"/>
              </w:rPr>
              <w:t>、</w:t>
            </w:r>
            <w:r w:rsidRPr="00A70BA3">
              <w:rPr>
                <w:rStyle w:val="ab"/>
                <w:rFonts w:hint="eastAsia"/>
              </w:rPr>
              <w:t>観察しやすい星座を提示し</w:t>
            </w:r>
            <w:r w:rsidR="00B14E62">
              <w:rPr>
                <w:rStyle w:val="ab"/>
                <w:rFonts w:hint="eastAsia"/>
              </w:rPr>
              <w:t>、</w:t>
            </w:r>
            <w:r w:rsidRPr="00A70BA3">
              <w:rPr>
                <w:rStyle w:val="ab"/>
                <w:rFonts w:hint="eastAsia"/>
              </w:rPr>
              <w:t>観察する星の位置を具体的に示して</w:t>
            </w:r>
            <w:r w:rsidR="00B14E62">
              <w:rPr>
                <w:rStyle w:val="ab"/>
                <w:rFonts w:hint="eastAsia"/>
              </w:rPr>
              <w:t>、</w:t>
            </w:r>
            <w:r w:rsidRPr="00A70BA3">
              <w:rPr>
                <w:rStyle w:val="ab"/>
                <w:rFonts w:hint="eastAsia"/>
              </w:rPr>
              <w:t>並び方が変わらないことや</w:t>
            </w:r>
            <w:r w:rsidR="00B14E62">
              <w:rPr>
                <w:rStyle w:val="ab"/>
                <w:rFonts w:hint="eastAsia"/>
              </w:rPr>
              <w:t>、</w:t>
            </w:r>
            <w:r w:rsidRPr="00A70BA3">
              <w:rPr>
                <w:rStyle w:val="ab"/>
                <w:rFonts w:hint="eastAsia"/>
              </w:rPr>
              <w:t>明るさや色に違いがあることに気づくことができるように</w:t>
            </w:r>
            <w:r w:rsidR="00B14E62">
              <w:rPr>
                <w:rStyle w:val="ab"/>
                <w:rFonts w:hint="eastAsia"/>
              </w:rPr>
              <w:t>、</w:t>
            </w:r>
            <w:r w:rsidRPr="00A70BA3">
              <w:rPr>
                <w:rStyle w:val="ab"/>
                <w:rFonts w:hint="eastAsia"/>
              </w:rPr>
              <w:t>助言・援助する。</w:t>
            </w:r>
          </w:p>
        </w:tc>
        <w:tc>
          <w:tcPr>
            <w:tcW w:w="120" w:type="dxa"/>
            <w:vMerge/>
            <w:tcBorders>
              <w:left w:val="nil"/>
              <w:bottom w:val="single" w:sz="4" w:space="0" w:color="auto"/>
            </w:tcBorders>
            <w:shd w:val="clear" w:color="auto" w:fill="auto"/>
          </w:tcPr>
          <w:p w14:paraId="109C59F9" w14:textId="77777777" w:rsidR="006D5650" w:rsidRDefault="006D5650" w:rsidP="001A66A0"/>
        </w:tc>
      </w:tr>
    </w:tbl>
    <w:p w14:paraId="46D78AEC" w14:textId="77777777" w:rsidR="006D5650" w:rsidRDefault="006D5650" w:rsidP="006D5650">
      <w:pPr>
        <w:snapToGrid w:val="0"/>
        <w:spacing w:line="80" w:lineRule="exact"/>
        <w:rPr>
          <w:rFonts w:asciiTheme="majorEastAsia" w:eastAsiaTheme="majorEastAsia" w:hAnsiTheme="majorEastAsia"/>
          <w:sz w:val="16"/>
        </w:rPr>
      </w:pPr>
    </w:p>
    <w:p w14:paraId="086EF4FA" w14:textId="6437B283" w:rsidR="00E3515E" w:rsidRDefault="00817FF8" w:rsidP="00E3515E">
      <w:pPr>
        <w:snapToGrid w:val="0"/>
        <w:spacing w:line="200" w:lineRule="exact"/>
        <w:rPr>
          <w:rFonts w:asciiTheme="majorEastAsia" w:eastAsiaTheme="majorEastAsia" w:hAnsiTheme="majorEastAsia"/>
          <w:sz w:val="16"/>
        </w:rPr>
      </w:pP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p>
    <w:p w14:paraId="23B8CFA6" w14:textId="24638B93" w:rsidR="00817FF8" w:rsidRDefault="00817FF8" w:rsidP="00817FF8">
      <w:pPr>
        <w:spacing w:line="200" w:lineRule="exact"/>
        <w:ind w:firstLineChars="2400" w:firstLine="3840"/>
        <w:rPr>
          <w:rFonts w:asciiTheme="majorEastAsia" w:eastAsiaTheme="majorEastAsia" w:hAnsiTheme="majorEastAsia"/>
          <w:sz w:val="16"/>
        </w:rPr>
      </w:pPr>
    </w:p>
    <w:p w14:paraId="042379EE" w14:textId="513FA04A" w:rsidR="006D5650" w:rsidRDefault="006D5650">
      <w:pPr>
        <w:widowControl/>
        <w:jc w:val="left"/>
        <w:rPr>
          <w:rFonts w:asciiTheme="majorEastAsia" w:eastAsiaTheme="majorEastAsia" w:hAnsiTheme="majorEastAsia"/>
        </w:rPr>
      </w:pPr>
      <w:r>
        <w:rPr>
          <w:rFonts w:asciiTheme="majorEastAsia" w:eastAsiaTheme="majorEastAsia" w:hAnsiTheme="majorEastAsia"/>
        </w:rPr>
        <w:br w:type="page"/>
      </w:r>
    </w:p>
    <w:p w14:paraId="5658BD49" w14:textId="77777777" w:rsidR="00AE34B5" w:rsidRDefault="00AE34B5" w:rsidP="00AE34B5">
      <w:r>
        <w:rPr>
          <w:noProof/>
        </w:rPr>
        <w:lastRenderedPageBreak/>
        <mc:AlternateContent>
          <mc:Choice Requires="wpg">
            <w:drawing>
              <wp:anchor distT="0" distB="0" distL="114300" distR="114300" simplePos="0" relativeHeight="251697152" behindDoc="0" locked="0" layoutInCell="1" allowOverlap="1" wp14:anchorId="32D538D2" wp14:editId="18AEEF67">
                <wp:simplePos x="0" y="0"/>
                <wp:positionH relativeFrom="column">
                  <wp:align>left</wp:align>
                </wp:positionH>
                <wp:positionV relativeFrom="line">
                  <wp:posOffset>-53975</wp:posOffset>
                </wp:positionV>
                <wp:extent cx="12029400" cy="403200"/>
                <wp:effectExtent l="0" t="0" r="0" b="0"/>
                <wp:wrapNone/>
                <wp:docPr id="436" name="グループ化 436"/>
                <wp:cNvGraphicFramePr/>
                <a:graphic xmlns:a="http://schemas.openxmlformats.org/drawingml/2006/main">
                  <a:graphicData uri="http://schemas.microsoft.com/office/word/2010/wordprocessingGroup">
                    <wpg:wgp>
                      <wpg:cNvGrpSpPr/>
                      <wpg:grpSpPr>
                        <a:xfrm>
                          <a:off x="0" y="0"/>
                          <a:ext cx="12029400" cy="403200"/>
                          <a:chOff x="0" y="0"/>
                          <a:chExt cx="12026002" cy="411928"/>
                        </a:xfrm>
                      </wpg:grpSpPr>
                      <wpg:grpSp>
                        <wpg:cNvPr id="437" name="グループ化 437"/>
                        <wpg:cNvGrpSpPr/>
                        <wpg:grpSpPr>
                          <a:xfrm>
                            <a:off x="0" y="8626"/>
                            <a:ext cx="12023090" cy="403302"/>
                            <a:chOff x="0" y="0"/>
                            <a:chExt cx="12023090" cy="403302"/>
                          </a:xfrm>
                        </wpg:grpSpPr>
                        <wpg:grpSp>
                          <wpg:cNvPr id="438" name="グループ化 438"/>
                          <wpg:cNvGrpSpPr/>
                          <wpg:grpSpPr>
                            <a:xfrm>
                              <a:off x="0" y="43892"/>
                              <a:ext cx="12023090" cy="359410"/>
                              <a:chOff x="0" y="0"/>
                              <a:chExt cx="12023090" cy="359410"/>
                            </a:xfrm>
                          </wpg:grpSpPr>
                          <wps:wsp>
                            <wps:cNvPr id="439" name="角丸四角形 439"/>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0" name="角丸四角形 440"/>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41" name="テキスト ボックス 441"/>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C800DF" w14:textId="2D1A873E" w:rsidR="00477D54" w:rsidRPr="005D197C" w:rsidRDefault="00477D54" w:rsidP="00AE34B5">
                                <w:pPr>
                                  <w:jc w:val="center"/>
                                  <w:rPr>
                                    <w:rFonts w:asciiTheme="majorEastAsia" w:eastAsiaTheme="majorEastAsia" w:hAnsiTheme="majorEastAsia"/>
                                    <w:b/>
                                    <w:sz w:val="3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442" name="テキスト ボックス 442"/>
                        <wps:cNvSpPr txBox="1"/>
                        <wps:spPr>
                          <a:xfrm>
                            <a:off x="327788" y="0"/>
                            <a:ext cx="536785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3561AB" w14:textId="36410CFC" w:rsidR="00477D54" w:rsidRPr="005D197C" w:rsidRDefault="00477D54" w:rsidP="00AE34B5">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寒くなると</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１</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～下旬</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 xml:space="preserve"> </w:t>
                              </w:r>
                              <w:r>
                                <w:rPr>
                                  <w:rFonts w:asciiTheme="majorEastAsia" w:eastAsiaTheme="majorEastAsia" w:hAnsiTheme="majorEastAsia"/>
                                  <w:b/>
                                  <w:color w:val="FFFFFF" w:themeColor="background1"/>
                                  <w:position w:val="4"/>
                                  <w:sz w:val="20"/>
                                  <w:szCs w:val="20"/>
                                </w:rPr>
                                <w:t>3</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5</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443" name="テキスト ボックス 443"/>
                        <wps:cNvSpPr txBox="1"/>
                        <wps:spPr>
                          <a:xfrm>
                            <a:off x="7323827" y="51758"/>
                            <a:ext cx="4702175" cy="360000"/>
                          </a:xfrm>
                          <a:prstGeom prst="rect">
                            <a:avLst/>
                          </a:prstGeom>
                          <a:noFill/>
                          <a:ln w="6350">
                            <a:noFill/>
                          </a:ln>
                          <a:effectLst/>
                        </wps:spPr>
                        <wps:txbx>
                          <w:txbxContent>
                            <w:p w14:paraId="2AA61DBE" w14:textId="7C2064F2" w:rsidR="00477D54" w:rsidRPr="004E77CB" w:rsidRDefault="00477D54" w:rsidP="00AE34B5">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B(2)</w:t>
                              </w:r>
                              <w:r>
                                <w:rPr>
                                  <w:rFonts w:asciiTheme="majorEastAsia" w:eastAsiaTheme="majorEastAsia" w:hAnsiTheme="majorEastAsia" w:hint="eastAsia"/>
                                  <w:b/>
                                  <w:color w:val="FFFFFF" w:themeColor="background1"/>
                                  <w:sz w:val="20"/>
                                  <w:szCs w:val="20"/>
                                </w:rPr>
                                <w:t>ア(ア)(イ)、イ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2D538D2" id="グループ化 436" o:spid="_x0000_s1378" style="position:absolute;left:0;text-align:left;margin-left:0;margin-top:-4.25pt;width:947.2pt;height:31.75pt;z-index:251697152;mso-position-horizontal:left;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">
                <v:group id="グループ化 437" o:spid="_x0000_s1379"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">
                  <v:group id="グループ化 438" o:spid="_x0000_s1380"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">
                    <v:roundrect id="角丸四角形 439" o:spid="_x0000_s1381"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" fillcolor="#5a5a5a [2109]" stroked="f" strokeweight="2pt"/>
                    <v:roundrect id="角丸四角形 440" o:spid="_x0000_s1382"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" fillcolor="#eeece1 [3214]" strokecolor="black [3213]" strokeweight="2pt"/>
                  </v:group>
                  <v:shape id="テキスト ボックス 441" o:spid="_x0000_s1383"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" filled="f" stroked="f" strokeweight=".5pt">
                    <v:textbox inset="0,0,0,0">
                      <w:txbxContent>
                        <w:p w14:paraId="60C800DF" w14:textId="2D1A873E" w:rsidR="00477D54" w:rsidRPr="005D197C" w:rsidRDefault="00477D54" w:rsidP="00AE34B5">
                          <w:pPr>
                            <w:jc w:val="center"/>
                            <w:rPr>
                              <w:rFonts w:asciiTheme="majorEastAsia" w:eastAsiaTheme="majorEastAsia" w:hAnsiTheme="majorEastAsia"/>
                              <w:b/>
                              <w:sz w:val="32"/>
                            </w:rPr>
                          </w:pPr>
                        </w:p>
                      </w:txbxContent>
                    </v:textbox>
                  </v:shape>
                </v:group>
                <v:shape id="テキスト ボックス 442" o:spid="_x0000_s1384" type="#_x0000_t202" style="position:absolute;left:3277;width:5367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" filled="f" stroked="f" strokeweight=".5pt">
                  <v:textbox inset="2mm,0,0,0">
                    <w:txbxContent>
                      <w:p w14:paraId="023561AB" w14:textId="36410CFC" w:rsidR="00477D54" w:rsidRPr="005D197C" w:rsidRDefault="00477D54" w:rsidP="00AE34B5">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寒くなると</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１</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～下旬</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 xml:space="preserve"> </w:t>
                        </w:r>
                        <w:r>
                          <w:rPr>
                            <w:rFonts w:asciiTheme="majorEastAsia" w:eastAsiaTheme="majorEastAsia" w:hAnsiTheme="majorEastAsia"/>
                            <w:b/>
                            <w:color w:val="FFFFFF" w:themeColor="background1"/>
                            <w:position w:val="4"/>
                            <w:sz w:val="20"/>
                            <w:szCs w:val="20"/>
                          </w:rPr>
                          <w:t>3</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5</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443" o:spid="_x0000_s1385"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" filled="f" stroked="f" strokeweight=".5pt">
                  <v:textbox inset="0,0,3mm,0">
                    <w:txbxContent>
                      <w:p w14:paraId="2AA61DBE" w14:textId="7C2064F2" w:rsidR="00477D54" w:rsidRPr="004E77CB" w:rsidRDefault="00477D54" w:rsidP="00AE34B5">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B(2)ア(ア)(イ)、イ</w:t>
                        </w:r>
                      </w:p>
                    </w:txbxContent>
                  </v:textbox>
                </v:shape>
                <w10:wrap anchory="line"/>
              </v:group>
            </w:pict>
          </mc:Fallback>
        </mc:AlternateContent>
      </w:r>
    </w:p>
    <w:p w14:paraId="25627037" w14:textId="77777777" w:rsidR="00AE34B5" w:rsidRDefault="00AE34B5" w:rsidP="00AE34B5"/>
    <w:tbl>
      <w:tblPr>
        <w:tblStyle w:val="ae"/>
        <w:tblW w:w="18853" w:type="dxa"/>
        <w:tblInd w:w="-5" w:type="dxa"/>
        <w:tblCellMar>
          <w:top w:w="57" w:type="dxa"/>
          <w:bottom w:w="57" w:type="dxa"/>
        </w:tblCellMar>
        <w:tblLook w:val="04A0" w:firstRow="1" w:lastRow="0" w:firstColumn="1" w:lastColumn="0" w:noHBand="0" w:noVBand="1"/>
      </w:tblPr>
      <w:tblGrid>
        <w:gridCol w:w="3968"/>
        <w:gridCol w:w="454"/>
        <w:gridCol w:w="4479"/>
        <w:gridCol w:w="652"/>
        <w:gridCol w:w="340"/>
        <w:gridCol w:w="4025"/>
        <w:gridCol w:w="1106"/>
        <w:gridCol w:w="3829"/>
      </w:tblGrid>
      <w:tr w:rsidR="00AE34B5" w14:paraId="558833E1" w14:textId="77777777" w:rsidTr="00C96749">
        <w:trPr>
          <w:trHeight w:hRule="exact" w:val="340"/>
        </w:trPr>
        <w:tc>
          <w:tcPr>
            <w:tcW w:w="3968" w:type="dxa"/>
            <w:shd w:val="clear" w:color="auto" w:fill="808080" w:themeFill="background1" w:themeFillShade="80"/>
            <w:vAlign w:val="center"/>
          </w:tcPr>
          <w:p w14:paraId="4C77A786" w14:textId="77777777" w:rsidR="00AE34B5" w:rsidRPr="00BB399C" w:rsidRDefault="00AE34B5" w:rsidP="001A66A0">
            <w:pPr>
              <w:spacing w:line="240" w:lineRule="exact"/>
              <w:jc w:val="center"/>
              <w:rPr>
                <w:rFonts w:asciiTheme="majorEastAsia" w:eastAsiaTheme="majorEastAsia" w:hAnsiTheme="majorEastAsia"/>
                <w:b/>
                <w:sz w:val="20"/>
              </w:rPr>
            </w:pPr>
            <w:r w:rsidRPr="00BB399C">
              <w:rPr>
                <w:rFonts w:asciiTheme="majorEastAsia" w:eastAsiaTheme="majorEastAsia" w:hAnsiTheme="majorEastAsia" w:hint="eastAsia"/>
                <w:b/>
                <w:color w:val="FFFFFF" w:themeColor="background1"/>
                <w:sz w:val="20"/>
              </w:rPr>
              <w:t>単元の目標</w:t>
            </w:r>
          </w:p>
        </w:tc>
        <w:tc>
          <w:tcPr>
            <w:tcW w:w="14885" w:type="dxa"/>
            <w:gridSpan w:val="7"/>
            <w:shd w:val="clear" w:color="auto" w:fill="808080" w:themeFill="background1" w:themeFillShade="80"/>
            <w:vAlign w:val="center"/>
          </w:tcPr>
          <w:p w14:paraId="2562ACB4" w14:textId="77777777" w:rsidR="00AE34B5" w:rsidRPr="00BB399C" w:rsidRDefault="00AE34B5" w:rsidP="001A66A0">
            <w:pPr>
              <w:spacing w:line="200" w:lineRule="exact"/>
              <w:jc w:val="center"/>
              <w:rPr>
                <w:sz w:val="20"/>
              </w:rPr>
            </w:pPr>
            <w:r w:rsidRPr="00BB399C">
              <w:rPr>
                <w:rFonts w:asciiTheme="majorEastAsia" w:eastAsiaTheme="majorEastAsia" w:hAnsiTheme="majorEastAsia" w:hint="eastAsia"/>
                <w:b/>
                <w:color w:val="FFFFFF" w:themeColor="background1"/>
                <w:sz w:val="20"/>
              </w:rPr>
              <w:t>単元の観点別評価</w:t>
            </w:r>
            <w:r>
              <w:rPr>
                <w:rFonts w:asciiTheme="majorEastAsia" w:eastAsiaTheme="majorEastAsia" w:hAnsiTheme="majorEastAsia" w:hint="eastAsia"/>
                <w:b/>
                <w:color w:val="FFFFFF" w:themeColor="background1"/>
                <w:sz w:val="20"/>
              </w:rPr>
              <w:t>規</w:t>
            </w:r>
            <w:r w:rsidRPr="00BB399C">
              <w:rPr>
                <w:rFonts w:asciiTheme="majorEastAsia" w:eastAsiaTheme="majorEastAsia" w:hAnsiTheme="majorEastAsia" w:hint="eastAsia"/>
                <w:b/>
                <w:color w:val="FFFFFF" w:themeColor="background1"/>
                <w:sz w:val="20"/>
              </w:rPr>
              <w:t>準</w:t>
            </w:r>
          </w:p>
        </w:tc>
      </w:tr>
      <w:tr w:rsidR="00AE34B5" w14:paraId="7680A66C" w14:textId="77777777" w:rsidTr="00C96749">
        <w:trPr>
          <w:trHeight w:val="2041"/>
        </w:trPr>
        <w:tc>
          <w:tcPr>
            <w:tcW w:w="3968" w:type="dxa"/>
          </w:tcPr>
          <w:p w14:paraId="653B2B4F" w14:textId="269ED1C3" w:rsidR="00AE34B5" w:rsidRPr="00866EF9" w:rsidRDefault="005619E1" w:rsidP="001A66A0">
            <w:pPr>
              <w:widowControl/>
              <w:autoSpaceDE w:val="0"/>
              <w:autoSpaceDN w:val="0"/>
              <w:adjustRightInd w:val="0"/>
              <w:spacing w:line="200" w:lineRule="exact"/>
              <w:jc w:val="left"/>
              <w:rPr>
                <w:rStyle w:val="ab"/>
                <w:sz w:val="15"/>
                <w:szCs w:val="15"/>
              </w:rPr>
            </w:pPr>
            <w:r w:rsidRPr="005619E1">
              <w:rPr>
                <w:rStyle w:val="ab"/>
                <w:rFonts w:hint="eastAsia"/>
                <w:sz w:val="15"/>
                <w:szCs w:val="15"/>
              </w:rPr>
              <w:t>動物を探したり植物を育てたりしながら</w:t>
            </w:r>
            <w:r w:rsidR="00B14E62">
              <w:rPr>
                <w:rStyle w:val="ab"/>
                <w:rFonts w:hint="eastAsia"/>
                <w:sz w:val="15"/>
                <w:szCs w:val="15"/>
              </w:rPr>
              <w:t>、</w:t>
            </w:r>
            <w:r w:rsidRPr="005619E1">
              <w:rPr>
                <w:rStyle w:val="ab"/>
                <w:rFonts w:hint="eastAsia"/>
                <w:sz w:val="15"/>
                <w:szCs w:val="15"/>
              </w:rPr>
              <w:t>動物の活動や植物の成長の様子と季節の変化に着目して</w:t>
            </w:r>
            <w:r w:rsidR="00B14E62">
              <w:rPr>
                <w:rStyle w:val="ab"/>
                <w:rFonts w:hint="eastAsia"/>
                <w:sz w:val="15"/>
                <w:szCs w:val="15"/>
              </w:rPr>
              <w:t>、</w:t>
            </w:r>
            <w:r w:rsidRPr="005619E1">
              <w:rPr>
                <w:rStyle w:val="ab"/>
                <w:rFonts w:hint="eastAsia"/>
                <w:sz w:val="15"/>
                <w:szCs w:val="15"/>
              </w:rPr>
              <w:t>それらを関係付けて</w:t>
            </w:r>
            <w:r w:rsidR="00B14E62">
              <w:rPr>
                <w:rStyle w:val="ab"/>
                <w:rFonts w:hint="eastAsia"/>
                <w:sz w:val="15"/>
                <w:szCs w:val="15"/>
              </w:rPr>
              <w:t>、</w:t>
            </w:r>
            <w:r w:rsidRPr="005619E1">
              <w:rPr>
                <w:rStyle w:val="ab"/>
                <w:rFonts w:hint="eastAsia"/>
                <w:sz w:val="15"/>
                <w:szCs w:val="15"/>
              </w:rPr>
              <w:t>身近な動物の活動や植物の成長と環境との関わりを調べることを通して</w:t>
            </w:r>
            <w:r w:rsidR="00B14E62">
              <w:rPr>
                <w:rStyle w:val="ab"/>
                <w:rFonts w:hint="eastAsia"/>
                <w:sz w:val="15"/>
                <w:szCs w:val="15"/>
              </w:rPr>
              <w:t>、</w:t>
            </w:r>
            <w:r w:rsidRPr="005619E1">
              <w:rPr>
                <w:rStyle w:val="ab"/>
                <w:rFonts w:hint="eastAsia"/>
                <w:sz w:val="15"/>
                <w:szCs w:val="15"/>
              </w:rPr>
              <w:t>それらについての理解を図り</w:t>
            </w:r>
            <w:r w:rsidR="00B14E62">
              <w:rPr>
                <w:rStyle w:val="ab"/>
                <w:rFonts w:hint="eastAsia"/>
                <w:sz w:val="15"/>
                <w:szCs w:val="15"/>
              </w:rPr>
              <w:t>、</w:t>
            </w:r>
            <w:r w:rsidRPr="005619E1">
              <w:rPr>
                <w:rStyle w:val="ab"/>
                <w:rFonts w:hint="eastAsia"/>
                <w:sz w:val="15"/>
                <w:szCs w:val="15"/>
              </w:rPr>
              <w:t>観察などに関する技能を身に付けるとともに</w:t>
            </w:r>
            <w:r w:rsidR="00B14E62">
              <w:rPr>
                <w:rStyle w:val="ab"/>
                <w:rFonts w:hint="eastAsia"/>
                <w:sz w:val="15"/>
                <w:szCs w:val="15"/>
              </w:rPr>
              <w:t>、</w:t>
            </w:r>
            <w:r w:rsidRPr="005619E1">
              <w:rPr>
                <w:rStyle w:val="ab"/>
                <w:rFonts w:hint="eastAsia"/>
                <w:sz w:val="15"/>
                <w:szCs w:val="15"/>
              </w:rPr>
              <w:t>主に既習の内容や生活経験を基に</w:t>
            </w:r>
            <w:r w:rsidR="00B14E62">
              <w:rPr>
                <w:rStyle w:val="ab"/>
                <w:rFonts w:hint="eastAsia"/>
                <w:sz w:val="15"/>
                <w:szCs w:val="15"/>
              </w:rPr>
              <w:t>、</w:t>
            </w:r>
            <w:r w:rsidRPr="005619E1">
              <w:rPr>
                <w:rStyle w:val="ab"/>
                <w:rFonts w:hint="eastAsia"/>
                <w:sz w:val="15"/>
                <w:szCs w:val="15"/>
              </w:rPr>
              <w:t>根拠のある予想や仮説を発想する力や生き物を愛護する態度</w:t>
            </w:r>
            <w:r w:rsidR="00B14E62">
              <w:rPr>
                <w:rStyle w:val="ab"/>
                <w:rFonts w:hint="eastAsia"/>
                <w:sz w:val="15"/>
                <w:szCs w:val="15"/>
              </w:rPr>
              <w:t>、</w:t>
            </w:r>
            <w:r w:rsidRPr="005619E1">
              <w:rPr>
                <w:rStyle w:val="ab"/>
                <w:rFonts w:hint="eastAsia"/>
                <w:sz w:val="15"/>
                <w:szCs w:val="15"/>
              </w:rPr>
              <w:t>主体的に問題解決しようとする態度を育成する。</w:t>
            </w:r>
          </w:p>
        </w:tc>
        <w:tc>
          <w:tcPr>
            <w:tcW w:w="454" w:type="dxa"/>
            <w:tcBorders>
              <w:right w:val="nil"/>
            </w:tcBorders>
            <w:vAlign w:val="center"/>
          </w:tcPr>
          <w:p w14:paraId="29F9571C" w14:textId="77777777" w:rsidR="00AE34B5" w:rsidRPr="00A63C9C" w:rsidRDefault="00AE34B5" w:rsidP="001A66A0">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698176" behindDoc="0" locked="0" layoutInCell="1" allowOverlap="1" wp14:anchorId="28D69425" wp14:editId="0A23058F">
                      <wp:simplePos x="0" y="0"/>
                      <wp:positionH relativeFrom="column">
                        <wp:posOffset>0</wp:posOffset>
                      </wp:positionH>
                      <wp:positionV relativeFrom="paragraph">
                        <wp:posOffset>0</wp:posOffset>
                      </wp:positionV>
                      <wp:extent cx="216000" cy="1079640"/>
                      <wp:effectExtent l="0" t="0" r="0" b="6350"/>
                      <wp:wrapNone/>
                      <wp:docPr id="444" name="テキスト ボックス 444"/>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01F82D" w14:textId="77777777" w:rsidR="00477D54" w:rsidRPr="00B448D5" w:rsidRDefault="00477D54" w:rsidP="00AE34B5">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69425" id="テキスト ボックス 444" o:spid="_x0000_s1386" type="#_x0000_t202" style="position:absolute;left:0;text-align:left;margin-left:0;margin-top:0;width:17pt;height: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" fillcolor="#7f7f7f [1612]" stroked="f" strokeweight=".5pt">
                      <v:textbox style="layout-flow:vertical-ideographic" inset="0,0,0,0">
                        <w:txbxContent>
                          <w:p w14:paraId="5C01F82D" w14:textId="77777777" w:rsidR="00477D54" w:rsidRPr="00B448D5" w:rsidRDefault="00477D54" w:rsidP="00AE34B5">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479" w:type="dxa"/>
            <w:tcBorders>
              <w:left w:val="nil"/>
              <w:right w:val="nil"/>
            </w:tcBorders>
          </w:tcPr>
          <w:p w14:paraId="467D5930" w14:textId="07F96D3A" w:rsidR="005619E1" w:rsidRPr="005619E1" w:rsidRDefault="005619E1" w:rsidP="005619E1">
            <w:pPr>
              <w:widowControl/>
              <w:autoSpaceDE w:val="0"/>
              <w:autoSpaceDN w:val="0"/>
              <w:adjustRightInd w:val="0"/>
              <w:spacing w:line="200" w:lineRule="exact"/>
              <w:ind w:left="140" w:hangingChars="100" w:hanging="140"/>
              <w:jc w:val="left"/>
              <w:rPr>
                <w:rStyle w:val="ab"/>
                <w:rFonts w:ascii="Corbel" w:hAnsi="Corbel" w:cs="Corbel"/>
              </w:rPr>
            </w:pPr>
            <w:r w:rsidRPr="005619E1">
              <w:rPr>
                <w:rStyle w:val="ab"/>
                <w:rFonts w:ascii="Corbel" w:hAnsi="Corbel" w:cs="Corbel" w:hint="eastAsia"/>
              </w:rPr>
              <w:t>①動物の活動は</w:t>
            </w:r>
            <w:r w:rsidR="00B14E62">
              <w:rPr>
                <w:rStyle w:val="ab"/>
                <w:rFonts w:ascii="Corbel" w:hAnsi="Corbel" w:cs="Corbel" w:hint="eastAsia"/>
              </w:rPr>
              <w:t>、</w:t>
            </w:r>
            <w:r w:rsidRPr="005619E1">
              <w:rPr>
                <w:rStyle w:val="ab"/>
                <w:rFonts w:ascii="Corbel" w:hAnsi="Corbel" w:cs="Corbel" w:hint="eastAsia"/>
              </w:rPr>
              <w:t>あたたかい季節</w:t>
            </w:r>
            <w:r w:rsidR="00B14E62">
              <w:rPr>
                <w:rStyle w:val="ab"/>
                <w:rFonts w:ascii="Corbel" w:hAnsi="Corbel" w:cs="Corbel" w:hint="eastAsia"/>
              </w:rPr>
              <w:t>、</w:t>
            </w:r>
            <w:r w:rsidRPr="005619E1">
              <w:rPr>
                <w:rStyle w:val="ab"/>
                <w:rFonts w:ascii="Corbel" w:hAnsi="Corbel" w:cs="Corbel" w:hint="eastAsia"/>
              </w:rPr>
              <w:t>寒い季節などによって違いがあることを理解している。</w:t>
            </w:r>
          </w:p>
          <w:p w14:paraId="51D35B41" w14:textId="3F854A86" w:rsidR="005619E1" w:rsidRPr="005619E1" w:rsidRDefault="005619E1" w:rsidP="005619E1">
            <w:pPr>
              <w:widowControl/>
              <w:autoSpaceDE w:val="0"/>
              <w:autoSpaceDN w:val="0"/>
              <w:adjustRightInd w:val="0"/>
              <w:spacing w:line="200" w:lineRule="exact"/>
              <w:ind w:left="140" w:hangingChars="100" w:hanging="140"/>
              <w:jc w:val="left"/>
              <w:rPr>
                <w:rStyle w:val="ab"/>
                <w:rFonts w:ascii="Corbel" w:hAnsi="Corbel" w:cs="Corbel"/>
              </w:rPr>
            </w:pPr>
            <w:r w:rsidRPr="005619E1">
              <w:rPr>
                <w:rStyle w:val="ab"/>
                <w:rFonts w:ascii="Corbel" w:hAnsi="Corbel" w:cs="Corbel" w:hint="eastAsia"/>
              </w:rPr>
              <w:t>②植物の成長は</w:t>
            </w:r>
            <w:r w:rsidR="00B14E62">
              <w:rPr>
                <w:rStyle w:val="ab"/>
                <w:rFonts w:ascii="Corbel" w:hAnsi="Corbel" w:cs="Corbel" w:hint="eastAsia"/>
              </w:rPr>
              <w:t>、</w:t>
            </w:r>
            <w:r w:rsidRPr="005619E1">
              <w:rPr>
                <w:rStyle w:val="ab"/>
                <w:rFonts w:ascii="Corbel" w:hAnsi="Corbel" w:cs="Corbel" w:hint="eastAsia"/>
              </w:rPr>
              <w:t>あたたかい季節</w:t>
            </w:r>
            <w:r w:rsidR="00B14E62">
              <w:rPr>
                <w:rStyle w:val="ab"/>
                <w:rFonts w:ascii="Corbel" w:hAnsi="Corbel" w:cs="Corbel" w:hint="eastAsia"/>
              </w:rPr>
              <w:t>、</w:t>
            </w:r>
            <w:r w:rsidRPr="005619E1">
              <w:rPr>
                <w:rStyle w:val="ab"/>
                <w:rFonts w:ascii="Corbel" w:hAnsi="Corbel" w:cs="Corbel" w:hint="eastAsia"/>
              </w:rPr>
              <w:t>寒い季節などによって違いがあることを理解している。</w:t>
            </w:r>
          </w:p>
          <w:p w14:paraId="42093DC6" w14:textId="2F9BEE62" w:rsidR="00AE34B5" w:rsidRPr="00866EF9" w:rsidRDefault="005619E1" w:rsidP="005619E1">
            <w:pPr>
              <w:widowControl/>
              <w:autoSpaceDE w:val="0"/>
              <w:autoSpaceDN w:val="0"/>
              <w:adjustRightInd w:val="0"/>
              <w:spacing w:line="200" w:lineRule="exact"/>
              <w:ind w:left="140" w:hangingChars="100" w:hanging="140"/>
              <w:jc w:val="left"/>
              <w:rPr>
                <w:rStyle w:val="ab"/>
              </w:rPr>
            </w:pPr>
            <w:r w:rsidRPr="005619E1">
              <w:rPr>
                <w:rStyle w:val="ab"/>
                <w:rFonts w:ascii="Corbel" w:hAnsi="Corbel" w:cs="Corbel" w:hint="eastAsia"/>
              </w:rPr>
              <w:t>③身近な動物や植物について</w:t>
            </w:r>
            <w:r w:rsidR="00B14E62">
              <w:rPr>
                <w:rStyle w:val="ab"/>
                <w:rFonts w:ascii="Corbel" w:hAnsi="Corbel" w:cs="Corbel" w:hint="eastAsia"/>
              </w:rPr>
              <w:t>、</w:t>
            </w:r>
            <w:r w:rsidRPr="005619E1">
              <w:rPr>
                <w:rStyle w:val="ab"/>
                <w:rFonts w:ascii="Corbel" w:hAnsi="Corbel" w:cs="Corbel" w:hint="eastAsia"/>
              </w:rPr>
              <w:t>器具や機器などを正しく扱いながら調べ</w:t>
            </w:r>
            <w:r w:rsidR="00B14E62">
              <w:rPr>
                <w:rStyle w:val="ab"/>
                <w:rFonts w:ascii="Corbel" w:hAnsi="Corbel" w:cs="Corbel" w:hint="eastAsia"/>
              </w:rPr>
              <w:t>、</w:t>
            </w:r>
            <w:r w:rsidRPr="005619E1">
              <w:rPr>
                <w:rStyle w:val="ab"/>
                <w:rFonts w:ascii="Corbel" w:hAnsi="Corbel" w:cs="Corbel" w:hint="eastAsia"/>
              </w:rPr>
              <w:t>それらの過程や得られた結果を分かりやすく記録している。</w:t>
            </w:r>
          </w:p>
        </w:tc>
        <w:tc>
          <w:tcPr>
            <w:tcW w:w="652" w:type="dxa"/>
            <w:tcBorders>
              <w:left w:val="nil"/>
              <w:right w:val="nil"/>
            </w:tcBorders>
            <w:vAlign w:val="center"/>
          </w:tcPr>
          <w:p w14:paraId="7793BCA1" w14:textId="77777777" w:rsidR="00AE34B5" w:rsidRPr="00866EF9" w:rsidRDefault="00AE34B5" w:rsidP="001A66A0">
            <w:pPr>
              <w:snapToGrid w:val="0"/>
              <w:spacing w:line="200" w:lineRule="exact"/>
              <w:ind w:left="140" w:hangingChars="100" w:hanging="140"/>
              <w:jc w:val="center"/>
              <w:rPr>
                <w:rStyle w:val="ab"/>
              </w:rPr>
            </w:pPr>
          </w:p>
          <w:p w14:paraId="79B8554F" w14:textId="77777777" w:rsidR="00AE34B5" w:rsidRPr="00866EF9" w:rsidRDefault="00AE34B5" w:rsidP="001A66A0">
            <w:pPr>
              <w:spacing w:line="200" w:lineRule="exact"/>
              <w:ind w:left="140" w:hangingChars="100" w:hanging="140"/>
              <w:rPr>
                <w:rStyle w:val="ab"/>
              </w:rPr>
            </w:pPr>
          </w:p>
          <w:p w14:paraId="2FADBC66" w14:textId="77777777" w:rsidR="00AE34B5" w:rsidRPr="00866EF9" w:rsidRDefault="00AE34B5" w:rsidP="001A66A0">
            <w:pPr>
              <w:spacing w:line="200" w:lineRule="exact"/>
              <w:ind w:left="140" w:hangingChars="100" w:hanging="140"/>
              <w:rPr>
                <w:rStyle w:val="ab"/>
              </w:rPr>
            </w:pPr>
          </w:p>
          <w:p w14:paraId="372162E8" w14:textId="77777777" w:rsidR="00AE34B5" w:rsidRPr="00866EF9" w:rsidRDefault="00AE34B5" w:rsidP="001A66A0">
            <w:pPr>
              <w:spacing w:line="200" w:lineRule="exact"/>
              <w:ind w:left="140" w:hangingChars="100" w:hanging="140"/>
              <w:rPr>
                <w:rStyle w:val="ab"/>
              </w:rPr>
            </w:pPr>
          </w:p>
          <w:p w14:paraId="16DC2D8F" w14:textId="77777777" w:rsidR="00AE34B5" w:rsidRPr="00866EF9" w:rsidRDefault="00AE34B5" w:rsidP="001A66A0">
            <w:pPr>
              <w:spacing w:line="200" w:lineRule="exact"/>
              <w:ind w:left="140" w:hangingChars="100" w:hanging="140"/>
              <w:rPr>
                <w:rStyle w:val="ab"/>
              </w:rPr>
            </w:pPr>
          </w:p>
        </w:tc>
        <w:tc>
          <w:tcPr>
            <w:tcW w:w="340" w:type="dxa"/>
            <w:tcBorders>
              <w:left w:val="nil"/>
              <w:right w:val="nil"/>
            </w:tcBorders>
            <w:vAlign w:val="center"/>
          </w:tcPr>
          <w:p w14:paraId="17CC812C" w14:textId="77777777" w:rsidR="00AE34B5" w:rsidRPr="00866EF9" w:rsidRDefault="00AE34B5" w:rsidP="001A66A0">
            <w:pPr>
              <w:snapToGrid w:val="0"/>
              <w:spacing w:line="200" w:lineRule="exact"/>
              <w:ind w:left="140" w:hangingChars="100" w:hanging="140"/>
              <w:jc w:val="center"/>
              <w:rPr>
                <w:rStyle w:val="ab"/>
              </w:rPr>
            </w:pPr>
            <w:r w:rsidRPr="00866EF9">
              <w:rPr>
                <w:rStyle w:val="ab"/>
                <w:noProof/>
              </w:rPr>
              <mc:AlternateContent>
                <mc:Choice Requires="wps">
                  <w:drawing>
                    <wp:anchor distT="0" distB="0" distL="114300" distR="114300" simplePos="0" relativeHeight="251702272" behindDoc="0" locked="0" layoutInCell="1" allowOverlap="1" wp14:anchorId="139F3F8A" wp14:editId="7C98E8D5">
                      <wp:simplePos x="0" y="0"/>
                      <wp:positionH relativeFrom="column">
                        <wp:posOffset>-71755</wp:posOffset>
                      </wp:positionH>
                      <wp:positionV relativeFrom="paragraph">
                        <wp:posOffset>0</wp:posOffset>
                      </wp:positionV>
                      <wp:extent cx="216000" cy="1079640"/>
                      <wp:effectExtent l="0" t="0" r="0" b="6350"/>
                      <wp:wrapNone/>
                      <wp:docPr id="445" name="テキスト ボックス 445"/>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13071761" w14:textId="77777777" w:rsidR="00477D54" w:rsidRPr="00A43D60" w:rsidRDefault="00477D54" w:rsidP="00AE34B5">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F3F8A" id="テキスト ボックス 445" o:spid="_x0000_s1387" type="#_x0000_t202" style="position:absolute;left:0;text-align:left;margin-left:-5.65pt;margin-top:0;width:17pt;height: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" fillcolor="#7f7f7f [1612]" stroked="f" strokeweight=".5pt">
                      <v:textbox style="layout-flow:vertical-ideographic" inset="0,0,0,0">
                        <w:txbxContent>
                          <w:p w14:paraId="13071761" w14:textId="77777777" w:rsidR="00477D54" w:rsidRPr="00A43D60" w:rsidRDefault="00477D54" w:rsidP="00AE34B5">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025" w:type="dxa"/>
            <w:tcBorders>
              <w:left w:val="nil"/>
              <w:right w:val="nil"/>
            </w:tcBorders>
          </w:tcPr>
          <w:p w14:paraId="3A0BC7DE" w14:textId="47758A08" w:rsidR="007444DA" w:rsidRPr="007444DA" w:rsidRDefault="007444DA" w:rsidP="007444DA">
            <w:pPr>
              <w:widowControl/>
              <w:autoSpaceDE w:val="0"/>
              <w:autoSpaceDN w:val="0"/>
              <w:adjustRightInd w:val="0"/>
              <w:spacing w:line="200" w:lineRule="exact"/>
              <w:ind w:left="140" w:hangingChars="100" w:hanging="140"/>
              <w:jc w:val="left"/>
              <w:rPr>
                <w:rStyle w:val="ab"/>
                <w:rFonts w:ascii="Corbel" w:hAnsi="Corbel" w:cs="Corbel"/>
              </w:rPr>
            </w:pPr>
            <w:r w:rsidRPr="007444DA">
              <w:rPr>
                <w:rStyle w:val="ab"/>
                <w:rFonts w:ascii="Corbel" w:hAnsi="Corbel" w:cs="Corbel" w:hint="eastAsia"/>
              </w:rPr>
              <w:t>①身近な動物や植物について</w:t>
            </w:r>
            <w:r w:rsidR="00B14E62">
              <w:rPr>
                <w:rStyle w:val="ab"/>
                <w:rFonts w:ascii="Corbel" w:hAnsi="Corbel" w:cs="Corbel" w:hint="eastAsia"/>
              </w:rPr>
              <w:t>、</w:t>
            </w:r>
            <w:r w:rsidRPr="007444DA">
              <w:rPr>
                <w:rStyle w:val="ab"/>
                <w:rFonts w:ascii="Corbel" w:hAnsi="Corbel" w:cs="Corbel" w:hint="eastAsia"/>
              </w:rPr>
              <w:t>既習の内容や生活経験を基に</w:t>
            </w:r>
            <w:r w:rsidR="00B14E62">
              <w:rPr>
                <w:rStyle w:val="ab"/>
                <w:rFonts w:ascii="Corbel" w:hAnsi="Corbel" w:cs="Corbel" w:hint="eastAsia"/>
              </w:rPr>
              <w:t>、</w:t>
            </w:r>
            <w:r w:rsidRPr="007444DA">
              <w:rPr>
                <w:rStyle w:val="ab"/>
                <w:rFonts w:ascii="Corbel" w:hAnsi="Corbel" w:cs="Corbel" w:hint="eastAsia"/>
              </w:rPr>
              <w:t>根拠のある予想や仮説を発想し</w:t>
            </w:r>
            <w:r w:rsidR="00B14E62">
              <w:rPr>
                <w:rStyle w:val="ab"/>
                <w:rFonts w:ascii="Corbel" w:hAnsi="Corbel" w:cs="Corbel" w:hint="eastAsia"/>
              </w:rPr>
              <w:t>、</w:t>
            </w:r>
            <w:r w:rsidRPr="007444DA">
              <w:rPr>
                <w:rStyle w:val="ab"/>
                <w:rFonts w:ascii="Corbel" w:hAnsi="Corbel" w:cs="Corbel" w:hint="eastAsia"/>
              </w:rPr>
              <w:t>表現するなどして問題解決している。</w:t>
            </w:r>
          </w:p>
          <w:p w14:paraId="397BF9FB" w14:textId="1CEDCD69" w:rsidR="00AE34B5" w:rsidRPr="00866EF9" w:rsidRDefault="007444DA" w:rsidP="007444DA">
            <w:pPr>
              <w:snapToGrid w:val="0"/>
              <w:spacing w:line="200" w:lineRule="exact"/>
              <w:ind w:left="140" w:hangingChars="100" w:hanging="140"/>
              <w:rPr>
                <w:rStyle w:val="ab"/>
              </w:rPr>
            </w:pPr>
            <w:r w:rsidRPr="007444DA">
              <w:rPr>
                <w:rStyle w:val="ab"/>
                <w:rFonts w:ascii="Corbel" w:hAnsi="Corbel" w:cs="Corbel" w:hint="eastAsia"/>
              </w:rPr>
              <w:t>②身近な動物や植物について</w:t>
            </w:r>
            <w:r w:rsidR="00B14E62">
              <w:rPr>
                <w:rStyle w:val="ab"/>
                <w:rFonts w:ascii="Corbel" w:hAnsi="Corbel" w:cs="Corbel" w:hint="eastAsia"/>
              </w:rPr>
              <w:t>、</w:t>
            </w:r>
            <w:r w:rsidRPr="007444DA">
              <w:rPr>
                <w:rStyle w:val="ab"/>
                <w:rFonts w:ascii="Corbel" w:hAnsi="Corbel" w:cs="Corbel" w:hint="eastAsia"/>
              </w:rPr>
              <w:t>観察などを行い</w:t>
            </w:r>
            <w:r w:rsidR="00B14E62">
              <w:rPr>
                <w:rStyle w:val="ab"/>
                <w:rFonts w:ascii="Corbel" w:hAnsi="Corbel" w:cs="Corbel" w:hint="eastAsia"/>
              </w:rPr>
              <w:t>、</w:t>
            </w:r>
            <w:r w:rsidRPr="007444DA">
              <w:rPr>
                <w:rStyle w:val="ab"/>
                <w:rFonts w:ascii="Corbel" w:hAnsi="Corbel" w:cs="Corbel" w:hint="eastAsia"/>
              </w:rPr>
              <w:t>得られた結果を基に考察し</w:t>
            </w:r>
            <w:r w:rsidR="00B14E62">
              <w:rPr>
                <w:rStyle w:val="ab"/>
                <w:rFonts w:ascii="Corbel" w:hAnsi="Corbel" w:cs="Corbel" w:hint="eastAsia"/>
              </w:rPr>
              <w:t>、</w:t>
            </w:r>
            <w:r w:rsidRPr="007444DA">
              <w:rPr>
                <w:rStyle w:val="ab"/>
                <w:rFonts w:ascii="Corbel" w:hAnsi="Corbel" w:cs="Corbel" w:hint="eastAsia"/>
              </w:rPr>
              <w:t>表現するなどして問題解決している。</w:t>
            </w:r>
          </w:p>
        </w:tc>
        <w:tc>
          <w:tcPr>
            <w:tcW w:w="1106" w:type="dxa"/>
            <w:tcBorders>
              <w:left w:val="nil"/>
              <w:right w:val="nil"/>
            </w:tcBorders>
            <w:vAlign w:val="center"/>
          </w:tcPr>
          <w:p w14:paraId="6431D3E5" w14:textId="77777777" w:rsidR="00AE34B5" w:rsidRPr="00866EF9" w:rsidRDefault="00AE34B5" w:rsidP="001A66A0">
            <w:pPr>
              <w:snapToGrid w:val="0"/>
              <w:spacing w:line="200" w:lineRule="exact"/>
              <w:ind w:left="140" w:hangingChars="100" w:hanging="140"/>
              <w:jc w:val="center"/>
              <w:rPr>
                <w:rStyle w:val="ab"/>
              </w:rPr>
            </w:pPr>
            <w:r w:rsidRPr="00866EF9">
              <w:rPr>
                <w:rStyle w:val="ab"/>
                <w:noProof/>
              </w:rPr>
              <mc:AlternateContent>
                <mc:Choice Requires="wps">
                  <w:drawing>
                    <wp:anchor distT="0" distB="0" distL="114300" distR="114300" simplePos="0" relativeHeight="251704320" behindDoc="0" locked="0" layoutInCell="1" allowOverlap="1" wp14:anchorId="64B76C08" wp14:editId="112921D4">
                      <wp:simplePos x="0" y="0"/>
                      <wp:positionH relativeFrom="column">
                        <wp:posOffset>414020</wp:posOffset>
                      </wp:positionH>
                      <wp:positionV relativeFrom="paragraph">
                        <wp:posOffset>0</wp:posOffset>
                      </wp:positionV>
                      <wp:extent cx="216000" cy="1079640"/>
                      <wp:effectExtent l="0" t="0" r="0" b="6350"/>
                      <wp:wrapNone/>
                      <wp:docPr id="446" name="テキスト ボックス 446"/>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5791D5D8" w14:textId="77777777" w:rsidR="00477D54" w:rsidRPr="00A43D60" w:rsidRDefault="00477D54" w:rsidP="00AE34B5">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B76C08" id="テキスト ボックス 446" o:spid="_x0000_s1388" type="#_x0000_t202" style="position:absolute;left:0;text-align:left;margin-left:32.6pt;margin-top:0;width:17pt;height: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" fillcolor="#7f7f7f [1612]" stroked="f" strokeweight=".5pt">
                      <v:textbox style="layout-flow:vertical-ideographic" inset="0,0,0,0">
                        <w:txbxContent>
                          <w:p w14:paraId="5791D5D8" w14:textId="77777777" w:rsidR="00477D54" w:rsidRPr="00A43D60" w:rsidRDefault="00477D54" w:rsidP="00AE34B5">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3829" w:type="dxa"/>
            <w:tcBorders>
              <w:left w:val="nil"/>
            </w:tcBorders>
          </w:tcPr>
          <w:p w14:paraId="46FF3430" w14:textId="6BDE956F" w:rsidR="006A6A56" w:rsidRPr="006A6A56" w:rsidRDefault="006A6A56" w:rsidP="006A6A56">
            <w:pPr>
              <w:widowControl/>
              <w:autoSpaceDE w:val="0"/>
              <w:autoSpaceDN w:val="0"/>
              <w:adjustRightInd w:val="0"/>
              <w:spacing w:line="200" w:lineRule="exact"/>
              <w:ind w:left="140" w:hangingChars="100" w:hanging="140"/>
              <w:jc w:val="left"/>
              <w:rPr>
                <w:rStyle w:val="ab"/>
                <w:rFonts w:ascii="Corbel" w:hAnsi="Corbel" w:cs="Corbel"/>
              </w:rPr>
            </w:pPr>
            <w:r w:rsidRPr="006A6A56">
              <w:rPr>
                <w:rStyle w:val="ab"/>
                <w:rFonts w:ascii="Corbel" w:hAnsi="Corbel" w:cs="Corbel" w:hint="eastAsia"/>
              </w:rPr>
              <w:t>①身近な動物や植物についての事物・現象に進んで関わり</w:t>
            </w:r>
            <w:r w:rsidR="00B14E62">
              <w:rPr>
                <w:rStyle w:val="ab"/>
                <w:rFonts w:ascii="Corbel" w:hAnsi="Corbel" w:cs="Corbel" w:hint="eastAsia"/>
              </w:rPr>
              <w:t>、</w:t>
            </w:r>
            <w:r w:rsidRPr="006A6A56">
              <w:rPr>
                <w:rStyle w:val="ab"/>
                <w:rFonts w:ascii="Corbel" w:hAnsi="Corbel" w:cs="Corbel" w:hint="eastAsia"/>
              </w:rPr>
              <w:t>他者と関わりながら問題解決しようとしている。</w:t>
            </w:r>
          </w:p>
          <w:p w14:paraId="5E301ACA" w14:textId="4781ED41" w:rsidR="00AE34B5" w:rsidRPr="00866EF9" w:rsidRDefault="006A6A56" w:rsidP="006A6A56">
            <w:pPr>
              <w:widowControl/>
              <w:autoSpaceDE w:val="0"/>
              <w:autoSpaceDN w:val="0"/>
              <w:adjustRightInd w:val="0"/>
              <w:spacing w:line="200" w:lineRule="exact"/>
              <w:ind w:left="140" w:hangingChars="100" w:hanging="140"/>
              <w:jc w:val="left"/>
              <w:rPr>
                <w:rStyle w:val="ab"/>
              </w:rPr>
            </w:pPr>
            <w:r w:rsidRPr="006A6A56">
              <w:rPr>
                <w:rStyle w:val="ab"/>
                <w:rFonts w:ascii="Corbel" w:hAnsi="Corbel" w:cs="Corbel" w:hint="eastAsia"/>
              </w:rPr>
              <w:t>②身近な動物や植物について学んだことを学習や生活に生かそうとしている。</w:t>
            </w:r>
          </w:p>
        </w:tc>
      </w:tr>
    </w:tbl>
    <w:p w14:paraId="407D84C8" w14:textId="77777777" w:rsidR="00AE34B5" w:rsidRDefault="00AE34B5" w:rsidP="00AE34B5">
      <w:pPr>
        <w:snapToGrid w:val="0"/>
        <w:spacing w:line="100" w:lineRule="exact"/>
      </w:pPr>
    </w:p>
    <w:p w14:paraId="2C5C7863" w14:textId="77777777" w:rsidR="00292F65" w:rsidRDefault="00292F65" w:rsidP="00292F65">
      <w:pPr>
        <w:widowControl/>
        <w:autoSpaceDE w:val="0"/>
        <w:autoSpaceDN w:val="0"/>
        <w:adjustRightInd w:val="0"/>
        <w:spacing w:line="200" w:lineRule="exact"/>
        <w:jc w:val="left"/>
        <w:rPr>
          <w:rStyle w:val="ab"/>
        </w:rPr>
      </w:pPr>
      <w:r w:rsidRPr="00B5468F">
        <w:rPr>
          <w:rStyle w:val="ab"/>
          <w:rFonts w:ascii="Geneva" w:hAnsi="Geneva" w:cs="Geneva" w:hint="eastAsia"/>
          <w:spacing w:val="-40"/>
        </w:rPr>
        <w:t>※</w:t>
      </w:r>
      <w:r w:rsidRPr="00B5468F">
        <w:rPr>
          <w:rStyle w:val="ab"/>
        </w:rPr>
        <w:t>「単元の目標」に示した資質・能力は</w:t>
      </w:r>
      <w:r>
        <w:rPr>
          <w:rStyle w:val="ab"/>
        </w:rPr>
        <w:t>、</w:t>
      </w:r>
      <w:r w:rsidRPr="00B5468F">
        <w:rPr>
          <w:rStyle w:val="ab"/>
        </w:rPr>
        <w:t>「あたたかさと生き物</w:t>
      </w:r>
      <w:r>
        <w:rPr>
          <w:rStyle w:val="ab"/>
          <w:rFonts w:hint="eastAsia"/>
        </w:rPr>
        <w:t>－</w:t>
      </w:r>
      <w:r w:rsidRPr="00B5468F">
        <w:rPr>
          <w:rStyle w:val="ab"/>
        </w:rPr>
        <w:t>1</w:t>
      </w:r>
      <w:r w:rsidRPr="00B5468F">
        <w:rPr>
          <w:rStyle w:val="ab"/>
        </w:rPr>
        <w:t>～</w:t>
      </w:r>
      <w:r w:rsidRPr="00B5468F">
        <w:rPr>
          <w:rStyle w:val="ab"/>
        </w:rPr>
        <w:t>5</w:t>
      </w:r>
      <w:r w:rsidRPr="00B5468F">
        <w:rPr>
          <w:rStyle w:val="ab"/>
        </w:rPr>
        <w:t>」を通して育成する。そのため</w:t>
      </w:r>
      <w:r>
        <w:rPr>
          <w:rStyle w:val="ab"/>
        </w:rPr>
        <w:t>、</w:t>
      </w:r>
      <w:r w:rsidRPr="00B5468F">
        <w:rPr>
          <w:rStyle w:val="ab"/>
        </w:rPr>
        <w:t>各観点の学習評価も</w:t>
      </w:r>
      <w:r>
        <w:rPr>
          <w:rStyle w:val="ab"/>
        </w:rPr>
        <w:t>、</w:t>
      </w:r>
    </w:p>
    <w:p w14:paraId="1B7F22F8" w14:textId="301BA6B3" w:rsidR="00AE34B5" w:rsidRPr="00292F65" w:rsidRDefault="00292F65" w:rsidP="00292F65">
      <w:pPr>
        <w:widowControl/>
        <w:autoSpaceDE w:val="0"/>
        <w:autoSpaceDN w:val="0"/>
        <w:adjustRightInd w:val="0"/>
        <w:spacing w:line="200" w:lineRule="exact"/>
        <w:ind w:firstLineChars="50" w:firstLine="70"/>
        <w:jc w:val="left"/>
        <w:rPr>
          <w:rStyle w:val="ab"/>
        </w:rPr>
      </w:pPr>
      <w:r w:rsidRPr="00B5468F">
        <w:rPr>
          <w:rStyle w:val="ab"/>
        </w:rPr>
        <w:t>「あたたかさと生き物</w:t>
      </w:r>
      <w:r>
        <w:rPr>
          <w:rStyle w:val="ab"/>
          <w:rFonts w:hint="eastAsia"/>
        </w:rPr>
        <w:t>－</w:t>
      </w:r>
      <w:r w:rsidRPr="00B5468F">
        <w:rPr>
          <w:rStyle w:val="ab"/>
        </w:rPr>
        <w:t>1</w:t>
      </w:r>
      <w:r w:rsidRPr="00B5468F">
        <w:rPr>
          <w:rStyle w:val="ab"/>
        </w:rPr>
        <w:t>～</w:t>
      </w:r>
      <w:r w:rsidRPr="00B5468F">
        <w:rPr>
          <w:rStyle w:val="ab"/>
        </w:rPr>
        <w:t>5</w:t>
      </w:r>
      <w:r w:rsidRPr="00B5468F">
        <w:rPr>
          <w:rStyle w:val="ab"/>
        </w:rPr>
        <w:t>」を通して適切な場面で行い</w:t>
      </w:r>
      <w:r>
        <w:rPr>
          <w:rStyle w:val="ab"/>
        </w:rPr>
        <w:t>、</w:t>
      </w:r>
      <w:r>
        <w:rPr>
          <w:rStyle w:val="ab"/>
          <w:rFonts w:hint="eastAsia"/>
        </w:rPr>
        <w:t>児童</w:t>
      </w:r>
      <w:r w:rsidRPr="00B5468F">
        <w:rPr>
          <w:rStyle w:val="ab"/>
        </w:rPr>
        <w:t>の学習状況を見取るようにする</w:t>
      </w:r>
      <w:r w:rsidRPr="00B5468F">
        <w:rPr>
          <w:rStyle w:val="ab"/>
          <w:rFonts w:hint="eastAsia"/>
        </w:rPr>
        <w:t>。</w:t>
      </w:r>
    </w:p>
    <w:p w14:paraId="776D4C8C" w14:textId="77777777" w:rsidR="00AE34B5" w:rsidRDefault="00AE34B5" w:rsidP="00AE34B5">
      <w:pPr>
        <w:snapToGrid w:val="0"/>
        <w:spacing w:line="100" w:lineRule="exact"/>
      </w:pPr>
    </w:p>
    <w:tbl>
      <w:tblPr>
        <w:tblStyle w:val="ae"/>
        <w:tblW w:w="18928"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652"/>
        <w:gridCol w:w="652"/>
        <w:gridCol w:w="4344"/>
        <w:gridCol w:w="4383"/>
        <w:gridCol w:w="120"/>
      </w:tblGrid>
      <w:tr w:rsidR="00AE34B5" w14:paraId="6B0F6967" w14:textId="77777777" w:rsidTr="001A66A0">
        <w:trPr>
          <w:trHeight w:val="340"/>
        </w:trPr>
        <w:tc>
          <w:tcPr>
            <w:tcW w:w="3589" w:type="dxa"/>
            <w:gridSpan w:val="2"/>
            <w:tcBorders>
              <w:bottom w:val="single" w:sz="4" w:space="0" w:color="auto"/>
            </w:tcBorders>
            <w:shd w:val="clear" w:color="auto" w:fill="808080" w:themeFill="background1" w:themeFillShade="80"/>
            <w:vAlign w:val="center"/>
          </w:tcPr>
          <w:p w14:paraId="371E8980" w14:textId="77777777" w:rsidR="00AE34B5" w:rsidRPr="009B573F" w:rsidRDefault="00AE34B5" w:rsidP="001A66A0">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14:paraId="298DC9E5" w14:textId="77777777" w:rsidR="00AE34B5" w:rsidRPr="00F21F0E" w:rsidRDefault="00AE34B5" w:rsidP="001A66A0">
            <w:pPr>
              <w:snapToGrid w:val="0"/>
              <w:jc w:val="center"/>
              <w:rPr>
                <w:rFonts w:asciiTheme="majorEastAsia" w:eastAsiaTheme="majorEastAsia" w:hAnsiTheme="majorEastAsia"/>
                <w:spacing w:val="-40"/>
                <w:sz w:val="12"/>
              </w:rPr>
            </w:pPr>
            <w:r w:rsidRPr="00C746C0">
              <w:rPr>
                <w:rFonts w:asciiTheme="majorEastAsia" w:eastAsiaTheme="majorEastAsia" w:hAnsiTheme="majorEastAsia"/>
                <w:color w:val="FFFFFF" w:themeColor="background1"/>
                <w:spacing w:val="12"/>
                <w:kern w:val="0"/>
                <w:sz w:val="12"/>
              </w:rPr>
              <w:t>時</w:t>
            </w:r>
            <w:r w:rsidRPr="00C746C0">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3F871A3A" w14:textId="77777777" w:rsidR="00AE34B5" w:rsidRPr="00F21F0E" w:rsidRDefault="00AE34B5" w:rsidP="001A66A0">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3D05FA36" w14:textId="77777777" w:rsidR="00AE34B5" w:rsidRPr="00F21F0E" w:rsidRDefault="00AE34B5" w:rsidP="001A66A0">
            <w:pPr>
              <w:snapToGrid w:val="0"/>
              <w:jc w:val="center"/>
              <w:rPr>
                <w:rFonts w:asciiTheme="majorEastAsia" w:eastAsiaTheme="majorEastAsia" w:hAnsiTheme="majorEastAsia"/>
                <w:color w:val="FFFFFF" w:themeColor="background1"/>
                <w:sz w:val="12"/>
              </w:rPr>
            </w:pPr>
            <w:r w:rsidRPr="0015698D">
              <w:rPr>
                <w:rFonts w:asciiTheme="majorEastAsia" w:eastAsiaTheme="majorEastAsia" w:hAnsiTheme="majorEastAsia" w:hint="eastAsia"/>
                <w:color w:val="FFFFFF" w:themeColor="background1"/>
                <w:w w:val="43"/>
                <w:kern w:val="0"/>
                <w:sz w:val="12"/>
                <w:fitText w:val="158" w:id="-2125760512"/>
              </w:rPr>
              <w:t>ペー</w:t>
            </w:r>
            <w:r w:rsidRPr="0015698D">
              <w:rPr>
                <w:rFonts w:asciiTheme="majorEastAsia" w:eastAsiaTheme="majorEastAsia" w:hAnsiTheme="majorEastAsia" w:hint="eastAsia"/>
                <w:color w:val="FFFFFF" w:themeColor="background1"/>
                <w:spacing w:val="3"/>
                <w:w w:val="43"/>
                <w:kern w:val="0"/>
                <w:sz w:val="12"/>
                <w:fitText w:val="158" w:id="-2125760512"/>
              </w:rPr>
              <w:t>ジ</w:t>
            </w:r>
          </w:p>
        </w:tc>
        <w:tc>
          <w:tcPr>
            <w:tcW w:w="283" w:type="dxa"/>
            <w:tcBorders>
              <w:bottom w:val="single" w:sz="4" w:space="0" w:color="auto"/>
            </w:tcBorders>
            <w:shd w:val="clear" w:color="auto" w:fill="808080" w:themeFill="background1" w:themeFillShade="80"/>
            <w:tcFitText/>
            <w:vAlign w:val="center"/>
          </w:tcPr>
          <w:p w14:paraId="295CCCF9" w14:textId="77777777" w:rsidR="00AE34B5" w:rsidRPr="00F21F0E" w:rsidRDefault="00AE34B5" w:rsidP="001A66A0">
            <w:pPr>
              <w:snapToGrid w:val="0"/>
              <w:jc w:val="center"/>
              <w:rPr>
                <w:rFonts w:asciiTheme="majorEastAsia" w:eastAsiaTheme="majorEastAsia" w:hAnsiTheme="majorEastAsia"/>
                <w:color w:val="FFFFFF" w:themeColor="background1"/>
                <w:sz w:val="12"/>
              </w:rPr>
            </w:pPr>
            <w:r w:rsidRPr="00A2600A">
              <w:rPr>
                <w:rFonts w:asciiTheme="majorEastAsia" w:eastAsiaTheme="majorEastAsia" w:hAnsiTheme="majorEastAsia"/>
                <w:color w:val="FFFFFF" w:themeColor="background1"/>
                <w:spacing w:val="12"/>
                <w:kern w:val="0"/>
                <w:sz w:val="12"/>
              </w:rPr>
              <w:t>重</w:t>
            </w:r>
            <w:r w:rsidRPr="00A2600A">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683040C0" w14:textId="77777777" w:rsidR="00AE34B5" w:rsidRPr="00F21F0E" w:rsidRDefault="00AE34B5" w:rsidP="001A66A0">
            <w:pPr>
              <w:snapToGrid w:val="0"/>
              <w:jc w:val="center"/>
              <w:rPr>
                <w:rFonts w:asciiTheme="majorEastAsia" w:eastAsiaTheme="majorEastAsia" w:hAnsiTheme="majorEastAsia"/>
                <w:color w:val="FFFFFF" w:themeColor="background1"/>
                <w:sz w:val="12"/>
              </w:rPr>
            </w:pPr>
            <w:r w:rsidRPr="00A2600A">
              <w:rPr>
                <w:rFonts w:asciiTheme="majorEastAsia" w:eastAsiaTheme="majorEastAsia" w:hAnsiTheme="majorEastAsia"/>
                <w:color w:val="FFFFFF" w:themeColor="background1"/>
                <w:spacing w:val="12"/>
                <w:kern w:val="0"/>
                <w:sz w:val="12"/>
              </w:rPr>
              <w:t>記</w:t>
            </w:r>
            <w:r w:rsidRPr="00A2600A">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nil"/>
            </w:tcBorders>
            <w:shd w:val="clear" w:color="auto" w:fill="808080" w:themeFill="background1" w:themeFillShade="80"/>
            <w:vAlign w:val="center"/>
          </w:tcPr>
          <w:p w14:paraId="1E30ECDB" w14:textId="44224839" w:rsidR="00AE34B5" w:rsidRPr="0096102B" w:rsidRDefault="00433B52" w:rsidP="001A66A0">
            <w:pPr>
              <w:jc w:val="center"/>
              <w:rPr>
                <w:rFonts w:asciiTheme="majorEastAsia" w:eastAsiaTheme="majorEastAsia" w:hAnsiTheme="majorEastAsia"/>
                <w:b/>
                <w:color w:val="FFFFFF" w:themeColor="background1"/>
                <w:sz w:val="22"/>
              </w:rPr>
            </w:pPr>
            <w:r>
              <w:rPr>
                <w:rFonts w:asciiTheme="majorEastAsia" w:eastAsiaTheme="majorEastAsia" w:hAnsiTheme="majorEastAsia"/>
                <w:b/>
                <w:color w:val="FFFFFF" w:themeColor="background1"/>
                <w:sz w:val="18"/>
              </w:rPr>
              <w:t>おおむね満足できる児童への評価と方法</w:t>
            </w:r>
          </w:p>
        </w:tc>
        <w:tc>
          <w:tcPr>
            <w:tcW w:w="652" w:type="dxa"/>
            <w:tcBorders>
              <w:left w:val="nil"/>
              <w:bottom w:val="single" w:sz="4" w:space="0" w:color="auto"/>
              <w:right w:val="single" w:sz="4" w:space="0" w:color="auto"/>
            </w:tcBorders>
            <w:shd w:val="clear" w:color="auto" w:fill="808080" w:themeFill="background1" w:themeFillShade="80"/>
            <w:vAlign w:val="center"/>
          </w:tcPr>
          <w:p w14:paraId="55FB3EA3" w14:textId="77777777" w:rsidR="00AE34B5" w:rsidRPr="0096102B" w:rsidRDefault="00AE34B5" w:rsidP="001A66A0">
            <w:pPr>
              <w:jc w:val="center"/>
              <w:rPr>
                <w:color w:val="FFFFFF" w:themeColor="background1"/>
                <w:sz w:val="22"/>
              </w:rPr>
            </w:pPr>
          </w:p>
        </w:tc>
        <w:tc>
          <w:tcPr>
            <w:tcW w:w="652" w:type="dxa"/>
            <w:tcBorders>
              <w:left w:val="single" w:sz="4" w:space="0" w:color="auto"/>
              <w:bottom w:val="single" w:sz="4" w:space="0" w:color="auto"/>
              <w:right w:val="nil"/>
            </w:tcBorders>
            <w:shd w:val="clear" w:color="auto" w:fill="808080" w:themeFill="background1" w:themeFillShade="80"/>
            <w:vAlign w:val="center"/>
          </w:tcPr>
          <w:p w14:paraId="229ECC15" w14:textId="77777777" w:rsidR="00AE34B5" w:rsidRPr="0096102B" w:rsidRDefault="00AE34B5" w:rsidP="001A66A0">
            <w:pPr>
              <w:jc w:val="center"/>
              <w:rPr>
                <w:color w:val="FFFFFF" w:themeColor="background1"/>
                <w:sz w:val="22"/>
              </w:rPr>
            </w:pPr>
          </w:p>
        </w:tc>
        <w:tc>
          <w:tcPr>
            <w:tcW w:w="4344" w:type="dxa"/>
            <w:tcBorders>
              <w:left w:val="nil"/>
              <w:bottom w:val="single" w:sz="4" w:space="0" w:color="auto"/>
            </w:tcBorders>
            <w:shd w:val="clear" w:color="auto" w:fill="808080" w:themeFill="background1" w:themeFillShade="80"/>
            <w:vAlign w:val="center"/>
          </w:tcPr>
          <w:p w14:paraId="41080570" w14:textId="77777777" w:rsidR="00AE34B5" w:rsidRPr="0096102B" w:rsidRDefault="00AE34B5" w:rsidP="001A66A0">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83" w:type="dxa"/>
            <w:tcBorders>
              <w:bottom w:val="single" w:sz="4" w:space="0" w:color="auto"/>
              <w:right w:val="nil"/>
            </w:tcBorders>
            <w:shd w:val="clear" w:color="auto" w:fill="808080" w:themeFill="background1" w:themeFillShade="80"/>
            <w:vAlign w:val="center"/>
          </w:tcPr>
          <w:p w14:paraId="6BC58249" w14:textId="77777777" w:rsidR="00AE34B5" w:rsidRPr="0096102B" w:rsidRDefault="00AE34B5" w:rsidP="001A66A0">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20" w:type="dxa"/>
            <w:tcBorders>
              <w:left w:val="nil"/>
              <w:bottom w:val="single" w:sz="4" w:space="0" w:color="auto"/>
            </w:tcBorders>
            <w:shd w:val="clear" w:color="auto" w:fill="808080" w:themeFill="background1" w:themeFillShade="80"/>
          </w:tcPr>
          <w:p w14:paraId="13241A3E" w14:textId="77777777" w:rsidR="00AE34B5" w:rsidRDefault="00AE34B5" w:rsidP="001A66A0">
            <w:pPr>
              <w:snapToGrid w:val="0"/>
              <w:spacing w:line="120" w:lineRule="exact"/>
            </w:pPr>
          </w:p>
        </w:tc>
      </w:tr>
      <w:tr w:rsidR="00AE34B5" w14:paraId="0748D64A" w14:textId="77777777" w:rsidTr="001A66A0">
        <w:trPr>
          <w:trHeight w:val="57"/>
        </w:trPr>
        <w:tc>
          <w:tcPr>
            <w:tcW w:w="3589" w:type="dxa"/>
            <w:gridSpan w:val="2"/>
            <w:tcBorders>
              <w:bottom w:val="nil"/>
            </w:tcBorders>
          </w:tcPr>
          <w:p w14:paraId="494B8D0D" w14:textId="77777777" w:rsidR="00AE34B5" w:rsidRPr="009D4699" w:rsidRDefault="00AE34B5" w:rsidP="001A66A0">
            <w:pPr>
              <w:snapToGrid w:val="0"/>
              <w:spacing w:line="120" w:lineRule="exact"/>
              <w:rPr>
                <w:rFonts w:asciiTheme="majorEastAsia" w:eastAsiaTheme="majorEastAsia" w:hAnsiTheme="majorEastAsia"/>
                <w:sz w:val="6"/>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650048" behindDoc="0" locked="0" layoutInCell="1" allowOverlap="1" wp14:anchorId="1BE7A9BA" wp14:editId="72036B99">
                      <wp:simplePos x="0" y="0"/>
                      <wp:positionH relativeFrom="column">
                        <wp:posOffset>97885</wp:posOffset>
                      </wp:positionH>
                      <wp:positionV relativeFrom="line">
                        <wp:posOffset>71442</wp:posOffset>
                      </wp:positionV>
                      <wp:extent cx="11817985" cy="114300"/>
                      <wp:effectExtent l="0" t="0" r="0" b="19050"/>
                      <wp:wrapNone/>
                      <wp:docPr id="447" name="グループ化 447"/>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448" name="グループ化 448"/>
                              <wpg:cNvGrpSpPr/>
                              <wpg:grpSpPr>
                                <a:xfrm>
                                  <a:off x="0" y="0"/>
                                  <a:ext cx="107950" cy="107950"/>
                                  <a:chOff x="0" y="0"/>
                                  <a:chExt cx="107950" cy="107950"/>
                                </a:xfrm>
                              </wpg:grpSpPr>
                              <wps:wsp>
                                <wps:cNvPr id="449" name="角丸四角形 449"/>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0" name="テキスト ボックス 450"/>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65B188" w14:textId="77777777" w:rsidR="00477D54" w:rsidRPr="000674B1" w:rsidRDefault="00477D54" w:rsidP="00AE34B5">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451" name="グループ化 451"/>
                              <wpg:cNvGrpSpPr/>
                              <wpg:grpSpPr>
                                <a:xfrm>
                                  <a:off x="121335" y="0"/>
                                  <a:ext cx="11696707" cy="114300"/>
                                  <a:chOff x="-7" y="0"/>
                                  <a:chExt cx="11696707" cy="114300"/>
                                </a:xfrm>
                              </wpg:grpSpPr>
                              <wps:wsp>
                                <wps:cNvPr id="452" name="正方形/長方形 452"/>
                                <wps:cNvSpPr/>
                                <wps:spPr>
                                  <a:xfrm>
                                    <a:off x="0" y="0"/>
                                    <a:ext cx="1169670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3" name="テキスト ボックス 453"/>
                                <wps:cNvSpPr txBox="1"/>
                                <wps:spPr>
                                  <a:xfrm>
                                    <a:off x="-7" y="0"/>
                                    <a:ext cx="900004"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FA26E1" w14:textId="77777777" w:rsidR="00477D54" w:rsidRPr="00574A35" w:rsidRDefault="00477D54" w:rsidP="00AE34B5">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動物や植物のようす</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BE7A9BA" id="グループ化 447" o:spid="_x0000_s1389" style="position:absolute;left:0;text-align:left;margin-left:7.7pt;margin-top:5.65pt;width:930.55pt;height:9pt;z-index:251650048;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">
                      <v:group id="グループ化 448" o:spid="_x0000_s1390"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">
                        <v:roundrect id="角丸四角形 449" o:spid="_x0000_s1391"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" fillcolor="black [3200]" strokecolor="black [1600]" strokeweight="2pt"/>
                        <v:shape id="テキスト ボックス 450" o:spid="_x0000_s1392"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" filled="f" stroked="f" strokeweight=".5pt">
                          <v:textbox inset="0,0,0,0">
                            <w:txbxContent>
                              <w:p w14:paraId="0B65B188" w14:textId="77777777" w:rsidR="00477D54" w:rsidRPr="000674B1" w:rsidRDefault="00477D54" w:rsidP="00AE34B5">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group id="グループ化 451" o:spid="_x0000_s1393"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rect id="正方形/長方形 452" o:spid="_x0000_s1394"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" fillcolor="#5a5a5a [2109]" stroked="f" strokeweight="2pt">
                          <v:fill color2="white [3212]" angle="90" colors="0 #595959;38666f #c4c4c4;62259f white" focus="100%" type="gradient"/>
                        </v:rect>
                        <v:shape id="テキスト ボックス 453" o:spid="_x0000_s1395" type="#_x0000_t202" style="position:absolute;width:8999;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" fillcolor="white [3212]" stroked="f" strokeweight=".5pt">
                          <v:textbox inset="1mm,0,0,0">
                            <w:txbxContent>
                              <w:p w14:paraId="77FA26E1" w14:textId="77777777" w:rsidR="00477D54" w:rsidRPr="00574A35" w:rsidRDefault="00477D54" w:rsidP="00AE34B5">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動物や植物のようす</w:t>
                                </w:r>
                              </w:p>
                            </w:txbxContent>
                          </v:textbox>
                        </v:shape>
                      </v:group>
                      <w10:wrap anchory="line"/>
                    </v:group>
                  </w:pict>
                </mc:Fallback>
              </mc:AlternateContent>
            </w:r>
          </w:p>
        </w:tc>
        <w:tc>
          <w:tcPr>
            <w:tcW w:w="283" w:type="dxa"/>
            <w:tcBorders>
              <w:bottom w:val="nil"/>
            </w:tcBorders>
          </w:tcPr>
          <w:p w14:paraId="726F167E" w14:textId="77777777" w:rsidR="00AE34B5" w:rsidRPr="009D4699" w:rsidRDefault="00AE34B5" w:rsidP="001A66A0">
            <w:pPr>
              <w:snapToGrid w:val="0"/>
              <w:spacing w:line="120" w:lineRule="exact"/>
              <w:rPr>
                <w:rFonts w:asciiTheme="majorEastAsia" w:eastAsiaTheme="majorEastAsia" w:hAnsiTheme="majorEastAsia"/>
                <w:sz w:val="6"/>
              </w:rPr>
            </w:pPr>
          </w:p>
        </w:tc>
        <w:tc>
          <w:tcPr>
            <w:tcW w:w="283" w:type="dxa"/>
            <w:tcBorders>
              <w:bottom w:val="nil"/>
            </w:tcBorders>
          </w:tcPr>
          <w:p w14:paraId="2ABED9C2" w14:textId="77777777" w:rsidR="00AE34B5" w:rsidRPr="009D4699" w:rsidRDefault="00AE34B5" w:rsidP="001A66A0">
            <w:pPr>
              <w:snapToGrid w:val="0"/>
              <w:spacing w:line="120" w:lineRule="exact"/>
              <w:rPr>
                <w:rFonts w:asciiTheme="majorEastAsia" w:eastAsiaTheme="majorEastAsia" w:hAnsiTheme="majorEastAsia"/>
                <w:sz w:val="6"/>
              </w:rPr>
            </w:pPr>
          </w:p>
        </w:tc>
        <w:tc>
          <w:tcPr>
            <w:tcW w:w="283" w:type="dxa"/>
            <w:tcBorders>
              <w:bottom w:val="nil"/>
            </w:tcBorders>
          </w:tcPr>
          <w:p w14:paraId="76B4B639" w14:textId="77777777" w:rsidR="00AE34B5" w:rsidRPr="009D4699" w:rsidRDefault="00AE34B5" w:rsidP="001A66A0">
            <w:pPr>
              <w:snapToGrid w:val="0"/>
              <w:spacing w:line="120" w:lineRule="exact"/>
              <w:rPr>
                <w:rFonts w:asciiTheme="majorEastAsia" w:eastAsiaTheme="majorEastAsia" w:hAnsiTheme="majorEastAsia"/>
                <w:sz w:val="6"/>
              </w:rPr>
            </w:pPr>
          </w:p>
        </w:tc>
        <w:tc>
          <w:tcPr>
            <w:tcW w:w="283" w:type="dxa"/>
            <w:tcBorders>
              <w:bottom w:val="nil"/>
            </w:tcBorders>
          </w:tcPr>
          <w:p w14:paraId="0DBFA53E" w14:textId="77777777" w:rsidR="00AE34B5" w:rsidRPr="009D4699" w:rsidRDefault="00AE34B5" w:rsidP="001A66A0">
            <w:pPr>
              <w:snapToGrid w:val="0"/>
              <w:spacing w:line="120" w:lineRule="exact"/>
              <w:rPr>
                <w:rFonts w:asciiTheme="majorEastAsia" w:eastAsiaTheme="majorEastAsia" w:hAnsiTheme="majorEastAsia"/>
                <w:sz w:val="6"/>
              </w:rPr>
            </w:pPr>
          </w:p>
        </w:tc>
        <w:tc>
          <w:tcPr>
            <w:tcW w:w="4056" w:type="dxa"/>
            <w:tcBorders>
              <w:bottom w:val="nil"/>
              <w:right w:val="nil"/>
            </w:tcBorders>
          </w:tcPr>
          <w:p w14:paraId="0C32EAA8" w14:textId="77777777" w:rsidR="00AE34B5" w:rsidRPr="009D4699" w:rsidRDefault="00AE34B5" w:rsidP="001A66A0">
            <w:pPr>
              <w:snapToGrid w:val="0"/>
              <w:spacing w:line="120" w:lineRule="exact"/>
              <w:rPr>
                <w:rFonts w:asciiTheme="majorEastAsia" w:eastAsiaTheme="majorEastAsia" w:hAnsiTheme="majorEastAsia"/>
                <w:sz w:val="6"/>
              </w:rPr>
            </w:pPr>
          </w:p>
        </w:tc>
        <w:tc>
          <w:tcPr>
            <w:tcW w:w="652" w:type="dxa"/>
            <w:tcBorders>
              <w:left w:val="nil"/>
              <w:bottom w:val="nil"/>
            </w:tcBorders>
          </w:tcPr>
          <w:p w14:paraId="1860EC2D" w14:textId="77777777" w:rsidR="00AE34B5" w:rsidRPr="009D4699" w:rsidRDefault="00AE34B5" w:rsidP="001A66A0">
            <w:pPr>
              <w:snapToGrid w:val="0"/>
              <w:spacing w:line="120" w:lineRule="exact"/>
              <w:rPr>
                <w:rFonts w:asciiTheme="majorEastAsia" w:eastAsiaTheme="majorEastAsia" w:hAnsiTheme="majorEastAsia"/>
                <w:sz w:val="6"/>
              </w:rPr>
            </w:pPr>
          </w:p>
        </w:tc>
        <w:tc>
          <w:tcPr>
            <w:tcW w:w="652" w:type="dxa"/>
            <w:tcBorders>
              <w:bottom w:val="nil"/>
              <w:right w:val="nil"/>
            </w:tcBorders>
          </w:tcPr>
          <w:p w14:paraId="59513637" w14:textId="77777777" w:rsidR="00AE34B5" w:rsidRPr="009D4699" w:rsidRDefault="00AE34B5" w:rsidP="001A66A0">
            <w:pPr>
              <w:snapToGrid w:val="0"/>
              <w:spacing w:line="120" w:lineRule="exact"/>
              <w:rPr>
                <w:rFonts w:asciiTheme="majorEastAsia" w:eastAsiaTheme="majorEastAsia" w:hAnsiTheme="majorEastAsia"/>
                <w:sz w:val="6"/>
              </w:rPr>
            </w:pPr>
          </w:p>
        </w:tc>
        <w:tc>
          <w:tcPr>
            <w:tcW w:w="4344" w:type="dxa"/>
            <w:tcBorders>
              <w:left w:val="nil"/>
              <w:bottom w:val="nil"/>
            </w:tcBorders>
          </w:tcPr>
          <w:p w14:paraId="1B99BAD8" w14:textId="77777777" w:rsidR="00AE34B5" w:rsidRPr="009D4699" w:rsidRDefault="00AE34B5" w:rsidP="001A66A0">
            <w:pPr>
              <w:snapToGrid w:val="0"/>
              <w:spacing w:line="120" w:lineRule="exact"/>
              <w:rPr>
                <w:rFonts w:asciiTheme="majorEastAsia" w:eastAsiaTheme="majorEastAsia" w:hAnsiTheme="majorEastAsia"/>
                <w:sz w:val="6"/>
              </w:rPr>
            </w:pPr>
          </w:p>
        </w:tc>
        <w:tc>
          <w:tcPr>
            <w:tcW w:w="4383" w:type="dxa"/>
            <w:tcBorders>
              <w:bottom w:val="nil"/>
              <w:right w:val="nil"/>
            </w:tcBorders>
            <w:shd w:val="clear" w:color="auto" w:fill="auto"/>
          </w:tcPr>
          <w:p w14:paraId="73A1A24B" w14:textId="77777777" w:rsidR="00AE34B5" w:rsidRPr="009D4699" w:rsidRDefault="00AE34B5" w:rsidP="001A66A0">
            <w:pPr>
              <w:snapToGrid w:val="0"/>
              <w:spacing w:line="120" w:lineRule="exact"/>
              <w:rPr>
                <w:rFonts w:asciiTheme="majorEastAsia" w:eastAsiaTheme="majorEastAsia" w:hAnsiTheme="majorEastAsia"/>
                <w:sz w:val="6"/>
              </w:rPr>
            </w:pPr>
          </w:p>
        </w:tc>
        <w:tc>
          <w:tcPr>
            <w:tcW w:w="120" w:type="dxa"/>
            <w:tcBorders>
              <w:left w:val="nil"/>
              <w:bottom w:val="nil"/>
            </w:tcBorders>
            <w:shd w:val="clear" w:color="auto" w:fill="auto"/>
          </w:tcPr>
          <w:p w14:paraId="1ADC0F6F" w14:textId="77777777" w:rsidR="00AE34B5" w:rsidRPr="009D4699" w:rsidRDefault="00AE34B5" w:rsidP="001A66A0">
            <w:pPr>
              <w:snapToGrid w:val="0"/>
              <w:spacing w:line="120" w:lineRule="exact"/>
              <w:rPr>
                <w:rFonts w:asciiTheme="majorEastAsia" w:eastAsiaTheme="majorEastAsia" w:hAnsiTheme="majorEastAsia"/>
                <w:sz w:val="6"/>
              </w:rPr>
            </w:pPr>
          </w:p>
        </w:tc>
      </w:tr>
      <w:tr w:rsidR="00AE34B5" w14:paraId="2CE96219" w14:textId="77777777" w:rsidTr="001A66A0">
        <w:trPr>
          <w:trHeight w:val="227"/>
        </w:trPr>
        <w:tc>
          <w:tcPr>
            <w:tcW w:w="104" w:type="dxa"/>
            <w:vMerge w:val="restart"/>
            <w:tcBorders>
              <w:top w:val="nil"/>
              <w:right w:val="nil"/>
            </w:tcBorders>
          </w:tcPr>
          <w:p w14:paraId="10519ADE" w14:textId="77777777" w:rsidR="00AE34B5" w:rsidRPr="009D4699" w:rsidRDefault="00AE34B5" w:rsidP="001A66A0">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Pr>
          <w:p w14:paraId="25AF0327" w14:textId="77777777" w:rsidR="00AE34B5" w:rsidRPr="00301A60" w:rsidRDefault="00AE34B5" w:rsidP="001A66A0">
            <w:pPr>
              <w:snapToGrid w:val="0"/>
              <w:spacing w:line="100" w:lineRule="exact"/>
              <w:rPr>
                <w:rFonts w:asciiTheme="majorEastAsia" w:eastAsiaTheme="majorEastAsia" w:hAnsiTheme="majorEastAsia"/>
                <w:sz w:val="14"/>
                <w:szCs w:val="14"/>
              </w:rPr>
            </w:pPr>
          </w:p>
        </w:tc>
        <w:tc>
          <w:tcPr>
            <w:tcW w:w="283" w:type="dxa"/>
            <w:tcBorders>
              <w:top w:val="nil"/>
              <w:bottom w:val="nil"/>
            </w:tcBorders>
          </w:tcPr>
          <w:p w14:paraId="4618B41A" w14:textId="77777777" w:rsidR="00AE34B5" w:rsidRPr="00301A60" w:rsidRDefault="00AE34B5" w:rsidP="001A66A0">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3CC2277B" w14:textId="77777777" w:rsidR="00AE34B5" w:rsidRPr="00301A60" w:rsidRDefault="00AE34B5" w:rsidP="001A66A0">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7F7171F2" w14:textId="77777777" w:rsidR="00AE34B5" w:rsidRPr="00301A60" w:rsidRDefault="00AE34B5" w:rsidP="001A66A0">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3E2D5011" w14:textId="77777777" w:rsidR="00AE34B5" w:rsidRPr="00301A60" w:rsidRDefault="00AE34B5" w:rsidP="001A66A0">
            <w:pPr>
              <w:snapToGrid w:val="0"/>
              <w:spacing w:line="40" w:lineRule="exact"/>
              <w:rPr>
                <w:rFonts w:asciiTheme="majorEastAsia" w:eastAsiaTheme="majorEastAsia" w:hAnsiTheme="majorEastAsia"/>
                <w:sz w:val="14"/>
                <w:szCs w:val="14"/>
              </w:rPr>
            </w:pPr>
          </w:p>
        </w:tc>
        <w:tc>
          <w:tcPr>
            <w:tcW w:w="4056" w:type="dxa"/>
            <w:tcBorders>
              <w:top w:val="nil"/>
              <w:bottom w:val="nil"/>
              <w:right w:val="nil"/>
            </w:tcBorders>
          </w:tcPr>
          <w:p w14:paraId="6B657F74" w14:textId="77777777" w:rsidR="00AE34B5" w:rsidRPr="00301A60" w:rsidRDefault="00AE34B5" w:rsidP="001A66A0">
            <w:pPr>
              <w:snapToGrid w:val="0"/>
              <w:spacing w:line="100" w:lineRule="exact"/>
              <w:rPr>
                <w:rFonts w:asciiTheme="majorEastAsia" w:eastAsiaTheme="majorEastAsia" w:hAnsiTheme="majorEastAsia"/>
                <w:sz w:val="14"/>
                <w:szCs w:val="14"/>
              </w:rPr>
            </w:pPr>
          </w:p>
        </w:tc>
        <w:tc>
          <w:tcPr>
            <w:tcW w:w="652" w:type="dxa"/>
            <w:tcBorders>
              <w:top w:val="nil"/>
              <w:left w:val="nil"/>
              <w:bottom w:val="nil"/>
            </w:tcBorders>
          </w:tcPr>
          <w:p w14:paraId="2FD778D5" w14:textId="77777777" w:rsidR="00AE34B5" w:rsidRPr="00301A60" w:rsidRDefault="00AE34B5" w:rsidP="001A66A0">
            <w:pPr>
              <w:snapToGrid w:val="0"/>
              <w:spacing w:line="100" w:lineRule="exact"/>
              <w:rPr>
                <w:rFonts w:asciiTheme="majorEastAsia" w:eastAsiaTheme="majorEastAsia" w:hAnsiTheme="majorEastAsia"/>
                <w:sz w:val="14"/>
                <w:szCs w:val="14"/>
              </w:rPr>
            </w:pPr>
          </w:p>
        </w:tc>
        <w:tc>
          <w:tcPr>
            <w:tcW w:w="652" w:type="dxa"/>
            <w:tcBorders>
              <w:top w:val="nil"/>
              <w:bottom w:val="nil"/>
              <w:right w:val="nil"/>
            </w:tcBorders>
          </w:tcPr>
          <w:p w14:paraId="7843483C" w14:textId="77777777" w:rsidR="00AE34B5" w:rsidRPr="00301A60" w:rsidRDefault="00AE34B5" w:rsidP="001A66A0">
            <w:pPr>
              <w:snapToGrid w:val="0"/>
              <w:spacing w:line="100" w:lineRule="exact"/>
              <w:rPr>
                <w:rFonts w:asciiTheme="majorEastAsia" w:eastAsiaTheme="majorEastAsia" w:hAnsiTheme="majorEastAsia"/>
                <w:sz w:val="14"/>
                <w:szCs w:val="14"/>
              </w:rPr>
            </w:pPr>
          </w:p>
        </w:tc>
        <w:tc>
          <w:tcPr>
            <w:tcW w:w="4344" w:type="dxa"/>
            <w:tcBorders>
              <w:top w:val="nil"/>
              <w:left w:val="nil"/>
              <w:bottom w:val="nil"/>
            </w:tcBorders>
          </w:tcPr>
          <w:p w14:paraId="4837233A" w14:textId="77777777" w:rsidR="00AE34B5" w:rsidRPr="00301A60" w:rsidRDefault="00AE34B5" w:rsidP="001A66A0">
            <w:pPr>
              <w:snapToGrid w:val="0"/>
              <w:spacing w:line="100" w:lineRule="exact"/>
              <w:rPr>
                <w:rFonts w:asciiTheme="majorEastAsia" w:eastAsiaTheme="majorEastAsia" w:hAnsiTheme="majorEastAsia"/>
                <w:sz w:val="14"/>
                <w:szCs w:val="14"/>
              </w:rPr>
            </w:pPr>
          </w:p>
        </w:tc>
        <w:tc>
          <w:tcPr>
            <w:tcW w:w="4383" w:type="dxa"/>
            <w:tcBorders>
              <w:top w:val="nil"/>
              <w:bottom w:val="nil"/>
              <w:right w:val="nil"/>
            </w:tcBorders>
            <w:shd w:val="clear" w:color="auto" w:fill="auto"/>
          </w:tcPr>
          <w:p w14:paraId="064F4476" w14:textId="77777777" w:rsidR="00AE34B5" w:rsidRPr="00301A60" w:rsidRDefault="00AE34B5" w:rsidP="001A66A0">
            <w:pPr>
              <w:snapToGrid w:val="0"/>
              <w:spacing w:line="100" w:lineRule="exact"/>
              <w:rPr>
                <w:rFonts w:asciiTheme="majorEastAsia" w:eastAsiaTheme="majorEastAsia" w:hAnsiTheme="majorEastAsia"/>
                <w:sz w:val="14"/>
                <w:szCs w:val="14"/>
              </w:rPr>
            </w:pPr>
          </w:p>
        </w:tc>
        <w:tc>
          <w:tcPr>
            <w:tcW w:w="120" w:type="dxa"/>
            <w:tcBorders>
              <w:top w:val="nil"/>
              <w:left w:val="nil"/>
              <w:bottom w:val="nil"/>
            </w:tcBorders>
            <w:shd w:val="clear" w:color="auto" w:fill="auto"/>
          </w:tcPr>
          <w:p w14:paraId="2A0214EC" w14:textId="77777777" w:rsidR="00AE34B5" w:rsidRPr="00553402" w:rsidRDefault="00AE34B5" w:rsidP="001A66A0">
            <w:pPr>
              <w:snapToGrid w:val="0"/>
              <w:spacing w:line="100" w:lineRule="exact"/>
              <w:rPr>
                <w:rFonts w:asciiTheme="majorEastAsia" w:eastAsiaTheme="majorEastAsia" w:hAnsiTheme="majorEastAsia"/>
                <w:sz w:val="14"/>
                <w:szCs w:val="8"/>
              </w:rPr>
            </w:pPr>
          </w:p>
        </w:tc>
      </w:tr>
      <w:tr w:rsidR="00740FB0" w14:paraId="58A20F20" w14:textId="77777777" w:rsidTr="007A5033">
        <w:trPr>
          <w:cantSplit/>
          <w:trHeight w:val="999"/>
        </w:trPr>
        <w:tc>
          <w:tcPr>
            <w:tcW w:w="104" w:type="dxa"/>
            <w:vMerge/>
            <w:tcBorders>
              <w:right w:val="nil"/>
            </w:tcBorders>
          </w:tcPr>
          <w:p w14:paraId="1065340C" w14:textId="77777777" w:rsidR="00740FB0" w:rsidRPr="009D4699" w:rsidRDefault="00740FB0" w:rsidP="001A66A0">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14:paraId="07EA883A" w14:textId="0AA7AAAF" w:rsidR="00740FB0" w:rsidRPr="001870E5" w:rsidRDefault="00740FB0" w:rsidP="001870E5">
            <w:pPr>
              <w:widowControl/>
              <w:autoSpaceDE w:val="0"/>
              <w:autoSpaceDN w:val="0"/>
              <w:adjustRightInd w:val="0"/>
              <w:spacing w:line="200" w:lineRule="exact"/>
              <w:ind w:left="140" w:hangingChars="100" w:hanging="140"/>
              <w:jc w:val="left"/>
              <w:rPr>
                <w:rStyle w:val="ab"/>
              </w:rPr>
            </w:pPr>
            <w:r w:rsidRPr="001870E5">
              <w:rPr>
                <w:rStyle w:val="ab"/>
                <w:rFonts w:hint="eastAsia"/>
              </w:rPr>
              <w:t>・冬と秋の自然の様子の資料写真を見比べて</w:t>
            </w:r>
            <w:r w:rsidR="00B14E62">
              <w:rPr>
                <w:rStyle w:val="ab"/>
                <w:rFonts w:hint="eastAsia"/>
              </w:rPr>
              <w:t>、</w:t>
            </w:r>
            <w:r w:rsidRPr="001870E5">
              <w:rPr>
                <w:rStyle w:val="ab"/>
                <w:rFonts w:hint="eastAsia"/>
              </w:rPr>
              <w:t>このごろの植物や動物の様子について話し合い</w:t>
            </w:r>
            <w:r w:rsidR="00B14E62">
              <w:rPr>
                <w:rStyle w:val="ab"/>
                <w:rFonts w:hint="eastAsia"/>
              </w:rPr>
              <w:t>、</w:t>
            </w:r>
            <w:r w:rsidRPr="001870E5">
              <w:rPr>
                <w:rStyle w:val="ab"/>
                <w:rFonts w:hint="eastAsia"/>
              </w:rPr>
              <w:t>植物や動物の様子の変わり方について問題を見いだす。</w:t>
            </w:r>
          </w:p>
          <w:p w14:paraId="4B78C5E1" w14:textId="3B061435" w:rsidR="00740FB0" w:rsidRPr="001870E5" w:rsidRDefault="00740FB0" w:rsidP="001870E5">
            <w:pPr>
              <w:widowControl/>
              <w:autoSpaceDE w:val="0"/>
              <w:autoSpaceDN w:val="0"/>
              <w:adjustRightInd w:val="0"/>
              <w:spacing w:line="200" w:lineRule="exact"/>
              <w:ind w:left="140" w:hangingChars="100" w:hanging="140"/>
              <w:jc w:val="left"/>
              <w:rPr>
                <w:rStyle w:val="ab"/>
              </w:rPr>
            </w:pPr>
            <w:r w:rsidRPr="001870E5">
              <w:rPr>
                <w:rStyle w:val="ab"/>
                <w:rFonts w:hint="eastAsia"/>
              </w:rPr>
              <w:t>・冬の植物や動物の様子を観察して</w:t>
            </w:r>
            <w:r w:rsidR="00B14E62">
              <w:rPr>
                <w:rStyle w:val="ab"/>
                <w:rFonts w:hint="eastAsia"/>
              </w:rPr>
              <w:t>、</w:t>
            </w:r>
            <w:r w:rsidRPr="001870E5">
              <w:rPr>
                <w:rStyle w:val="ab"/>
                <w:rFonts w:hint="eastAsia"/>
              </w:rPr>
              <w:t>記録する。</w:t>
            </w:r>
            <w:r w:rsidRPr="001870E5">
              <w:rPr>
                <w:rStyle w:val="ab"/>
                <w:rFonts w:hint="eastAsia"/>
              </w:rPr>
              <w:t xml:space="preserve"> </w:t>
            </w:r>
          </w:p>
          <w:p w14:paraId="158A7778" w14:textId="67D3C3A2" w:rsidR="00740FB0" w:rsidRPr="00C746C0" w:rsidRDefault="00C746C0" w:rsidP="00C746C0">
            <w:pPr>
              <w:widowControl/>
              <w:autoSpaceDE w:val="0"/>
              <w:autoSpaceDN w:val="0"/>
              <w:adjustRightInd w:val="0"/>
              <w:spacing w:line="200" w:lineRule="exact"/>
              <w:ind w:leftChars="50" w:left="200" w:hangingChars="50" w:hanging="70"/>
              <w:jc w:val="right"/>
              <w:rPr>
                <w:rStyle w:val="ab"/>
                <w:b/>
              </w:rPr>
            </w:pPr>
            <w:r w:rsidRPr="00C746C0">
              <w:rPr>
                <w:rStyle w:val="ab"/>
                <w:rFonts w:hint="eastAsia"/>
                <w:b/>
              </w:rPr>
              <w:t>（</w:t>
            </w:r>
            <w:r w:rsidR="00740FB0" w:rsidRPr="00C746C0">
              <w:rPr>
                <w:rStyle w:val="ab"/>
                <w:rFonts w:hint="eastAsia"/>
                <w:b/>
              </w:rPr>
              <w:t>観察</w:t>
            </w:r>
            <w:r w:rsidRPr="00C746C0">
              <w:rPr>
                <w:rStyle w:val="ab"/>
                <w:rFonts w:hint="eastAsia"/>
                <w:b/>
              </w:rPr>
              <w:t>１）</w:t>
            </w:r>
          </w:p>
        </w:tc>
        <w:tc>
          <w:tcPr>
            <w:tcW w:w="283" w:type="dxa"/>
            <w:vMerge w:val="restart"/>
            <w:tcBorders>
              <w:top w:val="nil"/>
            </w:tcBorders>
            <w:vAlign w:val="center"/>
          </w:tcPr>
          <w:p w14:paraId="757D2B73" w14:textId="77777777" w:rsidR="00740FB0" w:rsidRDefault="00740FB0" w:rsidP="001A66A0">
            <w:pPr>
              <w:snapToGrid w:val="0"/>
              <w:spacing w:line="200" w:lineRule="exact"/>
              <w:jc w:val="center"/>
              <w:rPr>
                <w:rFonts w:asciiTheme="majorEastAsia" w:eastAsiaTheme="majorEastAsia" w:hAnsiTheme="majorEastAsia"/>
                <w:sz w:val="14"/>
                <w:szCs w:val="14"/>
              </w:rPr>
            </w:pPr>
            <w:r w:rsidRPr="001870E5">
              <w:rPr>
                <w:rFonts w:asciiTheme="majorEastAsia" w:eastAsiaTheme="majorEastAsia" w:hAnsiTheme="majorEastAsia"/>
                <w:sz w:val="14"/>
                <w:szCs w:val="14"/>
              </w:rPr>
              <w:t>2</w:t>
            </w:r>
          </w:p>
          <w:p w14:paraId="7C15F887" w14:textId="6A3DB088" w:rsidR="00C746C0" w:rsidRPr="00321DF7" w:rsidRDefault="00C746C0"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(3)</w:t>
            </w:r>
          </w:p>
        </w:tc>
        <w:tc>
          <w:tcPr>
            <w:tcW w:w="283" w:type="dxa"/>
            <w:vMerge w:val="restart"/>
            <w:tcBorders>
              <w:top w:val="nil"/>
            </w:tcBorders>
            <w:textDirection w:val="tbRlV"/>
            <w:vAlign w:val="center"/>
          </w:tcPr>
          <w:p w14:paraId="71EC4D40" w14:textId="45840DCA" w:rsidR="00740FB0" w:rsidRDefault="00740FB0" w:rsidP="001A66A0">
            <w:pPr>
              <w:snapToGrid w:val="0"/>
              <w:spacing w:line="200" w:lineRule="exact"/>
              <w:ind w:left="113" w:right="113"/>
              <w:jc w:val="center"/>
              <w:rPr>
                <w:rFonts w:asciiTheme="majorEastAsia" w:eastAsiaTheme="majorEastAsia" w:hAnsiTheme="majorEastAsia"/>
                <w:sz w:val="14"/>
                <w:szCs w:val="14"/>
              </w:rPr>
            </w:pPr>
            <w:r w:rsidRPr="001870E5">
              <w:rPr>
                <w:rFonts w:asciiTheme="majorEastAsia" w:eastAsiaTheme="majorEastAsia" w:hAnsiTheme="majorEastAsia"/>
                <w:sz w:val="14"/>
                <w:szCs w:val="14"/>
                <w:eastAsianLayout w:id="2094758656" w:vert="1" w:vertCompress="1"/>
              </w:rPr>
              <w:t>152</w:t>
            </w:r>
            <w:r w:rsidRPr="00553402">
              <w:rPr>
                <w:rFonts w:asciiTheme="majorEastAsia" w:eastAsiaTheme="majorEastAsia" w:hAnsiTheme="majorEastAsia" w:hint="eastAsia"/>
                <w:sz w:val="14"/>
                <w:szCs w:val="14"/>
              </w:rPr>
              <w:t>～</w:t>
            </w:r>
            <w:r w:rsidRPr="001870E5">
              <w:rPr>
                <w:rFonts w:asciiTheme="majorEastAsia" w:eastAsiaTheme="majorEastAsia" w:hAnsiTheme="majorEastAsia"/>
                <w:sz w:val="14"/>
                <w:szCs w:val="14"/>
                <w:eastAsianLayout w:id="2094759936" w:vert="1" w:vertCompress="1"/>
              </w:rPr>
              <w:t>155</w:t>
            </w:r>
          </w:p>
        </w:tc>
        <w:tc>
          <w:tcPr>
            <w:tcW w:w="283" w:type="dxa"/>
            <w:tcBorders>
              <w:top w:val="nil"/>
              <w:bottom w:val="dashSmallGap" w:sz="4" w:space="0" w:color="auto"/>
            </w:tcBorders>
            <w:vAlign w:val="center"/>
          </w:tcPr>
          <w:p w14:paraId="115C73FC" w14:textId="77777777" w:rsidR="00740FB0" w:rsidRDefault="00740FB0"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nil"/>
              <w:bottom w:val="dashSmallGap" w:sz="4" w:space="0" w:color="auto"/>
            </w:tcBorders>
            <w:vAlign w:val="center"/>
          </w:tcPr>
          <w:p w14:paraId="22DA3509" w14:textId="77777777" w:rsidR="00740FB0" w:rsidRDefault="00740FB0" w:rsidP="001A66A0">
            <w:pPr>
              <w:snapToGrid w:val="0"/>
              <w:spacing w:line="200" w:lineRule="exact"/>
              <w:jc w:val="center"/>
              <w:rPr>
                <w:rFonts w:asciiTheme="majorEastAsia" w:eastAsiaTheme="majorEastAsia" w:hAnsiTheme="majorEastAsia"/>
                <w:sz w:val="14"/>
                <w:szCs w:val="14"/>
              </w:rPr>
            </w:pPr>
          </w:p>
        </w:tc>
        <w:tc>
          <w:tcPr>
            <w:tcW w:w="4056" w:type="dxa"/>
            <w:tcBorders>
              <w:top w:val="nil"/>
              <w:bottom w:val="dashSmallGap" w:sz="4" w:space="0" w:color="auto"/>
              <w:right w:val="nil"/>
            </w:tcBorders>
            <w:tcMar>
              <w:top w:w="57" w:type="dxa"/>
              <w:left w:w="142" w:type="dxa"/>
              <w:bottom w:w="57" w:type="dxa"/>
              <w:right w:w="142" w:type="dxa"/>
            </w:tcMar>
          </w:tcPr>
          <w:p w14:paraId="28314D5F" w14:textId="763C7599" w:rsidR="00740FB0" w:rsidRPr="00866EF9" w:rsidRDefault="00740FB0" w:rsidP="001A66A0">
            <w:pPr>
              <w:widowControl/>
              <w:tabs>
                <w:tab w:val="right" w:pos="3835"/>
              </w:tabs>
              <w:topLinePunct/>
              <w:autoSpaceDE w:val="0"/>
              <w:autoSpaceDN w:val="0"/>
              <w:adjustRightInd w:val="0"/>
              <w:spacing w:line="200" w:lineRule="exact"/>
              <w:jc w:val="left"/>
              <w:rPr>
                <w:rStyle w:val="ab"/>
              </w:rPr>
            </w:pPr>
            <w:r w:rsidRPr="001870E5">
              <w:rPr>
                <w:rFonts w:asciiTheme="majorEastAsia" w:eastAsiaTheme="majorEastAsia" w:hAnsiTheme="majorEastAsia" w:hint="eastAsia"/>
                <w:b/>
                <w:sz w:val="14"/>
                <w:szCs w:val="14"/>
              </w:rPr>
              <w:t>【思①】冬と秋の自然の様子の資料写真を見たり</w:t>
            </w:r>
            <w:r w:rsidR="00B14E62">
              <w:rPr>
                <w:rFonts w:asciiTheme="majorEastAsia" w:eastAsiaTheme="majorEastAsia" w:hAnsiTheme="majorEastAsia" w:hint="eastAsia"/>
                <w:b/>
                <w:sz w:val="14"/>
                <w:szCs w:val="14"/>
              </w:rPr>
              <w:t>、</w:t>
            </w:r>
            <w:r w:rsidRPr="001870E5">
              <w:rPr>
                <w:rFonts w:asciiTheme="majorEastAsia" w:eastAsiaTheme="majorEastAsia" w:hAnsiTheme="majorEastAsia" w:hint="eastAsia"/>
                <w:b/>
                <w:sz w:val="14"/>
                <w:szCs w:val="14"/>
              </w:rPr>
              <w:t>このごろの校庭の様子を観察したりする中で気づいたことや疑問に思ったことから</w:t>
            </w:r>
            <w:r w:rsidR="00B14E62">
              <w:rPr>
                <w:rFonts w:asciiTheme="majorEastAsia" w:eastAsiaTheme="majorEastAsia" w:hAnsiTheme="majorEastAsia" w:hint="eastAsia"/>
                <w:b/>
                <w:sz w:val="14"/>
                <w:szCs w:val="14"/>
              </w:rPr>
              <w:t>、</w:t>
            </w:r>
            <w:r w:rsidRPr="001870E5">
              <w:rPr>
                <w:rFonts w:asciiTheme="majorEastAsia" w:eastAsiaTheme="majorEastAsia" w:hAnsiTheme="majorEastAsia" w:hint="eastAsia"/>
                <w:b/>
                <w:sz w:val="14"/>
                <w:szCs w:val="14"/>
              </w:rPr>
              <w:t>差異点や共通点を基に</w:t>
            </w:r>
            <w:r w:rsidR="00B14E62">
              <w:rPr>
                <w:rFonts w:asciiTheme="majorEastAsia" w:eastAsiaTheme="majorEastAsia" w:hAnsiTheme="majorEastAsia" w:hint="eastAsia"/>
                <w:b/>
                <w:sz w:val="14"/>
                <w:szCs w:val="14"/>
              </w:rPr>
              <w:t>、</w:t>
            </w:r>
            <w:r w:rsidRPr="001870E5">
              <w:rPr>
                <w:rFonts w:asciiTheme="majorEastAsia" w:eastAsiaTheme="majorEastAsia" w:hAnsiTheme="majorEastAsia" w:hint="eastAsia"/>
                <w:b/>
                <w:sz w:val="14"/>
                <w:szCs w:val="14"/>
              </w:rPr>
              <w:t>あたたかさと生き物の様子について問題を見いだし</w:t>
            </w:r>
            <w:r w:rsidR="00B14E62">
              <w:rPr>
                <w:rFonts w:asciiTheme="majorEastAsia" w:eastAsiaTheme="majorEastAsia" w:hAnsiTheme="majorEastAsia" w:hint="eastAsia"/>
                <w:b/>
                <w:sz w:val="14"/>
                <w:szCs w:val="14"/>
              </w:rPr>
              <w:t>、</w:t>
            </w:r>
            <w:r w:rsidRPr="001870E5">
              <w:rPr>
                <w:rFonts w:asciiTheme="majorEastAsia" w:eastAsiaTheme="majorEastAsia" w:hAnsiTheme="majorEastAsia" w:hint="eastAsia"/>
                <w:b/>
                <w:sz w:val="14"/>
                <w:szCs w:val="14"/>
              </w:rPr>
              <w:t>表現しているかを確認する。                       【発言分析・記述分析】</w:t>
            </w:r>
          </w:p>
        </w:tc>
        <w:tc>
          <w:tcPr>
            <w:tcW w:w="652" w:type="dxa"/>
            <w:tcBorders>
              <w:top w:val="nil"/>
              <w:left w:val="nil"/>
              <w:bottom w:val="dashSmallGap" w:sz="4" w:space="0" w:color="auto"/>
            </w:tcBorders>
            <w:tcMar>
              <w:top w:w="57" w:type="dxa"/>
              <w:left w:w="142" w:type="dxa"/>
              <w:bottom w:w="57" w:type="dxa"/>
              <w:right w:w="142" w:type="dxa"/>
            </w:tcMar>
          </w:tcPr>
          <w:p w14:paraId="06720AB6" w14:textId="77777777" w:rsidR="00740FB0" w:rsidRPr="00866EF9" w:rsidRDefault="00740FB0" w:rsidP="001A66A0">
            <w:pPr>
              <w:snapToGrid w:val="0"/>
              <w:spacing w:line="200" w:lineRule="exact"/>
              <w:rPr>
                <w:rStyle w:val="ab"/>
              </w:rPr>
            </w:pPr>
          </w:p>
        </w:tc>
        <w:tc>
          <w:tcPr>
            <w:tcW w:w="652" w:type="dxa"/>
            <w:tcBorders>
              <w:top w:val="nil"/>
              <w:bottom w:val="dashSmallGap" w:sz="4" w:space="0" w:color="auto"/>
              <w:right w:val="nil"/>
            </w:tcBorders>
            <w:tcMar>
              <w:top w:w="57" w:type="dxa"/>
              <w:left w:w="142" w:type="dxa"/>
              <w:bottom w:w="57" w:type="dxa"/>
              <w:right w:w="142" w:type="dxa"/>
            </w:tcMar>
          </w:tcPr>
          <w:p w14:paraId="60118962" w14:textId="77777777" w:rsidR="00740FB0" w:rsidRPr="00866EF9" w:rsidRDefault="00740FB0" w:rsidP="001A66A0">
            <w:pPr>
              <w:snapToGrid w:val="0"/>
              <w:spacing w:line="200" w:lineRule="exact"/>
              <w:rPr>
                <w:rStyle w:val="ab"/>
              </w:rPr>
            </w:pPr>
          </w:p>
        </w:tc>
        <w:tc>
          <w:tcPr>
            <w:tcW w:w="4344" w:type="dxa"/>
            <w:tcBorders>
              <w:top w:val="nil"/>
              <w:left w:val="nil"/>
              <w:bottom w:val="dashSmallGap" w:sz="4" w:space="0" w:color="auto"/>
            </w:tcBorders>
            <w:tcMar>
              <w:top w:w="57" w:type="dxa"/>
              <w:left w:w="142" w:type="dxa"/>
              <w:bottom w:w="57" w:type="dxa"/>
              <w:right w:w="142" w:type="dxa"/>
            </w:tcMar>
          </w:tcPr>
          <w:p w14:paraId="1BD06752" w14:textId="3C0F4DAA" w:rsidR="00740FB0" w:rsidRPr="00866EF9" w:rsidRDefault="00740FB0" w:rsidP="001A66A0">
            <w:pPr>
              <w:widowControl/>
              <w:autoSpaceDE w:val="0"/>
              <w:autoSpaceDN w:val="0"/>
              <w:adjustRightInd w:val="0"/>
              <w:spacing w:line="200" w:lineRule="exact"/>
              <w:jc w:val="left"/>
              <w:rPr>
                <w:rStyle w:val="ab"/>
              </w:rPr>
            </w:pPr>
            <w:r w:rsidRPr="001870E5">
              <w:rPr>
                <w:rStyle w:val="ab"/>
                <w:rFonts w:hint="eastAsia"/>
              </w:rPr>
              <w:t>冬と秋の自然の様子の資料写真を見たり</w:t>
            </w:r>
            <w:r w:rsidR="00B14E62">
              <w:rPr>
                <w:rStyle w:val="ab"/>
                <w:rFonts w:hint="eastAsia"/>
              </w:rPr>
              <w:t>、</w:t>
            </w:r>
            <w:r w:rsidRPr="001870E5">
              <w:rPr>
                <w:rStyle w:val="ab"/>
                <w:rFonts w:hint="eastAsia"/>
              </w:rPr>
              <w:t>このごろの校庭の様子を観察したりする中で気づいたことや疑問に思ったことから</w:t>
            </w:r>
            <w:r w:rsidR="00B14E62">
              <w:rPr>
                <w:rStyle w:val="ab"/>
                <w:rFonts w:hint="eastAsia"/>
              </w:rPr>
              <w:t>、</w:t>
            </w:r>
            <w:r w:rsidRPr="001870E5">
              <w:rPr>
                <w:rStyle w:val="ab"/>
                <w:rFonts w:hint="eastAsia"/>
              </w:rPr>
              <w:t>差異点や共通点を基に</w:t>
            </w:r>
            <w:r w:rsidR="00B14E62">
              <w:rPr>
                <w:rStyle w:val="ab"/>
                <w:rFonts w:hint="eastAsia"/>
              </w:rPr>
              <w:t>、</w:t>
            </w:r>
            <w:r w:rsidRPr="001870E5">
              <w:rPr>
                <w:rStyle w:val="ab"/>
                <w:rFonts w:hint="eastAsia"/>
              </w:rPr>
              <w:t>あたたかさと生き物の様子について解決可能な問題を見いだし</w:t>
            </w:r>
            <w:r w:rsidR="00B14E62">
              <w:rPr>
                <w:rStyle w:val="ab"/>
                <w:rFonts w:hint="eastAsia"/>
              </w:rPr>
              <w:t>、</w:t>
            </w:r>
            <w:r w:rsidRPr="001870E5">
              <w:rPr>
                <w:rStyle w:val="ab"/>
                <w:rFonts w:hint="eastAsia"/>
              </w:rPr>
              <w:t>表現している。</w:t>
            </w:r>
          </w:p>
        </w:tc>
        <w:tc>
          <w:tcPr>
            <w:tcW w:w="4383" w:type="dxa"/>
            <w:tcBorders>
              <w:top w:val="nil"/>
              <w:bottom w:val="dashSmallGap" w:sz="4" w:space="0" w:color="auto"/>
              <w:right w:val="nil"/>
            </w:tcBorders>
            <w:shd w:val="clear" w:color="auto" w:fill="auto"/>
            <w:tcMar>
              <w:top w:w="57" w:type="dxa"/>
              <w:left w:w="142" w:type="dxa"/>
              <w:bottom w:w="57" w:type="dxa"/>
              <w:right w:w="142" w:type="dxa"/>
            </w:tcMar>
          </w:tcPr>
          <w:p w14:paraId="25186BCA" w14:textId="4672DF27" w:rsidR="00740FB0" w:rsidRPr="00866EF9" w:rsidRDefault="00292F65" w:rsidP="001A66A0">
            <w:pPr>
              <w:widowControl/>
              <w:autoSpaceDE w:val="0"/>
              <w:autoSpaceDN w:val="0"/>
              <w:adjustRightInd w:val="0"/>
              <w:spacing w:line="200" w:lineRule="exact"/>
              <w:jc w:val="left"/>
              <w:rPr>
                <w:rStyle w:val="ab"/>
              </w:rPr>
            </w:pPr>
            <w:r>
              <w:rPr>
                <w:rStyle w:val="ab"/>
                <w:rFonts w:hint="eastAsia"/>
              </w:rPr>
              <w:t>教室から校庭や花壇の様子を概観し</w:t>
            </w:r>
            <w:r w:rsidR="00740FB0" w:rsidRPr="001870E5">
              <w:rPr>
                <w:rStyle w:val="ab"/>
                <w:rFonts w:hint="eastAsia"/>
              </w:rPr>
              <w:t>て</w:t>
            </w:r>
            <w:r w:rsidR="00B14E62">
              <w:rPr>
                <w:rStyle w:val="ab"/>
                <w:rFonts w:hint="eastAsia"/>
              </w:rPr>
              <w:t>、</w:t>
            </w:r>
            <w:r>
              <w:rPr>
                <w:rStyle w:val="ab"/>
                <w:rFonts w:hint="eastAsia"/>
              </w:rPr>
              <w:t>秋の記録と比較して</w:t>
            </w:r>
            <w:r w:rsidR="00B14E62">
              <w:rPr>
                <w:rStyle w:val="ab"/>
                <w:rFonts w:hint="eastAsia"/>
              </w:rPr>
              <w:t>、</w:t>
            </w:r>
            <w:r>
              <w:rPr>
                <w:rStyle w:val="ab"/>
                <w:rFonts w:hint="eastAsia"/>
              </w:rPr>
              <w:t>身の回りの自然の様子が大きく変わったようだという見通しや</w:t>
            </w:r>
            <w:r w:rsidR="00740FB0" w:rsidRPr="001870E5">
              <w:rPr>
                <w:rStyle w:val="ab"/>
                <w:rFonts w:hint="eastAsia"/>
              </w:rPr>
              <w:t>詳しく観察したいという意欲をもち</w:t>
            </w:r>
            <w:r w:rsidR="00B14E62">
              <w:rPr>
                <w:rStyle w:val="ab"/>
                <w:rFonts w:hint="eastAsia"/>
              </w:rPr>
              <w:t>、</w:t>
            </w:r>
            <w:r w:rsidR="00740FB0" w:rsidRPr="001870E5">
              <w:rPr>
                <w:rStyle w:val="ab"/>
                <w:rFonts w:hint="eastAsia"/>
              </w:rPr>
              <w:t>調べたいことを見つけることができるように</w:t>
            </w:r>
            <w:r w:rsidR="00B14E62">
              <w:rPr>
                <w:rStyle w:val="ab"/>
                <w:rFonts w:hint="eastAsia"/>
              </w:rPr>
              <w:t>、</w:t>
            </w:r>
            <w:r w:rsidR="00740FB0" w:rsidRPr="001870E5">
              <w:rPr>
                <w:rStyle w:val="ab"/>
                <w:rFonts w:hint="eastAsia"/>
              </w:rPr>
              <w:t>助言・援助する。</w:t>
            </w:r>
          </w:p>
        </w:tc>
        <w:tc>
          <w:tcPr>
            <w:tcW w:w="120" w:type="dxa"/>
            <w:tcBorders>
              <w:top w:val="nil"/>
              <w:left w:val="nil"/>
              <w:bottom w:val="nil"/>
            </w:tcBorders>
            <w:shd w:val="clear" w:color="auto" w:fill="auto"/>
          </w:tcPr>
          <w:p w14:paraId="34EBE44C" w14:textId="77777777" w:rsidR="00740FB0" w:rsidRDefault="00740FB0" w:rsidP="001A66A0"/>
        </w:tc>
      </w:tr>
      <w:tr w:rsidR="00740FB0" w14:paraId="08690634" w14:textId="77777777" w:rsidTr="007A5033">
        <w:trPr>
          <w:cantSplit/>
          <w:trHeight w:val="722"/>
        </w:trPr>
        <w:tc>
          <w:tcPr>
            <w:tcW w:w="104" w:type="dxa"/>
            <w:vMerge/>
            <w:tcBorders>
              <w:right w:val="nil"/>
            </w:tcBorders>
          </w:tcPr>
          <w:p w14:paraId="5C2B1E75" w14:textId="77777777" w:rsidR="00740FB0" w:rsidRPr="009D4699" w:rsidRDefault="00740FB0" w:rsidP="001A66A0">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nil"/>
            </w:tcBorders>
            <w:tcMar>
              <w:top w:w="57" w:type="dxa"/>
              <w:left w:w="255" w:type="dxa"/>
              <w:bottom w:w="57" w:type="dxa"/>
              <w:right w:w="142" w:type="dxa"/>
            </w:tcMar>
          </w:tcPr>
          <w:p w14:paraId="7D3C548E" w14:textId="7055843E" w:rsidR="00740FB0" w:rsidRPr="00866EF9" w:rsidRDefault="00740FB0" w:rsidP="001A66A0">
            <w:pPr>
              <w:widowControl/>
              <w:tabs>
                <w:tab w:val="right" w:pos="3185"/>
              </w:tabs>
              <w:autoSpaceDE w:val="0"/>
              <w:autoSpaceDN w:val="0"/>
              <w:adjustRightInd w:val="0"/>
              <w:spacing w:line="200" w:lineRule="exact"/>
              <w:ind w:left="140" w:hangingChars="100" w:hanging="140"/>
              <w:jc w:val="left"/>
              <w:rPr>
                <w:rStyle w:val="ab"/>
              </w:rPr>
            </w:pPr>
          </w:p>
        </w:tc>
        <w:tc>
          <w:tcPr>
            <w:tcW w:w="283" w:type="dxa"/>
            <w:vMerge/>
            <w:tcBorders>
              <w:bottom w:val="nil"/>
            </w:tcBorders>
            <w:vAlign w:val="center"/>
          </w:tcPr>
          <w:p w14:paraId="0E84B490" w14:textId="7611D78B" w:rsidR="00740FB0" w:rsidRPr="00553402" w:rsidRDefault="00740FB0" w:rsidP="001A66A0">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textDirection w:val="tbRlV"/>
            <w:vAlign w:val="center"/>
          </w:tcPr>
          <w:p w14:paraId="140FBE39" w14:textId="2586F58B" w:rsidR="00740FB0" w:rsidRPr="00553402" w:rsidRDefault="00740FB0" w:rsidP="001A66A0">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nil"/>
            </w:tcBorders>
            <w:vAlign w:val="center"/>
          </w:tcPr>
          <w:p w14:paraId="3B01563E" w14:textId="77777777" w:rsidR="00740FB0" w:rsidRPr="00553402" w:rsidRDefault="00740FB0"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dashSmallGap" w:sz="4" w:space="0" w:color="auto"/>
              <w:bottom w:val="nil"/>
            </w:tcBorders>
            <w:vAlign w:val="center"/>
          </w:tcPr>
          <w:p w14:paraId="3D565194" w14:textId="77777777" w:rsidR="00740FB0" w:rsidRPr="0082008D" w:rsidRDefault="00740FB0" w:rsidP="001A66A0">
            <w:pPr>
              <w:snapToGrid w:val="0"/>
              <w:spacing w:line="200" w:lineRule="exact"/>
              <w:jc w:val="center"/>
              <w:rPr>
                <w:rFonts w:asciiTheme="majorEastAsia" w:eastAsiaTheme="majorEastAsia" w:hAnsiTheme="majorEastAsia"/>
                <w:sz w:val="14"/>
                <w:szCs w:val="14"/>
              </w:rPr>
            </w:pPr>
          </w:p>
        </w:tc>
        <w:tc>
          <w:tcPr>
            <w:tcW w:w="4056" w:type="dxa"/>
            <w:tcBorders>
              <w:top w:val="dashSmallGap" w:sz="4" w:space="0" w:color="auto"/>
              <w:bottom w:val="nil"/>
              <w:right w:val="nil"/>
            </w:tcBorders>
            <w:tcMar>
              <w:top w:w="57" w:type="dxa"/>
              <w:left w:w="142" w:type="dxa"/>
              <w:bottom w:w="57" w:type="dxa"/>
              <w:right w:w="142" w:type="dxa"/>
            </w:tcMar>
          </w:tcPr>
          <w:p w14:paraId="0995AEE5" w14:textId="04FE4329" w:rsidR="00740FB0" w:rsidRDefault="00740FB0" w:rsidP="00740FB0">
            <w:pPr>
              <w:widowControl/>
              <w:tabs>
                <w:tab w:val="right" w:pos="3835"/>
              </w:tabs>
              <w:topLinePunct/>
              <w:autoSpaceDE w:val="0"/>
              <w:autoSpaceDN w:val="0"/>
              <w:adjustRightInd w:val="0"/>
              <w:spacing w:line="200" w:lineRule="exact"/>
              <w:jc w:val="left"/>
              <w:rPr>
                <w:rFonts w:asciiTheme="majorEastAsia" w:eastAsiaTheme="majorEastAsia" w:hAnsiTheme="majorEastAsia"/>
                <w:b/>
                <w:sz w:val="14"/>
                <w:szCs w:val="14"/>
              </w:rPr>
            </w:pPr>
            <w:r w:rsidRPr="001870E5">
              <w:rPr>
                <w:rFonts w:asciiTheme="majorEastAsia" w:eastAsiaTheme="majorEastAsia" w:hAnsiTheme="majorEastAsia" w:hint="eastAsia"/>
                <w:b/>
                <w:sz w:val="14"/>
                <w:szCs w:val="14"/>
              </w:rPr>
              <w:t>【知③】温度計を正しく扱いながら気温を測定するとともに</w:t>
            </w:r>
            <w:r w:rsidR="00B14E62">
              <w:rPr>
                <w:rFonts w:asciiTheme="majorEastAsia" w:eastAsiaTheme="majorEastAsia" w:hAnsiTheme="majorEastAsia" w:hint="eastAsia"/>
                <w:b/>
                <w:sz w:val="14"/>
                <w:szCs w:val="14"/>
              </w:rPr>
              <w:t>、</w:t>
            </w:r>
            <w:r w:rsidRPr="001870E5">
              <w:rPr>
                <w:rFonts w:asciiTheme="majorEastAsia" w:eastAsiaTheme="majorEastAsia" w:hAnsiTheme="majorEastAsia" w:hint="eastAsia"/>
                <w:b/>
                <w:sz w:val="14"/>
                <w:szCs w:val="14"/>
              </w:rPr>
              <w:t>冬の植物や動物の様子を観察し</w:t>
            </w:r>
            <w:r w:rsidR="00B14E62">
              <w:rPr>
                <w:rFonts w:asciiTheme="majorEastAsia" w:eastAsiaTheme="majorEastAsia" w:hAnsiTheme="majorEastAsia" w:hint="eastAsia"/>
                <w:b/>
                <w:sz w:val="14"/>
                <w:szCs w:val="14"/>
              </w:rPr>
              <w:t>、</w:t>
            </w:r>
            <w:r w:rsidRPr="001870E5">
              <w:rPr>
                <w:rFonts w:asciiTheme="majorEastAsia" w:eastAsiaTheme="majorEastAsia" w:hAnsiTheme="majorEastAsia" w:hint="eastAsia"/>
                <w:b/>
                <w:sz w:val="14"/>
                <w:szCs w:val="14"/>
              </w:rPr>
              <w:t>得られた結果を絵や文で分かりやすく記録しているかを確認する。</w:t>
            </w:r>
          </w:p>
          <w:p w14:paraId="7C0CC962" w14:textId="5A6C58C0" w:rsidR="00740FB0" w:rsidRPr="00866EF9" w:rsidRDefault="00740FB0" w:rsidP="00740FB0">
            <w:pPr>
              <w:widowControl/>
              <w:tabs>
                <w:tab w:val="right" w:pos="3835"/>
              </w:tabs>
              <w:topLinePunct/>
              <w:autoSpaceDE w:val="0"/>
              <w:autoSpaceDN w:val="0"/>
              <w:adjustRightInd w:val="0"/>
              <w:spacing w:line="200" w:lineRule="exact"/>
              <w:jc w:val="right"/>
              <w:rPr>
                <w:rStyle w:val="ab"/>
              </w:rPr>
            </w:pPr>
            <w:r w:rsidRPr="001870E5">
              <w:rPr>
                <w:rFonts w:asciiTheme="majorEastAsia" w:eastAsiaTheme="majorEastAsia" w:hAnsiTheme="majorEastAsia" w:hint="eastAsia"/>
                <w:b/>
                <w:sz w:val="14"/>
                <w:szCs w:val="14"/>
              </w:rPr>
              <w:t>【行動観察・記録分析】</w:t>
            </w:r>
          </w:p>
        </w:tc>
        <w:tc>
          <w:tcPr>
            <w:tcW w:w="652" w:type="dxa"/>
            <w:tcBorders>
              <w:top w:val="dashSmallGap" w:sz="4" w:space="0" w:color="auto"/>
              <w:left w:val="nil"/>
              <w:bottom w:val="nil"/>
            </w:tcBorders>
            <w:tcMar>
              <w:top w:w="57" w:type="dxa"/>
              <w:left w:w="142" w:type="dxa"/>
              <w:bottom w:w="57" w:type="dxa"/>
              <w:right w:w="142" w:type="dxa"/>
            </w:tcMar>
          </w:tcPr>
          <w:p w14:paraId="1196A200" w14:textId="77777777" w:rsidR="00740FB0" w:rsidRPr="00866EF9" w:rsidRDefault="00740FB0" w:rsidP="001A66A0">
            <w:pPr>
              <w:snapToGrid w:val="0"/>
              <w:spacing w:line="200" w:lineRule="exact"/>
              <w:rPr>
                <w:rStyle w:val="ab"/>
              </w:rPr>
            </w:pPr>
          </w:p>
        </w:tc>
        <w:tc>
          <w:tcPr>
            <w:tcW w:w="652" w:type="dxa"/>
            <w:tcBorders>
              <w:top w:val="dashSmallGap" w:sz="4" w:space="0" w:color="auto"/>
              <w:bottom w:val="nil"/>
              <w:right w:val="nil"/>
            </w:tcBorders>
            <w:tcMar>
              <w:top w:w="57" w:type="dxa"/>
              <w:left w:w="142" w:type="dxa"/>
              <w:bottom w:w="57" w:type="dxa"/>
              <w:right w:w="142" w:type="dxa"/>
            </w:tcMar>
          </w:tcPr>
          <w:p w14:paraId="5AD194F8" w14:textId="77777777" w:rsidR="00740FB0" w:rsidRPr="00866EF9" w:rsidRDefault="00740FB0" w:rsidP="001A66A0">
            <w:pPr>
              <w:snapToGrid w:val="0"/>
              <w:spacing w:line="200" w:lineRule="exact"/>
              <w:rPr>
                <w:rStyle w:val="ab"/>
              </w:rPr>
            </w:pPr>
          </w:p>
        </w:tc>
        <w:tc>
          <w:tcPr>
            <w:tcW w:w="4344" w:type="dxa"/>
            <w:tcBorders>
              <w:top w:val="dashSmallGap" w:sz="4" w:space="0" w:color="auto"/>
              <w:left w:val="nil"/>
              <w:bottom w:val="nil"/>
            </w:tcBorders>
            <w:tcMar>
              <w:top w:w="57" w:type="dxa"/>
              <w:left w:w="142" w:type="dxa"/>
              <w:bottom w:w="57" w:type="dxa"/>
              <w:right w:w="142" w:type="dxa"/>
            </w:tcMar>
          </w:tcPr>
          <w:p w14:paraId="354CC60F" w14:textId="1D04F16E" w:rsidR="00740FB0" w:rsidRPr="00866EF9" w:rsidRDefault="00740FB0" w:rsidP="001A66A0">
            <w:pPr>
              <w:widowControl/>
              <w:autoSpaceDE w:val="0"/>
              <w:autoSpaceDN w:val="0"/>
              <w:adjustRightInd w:val="0"/>
              <w:spacing w:line="200" w:lineRule="exact"/>
              <w:jc w:val="left"/>
              <w:rPr>
                <w:rStyle w:val="ab"/>
              </w:rPr>
            </w:pPr>
            <w:r w:rsidRPr="001870E5">
              <w:rPr>
                <w:rStyle w:val="ab"/>
                <w:rFonts w:hint="eastAsia"/>
              </w:rPr>
              <w:t>気温の測り方や温度計の目盛りの読み取り方の意味を理解して</w:t>
            </w:r>
            <w:r w:rsidR="00B14E62">
              <w:rPr>
                <w:rStyle w:val="ab"/>
                <w:rFonts w:hint="eastAsia"/>
              </w:rPr>
              <w:t>、</w:t>
            </w:r>
            <w:r w:rsidRPr="001870E5">
              <w:rPr>
                <w:rStyle w:val="ab"/>
                <w:rFonts w:hint="eastAsia"/>
              </w:rPr>
              <w:t>正しく気温を測定するとともに</w:t>
            </w:r>
            <w:r w:rsidR="00B14E62">
              <w:rPr>
                <w:rStyle w:val="ab"/>
                <w:rFonts w:hint="eastAsia"/>
              </w:rPr>
              <w:t>、</w:t>
            </w:r>
            <w:r w:rsidRPr="001870E5">
              <w:rPr>
                <w:rStyle w:val="ab"/>
                <w:rFonts w:hint="eastAsia"/>
              </w:rPr>
              <w:t>冬の植物や動物の様子を観察し</w:t>
            </w:r>
            <w:r w:rsidR="00B14E62">
              <w:rPr>
                <w:rStyle w:val="ab"/>
                <w:rFonts w:hint="eastAsia"/>
              </w:rPr>
              <w:t>、</w:t>
            </w:r>
            <w:r w:rsidRPr="001870E5">
              <w:rPr>
                <w:rStyle w:val="ab"/>
                <w:rFonts w:hint="eastAsia"/>
              </w:rPr>
              <w:t>気温との関係が分かりやすいように工夫して記録している。</w:t>
            </w:r>
          </w:p>
        </w:tc>
        <w:tc>
          <w:tcPr>
            <w:tcW w:w="4383" w:type="dxa"/>
            <w:tcBorders>
              <w:top w:val="dashSmallGap" w:sz="4" w:space="0" w:color="auto"/>
              <w:bottom w:val="nil"/>
              <w:right w:val="nil"/>
            </w:tcBorders>
            <w:shd w:val="clear" w:color="auto" w:fill="auto"/>
            <w:tcMar>
              <w:top w:w="57" w:type="dxa"/>
              <w:left w:w="142" w:type="dxa"/>
              <w:bottom w:w="57" w:type="dxa"/>
              <w:right w:w="142" w:type="dxa"/>
            </w:tcMar>
          </w:tcPr>
          <w:p w14:paraId="5D5710BA" w14:textId="6A1B2471" w:rsidR="00740FB0" w:rsidRPr="00866EF9" w:rsidRDefault="00740FB0" w:rsidP="001A66A0">
            <w:pPr>
              <w:widowControl/>
              <w:autoSpaceDE w:val="0"/>
              <w:autoSpaceDN w:val="0"/>
              <w:adjustRightInd w:val="0"/>
              <w:spacing w:line="200" w:lineRule="exact"/>
              <w:jc w:val="left"/>
              <w:rPr>
                <w:rStyle w:val="ab"/>
              </w:rPr>
            </w:pPr>
            <w:r w:rsidRPr="001870E5">
              <w:rPr>
                <w:rStyle w:val="ab"/>
                <w:rFonts w:hint="eastAsia"/>
              </w:rPr>
              <w:t>温度計の使い方を再確認するとともに</w:t>
            </w:r>
            <w:r w:rsidR="00B14E62">
              <w:rPr>
                <w:rStyle w:val="ab"/>
                <w:rFonts w:hint="eastAsia"/>
              </w:rPr>
              <w:t>、</w:t>
            </w:r>
            <w:r w:rsidRPr="001870E5">
              <w:rPr>
                <w:rStyle w:val="ab"/>
                <w:rFonts w:hint="eastAsia"/>
              </w:rPr>
              <w:t>ヘチマの根やサクラの枝</w:t>
            </w:r>
            <w:r w:rsidR="00B14E62">
              <w:rPr>
                <w:rStyle w:val="ab"/>
                <w:rFonts w:hint="eastAsia"/>
              </w:rPr>
              <w:t>、</w:t>
            </w:r>
            <w:r w:rsidRPr="001870E5">
              <w:rPr>
                <w:rStyle w:val="ab"/>
                <w:rFonts w:hint="eastAsia"/>
              </w:rPr>
              <w:t>見られる動物のすがたや数など</w:t>
            </w:r>
            <w:r w:rsidR="00B14E62">
              <w:rPr>
                <w:rStyle w:val="ab"/>
                <w:rFonts w:hint="eastAsia"/>
              </w:rPr>
              <w:t>、</w:t>
            </w:r>
            <w:r w:rsidRPr="001870E5">
              <w:rPr>
                <w:rStyle w:val="ab"/>
                <w:rFonts w:hint="eastAsia"/>
              </w:rPr>
              <w:t>観察するポイントを示し</w:t>
            </w:r>
            <w:r w:rsidR="00B14E62">
              <w:rPr>
                <w:rStyle w:val="ab"/>
                <w:rFonts w:hint="eastAsia"/>
              </w:rPr>
              <w:t>、</w:t>
            </w:r>
            <w:r w:rsidRPr="001870E5">
              <w:rPr>
                <w:rStyle w:val="ab"/>
                <w:rFonts w:hint="eastAsia"/>
              </w:rPr>
              <w:t>冬越しの様子を具体的に記録することができるように</w:t>
            </w:r>
            <w:r w:rsidR="00B14E62">
              <w:rPr>
                <w:rStyle w:val="ab"/>
                <w:rFonts w:hint="eastAsia"/>
              </w:rPr>
              <w:t>、</w:t>
            </w:r>
            <w:r w:rsidRPr="001870E5">
              <w:rPr>
                <w:rStyle w:val="ab"/>
                <w:rFonts w:hint="eastAsia"/>
              </w:rPr>
              <w:t>助言・援助する。</w:t>
            </w:r>
          </w:p>
        </w:tc>
        <w:tc>
          <w:tcPr>
            <w:tcW w:w="120" w:type="dxa"/>
            <w:tcBorders>
              <w:top w:val="nil"/>
              <w:left w:val="nil"/>
              <w:bottom w:val="nil"/>
            </w:tcBorders>
            <w:shd w:val="clear" w:color="auto" w:fill="auto"/>
          </w:tcPr>
          <w:p w14:paraId="7029A342" w14:textId="77777777" w:rsidR="00740FB0" w:rsidRDefault="00740FB0" w:rsidP="001A66A0"/>
        </w:tc>
      </w:tr>
      <w:tr w:rsidR="00AE34B5" w14:paraId="0B5B0634" w14:textId="77777777" w:rsidTr="001A66A0">
        <w:trPr>
          <w:cantSplit/>
          <w:trHeight w:hRule="exact" w:val="227"/>
        </w:trPr>
        <w:tc>
          <w:tcPr>
            <w:tcW w:w="104" w:type="dxa"/>
            <w:vMerge/>
            <w:tcBorders>
              <w:right w:val="nil"/>
            </w:tcBorders>
          </w:tcPr>
          <w:p w14:paraId="401FA9AB" w14:textId="77777777" w:rsidR="00AE34B5" w:rsidRPr="009D4699" w:rsidRDefault="00AE34B5" w:rsidP="001A66A0">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Mar>
              <w:top w:w="57" w:type="dxa"/>
              <w:left w:w="255" w:type="dxa"/>
              <w:bottom w:w="57" w:type="dxa"/>
              <w:right w:w="142" w:type="dxa"/>
            </w:tcMar>
          </w:tcPr>
          <w:p w14:paraId="19BCE87B" w14:textId="77777777" w:rsidR="00AE34B5" w:rsidRDefault="00AE34B5" w:rsidP="001A66A0">
            <w:r w:rsidRPr="00301A60">
              <w:rPr>
                <w:rFonts w:asciiTheme="majorEastAsia" w:eastAsiaTheme="majorEastAsia" w:hAnsiTheme="majorEastAsia"/>
                <w:noProof/>
                <w:sz w:val="14"/>
                <w:szCs w:val="14"/>
              </w:rPr>
              <mc:AlternateContent>
                <mc:Choice Requires="wpg">
                  <w:drawing>
                    <wp:anchor distT="0" distB="0" distL="114300" distR="114300" simplePos="0" relativeHeight="251653120" behindDoc="0" locked="0" layoutInCell="1" allowOverlap="1" wp14:anchorId="0A23898C" wp14:editId="0843C585">
                      <wp:simplePos x="0" y="0"/>
                      <wp:positionH relativeFrom="column">
                        <wp:posOffset>-120015</wp:posOffset>
                      </wp:positionH>
                      <wp:positionV relativeFrom="line">
                        <wp:posOffset>-5080</wp:posOffset>
                      </wp:positionV>
                      <wp:extent cx="11817985" cy="114300"/>
                      <wp:effectExtent l="0" t="0" r="0" b="12700"/>
                      <wp:wrapNone/>
                      <wp:docPr id="454" name="グループ化 454"/>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455" name="グループ化 455"/>
                              <wpg:cNvGrpSpPr/>
                              <wpg:grpSpPr>
                                <a:xfrm>
                                  <a:off x="0" y="0"/>
                                  <a:ext cx="107950" cy="107950"/>
                                  <a:chOff x="0" y="0"/>
                                  <a:chExt cx="107950" cy="107950"/>
                                </a:xfrm>
                              </wpg:grpSpPr>
                              <wps:wsp>
                                <wps:cNvPr id="456" name="角丸四角形 456"/>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7" name="テキスト ボックス 457"/>
                                <wps:cNvSpPr txBox="1"/>
                                <wps:spPr>
                                  <a:xfrm>
                                    <a:off x="0" y="0"/>
                                    <a:ext cx="107950" cy="107950"/>
                                  </a:xfrm>
                                  <a:prstGeom prst="rect">
                                    <a:avLst/>
                                  </a:prstGeom>
                                  <a:noFill/>
                                  <a:ln w="6350">
                                    <a:noFill/>
                                  </a:ln>
                                  <a:effectLst/>
                                </wps:spPr>
                                <wps:txbx>
                                  <w:txbxContent>
                                    <w:p w14:paraId="22FD806D" w14:textId="77777777" w:rsidR="00477D54" w:rsidRPr="000674B1" w:rsidRDefault="00477D54" w:rsidP="00AE34B5">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458" name="グループ化 458"/>
                              <wpg:cNvGrpSpPr/>
                              <wpg:grpSpPr>
                                <a:xfrm>
                                  <a:off x="121341" y="0"/>
                                  <a:ext cx="11696701" cy="114300"/>
                                  <a:chOff x="-1" y="0"/>
                                  <a:chExt cx="11696701" cy="114300"/>
                                </a:xfrm>
                              </wpg:grpSpPr>
                              <wps:wsp>
                                <wps:cNvPr id="459" name="正方形/長方形 459"/>
                                <wps:cNvSpPr/>
                                <wps:spPr>
                                  <a:xfrm>
                                    <a:off x="0" y="0"/>
                                    <a:ext cx="11696700" cy="114300"/>
                                  </a:xfrm>
                                  <a:prstGeom prst="rect">
                                    <a:avLst/>
                                  </a:prstGeom>
                                  <a:gradFill>
                                    <a:gsLst>
                                      <a:gs pos="0">
                                        <a:sysClr val="windowText" lastClr="000000">
                                          <a:lumMod val="65000"/>
                                          <a:lumOff val="35000"/>
                                        </a:sysClr>
                                      </a:gs>
                                      <a:gs pos="59000">
                                        <a:sysClr val="windowText" lastClr="000000">
                                          <a:tint val="44500"/>
                                          <a:satMod val="160000"/>
                                        </a:sysClr>
                                      </a:gs>
                                      <a:gs pos="95000">
                                        <a:sysClr val="window" lastClr="FFFFFF"/>
                                      </a:gs>
                                    </a:gsLst>
                                    <a:lin ang="0" scaled="1"/>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0" name="テキスト ボックス 460"/>
                                <wps:cNvSpPr txBox="1"/>
                                <wps:spPr>
                                  <a:xfrm>
                                    <a:off x="-1" y="0"/>
                                    <a:ext cx="540003" cy="114300"/>
                                  </a:xfrm>
                                  <a:prstGeom prst="rect">
                                    <a:avLst/>
                                  </a:prstGeom>
                                  <a:solidFill>
                                    <a:sysClr val="window" lastClr="FFFFFF"/>
                                  </a:solidFill>
                                  <a:ln w="6350">
                                    <a:noFill/>
                                  </a:ln>
                                  <a:effectLst/>
                                </wps:spPr>
                                <wps:txbx>
                                  <w:txbxContent>
                                    <w:p w14:paraId="68B71ED1" w14:textId="77777777" w:rsidR="00477D54" w:rsidRPr="007143A7" w:rsidRDefault="00477D54" w:rsidP="00AE34B5">
                                      <w:pPr>
                                        <w:snapToGrid w:val="0"/>
                                        <w:spacing w:line="160" w:lineRule="exact"/>
                                        <w:rPr>
                                          <w:rFonts w:asciiTheme="majorEastAsia" w:eastAsiaTheme="majorEastAsia" w:hAnsiTheme="majorEastAsia"/>
                                          <w:spacing w:val="4"/>
                                          <w:sz w:val="14"/>
                                          <w:szCs w:val="16"/>
                                        </w:rPr>
                                      </w:pPr>
                                      <w:r>
                                        <w:rPr>
                                          <w:rFonts w:asciiTheme="majorEastAsia" w:eastAsiaTheme="majorEastAsia" w:hAnsiTheme="majorEastAsia" w:hint="eastAsia"/>
                                          <w:spacing w:val="4"/>
                                          <w:sz w:val="14"/>
                                          <w:szCs w:val="16"/>
                                        </w:rPr>
                                        <w:t>記録の整理</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A23898C" id="グループ化 454" o:spid="_x0000_s1396" style="position:absolute;left:0;text-align:left;margin-left:-9.45pt;margin-top:-.4pt;width:930.55pt;height:9pt;z-index:251653120;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">
                      <v:group id="グループ化 455" o:spid="_x0000_s1397"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">
                        <v:roundrect id="角丸四角形 456" o:spid="_x0000_s1398"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" fillcolor="windowText" strokeweight="2pt"/>
                        <v:shape id="テキスト ボックス 457" o:spid="_x0000_s1399"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" filled="f" stroked="f" strokeweight=".5pt">
                          <v:textbox inset="0,0,0,0">
                            <w:txbxContent>
                              <w:p w14:paraId="22FD806D" w14:textId="77777777" w:rsidR="00477D54" w:rsidRPr="000674B1" w:rsidRDefault="00477D54" w:rsidP="00AE34B5">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v:textbox>
                        </v:shape>
                      </v:group>
                      <v:group id="グループ化 458" o:spid="_x0000_s1400"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">
                        <v:rect id="正方形/長方形 459" o:spid="_x0000_s1401"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" fillcolor="#595959" stroked="f" strokeweight="2pt">
                          <v:fill color2="window" angle="90" colors="0 #595959;38666f #c4c4c4;62259f window" focus="100%" type="gradient"/>
                        </v:rect>
                        <v:shape id="テキスト ボックス 460" o:spid="_x0000_s1402" type="#_x0000_t202" style="position:absolute;width:540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" fillcolor="window" stroked="f" strokeweight=".5pt">
                          <v:textbox inset="1mm,0,0,0">
                            <w:txbxContent>
                              <w:p w14:paraId="68B71ED1" w14:textId="77777777" w:rsidR="00477D54" w:rsidRPr="007143A7" w:rsidRDefault="00477D54" w:rsidP="00AE34B5">
                                <w:pPr>
                                  <w:snapToGrid w:val="0"/>
                                  <w:spacing w:line="160" w:lineRule="exact"/>
                                  <w:rPr>
                                    <w:rFonts w:asciiTheme="majorEastAsia" w:eastAsiaTheme="majorEastAsia" w:hAnsiTheme="majorEastAsia"/>
                                    <w:spacing w:val="4"/>
                                    <w:sz w:val="14"/>
                                    <w:szCs w:val="16"/>
                                  </w:rPr>
                                </w:pPr>
                                <w:r>
                                  <w:rPr>
                                    <w:rFonts w:asciiTheme="majorEastAsia" w:eastAsiaTheme="majorEastAsia" w:hAnsiTheme="majorEastAsia" w:hint="eastAsia"/>
                                    <w:spacing w:val="4"/>
                                    <w:sz w:val="14"/>
                                    <w:szCs w:val="16"/>
                                  </w:rPr>
                                  <w:t>記録の整理</w:t>
                                </w:r>
                              </w:p>
                            </w:txbxContent>
                          </v:textbox>
                        </v:shape>
                      </v:group>
                      <w10:wrap anchory="line"/>
                    </v:group>
                  </w:pict>
                </mc:Fallback>
              </mc:AlternateContent>
            </w:r>
          </w:p>
        </w:tc>
        <w:tc>
          <w:tcPr>
            <w:tcW w:w="283" w:type="dxa"/>
            <w:tcBorders>
              <w:top w:val="nil"/>
              <w:bottom w:val="nil"/>
            </w:tcBorders>
          </w:tcPr>
          <w:p w14:paraId="7F2F649C" w14:textId="77777777" w:rsidR="00AE34B5" w:rsidRDefault="00AE34B5" w:rsidP="001A66A0"/>
        </w:tc>
        <w:tc>
          <w:tcPr>
            <w:tcW w:w="283" w:type="dxa"/>
            <w:tcBorders>
              <w:top w:val="nil"/>
              <w:bottom w:val="nil"/>
            </w:tcBorders>
          </w:tcPr>
          <w:p w14:paraId="5833C223" w14:textId="77777777" w:rsidR="00AE34B5" w:rsidRDefault="00AE34B5" w:rsidP="001A66A0"/>
        </w:tc>
        <w:tc>
          <w:tcPr>
            <w:tcW w:w="283" w:type="dxa"/>
            <w:tcBorders>
              <w:top w:val="nil"/>
              <w:bottom w:val="nil"/>
            </w:tcBorders>
          </w:tcPr>
          <w:p w14:paraId="54AB9028" w14:textId="77777777" w:rsidR="00AE34B5" w:rsidRDefault="00AE34B5" w:rsidP="001A66A0">
            <w:pPr>
              <w:spacing w:line="40" w:lineRule="exact"/>
            </w:pPr>
          </w:p>
        </w:tc>
        <w:tc>
          <w:tcPr>
            <w:tcW w:w="283" w:type="dxa"/>
            <w:tcBorders>
              <w:top w:val="nil"/>
              <w:bottom w:val="nil"/>
            </w:tcBorders>
          </w:tcPr>
          <w:p w14:paraId="54C62765" w14:textId="77777777" w:rsidR="00AE34B5" w:rsidRDefault="00AE34B5" w:rsidP="001A66A0"/>
        </w:tc>
        <w:tc>
          <w:tcPr>
            <w:tcW w:w="4056" w:type="dxa"/>
            <w:tcBorders>
              <w:top w:val="nil"/>
              <w:bottom w:val="nil"/>
              <w:right w:val="nil"/>
            </w:tcBorders>
            <w:tcMar>
              <w:top w:w="57" w:type="dxa"/>
              <w:left w:w="142" w:type="dxa"/>
              <w:bottom w:w="57" w:type="dxa"/>
              <w:right w:w="142" w:type="dxa"/>
            </w:tcMar>
          </w:tcPr>
          <w:p w14:paraId="50E237DD" w14:textId="77777777" w:rsidR="00AE34B5" w:rsidRDefault="00AE34B5" w:rsidP="001A66A0"/>
        </w:tc>
        <w:tc>
          <w:tcPr>
            <w:tcW w:w="652" w:type="dxa"/>
            <w:tcBorders>
              <w:top w:val="nil"/>
              <w:left w:val="nil"/>
              <w:bottom w:val="nil"/>
            </w:tcBorders>
            <w:tcMar>
              <w:top w:w="57" w:type="dxa"/>
              <w:left w:w="142" w:type="dxa"/>
              <w:bottom w:w="57" w:type="dxa"/>
              <w:right w:w="142" w:type="dxa"/>
            </w:tcMar>
          </w:tcPr>
          <w:p w14:paraId="118601E3" w14:textId="77777777" w:rsidR="00AE34B5" w:rsidRDefault="00AE34B5" w:rsidP="001A66A0"/>
        </w:tc>
        <w:tc>
          <w:tcPr>
            <w:tcW w:w="652" w:type="dxa"/>
            <w:tcBorders>
              <w:top w:val="nil"/>
              <w:bottom w:val="nil"/>
              <w:right w:val="nil"/>
            </w:tcBorders>
            <w:tcMar>
              <w:top w:w="57" w:type="dxa"/>
              <w:left w:w="142" w:type="dxa"/>
              <w:bottom w:w="57" w:type="dxa"/>
              <w:right w:w="142" w:type="dxa"/>
            </w:tcMar>
          </w:tcPr>
          <w:p w14:paraId="5D032AD1" w14:textId="77777777" w:rsidR="00AE34B5" w:rsidRDefault="00AE34B5" w:rsidP="001A66A0"/>
        </w:tc>
        <w:tc>
          <w:tcPr>
            <w:tcW w:w="4344" w:type="dxa"/>
            <w:tcBorders>
              <w:top w:val="nil"/>
              <w:left w:val="nil"/>
              <w:bottom w:val="nil"/>
            </w:tcBorders>
            <w:tcMar>
              <w:top w:w="57" w:type="dxa"/>
              <w:left w:w="142" w:type="dxa"/>
              <w:bottom w:w="57" w:type="dxa"/>
              <w:right w:w="142" w:type="dxa"/>
            </w:tcMar>
          </w:tcPr>
          <w:p w14:paraId="5D8E8D75" w14:textId="77777777" w:rsidR="00AE34B5" w:rsidRDefault="00AE34B5" w:rsidP="001A66A0"/>
        </w:tc>
        <w:tc>
          <w:tcPr>
            <w:tcW w:w="4383" w:type="dxa"/>
            <w:tcBorders>
              <w:top w:val="nil"/>
              <w:bottom w:val="nil"/>
              <w:right w:val="nil"/>
            </w:tcBorders>
            <w:shd w:val="clear" w:color="auto" w:fill="auto"/>
            <w:tcMar>
              <w:top w:w="57" w:type="dxa"/>
              <w:left w:w="142" w:type="dxa"/>
              <w:bottom w:w="57" w:type="dxa"/>
              <w:right w:w="142" w:type="dxa"/>
            </w:tcMar>
          </w:tcPr>
          <w:p w14:paraId="40D5B32C" w14:textId="77777777" w:rsidR="00AE34B5" w:rsidRDefault="00AE34B5" w:rsidP="001A66A0"/>
        </w:tc>
        <w:tc>
          <w:tcPr>
            <w:tcW w:w="120" w:type="dxa"/>
            <w:vMerge w:val="restart"/>
            <w:tcBorders>
              <w:top w:val="nil"/>
              <w:left w:val="nil"/>
            </w:tcBorders>
            <w:shd w:val="clear" w:color="auto" w:fill="auto"/>
          </w:tcPr>
          <w:p w14:paraId="61476783" w14:textId="77777777" w:rsidR="00AE34B5" w:rsidRDefault="00AE34B5" w:rsidP="001A66A0"/>
        </w:tc>
      </w:tr>
      <w:tr w:rsidR="00AE34B5" w14:paraId="42374AF2" w14:textId="77777777" w:rsidTr="00C746C0">
        <w:trPr>
          <w:cantSplit/>
          <w:trHeight w:val="510"/>
        </w:trPr>
        <w:tc>
          <w:tcPr>
            <w:tcW w:w="104" w:type="dxa"/>
            <w:vMerge/>
            <w:tcBorders>
              <w:right w:val="nil"/>
            </w:tcBorders>
          </w:tcPr>
          <w:p w14:paraId="3E09A4CD" w14:textId="77777777" w:rsidR="00AE34B5" w:rsidRPr="009D4699" w:rsidRDefault="00AE34B5" w:rsidP="001A66A0">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14:paraId="3A045B81" w14:textId="0AE513E0" w:rsidR="004769A6" w:rsidRPr="004769A6" w:rsidRDefault="004769A6" w:rsidP="004769A6">
            <w:pPr>
              <w:widowControl/>
              <w:autoSpaceDE w:val="0"/>
              <w:autoSpaceDN w:val="0"/>
              <w:adjustRightInd w:val="0"/>
              <w:spacing w:line="200" w:lineRule="exact"/>
              <w:ind w:left="140" w:hangingChars="100" w:hanging="140"/>
              <w:jc w:val="left"/>
              <w:rPr>
                <w:rStyle w:val="ab"/>
              </w:rPr>
            </w:pPr>
            <w:r w:rsidRPr="004769A6">
              <w:rPr>
                <w:rStyle w:val="ab"/>
                <w:rFonts w:hint="eastAsia"/>
              </w:rPr>
              <w:t>・寒い頃のサクラの枝先の様子と枯れたヘチマの様子との違いを基に</w:t>
            </w:r>
            <w:r w:rsidR="00B14E62">
              <w:rPr>
                <w:rStyle w:val="ab"/>
                <w:rFonts w:hint="eastAsia"/>
              </w:rPr>
              <w:t>、</w:t>
            </w:r>
            <w:r w:rsidRPr="004769A6">
              <w:rPr>
                <w:rStyle w:val="ab"/>
                <w:rFonts w:hint="eastAsia"/>
              </w:rPr>
              <w:t>サクラとヘチマの冬越しの仕方について考え</w:t>
            </w:r>
            <w:r w:rsidR="00B14E62">
              <w:rPr>
                <w:rStyle w:val="ab"/>
                <w:rFonts w:hint="eastAsia"/>
              </w:rPr>
              <w:t>、</w:t>
            </w:r>
            <w:r w:rsidRPr="004769A6">
              <w:rPr>
                <w:rStyle w:val="ab"/>
                <w:rFonts w:hint="eastAsia"/>
              </w:rPr>
              <w:t>まとめる。</w:t>
            </w:r>
          </w:p>
          <w:p w14:paraId="54372BCB" w14:textId="7F2B80BC" w:rsidR="004769A6" w:rsidRPr="004769A6" w:rsidRDefault="004769A6" w:rsidP="004769A6">
            <w:pPr>
              <w:widowControl/>
              <w:autoSpaceDE w:val="0"/>
              <w:autoSpaceDN w:val="0"/>
              <w:adjustRightInd w:val="0"/>
              <w:spacing w:line="200" w:lineRule="exact"/>
              <w:ind w:left="140" w:hangingChars="100" w:hanging="140"/>
              <w:jc w:val="left"/>
              <w:rPr>
                <w:rStyle w:val="ab"/>
              </w:rPr>
            </w:pPr>
            <w:r w:rsidRPr="004769A6">
              <w:rPr>
                <w:rStyle w:val="ab"/>
                <w:rFonts w:hint="eastAsia"/>
              </w:rPr>
              <w:t>・植物や動物のこれからの変化について</w:t>
            </w:r>
            <w:r w:rsidR="00B14E62">
              <w:rPr>
                <w:rStyle w:val="ab"/>
                <w:rFonts w:hint="eastAsia"/>
              </w:rPr>
              <w:t>、</w:t>
            </w:r>
            <w:r w:rsidRPr="004769A6">
              <w:rPr>
                <w:rStyle w:val="ab"/>
                <w:rFonts w:hint="eastAsia"/>
              </w:rPr>
              <w:t>これまでに学んだことや経験したことを基に予想して</w:t>
            </w:r>
            <w:r w:rsidR="00B14E62">
              <w:rPr>
                <w:rStyle w:val="ab"/>
                <w:rFonts w:hint="eastAsia"/>
              </w:rPr>
              <w:t>、</w:t>
            </w:r>
            <w:r w:rsidRPr="004769A6">
              <w:rPr>
                <w:rStyle w:val="ab"/>
                <w:rFonts w:hint="eastAsia"/>
              </w:rPr>
              <w:t>話し合う。</w:t>
            </w:r>
          </w:p>
          <w:p w14:paraId="476564F5" w14:textId="0BA3837E" w:rsidR="00AE34B5" w:rsidRPr="00866EF9" w:rsidRDefault="004769A6" w:rsidP="004769A6">
            <w:pPr>
              <w:snapToGrid w:val="0"/>
              <w:spacing w:line="200" w:lineRule="exact"/>
              <w:ind w:left="140" w:hangingChars="100" w:hanging="140"/>
              <w:rPr>
                <w:rStyle w:val="ab"/>
              </w:rPr>
            </w:pPr>
            <w:r w:rsidRPr="004769A6">
              <w:rPr>
                <w:rStyle w:val="ab"/>
                <w:rFonts w:hint="eastAsia"/>
              </w:rPr>
              <w:t>・資料を読んで</w:t>
            </w:r>
            <w:r w:rsidR="00B14E62">
              <w:rPr>
                <w:rStyle w:val="ab"/>
                <w:rFonts w:hint="eastAsia"/>
              </w:rPr>
              <w:t>、</w:t>
            </w:r>
            <w:r w:rsidRPr="004769A6">
              <w:rPr>
                <w:rStyle w:val="ab"/>
                <w:rFonts w:hint="eastAsia"/>
              </w:rPr>
              <w:t>冬の季節の特徴を捉える。</w:t>
            </w:r>
          </w:p>
        </w:tc>
        <w:tc>
          <w:tcPr>
            <w:tcW w:w="283" w:type="dxa"/>
            <w:vMerge w:val="restart"/>
            <w:tcBorders>
              <w:top w:val="nil"/>
            </w:tcBorders>
            <w:vAlign w:val="center"/>
          </w:tcPr>
          <w:p w14:paraId="17DEE12D" w14:textId="77777777" w:rsidR="00AE34B5" w:rsidRDefault="00AE34B5" w:rsidP="001A66A0">
            <w:pPr>
              <w:snapToGrid w:val="0"/>
              <w:spacing w:line="200" w:lineRule="exact"/>
              <w:jc w:val="center"/>
              <w:rPr>
                <w:rFonts w:asciiTheme="majorEastAsia" w:eastAsiaTheme="majorEastAsia" w:hAnsiTheme="majorEastAsia"/>
                <w:sz w:val="14"/>
                <w:szCs w:val="14"/>
              </w:rPr>
            </w:pPr>
            <w:r w:rsidRPr="00D86E01">
              <w:rPr>
                <w:rFonts w:asciiTheme="majorEastAsia" w:eastAsiaTheme="majorEastAsia" w:hAnsiTheme="majorEastAsia"/>
                <w:sz w:val="14"/>
                <w:szCs w:val="14"/>
              </w:rPr>
              <w:t>1</w:t>
            </w:r>
          </w:p>
          <w:p w14:paraId="5C712A7A" w14:textId="2315BA39" w:rsidR="00AE34B5" w:rsidRPr="00553402" w:rsidRDefault="00C746C0"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vMerge w:val="restart"/>
            <w:tcBorders>
              <w:top w:val="nil"/>
            </w:tcBorders>
            <w:textDirection w:val="tbRlV"/>
            <w:vAlign w:val="center"/>
          </w:tcPr>
          <w:p w14:paraId="7C776DD2" w14:textId="5B26A1C7" w:rsidR="00AE34B5" w:rsidRPr="00553402" w:rsidRDefault="004769A6" w:rsidP="001A66A0">
            <w:pPr>
              <w:snapToGrid w:val="0"/>
              <w:spacing w:line="200" w:lineRule="exact"/>
              <w:ind w:left="113" w:right="113"/>
              <w:jc w:val="center"/>
              <w:rPr>
                <w:rFonts w:asciiTheme="majorEastAsia" w:eastAsiaTheme="majorEastAsia" w:hAnsiTheme="majorEastAsia"/>
                <w:sz w:val="14"/>
                <w:szCs w:val="14"/>
              </w:rPr>
            </w:pPr>
            <w:r w:rsidRPr="004769A6">
              <w:rPr>
                <w:rFonts w:asciiTheme="majorEastAsia" w:eastAsiaTheme="majorEastAsia" w:hAnsiTheme="majorEastAsia"/>
                <w:sz w:val="14"/>
                <w:szCs w:val="14"/>
                <w:eastAsianLayout w:id="2094759938" w:vert="1" w:vertCompress="1"/>
              </w:rPr>
              <w:t>156</w:t>
            </w:r>
            <w:r w:rsidR="00AE34B5" w:rsidRPr="00553402">
              <w:rPr>
                <w:rFonts w:asciiTheme="majorEastAsia" w:eastAsiaTheme="majorEastAsia" w:hAnsiTheme="majorEastAsia" w:hint="eastAsia"/>
                <w:sz w:val="14"/>
                <w:szCs w:val="14"/>
              </w:rPr>
              <w:t>～</w:t>
            </w:r>
            <w:r w:rsidRPr="004769A6">
              <w:rPr>
                <w:rFonts w:asciiTheme="majorEastAsia" w:eastAsiaTheme="majorEastAsia" w:hAnsiTheme="majorEastAsia"/>
                <w:sz w:val="14"/>
                <w:szCs w:val="14"/>
                <w:eastAsianLayout w:id="2094759939" w:vert="1" w:vertCompress="1"/>
              </w:rPr>
              <w:t>157</w:t>
            </w:r>
          </w:p>
        </w:tc>
        <w:tc>
          <w:tcPr>
            <w:tcW w:w="283" w:type="dxa"/>
            <w:tcBorders>
              <w:top w:val="nil"/>
              <w:bottom w:val="dashSmallGap" w:sz="4" w:space="0" w:color="auto"/>
            </w:tcBorders>
            <w:vAlign w:val="center"/>
          </w:tcPr>
          <w:p w14:paraId="0CBD19E3" w14:textId="77777777" w:rsidR="00AE34B5" w:rsidRPr="00553402" w:rsidRDefault="00AE34B5"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nil"/>
              <w:bottom w:val="dashSmallGap" w:sz="4" w:space="0" w:color="auto"/>
            </w:tcBorders>
            <w:vAlign w:val="center"/>
          </w:tcPr>
          <w:p w14:paraId="4D96D209" w14:textId="77777777" w:rsidR="00AE34B5" w:rsidRPr="0082008D" w:rsidRDefault="00AE34B5" w:rsidP="001A66A0">
            <w:pPr>
              <w:snapToGrid w:val="0"/>
              <w:spacing w:line="200" w:lineRule="exact"/>
              <w:jc w:val="center"/>
              <w:rPr>
                <w:rFonts w:asciiTheme="majorEastAsia" w:eastAsiaTheme="majorEastAsia" w:hAnsiTheme="majorEastAsia"/>
                <w:sz w:val="14"/>
                <w:szCs w:val="14"/>
              </w:rPr>
            </w:pPr>
          </w:p>
        </w:tc>
        <w:tc>
          <w:tcPr>
            <w:tcW w:w="4056" w:type="dxa"/>
            <w:tcBorders>
              <w:top w:val="nil"/>
              <w:bottom w:val="dashSmallGap" w:sz="4" w:space="0" w:color="auto"/>
              <w:right w:val="nil"/>
            </w:tcBorders>
            <w:tcMar>
              <w:top w:w="57" w:type="dxa"/>
              <w:left w:w="142" w:type="dxa"/>
              <w:bottom w:w="57" w:type="dxa"/>
              <w:right w:w="142" w:type="dxa"/>
            </w:tcMar>
          </w:tcPr>
          <w:p w14:paraId="2E04826E" w14:textId="30EA8560" w:rsidR="00AE34B5" w:rsidRPr="00866EF9" w:rsidRDefault="004769A6" w:rsidP="004769A6">
            <w:pPr>
              <w:widowControl/>
              <w:tabs>
                <w:tab w:val="right" w:pos="3835"/>
              </w:tabs>
              <w:topLinePunct/>
              <w:autoSpaceDE w:val="0"/>
              <w:autoSpaceDN w:val="0"/>
              <w:adjustRightInd w:val="0"/>
              <w:spacing w:line="200" w:lineRule="exact"/>
              <w:jc w:val="left"/>
              <w:rPr>
                <w:rStyle w:val="ab"/>
              </w:rPr>
            </w:pPr>
            <w:r w:rsidRPr="004769A6">
              <w:rPr>
                <w:rFonts w:asciiTheme="majorEastAsia" w:eastAsiaTheme="majorEastAsia" w:hAnsiTheme="majorEastAsia" w:hint="eastAsia"/>
                <w:b/>
                <w:sz w:val="14"/>
                <w:szCs w:val="14"/>
              </w:rPr>
              <w:t>【知①②】 寒くなると</w:t>
            </w:r>
            <w:r w:rsidR="00B14E62">
              <w:rPr>
                <w:rFonts w:asciiTheme="majorEastAsia" w:eastAsiaTheme="majorEastAsia" w:hAnsiTheme="majorEastAsia" w:hint="eastAsia"/>
                <w:b/>
                <w:sz w:val="14"/>
                <w:szCs w:val="14"/>
              </w:rPr>
              <w:t>、</w:t>
            </w:r>
            <w:r w:rsidRPr="004769A6">
              <w:rPr>
                <w:rFonts w:asciiTheme="majorEastAsia" w:eastAsiaTheme="majorEastAsia" w:hAnsiTheme="majorEastAsia" w:hint="eastAsia"/>
                <w:b/>
                <w:sz w:val="14"/>
                <w:szCs w:val="14"/>
              </w:rPr>
              <w:t>植物には種をつくって生命をつなげるものや葉は枯れ落ちても枝に芽を付けて冬を越すものがあること</w:t>
            </w:r>
            <w:r w:rsidR="00B14E62">
              <w:rPr>
                <w:rFonts w:asciiTheme="majorEastAsia" w:eastAsiaTheme="majorEastAsia" w:hAnsiTheme="majorEastAsia" w:hint="eastAsia"/>
                <w:b/>
                <w:sz w:val="14"/>
                <w:szCs w:val="14"/>
              </w:rPr>
              <w:t>、</w:t>
            </w:r>
            <w:r w:rsidRPr="004769A6">
              <w:rPr>
                <w:rFonts w:asciiTheme="majorEastAsia" w:eastAsiaTheme="majorEastAsia" w:hAnsiTheme="majorEastAsia" w:hint="eastAsia"/>
                <w:b/>
                <w:sz w:val="14"/>
                <w:szCs w:val="14"/>
              </w:rPr>
              <w:t>動物は活動するものが少なくなり</w:t>
            </w:r>
            <w:r w:rsidR="00B14E62">
              <w:rPr>
                <w:rFonts w:asciiTheme="majorEastAsia" w:eastAsiaTheme="majorEastAsia" w:hAnsiTheme="majorEastAsia" w:hint="eastAsia"/>
                <w:b/>
                <w:sz w:val="14"/>
                <w:szCs w:val="14"/>
              </w:rPr>
              <w:t>、</w:t>
            </w:r>
            <w:r w:rsidRPr="004769A6">
              <w:rPr>
                <w:rFonts w:asciiTheme="majorEastAsia" w:eastAsiaTheme="majorEastAsia" w:hAnsiTheme="majorEastAsia" w:hint="eastAsia"/>
                <w:b/>
                <w:sz w:val="14"/>
                <w:szCs w:val="14"/>
              </w:rPr>
              <w:t>成体の他に蛹や卵などで冬越しをするものがいることを理解しているかを確認する。</w:t>
            </w:r>
            <w:r>
              <w:rPr>
                <w:rFonts w:asciiTheme="majorEastAsia" w:eastAsiaTheme="majorEastAsia" w:hAnsiTheme="majorEastAsia" w:hint="eastAsia"/>
                <w:b/>
                <w:sz w:val="14"/>
                <w:szCs w:val="14"/>
              </w:rPr>
              <w:t xml:space="preserve"> </w:t>
            </w:r>
            <w:r>
              <w:rPr>
                <w:rFonts w:asciiTheme="majorEastAsia" w:eastAsiaTheme="majorEastAsia" w:hAnsiTheme="majorEastAsia"/>
                <w:b/>
                <w:sz w:val="14"/>
                <w:szCs w:val="14"/>
              </w:rPr>
              <w:t xml:space="preserve">              </w:t>
            </w:r>
            <w:r w:rsidRPr="004769A6">
              <w:rPr>
                <w:rFonts w:asciiTheme="majorEastAsia" w:eastAsiaTheme="majorEastAsia" w:hAnsiTheme="majorEastAsia" w:hint="eastAsia"/>
                <w:b/>
                <w:sz w:val="14"/>
                <w:szCs w:val="14"/>
              </w:rPr>
              <w:t>【発言分析・記述分析】</w:t>
            </w:r>
          </w:p>
        </w:tc>
        <w:tc>
          <w:tcPr>
            <w:tcW w:w="652" w:type="dxa"/>
            <w:tcBorders>
              <w:top w:val="nil"/>
              <w:left w:val="nil"/>
              <w:bottom w:val="dashSmallGap" w:sz="4" w:space="0" w:color="auto"/>
            </w:tcBorders>
            <w:tcMar>
              <w:top w:w="57" w:type="dxa"/>
              <w:left w:w="142" w:type="dxa"/>
              <w:bottom w:w="57" w:type="dxa"/>
              <w:right w:w="142" w:type="dxa"/>
            </w:tcMar>
          </w:tcPr>
          <w:p w14:paraId="7E0C83A8" w14:textId="77777777" w:rsidR="00AE34B5" w:rsidRPr="00866EF9" w:rsidRDefault="00AE34B5" w:rsidP="001A66A0">
            <w:pPr>
              <w:snapToGrid w:val="0"/>
              <w:spacing w:line="200" w:lineRule="exact"/>
              <w:rPr>
                <w:rStyle w:val="ab"/>
              </w:rPr>
            </w:pPr>
          </w:p>
        </w:tc>
        <w:tc>
          <w:tcPr>
            <w:tcW w:w="652" w:type="dxa"/>
            <w:tcBorders>
              <w:top w:val="nil"/>
              <w:bottom w:val="dashSmallGap" w:sz="4" w:space="0" w:color="auto"/>
              <w:right w:val="nil"/>
            </w:tcBorders>
            <w:tcMar>
              <w:top w:w="57" w:type="dxa"/>
              <w:left w:w="142" w:type="dxa"/>
              <w:bottom w:w="57" w:type="dxa"/>
              <w:right w:w="142" w:type="dxa"/>
            </w:tcMar>
          </w:tcPr>
          <w:p w14:paraId="4123D218" w14:textId="77777777" w:rsidR="00AE34B5" w:rsidRPr="00866EF9" w:rsidRDefault="00AE34B5" w:rsidP="001A66A0">
            <w:pPr>
              <w:snapToGrid w:val="0"/>
              <w:spacing w:line="200" w:lineRule="exact"/>
              <w:rPr>
                <w:rStyle w:val="ab"/>
              </w:rPr>
            </w:pPr>
          </w:p>
        </w:tc>
        <w:tc>
          <w:tcPr>
            <w:tcW w:w="4344" w:type="dxa"/>
            <w:tcBorders>
              <w:top w:val="nil"/>
              <w:left w:val="nil"/>
              <w:bottom w:val="dashSmallGap" w:sz="4" w:space="0" w:color="auto"/>
            </w:tcBorders>
            <w:shd w:val="clear" w:color="auto" w:fill="auto"/>
            <w:tcMar>
              <w:top w:w="57" w:type="dxa"/>
              <w:left w:w="142" w:type="dxa"/>
              <w:bottom w:w="57" w:type="dxa"/>
              <w:right w:w="142" w:type="dxa"/>
            </w:tcMar>
          </w:tcPr>
          <w:p w14:paraId="163FCB8C" w14:textId="5CC839CA" w:rsidR="00AE34B5" w:rsidRPr="00866EF9" w:rsidRDefault="004769A6" w:rsidP="00C746C0">
            <w:pPr>
              <w:widowControl/>
              <w:autoSpaceDE w:val="0"/>
              <w:autoSpaceDN w:val="0"/>
              <w:adjustRightInd w:val="0"/>
              <w:spacing w:line="200" w:lineRule="exact"/>
              <w:jc w:val="left"/>
              <w:rPr>
                <w:rStyle w:val="ab"/>
              </w:rPr>
            </w:pPr>
            <w:r w:rsidRPr="004769A6">
              <w:rPr>
                <w:rStyle w:val="ab"/>
                <w:rFonts w:hint="eastAsia"/>
              </w:rPr>
              <w:t>獲得した知識を</w:t>
            </w:r>
            <w:r w:rsidR="00B14E62">
              <w:rPr>
                <w:rStyle w:val="ab"/>
                <w:rFonts w:hint="eastAsia"/>
              </w:rPr>
              <w:t>、</w:t>
            </w:r>
            <w:r w:rsidRPr="004769A6">
              <w:rPr>
                <w:rStyle w:val="ab"/>
                <w:rFonts w:hint="eastAsia"/>
              </w:rPr>
              <w:t>身の回りの植物や動物に当てはめ</w:t>
            </w:r>
            <w:r w:rsidR="00B14E62">
              <w:rPr>
                <w:rStyle w:val="ab"/>
                <w:rFonts w:hint="eastAsia"/>
              </w:rPr>
              <w:t>、</w:t>
            </w:r>
            <w:r w:rsidR="00292F65" w:rsidRPr="004769A6">
              <w:rPr>
                <w:rStyle w:val="ab"/>
                <w:rFonts w:hint="eastAsia"/>
              </w:rPr>
              <w:t>あたたかさと生き物について</w:t>
            </w:r>
            <w:r w:rsidR="00292F65" w:rsidRPr="00292F65">
              <w:rPr>
                <w:rStyle w:val="ab"/>
                <w:rFonts w:hint="eastAsia"/>
              </w:rPr>
              <w:t>説明できる程度に</w:t>
            </w:r>
            <w:r w:rsidRPr="004769A6">
              <w:rPr>
                <w:rStyle w:val="ab"/>
                <w:rFonts w:hint="eastAsia"/>
              </w:rPr>
              <w:t>理解している。</w:t>
            </w:r>
          </w:p>
        </w:tc>
        <w:tc>
          <w:tcPr>
            <w:tcW w:w="4383" w:type="dxa"/>
            <w:tcBorders>
              <w:top w:val="nil"/>
              <w:bottom w:val="dashSmallGap" w:sz="4" w:space="0" w:color="auto"/>
              <w:right w:val="nil"/>
            </w:tcBorders>
            <w:shd w:val="clear" w:color="auto" w:fill="auto"/>
            <w:tcMar>
              <w:top w:w="57" w:type="dxa"/>
              <w:left w:w="142" w:type="dxa"/>
              <w:bottom w:w="57" w:type="dxa"/>
              <w:right w:w="142" w:type="dxa"/>
            </w:tcMar>
          </w:tcPr>
          <w:p w14:paraId="287071C2" w14:textId="4A1B07A8" w:rsidR="00AE34B5" w:rsidRPr="00866EF9" w:rsidRDefault="00292F65" w:rsidP="001A66A0">
            <w:pPr>
              <w:widowControl/>
              <w:autoSpaceDE w:val="0"/>
              <w:autoSpaceDN w:val="0"/>
              <w:adjustRightInd w:val="0"/>
              <w:spacing w:line="200" w:lineRule="exact"/>
              <w:jc w:val="left"/>
              <w:rPr>
                <w:rStyle w:val="ab"/>
              </w:rPr>
            </w:pPr>
            <w:r>
              <w:rPr>
                <w:rStyle w:val="ab"/>
                <w:rFonts w:hint="eastAsia"/>
              </w:rPr>
              <w:t>これまでの記録を比較し</w:t>
            </w:r>
            <w:r w:rsidR="004769A6" w:rsidRPr="004769A6">
              <w:rPr>
                <w:rStyle w:val="ab"/>
                <w:rFonts w:hint="eastAsia"/>
              </w:rPr>
              <w:t>たり</w:t>
            </w:r>
            <w:r w:rsidR="00B14E62">
              <w:rPr>
                <w:rStyle w:val="ab"/>
                <w:rFonts w:hint="eastAsia"/>
              </w:rPr>
              <w:t>、</w:t>
            </w:r>
            <w:r>
              <w:rPr>
                <w:rStyle w:val="ab"/>
                <w:rFonts w:hint="eastAsia"/>
              </w:rPr>
              <w:t>友達の記録と比較し</w:t>
            </w:r>
            <w:r w:rsidR="004769A6" w:rsidRPr="004769A6">
              <w:rPr>
                <w:rStyle w:val="ab"/>
                <w:rFonts w:hint="eastAsia"/>
              </w:rPr>
              <w:t>たりしながら</w:t>
            </w:r>
            <w:r w:rsidR="00B14E62">
              <w:rPr>
                <w:rStyle w:val="ab"/>
                <w:rFonts w:hint="eastAsia"/>
              </w:rPr>
              <w:t>、</w:t>
            </w:r>
            <w:r>
              <w:rPr>
                <w:rStyle w:val="ab"/>
                <w:rFonts w:hint="eastAsia"/>
              </w:rPr>
              <w:t>植物の変化や活動する動物が少なくなったことに気づき</w:t>
            </w:r>
            <w:r w:rsidR="00B14E62">
              <w:rPr>
                <w:rStyle w:val="ab"/>
                <w:rFonts w:hint="eastAsia"/>
              </w:rPr>
              <w:t>、</w:t>
            </w:r>
            <w:r w:rsidR="004769A6" w:rsidRPr="004769A6">
              <w:rPr>
                <w:rStyle w:val="ab"/>
                <w:rFonts w:hint="eastAsia"/>
              </w:rPr>
              <w:t>冬</w:t>
            </w:r>
            <w:r>
              <w:rPr>
                <w:rStyle w:val="ab"/>
                <w:rFonts w:hint="eastAsia"/>
              </w:rPr>
              <w:t>植物や</w:t>
            </w:r>
            <w:r w:rsidR="004769A6" w:rsidRPr="004769A6">
              <w:rPr>
                <w:rStyle w:val="ab"/>
                <w:rFonts w:hint="eastAsia"/>
              </w:rPr>
              <w:t>の動物の様子の特徴を捉えることができるように</w:t>
            </w:r>
            <w:r w:rsidR="00B14E62">
              <w:rPr>
                <w:rStyle w:val="ab"/>
                <w:rFonts w:hint="eastAsia"/>
              </w:rPr>
              <w:t>、</w:t>
            </w:r>
            <w:r w:rsidR="004769A6" w:rsidRPr="004769A6">
              <w:rPr>
                <w:rStyle w:val="ab"/>
                <w:rFonts w:hint="eastAsia"/>
              </w:rPr>
              <w:t>助言・援助する。</w:t>
            </w:r>
          </w:p>
        </w:tc>
        <w:tc>
          <w:tcPr>
            <w:tcW w:w="120" w:type="dxa"/>
            <w:vMerge/>
            <w:tcBorders>
              <w:left w:val="nil"/>
            </w:tcBorders>
            <w:shd w:val="clear" w:color="auto" w:fill="auto"/>
          </w:tcPr>
          <w:p w14:paraId="7CC8E648" w14:textId="77777777" w:rsidR="00AE34B5" w:rsidRDefault="00AE34B5" w:rsidP="001A66A0"/>
        </w:tc>
      </w:tr>
      <w:tr w:rsidR="00AE34B5" w14:paraId="22C29803" w14:textId="77777777" w:rsidTr="001A66A0">
        <w:trPr>
          <w:cantSplit/>
          <w:trHeight w:val="670"/>
        </w:trPr>
        <w:tc>
          <w:tcPr>
            <w:tcW w:w="104" w:type="dxa"/>
            <w:vMerge/>
            <w:tcBorders>
              <w:bottom w:val="single" w:sz="4" w:space="0" w:color="auto"/>
              <w:right w:val="nil"/>
            </w:tcBorders>
          </w:tcPr>
          <w:p w14:paraId="5E430A3E" w14:textId="77777777" w:rsidR="00AE34B5" w:rsidRPr="009D4699" w:rsidRDefault="00AE34B5" w:rsidP="001A66A0">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4CECCEAE" w14:textId="77777777" w:rsidR="00AE34B5" w:rsidRPr="0082008D" w:rsidRDefault="00AE34B5" w:rsidP="001A66A0">
            <w:pPr>
              <w:snapToGrid w:val="0"/>
              <w:spacing w:line="200" w:lineRule="exact"/>
              <w:ind w:leftChars="50" w:left="130" w:rightChars="50" w:right="130"/>
              <w:rPr>
                <w:rFonts w:asciiTheme="majorEastAsia" w:eastAsiaTheme="majorEastAsia" w:hAnsiTheme="majorEastAsia"/>
                <w:sz w:val="14"/>
                <w:szCs w:val="14"/>
              </w:rPr>
            </w:pPr>
          </w:p>
        </w:tc>
        <w:tc>
          <w:tcPr>
            <w:tcW w:w="283" w:type="dxa"/>
            <w:vMerge/>
            <w:vAlign w:val="center"/>
          </w:tcPr>
          <w:p w14:paraId="33C1C11A" w14:textId="77777777" w:rsidR="00AE34B5" w:rsidRPr="0082008D" w:rsidRDefault="00AE34B5" w:rsidP="001A66A0">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2B19DEC2" w14:textId="77777777" w:rsidR="00AE34B5" w:rsidRPr="0082008D" w:rsidRDefault="00AE34B5" w:rsidP="001A66A0">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14:paraId="1A8389ED" w14:textId="77777777" w:rsidR="00AE34B5" w:rsidRPr="00553402" w:rsidRDefault="00AE34B5"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思</w:t>
            </w:r>
          </w:p>
        </w:tc>
        <w:tc>
          <w:tcPr>
            <w:tcW w:w="283" w:type="dxa"/>
            <w:tcBorders>
              <w:top w:val="dashSmallGap" w:sz="4" w:space="0" w:color="auto"/>
              <w:bottom w:val="single" w:sz="4" w:space="0" w:color="auto"/>
            </w:tcBorders>
            <w:vAlign w:val="center"/>
          </w:tcPr>
          <w:p w14:paraId="434F0D95" w14:textId="77777777" w:rsidR="00AE34B5" w:rsidRDefault="00AE34B5" w:rsidP="001A66A0">
            <w:pPr>
              <w:snapToGrid w:val="0"/>
              <w:spacing w:line="200" w:lineRule="exact"/>
              <w:jc w:val="center"/>
            </w:pPr>
            <w:r>
              <w:rPr>
                <w:rFonts w:asciiTheme="majorEastAsia" w:eastAsiaTheme="majorEastAsia" w:hAnsiTheme="majorEastAsia" w:hint="eastAsia"/>
                <w:sz w:val="14"/>
                <w:szCs w:val="14"/>
              </w:rPr>
              <w:t>◎</w:t>
            </w:r>
          </w:p>
        </w:tc>
        <w:tc>
          <w:tcPr>
            <w:tcW w:w="4056" w:type="dxa"/>
            <w:tcBorders>
              <w:top w:val="dashSmallGap" w:sz="4" w:space="0" w:color="auto"/>
              <w:bottom w:val="single" w:sz="4" w:space="0" w:color="auto"/>
              <w:right w:val="nil"/>
            </w:tcBorders>
            <w:tcMar>
              <w:top w:w="57" w:type="dxa"/>
              <w:left w:w="142" w:type="dxa"/>
              <w:bottom w:w="57" w:type="dxa"/>
              <w:right w:w="142" w:type="dxa"/>
            </w:tcMar>
          </w:tcPr>
          <w:p w14:paraId="4AC8E7B8" w14:textId="2997BB57" w:rsidR="00AE34B5" w:rsidRPr="00866EF9" w:rsidRDefault="004769A6" w:rsidP="004769A6">
            <w:pPr>
              <w:widowControl/>
              <w:tabs>
                <w:tab w:val="right" w:pos="3835"/>
              </w:tabs>
              <w:topLinePunct/>
              <w:autoSpaceDE w:val="0"/>
              <w:autoSpaceDN w:val="0"/>
              <w:adjustRightInd w:val="0"/>
              <w:spacing w:line="200" w:lineRule="exact"/>
              <w:jc w:val="left"/>
              <w:rPr>
                <w:rStyle w:val="ab"/>
              </w:rPr>
            </w:pPr>
            <w:r w:rsidRPr="004769A6">
              <w:rPr>
                <w:rFonts w:asciiTheme="majorEastAsia" w:eastAsiaTheme="majorEastAsia" w:hAnsiTheme="majorEastAsia" w:hint="eastAsia"/>
                <w:b/>
                <w:sz w:val="14"/>
                <w:szCs w:val="14"/>
              </w:rPr>
              <w:t>【思①】 植物や動物のこれからの変化について</w:t>
            </w:r>
            <w:r w:rsidR="00B14E62">
              <w:rPr>
                <w:rFonts w:asciiTheme="majorEastAsia" w:eastAsiaTheme="majorEastAsia" w:hAnsiTheme="majorEastAsia" w:hint="eastAsia"/>
                <w:b/>
                <w:sz w:val="14"/>
                <w:szCs w:val="14"/>
              </w:rPr>
              <w:t>、</w:t>
            </w:r>
            <w:r w:rsidRPr="004769A6">
              <w:rPr>
                <w:rFonts w:asciiTheme="majorEastAsia" w:eastAsiaTheme="majorEastAsia" w:hAnsiTheme="majorEastAsia" w:hint="eastAsia"/>
                <w:b/>
                <w:sz w:val="14"/>
                <w:szCs w:val="14"/>
              </w:rPr>
              <w:t>既習の内容や生活経験を基に</w:t>
            </w:r>
            <w:r w:rsidR="00B14E62">
              <w:rPr>
                <w:rFonts w:asciiTheme="majorEastAsia" w:eastAsiaTheme="majorEastAsia" w:hAnsiTheme="majorEastAsia" w:hint="eastAsia"/>
                <w:b/>
                <w:sz w:val="14"/>
                <w:szCs w:val="14"/>
              </w:rPr>
              <w:t>、</w:t>
            </w:r>
            <w:r w:rsidRPr="004769A6">
              <w:rPr>
                <w:rFonts w:asciiTheme="majorEastAsia" w:eastAsiaTheme="majorEastAsia" w:hAnsiTheme="majorEastAsia" w:hint="eastAsia"/>
                <w:b/>
                <w:sz w:val="14"/>
                <w:szCs w:val="14"/>
              </w:rPr>
              <w:t>根拠のある予想を発想し</w:t>
            </w:r>
            <w:r w:rsidR="00B14E62">
              <w:rPr>
                <w:rFonts w:asciiTheme="majorEastAsia" w:eastAsiaTheme="majorEastAsia" w:hAnsiTheme="majorEastAsia" w:hint="eastAsia"/>
                <w:b/>
                <w:sz w:val="14"/>
                <w:szCs w:val="14"/>
              </w:rPr>
              <w:t>、</w:t>
            </w:r>
            <w:r w:rsidRPr="004769A6">
              <w:rPr>
                <w:rFonts w:asciiTheme="majorEastAsia" w:eastAsiaTheme="majorEastAsia" w:hAnsiTheme="majorEastAsia" w:hint="eastAsia"/>
                <w:b/>
                <w:sz w:val="14"/>
                <w:szCs w:val="14"/>
              </w:rPr>
              <w:t>表現しているかを評価する。</w:t>
            </w:r>
            <w:r>
              <w:rPr>
                <w:rFonts w:asciiTheme="majorEastAsia" w:eastAsiaTheme="majorEastAsia" w:hAnsiTheme="majorEastAsia" w:hint="eastAsia"/>
                <w:b/>
                <w:sz w:val="14"/>
                <w:szCs w:val="14"/>
              </w:rPr>
              <w:t xml:space="preserve"> </w:t>
            </w:r>
            <w:r>
              <w:rPr>
                <w:rFonts w:asciiTheme="majorEastAsia" w:eastAsiaTheme="majorEastAsia" w:hAnsiTheme="majorEastAsia"/>
                <w:b/>
                <w:sz w:val="14"/>
                <w:szCs w:val="14"/>
              </w:rPr>
              <w:t xml:space="preserve">            </w:t>
            </w:r>
            <w:r w:rsidRPr="004769A6">
              <w:rPr>
                <w:rFonts w:asciiTheme="majorEastAsia" w:eastAsiaTheme="majorEastAsia" w:hAnsiTheme="majorEastAsia" w:hint="eastAsia"/>
                <w:b/>
                <w:sz w:val="14"/>
                <w:szCs w:val="14"/>
              </w:rPr>
              <w:t>【発言分析・記述分析】</w:t>
            </w:r>
          </w:p>
        </w:tc>
        <w:tc>
          <w:tcPr>
            <w:tcW w:w="652" w:type="dxa"/>
            <w:tcBorders>
              <w:top w:val="dashSmallGap" w:sz="4" w:space="0" w:color="auto"/>
              <w:left w:val="nil"/>
              <w:bottom w:val="single" w:sz="4" w:space="0" w:color="auto"/>
            </w:tcBorders>
            <w:tcMar>
              <w:top w:w="57" w:type="dxa"/>
              <w:left w:w="142" w:type="dxa"/>
              <w:bottom w:w="57" w:type="dxa"/>
              <w:right w:w="142" w:type="dxa"/>
            </w:tcMar>
          </w:tcPr>
          <w:p w14:paraId="186E487A" w14:textId="77777777" w:rsidR="00AE34B5" w:rsidRPr="00866EF9" w:rsidRDefault="00AE34B5" w:rsidP="001A66A0">
            <w:pPr>
              <w:snapToGrid w:val="0"/>
              <w:spacing w:line="200" w:lineRule="exact"/>
              <w:rPr>
                <w:rStyle w:val="ab"/>
              </w:rPr>
            </w:pPr>
          </w:p>
        </w:tc>
        <w:tc>
          <w:tcPr>
            <w:tcW w:w="652" w:type="dxa"/>
            <w:tcBorders>
              <w:top w:val="dashSmallGap" w:sz="4" w:space="0" w:color="auto"/>
              <w:left w:val="nil"/>
              <w:bottom w:val="single" w:sz="4" w:space="0" w:color="auto"/>
              <w:right w:val="nil"/>
            </w:tcBorders>
          </w:tcPr>
          <w:p w14:paraId="59DF207F" w14:textId="77777777" w:rsidR="00AE34B5" w:rsidRPr="00866EF9" w:rsidRDefault="00AE34B5" w:rsidP="001A66A0">
            <w:pPr>
              <w:snapToGrid w:val="0"/>
              <w:spacing w:line="200" w:lineRule="exact"/>
              <w:rPr>
                <w:rStyle w:val="ab"/>
              </w:rPr>
            </w:pPr>
          </w:p>
        </w:tc>
        <w:tc>
          <w:tcPr>
            <w:tcW w:w="4344" w:type="dxa"/>
            <w:tcBorders>
              <w:top w:val="dashSmallGap" w:sz="4" w:space="0" w:color="auto"/>
              <w:left w:val="nil"/>
              <w:bottom w:val="single" w:sz="4" w:space="0" w:color="auto"/>
            </w:tcBorders>
            <w:tcMar>
              <w:top w:w="57" w:type="dxa"/>
              <w:left w:w="142" w:type="dxa"/>
              <w:bottom w:w="57" w:type="dxa"/>
              <w:right w:w="142" w:type="dxa"/>
            </w:tcMar>
          </w:tcPr>
          <w:p w14:paraId="5FEEA078" w14:textId="64737763" w:rsidR="00AE34B5" w:rsidRPr="00866EF9" w:rsidRDefault="004769A6" w:rsidP="001A66A0">
            <w:pPr>
              <w:widowControl/>
              <w:autoSpaceDE w:val="0"/>
              <w:autoSpaceDN w:val="0"/>
              <w:adjustRightInd w:val="0"/>
              <w:spacing w:line="200" w:lineRule="exact"/>
              <w:jc w:val="left"/>
              <w:rPr>
                <w:rStyle w:val="ab"/>
              </w:rPr>
            </w:pPr>
            <w:r w:rsidRPr="004769A6">
              <w:rPr>
                <w:rStyle w:val="ab"/>
                <w:rFonts w:hint="eastAsia"/>
              </w:rPr>
              <w:t>植物や動物のこれからの変化について</w:t>
            </w:r>
            <w:r w:rsidR="00B14E62">
              <w:rPr>
                <w:rStyle w:val="ab"/>
                <w:rFonts w:hint="eastAsia"/>
              </w:rPr>
              <w:t>、</w:t>
            </w:r>
            <w:r w:rsidRPr="004769A6">
              <w:rPr>
                <w:rStyle w:val="ab"/>
                <w:rFonts w:hint="eastAsia"/>
              </w:rPr>
              <w:t>既習の内容や生活経験を基に</w:t>
            </w:r>
            <w:r w:rsidR="00B14E62">
              <w:rPr>
                <w:rStyle w:val="ab"/>
                <w:rFonts w:hint="eastAsia"/>
              </w:rPr>
              <w:t>、</w:t>
            </w:r>
            <w:r w:rsidR="00292F65" w:rsidRPr="00292F65">
              <w:rPr>
                <w:rStyle w:val="ab"/>
                <w:rFonts w:hint="eastAsia"/>
              </w:rPr>
              <w:t>動物の活動や植物の成長の様子と気温の変化を関係付けるなどして</w:t>
            </w:r>
            <w:r w:rsidRPr="004769A6">
              <w:rPr>
                <w:rStyle w:val="ab"/>
                <w:rFonts w:hint="eastAsia"/>
              </w:rPr>
              <w:t>妥当な根拠に基づいた予想を発想し</w:t>
            </w:r>
            <w:r w:rsidR="00B14E62">
              <w:rPr>
                <w:rStyle w:val="ab"/>
                <w:rFonts w:hint="eastAsia"/>
              </w:rPr>
              <w:t>、</w:t>
            </w:r>
            <w:r w:rsidRPr="004769A6">
              <w:rPr>
                <w:rStyle w:val="ab"/>
                <w:rFonts w:hint="eastAsia"/>
              </w:rPr>
              <w:t>表現している。</w:t>
            </w:r>
          </w:p>
        </w:tc>
        <w:tc>
          <w:tcPr>
            <w:tcW w:w="4383" w:type="dxa"/>
            <w:tcBorders>
              <w:top w:val="dashSmallGap" w:sz="4" w:space="0" w:color="auto"/>
              <w:bottom w:val="single" w:sz="4" w:space="0" w:color="auto"/>
              <w:right w:val="nil"/>
            </w:tcBorders>
            <w:shd w:val="clear" w:color="auto" w:fill="auto"/>
            <w:tcMar>
              <w:top w:w="57" w:type="dxa"/>
              <w:left w:w="142" w:type="dxa"/>
              <w:bottom w:w="57" w:type="dxa"/>
              <w:right w:w="142" w:type="dxa"/>
            </w:tcMar>
          </w:tcPr>
          <w:p w14:paraId="608F10DB" w14:textId="76C32451" w:rsidR="00AE34B5" w:rsidRPr="00866EF9" w:rsidRDefault="004769A6" w:rsidP="001A66A0">
            <w:pPr>
              <w:widowControl/>
              <w:autoSpaceDE w:val="0"/>
              <w:autoSpaceDN w:val="0"/>
              <w:adjustRightInd w:val="0"/>
              <w:spacing w:line="200" w:lineRule="exact"/>
              <w:jc w:val="left"/>
              <w:rPr>
                <w:rStyle w:val="ab"/>
              </w:rPr>
            </w:pPr>
            <w:r w:rsidRPr="004769A6">
              <w:rPr>
                <w:rStyle w:val="ab"/>
                <w:rFonts w:hint="eastAsia"/>
              </w:rPr>
              <w:t>春から冬の記録カードや各季節の生き物の様子の写真を並べるなどして</w:t>
            </w:r>
            <w:r w:rsidR="00B14E62">
              <w:rPr>
                <w:rStyle w:val="ab"/>
                <w:rFonts w:hint="eastAsia"/>
              </w:rPr>
              <w:t>、</w:t>
            </w:r>
            <w:r w:rsidR="00292F65">
              <w:rPr>
                <w:rStyle w:val="ab"/>
                <w:rFonts w:hint="eastAsia"/>
              </w:rPr>
              <w:t>これまでの変化の様子を振り返って</w:t>
            </w:r>
            <w:r w:rsidR="00B14E62">
              <w:rPr>
                <w:rStyle w:val="ab"/>
                <w:rFonts w:hint="eastAsia"/>
              </w:rPr>
              <w:t>、</w:t>
            </w:r>
            <w:r w:rsidRPr="004769A6">
              <w:rPr>
                <w:rStyle w:val="ab"/>
                <w:rFonts w:hint="eastAsia"/>
              </w:rPr>
              <w:t>それらの中から根拠を選んで予想を発想することができるように</w:t>
            </w:r>
            <w:r w:rsidR="00B14E62">
              <w:rPr>
                <w:rStyle w:val="ab"/>
                <w:rFonts w:hint="eastAsia"/>
              </w:rPr>
              <w:t>、</w:t>
            </w:r>
            <w:r w:rsidRPr="004769A6">
              <w:rPr>
                <w:rStyle w:val="ab"/>
                <w:rFonts w:hint="eastAsia"/>
              </w:rPr>
              <w:t>助言・援助する。</w:t>
            </w:r>
          </w:p>
        </w:tc>
        <w:tc>
          <w:tcPr>
            <w:tcW w:w="120" w:type="dxa"/>
            <w:vMerge/>
            <w:tcBorders>
              <w:left w:val="nil"/>
              <w:bottom w:val="single" w:sz="4" w:space="0" w:color="auto"/>
            </w:tcBorders>
            <w:shd w:val="clear" w:color="auto" w:fill="auto"/>
          </w:tcPr>
          <w:p w14:paraId="6B8685A9" w14:textId="77777777" w:rsidR="00AE34B5" w:rsidRDefault="00AE34B5" w:rsidP="001A66A0"/>
        </w:tc>
      </w:tr>
    </w:tbl>
    <w:p w14:paraId="1E4E690F" w14:textId="77777777" w:rsidR="00AE34B5" w:rsidRDefault="00AE34B5" w:rsidP="00AE34B5">
      <w:pPr>
        <w:snapToGrid w:val="0"/>
        <w:spacing w:line="80" w:lineRule="exact"/>
        <w:rPr>
          <w:rFonts w:asciiTheme="majorEastAsia" w:eastAsiaTheme="majorEastAsia" w:hAnsiTheme="majorEastAsia"/>
          <w:sz w:val="16"/>
        </w:rPr>
      </w:pPr>
    </w:p>
    <w:p w14:paraId="0BD14A1D" w14:textId="4B887C56" w:rsidR="00E3515E" w:rsidRDefault="00710410" w:rsidP="00E3515E">
      <w:pPr>
        <w:snapToGrid w:val="0"/>
        <w:spacing w:line="200" w:lineRule="exact"/>
        <w:rPr>
          <w:rFonts w:asciiTheme="majorEastAsia" w:eastAsiaTheme="majorEastAsia" w:hAnsiTheme="majorEastAsia"/>
          <w:sz w:val="16"/>
        </w:rPr>
      </w:pP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p>
    <w:p w14:paraId="7714EA30" w14:textId="47C8297A" w:rsidR="00710410" w:rsidRDefault="00710410" w:rsidP="00710410">
      <w:pPr>
        <w:spacing w:line="200" w:lineRule="exact"/>
        <w:ind w:firstLineChars="2400" w:firstLine="3840"/>
        <w:rPr>
          <w:rFonts w:asciiTheme="majorEastAsia" w:eastAsiaTheme="majorEastAsia" w:hAnsiTheme="majorEastAsia"/>
          <w:sz w:val="16"/>
        </w:rPr>
      </w:pPr>
    </w:p>
    <w:p w14:paraId="10F52063" w14:textId="5F693996" w:rsidR="00AE34B5" w:rsidRDefault="00AE34B5">
      <w:pPr>
        <w:widowControl/>
        <w:jc w:val="left"/>
        <w:rPr>
          <w:rFonts w:asciiTheme="majorEastAsia" w:eastAsiaTheme="majorEastAsia" w:hAnsiTheme="majorEastAsia"/>
        </w:rPr>
      </w:pPr>
      <w:r>
        <w:rPr>
          <w:rFonts w:asciiTheme="majorEastAsia" w:eastAsiaTheme="majorEastAsia" w:hAnsiTheme="majorEastAsia"/>
        </w:rPr>
        <w:br w:type="page"/>
      </w:r>
    </w:p>
    <w:p w14:paraId="4459236D" w14:textId="77777777" w:rsidR="001A66A0" w:rsidRDefault="001A66A0" w:rsidP="001A66A0">
      <w:r>
        <w:rPr>
          <w:noProof/>
        </w:rPr>
        <w:lastRenderedPageBreak/>
        <mc:AlternateContent>
          <mc:Choice Requires="wpg">
            <w:drawing>
              <wp:anchor distT="0" distB="0" distL="114300" distR="114300" simplePos="0" relativeHeight="251703296" behindDoc="0" locked="0" layoutInCell="1" allowOverlap="1" wp14:anchorId="66D03457" wp14:editId="2AFD3963">
                <wp:simplePos x="0" y="0"/>
                <wp:positionH relativeFrom="column">
                  <wp:align>left</wp:align>
                </wp:positionH>
                <wp:positionV relativeFrom="line">
                  <wp:posOffset>-53975</wp:posOffset>
                </wp:positionV>
                <wp:extent cx="12029400" cy="403200"/>
                <wp:effectExtent l="0" t="0" r="0" b="0"/>
                <wp:wrapNone/>
                <wp:docPr id="461" name="グループ化 461"/>
                <wp:cNvGraphicFramePr/>
                <a:graphic xmlns:a="http://schemas.openxmlformats.org/drawingml/2006/main">
                  <a:graphicData uri="http://schemas.microsoft.com/office/word/2010/wordprocessingGroup">
                    <wpg:wgp>
                      <wpg:cNvGrpSpPr/>
                      <wpg:grpSpPr>
                        <a:xfrm>
                          <a:off x="0" y="0"/>
                          <a:ext cx="12029400" cy="403200"/>
                          <a:chOff x="0" y="0"/>
                          <a:chExt cx="12026002" cy="411928"/>
                        </a:xfrm>
                      </wpg:grpSpPr>
                      <wpg:grpSp>
                        <wpg:cNvPr id="462" name="グループ化 462"/>
                        <wpg:cNvGrpSpPr/>
                        <wpg:grpSpPr>
                          <a:xfrm>
                            <a:off x="0" y="8626"/>
                            <a:ext cx="12023090" cy="403302"/>
                            <a:chOff x="0" y="0"/>
                            <a:chExt cx="12023090" cy="403302"/>
                          </a:xfrm>
                        </wpg:grpSpPr>
                        <wpg:grpSp>
                          <wpg:cNvPr id="463" name="グループ化 463"/>
                          <wpg:cNvGrpSpPr/>
                          <wpg:grpSpPr>
                            <a:xfrm>
                              <a:off x="0" y="43892"/>
                              <a:ext cx="12023090" cy="359410"/>
                              <a:chOff x="0" y="0"/>
                              <a:chExt cx="12023090" cy="359410"/>
                            </a:xfrm>
                          </wpg:grpSpPr>
                          <wps:wsp>
                            <wps:cNvPr id="464" name="角丸四角形 464"/>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5" name="角丸四角形 465"/>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66" name="テキスト ボックス 466"/>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2E6280" w14:textId="3884F8B2" w:rsidR="00477D54" w:rsidRPr="005D197C" w:rsidRDefault="00477D54" w:rsidP="001A66A0">
                                <w:pPr>
                                  <w:jc w:val="center"/>
                                  <w:rPr>
                                    <w:rFonts w:asciiTheme="majorEastAsia" w:eastAsiaTheme="majorEastAsia" w:hAnsiTheme="majorEastAsia"/>
                                    <w:b/>
                                    <w:sz w:val="32"/>
                                  </w:rPr>
                                </w:pPr>
                                <w:r>
                                  <w:rPr>
                                    <w:rFonts w:asciiTheme="majorEastAsia" w:eastAsiaTheme="majorEastAsia" w:hAnsiTheme="majorEastAsia"/>
                                    <w:b/>
                                    <w:sz w:val="32"/>
                                  </w:rPr>
                                  <w:t>11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467" name="テキスト ボックス 467"/>
                        <wps:cNvSpPr txBox="1"/>
                        <wps:spPr>
                          <a:xfrm>
                            <a:off x="327788" y="0"/>
                            <a:ext cx="536785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D6E816" w14:textId="787C78EB" w:rsidR="00477D54" w:rsidRPr="005D197C" w:rsidRDefault="00477D54" w:rsidP="001A66A0">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水のすがたと温度</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１</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下</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～２月下旬</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 xml:space="preserve"> 12</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14</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468" name="テキスト ボックス 468"/>
                        <wps:cNvSpPr txBox="1"/>
                        <wps:spPr>
                          <a:xfrm>
                            <a:off x="7323827" y="51758"/>
                            <a:ext cx="4702175" cy="360000"/>
                          </a:xfrm>
                          <a:prstGeom prst="rect">
                            <a:avLst/>
                          </a:prstGeom>
                          <a:noFill/>
                          <a:ln w="6350">
                            <a:noFill/>
                          </a:ln>
                          <a:effectLst/>
                        </wps:spPr>
                        <wps:txbx>
                          <w:txbxContent>
                            <w:p w14:paraId="5DBA53FB" w14:textId="2361D51C" w:rsidR="00477D54" w:rsidRPr="004E77CB" w:rsidRDefault="00477D54" w:rsidP="001A66A0">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A(2)</w:t>
                              </w:r>
                              <w:r>
                                <w:rPr>
                                  <w:rFonts w:asciiTheme="majorEastAsia" w:eastAsiaTheme="majorEastAsia" w:hAnsiTheme="majorEastAsia" w:hint="eastAsia"/>
                                  <w:b/>
                                  <w:color w:val="FFFFFF" w:themeColor="background1"/>
                                  <w:sz w:val="20"/>
                                  <w:szCs w:val="20"/>
                                </w:rPr>
                                <w:t>ア(ウ)、イ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D03457" id="グループ化 461" o:spid="_x0000_s1403" style="position:absolute;left:0;text-align:left;margin-left:0;margin-top:-4.25pt;width:947.2pt;height:31.75pt;z-index:251703296;mso-position-horizontal:left;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">
                <v:group id="グループ化 462" o:spid="_x0000_s1404"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">
                  <v:group id="グループ化 463" o:spid="_x0000_s1405"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">
                    <v:roundrect id="角丸四角形 464" o:spid="_x0000_s1406"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" fillcolor="#5a5a5a [2109]" stroked="f" strokeweight="2pt"/>
                    <v:roundrect id="角丸四角形 465" o:spid="_x0000_s1407"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" fillcolor="#eeece1 [3214]" strokecolor="black [3213]" strokeweight="2pt"/>
                  </v:group>
                  <v:shape id="テキスト ボックス 466" o:spid="_x0000_s1408"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" filled="f" stroked="f" strokeweight=".5pt">
                    <v:textbox inset="0,0,0,0">
                      <w:txbxContent>
                        <w:p w14:paraId="462E6280" w14:textId="3884F8B2" w:rsidR="00477D54" w:rsidRPr="005D197C" w:rsidRDefault="00477D54" w:rsidP="001A66A0">
                          <w:pPr>
                            <w:jc w:val="center"/>
                            <w:rPr>
                              <w:rFonts w:asciiTheme="majorEastAsia" w:eastAsiaTheme="majorEastAsia" w:hAnsiTheme="majorEastAsia"/>
                              <w:b/>
                              <w:sz w:val="32"/>
                            </w:rPr>
                          </w:pPr>
                          <w:r>
                            <w:rPr>
                              <w:rFonts w:asciiTheme="majorEastAsia" w:eastAsiaTheme="majorEastAsia" w:hAnsiTheme="majorEastAsia"/>
                              <w:b/>
                              <w:sz w:val="32"/>
                            </w:rPr>
                            <w:t>11</w:t>
                          </w:r>
                        </w:p>
                      </w:txbxContent>
                    </v:textbox>
                  </v:shape>
                </v:group>
                <v:shape id="テキスト ボックス 467" o:spid="_x0000_s1409" type="#_x0000_t202" style="position:absolute;left:3277;width:5367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" filled="f" stroked="f" strokeweight=".5pt">
                  <v:textbox inset="2mm,0,0,0">
                    <w:txbxContent>
                      <w:p w14:paraId="2ED6E816" w14:textId="787C78EB" w:rsidR="00477D54" w:rsidRPr="005D197C" w:rsidRDefault="00477D54" w:rsidP="001A66A0">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水のすがたと温度</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１</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下</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～２月下旬</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 xml:space="preserve"> 12</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14</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468" o:spid="_x0000_s1410"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" filled="f" stroked="f" strokeweight=".5pt">
                  <v:textbox inset="0,0,3mm,0">
                    <w:txbxContent>
                      <w:p w14:paraId="5DBA53FB" w14:textId="2361D51C" w:rsidR="00477D54" w:rsidRPr="004E77CB" w:rsidRDefault="00477D54" w:rsidP="001A66A0">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A(2)ア(ウ)、イ</w:t>
                        </w:r>
                      </w:p>
                    </w:txbxContent>
                  </v:textbox>
                </v:shape>
                <w10:wrap anchory="line"/>
              </v:group>
            </w:pict>
          </mc:Fallback>
        </mc:AlternateContent>
      </w:r>
    </w:p>
    <w:p w14:paraId="2AB0DF78" w14:textId="77777777" w:rsidR="001A66A0" w:rsidRDefault="001A66A0" w:rsidP="001A66A0"/>
    <w:tbl>
      <w:tblPr>
        <w:tblStyle w:val="ae"/>
        <w:tblW w:w="18853" w:type="dxa"/>
        <w:tblInd w:w="-5" w:type="dxa"/>
        <w:tblCellMar>
          <w:top w:w="57" w:type="dxa"/>
          <w:bottom w:w="57" w:type="dxa"/>
        </w:tblCellMar>
        <w:tblLook w:val="04A0" w:firstRow="1" w:lastRow="0" w:firstColumn="1" w:lastColumn="0" w:noHBand="0" w:noVBand="1"/>
      </w:tblPr>
      <w:tblGrid>
        <w:gridCol w:w="3968"/>
        <w:gridCol w:w="454"/>
        <w:gridCol w:w="4479"/>
        <w:gridCol w:w="652"/>
        <w:gridCol w:w="340"/>
        <w:gridCol w:w="4025"/>
        <w:gridCol w:w="1106"/>
        <w:gridCol w:w="3829"/>
      </w:tblGrid>
      <w:tr w:rsidR="001A66A0" w14:paraId="5B4018EE" w14:textId="77777777" w:rsidTr="00C96749">
        <w:trPr>
          <w:trHeight w:hRule="exact" w:val="340"/>
        </w:trPr>
        <w:tc>
          <w:tcPr>
            <w:tcW w:w="3968" w:type="dxa"/>
            <w:shd w:val="clear" w:color="auto" w:fill="808080" w:themeFill="background1" w:themeFillShade="80"/>
            <w:vAlign w:val="center"/>
          </w:tcPr>
          <w:p w14:paraId="5E79D463" w14:textId="77777777" w:rsidR="001A66A0" w:rsidRPr="00BB399C" w:rsidRDefault="001A66A0" w:rsidP="001A66A0">
            <w:pPr>
              <w:spacing w:line="240" w:lineRule="exact"/>
              <w:jc w:val="center"/>
              <w:rPr>
                <w:rFonts w:asciiTheme="majorEastAsia" w:eastAsiaTheme="majorEastAsia" w:hAnsiTheme="majorEastAsia"/>
                <w:b/>
                <w:sz w:val="20"/>
              </w:rPr>
            </w:pPr>
            <w:r w:rsidRPr="00BB399C">
              <w:rPr>
                <w:rFonts w:asciiTheme="majorEastAsia" w:eastAsiaTheme="majorEastAsia" w:hAnsiTheme="majorEastAsia" w:hint="eastAsia"/>
                <w:b/>
                <w:color w:val="FFFFFF" w:themeColor="background1"/>
                <w:sz w:val="20"/>
              </w:rPr>
              <w:t>単元の目標</w:t>
            </w:r>
          </w:p>
        </w:tc>
        <w:tc>
          <w:tcPr>
            <w:tcW w:w="14885" w:type="dxa"/>
            <w:gridSpan w:val="7"/>
            <w:shd w:val="clear" w:color="auto" w:fill="808080" w:themeFill="background1" w:themeFillShade="80"/>
            <w:vAlign w:val="center"/>
          </w:tcPr>
          <w:p w14:paraId="02D5B2FC" w14:textId="77777777" w:rsidR="001A66A0" w:rsidRPr="00BB399C" w:rsidRDefault="001A66A0" w:rsidP="001A66A0">
            <w:pPr>
              <w:spacing w:line="200" w:lineRule="exact"/>
              <w:jc w:val="center"/>
              <w:rPr>
                <w:sz w:val="20"/>
              </w:rPr>
            </w:pPr>
            <w:r w:rsidRPr="00BB399C">
              <w:rPr>
                <w:rFonts w:asciiTheme="majorEastAsia" w:eastAsiaTheme="majorEastAsia" w:hAnsiTheme="majorEastAsia" w:hint="eastAsia"/>
                <w:b/>
                <w:color w:val="FFFFFF" w:themeColor="background1"/>
                <w:sz w:val="20"/>
              </w:rPr>
              <w:t>単元の観点別評価</w:t>
            </w:r>
            <w:r>
              <w:rPr>
                <w:rFonts w:asciiTheme="majorEastAsia" w:eastAsiaTheme="majorEastAsia" w:hAnsiTheme="majorEastAsia" w:hint="eastAsia"/>
                <w:b/>
                <w:color w:val="FFFFFF" w:themeColor="background1"/>
                <w:sz w:val="20"/>
              </w:rPr>
              <w:t>規</w:t>
            </w:r>
            <w:r w:rsidRPr="00BB399C">
              <w:rPr>
                <w:rFonts w:asciiTheme="majorEastAsia" w:eastAsiaTheme="majorEastAsia" w:hAnsiTheme="majorEastAsia" w:hint="eastAsia"/>
                <w:b/>
                <w:color w:val="FFFFFF" w:themeColor="background1"/>
                <w:sz w:val="20"/>
              </w:rPr>
              <w:t>準</w:t>
            </w:r>
          </w:p>
        </w:tc>
      </w:tr>
      <w:tr w:rsidR="001A66A0" w:rsidRPr="00C45F01" w14:paraId="28F4B403" w14:textId="77777777" w:rsidTr="00C96749">
        <w:trPr>
          <w:trHeight w:val="2041"/>
        </w:trPr>
        <w:tc>
          <w:tcPr>
            <w:tcW w:w="3968" w:type="dxa"/>
          </w:tcPr>
          <w:p w14:paraId="450942D2" w14:textId="2F6689DA" w:rsidR="001A66A0" w:rsidRPr="000940C5" w:rsidRDefault="003C2CD7" w:rsidP="001A66A0">
            <w:pPr>
              <w:widowControl/>
              <w:autoSpaceDE w:val="0"/>
              <w:autoSpaceDN w:val="0"/>
              <w:adjustRightInd w:val="0"/>
              <w:spacing w:line="200" w:lineRule="exact"/>
              <w:jc w:val="left"/>
              <w:rPr>
                <w:rStyle w:val="ab"/>
                <w:sz w:val="15"/>
                <w:szCs w:val="15"/>
              </w:rPr>
            </w:pPr>
            <w:r w:rsidRPr="003C2CD7">
              <w:rPr>
                <w:rStyle w:val="ab"/>
                <w:rFonts w:hint="eastAsia"/>
                <w:sz w:val="15"/>
                <w:szCs w:val="15"/>
              </w:rPr>
              <w:t>水の状態に着目して</w:t>
            </w:r>
            <w:r w:rsidR="00B14E62">
              <w:rPr>
                <w:rStyle w:val="ab"/>
                <w:rFonts w:hint="eastAsia"/>
                <w:sz w:val="15"/>
                <w:szCs w:val="15"/>
              </w:rPr>
              <w:t>、</w:t>
            </w:r>
            <w:r w:rsidRPr="003C2CD7">
              <w:rPr>
                <w:rStyle w:val="ab"/>
                <w:rFonts w:hint="eastAsia"/>
                <w:sz w:val="15"/>
                <w:szCs w:val="15"/>
              </w:rPr>
              <w:t>温度の変化と関係付けて</w:t>
            </w:r>
            <w:r w:rsidR="00B14E62">
              <w:rPr>
                <w:rStyle w:val="ab"/>
                <w:rFonts w:hint="eastAsia"/>
                <w:sz w:val="15"/>
                <w:szCs w:val="15"/>
              </w:rPr>
              <w:t>、</w:t>
            </w:r>
            <w:r w:rsidRPr="003C2CD7">
              <w:rPr>
                <w:rStyle w:val="ab"/>
                <w:rFonts w:hint="eastAsia"/>
                <w:sz w:val="15"/>
                <w:szCs w:val="15"/>
              </w:rPr>
              <w:t>水の状態の変化を調べる活動を通して</w:t>
            </w:r>
            <w:r w:rsidR="00B14E62">
              <w:rPr>
                <w:rStyle w:val="ab"/>
                <w:rFonts w:hint="eastAsia"/>
                <w:sz w:val="15"/>
                <w:szCs w:val="15"/>
              </w:rPr>
              <w:t>、</w:t>
            </w:r>
            <w:r w:rsidRPr="003C2CD7">
              <w:rPr>
                <w:rStyle w:val="ab"/>
                <w:rFonts w:hint="eastAsia"/>
                <w:sz w:val="15"/>
                <w:szCs w:val="15"/>
              </w:rPr>
              <w:t>それらについての理解を図り</w:t>
            </w:r>
            <w:r w:rsidR="00B14E62">
              <w:rPr>
                <w:rStyle w:val="ab"/>
                <w:rFonts w:hint="eastAsia"/>
                <w:sz w:val="15"/>
                <w:szCs w:val="15"/>
              </w:rPr>
              <w:t>、</w:t>
            </w:r>
            <w:r w:rsidRPr="003C2CD7">
              <w:rPr>
                <w:rStyle w:val="ab"/>
                <w:rFonts w:hint="eastAsia"/>
                <w:sz w:val="15"/>
                <w:szCs w:val="15"/>
              </w:rPr>
              <w:t>実験などに関する技能を身に付けるとともに</w:t>
            </w:r>
            <w:r w:rsidR="00B14E62">
              <w:rPr>
                <w:rStyle w:val="ab"/>
                <w:rFonts w:hint="eastAsia"/>
                <w:sz w:val="15"/>
                <w:szCs w:val="15"/>
              </w:rPr>
              <w:t>、</w:t>
            </w:r>
            <w:r w:rsidRPr="003C2CD7">
              <w:rPr>
                <w:rStyle w:val="ab"/>
                <w:rFonts w:hint="eastAsia"/>
                <w:sz w:val="15"/>
                <w:szCs w:val="15"/>
              </w:rPr>
              <w:t>主に既習の内容や生活経験を基に</w:t>
            </w:r>
            <w:r w:rsidR="00B14E62">
              <w:rPr>
                <w:rStyle w:val="ab"/>
                <w:rFonts w:hint="eastAsia"/>
                <w:sz w:val="15"/>
                <w:szCs w:val="15"/>
              </w:rPr>
              <w:t>、</w:t>
            </w:r>
            <w:r w:rsidRPr="003C2CD7">
              <w:rPr>
                <w:rStyle w:val="ab"/>
                <w:rFonts w:hint="eastAsia"/>
                <w:sz w:val="15"/>
                <w:szCs w:val="15"/>
              </w:rPr>
              <w:t>根拠のある予想や仮説を発想する力や主体的に問題解決しようとする態度を育成する。</w:t>
            </w:r>
          </w:p>
        </w:tc>
        <w:tc>
          <w:tcPr>
            <w:tcW w:w="454" w:type="dxa"/>
            <w:tcBorders>
              <w:right w:val="nil"/>
            </w:tcBorders>
            <w:vAlign w:val="center"/>
          </w:tcPr>
          <w:p w14:paraId="0F555366" w14:textId="77777777" w:rsidR="001A66A0" w:rsidRPr="00A63C9C" w:rsidRDefault="001A66A0" w:rsidP="001A66A0">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659264" behindDoc="0" locked="0" layoutInCell="1" allowOverlap="1" wp14:anchorId="0B3EA21C" wp14:editId="4F8F5C09">
                      <wp:simplePos x="0" y="0"/>
                      <wp:positionH relativeFrom="column">
                        <wp:posOffset>0</wp:posOffset>
                      </wp:positionH>
                      <wp:positionV relativeFrom="paragraph">
                        <wp:posOffset>0</wp:posOffset>
                      </wp:positionV>
                      <wp:extent cx="216000" cy="1079640"/>
                      <wp:effectExtent l="0" t="0" r="0" b="6350"/>
                      <wp:wrapNone/>
                      <wp:docPr id="469" name="テキスト ボックス 469"/>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2BCC02" w14:textId="77777777" w:rsidR="00477D54" w:rsidRPr="00B448D5" w:rsidRDefault="00477D54" w:rsidP="001A66A0">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EA21C" id="テキスト ボックス 469" o:spid="_x0000_s1411" type="#_x0000_t202" style="position:absolute;left:0;text-align:left;margin-left:0;margin-top:0;width:17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" fillcolor="#7f7f7f [1612]" stroked="f" strokeweight=".5pt">
                      <v:textbox style="layout-flow:vertical-ideographic" inset="0,0,0,0">
                        <w:txbxContent>
                          <w:p w14:paraId="0F2BCC02" w14:textId="77777777" w:rsidR="00477D54" w:rsidRPr="00B448D5" w:rsidRDefault="00477D54" w:rsidP="001A66A0">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479" w:type="dxa"/>
            <w:tcBorders>
              <w:left w:val="nil"/>
              <w:right w:val="nil"/>
            </w:tcBorders>
          </w:tcPr>
          <w:p w14:paraId="0B167918" w14:textId="13F6C794" w:rsidR="006E7A3C" w:rsidRPr="006E7A3C" w:rsidRDefault="006E7A3C" w:rsidP="006E7A3C">
            <w:pPr>
              <w:widowControl/>
              <w:autoSpaceDE w:val="0"/>
              <w:autoSpaceDN w:val="0"/>
              <w:adjustRightInd w:val="0"/>
              <w:spacing w:line="200" w:lineRule="exact"/>
              <w:ind w:left="140" w:hangingChars="100" w:hanging="140"/>
              <w:jc w:val="left"/>
              <w:rPr>
                <w:rStyle w:val="ab"/>
                <w:rFonts w:ascii="Corbel" w:hAnsi="Corbel" w:cs="Corbel"/>
              </w:rPr>
            </w:pPr>
            <w:r w:rsidRPr="006E7A3C">
              <w:rPr>
                <w:rStyle w:val="ab"/>
                <w:rFonts w:ascii="Corbel" w:hAnsi="Corbel" w:cs="Corbel" w:hint="eastAsia"/>
              </w:rPr>
              <w:t>①水は</w:t>
            </w:r>
            <w:r w:rsidR="00B14E62">
              <w:rPr>
                <w:rStyle w:val="ab"/>
                <w:rFonts w:ascii="Corbel" w:hAnsi="Corbel" w:cs="Corbel" w:hint="eastAsia"/>
              </w:rPr>
              <w:t>、</w:t>
            </w:r>
            <w:r w:rsidRPr="006E7A3C">
              <w:rPr>
                <w:rStyle w:val="ab"/>
                <w:rFonts w:ascii="Corbel" w:hAnsi="Corbel" w:cs="Corbel" w:hint="eastAsia"/>
              </w:rPr>
              <w:t>温度によって水蒸気や氷に変わること</w:t>
            </w:r>
            <w:r w:rsidR="00B14E62">
              <w:rPr>
                <w:rStyle w:val="ab"/>
                <w:rFonts w:ascii="Corbel" w:hAnsi="Corbel" w:cs="Corbel" w:hint="eastAsia"/>
              </w:rPr>
              <w:t>、</w:t>
            </w:r>
            <w:r w:rsidRPr="006E7A3C">
              <w:rPr>
                <w:rStyle w:val="ab"/>
                <w:rFonts w:ascii="Corbel" w:hAnsi="Corbel" w:cs="Corbel" w:hint="eastAsia"/>
              </w:rPr>
              <w:t>また</w:t>
            </w:r>
            <w:r w:rsidR="00B14E62">
              <w:rPr>
                <w:rStyle w:val="ab"/>
                <w:rFonts w:ascii="Corbel" w:hAnsi="Corbel" w:cs="Corbel" w:hint="eastAsia"/>
              </w:rPr>
              <w:t>、</w:t>
            </w:r>
            <w:r w:rsidRPr="006E7A3C">
              <w:rPr>
                <w:rStyle w:val="ab"/>
                <w:rFonts w:ascii="Corbel" w:hAnsi="Corbel" w:cs="Corbel" w:hint="eastAsia"/>
              </w:rPr>
              <w:t>水が氷になると体積が増えることを理解している。</w:t>
            </w:r>
          </w:p>
          <w:p w14:paraId="134ECF2E" w14:textId="4AAE6319" w:rsidR="001A66A0" w:rsidRPr="000940C5" w:rsidRDefault="006E7A3C" w:rsidP="006E7A3C">
            <w:pPr>
              <w:widowControl/>
              <w:autoSpaceDE w:val="0"/>
              <w:autoSpaceDN w:val="0"/>
              <w:adjustRightInd w:val="0"/>
              <w:spacing w:line="200" w:lineRule="exact"/>
              <w:ind w:left="140" w:hangingChars="100" w:hanging="140"/>
              <w:jc w:val="left"/>
              <w:rPr>
                <w:rStyle w:val="ab"/>
              </w:rPr>
            </w:pPr>
            <w:r w:rsidRPr="006E7A3C">
              <w:rPr>
                <w:rStyle w:val="ab"/>
                <w:rFonts w:ascii="Corbel" w:hAnsi="Corbel" w:cs="Corbel" w:hint="eastAsia"/>
              </w:rPr>
              <w:t>②温度を変化させたときの水の体積や状態の変化について</w:t>
            </w:r>
            <w:r w:rsidR="00B14E62">
              <w:rPr>
                <w:rStyle w:val="ab"/>
                <w:rFonts w:ascii="Corbel" w:hAnsi="Corbel" w:cs="Corbel" w:hint="eastAsia"/>
              </w:rPr>
              <w:t>、</w:t>
            </w:r>
            <w:r w:rsidRPr="006E7A3C">
              <w:rPr>
                <w:rStyle w:val="ab"/>
                <w:rFonts w:ascii="Corbel" w:hAnsi="Corbel" w:cs="Corbel" w:hint="eastAsia"/>
              </w:rPr>
              <w:t>器具や機器などを正しく扱いながら調べ</w:t>
            </w:r>
            <w:r w:rsidR="00B14E62">
              <w:rPr>
                <w:rStyle w:val="ab"/>
                <w:rFonts w:ascii="Corbel" w:hAnsi="Corbel" w:cs="Corbel" w:hint="eastAsia"/>
              </w:rPr>
              <w:t>、</w:t>
            </w:r>
            <w:r w:rsidRPr="006E7A3C">
              <w:rPr>
                <w:rStyle w:val="ab"/>
                <w:rFonts w:ascii="Corbel" w:hAnsi="Corbel" w:cs="Corbel" w:hint="eastAsia"/>
              </w:rPr>
              <w:t>それらの過程や得られた結果を分かりやすく記録している。</w:t>
            </w:r>
          </w:p>
        </w:tc>
        <w:tc>
          <w:tcPr>
            <w:tcW w:w="652" w:type="dxa"/>
            <w:tcBorders>
              <w:left w:val="nil"/>
              <w:right w:val="nil"/>
            </w:tcBorders>
            <w:vAlign w:val="center"/>
          </w:tcPr>
          <w:p w14:paraId="516EE3EA" w14:textId="77777777" w:rsidR="001A66A0" w:rsidRPr="000940C5" w:rsidRDefault="001A66A0" w:rsidP="001A66A0">
            <w:pPr>
              <w:snapToGrid w:val="0"/>
              <w:spacing w:line="200" w:lineRule="exact"/>
              <w:ind w:left="140" w:hangingChars="100" w:hanging="140"/>
              <w:jc w:val="center"/>
              <w:rPr>
                <w:rStyle w:val="ab"/>
              </w:rPr>
            </w:pPr>
          </w:p>
          <w:p w14:paraId="262A576F" w14:textId="77777777" w:rsidR="001A66A0" w:rsidRPr="000940C5" w:rsidRDefault="001A66A0" w:rsidP="001A66A0">
            <w:pPr>
              <w:spacing w:line="200" w:lineRule="exact"/>
              <w:ind w:left="140" w:hangingChars="100" w:hanging="140"/>
              <w:rPr>
                <w:rStyle w:val="ab"/>
              </w:rPr>
            </w:pPr>
          </w:p>
          <w:p w14:paraId="4169057B" w14:textId="77777777" w:rsidR="001A66A0" w:rsidRPr="000940C5" w:rsidRDefault="001A66A0" w:rsidP="001A66A0">
            <w:pPr>
              <w:spacing w:line="200" w:lineRule="exact"/>
              <w:ind w:left="140" w:hangingChars="100" w:hanging="140"/>
              <w:rPr>
                <w:rStyle w:val="ab"/>
              </w:rPr>
            </w:pPr>
          </w:p>
          <w:p w14:paraId="75041673" w14:textId="77777777" w:rsidR="001A66A0" w:rsidRPr="000940C5" w:rsidRDefault="001A66A0" w:rsidP="001A66A0">
            <w:pPr>
              <w:spacing w:line="200" w:lineRule="exact"/>
              <w:ind w:left="140" w:hangingChars="100" w:hanging="140"/>
              <w:rPr>
                <w:rStyle w:val="ab"/>
              </w:rPr>
            </w:pPr>
          </w:p>
          <w:p w14:paraId="38DE20A8" w14:textId="77777777" w:rsidR="001A66A0" w:rsidRPr="000940C5" w:rsidRDefault="001A66A0" w:rsidP="001A66A0">
            <w:pPr>
              <w:spacing w:line="200" w:lineRule="exact"/>
              <w:ind w:left="140" w:hangingChars="100" w:hanging="140"/>
              <w:rPr>
                <w:rStyle w:val="ab"/>
              </w:rPr>
            </w:pPr>
          </w:p>
        </w:tc>
        <w:tc>
          <w:tcPr>
            <w:tcW w:w="340" w:type="dxa"/>
            <w:tcBorders>
              <w:left w:val="nil"/>
              <w:right w:val="nil"/>
            </w:tcBorders>
            <w:vAlign w:val="center"/>
          </w:tcPr>
          <w:p w14:paraId="3C978FA5" w14:textId="77777777" w:rsidR="001A66A0" w:rsidRPr="000940C5" w:rsidRDefault="001A66A0" w:rsidP="001A66A0">
            <w:pPr>
              <w:snapToGrid w:val="0"/>
              <w:spacing w:line="200" w:lineRule="exact"/>
              <w:ind w:left="140" w:hangingChars="100" w:hanging="140"/>
              <w:jc w:val="center"/>
              <w:rPr>
                <w:rStyle w:val="ab"/>
              </w:rPr>
            </w:pPr>
            <w:r w:rsidRPr="000940C5">
              <w:rPr>
                <w:rStyle w:val="ab"/>
                <w:noProof/>
              </w:rPr>
              <mc:AlternateContent>
                <mc:Choice Requires="wps">
                  <w:drawing>
                    <wp:anchor distT="0" distB="0" distL="114300" distR="114300" simplePos="0" relativeHeight="251664384" behindDoc="0" locked="0" layoutInCell="1" allowOverlap="1" wp14:anchorId="62D46C0D" wp14:editId="49CAB3A3">
                      <wp:simplePos x="0" y="0"/>
                      <wp:positionH relativeFrom="column">
                        <wp:posOffset>-71755</wp:posOffset>
                      </wp:positionH>
                      <wp:positionV relativeFrom="paragraph">
                        <wp:posOffset>0</wp:posOffset>
                      </wp:positionV>
                      <wp:extent cx="216000" cy="1079640"/>
                      <wp:effectExtent l="0" t="0" r="0" b="6350"/>
                      <wp:wrapNone/>
                      <wp:docPr id="470" name="テキスト ボックス 470"/>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50BE3DB3" w14:textId="77777777" w:rsidR="00477D54" w:rsidRPr="00A43D60" w:rsidRDefault="00477D54" w:rsidP="001A66A0">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46C0D" id="テキスト ボックス 470" o:spid="_x0000_s1412" type="#_x0000_t202" style="position:absolute;left:0;text-align:left;margin-left:-5.65pt;margin-top:0;width:17pt;height: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" fillcolor="#7f7f7f [1612]" stroked="f" strokeweight=".5pt">
                      <v:textbox style="layout-flow:vertical-ideographic" inset="0,0,0,0">
                        <w:txbxContent>
                          <w:p w14:paraId="50BE3DB3" w14:textId="77777777" w:rsidR="00477D54" w:rsidRPr="00A43D60" w:rsidRDefault="00477D54" w:rsidP="001A66A0">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025" w:type="dxa"/>
            <w:tcBorders>
              <w:left w:val="nil"/>
              <w:right w:val="nil"/>
            </w:tcBorders>
          </w:tcPr>
          <w:p w14:paraId="5620AD9F" w14:textId="101AC826" w:rsidR="006E7A3C" w:rsidRPr="006E7A3C" w:rsidRDefault="006E7A3C" w:rsidP="006E7A3C">
            <w:pPr>
              <w:widowControl/>
              <w:autoSpaceDE w:val="0"/>
              <w:autoSpaceDN w:val="0"/>
              <w:adjustRightInd w:val="0"/>
              <w:spacing w:line="200" w:lineRule="exact"/>
              <w:ind w:left="140" w:hangingChars="100" w:hanging="140"/>
              <w:jc w:val="left"/>
              <w:rPr>
                <w:rStyle w:val="ab"/>
                <w:rFonts w:ascii="Corbel" w:hAnsi="Corbel" w:cs="Corbel"/>
              </w:rPr>
            </w:pPr>
            <w:r w:rsidRPr="006E7A3C">
              <w:rPr>
                <w:rStyle w:val="ab"/>
                <w:rFonts w:ascii="Corbel" w:hAnsi="Corbel" w:cs="Corbel" w:hint="eastAsia"/>
              </w:rPr>
              <w:t>①温度を変化させたときの水の体積や状態の変化について</w:t>
            </w:r>
            <w:r w:rsidR="00B14E62">
              <w:rPr>
                <w:rStyle w:val="ab"/>
                <w:rFonts w:ascii="Corbel" w:hAnsi="Corbel" w:cs="Corbel" w:hint="eastAsia"/>
              </w:rPr>
              <w:t>、</w:t>
            </w:r>
            <w:r w:rsidRPr="006E7A3C">
              <w:rPr>
                <w:rStyle w:val="ab"/>
                <w:rFonts w:ascii="Corbel" w:hAnsi="Corbel" w:cs="Corbel" w:hint="eastAsia"/>
              </w:rPr>
              <w:t>既習の内容や生活経験を基に</w:t>
            </w:r>
            <w:r w:rsidR="00B14E62">
              <w:rPr>
                <w:rStyle w:val="ab"/>
                <w:rFonts w:ascii="Corbel" w:hAnsi="Corbel" w:cs="Corbel" w:hint="eastAsia"/>
              </w:rPr>
              <w:t>、</w:t>
            </w:r>
            <w:r w:rsidRPr="006E7A3C">
              <w:rPr>
                <w:rStyle w:val="ab"/>
                <w:rFonts w:ascii="Corbel" w:hAnsi="Corbel" w:cs="Corbel" w:hint="eastAsia"/>
              </w:rPr>
              <w:t>根拠のある予想や仮説を発想し</w:t>
            </w:r>
            <w:r w:rsidR="00B14E62">
              <w:rPr>
                <w:rStyle w:val="ab"/>
                <w:rFonts w:ascii="Corbel" w:hAnsi="Corbel" w:cs="Corbel" w:hint="eastAsia"/>
              </w:rPr>
              <w:t>、</w:t>
            </w:r>
            <w:r w:rsidRPr="006E7A3C">
              <w:rPr>
                <w:rStyle w:val="ab"/>
                <w:rFonts w:ascii="Corbel" w:hAnsi="Corbel" w:cs="Corbel" w:hint="eastAsia"/>
              </w:rPr>
              <w:t>表現するなどして問題解決している。</w:t>
            </w:r>
          </w:p>
          <w:p w14:paraId="3135FADC" w14:textId="7751D2A7" w:rsidR="001A66A0" w:rsidRPr="000940C5" w:rsidRDefault="006E7A3C" w:rsidP="006E7A3C">
            <w:pPr>
              <w:widowControl/>
              <w:autoSpaceDE w:val="0"/>
              <w:autoSpaceDN w:val="0"/>
              <w:adjustRightInd w:val="0"/>
              <w:spacing w:line="200" w:lineRule="exact"/>
              <w:ind w:left="140" w:hangingChars="100" w:hanging="140"/>
              <w:jc w:val="left"/>
              <w:rPr>
                <w:rStyle w:val="ab"/>
              </w:rPr>
            </w:pPr>
            <w:r w:rsidRPr="006E7A3C">
              <w:rPr>
                <w:rStyle w:val="ab"/>
                <w:rFonts w:ascii="Corbel" w:hAnsi="Corbel" w:cs="Corbel" w:hint="eastAsia"/>
              </w:rPr>
              <w:t>②温度を変化させたときの水の体積や状態の変化について</w:t>
            </w:r>
            <w:r w:rsidR="00B14E62">
              <w:rPr>
                <w:rStyle w:val="ab"/>
                <w:rFonts w:ascii="Corbel" w:hAnsi="Corbel" w:cs="Corbel" w:hint="eastAsia"/>
              </w:rPr>
              <w:t>、</w:t>
            </w:r>
            <w:r w:rsidRPr="006E7A3C">
              <w:rPr>
                <w:rStyle w:val="ab"/>
                <w:rFonts w:ascii="Corbel" w:hAnsi="Corbel" w:cs="Corbel" w:hint="eastAsia"/>
              </w:rPr>
              <w:t>実験などを行い</w:t>
            </w:r>
            <w:r w:rsidR="00B14E62">
              <w:rPr>
                <w:rStyle w:val="ab"/>
                <w:rFonts w:ascii="Corbel" w:hAnsi="Corbel" w:cs="Corbel" w:hint="eastAsia"/>
              </w:rPr>
              <w:t>、</w:t>
            </w:r>
            <w:r w:rsidRPr="006E7A3C">
              <w:rPr>
                <w:rStyle w:val="ab"/>
                <w:rFonts w:ascii="Corbel" w:hAnsi="Corbel" w:cs="Corbel" w:hint="eastAsia"/>
              </w:rPr>
              <w:t>得られた結果を基に考察し</w:t>
            </w:r>
            <w:r w:rsidR="00B14E62">
              <w:rPr>
                <w:rStyle w:val="ab"/>
                <w:rFonts w:ascii="Corbel" w:hAnsi="Corbel" w:cs="Corbel" w:hint="eastAsia"/>
              </w:rPr>
              <w:t>、</w:t>
            </w:r>
            <w:r w:rsidRPr="006E7A3C">
              <w:rPr>
                <w:rStyle w:val="ab"/>
                <w:rFonts w:ascii="Corbel" w:hAnsi="Corbel" w:cs="Corbel" w:hint="eastAsia"/>
              </w:rPr>
              <w:t>表現するなどして問題解決している。</w:t>
            </w:r>
          </w:p>
        </w:tc>
        <w:tc>
          <w:tcPr>
            <w:tcW w:w="1106" w:type="dxa"/>
            <w:tcBorders>
              <w:left w:val="nil"/>
              <w:right w:val="nil"/>
            </w:tcBorders>
            <w:vAlign w:val="center"/>
          </w:tcPr>
          <w:p w14:paraId="7EE59718" w14:textId="77777777" w:rsidR="001A66A0" w:rsidRPr="000940C5" w:rsidRDefault="001A66A0" w:rsidP="001A66A0">
            <w:pPr>
              <w:snapToGrid w:val="0"/>
              <w:spacing w:line="200" w:lineRule="exact"/>
              <w:ind w:left="140" w:hangingChars="100" w:hanging="140"/>
              <w:jc w:val="center"/>
              <w:rPr>
                <w:rStyle w:val="ab"/>
              </w:rPr>
            </w:pPr>
            <w:r w:rsidRPr="000940C5">
              <w:rPr>
                <w:rStyle w:val="ab"/>
                <w:noProof/>
              </w:rPr>
              <mc:AlternateContent>
                <mc:Choice Requires="wps">
                  <w:drawing>
                    <wp:anchor distT="0" distB="0" distL="114300" distR="114300" simplePos="0" relativeHeight="251672576" behindDoc="0" locked="0" layoutInCell="1" allowOverlap="1" wp14:anchorId="25A227B5" wp14:editId="005A636A">
                      <wp:simplePos x="0" y="0"/>
                      <wp:positionH relativeFrom="column">
                        <wp:posOffset>414020</wp:posOffset>
                      </wp:positionH>
                      <wp:positionV relativeFrom="paragraph">
                        <wp:posOffset>0</wp:posOffset>
                      </wp:positionV>
                      <wp:extent cx="216000" cy="1079640"/>
                      <wp:effectExtent l="0" t="0" r="0" b="6350"/>
                      <wp:wrapNone/>
                      <wp:docPr id="471" name="テキスト ボックス 471"/>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3752B9A6" w14:textId="77777777" w:rsidR="00477D54" w:rsidRPr="00A43D60" w:rsidRDefault="00477D54" w:rsidP="001A66A0">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227B5" id="テキスト ボックス 471" o:spid="_x0000_s1413" type="#_x0000_t202" style="position:absolute;left:0;text-align:left;margin-left:32.6pt;margin-top:0;width:17pt;height: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" fillcolor="#7f7f7f [1612]" stroked="f" strokeweight=".5pt">
                      <v:textbox style="layout-flow:vertical-ideographic" inset="0,0,0,0">
                        <w:txbxContent>
                          <w:p w14:paraId="3752B9A6" w14:textId="77777777" w:rsidR="00477D54" w:rsidRPr="00A43D60" w:rsidRDefault="00477D54" w:rsidP="001A66A0">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3829" w:type="dxa"/>
            <w:tcBorders>
              <w:left w:val="nil"/>
            </w:tcBorders>
          </w:tcPr>
          <w:p w14:paraId="3FB0CDAF" w14:textId="5FA0A9FC" w:rsidR="006E7A3C" w:rsidRPr="006E7A3C" w:rsidRDefault="006E7A3C" w:rsidP="006E7A3C">
            <w:pPr>
              <w:widowControl/>
              <w:autoSpaceDE w:val="0"/>
              <w:autoSpaceDN w:val="0"/>
              <w:adjustRightInd w:val="0"/>
              <w:spacing w:line="200" w:lineRule="exact"/>
              <w:ind w:left="140" w:hangingChars="100" w:hanging="140"/>
              <w:jc w:val="left"/>
              <w:rPr>
                <w:rStyle w:val="ab"/>
                <w:rFonts w:ascii="Corbel" w:hAnsi="Corbel" w:cs="Corbel"/>
              </w:rPr>
            </w:pPr>
            <w:r w:rsidRPr="006E7A3C">
              <w:rPr>
                <w:rStyle w:val="ab"/>
                <w:rFonts w:ascii="Corbel" w:hAnsi="Corbel" w:cs="Corbel" w:hint="eastAsia"/>
              </w:rPr>
              <w:t>①温度を変化させたときの水の体積や状態の変化についての事物・現象に進んで関わり</w:t>
            </w:r>
            <w:r w:rsidR="00B14E62">
              <w:rPr>
                <w:rStyle w:val="ab"/>
                <w:rFonts w:ascii="Corbel" w:hAnsi="Corbel" w:cs="Corbel" w:hint="eastAsia"/>
              </w:rPr>
              <w:t>、</w:t>
            </w:r>
            <w:r w:rsidRPr="006E7A3C">
              <w:rPr>
                <w:rStyle w:val="ab"/>
                <w:rFonts w:ascii="Corbel" w:hAnsi="Corbel" w:cs="Corbel" w:hint="eastAsia"/>
              </w:rPr>
              <w:t>他者と関わりながら問題解決しようとしている。</w:t>
            </w:r>
          </w:p>
          <w:p w14:paraId="330A3089" w14:textId="7CCF9A32" w:rsidR="001A66A0" w:rsidRPr="000940C5" w:rsidRDefault="006E7A3C" w:rsidP="006E7A3C">
            <w:pPr>
              <w:widowControl/>
              <w:autoSpaceDE w:val="0"/>
              <w:autoSpaceDN w:val="0"/>
              <w:adjustRightInd w:val="0"/>
              <w:spacing w:line="200" w:lineRule="exact"/>
              <w:ind w:left="140" w:hangingChars="100" w:hanging="140"/>
              <w:jc w:val="left"/>
              <w:rPr>
                <w:rStyle w:val="ab"/>
              </w:rPr>
            </w:pPr>
            <w:r w:rsidRPr="006E7A3C">
              <w:rPr>
                <w:rStyle w:val="ab"/>
                <w:rFonts w:ascii="Corbel" w:hAnsi="Corbel" w:cs="Corbel" w:hint="eastAsia"/>
              </w:rPr>
              <w:t>②温度を変化させたときの水の体積や状態の変化について学んだことを学習や生活に生かそうとしている。</w:t>
            </w:r>
          </w:p>
        </w:tc>
      </w:tr>
    </w:tbl>
    <w:p w14:paraId="640CE648" w14:textId="77777777" w:rsidR="00A82DCC" w:rsidRPr="00AC146D" w:rsidRDefault="00A82DCC" w:rsidP="00A82DCC">
      <w:pPr>
        <w:snapToGrid w:val="0"/>
        <w:spacing w:line="100" w:lineRule="exact"/>
      </w:pPr>
    </w:p>
    <w:p w14:paraId="5DEB5656" w14:textId="77777777" w:rsidR="00A82DCC" w:rsidRDefault="00A82DCC" w:rsidP="00A82DCC">
      <w:pPr>
        <w:widowControl/>
        <w:autoSpaceDE w:val="0"/>
        <w:autoSpaceDN w:val="0"/>
        <w:adjustRightInd w:val="0"/>
        <w:spacing w:line="200" w:lineRule="exact"/>
        <w:jc w:val="left"/>
        <w:rPr>
          <w:rStyle w:val="ab"/>
        </w:rPr>
      </w:pPr>
      <w:r w:rsidRPr="00B5468F">
        <w:rPr>
          <w:rStyle w:val="ab"/>
          <w:rFonts w:ascii="Geneva" w:hAnsi="Geneva" w:cs="Geneva" w:hint="eastAsia"/>
          <w:spacing w:val="-40"/>
        </w:rPr>
        <w:t>※</w:t>
      </w:r>
      <w:r w:rsidRPr="00B5468F">
        <w:rPr>
          <w:rStyle w:val="ab"/>
        </w:rPr>
        <w:t>「単元の目標」に示した資質・能力は</w:t>
      </w:r>
      <w:r>
        <w:rPr>
          <w:rStyle w:val="ab"/>
        </w:rPr>
        <w:t>、</w:t>
      </w:r>
      <w:r w:rsidRPr="00B5468F">
        <w:rPr>
          <w:rStyle w:val="ab"/>
        </w:rPr>
        <w:t>「</w:t>
      </w:r>
      <w:r w:rsidRPr="0046798A">
        <w:rPr>
          <w:rStyle w:val="ab"/>
          <w:rFonts w:hint="eastAsia"/>
        </w:rPr>
        <w:t>物のせいしつを調べよう</w:t>
      </w:r>
      <w:r>
        <w:rPr>
          <w:rStyle w:val="ab"/>
          <w:rFonts w:hint="eastAsia"/>
        </w:rPr>
        <w:t>－</w:t>
      </w:r>
      <w:r>
        <w:rPr>
          <w:rStyle w:val="ab"/>
        </w:rPr>
        <w:t>1</w:t>
      </w:r>
      <w:r w:rsidRPr="0046798A">
        <w:rPr>
          <w:rStyle w:val="ab"/>
          <w:rFonts w:hint="eastAsia"/>
        </w:rPr>
        <w:t>～</w:t>
      </w:r>
      <w:r w:rsidRPr="0046798A">
        <w:rPr>
          <w:rStyle w:val="ab"/>
        </w:rPr>
        <w:t>4</w:t>
      </w:r>
      <w:r w:rsidRPr="00B5468F">
        <w:rPr>
          <w:rStyle w:val="ab"/>
        </w:rPr>
        <w:t>」を通して育成する。そのため</w:t>
      </w:r>
      <w:r>
        <w:rPr>
          <w:rStyle w:val="ab"/>
        </w:rPr>
        <w:t>、</w:t>
      </w:r>
      <w:r w:rsidRPr="00B5468F">
        <w:rPr>
          <w:rStyle w:val="ab"/>
        </w:rPr>
        <w:t>各観点の学習評価も</w:t>
      </w:r>
      <w:r>
        <w:rPr>
          <w:rStyle w:val="ab"/>
        </w:rPr>
        <w:t>、</w:t>
      </w:r>
    </w:p>
    <w:p w14:paraId="285BF696" w14:textId="77777777" w:rsidR="00A82DCC" w:rsidRPr="00D76667" w:rsidRDefault="00A82DCC" w:rsidP="00A82DCC">
      <w:pPr>
        <w:widowControl/>
        <w:autoSpaceDE w:val="0"/>
        <w:autoSpaceDN w:val="0"/>
        <w:adjustRightInd w:val="0"/>
        <w:spacing w:line="200" w:lineRule="exact"/>
        <w:ind w:firstLineChars="50" w:firstLine="70"/>
        <w:jc w:val="left"/>
        <w:rPr>
          <w:rStyle w:val="ab"/>
        </w:rPr>
      </w:pPr>
      <w:r w:rsidRPr="00B5468F">
        <w:rPr>
          <w:rStyle w:val="ab"/>
        </w:rPr>
        <w:t>「</w:t>
      </w:r>
      <w:r w:rsidRPr="0046798A">
        <w:rPr>
          <w:rStyle w:val="ab"/>
          <w:rFonts w:hint="eastAsia"/>
        </w:rPr>
        <w:t>物のせいしつを調べよう</w:t>
      </w:r>
      <w:r>
        <w:rPr>
          <w:rStyle w:val="ab"/>
          <w:rFonts w:hint="eastAsia"/>
        </w:rPr>
        <w:t>－</w:t>
      </w:r>
      <w:r>
        <w:rPr>
          <w:rStyle w:val="ab"/>
        </w:rPr>
        <w:t>1</w:t>
      </w:r>
      <w:r w:rsidRPr="0046798A">
        <w:rPr>
          <w:rStyle w:val="ab"/>
          <w:rFonts w:hint="eastAsia"/>
        </w:rPr>
        <w:t>～</w:t>
      </w:r>
      <w:r w:rsidRPr="0046798A">
        <w:rPr>
          <w:rStyle w:val="ab"/>
        </w:rPr>
        <w:t>4</w:t>
      </w:r>
      <w:r w:rsidRPr="00B5468F">
        <w:rPr>
          <w:rStyle w:val="ab"/>
        </w:rPr>
        <w:t>」を通して適切な場面で行い</w:t>
      </w:r>
      <w:r>
        <w:rPr>
          <w:rStyle w:val="ab"/>
        </w:rPr>
        <w:t>、</w:t>
      </w:r>
      <w:r>
        <w:rPr>
          <w:rStyle w:val="ab"/>
          <w:rFonts w:hint="eastAsia"/>
        </w:rPr>
        <w:t>児童</w:t>
      </w:r>
      <w:r w:rsidRPr="00B5468F">
        <w:rPr>
          <w:rStyle w:val="ab"/>
        </w:rPr>
        <w:t>の学習状況を見取るようにする</w:t>
      </w:r>
      <w:r w:rsidRPr="00B5468F">
        <w:rPr>
          <w:rStyle w:val="ab"/>
          <w:rFonts w:hint="eastAsia"/>
        </w:rPr>
        <w:t>。</w:t>
      </w:r>
    </w:p>
    <w:p w14:paraId="4EAAB26D" w14:textId="53955FEC" w:rsidR="001A66A0" w:rsidRPr="00A82DCC" w:rsidRDefault="001A66A0" w:rsidP="001A66A0">
      <w:pPr>
        <w:snapToGrid w:val="0"/>
        <w:spacing w:line="100" w:lineRule="exact"/>
      </w:pPr>
    </w:p>
    <w:tbl>
      <w:tblPr>
        <w:tblStyle w:val="ae"/>
        <w:tblW w:w="18928"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652"/>
        <w:gridCol w:w="652"/>
        <w:gridCol w:w="4344"/>
        <w:gridCol w:w="4383"/>
        <w:gridCol w:w="120"/>
      </w:tblGrid>
      <w:tr w:rsidR="001A66A0" w14:paraId="19FA89EE" w14:textId="77777777" w:rsidTr="001A66A0">
        <w:trPr>
          <w:trHeight w:val="340"/>
        </w:trPr>
        <w:tc>
          <w:tcPr>
            <w:tcW w:w="3589" w:type="dxa"/>
            <w:gridSpan w:val="2"/>
            <w:tcBorders>
              <w:bottom w:val="single" w:sz="4" w:space="0" w:color="auto"/>
            </w:tcBorders>
            <w:shd w:val="clear" w:color="auto" w:fill="808080" w:themeFill="background1" w:themeFillShade="80"/>
            <w:vAlign w:val="center"/>
          </w:tcPr>
          <w:p w14:paraId="058BE98D" w14:textId="77777777" w:rsidR="001A66A0" w:rsidRPr="009B573F" w:rsidRDefault="001A66A0" w:rsidP="001A66A0">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14:paraId="638B738D" w14:textId="77777777" w:rsidR="001A66A0" w:rsidRPr="00F21F0E" w:rsidRDefault="001A66A0" w:rsidP="001A66A0">
            <w:pPr>
              <w:snapToGrid w:val="0"/>
              <w:jc w:val="center"/>
              <w:rPr>
                <w:rFonts w:asciiTheme="majorEastAsia" w:eastAsiaTheme="majorEastAsia" w:hAnsiTheme="majorEastAsia"/>
                <w:spacing w:val="-40"/>
                <w:sz w:val="12"/>
              </w:rPr>
            </w:pPr>
            <w:r w:rsidRPr="00C746C0">
              <w:rPr>
                <w:rFonts w:asciiTheme="majorEastAsia" w:eastAsiaTheme="majorEastAsia" w:hAnsiTheme="majorEastAsia"/>
                <w:color w:val="FFFFFF" w:themeColor="background1"/>
                <w:spacing w:val="12"/>
                <w:kern w:val="0"/>
                <w:sz w:val="12"/>
              </w:rPr>
              <w:t>時</w:t>
            </w:r>
            <w:r w:rsidRPr="00C746C0">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77DCE44D" w14:textId="77777777" w:rsidR="001A66A0" w:rsidRPr="00F21F0E" w:rsidRDefault="001A66A0" w:rsidP="001A66A0">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702F5661" w14:textId="77777777" w:rsidR="001A66A0" w:rsidRPr="00F21F0E" w:rsidRDefault="001A66A0" w:rsidP="001A66A0">
            <w:pPr>
              <w:snapToGrid w:val="0"/>
              <w:jc w:val="center"/>
              <w:rPr>
                <w:rFonts w:asciiTheme="majorEastAsia" w:eastAsiaTheme="majorEastAsia" w:hAnsiTheme="majorEastAsia"/>
                <w:color w:val="FFFFFF" w:themeColor="background1"/>
                <w:sz w:val="12"/>
              </w:rPr>
            </w:pPr>
            <w:r w:rsidRPr="0015698D">
              <w:rPr>
                <w:rFonts w:asciiTheme="majorEastAsia" w:eastAsiaTheme="majorEastAsia" w:hAnsiTheme="majorEastAsia" w:hint="eastAsia"/>
                <w:color w:val="FFFFFF" w:themeColor="background1"/>
                <w:w w:val="43"/>
                <w:kern w:val="0"/>
                <w:sz w:val="12"/>
                <w:fitText w:val="158" w:id="-2125760256"/>
              </w:rPr>
              <w:t>ペー</w:t>
            </w:r>
            <w:r w:rsidRPr="0015698D">
              <w:rPr>
                <w:rFonts w:asciiTheme="majorEastAsia" w:eastAsiaTheme="majorEastAsia" w:hAnsiTheme="majorEastAsia" w:hint="eastAsia"/>
                <w:color w:val="FFFFFF" w:themeColor="background1"/>
                <w:spacing w:val="3"/>
                <w:w w:val="43"/>
                <w:kern w:val="0"/>
                <w:sz w:val="12"/>
                <w:fitText w:val="158" w:id="-2125760256"/>
              </w:rPr>
              <w:t>ジ</w:t>
            </w:r>
          </w:p>
        </w:tc>
        <w:tc>
          <w:tcPr>
            <w:tcW w:w="283" w:type="dxa"/>
            <w:tcBorders>
              <w:bottom w:val="single" w:sz="4" w:space="0" w:color="auto"/>
            </w:tcBorders>
            <w:shd w:val="clear" w:color="auto" w:fill="808080" w:themeFill="background1" w:themeFillShade="80"/>
            <w:tcFitText/>
            <w:vAlign w:val="center"/>
          </w:tcPr>
          <w:p w14:paraId="6311C38B" w14:textId="77777777" w:rsidR="001A66A0" w:rsidRPr="00F21F0E" w:rsidRDefault="001A66A0" w:rsidP="001A66A0">
            <w:pPr>
              <w:snapToGrid w:val="0"/>
              <w:jc w:val="center"/>
              <w:rPr>
                <w:rFonts w:asciiTheme="majorEastAsia" w:eastAsiaTheme="majorEastAsia" w:hAnsiTheme="majorEastAsia"/>
                <w:color w:val="FFFFFF" w:themeColor="background1"/>
                <w:sz w:val="12"/>
              </w:rPr>
            </w:pPr>
            <w:r w:rsidRPr="00F45235">
              <w:rPr>
                <w:rFonts w:asciiTheme="majorEastAsia" w:eastAsiaTheme="majorEastAsia" w:hAnsiTheme="majorEastAsia"/>
                <w:color w:val="FFFFFF" w:themeColor="background1"/>
                <w:spacing w:val="12"/>
                <w:kern w:val="0"/>
                <w:sz w:val="12"/>
              </w:rPr>
              <w:t>重</w:t>
            </w:r>
            <w:r w:rsidRPr="00F45235">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3B879286" w14:textId="77777777" w:rsidR="001A66A0" w:rsidRPr="00F21F0E" w:rsidRDefault="001A66A0" w:rsidP="001A66A0">
            <w:pPr>
              <w:snapToGrid w:val="0"/>
              <w:jc w:val="center"/>
              <w:rPr>
                <w:rFonts w:asciiTheme="majorEastAsia" w:eastAsiaTheme="majorEastAsia" w:hAnsiTheme="majorEastAsia"/>
                <w:color w:val="FFFFFF" w:themeColor="background1"/>
                <w:sz w:val="12"/>
              </w:rPr>
            </w:pPr>
            <w:r w:rsidRPr="00F45235">
              <w:rPr>
                <w:rFonts w:asciiTheme="majorEastAsia" w:eastAsiaTheme="majorEastAsia" w:hAnsiTheme="majorEastAsia"/>
                <w:color w:val="FFFFFF" w:themeColor="background1"/>
                <w:spacing w:val="12"/>
                <w:kern w:val="0"/>
                <w:sz w:val="12"/>
              </w:rPr>
              <w:t>記</w:t>
            </w:r>
            <w:r w:rsidRPr="00F45235">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nil"/>
            </w:tcBorders>
            <w:shd w:val="clear" w:color="auto" w:fill="808080" w:themeFill="background1" w:themeFillShade="80"/>
            <w:vAlign w:val="center"/>
          </w:tcPr>
          <w:p w14:paraId="5B0CEF27" w14:textId="23F7325D" w:rsidR="001A66A0" w:rsidRPr="0096102B" w:rsidRDefault="00433B52" w:rsidP="001A66A0">
            <w:pPr>
              <w:jc w:val="center"/>
              <w:rPr>
                <w:rFonts w:asciiTheme="majorEastAsia" w:eastAsiaTheme="majorEastAsia" w:hAnsiTheme="majorEastAsia"/>
                <w:b/>
                <w:color w:val="FFFFFF" w:themeColor="background1"/>
                <w:sz w:val="22"/>
              </w:rPr>
            </w:pPr>
            <w:r>
              <w:rPr>
                <w:rFonts w:asciiTheme="majorEastAsia" w:eastAsiaTheme="majorEastAsia" w:hAnsiTheme="majorEastAsia"/>
                <w:b/>
                <w:color w:val="FFFFFF" w:themeColor="background1"/>
                <w:sz w:val="18"/>
              </w:rPr>
              <w:t>おおむね満足できる児童への評価と方法</w:t>
            </w:r>
          </w:p>
        </w:tc>
        <w:tc>
          <w:tcPr>
            <w:tcW w:w="652" w:type="dxa"/>
            <w:tcBorders>
              <w:left w:val="nil"/>
              <w:bottom w:val="single" w:sz="4" w:space="0" w:color="auto"/>
              <w:right w:val="single" w:sz="4" w:space="0" w:color="auto"/>
            </w:tcBorders>
            <w:shd w:val="clear" w:color="auto" w:fill="808080" w:themeFill="background1" w:themeFillShade="80"/>
            <w:vAlign w:val="center"/>
          </w:tcPr>
          <w:p w14:paraId="1A3F8828" w14:textId="77777777" w:rsidR="001A66A0" w:rsidRPr="0096102B" w:rsidRDefault="001A66A0" w:rsidP="001A66A0">
            <w:pPr>
              <w:jc w:val="center"/>
              <w:rPr>
                <w:color w:val="FFFFFF" w:themeColor="background1"/>
                <w:sz w:val="22"/>
              </w:rPr>
            </w:pPr>
          </w:p>
        </w:tc>
        <w:tc>
          <w:tcPr>
            <w:tcW w:w="652" w:type="dxa"/>
            <w:tcBorders>
              <w:left w:val="single" w:sz="4" w:space="0" w:color="auto"/>
              <w:bottom w:val="single" w:sz="4" w:space="0" w:color="auto"/>
              <w:right w:val="nil"/>
            </w:tcBorders>
            <w:shd w:val="clear" w:color="auto" w:fill="808080" w:themeFill="background1" w:themeFillShade="80"/>
            <w:vAlign w:val="center"/>
          </w:tcPr>
          <w:p w14:paraId="125729F8" w14:textId="77777777" w:rsidR="001A66A0" w:rsidRPr="0096102B" w:rsidRDefault="001A66A0" w:rsidP="001A66A0">
            <w:pPr>
              <w:jc w:val="center"/>
              <w:rPr>
                <w:color w:val="FFFFFF" w:themeColor="background1"/>
                <w:sz w:val="22"/>
              </w:rPr>
            </w:pPr>
          </w:p>
        </w:tc>
        <w:tc>
          <w:tcPr>
            <w:tcW w:w="4344" w:type="dxa"/>
            <w:tcBorders>
              <w:left w:val="nil"/>
              <w:bottom w:val="single" w:sz="4" w:space="0" w:color="auto"/>
            </w:tcBorders>
            <w:shd w:val="clear" w:color="auto" w:fill="808080" w:themeFill="background1" w:themeFillShade="80"/>
            <w:vAlign w:val="center"/>
          </w:tcPr>
          <w:p w14:paraId="34F1D4DA" w14:textId="77777777" w:rsidR="001A66A0" w:rsidRPr="0096102B" w:rsidRDefault="001A66A0" w:rsidP="001A66A0">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83" w:type="dxa"/>
            <w:tcBorders>
              <w:bottom w:val="single" w:sz="4" w:space="0" w:color="auto"/>
              <w:right w:val="nil"/>
            </w:tcBorders>
            <w:shd w:val="clear" w:color="auto" w:fill="808080" w:themeFill="background1" w:themeFillShade="80"/>
            <w:vAlign w:val="center"/>
          </w:tcPr>
          <w:p w14:paraId="3C7F8D28" w14:textId="77777777" w:rsidR="001A66A0" w:rsidRPr="0096102B" w:rsidRDefault="001A66A0" w:rsidP="001A66A0">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20" w:type="dxa"/>
            <w:tcBorders>
              <w:left w:val="nil"/>
              <w:bottom w:val="single" w:sz="4" w:space="0" w:color="auto"/>
            </w:tcBorders>
            <w:shd w:val="clear" w:color="auto" w:fill="808080" w:themeFill="background1" w:themeFillShade="80"/>
          </w:tcPr>
          <w:p w14:paraId="045708D5" w14:textId="77777777" w:rsidR="001A66A0" w:rsidRDefault="001A66A0" w:rsidP="001A66A0">
            <w:pPr>
              <w:snapToGrid w:val="0"/>
              <w:spacing w:line="120" w:lineRule="exact"/>
            </w:pPr>
          </w:p>
        </w:tc>
      </w:tr>
      <w:tr w:rsidR="001A66A0" w14:paraId="2034C4FA" w14:textId="77777777" w:rsidTr="001A66A0">
        <w:trPr>
          <w:trHeight w:val="57"/>
        </w:trPr>
        <w:tc>
          <w:tcPr>
            <w:tcW w:w="3589" w:type="dxa"/>
            <w:gridSpan w:val="2"/>
            <w:tcBorders>
              <w:bottom w:val="nil"/>
            </w:tcBorders>
          </w:tcPr>
          <w:p w14:paraId="3B8A2BEE" w14:textId="77777777" w:rsidR="001A66A0" w:rsidRPr="009D4699" w:rsidRDefault="001A66A0" w:rsidP="001A66A0">
            <w:pPr>
              <w:snapToGrid w:val="0"/>
              <w:spacing w:line="120" w:lineRule="exact"/>
              <w:rPr>
                <w:rFonts w:asciiTheme="majorEastAsia" w:eastAsiaTheme="majorEastAsia" w:hAnsiTheme="majorEastAsia"/>
                <w:sz w:val="6"/>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652096" behindDoc="0" locked="0" layoutInCell="1" allowOverlap="1" wp14:anchorId="3F14A26F" wp14:editId="26A47BE7">
                      <wp:simplePos x="0" y="0"/>
                      <wp:positionH relativeFrom="column">
                        <wp:posOffset>97790</wp:posOffset>
                      </wp:positionH>
                      <wp:positionV relativeFrom="line">
                        <wp:posOffset>71120</wp:posOffset>
                      </wp:positionV>
                      <wp:extent cx="11817985" cy="114300"/>
                      <wp:effectExtent l="0" t="0" r="0" b="12700"/>
                      <wp:wrapNone/>
                      <wp:docPr id="472" name="グループ化 472"/>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473" name="グループ化 473"/>
                              <wpg:cNvGrpSpPr/>
                              <wpg:grpSpPr>
                                <a:xfrm>
                                  <a:off x="0" y="0"/>
                                  <a:ext cx="107950" cy="107950"/>
                                  <a:chOff x="0" y="0"/>
                                  <a:chExt cx="107950" cy="107950"/>
                                </a:xfrm>
                              </wpg:grpSpPr>
                              <wps:wsp>
                                <wps:cNvPr id="474" name="角丸四角形 474"/>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5" name="テキスト ボックス 475"/>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78354A" w14:textId="77777777" w:rsidR="00477D54" w:rsidRPr="000674B1" w:rsidRDefault="00477D54" w:rsidP="001A66A0">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476" name="グループ化 476"/>
                              <wpg:cNvGrpSpPr/>
                              <wpg:grpSpPr>
                                <a:xfrm>
                                  <a:off x="121335" y="0"/>
                                  <a:ext cx="11696707" cy="114300"/>
                                  <a:chOff x="-7" y="0"/>
                                  <a:chExt cx="11696707" cy="114300"/>
                                </a:xfrm>
                              </wpg:grpSpPr>
                              <wps:wsp>
                                <wps:cNvPr id="477" name="正方形/長方形 477"/>
                                <wps:cNvSpPr/>
                                <wps:spPr>
                                  <a:xfrm>
                                    <a:off x="0" y="0"/>
                                    <a:ext cx="1169670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8" name="テキスト ボックス 478"/>
                                <wps:cNvSpPr txBox="1"/>
                                <wps:spPr>
                                  <a:xfrm>
                                    <a:off x="-7" y="0"/>
                                    <a:ext cx="792004"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EE14737" w14:textId="0A86881D" w:rsidR="00477D54" w:rsidRPr="00574A35" w:rsidRDefault="00477D54" w:rsidP="001A66A0">
                                      <w:pPr>
                                        <w:snapToGrid w:val="0"/>
                                        <w:spacing w:line="160" w:lineRule="exact"/>
                                        <w:rPr>
                                          <w:rFonts w:asciiTheme="majorEastAsia" w:eastAsiaTheme="majorEastAsia" w:hAnsiTheme="majorEastAsia"/>
                                          <w:sz w:val="14"/>
                                          <w:szCs w:val="16"/>
                                        </w:rPr>
                                      </w:pPr>
                                      <w:r w:rsidRPr="00635F27">
                                        <w:rPr>
                                          <w:rFonts w:asciiTheme="majorEastAsia" w:eastAsiaTheme="majorEastAsia" w:hAnsiTheme="majorEastAsia" w:hint="eastAsia"/>
                                          <w:sz w:val="14"/>
                                          <w:szCs w:val="16"/>
                                        </w:rPr>
                                        <w:t>水を熱したとき</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F14A26F" id="グループ化 472" o:spid="_x0000_s1414" style="position:absolute;left:0;text-align:left;margin-left:7.7pt;margin-top:5.6pt;width:930.55pt;height:9pt;z-index:251652096;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">
                      <v:group id="グループ化 473" o:spid="_x0000_s1415"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">
                        <v:roundrect id="角丸四角形 474" o:spid="_x0000_s1416"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" fillcolor="black [3200]" strokecolor="black [1600]" strokeweight="2pt"/>
                        <v:shape id="テキスト ボックス 475" o:spid="_x0000_s1417"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" filled="f" stroked="f" strokeweight=".5pt">
                          <v:textbox inset="0,0,0,0">
                            <w:txbxContent>
                              <w:p w14:paraId="1A78354A" w14:textId="77777777" w:rsidR="00477D54" w:rsidRPr="000674B1" w:rsidRDefault="00477D54" w:rsidP="001A66A0">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group id="グループ化 476" o:spid="_x0000_s1418"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">
                        <v:rect id="正方形/長方形 477" o:spid="_x0000_s1419"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" fillcolor="#5a5a5a [2109]" stroked="f" strokeweight="2pt">
                          <v:fill color2="white [3212]" angle="90" colors="0 #595959;38666f #c4c4c4;62259f white" focus="100%" type="gradient"/>
                        </v:rect>
                        <v:shape id="テキスト ボックス 478" o:spid="_x0000_s1420" type="#_x0000_t202" style="position:absolute;width:7919;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" fillcolor="white [3212]" stroked="f" strokeweight=".5pt">
                          <v:textbox inset="1mm,0,0,0">
                            <w:txbxContent>
                              <w:p w14:paraId="0EE14737" w14:textId="0A86881D" w:rsidR="00477D54" w:rsidRPr="00574A35" w:rsidRDefault="00477D54" w:rsidP="001A66A0">
                                <w:pPr>
                                  <w:snapToGrid w:val="0"/>
                                  <w:spacing w:line="160" w:lineRule="exact"/>
                                  <w:rPr>
                                    <w:rFonts w:asciiTheme="majorEastAsia" w:eastAsiaTheme="majorEastAsia" w:hAnsiTheme="majorEastAsia"/>
                                    <w:sz w:val="14"/>
                                    <w:szCs w:val="16"/>
                                  </w:rPr>
                                </w:pPr>
                                <w:r w:rsidRPr="00635F27">
                                  <w:rPr>
                                    <w:rFonts w:asciiTheme="majorEastAsia" w:eastAsiaTheme="majorEastAsia" w:hAnsiTheme="majorEastAsia" w:hint="eastAsia"/>
                                    <w:sz w:val="14"/>
                                    <w:szCs w:val="16"/>
                                  </w:rPr>
                                  <w:t>水を熱したとき</w:t>
                                </w:r>
                              </w:p>
                            </w:txbxContent>
                          </v:textbox>
                        </v:shape>
                      </v:group>
                      <w10:wrap anchory="line"/>
                    </v:group>
                  </w:pict>
                </mc:Fallback>
              </mc:AlternateContent>
            </w:r>
          </w:p>
        </w:tc>
        <w:tc>
          <w:tcPr>
            <w:tcW w:w="283" w:type="dxa"/>
            <w:tcBorders>
              <w:bottom w:val="nil"/>
            </w:tcBorders>
          </w:tcPr>
          <w:p w14:paraId="3EC41357" w14:textId="77777777" w:rsidR="001A66A0" w:rsidRPr="009D4699" w:rsidRDefault="001A66A0" w:rsidP="001A66A0">
            <w:pPr>
              <w:snapToGrid w:val="0"/>
              <w:spacing w:line="120" w:lineRule="exact"/>
              <w:rPr>
                <w:rFonts w:asciiTheme="majorEastAsia" w:eastAsiaTheme="majorEastAsia" w:hAnsiTheme="majorEastAsia"/>
                <w:sz w:val="6"/>
              </w:rPr>
            </w:pPr>
          </w:p>
        </w:tc>
        <w:tc>
          <w:tcPr>
            <w:tcW w:w="283" w:type="dxa"/>
            <w:tcBorders>
              <w:bottom w:val="nil"/>
            </w:tcBorders>
          </w:tcPr>
          <w:p w14:paraId="0326CE32" w14:textId="77777777" w:rsidR="001A66A0" w:rsidRPr="009D4699" w:rsidRDefault="001A66A0" w:rsidP="001A66A0">
            <w:pPr>
              <w:snapToGrid w:val="0"/>
              <w:spacing w:line="120" w:lineRule="exact"/>
              <w:rPr>
                <w:rFonts w:asciiTheme="majorEastAsia" w:eastAsiaTheme="majorEastAsia" w:hAnsiTheme="majorEastAsia"/>
                <w:sz w:val="6"/>
              </w:rPr>
            </w:pPr>
          </w:p>
        </w:tc>
        <w:tc>
          <w:tcPr>
            <w:tcW w:w="283" w:type="dxa"/>
            <w:tcBorders>
              <w:bottom w:val="nil"/>
            </w:tcBorders>
          </w:tcPr>
          <w:p w14:paraId="02C102A0" w14:textId="77777777" w:rsidR="001A66A0" w:rsidRPr="009D4699" w:rsidRDefault="001A66A0" w:rsidP="001A66A0">
            <w:pPr>
              <w:snapToGrid w:val="0"/>
              <w:spacing w:line="120" w:lineRule="exact"/>
              <w:rPr>
                <w:rFonts w:asciiTheme="majorEastAsia" w:eastAsiaTheme="majorEastAsia" w:hAnsiTheme="majorEastAsia"/>
                <w:sz w:val="6"/>
              </w:rPr>
            </w:pPr>
          </w:p>
        </w:tc>
        <w:tc>
          <w:tcPr>
            <w:tcW w:w="283" w:type="dxa"/>
            <w:tcBorders>
              <w:bottom w:val="nil"/>
            </w:tcBorders>
          </w:tcPr>
          <w:p w14:paraId="418E58EB" w14:textId="77777777" w:rsidR="001A66A0" w:rsidRPr="009D4699" w:rsidRDefault="001A66A0" w:rsidP="001A66A0">
            <w:pPr>
              <w:snapToGrid w:val="0"/>
              <w:spacing w:line="120" w:lineRule="exact"/>
              <w:rPr>
                <w:rFonts w:asciiTheme="majorEastAsia" w:eastAsiaTheme="majorEastAsia" w:hAnsiTheme="majorEastAsia"/>
                <w:sz w:val="6"/>
              </w:rPr>
            </w:pPr>
          </w:p>
        </w:tc>
        <w:tc>
          <w:tcPr>
            <w:tcW w:w="4056" w:type="dxa"/>
            <w:tcBorders>
              <w:bottom w:val="nil"/>
              <w:right w:val="nil"/>
            </w:tcBorders>
          </w:tcPr>
          <w:p w14:paraId="0CF600F7" w14:textId="77777777" w:rsidR="001A66A0" w:rsidRPr="009D4699" w:rsidRDefault="001A66A0" w:rsidP="001A66A0">
            <w:pPr>
              <w:snapToGrid w:val="0"/>
              <w:spacing w:line="120" w:lineRule="exact"/>
              <w:rPr>
                <w:rFonts w:asciiTheme="majorEastAsia" w:eastAsiaTheme="majorEastAsia" w:hAnsiTheme="majorEastAsia"/>
                <w:sz w:val="6"/>
              </w:rPr>
            </w:pPr>
          </w:p>
        </w:tc>
        <w:tc>
          <w:tcPr>
            <w:tcW w:w="652" w:type="dxa"/>
            <w:tcBorders>
              <w:left w:val="nil"/>
              <w:bottom w:val="nil"/>
            </w:tcBorders>
          </w:tcPr>
          <w:p w14:paraId="548FCE82" w14:textId="77777777" w:rsidR="001A66A0" w:rsidRPr="009D4699" w:rsidRDefault="001A66A0" w:rsidP="001A66A0">
            <w:pPr>
              <w:snapToGrid w:val="0"/>
              <w:spacing w:line="120" w:lineRule="exact"/>
              <w:rPr>
                <w:rFonts w:asciiTheme="majorEastAsia" w:eastAsiaTheme="majorEastAsia" w:hAnsiTheme="majorEastAsia"/>
                <w:sz w:val="6"/>
              </w:rPr>
            </w:pPr>
          </w:p>
        </w:tc>
        <w:tc>
          <w:tcPr>
            <w:tcW w:w="652" w:type="dxa"/>
            <w:tcBorders>
              <w:bottom w:val="nil"/>
              <w:right w:val="nil"/>
            </w:tcBorders>
          </w:tcPr>
          <w:p w14:paraId="2BF235B5" w14:textId="77777777" w:rsidR="001A66A0" w:rsidRPr="009D4699" w:rsidRDefault="001A66A0" w:rsidP="001A66A0">
            <w:pPr>
              <w:snapToGrid w:val="0"/>
              <w:spacing w:line="120" w:lineRule="exact"/>
              <w:rPr>
                <w:rFonts w:asciiTheme="majorEastAsia" w:eastAsiaTheme="majorEastAsia" w:hAnsiTheme="majorEastAsia"/>
                <w:sz w:val="6"/>
              </w:rPr>
            </w:pPr>
          </w:p>
        </w:tc>
        <w:tc>
          <w:tcPr>
            <w:tcW w:w="4344" w:type="dxa"/>
            <w:tcBorders>
              <w:left w:val="nil"/>
              <w:bottom w:val="nil"/>
            </w:tcBorders>
          </w:tcPr>
          <w:p w14:paraId="06032A7D" w14:textId="77777777" w:rsidR="001A66A0" w:rsidRPr="009D4699" w:rsidRDefault="001A66A0" w:rsidP="001A66A0">
            <w:pPr>
              <w:snapToGrid w:val="0"/>
              <w:spacing w:line="120" w:lineRule="exact"/>
              <w:rPr>
                <w:rFonts w:asciiTheme="majorEastAsia" w:eastAsiaTheme="majorEastAsia" w:hAnsiTheme="majorEastAsia"/>
                <w:sz w:val="6"/>
              </w:rPr>
            </w:pPr>
          </w:p>
        </w:tc>
        <w:tc>
          <w:tcPr>
            <w:tcW w:w="4383" w:type="dxa"/>
            <w:tcBorders>
              <w:bottom w:val="nil"/>
              <w:right w:val="nil"/>
            </w:tcBorders>
            <w:shd w:val="clear" w:color="auto" w:fill="auto"/>
          </w:tcPr>
          <w:p w14:paraId="4281A6B2" w14:textId="77777777" w:rsidR="001A66A0" w:rsidRPr="009D4699" w:rsidRDefault="001A66A0" w:rsidP="001A66A0">
            <w:pPr>
              <w:snapToGrid w:val="0"/>
              <w:spacing w:line="120" w:lineRule="exact"/>
              <w:rPr>
                <w:rFonts w:asciiTheme="majorEastAsia" w:eastAsiaTheme="majorEastAsia" w:hAnsiTheme="majorEastAsia"/>
                <w:sz w:val="6"/>
              </w:rPr>
            </w:pPr>
          </w:p>
        </w:tc>
        <w:tc>
          <w:tcPr>
            <w:tcW w:w="120" w:type="dxa"/>
            <w:tcBorders>
              <w:left w:val="nil"/>
              <w:bottom w:val="nil"/>
            </w:tcBorders>
            <w:shd w:val="clear" w:color="auto" w:fill="auto"/>
          </w:tcPr>
          <w:p w14:paraId="02E4D7BB" w14:textId="77777777" w:rsidR="001A66A0" w:rsidRPr="009D4699" w:rsidRDefault="001A66A0" w:rsidP="001A66A0">
            <w:pPr>
              <w:snapToGrid w:val="0"/>
              <w:spacing w:line="120" w:lineRule="exact"/>
              <w:rPr>
                <w:rFonts w:asciiTheme="majorEastAsia" w:eastAsiaTheme="majorEastAsia" w:hAnsiTheme="majorEastAsia"/>
                <w:sz w:val="6"/>
              </w:rPr>
            </w:pPr>
          </w:p>
        </w:tc>
      </w:tr>
      <w:tr w:rsidR="001A66A0" w14:paraId="49E1DDFB" w14:textId="77777777" w:rsidTr="001A66A0">
        <w:trPr>
          <w:trHeight w:val="227"/>
        </w:trPr>
        <w:tc>
          <w:tcPr>
            <w:tcW w:w="104" w:type="dxa"/>
            <w:vMerge w:val="restart"/>
            <w:tcBorders>
              <w:top w:val="nil"/>
              <w:bottom w:val="nil"/>
              <w:right w:val="nil"/>
            </w:tcBorders>
          </w:tcPr>
          <w:p w14:paraId="23756C76" w14:textId="77777777" w:rsidR="001A66A0" w:rsidRPr="009D4699" w:rsidRDefault="001A66A0" w:rsidP="001A66A0">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Pr>
          <w:p w14:paraId="6ACEB9D7" w14:textId="77777777" w:rsidR="001A66A0" w:rsidRPr="00301A60" w:rsidRDefault="001A66A0" w:rsidP="001A66A0">
            <w:pPr>
              <w:snapToGrid w:val="0"/>
              <w:spacing w:line="100" w:lineRule="exact"/>
              <w:rPr>
                <w:rFonts w:asciiTheme="majorEastAsia" w:eastAsiaTheme="majorEastAsia" w:hAnsiTheme="majorEastAsia"/>
                <w:sz w:val="14"/>
                <w:szCs w:val="14"/>
              </w:rPr>
            </w:pPr>
          </w:p>
        </w:tc>
        <w:tc>
          <w:tcPr>
            <w:tcW w:w="283" w:type="dxa"/>
            <w:tcBorders>
              <w:top w:val="nil"/>
              <w:bottom w:val="nil"/>
            </w:tcBorders>
          </w:tcPr>
          <w:p w14:paraId="17BC582E" w14:textId="77777777" w:rsidR="001A66A0" w:rsidRPr="00301A60" w:rsidRDefault="001A66A0" w:rsidP="001A66A0">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2F8FA5EB" w14:textId="77777777" w:rsidR="001A66A0" w:rsidRPr="00301A60" w:rsidRDefault="001A66A0" w:rsidP="001A66A0">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34DCED9B" w14:textId="77777777" w:rsidR="001A66A0" w:rsidRPr="00301A60" w:rsidRDefault="001A66A0" w:rsidP="001A66A0">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1A9426DB" w14:textId="77777777" w:rsidR="001A66A0" w:rsidRPr="00301A60" w:rsidRDefault="001A66A0" w:rsidP="001A66A0">
            <w:pPr>
              <w:snapToGrid w:val="0"/>
              <w:spacing w:line="40" w:lineRule="exact"/>
              <w:rPr>
                <w:rFonts w:asciiTheme="majorEastAsia" w:eastAsiaTheme="majorEastAsia" w:hAnsiTheme="majorEastAsia"/>
                <w:sz w:val="14"/>
                <w:szCs w:val="14"/>
              </w:rPr>
            </w:pPr>
          </w:p>
        </w:tc>
        <w:tc>
          <w:tcPr>
            <w:tcW w:w="4056" w:type="dxa"/>
            <w:tcBorders>
              <w:top w:val="nil"/>
              <w:bottom w:val="nil"/>
              <w:right w:val="nil"/>
            </w:tcBorders>
          </w:tcPr>
          <w:p w14:paraId="40A36757" w14:textId="77777777" w:rsidR="001A66A0" w:rsidRPr="00301A60" w:rsidRDefault="001A66A0" w:rsidP="001A66A0">
            <w:pPr>
              <w:snapToGrid w:val="0"/>
              <w:spacing w:line="100" w:lineRule="exact"/>
              <w:rPr>
                <w:rFonts w:asciiTheme="majorEastAsia" w:eastAsiaTheme="majorEastAsia" w:hAnsiTheme="majorEastAsia"/>
                <w:sz w:val="14"/>
                <w:szCs w:val="14"/>
              </w:rPr>
            </w:pPr>
          </w:p>
        </w:tc>
        <w:tc>
          <w:tcPr>
            <w:tcW w:w="652" w:type="dxa"/>
            <w:tcBorders>
              <w:top w:val="nil"/>
              <w:left w:val="nil"/>
              <w:bottom w:val="nil"/>
            </w:tcBorders>
          </w:tcPr>
          <w:p w14:paraId="57C04EE5" w14:textId="77777777" w:rsidR="001A66A0" w:rsidRPr="00301A60" w:rsidRDefault="001A66A0" w:rsidP="001A66A0">
            <w:pPr>
              <w:snapToGrid w:val="0"/>
              <w:spacing w:line="100" w:lineRule="exact"/>
              <w:rPr>
                <w:rFonts w:asciiTheme="majorEastAsia" w:eastAsiaTheme="majorEastAsia" w:hAnsiTheme="majorEastAsia"/>
                <w:sz w:val="14"/>
                <w:szCs w:val="14"/>
              </w:rPr>
            </w:pPr>
          </w:p>
        </w:tc>
        <w:tc>
          <w:tcPr>
            <w:tcW w:w="652" w:type="dxa"/>
            <w:tcBorders>
              <w:top w:val="nil"/>
              <w:bottom w:val="nil"/>
              <w:right w:val="nil"/>
            </w:tcBorders>
          </w:tcPr>
          <w:p w14:paraId="079F7C50" w14:textId="77777777" w:rsidR="001A66A0" w:rsidRPr="00301A60" w:rsidRDefault="001A66A0" w:rsidP="001A66A0">
            <w:pPr>
              <w:snapToGrid w:val="0"/>
              <w:spacing w:line="100" w:lineRule="exact"/>
              <w:rPr>
                <w:rFonts w:asciiTheme="majorEastAsia" w:eastAsiaTheme="majorEastAsia" w:hAnsiTheme="majorEastAsia"/>
                <w:sz w:val="14"/>
                <w:szCs w:val="14"/>
              </w:rPr>
            </w:pPr>
          </w:p>
        </w:tc>
        <w:tc>
          <w:tcPr>
            <w:tcW w:w="4344" w:type="dxa"/>
            <w:tcBorders>
              <w:top w:val="nil"/>
              <w:left w:val="nil"/>
              <w:bottom w:val="nil"/>
            </w:tcBorders>
          </w:tcPr>
          <w:p w14:paraId="0C70C9BB" w14:textId="77777777" w:rsidR="001A66A0" w:rsidRPr="00301A60" w:rsidRDefault="001A66A0" w:rsidP="001A66A0">
            <w:pPr>
              <w:snapToGrid w:val="0"/>
              <w:spacing w:line="100" w:lineRule="exact"/>
              <w:rPr>
                <w:rFonts w:asciiTheme="majorEastAsia" w:eastAsiaTheme="majorEastAsia" w:hAnsiTheme="majorEastAsia"/>
                <w:sz w:val="14"/>
                <w:szCs w:val="14"/>
              </w:rPr>
            </w:pPr>
          </w:p>
        </w:tc>
        <w:tc>
          <w:tcPr>
            <w:tcW w:w="4383" w:type="dxa"/>
            <w:tcBorders>
              <w:top w:val="nil"/>
              <w:bottom w:val="nil"/>
              <w:right w:val="nil"/>
            </w:tcBorders>
            <w:shd w:val="clear" w:color="auto" w:fill="auto"/>
          </w:tcPr>
          <w:p w14:paraId="5DF7B50B" w14:textId="77777777" w:rsidR="001A66A0" w:rsidRPr="00301A60" w:rsidRDefault="001A66A0" w:rsidP="001A66A0">
            <w:pPr>
              <w:snapToGrid w:val="0"/>
              <w:spacing w:line="100" w:lineRule="exact"/>
              <w:rPr>
                <w:rFonts w:asciiTheme="majorEastAsia" w:eastAsiaTheme="majorEastAsia" w:hAnsiTheme="majorEastAsia"/>
                <w:sz w:val="14"/>
                <w:szCs w:val="14"/>
              </w:rPr>
            </w:pPr>
          </w:p>
        </w:tc>
        <w:tc>
          <w:tcPr>
            <w:tcW w:w="120" w:type="dxa"/>
            <w:tcBorders>
              <w:top w:val="nil"/>
              <w:left w:val="nil"/>
              <w:bottom w:val="nil"/>
            </w:tcBorders>
            <w:shd w:val="clear" w:color="auto" w:fill="auto"/>
          </w:tcPr>
          <w:p w14:paraId="02E943FC" w14:textId="77777777" w:rsidR="001A66A0" w:rsidRPr="00553402" w:rsidRDefault="001A66A0" w:rsidP="001A66A0">
            <w:pPr>
              <w:snapToGrid w:val="0"/>
              <w:spacing w:line="100" w:lineRule="exact"/>
              <w:rPr>
                <w:rFonts w:asciiTheme="majorEastAsia" w:eastAsiaTheme="majorEastAsia" w:hAnsiTheme="majorEastAsia"/>
                <w:sz w:val="14"/>
                <w:szCs w:val="8"/>
              </w:rPr>
            </w:pPr>
          </w:p>
        </w:tc>
      </w:tr>
      <w:tr w:rsidR="001A66A0" w14:paraId="42BC2AEA" w14:textId="77777777" w:rsidTr="001A66A0">
        <w:trPr>
          <w:cantSplit/>
          <w:trHeight w:val="624"/>
        </w:trPr>
        <w:tc>
          <w:tcPr>
            <w:tcW w:w="104" w:type="dxa"/>
            <w:vMerge/>
            <w:tcBorders>
              <w:bottom w:val="nil"/>
              <w:right w:val="nil"/>
            </w:tcBorders>
          </w:tcPr>
          <w:p w14:paraId="790DD24E" w14:textId="77777777" w:rsidR="001A66A0" w:rsidRPr="009D4699" w:rsidRDefault="001A66A0" w:rsidP="001A66A0">
            <w:pPr>
              <w:snapToGrid w:val="0"/>
              <w:ind w:leftChars="-100" w:left="-260" w:rightChars="-100" w:right="-260"/>
              <w:rPr>
                <w:rFonts w:asciiTheme="majorEastAsia" w:eastAsiaTheme="majorEastAsia" w:hAnsiTheme="majorEastAsia"/>
                <w:sz w:val="10"/>
                <w:szCs w:val="10"/>
              </w:rPr>
            </w:pPr>
          </w:p>
        </w:tc>
        <w:tc>
          <w:tcPr>
            <w:tcW w:w="3485" w:type="dxa"/>
            <w:tcBorders>
              <w:top w:val="nil"/>
              <w:left w:val="nil"/>
            </w:tcBorders>
            <w:tcMar>
              <w:top w:w="57" w:type="dxa"/>
              <w:left w:w="255" w:type="dxa"/>
              <w:bottom w:w="57" w:type="dxa"/>
              <w:right w:w="142" w:type="dxa"/>
            </w:tcMar>
          </w:tcPr>
          <w:p w14:paraId="1F9C422C" w14:textId="4B48A405" w:rsidR="00635F27" w:rsidRPr="00635F27" w:rsidRDefault="00635F27" w:rsidP="00635F27">
            <w:pPr>
              <w:widowControl/>
              <w:autoSpaceDE w:val="0"/>
              <w:autoSpaceDN w:val="0"/>
              <w:adjustRightInd w:val="0"/>
              <w:spacing w:line="200" w:lineRule="exact"/>
              <w:ind w:left="140" w:hangingChars="100" w:hanging="140"/>
              <w:jc w:val="left"/>
              <w:rPr>
                <w:rStyle w:val="ab"/>
              </w:rPr>
            </w:pPr>
            <w:r w:rsidRPr="00635F27">
              <w:rPr>
                <w:rStyle w:val="ab"/>
                <w:rFonts w:hint="eastAsia"/>
              </w:rPr>
              <w:t>・沸騰する前後の水の様子について、気づいたことや疑問に思ったことを話し合い</w:t>
            </w:r>
            <w:r w:rsidR="00B14E62">
              <w:rPr>
                <w:rStyle w:val="ab"/>
                <w:rFonts w:hint="eastAsia"/>
              </w:rPr>
              <w:t>、</w:t>
            </w:r>
            <w:r w:rsidRPr="00635F27">
              <w:rPr>
                <w:rStyle w:val="ab"/>
                <w:rFonts w:hint="eastAsia"/>
              </w:rPr>
              <w:t>熱したときの水の温度や様子の変化についての問題を見いだす。</w:t>
            </w:r>
          </w:p>
          <w:p w14:paraId="2249EF4D" w14:textId="48A35E69" w:rsidR="001A66A0" w:rsidRPr="000940C5" w:rsidRDefault="00635F27" w:rsidP="00635F27">
            <w:pPr>
              <w:widowControl/>
              <w:autoSpaceDE w:val="0"/>
              <w:autoSpaceDN w:val="0"/>
              <w:adjustRightInd w:val="0"/>
              <w:spacing w:line="200" w:lineRule="exact"/>
              <w:ind w:left="140" w:hangingChars="100" w:hanging="140"/>
              <w:jc w:val="left"/>
              <w:rPr>
                <w:rStyle w:val="ab"/>
              </w:rPr>
            </w:pPr>
            <w:r w:rsidRPr="00635F27">
              <w:rPr>
                <w:rStyle w:val="ab"/>
                <w:rFonts w:hint="eastAsia"/>
              </w:rPr>
              <w:t>・熱したときの水の温度や様子の変化ついて、これまでに学んだことや経験したことを基に予想する。</w:t>
            </w:r>
          </w:p>
        </w:tc>
        <w:tc>
          <w:tcPr>
            <w:tcW w:w="283" w:type="dxa"/>
            <w:tcBorders>
              <w:top w:val="nil"/>
              <w:bottom w:val="single" w:sz="4" w:space="0" w:color="auto"/>
            </w:tcBorders>
            <w:vAlign w:val="center"/>
          </w:tcPr>
          <w:p w14:paraId="096E2548" w14:textId="77777777" w:rsidR="001A66A0" w:rsidRPr="00321DF7" w:rsidRDefault="001A66A0"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nil"/>
              <w:bottom w:val="single" w:sz="4" w:space="0" w:color="auto"/>
            </w:tcBorders>
            <w:textDirection w:val="tbRlV"/>
            <w:vAlign w:val="center"/>
          </w:tcPr>
          <w:p w14:paraId="6198F97F" w14:textId="155C0FA2" w:rsidR="001A66A0" w:rsidRDefault="00635F27" w:rsidP="001A66A0">
            <w:pPr>
              <w:snapToGrid w:val="0"/>
              <w:spacing w:line="200" w:lineRule="exact"/>
              <w:ind w:left="113" w:right="113"/>
              <w:jc w:val="center"/>
              <w:rPr>
                <w:rFonts w:asciiTheme="majorEastAsia" w:eastAsiaTheme="majorEastAsia" w:hAnsiTheme="majorEastAsia"/>
                <w:sz w:val="14"/>
                <w:szCs w:val="14"/>
              </w:rPr>
            </w:pPr>
            <w:r w:rsidRPr="00635F27">
              <w:rPr>
                <w:rFonts w:asciiTheme="majorEastAsia" w:eastAsiaTheme="majorEastAsia" w:hAnsiTheme="majorEastAsia"/>
                <w:sz w:val="14"/>
                <w:szCs w:val="14"/>
                <w:eastAsianLayout w:id="2094758656" w:vert="1" w:vertCompress="1"/>
              </w:rPr>
              <w:t>158</w:t>
            </w:r>
            <w:r w:rsidR="001A66A0" w:rsidRPr="00553402">
              <w:rPr>
                <w:rFonts w:asciiTheme="majorEastAsia" w:eastAsiaTheme="majorEastAsia" w:hAnsiTheme="majorEastAsia" w:hint="eastAsia"/>
                <w:sz w:val="14"/>
                <w:szCs w:val="14"/>
              </w:rPr>
              <w:t>～</w:t>
            </w:r>
            <w:r w:rsidRPr="00635F27">
              <w:rPr>
                <w:rFonts w:asciiTheme="majorEastAsia" w:eastAsiaTheme="majorEastAsia" w:hAnsiTheme="majorEastAsia"/>
                <w:sz w:val="14"/>
                <w:szCs w:val="14"/>
                <w:eastAsianLayout w:id="2094759936" w:vert="1" w:vertCompress="1"/>
              </w:rPr>
              <w:t>160</w:t>
            </w:r>
          </w:p>
        </w:tc>
        <w:tc>
          <w:tcPr>
            <w:tcW w:w="283" w:type="dxa"/>
            <w:tcBorders>
              <w:top w:val="nil"/>
              <w:bottom w:val="single" w:sz="4" w:space="0" w:color="auto"/>
            </w:tcBorders>
            <w:vAlign w:val="center"/>
          </w:tcPr>
          <w:p w14:paraId="44A85BC5" w14:textId="77777777" w:rsidR="001A66A0" w:rsidRDefault="001A66A0"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nil"/>
              <w:bottom w:val="single" w:sz="4" w:space="0" w:color="auto"/>
            </w:tcBorders>
            <w:vAlign w:val="center"/>
          </w:tcPr>
          <w:p w14:paraId="09D57E38" w14:textId="77777777" w:rsidR="001A66A0" w:rsidRDefault="001A66A0" w:rsidP="001A66A0">
            <w:pPr>
              <w:snapToGrid w:val="0"/>
              <w:spacing w:line="200" w:lineRule="exact"/>
              <w:jc w:val="center"/>
              <w:rPr>
                <w:rFonts w:asciiTheme="majorEastAsia" w:eastAsiaTheme="majorEastAsia" w:hAnsiTheme="majorEastAsia"/>
                <w:sz w:val="14"/>
                <w:szCs w:val="14"/>
              </w:rPr>
            </w:pPr>
          </w:p>
        </w:tc>
        <w:tc>
          <w:tcPr>
            <w:tcW w:w="4056" w:type="dxa"/>
            <w:tcBorders>
              <w:top w:val="nil"/>
              <w:bottom w:val="single" w:sz="4" w:space="0" w:color="auto"/>
              <w:right w:val="nil"/>
            </w:tcBorders>
            <w:tcMar>
              <w:top w:w="57" w:type="dxa"/>
              <w:left w:w="142" w:type="dxa"/>
              <w:bottom w:w="57" w:type="dxa"/>
              <w:right w:w="142" w:type="dxa"/>
            </w:tcMar>
          </w:tcPr>
          <w:p w14:paraId="5E57E22A" w14:textId="782008E4" w:rsidR="001A66A0" w:rsidRPr="000940C5" w:rsidRDefault="00635F27" w:rsidP="00A82DCC">
            <w:pPr>
              <w:widowControl/>
              <w:tabs>
                <w:tab w:val="right" w:pos="3835"/>
              </w:tabs>
              <w:topLinePunct/>
              <w:autoSpaceDE w:val="0"/>
              <w:autoSpaceDN w:val="0"/>
              <w:adjustRightInd w:val="0"/>
              <w:spacing w:line="200" w:lineRule="exact"/>
              <w:jc w:val="left"/>
              <w:rPr>
                <w:rStyle w:val="ab"/>
              </w:rPr>
            </w:pPr>
            <w:r w:rsidRPr="00635F27">
              <w:rPr>
                <w:rFonts w:asciiTheme="majorEastAsia" w:eastAsiaTheme="majorEastAsia" w:hAnsiTheme="majorEastAsia" w:hint="eastAsia"/>
                <w:b/>
                <w:sz w:val="14"/>
                <w:szCs w:val="14"/>
              </w:rPr>
              <w:t>【思①】 水を熱したときの</w:t>
            </w:r>
            <w:r w:rsidR="00A82DCC" w:rsidRPr="00635F27">
              <w:rPr>
                <w:rFonts w:asciiTheme="majorEastAsia" w:eastAsiaTheme="majorEastAsia" w:hAnsiTheme="majorEastAsia" w:hint="eastAsia"/>
                <w:b/>
                <w:sz w:val="14"/>
                <w:szCs w:val="14"/>
              </w:rPr>
              <w:t>様子</w:t>
            </w:r>
            <w:r w:rsidRPr="00635F27">
              <w:rPr>
                <w:rFonts w:asciiTheme="majorEastAsia" w:eastAsiaTheme="majorEastAsia" w:hAnsiTheme="majorEastAsia" w:hint="eastAsia"/>
                <w:b/>
                <w:sz w:val="14"/>
                <w:szCs w:val="14"/>
              </w:rPr>
              <w:t>や</w:t>
            </w:r>
            <w:r w:rsidR="00A82DCC" w:rsidRPr="00635F27">
              <w:rPr>
                <w:rFonts w:asciiTheme="majorEastAsia" w:eastAsiaTheme="majorEastAsia" w:hAnsiTheme="majorEastAsia" w:hint="eastAsia"/>
                <w:b/>
                <w:sz w:val="14"/>
                <w:szCs w:val="14"/>
              </w:rPr>
              <w:t>温度</w:t>
            </w:r>
            <w:r w:rsidRPr="00635F27">
              <w:rPr>
                <w:rFonts w:asciiTheme="majorEastAsia" w:eastAsiaTheme="majorEastAsia" w:hAnsiTheme="majorEastAsia" w:hint="eastAsia"/>
                <w:b/>
                <w:sz w:val="14"/>
                <w:szCs w:val="14"/>
              </w:rPr>
              <w:t>について</w:t>
            </w:r>
            <w:r w:rsidR="00B14E62">
              <w:rPr>
                <w:rFonts w:asciiTheme="majorEastAsia" w:eastAsiaTheme="majorEastAsia" w:hAnsiTheme="majorEastAsia" w:hint="eastAsia"/>
                <w:b/>
                <w:sz w:val="14"/>
                <w:szCs w:val="14"/>
              </w:rPr>
              <w:t>、</w:t>
            </w:r>
            <w:r w:rsidRPr="00635F27">
              <w:rPr>
                <w:rFonts w:asciiTheme="majorEastAsia" w:eastAsiaTheme="majorEastAsia" w:hAnsiTheme="majorEastAsia" w:hint="eastAsia"/>
                <w:b/>
                <w:sz w:val="14"/>
                <w:szCs w:val="14"/>
              </w:rPr>
              <w:t>既習の内容や生活経験を基に</w:t>
            </w:r>
            <w:r w:rsidR="00B14E62">
              <w:rPr>
                <w:rFonts w:asciiTheme="majorEastAsia" w:eastAsiaTheme="majorEastAsia" w:hAnsiTheme="majorEastAsia" w:hint="eastAsia"/>
                <w:b/>
                <w:sz w:val="14"/>
                <w:szCs w:val="14"/>
              </w:rPr>
              <w:t>、</w:t>
            </w:r>
            <w:r w:rsidRPr="00635F27">
              <w:rPr>
                <w:rFonts w:asciiTheme="majorEastAsia" w:eastAsiaTheme="majorEastAsia" w:hAnsiTheme="majorEastAsia" w:hint="eastAsia"/>
                <w:b/>
                <w:sz w:val="14"/>
                <w:szCs w:val="14"/>
              </w:rPr>
              <w:t>根拠のある予想を発想し</w:t>
            </w:r>
            <w:r w:rsidR="00B14E62">
              <w:rPr>
                <w:rFonts w:asciiTheme="majorEastAsia" w:eastAsiaTheme="majorEastAsia" w:hAnsiTheme="majorEastAsia" w:hint="eastAsia"/>
                <w:b/>
                <w:sz w:val="14"/>
                <w:szCs w:val="14"/>
              </w:rPr>
              <w:t>、</w:t>
            </w:r>
            <w:r w:rsidRPr="00635F27">
              <w:rPr>
                <w:rFonts w:asciiTheme="majorEastAsia" w:eastAsiaTheme="majorEastAsia" w:hAnsiTheme="majorEastAsia" w:hint="eastAsia"/>
                <w:b/>
                <w:sz w:val="14"/>
                <w:szCs w:val="14"/>
              </w:rPr>
              <w:t>表現しているかを確認する。</w:t>
            </w:r>
            <w:r>
              <w:rPr>
                <w:rFonts w:asciiTheme="majorEastAsia" w:eastAsiaTheme="majorEastAsia" w:hAnsiTheme="majorEastAsia" w:hint="eastAsia"/>
                <w:b/>
                <w:sz w:val="14"/>
                <w:szCs w:val="14"/>
              </w:rPr>
              <w:t xml:space="preserve"> </w:t>
            </w:r>
            <w:r>
              <w:rPr>
                <w:rFonts w:asciiTheme="majorEastAsia" w:eastAsiaTheme="majorEastAsia" w:hAnsiTheme="majorEastAsia"/>
                <w:b/>
                <w:sz w:val="14"/>
                <w:szCs w:val="14"/>
              </w:rPr>
              <w:t xml:space="preserve">            </w:t>
            </w:r>
            <w:r w:rsidRPr="00635F27">
              <w:rPr>
                <w:rFonts w:asciiTheme="majorEastAsia" w:eastAsiaTheme="majorEastAsia" w:hAnsiTheme="majorEastAsia" w:hint="eastAsia"/>
                <w:b/>
                <w:sz w:val="14"/>
                <w:szCs w:val="14"/>
              </w:rPr>
              <w:t>【発言分析・記述分析】</w:t>
            </w:r>
          </w:p>
        </w:tc>
        <w:tc>
          <w:tcPr>
            <w:tcW w:w="652" w:type="dxa"/>
            <w:tcBorders>
              <w:top w:val="nil"/>
              <w:left w:val="nil"/>
              <w:bottom w:val="single" w:sz="4" w:space="0" w:color="auto"/>
            </w:tcBorders>
            <w:tcMar>
              <w:top w:w="57" w:type="dxa"/>
              <w:left w:w="142" w:type="dxa"/>
              <w:bottom w:w="57" w:type="dxa"/>
              <w:right w:w="142" w:type="dxa"/>
            </w:tcMar>
          </w:tcPr>
          <w:p w14:paraId="6C8C4B75" w14:textId="77777777" w:rsidR="001A66A0" w:rsidRPr="000940C5" w:rsidRDefault="001A66A0" w:rsidP="001A66A0">
            <w:pPr>
              <w:snapToGrid w:val="0"/>
              <w:spacing w:line="200" w:lineRule="exact"/>
              <w:rPr>
                <w:rStyle w:val="ab"/>
              </w:rPr>
            </w:pPr>
          </w:p>
        </w:tc>
        <w:tc>
          <w:tcPr>
            <w:tcW w:w="652" w:type="dxa"/>
            <w:tcBorders>
              <w:top w:val="nil"/>
              <w:bottom w:val="single" w:sz="4" w:space="0" w:color="auto"/>
              <w:right w:val="nil"/>
            </w:tcBorders>
            <w:tcMar>
              <w:top w:w="57" w:type="dxa"/>
              <w:left w:w="142" w:type="dxa"/>
              <w:bottom w:w="57" w:type="dxa"/>
              <w:right w:w="142" w:type="dxa"/>
            </w:tcMar>
          </w:tcPr>
          <w:p w14:paraId="5D37BE6A" w14:textId="77777777" w:rsidR="001A66A0" w:rsidRPr="000940C5" w:rsidRDefault="001A66A0" w:rsidP="001A66A0">
            <w:pPr>
              <w:snapToGrid w:val="0"/>
              <w:spacing w:line="200" w:lineRule="exact"/>
              <w:rPr>
                <w:rStyle w:val="ab"/>
              </w:rPr>
            </w:pPr>
          </w:p>
        </w:tc>
        <w:tc>
          <w:tcPr>
            <w:tcW w:w="4344" w:type="dxa"/>
            <w:tcBorders>
              <w:top w:val="nil"/>
              <w:left w:val="nil"/>
              <w:bottom w:val="single" w:sz="4" w:space="0" w:color="auto"/>
            </w:tcBorders>
            <w:tcMar>
              <w:top w:w="57" w:type="dxa"/>
              <w:left w:w="142" w:type="dxa"/>
              <w:bottom w:w="57" w:type="dxa"/>
              <w:right w:w="142" w:type="dxa"/>
            </w:tcMar>
          </w:tcPr>
          <w:p w14:paraId="3E90CC8A" w14:textId="09655414" w:rsidR="001A66A0" w:rsidRPr="000940C5" w:rsidRDefault="00635F27" w:rsidP="00A82DCC">
            <w:pPr>
              <w:widowControl/>
              <w:autoSpaceDE w:val="0"/>
              <w:autoSpaceDN w:val="0"/>
              <w:adjustRightInd w:val="0"/>
              <w:spacing w:line="200" w:lineRule="exact"/>
              <w:jc w:val="left"/>
              <w:rPr>
                <w:rStyle w:val="ab"/>
              </w:rPr>
            </w:pPr>
            <w:r w:rsidRPr="00635F27">
              <w:rPr>
                <w:rStyle w:val="ab"/>
                <w:rFonts w:hint="eastAsia"/>
              </w:rPr>
              <w:t>水を熱したときの</w:t>
            </w:r>
            <w:r w:rsidR="00A82DCC" w:rsidRPr="00A82DCC">
              <w:rPr>
                <w:rStyle w:val="ab"/>
                <w:rFonts w:hint="eastAsia"/>
              </w:rPr>
              <w:t>様子や温度</w:t>
            </w:r>
            <w:r w:rsidRPr="00635F27">
              <w:rPr>
                <w:rStyle w:val="ab"/>
                <w:rFonts w:hint="eastAsia"/>
              </w:rPr>
              <w:t>について</w:t>
            </w:r>
            <w:r w:rsidR="00B14E62">
              <w:rPr>
                <w:rStyle w:val="ab"/>
                <w:rFonts w:hint="eastAsia"/>
              </w:rPr>
              <w:t>、</w:t>
            </w:r>
            <w:r w:rsidRPr="00635F27">
              <w:rPr>
                <w:rStyle w:val="ab"/>
                <w:rFonts w:hint="eastAsia"/>
              </w:rPr>
              <w:t>生活経験の中から具体的な例を示して</w:t>
            </w:r>
            <w:r w:rsidR="00B14E62">
              <w:rPr>
                <w:rStyle w:val="ab"/>
                <w:rFonts w:hint="eastAsia"/>
              </w:rPr>
              <w:t>、</w:t>
            </w:r>
            <w:r w:rsidR="00A82DCC" w:rsidRPr="00A82DCC">
              <w:rPr>
                <w:rStyle w:val="ab"/>
                <w:rFonts w:hint="eastAsia"/>
              </w:rPr>
              <w:t>温度変化と関係付けるなどして</w:t>
            </w:r>
            <w:r w:rsidRPr="00635F27">
              <w:rPr>
                <w:rStyle w:val="ab"/>
                <w:rFonts w:hint="eastAsia"/>
              </w:rPr>
              <w:t>妥当な根拠に基づく予想を発想し</w:t>
            </w:r>
            <w:r w:rsidR="00B14E62">
              <w:rPr>
                <w:rStyle w:val="ab"/>
                <w:rFonts w:hint="eastAsia"/>
              </w:rPr>
              <w:t>、</w:t>
            </w:r>
            <w:r w:rsidRPr="00635F27">
              <w:rPr>
                <w:rStyle w:val="ab"/>
                <w:rFonts w:hint="eastAsia"/>
              </w:rPr>
              <w:t>表現している。</w:t>
            </w:r>
          </w:p>
        </w:tc>
        <w:tc>
          <w:tcPr>
            <w:tcW w:w="4383" w:type="dxa"/>
            <w:tcBorders>
              <w:top w:val="nil"/>
              <w:bottom w:val="single" w:sz="4" w:space="0" w:color="auto"/>
              <w:right w:val="nil"/>
            </w:tcBorders>
            <w:shd w:val="clear" w:color="auto" w:fill="auto"/>
            <w:tcMar>
              <w:top w:w="57" w:type="dxa"/>
              <w:left w:w="142" w:type="dxa"/>
              <w:bottom w:w="57" w:type="dxa"/>
              <w:right w:w="142" w:type="dxa"/>
            </w:tcMar>
          </w:tcPr>
          <w:p w14:paraId="5403906A" w14:textId="1724F8AD" w:rsidR="001A66A0" w:rsidRPr="000940C5" w:rsidRDefault="00635F27" w:rsidP="001A66A0">
            <w:pPr>
              <w:widowControl/>
              <w:autoSpaceDE w:val="0"/>
              <w:autoSpaceDN w:val="0"/>
              <w:adjustRightInd w:val="0"/>
              <w:spacing w:line="200" w:lineRule="exact"/>
              <w:jc w:val="left"/>
              <w:rPr>
                <w:rStyle w:val="ab"/>
              </w:rPr>
            </w:pPr>
            <w:r w:rsidRPr="00635F27">
              <w:rPr>
                <w:rStyle w:val="ab"/>
                <w:rFonts w:hint="eastAsia"/>
              </w:rPr>
              <w:t>教科書</w:t>
            </w:r>
            <w:r w:rsidRPr="00635F27">
              <w:rPr>
                <w:rStyle w:val="ab"/>
                <w:rFonts w:hint="eastAsia"/>
              </w:rPr>
              <w:t xml:space="preserve"> p.158</w:t>
            </w:r>
            <w:r w:rsidR="00A82DCC">
              <w:rPr>
                <w:rStyle w:val="ab"/>
              </w:rPr>
              <w:t xml:space="preserve"> </w:t>
            </w:r>
            <w:r w:rsidR="00A82DCC">
              <w:rPr>
                <w:rStyle w:val="ab"/>
                <w:rFonts w:hint="eastAsia"/>
              </w:rPr>
              <w:t>～</w:t>
            </w:r>
            <w:r w:rsidR="00A82DCC">
              <w:rPr>
                <w:rStyle w:val="ab"/>
                <w:rFonts w:hint="eastAsia"/>
              </w:rPr>
              <w:t xml:space="preserve"> </w:t>
            </w:r>
            <w:r w:rsidRPr="00635F27">
              <w:rPr>
                <w:rStyle w:val="ab"/>
                <w:rFonts w:hint="eastAsia"/>
              </w:rPr>
              <w:t xml:space="preserve">159 </w:t>
            </w:r>
            <w:r w:rsidR="00A82DCC">
              <w:rPr>
                <w:rStyle w:val="ab"/>
                <w:rFonts w:hint="eastAsia"/>
              </w:rPr>
              <w:t>の水を熱した写真を見て</w:t>
            </w:r>
            <w:r w:rsidR="00B14E62">
              <w:rPr>
                <w:rStyle w:val="ab"/>
                <w:rFonts w:hint="eastAsia"/>
              </w:rPr>
              <w:t>、</w:t>
            </w:r>
            <w:r w:rsidRPr="00635F27">
              <w:rPr>
                <w:rStyle w:val="ab"/>
                <w:rFonts w:hint="eastAsia"/>
              </w:rPr>
              <w:t>温度や状態変化に着目することができるように助言し</w:t>
            </w:r>
            <w:r w:rsidR="00B14E62">
              <w:rPr>
                <w:rStyle w:val="ab"/>
                <w:rFonts w:hint="eastAsia"/>
              </w:rPr>
              <w:t>、</w:t>
            </w:r>
            <w:r w:rsidRPr="00635F27">
              <w:rPr>
                <w:rStyle w:val="ab"/>
                <w:rFonts w:hint="eastAsia"/>
              </w:rPr>
              <w:t>それらについて</w:t>
            </w:r>
            <w:r w:rsidR="00B14E62">
              <w:rPr>
                <w:rStyle w:val="ab"/>
                <w:rFonts w:hint="eastAsia"/>
              </w:rPr>
              <w:t>、</w:t>
            </w:r>
            <w:r w:rsidRPr="00635F27">
              <w:rPr>
                <w:rStyle w:val="ab"/>
                <w:rFonts w:hint="eastAsia"/>
              </w:rPr>
              <w:t>生活経験などから自分なりの根拠をもって予想することができるように</w:t>
            </w:r>
            <w:r w:rsidR="00B14E62">
              <w:rPr>
                <w:rStyle w:val="ab"/>
                <w:rFonts w:hint="eastAsia"/>
              </w:rPr>
              <w:t>、</w:t>
            </w:r>
            <w:r w:rsidRPr="00635F27">
              <w:rPr>
                <w:rStyle w:val="ab"/>
                <w:rFonts w:hint="eastAsia"/>
              </w:rPr>
              <w:t>助言・援助する。</w:t>
            </w:r>
          </w:p>
        </w:tc>
        <w:tc>
          <w:tcPr>
            <w:tcW w:w="120" w:type="dxa"/>
            <w:tcBorders>
              <w:top w:val="nil"/>
              <w:left w:val="nil"/>
              <w:bottom w:val="nil"/>
            </w:tcBorders>
            <w:shd w:val="clear" w:color="auto" w:fill="auto"/>
          </w:tcPr>
          <w:p w14:paraId="27C81AE2" w14:textId="77777777" w:rsidR="001A66A0" w:rsidRDefault="001A66A0" w:rsidP="001A66A0"/>
        </w:tc>
      </w:tr>
      <w:tr w:rsidR="000F02FF" w14:paraId="26ED2365" w14:textId="77777777" w:rsidTr="00665D75">
        <w:trPr>
          <w:cantSplit/>
          <w:trHeight w:val="863"/>
        </w:trPr>
        <w:tc>
          <w:tcPr>
            <w:tcW w:w="104" w:type="dxa"/>
            <w:vMerge/>
            <w:tcBorders>
              <w:bottom w:val="nil"/>
              <w:right w:val="nil"/>
            </w:tcBorders>
          </w:tcPr>
          <w:p w14:paraId="47C7328B" w14:textId="77777777" w:rsidR="000F02FF" w:rsidRPr="009D4699" w:rsidRDefault="000F02FF" w:rsidP="00635F27">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14:paraId="6AF2A128" w14:textId="765006C2" w:rsidR="000F02FF" w:rsidRPr="00A82DCC" w:rsidRDefault="000F02FF" w:rsidP="00635F27">
            <w:pPr>
              <w:widowControl/>
              <w:tabs>
                <w:tab w:val="right" w:pos="3185"/>
              </w:tabs>
              <w:autoSpaceDE w:val="0"/>
              <w:autoSpaceDN w:val="0"/>
              <w:adjustRightInd w:val="0"/>
              <w:spacing w:line="200" w:lineRule="exact"/>
              <w:ind w:left="140" w:hangingChars="100" w:hanging="140"/>
              <w:jc w:val="left"/>
              <w:rPr>
                <w:rStyle w:val="ab"/>
              </w:rPr>
            </w:pPr>
            <w:r w:rsidRPr="00635F27">
              <w:rPr>
                <w:rStyle w:val="ab"/>
                <w:rFonts w:hint="eastAsia"/>
              </w:rPr>
              <w:t>・熱したときの水の様子や温度の変化を調べ</w:t>
            </w:r>
            <w:r w:rsidR="00B14E62">
              <w:rPr>
                <w:rStyle w:val="ab"/>
                <w:rFonts w:hint="eastAsia"/>
              </w:rPr>
              <w:t>、</w:t>
            </w:r>
            <w:r w:rsidRPr="00635F27">
              <w:rPr>
                <w:rStyle w:val="ab"/>
                <w:rFonts w:hint="eastAsia"/>
              </w:rPr>
              <w:t>表やグラフに整理する。</w:t>
            </w:r>
            <w:r w:rsidRPr="00635F27">
              <w:rPr>
                <w:rStyle w:val="ab"/>
                <w:rFonts w:hint="eastAsia"/>
              </w:rPr>
              <w:t xml:space="preserve"> </w:t>
            </w:r>
            <w:r w:rsidR="00A82DCC">
              <w:rPr>
                <w:rStyle w:val="ab"/>
                <w:rFonts w:hint="eastAsia"/>
              </w:rPr>
              <w:t xml:space="preserve">　　　　　</w:t>
            </w:r>
            <w:r w:rsidR="00A82DCC" w:rsidRPr="00A82DCC">
              <w:rPr>
                <w:rStyle w:val="ab"/>
                <w:rFonts w:hint="eastAsia"/>
                <w:b/>
              </w:rPr>
              <w:t>（実験１）</w:t>
            </w:r>
            <w:r w:rsidRPr="00635F27">
              <w:rPr>
                <w:rStyle w:val="ab"/>
                <w:rFonts w:hint="eastAsia"/>
              </w:rPr>
              <w:t xml:space="preserve">         </w:t>
            </w:r>
            <w:r w:rsidR="00A82DCC">
              <w:rPr>
                <w:rStyle w:val="ab"/>
                <w:rFonts w:hint="eastAsia"/>
              </w:rPr>
              <w:t xml:space="preserve">                              </w:t>
            </w:r>
          </w:p>
          <w:p w14:paraId="3FEAC8AD" w14:textId="791D6B9F" w:rsidR="000F02FF" w:rsidRPr="000940C5" w:rsidRDefault="000F02FF" w:rsidP="00635F27">
            <w:pPr>
              <w:widowControl/>
              <w:tabs>
                <w:tab w:val="right" w:pos="3185"/>
              </w:tabs>
              <w:autoSpaceDE w:val="0"/>
              <w:autoSpaceDN w:val="0"/>
              <w:adjustRightInd w:val="0"/>
              <w:spacing w:line="200" w:lineRule="exact"/>
              <w:ind w:left="140" w:hangingChars="100" w:hanging="140"/>
              <w:jc w:val="left"/>
              <w:rPr>
                <w:rStyle w:val="ab"/>
              </w:rPr>
            </w:pPr>
            <w:r w:rsidRPr="00635F27">
              <w:rPr>
                <w:rStyle w:val="ab"/>
                <w:rFonts w:hint="eastAsia"/>
              </w:rPr>
              <w:t>・熱したときの水の様子や温度の変化についてまとめる。</w:t>
            </w:r>
          </w:p>
        </w:tc>
        <w:tc>
          <w:tcPr>
            <w:tcW w:w="283" w:type="dxa"/>
            <w:vMerge w:val="restart"/>
            <w:tcBorders>
              <w:top w:val="nil"/>
            </w:tcBorders>
            <w:vAlign w:val="center"/>
          </w:tcPr>
          <w:p w14:paraId="2D2167F2" w14:textId="77777777" w:rsidR="000F02FF" w:rsidRDefault="000F02FF" w:rsidP="00635F27">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vMerge w:val="restart"/>
            <w:tcBorders>
              <w:top w:val="nil"/>
            </w:tcBorders>
            <w:textDirection w:val="tbRlV"/>
            <w:vAlign w:val="center"/>
          </w:tcPr>
          <w:p w14:paraId="759D733F" w14:textId="62C214C1" w:rsidR="000F02FF" w:rsidRDefault="000F02FF" w:rsidP="00635F27">
            <w:pPr>
              <w:snapToGrid w:val="0"/>
              <w:spacing w:line="200" w:lineRule="exact"/>
              <w:ind w:left="113" w:right="113"/>
              <w:jc w:val="center"/>
              <w:rPr>
                <w:rFonts w:asciiTheme="majorEastAsia" w:eastAsiaTheme="majorEastAsia" w:hAnsiTheme="majorEastAsia"/>
                <w:sz w:val="14"/>
                <w:szCs w:val="14"/>
              </w:rPr>
            </w:pPr>
            <w:r w:rsidRPr="00285721">
              <w:rPr>
                <w:rFonts w:asciiTheme="majorEastAsia" w:eastAsiaTheme="majorEastAsia" w:hAnsiTheme="majorEastAsia"/>
                <w:sz w:val="14"/>
                <w:szCs w:val="14"/>
                <w:eastAsianLayout w:id="2094758656" w:vert="1" w:vertCompress="1"/>
              </w:rPr>
              <w:t>161</w:t>
            </w:r>
            <w:r w:rsidRPr="00553402">
              <w:rPr>
                <w:rFonts w:asciiTheme="majorEastAsia" w:eastAsiaTheme="majorEastAsia" w:hAnsiTheme="majorEastAsia" w:hint="eastAsia"/>
                <w:sz w:val="14"/>
                <w:szCs w:val="14"/>
              </w:rPr>
              <w:t>～</w:t>
            </w:r>
            <w:r w:rsidRPr="00285721">
              <w:rPr>
                <w:rFonts w:asciiTheme="majorEastAsia" w:eastAsiaTheme="majorEastAsia" w:hAnsiTheme="majorEastAsia"/>
                <w:sz w:val="14"/>
                <w:szCs w:val="14"/>
                <w:eastAsianLayout w:id="2094759936" w:vert="1" w:vertCompress="1"/>
              </w:rPr>
              <w:t>162</w:t>
            </w:r>
          </w:p>
        </w:tc>
        <w:tc>
          <w:tcPr>
            <w:tcW w:w="283" w:type="dxa"/>
            <w:tcBorders>
              <w:top w:val="nil"/>
              <w:bottom w:val="dashSmallGap" w:sz="4" w:space="0" w:color="auto"/>
            </w:tcBorders>
            <w:vAlign w:val="center"/>
          </w:tcPr>
          <w:p w14:paraId="345B2AE7" w14:textId="77777777" w:rsidR="000F02FF" w:rsidRDefault="000F02FF" w:rsidP="00635F27">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nil"/>
              <w:bottom w:val="dashSmallGap" w:sz="4" w:space="0" w:color="auto"/>
            </w:tcBorders>
            <w:vAlign w:val="center"/>
          </w:tcPr>
          <w:p w14:paraId="2889B2DE" w14:textId="705D4F61" w:rsidR="000F02FF" w:rsidRDefault="000F02FF" w:rsidP="00635F27">
            <w:pPr>
              <w:snapToGrid w:val="0"/>
              <w:spacing w:line="200" w:lineRule="exact"/>
              <w:jc w:val="center"/>
              <w:rPr>
                <w:rFonts w:asciiTheme="majorEastAsia" w:eastAsiaTheme="majorEastAsia" w:hAnsiTheme="majorEastAsia"/>
                <w:sz w:val="14"/>
                <w:szCs w:val="14"/>
              </w:rPr>
            </w:pPr>
          </w:p>
        </w:tc>
        <w:tc>
          <w:tcPr>
            <w:tcW w:w="4056" w:type="dxa"/>
            <w:tcBorders>
              <w:top w:val="nil"/>
              <w:bottom w:val="dashSmallGap" w:sz="4" w:space="0" w:color="auto"/>
              <w:right w:val="nil"/>
            </w:tcBorders>
            <w:tcMar>
              <w:top w:w="57" w:type="dxa"/>
              <w:left w:w="142" w:type="dxa"/>
              <w:bottom w:w="57" w:type="dxa"/>
              <w:right w:w="142" w:type="dxa"/>
            </w:tcMar>
          </w:tcPr>
          <w:p w14:paraId="1DF7DB7D" w14:textId="428DC211" w:rsidR="00500612" w:rsidRDefault="000F02FF" w:rsidP="00500612">
            <w:pPr>
              <w:widowControl/>
              <w:tabs>
                <w:tab w:val="right" w:pos="3835"/>
              </w:tabs>
              <w:topLinePunct/>
              <w:autoSpaceDE w:val="0"/>
              <w:autoSpaceDN w:val="0"/>
              <w:adjustRightInd w:val="0"/>
              <w:spacing w:line="200" w:lineRule="exact"/>
              <w:jc w:val="left"/>
              <w:rPr>
                <w:rFonts w:asciiTheme="majorEastAsia" w:eastAsiaTheme="majorEastAsia" w:hAnsiTheme="majorEastAsia"/>
                <w:b/>
                <w:sz w:val="14"/>
                <w:szCs w:val="14"/>
              </w:rPr>
            </w:pPr>
            <w:r w:rsidRPr="00D40D34">
              <w:rPr>
                <w:rFonts w:asciiTheme="majorEastAsia" w:eastAsiaTheme="majorEastAsia" w:hAnsiTheme="majorEastAsia" w:hint="eastAsia"/>
                <w:b/>
                <w:sz w:val="14"/>
                <w:szCs w:val="14"/>
              </w:rPr>
              <w:t>【知②】 水を熱したときの様子や温度の変化について</w:t>
            </w:r>
            <w:r w:rsidR="00B14E62">
              <w:rPr>
                <w:rFonts w:asciiTheme="majorEastAsia" w:eastAsiaTheme="majorEastAsia" w:hAnsiTheme="majorEastAsia" w:hint="eastAsia"/>
                <w:b/>
                <w:sz w:val="14"/>
                <w:szCs w:val="14"/>
              </w:rPr>
              <w:t>、</w:t>
            </w:r>
            <w:r w:rsidRPr="00D40D34">
              <w:rPr>
                <w:rFonts w:asciiTheme="majorEastAsia" w:eastAsiaTheme="majorEastAsia" w:hAnsiTheme="majorEastAsia" w:hint="eastAsia"/>
                <w:b/>
                <w:sz w:val="14"/>
                <w:szCs w:val="14"/>
              </w:rPr>
              <w:t>温度計や加熱器具を正しく扱いながら調べ</w:t>
            </w:r>
            <w:r w:rsidR="00B14E62">
              <w:rPr>
                <w:rFonts w:asciiTheme="majorEastAsia" w:eastAsiaTheme="majorEastAsia" w:hAnsiTheme="majorEastAsia" w:hint="eastAsia"/>
                <w:b/>
                <w:sz w:val="14"/>
                <w:szCs w:val="14"/>
              </w:rPr>
              <w:t>、</w:t>
            </w:r>
            <w:r w:rsidRPr="00D40D34">
              <w:rPr>
                <w:rFonts w:asciiTheme="majorEastAsia" w:eastAsiaTheme="majorEastAsia" w:hAnsiTheme="majorEastAsia" w:hint="eastAsia"/>
                <w:b/>
                <w:sz w:val="14"/>
                <w:szCs w:val="14"/>
              </w:rPr>
              <w:t>得られた結果を分かりやすく記録しているかを確認する。</w:t>
            </w:r>
          </w:p>
          <w:p w14:paraId="459FA50C" w14:textId="261C1254" w:rsidR="000F02FF" w:rsidRPr="000940C5" w:rsidRDefault="000F02FF" w:rsidP="00500612">
            <w:pPr>
              <w:widowControl/>
              <w:tabs>
                <w:tab w:val="right" w:pos="3835"/>
              </w:tabs>
              <w:topLinePunct/>
              <w:autoSpaceDE w:val="0"/>
              <w:autoSpaceDN w:val="0"/>
              <w:adjustRightInd w:val="0"/>
              <w:spacing w:line="200" w:lineRule="exact"/>
              <w:jc w:val="right"/>
              <w:rPr>
                <w:rStyle w:val="ab"/>
              </w:rPr>
            </w:pPr>
            <w:r w:rsidRPr="00D40D34">
              <w:rPr>
                <w:rFonts w:asciiTheme="majorEastAsia" w:eastAsiaTheme="majorEastAsia" w:hAnsiTheme="majorEastAsia" w:hint="eastAsia"/>
                <w:b/>
                <w:sz w:val="14"/>
                <w:szCs w:val="14"/>
              </w:rPr>
              <w:t>【行動観察・記録分析】</w:t>
            </w:r>
          </w:p>
        </w:tc>
        <w:tc>
          <w:tcPr>
            <w:tcW w:w="652" w:type="dxa"/>
            <w:tcBorders>
              <w:top w:val="nil"/>
              <w:left w:val="nil"/>
              <w:bottom w:val="dashSmallGap" w:sz="4" w:space="0" w:color="auto"/>
            </w:tcBorders>
            <w:tcMar>
              <w:top w:w="57" w:type="dxa"/>
              <w:left w:w="142" w:type="dxa"/>
              <w:bottom w:w="57" w:type="dxa"/>
              <w:right w:w="142" w:type="dxa"/>
            </w:tcMar>
          </w:tcPr>
          <w:p w14:paraId="188B9242" w14:textId="77777777" w:rsidR="000F02FF" w:rsidRPr="000940C5" w:rsidRDefault="000F02FF" w:rsidP="00635F27">
            <w:pPr>
              <w:snapToGrid w:val="0"/>
              <w:spacing w:line="200" w:lineRule="exact"/>
              <w:rPr>
                <w:rStyle w:val="ab"/>
              </w:rPr>
            </w:pPr>
          </w:p>
        </w:tc>
        <w:tc>
          <w:tcPr>
            <w:tcW w:w="652" w:type="dxa"/>
            <w:tcBorders>
              <w:top w:val="nil"/>
              <w:bottom w:val="dashSmallGap" w:sz="4" w:space="0" w:color="auto"/>
              <w:right w:val="nil"/>
            </w:tcBorders>
            <w:tcMar>
              <w:top w:w="57" w:type="dxa"/>
              <w:left w:w="142" w:type="dxa"/>
              <w:bottom w:w="57" w:type="dxa"/>
              <w:right w:w="142" w:type="dxa"/>
            </w:tcMar>
          </w:tcPr>
          <w:p w14:paraId="3D7699BC" w14:textId="77777777" w:rsidR="000F02FF" w:rsidRPr="000940C5" w:rsidRDefault="000F02FF" w:rsidP="00635F27">
            <w:pPr>
              <w:snapToGrid w:val="0"/>
              <w:spacing w:line="200" w:lineRule="exact"/>
              <w:rPr>
                <w:rStyle w:val="ab"/>
              </w:rPr>
            </w:pPr>
          </w:p>
        </w:tc>
        <w:tc>
          <w:tcPr>
            <w:tcW w:w="4344" w:type="dxa"/>
            <w:tcBorders>
              <w:top w:val="nil"/>
              <w:left w:val="nil"/>
              <w:bottom w:val="dashSmallGap" w:sz="4" w:space="0" w:color="auto"/>
            </w:tcBorders>
            <w:tcMar>
              <w:top w:w="57" w:type="dxa"/>
              <w:left w:w="142" w:type="dxa"/>
              <w:bottom w:w="57" w:type="dxa"/>
              <w:right w:w="142" w:type="dxa"/>
            </w:tcMar>
          </w:tcPr>
          <w:p w14:paraId="09F49E23" w14:textId="06D200B5" w:rsidR="000F02FF" w:rsidRPr="000940C5" w:rsidRDefault="000F02FF" w:rsidP="00635F27">
            <w:pPr>
              <w:widowControl/>
              <w:autoSpaceDE w:val="0"/>
              <w:autoSpaceDN w:val="0"/>
              <w:adjustRightInd w:val="0"/>
              <w:spacing w:line="200" w:lineRule="exact"/>
              <w:jc w:val="left"/>
              <w:rPr>
                <w:rStyle w:val="ab"/>
              </w:rPr>
            </w:pPr>
            <w:r w:rsidRPr="00D40D34">
              <w:rPr>
                <w:rStyle w:val="ab"/>
                <w:rFonts w:hint="eastAsia"/>
              </w:rPr>
              <w:t>水を熱したときの様子や温度の変化について</w:t>
            </w:r>
            <w:r w:rsidR="00B14E62">
              <w:rPr>
                <w:rStyle w:val="ab"/>
                <w:rFonts w:hint="eastAsia"/>
              </w:rPr>
              <w:t>、</w:t>
            </w:r>
            <w:r w:rsidRPr="00D40D34">
              <w:rPr>
                <w:rStyle w:val="ab"/>
                <w:rFonts w:hint="eastAsia"/>
              </w:rPr>
              <w:t>安全に注意して</w:t>
            </w:r>
            <w:r w:rsidR="00B14E62">
              <w:rPr>
                <w:rStyle w:val="ab"/>
                <w:rFonts w:hint="eastAsia"/>
              </w:rPr>
              <w:t>、</w:t>
            </w:r>
            <w:r w:rsidRPr="00D40D34">
              <w:rPr>
                <w:rStyle w:val="ab"/>
                <w:rFonts w:hint="eastAsia"/>
              </w:rPr>
              <w:t>温度計や加熱器具を正しく扱いながら調べ</w:t>
            </w:r>
            <w:r w:rsidR="00B14E62">
              <w:rPr>
                <w:rStyle w:val="ab"/>
                <w:rFonts w:hint="eastAsia"/>
              </w:rPr>
              <w:t>、</w:t>
            </w:r>
            <w:r w:rsidRPr="00D40D34">
              <w:rPr>
                <w:rStyle w:val="ab"/>
                <w:rFonts w:hint="eastAsia"/>
              </w:rPr>
              <w:t>得られた結果について</w:t>
            </w:r>
            <w:r w:rsidR="00B14E62">
              <w:rPr>
                <w:rStyle w:val="ab"/>
                <w:rFonts w:hint="eastAsia"/>
              </w:rPr>
              <w:t>、</w:t>
            </w:r>
            <w:r w:rsidRPr="00D40D34">
              <w:rPr>
                <w:rStyle w:val="ab"/>
                <w:rFonts w:hint="eastAsia"/>
              </w:rPr>
              <w:t>時間と水の温度や状態が分かりやすいように工夫して記録している。</w:t>
            </w:r>
          </w:p>
        </w:tc>
        <w:tc>
          <w:tcPr>
            <w:tcW w:w="4383" w:type="dxa"/>
            <w:tcBorders>
              <w:top w:val="nil"/>
              <w:bottom w:val="dashSmallGap" w:sz="4" w:space="0" w:color="auto"/>
              <w:right w:val="nil"/>
            </w:tcBorders>
            <w:shd w:val="clear" w:color="auto" w:fill="auto"/>
            <w:tcMar>
              <w:top w:w="57" w:type="dxa"/>
              <w:left w:w="142" w:type="dxa"/>
              <w:bottom w:w="57" w:type="dxa"/>
              <w:right w:w="142" w:type="dxa"/>
            </w:tcMar>
          </w:tcPr>
          <w:p w14:paraId="08635A38" w14:textId="6F32CCBE" w:rsidR="000F02FF" w:rsidRPr="000940C5" w:rsidRDefault="000F02FF" w:rsidP="00635F27">
            <w:pPr>
              <w:widowControl/>
              <w:autoSpaceDE w:val="0"/>
              <w:autoSpaceDN w:val="0"/>
              <w:adjustRightInd w:val="0"/>
              <w:spacing w:line="200" w:lineRule="exact"/>
              <w:jc w:val="left"/>
              <w:rPr>
                <w:rStyle w:val="ab"/>
              </w:rPr>
            </w:pPr>
            <w:r w:rsidRPr="00D40D34">
              <w:rPr>
                <w:rStyle w:val="ab"/>
                <w:rFonts w:hint="eastAsia"/>
              </w:rPr>
              <w:t>教科書</w:t>
            </w:r>
            <w:r w:rsidRPr="00D40D34">
              <w:rPr>
                <w:rStyle w:val="ab"/>
                <w:rFonts w:hint="eastAsia"/>
              </w:rPr>
              <w:t xml:space="preserve"> p.192</w:t>
            </w:r>
            <w:r w:rsidR="00A82DCC">
              <w:rPr>
                <w:rStyle w:val="ab"/>
              </w:rPr>
              <w:t xml:space="preserve"> </w:t>
            </w:r>
            <w:r w:rsidR="00A82DCC">
              <w:rPr>
                <w:rStyle w:val="ab"/>
                <w:rFonts w:hint="eastAsia"/>
              </w:rPr>
              <w:t>～</w:t>
            </w:r>
            <w:r w:rsidR="00A82DCC">
              <w:rPr>
                <w:rStyle w:val="ab"/>
                <w:rFonts w:hint="eastAsia"/>
              </w:rPr>
              <w:t xml:space="preserve"> </w:t>
            </w:r>
            <w:r w:rsidRPr="00D40D34">
              <w:rPr>
                <w:rStyle w:val="ab"/>
                <w:rFonts w:hint="eastAsia"/>
              </w:rPr>
              <w:t xml:space="preserve">193 </w:t>
            </w:r>
            <w:r w:rsidRPr="00D40D34">
              <w:rPr>
                <w:rStyle w:val="ab"/>
                <w:rFonts w:hint="eastAsia"/>
              </w:rPr>
              <w:t>を基に</w:t>
            </w:r>
            <w:r w:rsidR="00B14E62">
              <w:rPr>
                <w:rStyle w:val="ab"/>
                <w:rFonts w:hint="eastAsia"/>
              </w:rPr>
              <w:t>、</w:t>
            </w:r>
            <w:r w:rsidR="00A82DCC">
              <w:rPr>
                <w:rStyle w:val="ab"/>
                <w:rFonts w:hint="eastAsia"/>
              </w:rPr>
              <w:t>加熱器具の使い方を確認す</w:t>
            </w:r>
            <w:r w:rsidRPr="00D40D34">
              <w:rPr>
                <w:rStyle w:val="ab"/>
                <w:rFonts w:hint="eastAsia"/>
              </w:rPr>
              <w:t>るとともに</w:t>
            </w:r>
            <w:r w:rsidR="00B14E62">
              <w:rPr>
                <w:rStyle w:val="ab"/>
                <w:rFonts w:hint="eastAsia"/>
              </w:rPr>
              <w:t>、</w:t>
            </w:r>
            <w:r w:rsidR="00A82DCC">
              <w:rPr>
                <w:rStyle w:val="ab"/>
                <w:rFonts w:hint="eastAsia"/>
              </w:rPr>
              <w:t>温度を読み取る児童</w:t>
            </w:r>
            <w:r w:rsidRPr="00D40D34">
              <w:rPr>
                <w:rStyle w:val="ab"/>
                <w:rFonts w:hint="eastAsia"/>
              </w:rPr>
              <w:t>と記録する</w:t>
            </w:r>
            <w:r w:rsidR="00A82DCC">
              <w:rPr>
                <w:rStyle w:val="ab"/>
                <w:rFonts w:hint="eastAsia"/>
              </w:rPr>
              <w:t>児童</w:t>
            </w:r>
            <w:r w:rsidRPr="00D40D34">
              <w:rPr>
                <w:rStyle w:val="ab"/>
                <w:rFonts w:hint="eastAsia"/>
              </w:rPr>
              <w:t>を役割分担させ</w:t>
            </w:r>
            <w:r w:rsidR="00B14E62">
              <w:rPr>
                <w:rStyle w:val="ab"/>
                <w:rFonts w:hint="eastAsia"/>
              </w:rPr>
              <w:t>、</w:t>
            </w:r>
            <w:r w:rsidRPr="00D40D34">
              <w:rPr>
                <w:rStyle w:val="ab"/>
                <w:rFonts w:hint="eastAsia"/>
              </w:rPr>
              <w:t>温度変化を正確に調べることができるように</w:t>
            </w:r>
            <w:r w:rsidR="00B14E62">
              <w:rPr>
                <w:rStyle w:val="ab"/>
                <w:rFonts w:hint="eastAsia"/>
              </w:rPr>
              <w:t>、</w:t>
            </w:r>
            <w:r w:rsidRPr="00D40D34">
              <w:rPr>
                <w:rStyle w:val="ab"/>
                <w:rFonts w:hint="eastAsia"/>
              </w:rPr>
              <w:t>助言・援助する。</w:t>
            </w:r>
          </w:p>
        </w:tc>
        <w:tc>
          <w:tcPr>
            <w:tcW w:w="120" w:type="dxa"/>
            <w:tcBorders>
              <w:top w:val="nil"/>
              <w:left w:val="nil"/>
              <w:bottom w:val="nil"/>
            </w:tcBorders>
            <w:shd w:val="clear" w:color="auto" w:fill="auto"/>
          </w:tcPr>
          <w:p w14:paraId="6688BDFB" w14:textId="77777777" w:rsidR="000F02FF" w:rsidRDefault="000F02FF" w:rsidP="00635F27"/>
        </w:tc>
      </w:tr>
      <w:tr w:rsidR="000F02FF" w14:paraId="1A5D99FF" w14:textId="77777777" w:rsidTr="00C746C0">
        <w:trPr>
          <w:cantSplit/>
          <w:trHeight w:val="408"/>
        </w:trPr>
        <w:tc>
          <w:tcPr>
            <w:tcW w:w="104" w:type="dxa"/>
            <w:vMerge/>
            <w:tcBorders>
              <w:bottom w:val="nil"/>
              <w:right w:val="nil"/>
            </w:tcBorders>
          </w:tcPr>
          <w:p w14:paraId="3963F2CA" w14:textId="77777777" w:rsidR="000F02FF" w:rsidRPr="009D4699" w:rsidRDefault="000F02FF" w:rsidP="00635F27">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single" w:sz="4" w:space="0" w:color="auto"/>
            </w:tcBorders>
            <w:tcMar>
              <w:top w:w="57" w:type="dxa"/>
              <w:left w:w="255" w:type="dxa"/>
              <w:bottom w:w="57" w:type="dxa"/>
              <w:right w:w="142" w:type="dxa"/>
            </w:tcMar>
          </w:tcPr>
          <w:p w14:paraId="4A660B65" w14:textId="77777777" w:rsidR="000F02FF" w:rsidRPr="00635F27" w:rsidRDefault="000F02FF" w:rsidP="00635F27">
            <w:pPr>
              <w:widowControl/>
              <w:tabs>
                <w:tab w:val="right" w:pos="3185"/>
              </w:tabs>
              <w:autoSpaceDE w:val="0"/>
              <w:autoSpaceDN w:val="0"/>
              <w:adjustRightInd w:val="0"/>
              <w:spacing w:line="200" w:lineRule="exact"/>
              <w:ind w:left="140" w:hangingChars="100" w:hanging="140"/>
              <w:jc w:val="left"/>
              <w:rPr>
                <w:rStyle w:val="ab"/>
              </w:rPr>
            </w:pPr>
          </w:p>
        </w:tc>
        <w:tc>
          <w:tcPr>
            <w:tcW w:w="283" w:type="dxa"/>
            <w:vMerge/>
            <w:tcBorders>
              <w:bottom w:val="single" w:sz="4" w:space="0" w:color="auto"/>
            </w:tcBorders>
            <w:vAlign w:val="center"/>
          </w:tcPr>
          <w:p w14:paraId="47CFFDA1" w14:textId="77777777" w:rsidR="000F02FF" w:rsidRDefault="000F02FF" w:rsidP="00635F27">
            <w:pPr>
              <w:snapToGrid w:val="0"/>
              <w:spacing w:line="200" w:lineRule="exact"/>
              <w:jc w:val="center"/>
              <w:rPr>
                <w:rFonts w:asciiTheme="majorEastAsia" w:eastAsiaTheme="majorEastAsia" w:hAnsiTheme="majorEastAsia"/>
                <w:sz w:val="14"/>
                <w:szCs w:val="14"/>
              </w:rPr>
            </w:pPr>
          </w:p>
        </w:tc>
        <w:tc>
          <w:tcPr>
            <w:tcW w:w="283" w:type="dxa"/>
            <w:vMerge/>
            <w:tcBorders>
              <w:bottom w:val="single" w:sz="4" w:space="0" w:color="auto"/>
            </w:tcBorders>
            <w:textDirection w:val="tbRlV"/>
            <w:vAlign w:val="center"/>
          </w:tcPr>
          <w:p w14:paraId="1141DE76" w14:textId="77777777" w:rsidR="000F02FF" w:rsidRDefault="000F02FF" w:rsidP="00635F27">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14:paraId="27000798" w14:textId="742C6251" w:rsidR="000F02FF" w:rsidRDefault="000F02FF" w:rsidP="00635F27">
            <w:pPr>
              <w:snapToGrid w:val="0"/>
              <w:spacing w:line="200" w:lineRule="exact"/>
              <w:jc w:val="center"/>
              <w:rPr>
                <w:rFonts w:asciiTheme="majorEastAsia" w:eastAsiaTheme="majorEastAsia" w:hAnsiTheme="majorEastAsia"/>
                <w:b/>
                <w:sz w:val="14"/>
                <w:szCs w:val="14"/>
              </w:rPr>
            </w:pPr>
            <w:r w:rsidRPr="00285721">
              <w:rPr>
                <w:rFonts w:asciiTheme="majorEastAsia" w:eastAsiaTheme="majorEastAsia" w:hAnsiTheme="majorEastAsia" w:hint="eastAsia"/>
                <w:b/>
                <w:sz w:val="14"/>
                <w:szCs w:val="14"/>
              </w:rPr>
              <w:t>知</w:t>
            </w:r>
          </w:p>
        </w:tc>
        <w:tc>
          <w:tcPr>
            <w:tcW w:w="283" w:type="dxa"/>
            <w:tcBorders>
              <w:top w:val="dashSmallGap" w:sz="4" w:space="0" w:color="auto"/>
              <w:bottom w:val="single" w:sz="4" w:space="0" w:color="auto"/>
            </w:tcBorders>
            <w:vAlign w:val="center"/>
          </w:tcPr>
          <w:p w14:paraId="47302AEF" w14:textId="6839C754" w:rsidR="000F02FF" w:rsidRDefault="000F02FF" w:rsidP="00635F27">
            <w:pPr>
              <w:snapToGrid w:val="0"/>
              <w:spacing w:line="200" w:lineRule="exact"/>
              <w:jc w:val="center"/>
              <w:rPr>
                <w:rFonts w:asciiTheme="majorEastAsia" w:eastAsiaTheme="majorEastAsia" w:hAnsiTheme="majorEastAsia"/>
                <w:sz w:val="14"/>
                <w:szCs w:val="14"/>
              </w:rPr>
            </w:pPr>
          </w:p>
        </w:tc>
        <w:tc>
          <w:tcPr>
            <w:tcW w:w="4056" w:type="dxa"/>
            <w:tcBorders>
              <w:top w:val="dashSmallGap" w:sz="4" w:space="0" w:color="auto"/>
              <w:bottom w:val="single" w:sz="4" w:space="0" w:color="auto"/>
              <w:right w:val="nil"/>
            </w:tcBorders>
            <w:tcMar>
              <w:top w:w="57" w:type="dxa"/>
              <w:left w:w="142" w:type="dxa"/>
              <w:bottom w:w="57" w:type="dxa"/>
              <w:right w:w="142" w:type="dxa"/>
            </w:tcMar>
          </w:tcPr>
          <w:p w14:paraId="1DEBEF10" w14:textId="41CC3C15" w:rsidR="000F02FF" w:rsidRDefault="000F02FF" w:rsidP="00500612">
            <w:pPr>
              <w:widowControl/>
              <w:tabs>
                <w:tab w:val="right" w:pos="3835"/>
              </w:tabs>
              <w:topLinePunct/>
              <w:autoSpaceDE w:val="0"/>
              <w:autoSpaceDN w:val="0"/>
              <w:adjustRightInd w:val="0"/>
              <w:spacing w:line="200" w:lineRule="exact"/>
              <w:jc w:val="left"/>
              <w:rPr>
                <w:rFonts w:asciiTheme="majorEastAsia" w:eastAsiaTheme="majorEastAsia" w:hAnsiTheme="majorEastAsia"/>
                <w:b/>
                <w:sz w:val="14"/>
                <w:szCs w:val="14"/>
              </w:rPr>
            </w:pPr>
            <w:r w:rsidRPr="00D40D34">
              <w:rPr>
                <w:rFonts w:asciiTheme="majorEastAsia" w:eastAsiaTheme="majorEastAsia" w:hAnsiTheme="majorEastAsia" w:hint="eastAsia"/>
                <w:b/>
                <w:sz w:val="14"/>
                <w:szCs w:val="14"/>
              </w:rPr>
              <w:t>【知①】 水は熱し続けると約 100°C</w:t>
            </w:r>
            <w:r w:rsidR="00A82DCC">
              <w:rPr>
                <w:rFonts w:asciiTheme="majorEastAsia" w:eastAsiaTheme="majorEastAsia" w:hAnsiTheme="majorEastAsia" w:hint="eastAsia"/>
                <w:b/>
                <w:sz w:val="14"/>
                <w:szCs w:val="14"/>
              </w:rPr>
              <w:t>で沸騰することを理解しているかを確認</w:t>
            </w:r>
            <w:r w:rsidRPr="00D40D34">
              <w:rPr>
                <w:rFonts w:asciiTheme="majorEastAsia" w:eastAsiaTheme="majorEastAsia" w:hAnsiTheme="majorEastAsia" w:hint="eastAsia"/>
                <w:b/>
                <w:sz w:val="14"/>
                <w:szCs w:val="14"/>
              </w:rPr>
              <w:t xml:space="preserve">する。 </w:t>
            </w:r>
            <w:r w:rsidR="00C278D9">
              <w:rPr>
                <w:rFonts w:asciiTheme="majorEastAsia" w:eastAsiaTheme="majorEastAsia" w:hAnsiTheme="majorEastAsia"/>
                <w:b/>
                <w:sz w:val="14"/>
                <w:szCs w:val="14"/>
              </w:rPr>
              <w:t xml:space="preserve">        </w:t>
            </w:r>
            <w:r w:rsidRPr="00D40D34">
              <w:rPr>
                <w:rFonts w:asciiTheme="majorEastAsia" w:eastAsiaTheme="majorEastAsia" w:hAnsiTheme="majorEastAsia" w:hint="eastAsia"/>
                <w:b/>
                <w:sz w:val="14"/>
                <w:szCs w:val="14"/>
              </w:rPr>
              <w:t>【発言分析・記述分析】</w:t>
            </w:r>
          </w:p>
        </w:tc>
        <w:tc>
          <w:tcPr>
            <w:tcW w:w="652" w:type="dxa"/>
            <w:tcBorders>
              <w:top w:val="dashSmallGap" w:sz="4" w:space="0" w:color="auto"/>
              <w:left w:val="nil"/>
              <w:bottom w:val="single" w:sz="4" w:space="0" w:color="auto"/>
            </w:tcBorders>
            <w:tcMar>
              <w:top w:w="57" w:type="dxa"/>
              <w:left w:w="142" w:type="dxa"/>
              <w:bottom w:w="57" w:type="dxa"/>
              <w:right w:w="142" w:type="dxa"/>
            </w:tcMar>
          </w:tcPr>
          <w:p w14:paraId="7F3F034A" w14:textId="77777777" w:rsidR="000F02FF" w:rsidRPr="000940C5" w:rsidRDefault="000F02FF" w:rsidP="00635F27">
            <w:pPr>
              <w:snapToGrid w:val="0"/>
              <w:spacing w:line="200" w:lineRule="exact"/>
              <w:rPr>
                <w:rStyle w:val="ab"/>
              </w:rPr>
            </w:pPr>
          </w:p>
        </w:tc>
        <w:tc>
          <w:tcPr>
            <w:tcW w:w="652" w:type="dxa"/>
            <w:tcBorders>
              <w:top w:val="dashSmallGap" w:sz="4" w:space="0" w:color="auto"/>
              <w:bottom w:val="single" w:sz="4" w:space="0" w:color="auto"/>
              <w:right w:val="nil"/>
            </w:tcBorders>
            <w:tcMar>
              <w:top w:w="57" w:type="dxa"/>
              <w:left w:w="142" w:type="dxa"/>
              <w:bottom w:w="57" w:type="dxa"/>
              <w:right w:w="142" w:type="dxa"/>
            </w:tcMar>
          </w:tcPr>
          <w:p w14:paraId="2F6E1CDA" w14:textId="77777777" w:rsidR="000F02FF" w:rsidRPr="000940C5" w:rsidRDefault="000F02FF" w:rsidP="00635F27">
            <w:pPr>
              <w:snapToGrid w:val="0"/>
              <w:spacing w:line="200" w:lineRule="exact"/>
              <w:rPr>
                <w:rStyle w:val="ab"/>
              </w:rPr>
            </w:pPr>
          </w:p>
        </w:tc>
        <w:tc>
          <w:tcPr>
            <w:tcW w:w="4344" w:type="dxa"/>
            <w:tcBorders>
              <w:top w:val="dashSmallGap" w:sz="4" w:space="0" w:color="auto"/>
              <w:left w:val="nil"/>
              <w:bottom w:val="single" w:sz="4" w:space="0" w:color="auto"/>
            </w:tcBorders>
            <w:shd w:val="clear" w:color="auto" w:fill="auto"/>
            <w:tcMar>
              <w:top w:w="57" w:type="dxa"/>
              <w:left w:w="142" w:type="dxa"/>
              <w:bottom w:w="57" w:type="dxa"/>
              <w:right w:w="142" w:type="dxa"/>
            </w:tcMar>
          </w:tcPr>
          <w:p w14:paraId="2E55B17C" w14:textId="663AB86B" w:rsidR="000F02FF" w:rsidRPr="000940C5" w:rsidRDefault="000F02FF" w:rsidP="00635F27">
            <w:pPr>
              <w:widowControl/>
              <w:autoSpaceDE w:val="0"/>
              <w:autoSpaceDN w:val="0"/>
              <w:adjustRightInd w:val="0"/>
              <w:spacing w:line="200" w:lineRule="exact"/>
              <w:jc w:val="left"/>
              <w:rPr>
                <w:rStyle w:val="ab"/>
              </w:rPr>
            </w:pPr>
            <w:r w:rsidRPr="00D40D34">
              <w:rPr>
                <w:rStyle w:val="ab"/>
                <w:rFonts w:hint="eastAsia"/>
              </w:rPr>
              <w:t>水は熱し続けると約</w:t>
            </w:r>
            <w:r w:rsidRPr="00D40D34">
              <w:rPr>
                <w:rStyle w:val="ab"/>
                <w:rFonts w:hint="eastAsia"/>
              </w:rPr>
              <w:t xml:space="preserve"> 100</w:t>
            </w:r>
            <w:r w:rsidRPr="00D40D34">
              <w:rPr>
                <w:rStyle w:val="ab"/>
                <w:rFonts w:hint="eastAsia"/>
              </w:rPr>
              <w:t>°</w:t>
            </w:r>
            <w:r w:rsidRPr="00D40D34">
              <w:rPr>
                <w:rStyle w:val="ab"/>
                <w:rFonts w:hint="eastAsia"/>
              </w:rPr>
              <w:t>C</w:t>
            </w:r>
            <w:r w:rsidRPr="00D40D34">
              <w:rPr>
                <w:rStyle w:val="ab"/>
                <w:rFonts w:hint="eastAsia"/>
              </w:rPr>
              <w:t>で沸騰</w:t>
            </w:r>
            <w:r w:rsidR="00A82DCC" w:rsidRPr="00A82DCC">
              <w:rPr>
                <w:rStyle w:val="ab"/>
                <w:rFonts w:hint="eastAsia"/>
              </w:rPr>
              <w:t>し、沸騰している間は水の温度が上がらないことを説明できる程度</w:t>
            </w:r>
            <w:r w:rsidRPr="00D40D34">
              <w:rPr>
                <w:rStyle w:val="ab"/>
                <w:rFonts w:hint="eastAsia"/>
              </w:rPr>
              <w:t>に理解している。</w:t>
            </w:r>
          </w:p>
        </w:tc>
        <w:tc>
          <w:tcPr>
            <w:tcW w:w="4383" w:type="dxa"/>
            <w:tcBorders>
              <w:top w:val="dashSmallGap" w:sz="4" w:space="0" w:color="auto"/>
              <w:bottom w:val="single" w:sz="4" w:space="0" w:color="auto"/>
              <w:right w:val="nil"/>
            </w:tcBorders>
            <w:shd w:val="clear" w:color="auto" w:fill="auto"/>
            <w:tcMar>
              <w:top w:w="57" w:type="dxa"/>
              <w:left w:w="142" w:type="dxa"/>
              <w:bottom w:w="57" w:type="dxa"/>
              <w:right w:w="142" w:type="dxa"/>
            </w:tcMar>
          </w:tcPr>
          <w:p w14:paraId="2886B72B" w14:textId="6DEB1EDA" w:rsidR="000F02FF" w:rsidRPr="000940C5" w:rsidRDefault="00A82DCC" w:rsidP="00635F27">
            <w:pPr>
              <w:widowControl/>
              <w:autoSpaceDE w:val="0"/>
              <w:autoSpaceDN w:val="0"/>
              <w:adjustRightInd w:val="0"/>
              <w:spacing w:line="200" w:lineRule="exact"/>
              <w:jc w:val="left"/>
              <w:rPr>
                <w:rStyle w:val="ab"/>
              </w:rPr>
            </w:pPr>
            <w:r>
              <w:rPr>
                <w:rStyle w:val="ab"/>
                <w:rFonts w:hint="eastAsia"/>
              </w:rPr>
              <w:t>実験結果のグラフを見直して</w:t>
            </w:r>
            <w:r w:rsidR="00B14E62">
              <w:rPr>
                <w:rStyle w:val="ab"/>
                <w:rFonts w:hint="eastAsia"/>
              </w:rPr>
              <w:t>、</w:t>
            </w:r>
            <w:r w:rsidR="000F02FF" w:rsidRPr="00D40D34">
              <w:rPr>
                <w:rStyle w:val="ab"/>
                <w:rFonts w:hint="eastAsia"/>
              </w:rPr>
              <w:t>約</w:t>
            </w:r>
            <w:r w:rsidR="000F02FF" w:rsidRPr="00D40D34">
              <w:rPr>
                <w:rStyle w:val="ab"/>
                <w:rFonts w:hint="eastAsia"/>
              </w:rPr>
              <w:t xml:space="preserve"> 100</w:t>
            </w:r>
            <w:r w:rsidR="000F02FF" w:rsidRPr="00D40D34">
              <w:rPr>
                <w:rStyle w:val="ab"/>
                <w:rFonts w:hint="eastAsia"/>
              </w:rPr>
              <w:t>°</w:t>
            </w:r>
            <w:r w:rsidR="000F02FF" w:rsidRPr="00D40D34">
              <w:rPr>
                <w:rStyle w:val="ab"/>
                <w:rFonts w:hint="eastAsia"/>
              </w:rPr>
              <w:t>C</w:t>
            </w:r>
            <w:r w:rsidR="000F02FF" w:rsidRPr="00D40D34">
              <w:rPr>
                <w:rStyle w:val="ab"/>
                <w:rFonts w:hint="eastAsia"/>
              </w:rPr>
              <w:t>で温度が上昇しなくなっていることを捉えることができるように</w:t>
            </w:r>
            <w:r w:rsidR="00B14E62">
              <w:rPr>
                <w:rStyle w:val="ab"/>
                <w:rFonts w:hint="eastAsia"/>
              </w:rPr>
              <w:t>、</w:t>
            </w:r>
            <w:r w:rsidR="000F02FF" w:rsidRPr="00D40D34">
              <w:rPr>
                <w:rStyle w:val="ab"/>
                <w:rFonts w:hint="eastAsia"/>
              </w:rPr>
              <w:t>助言・援助する。</w:t>
            </w:r>
          </w:p>
        </w:tc>
        <w:tc>
          <w:tcPr>
            <w:tcW w:w="120" w:type="dxa"/>
            <w:tcBorders>
              <w:top w:val="nil"/>
              <w:left w:val="nil"/>
              <w:bottom w:val="nil"/>
            </w:tcBorders>
            <w:shd w:val="clear" w:color="auto" w:fill="auto"/>
          </w:tcPr>
          <w:p w14:paraId="532DAD49" w14:textId="77777777" w:rsidR="000F02FF" w:rsidRDefault="000F02FF" w:rsidP="00635F27"/>
        </w:tc>
      </w:tr>
      <w:tr w:rsidR="00635F27" w14:paraId="76A15271" w14:textId="77777777" w:rsidTr="001A66A0">
        <w:trPr>
          <w:cantSplit/>
          <w:trHeight w:hRule="exact" w:val="227"/>
        </w:trPr>
        <w:tc>
          <w:tcPr>
            <w:tcW w:w="104" w:type="dxa"/>
            <w:vMerge/>
            <w:tcBorders>
              <w:bottom w:val="nil"/>
              <w:right w:val="nil"/>
            </w:tcBorders>
          </w:tcPr>
          <w:p w14:paraId="29FE0F85" w14:textId="77777777" w:rsidR="00635F27" w:rsidRPr="009D4699" w:rsidRDefault="00635F27" w:rsidP="00635F27">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Mar>
              <w:top w:w="57" w:type="dxa"/>
              <w:left w:w="255" w:type="dxa"/>
              <w:bottom w:w="57" w:type="dxa"/>
              <w:right w:w="142" w:type="dxa"/>
            </w:tcMar>
          </w:tcPr>
          <w:p w14:paraId="12A6298D" w14:textId="77777777" w:rsidR="00635F27" w:rsidRDefault="00635F27" w:rsidP="00635F27">
            <w:r w:rsidRPr="00301A60">
              <w:rPr>
                <w:rFonts w:asciiTheme="majorEastAsia" w:eastAsiaTheme="majorEastAsia" w:hAnsiTheme="majorEastAsia"/>
                <w:noProof/>
                <w:sz w:val="14"/>
                <w:szCs w:val="14"/>
              </w:rPr>
              <mc:AlternateContent>
                <mc:Choice Requires="wpg">
                  <w:drawing>
                    <wp:anchor distT="0" distB="0" distL="114300" distR="114300" simplePos="0" relativeHeight="251667456" behindDoc="0" locked="0" layoutInCell="1" allowOverlap="1" wp14:anchorId="72E4FE9F" wp14:editId="0F320EB6">
                      <wp:simplePos x="0" y="0"/>
                      <wp:positionH relativeFrom="column">
                        <wp:posOffset>-120650</wp:posOffset>
                      </wp:positionH>
                      <wp:positionV relativeFrom="line">
                        <wp:posOffset>-4330</wp:posOffset>
                      </wp:positionV>
                      <wp:extent cx="11817985" cy="114300"/>
                      <wp:effectExtent l="0" t="0" r="0" b="19050"/>
                      <wp:wrapNone/>
                      <wp:docPr id="479" name="グループ化 479"/>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480" name="グループ化 480"/>
                              <wpg:cNvGrpSpPr/>
                              <wpg:grpSpPr>
                                <a:xfrm>
                                  <a:off x="0" y="0"/>
                                  <a:ext cx="107950" cy="107950"/>
                                  <a:chOff x="0" y="0"/>
                                  <a:chExt cx="107950" cy="107950"/>
                                </a:xfrm>
                              </wpg:grpSpPr>
                              <wps:wsp>
                                <wps:cNvPr id="481" name="角丸四角形 481"/>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2" name="テキスト ボックス 482"/>
                                <wps:cNvSpPr txBox="1"/>
                                <wps:spPr>
                                  <a:xfrm>
                                    <a:off x="0" y="0"/>
                                    <a:ext cx="107950" cy="107950"/>
                                  </a:xfrm>
                                  <a:prstGeom prst="rect">
                                    <a:avLst/>
                                  </a:prstGeom>
                                  <a:noFill/>
                                  <a:ln w="6350">
                                    <a:noFill/>
                                  </a:ln>
                                  <a:effectLst/>
                                </wps:spPr>
                                <wps:txbx>
                                  <w:txbxContent>
                                    <w:p w14:paraId="088C1201" w14:textId="77777777" w:rsidR="00477D54" w:rsidRPr="000674B1" w:rsidRDefault="00477D54" w:rsidP="001A66A0">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483" name="グループ化 483"/>
                              <wpg:cNvGrpSpPr/>
                              <wpg:grpSpPr>
                                <a:xfrm>
                                  <a:off x="121342" y="0"/>
                                  <a:ext cx="11696700" cy="114300"/>
                                  <a:chOff x="0" y="0"/>
                                  <a:chExt cx="11696700" cy="114300"/>
                                </a:xfrm>
                              </wpg:grpSpPr>
                              <wps:wsp>
                                <wps:cNvPr id="484" name="正方形/長方形 484"/>
                                <wps:cNvSpPr/>
                                <wps:spPr>
                                  <a:xfrm>
                                    <a:off x="0" y="0"/>
                                    <a:ext cx="11696700" cy="114300"/>
                                  </a:xfrm>
                                  <a:prstGeom prst="rect">
                                    <a:avLst/>
                                  </a:prstGeom>
                                  <a:gradFill>
                                    <a:gsLst>
                                      <a:gs pos="0">
                                        <a:sysClr val="windowText" lastClr="000000">
                                          <a:lumMod val="65000"/>
                                          <a:lumOff val="35000"/>
                                        </a:sysClr>
                                      </a:gs>
                                      <a:gs pos="59000">
                                        <a:sysClr val="windowText" lastClr="000000">
                                          <a:tint val="44500"/>
                                          <a:satMod val="160000"/>
                                        </a:sysClr>
                                      </a:gs>
                                      <a:gs pos="95000">
                                        <a:sysClr val="window" lastClr="FFFFFF"/>
                                      </a:gs>
                                    </a:gsLst>
                                    <a:lin ang="0" scaled="1"/>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5" name="テキスト ボックス 485"/>
                                <wps:cNvSpPr txBox="1"/>
                                <wps:spPr>
                                  <a:xfrm>
                                    <a:off x="0" y="0"/>
                                    <a:ext cx="851946" cy="114300"/>
                                  </a:xfrm>
                                  <a:prstGeom prst="rect">
                                    <a:avLst/>
                                  </a:prstGeom>
                                  <a:solidFill>
                                    <a:sysClr val="window" lastClr="FFFFFF"/>
                                  </a:solidFill>
                                  <a:ln w="6350">
                                    <a:noFill/>
                                  </a:ln>
                                  <a:effectLst/>
                                </wps:spPr>
                                <wps:txbx>
                                  <w:txbxContent>
                                    <w:p w14:paraId="65A53184" w14:textId="60776469" w:rsidR="00477D54" w:rsidRPr="007143A7" w:rsidRDefault="00477D54" w:rsidP="001A66A0">
                                      <w:pPr>
                                        <w:snapToGrid w:val="0"/>
                                        <w:spacing w:line="160" w:lineRule="exact"/>
                                        <w:rPr>
                                          <w:rFonts w:asciiTheme="majorEastAsia" w:eastAsiaTheme="majorEastAsia" w:hAnsiTheme="majorEastAsia"/>
                                          <w:spacing w:val="4"/>
                                          <w:sz w:val="14"/>
                                          <w:szCs w:val="16"/>
                                        </w:rPr>
                                      </w:pPr>
                                      <w:r w:rsidRPr="00914A7C">
                                        <w:rPr>
                                          <w:rFonts w:asciiTheme="majorEastAsia" w:eastAsiaTheme="majorEastAsia" w:hAnsiTheme="majorEastAsia" w:hint="eastAsia"/>
                                          <w:spacing w:val="4"/>
                                          <w:sz w:val="14"/>
                                          <w:szCs w:val="16"/>
                                        </w:rPr>
                                        <w:t>湯気とあわの正体</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2E4FE9F" id="グループ化 479" o:spid="_x0000_s1421" style="position:absolute;left:0;text-align:left;margin-left:-9.5pt;margin-top:-.35pt;width:930.55pt;height:9pt;z-index:251667456;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">
                      <v:group id="グループ化 480" o:spid="_x0000_s1422"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">
                        <v:roundrect id="角丸四角形 481" o:spid="_x0000_s1423"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" fillcolor="windowText" strokeweight="2pt"/>
                        <v:shape id="テキスト ボックス 482" o:spid="_x0000_s1424"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" filled="f" stroked="f" strokeweight=".5pt">
                          <v:textbox inset="0,0,0,0">
                            <w:txbxContent>
                              <w:p w14:paraId="088C1201" w14:textId="77777777" w:rsidR="00477D54" w:rsidRPr="000674B1" w:rsidRDefault="00477D54" w:rsidP="001A66A0">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v:textbox>
                        </v:shape>
                      </v:group>
                      <v:group id="グループ化 483" o:spid="_x0000_s1425" style="position:absolute;left:1213;width:116967;height:1143"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">
                        <v:rect id="正方形/長方形 484" o:spid="_x0000_s1426"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" fillcolor="#595959" stroked="f" strokeweight="2pt">
                          <v:fill color2="window" angle="90" colors="0 #595959;38666f #c4c4c4;62259f window" focus="100%" type="gradient"/>
                        </v:rect>
                        <v:shape id="テキスト ボックス 485" o:spid="_x0000_s1427" type="#_x0000_t202" style="position:absolute;width:8519;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" fillcolor="window" stroked="f" strokeweight=".5pt">
                          <v:textbox inset="1mm,0,0,0">
                            <w:txbxContent>
                              <w:p w14:paraId="65A53184" w14:textId="60776469" w:rsidR="00477D54" w:rsidRPr="007143A7" w:rsidRDefault="00477D54" w:rsidP="001A66A0">
                                <w:pPr>
                                  <w:snapToGrid w:val="0"/>
                                  <w:spacing w:line="160" w:lineRule="exact"/>
                                  <w:rPr>
                                    <w:rFonts w:asciiTheme="majorEastAsia" w:eastAsiaTheme="majorEastAsia" w:hAnsiTheme="majorEastAsia"/>
                                    <w:spacing w:val="4"/>
                                    <w:sz w:val="14"/>
                                    <w:szCs w:val="16"/>
                                  </w:rPr>
                                </w:pPr>
                                <w:r w:rsidRPr="00914A7C">
                                  <w:rPr>
                                    <w:rFonts w:asciiTheme="majorEastAsia" w:eastAsiaTheme="majorEastAsia" w:hAnsiTheme="majorEastAsia" w:hint="eastAsia"/>
                                    <w:spacing w:val="4"/>
                                    <w:sz w:val="14"/>
                                    <w:szCs w:val="16"/>
                                  </w:rPr>
                                  <w:t>湯気とあわの正体</w:t>
                                </w:r>
                              </w:p>
                            </w:txbxContent>
                          </v:textbox>
                        </v:shape>
                      </v:group>
                      <w10:wrap anchory="line"/>
                    </v:group>
                  </w:pict>
                </mc:Fallback>
              </mc:AlternateContent>
            </w:r>
          </w:p>
        </w:tc>
        <w:tc>
          <w:tcPr>
            <w:tcW w:w="283" w:type="dxa"/>
            <w:tcBorders>
              <w:top w:val="nil"/>
              <w:bottom w:val="nil"/>
            </w:tcBorders>
          </w:tcPr>
          <w:p w14:paraId="0B94BD99" w14:textId="77777777" w:rsidR="00635F27" w:rsidRDefault="00635F27" w:rsidP="00635F27"/>
        </w:tc>
        <w:tc>
          <w:tcPr>
            <w:tcW w:w="283" w:type="dxa"/>
            <w:tcBorders>
              <w:top w:val="nil"/>
              <w:bottom w:val="nil"/>
            </w:tcBorders>
          </w:tcPr>
          <w:p w14:paraId="643A52F9" w14:textId="77777777" w:rsidR="00635F27" w:rsidRDefault="00635F27" w:rsidP="00635F27"/>
        </w:tc>
        <w:tc>
          <w:tcPr>
            <w:tcW w:w="283" w:type="dxa"/>
            <w:tcBorders>
              <w:top w:val="nil"/>
              <w:bottom w:val="nil"/>
            </w:tcBorders>
          </w:tcPr>
          <w:p w14:paraId="2C8E03BC" w14:textId="77777777" w:rsidR="00635F27" w:rsidRDefault="00635F27" w:rsidP="00635F27">
            <w:pPr>
              <w:spacing w:line="40" w:lineRule="exact"/>
            </w:pPr>
          </w:p>
        </w:tc>
        <w:tc>
          <w:tcPr>
            <w:tcW w:w="283" w:type="dxa"/>
            <w:tcBorders>
              <w:top w:val="nil"/>
              <w:bottom w:val="nil"/>
            </w:tcBorders>
          </w:tcPr>
          <w:p w14:paraId="5F31FEA3" w14:textId="77777777" w:rsidR="00635F27" w:rsidRDefault="00635F27" w:rsidP="00635F27"/>
        </w:tc>
        <w:tc>
          <w:tcPr>
            <w:tcW w:w="4056" w:type="dxa"/>
            <w:tcBorders>
              <w:top w:val="nil"/>
              <w:bottom w:val="nil"/>
              <w:right w:val="nil"/>
            </w:tcBorders>
            <w:tcMar>
              <w:top w:w="57" w:type="dxa"/>
              <w:left w:w="142" w:type="dxa"/>
              <w:bottom w:w="57" w:type="dxa"/>
              <w:right w:w="142" w:type="dxa"/>
            </w:tcMar>
          </w:tcPr>
          <w:p w14:paraId="1C02AE06" w14:textId="77777777" w:rsidR="00635F27" w:rsidRDefault="00635F27" w:rsidP="00635F27"/>
        </w:tc>
        <w:tc>
          <w:tcPr>
            <w:tcW w:w="652" w:type="dxa"/>
            <w:tcBorders>
              <w:top w:val="nil"/>
              <w:left w:val="nil"/>
              <w:bottom w:val="nil"/>
            </w:tcBorders>
            <w:tcMar>
              <w:top w:w="57" w:type="dxa"/>
              <w:left w:w="142" w:type="dxa"/>
              <w:bottom w:w="57" w:type="dxa"/>
              <w:right w:w="142" w:type="dxa"/>
            </w:tcMar>
          </w:tcPr>
          <w:p w14:paraId="2DDAEADB" w14:textId="77777777" w:rsidR="00635F27" w:rsidRDefault="00635F27" w:rsidP="00635F27"/>
        </w:tc>
        <w:tc>
          <w:tcPr>
            <w:tcW w:w="652" w:type="dxa"/>
            <w:tcBorders>
              <w:top w:val="nil"/>
              <w:bottom w:val="nil"/>
              <w:right w:val="nil"/>
            </w:tcBorders>
            <w:tcMar>
              <w:top w:w="57" w:type="dxa"/>
              <w:left w:w="142" w:type="dxa"/>
              <w:bottom w:w="57" w:type="dxa"/>
              <w:right w:w="142" w:type="dxa"/>
            </w:tcMar>
          </w:tcPr>
          <w:p w14:paraId="4270A2C2" w14:textId="77777777" w:rsidR="00635F27" w:rsidRDefault="00635F27" w:rsidP="00635F27"/>
        </w:tc>
        <w:tc>
          <w:tcPr>
            <w:tcW w:w="4344" w:type="dxa"/>
            <w:tcBorders>
              <w:top w:val="nil"/>
              <w:left w:val="nil"/>
              <w:bottom w:val="nil"/>
            </w:tcBorders>
            <w:tcMar>
              <w:top w:w="57" w:type="dxa"/>
              <w:left w:w="142" w:type="dxa"/>
              <w:bottom w:w="57" w:type="dxa"/>
              <w:right w:w="142" w:type="dxa"/>
            </w:tcMar>
          </w:tcPr>
          <w:p w14:paraId="7620C616" w14:textId="77777777" w:rsidR="00635F27" w:rsidRDefault="00635F27" w:rsidP="00635F27"/>
        </w:tc>
        <w:tc>
          <w:tcPr>
            <w:tcW w:w="4383" w:type="dxa"/>
            <w:tcBorders>
              <w:top w:val="nil"/>
              <w:bottom w:val="nil"/>
              <w:right w:val="nil"/>
            </w:tcBorders>
            <w:shd w:val="clear" w:color="auto" w:fill="auto"/>
            <w:tcMar>
              <w:top w:w="57" w:type="dxa"/>
              <w:left w:w="142" w:type="dxa"/>
              <w:bottom w:w="57" w:type="dxa"/>
              <w:right w:w="142" w:type="dxa"/>
            </w:tcMar>
          </w:tcPr>
          <w:p w14:paraId="625C437C" w14:textId="77777777" w:rsidR="00635F27" w:rsidRDefault="00635F27" w:rsidP="00635F27"/>
        </w:tc>
        <w:tc>
          <w:tcPr>
            <w:tcW w:w="120" w:type="dxa"/>
            <w:vMerge w:val="restart"/>
            <w:tcBorders>
              <w:top w:val="nil"/>
              <w:left w:val="nil"/>
              <w:bottom w:val="nil"/>
            </w:tcBorders>
            <w:shd w:val="clear" w:color="auto" w:fill="auto"/>
          </w:tcPr>
          <w:p w14:paraId="0895D1E1" w14:textId="77777777" w:rsidR="00635F27" w:rsidRDefault="00635F27" w:rsidP="00635F27"/>
        </w:tc>
      </w:tr>
      <w:tr w:rsidR="00635F27" w14:paraId="5AA4AE67" w14:textId="77777777" w:rsidTr="00840D83">
        <w:trPr>
          <w:cantSplit/>
          <w:trHeight w:val="1189"/>
        </w:trPr>
        <w:tc>
          <w:tcPr>
            <w:tcW w:w="104" w:type="dxa"/>
            <w:vMerge/>
            <w:tcBorders>
              <w:right w:val="nil"/>
            </w:tcBorders>
          </w:tcPr>
          <w:p w14:paraId="25E4B19D" w14:textId="77777777" w:rsidR="00635F27" w:rsidRPr="009D4699" w:rsidRDefault="00635F27" w:rsidP="00635F27">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tcBorders>
            <w:tcMar>
              <w:top w:w="57" w:type="dxa"/>
              <w:left w:w="255" w:type="dxa"/>
              <w:bottom w:w="57" w:type="dxa"/>
              <w:right w:w="142" w:type="dxa"/>
            </w:tcMar>
          </w:tcPr>
          <w:p w14:paraId="372E1083" w14:textId="7CC03809" w:rsidR="00914A7C" w:rsidRPr="00914A7C" w:rsidRDefault="00914A7C" w:rsidP="00914A7C">
            <w:pPr>
              <w:widowControl/>
              <w:autoSpaceDE w:val="0"/>
              <w:autoSpaceDN w:val="0"/>
              <w:adjustRightInd w:val="0"/>
              <w:spacing w:line="200" w:lineRule="exact"/>
              <w:ind w:left="140" w:hangingChars="100" w:hanging="140"/>
              <w:jc w:val="left"/>
              <w:rPr>
                <w:rStyle w:val="ab"/>
              </w:rPr>
            </w:pPr>
            <w:r w:rsidRPr="00914A7C">
              <w:rPr>
                <w:rStyle w:val="ab"/>
                <w:rFonts w:hint="eastAsia"/>
              </w:rPr>
              <w:t>・熱した前後のビーカーの様子について</w:t>
            </w:r>
            <w:r w:rsidR="00B14E62">
              <w:rPr>
                <w:rStyle w:val="ab"/>
                <w:rFonts w:hint="eastAsia"/>
              </w:rPr>
              <w:t>、</w:t>
            </w:r>
            <w:r w:rsidRPr="00914A7C">
              <w:rPr>
                <w:rStyle w:val="ab"/>
                <w:rFonts w:hint="eastAsia"/>
              </w:rPr>
              <w:t>気づいたことや疑問に思ったことを話し合い</w:t>
            </w:r>
            <w:r w:rsidR="00B14E62">
              <w:rPr>
                <w:rStyle w:val="ab"/>
                <w:rFonts w:hint="eastAsia"/>
              </w:rPr>
              <w:t>、</w:t>
            </w:r>
            <w:r w:rsidR="00A82DCC">
              <w:rPr>
                <w:rStyle w:val="ab"/>
                <w:rFonts w:hint="eastAsia"/>
              </w:rPr>
              <w:t>湯気や泡</w:t>
            </w:r>
            <w:r w:rsidRPr="00914A7C">
              <w:rPr>
                <w:rStyle w:val="ab"/>
                <w:rFonts w:hint="eastAsia"/>
              </w:rPr>
              <w:t>の正体について問題を見いだす。</w:t>
            </w:r>
          </w:p>
          <w:p w14:paraId="7D3C4FC5" w14:textId="2A47355A" w:rsidR="00914A7C" w:rsidRPr="00914A7C" w:rsidRDefault="00914A7C" w:rsidP="00914A7C">
            <w:pPr>
              <w:widowControl/>
              <w:autoSpaceDE w:val="0"/>
              <w:autoSpaceDN w:val="0"/>
              <w:adjustRightInd w:val="0"/>
              <w:spacing w:line="200" w:lineRule="exact"/>
              <w:ind w:left="140" w:hangingChars="100" w:hanging="140"/>
              <w:jc w:val="left"/>
              <w:rPr>
                <w:rStyle w:val="ab"/>
              </w:rPr>
            </w:pPr>
            <w:r w:rsidRPr="00914A7C">
              <w:rPr>
                <w:rStyle w:val="ab"/>
                <w:rFonts w:hint="eastAsia"/>
              </w:rPr>
              <w:t>・湯気や</w:t>
            </w:r>
            <w:r w:rsidR="00A82DCC">
              <w:rPr>
                <w:rStyle w:val="ab"/>
                <w:rFonts w:hint="eastAsia"/>
              </w:rPr>
              <w:t>泡</w:t>
            </w:r>
            <w:r w:rsidRPr="00914A7C">
              <w:rPr>
                <w:rStyle w:val="ab"/>
                <w:rFonts w:hint="eastAsia"/>
              </w:rPr>
              <w:t>の正体について</w:t>
            </w:r>
            <w:r w:rsidR="00B14E62">
              <w:rPr>
                <w:rStyle w:val="ab"/>
                <w:rFonts w:hint="eastAsia"/>
              </w:rPr>
              <w:t>、</w:t>
            </w:r>
            <w:r w:rsidRPr="00914A7C">
              <w:rPr>
                <w:rStyle w:val="ab"/>
                <w:rFonts w:hint="eastAsia"/>
              </w:rPr>
              <w:t>これまでに学んだことや経験したことを基に予想する。</w:t>
            </w:r>
          </w:p>
          <w:p w14:paraId="1ED11715" w14:textId="2B8BB3ED" w:rsidR="00635F27" w:rsidRPr="00DC023B" w:rsidRDefault="00914A7C" w:rsidP="00914A7C">
            <w:pPr>
              <w:widowControl/>
              <w:autoSpaceDE w:val="0"/>
              <w:autoSpaceDN w:val="0"/>
              <w:adjustRightInd w:val="0"/>
              <w:spacing w:line="200" w:lineRule="exact"/>
              <w:ind w:left="140" w:hangingChars="100" w:hanging="140"/>
              <w:jc w:val="left"/>
              <w:rPr>
                <w:rStyle w:val="ab"/>
              </w:rPr>
            </w:pPr>
            <w:r w:rsidRPr="00914A7C">
              <w:rPr>
                <w:rStyle w:val="ab"/>
                <w:rFonts w:hint="eastAsia"/>
              </w:rPr>
              <w:t>・湯気や</w:t>
            </w:r>
            <w:r w:rsidR="00A82DCC">
              <w:rPr>
                <w:rStyle w:val="ab"/>
                <w:rFonts w:hint="eastAsia"/>
              </w:rPr>
              <w:t>泡</w:t>
            </w:r>
            <w:r w:rsidRPr="00914A7C">
              <w:rPr>
                <w:rStyle w:val="ab"/>
                <w:rFonts w:hint="eastAsia"/>
              </w:rPr>
              <w:t>の正体を調べる方法を考える。</w:t>
            </w:r>
          </w:p>
        </w:tc>
        <w:tc>
          <w:tcPr>
            <w:tcW w:w="283" w:type="dxa"/>
            <w:tcBorders>
              <w:top w:val="nil"/>
              <w:bottom w:val="single" w:sz="4" w:space="0" w:color="auto"/>
            </w:tcBorders>
            <w:vAlign w:val="center"/>
          </w:tcPr>
          <w:p w14:paraId="566F3467" w14:textId="77777777" w:rsidR="00635F27" w:rsidRPr="00553402" w:rsidRDefault="00635F27" w:rsidP="00635F27">
            <w:pPr>
              <w:snapToGrid w:val="0"/>
              <w:spacing w:line="200" w:lineRule="exact"/>
              <w:jc w:val="center"/>
              <w:rPr>
                <w:rFonts w:asciiTheme="majorEastAsia" w:eastAsiaTheme="majorEastAsia" w:hAnsiTheme="majorEastAsia"/>
                <w:sz w:val="14"/>
                <w:szCs w:val="14"/>
              </w:rPr>
            </w:pPr>
            <w:r w:rsidRPr="00D86E01">
              <w:rPr>
                <w:rFonts w:asciiTheme="majorEastAsia" w:eastAsiaTheme="majorEastAsia" w:hAnsiTheme="majorEastAsia"/>
                <w:sz w:val="14"/>
                <w:szCs w:val="14"/>
              </w:rPr>
              <w:t>1</w:t>
            </w:r>
          </w:p>
        </w:tc>
        <w:tc>
          <w:tcPr>
            <w:tcW w:w="283" w:type="dxa"/>
            <w:tcBorders>
              <w:top w:val="nil"/>
              <w:bottom w:val="single" w:sz="4" w:space="0" w:color="auto"/>
            </w:tcBorders>
            <w:textDirection w:val="tbRlV"/>
            <w:vAlign w:val="center"/>
          </w:tcPr>
          <w:p w14:paraId="033A40F8" w14:textId="4B6FDD50" w:rsidR="00635F27" w:rsidRPr="00553402" w:rsidRDefault="00922866" w:rsidP="00635F27">
            <w:pPr>
              <w:snapToGrid w:val="0"/>
              <w:spacing w:line="200" w:lineRule="exact"/>
              <w:ind w:left="113" w:right="113"/>
              <w:jc w:val="center"/>
              <w:rPr>
                <w:rFonts w:asciiTheme="majorEastAsia" w:eastAsiaTheme="majorEastAsia" w:hAnsiTheme="majorEastAsia"/>
                <w:sz w:val="14"/>
                <w:szCs w:val="14"/>
              </w:rPr>
            </w:pPr>
            <w:r w:rsidRPr="00922866">
              <w:rPr>
                <w:rFonts w:asciiTheme="majorEastAsia" w:eastAsiaTheme="majorEastAsia" w:hAnsiTheme="majorEastAsia"/>
                <w:sz w:val="14"/>
                <w:szCs w:val="14"/>
                <w:eastAsianLayout w:id="2094758656" w:vert="1" w:vertCompress="1"/>
              </w:rPr>
              <w:t>163</w:t>
            </w:r>
            <w:r w:rsidR="00635F27" w:rsidRPr="00553402">
              <w:rPr>
                <w:rFonts w:asciiTheme="majorEastAsia" w:eastAsiaTheme="majorEastAsia" w:hAnsiTheme="majorEastAsia" w:hint="eastAsia"/>
                <w:sz w:val="14"/>
                <w:szCs w:val="14"/>
              </w:rPr>
              <w:t>～</w:t>
            </w:r>
            <w:r w:rsidRPr="00922866">
              <w:rPr>
                <w:rFonts w:asciiTheme="majorEastAsia" w:eastAsiaTheme="majorEastAsia" w:hAnsiTheme="majorEastAsia"/>
                <w:sz w:val="14"/>
                <w:szCs w:val="14"/>
                <w:eastAsianLayout w:id="2094759936" w:vert="1" w:vertCompress="1"/>
              </w:rPr>
              <w:t>164</w:t>
            </w:r>
          </w:p>
        </w:tc>
        <w:tc>
          <w:tcPr>
            <w:tcW w:w="283" w:type="dxa"/>
            <w:tcBorders>
              <w:top w:val="nil"/>
              <w:bottom w:val="single" w:sz="4" w:space="0" w:color="auto"/>
            </w:tcBorders>
            <w:vAlign w:val="center"/>
          </w:tcPr>
          <w:p w14:paraId="6CDB0CA2" w14:textId="77777777" w:rsidR="00635F27" w:rsidRPr="00553402" w:rsidRDefault="00635F27" w:rsidP="00635F27">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思</w:t>
            </w:r>
          </w:p>
        </w:tc>
        <w:tc>
          <w:tcPr>
            <w:tcW w:w="283" w:type="dxa"/>
            <w:tcBorders>
              <w:top w:val="nil"/>
              <w:bottom w:val="single" w:sz="4" w:space="0" w:color="auto"/>
            </w:tcBorders>
            <w:vAlign w:val="center"/>
          </w:tcPr>
          <w:p w14:paraId="2A8098F1" w14:textId="1FB640B1" w:rsidR="00635F27" w:rsidRPr="0082008D" w:rsidRDefault="00922866" w:rsidP="00635F27">
            <w:pPr>
              <w:snapToGrid w:val="0"/>
              <w:spacing w:line="200" w:lineRule="exact"/>
              <w:jc w:val="center"/>
              <w:rPr>
                <w:rFonts w:asciiTheme="majorEastAsia" w:eastAsiaTheme="majorEastAsia" w:hAnsiTheme="majorEastAsia"/>
                <w:sz w:val="14"/>
                <w:szCs w:val="14"/>
              </w:rPr>
            </w:pPr>
            <w:r w:rsidRPr="00922866">
              <w:rPr>
                <w:rFonts w:asciiTheme="majorEastAsia" w:eastAsiaTheme="majorEastAsia" w:hAnsiTheme="majorEastAsia" w:hint="eastAsia"/>
                <w:sz w:val="14"/>
                <w:szCs w:val="14"/>
              </w:rPr>
              <w:t>◎</w:t>
            </w:r>
          </w:p>
        </w:tc>
        <w:tc>
          <w:tcPr>
            <w:tcW w:w="4056" w:type="dxa"/>
            <w:tcBorders>
              <w:top w:val="nil"/>
              <w:bottom w:val="single" w:sz="4" w:space="0" w:color="auto"/>
              <w:right w:val="nil"/>
            </w:tcBorders>
            <w:tcMar>
              <w:top w:w="57" w:type="dxa"/>
              <w:left w:w="142" w:type="dxa"/>
              <w:bottom w:w="57" w:type="dxa"/>
              <w:right w:w="142" w:type="dxa"/>
            </w:tcMar>
          </w:tcPr>
          <w:p w14:paraId="22782A26" w14:textId="12CBBD4D" w:rsidR="00635F27" w:rsidRPr="00DC023B" w:rsidRDefault="00A82DCC" w:rsidP="00E87470">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【思①】湯気や泡</w:t>
            </w:r>
            <w:r w:rsidR="00922866" w:rsidRPr="00922866">
              <w:rPr>
                <w:rFonts w:asciiTheme="majorEastAsia" w:eastAsiaTheme="majorEastAsia" w:hAnsiTheme="majorEastAsia" w:hint="eastAsia"/>
                <w:b/>
                <w:sz w:val="14"/>
                <w:szCs w:val="14"/>
              </w:rPr>
              <w:t>の正体について</w:t>
            </w:r>
            <w:r w:rsidR="00B14E62">
              <w:rPr>
                <w:rFonts w:asciiTheme="majorEastAsia" w:eastAsiaTheme="majorEastAsia" w:hAnsiTheme="majorEastAsia" w:hint="eastAsia"/>
                <w:b/>
                <w:sz w:val="14"/>
                <w:szCs w:val="14"/>
              </w:rPr>
              <w:t>、</w:t>
            </w:r>
            <w:r w:rsidR="00922866" w:rsidRPr="00922866">
              <w:rPr>
                <w:rFonts w:asciiTheme="majorEastAsia" w:eastAsiaTheme="majorEastAsia" w:hAnsiTheme="majorEastAsia" w:hint="eastAsia"/>
                <w:b/>
                <w:sz w:val="14"/>
                <w:szCs w:val="14"/>
              </w:rPr>
              <w:t>既習の内容や生活経験を基に</w:t>
            </w:r>
            <w:r w:rsidR="00B14E62">
              <w:rPr>
                <w:rFonts w:asciiTheme="majorEastAsia" w:eastAsiaTheme="majorEastAsia" w:hAnsiTheme="majorEastAsia" w:hint="eastAsia"/>
                <w:b/>
                <w:sz w:val="14"/>
                <w:szCs w:val="14"/>
              </w:rPr>
              <w:t>、</w:t>
            </w:r>
            <w:r w:rsidR="00922866" w:rsidRPr="00922866">
              <w:rPr>
                <w:rFonts w:asciiTheme="majorEastAsia" w:eastAsiaTheme="majorEastAsia" w:hAnsiTheme="majorEastAsia" w:hint="eastAsia"/>
                <w:b/>
                <w:sz w:val="14"/>
                <w:szCs w:val="14"/>
              </w:rPr>
              <w:t>根拠のある予想を発想し</w:t>
            </w:r>
            <w:r w:rsidR="00B14E62">
              <w:rPr>
                <w:rFonts w:asciiTheme="majorEastAsia" w:eastAsiaTheme="majorEastAsia" w:hAnsiTheme="majorEastAsia" w:hint="eastAsia"/>
                <w:b/>
                <w:sz w:val="14"/>
                <w:szCs w:val="14"/>
              </w:rPr>
              <w:t>、</w:t>
            </w:r>
            <w:r w:rsidR="00922866" w:rsidRPr="00922866">
              <w:rPr>
                <w:rFonts w:asciiTheme="majorEastAsia" w:eastAsiaTheme="majorEastAsia" w:hAnsiTheme="majorEastAsia" w:hint="eastAsia"/>
                <w:b/>
                <w:sz w:val="14"/>
                <w:szCs w:val="14"/>
              </w:rPr>
              <w:t xml:space="preserve">表現しているかを評価する。 </w:t>
            </w:r>
            <w:r w:rsidR="00E87470">
              <w:rPr>
                <w:rFonts w:asciiTheme="majorEastAsia" w:eastAsiaTheme="majorEastAsia" w:hAnsiTheme="majorEastAsia"/>
                <w:b/>
                <w:sz w:val="14"/>
                <w:szCs w:val="14"/>
              </w:rPr>
              <w:t xml:space="preserve">                        </w:t>
            </w:r>
            <w:r w:rsidR="00922866" w:rsidRPr="00922866">
              <w:rPr>
                <w:rFonts w:asciiTheme="majorEastAsia" w:eastAsiaTheme="majorEastAsia" w:hAnsiTheme="majorEastAsia" w:hint="eastAsia"/>
                <w:b/>
                <w:sz w:val="14"/>
                <w:szCs w:val="14"/>
              </w:rPr>
              <w:t>【発言分析・記述分析】</w:t>
            </w:r>
          </w:p>
        </w:tc>
        <w:tc>
          <w:tcPr>
            <w:tcW w:w="652" w:type="dxa"/>
            <w:tcBorders>
              <w:top w:val="nil"/>
              <w:left w:val="nil"/>
              <w:bottom w:val="single" w:sz="4" w:space="0" w:color="auto"/>
            </w:tcBorders>
            <w:tcMar>
              <w:top w:w="57" w:type="dxa"/>
              <w:left w:w="142" w:type="dxa"/>
              <w:bottom w:w="57" w:type="dxa"/>
              <w:right w:w="142" w:type="dxa"/>
            </w:tcMar>
          </w:tcPr>
          <w:p w14:paraId="76F5AA0D" w14:textId="77777777" w:rsidR="00635F27" w:rsidRPr="00DC023B" w:rsidRDefault="00635F27" w:rsidP="00635F27">
            <w:pPr>
              <w:snapToGrid w:val="0"/>
              <w:spacing w:line="200" w:lineRule="exact"/>
              <w:rPr>
                <w:rStyle w:val="ab"/>
              </w:rPr>
            </w:pPr>
          </w:p>
        </w:tc>
        <w:tc>
          <w:tcPr>
            <w:tcW w:w="652" w:type="dxa"/>
            <w:tcBorders>
              <w:top w:val="nil"/>
              <w:bottom w:val="single" w:sz="4" w:space="0" w:color="auto"/>
              <w:right w:val="nil"/>
            </w:tcBorders>
            <w:tcMar>
              <w:top w:w="57" w:type="dxa"/>
              <w:left w:w="142" w:type="dxa"/>
              <w:bottom w:w="57" w:type="dxa"/>
              <w:right w:w="142" w:type="dxa"/>
            </w:tcMar>
          </w:tcPr>
          <w:p w14:paraId="4989A20B" w14:textId="77777777" w:rsidR="00635F27" w:rsidRPr="00DC023B" w:rsidRDefault="00635F27" w:rsidP="00635F27">
            <w:pPr>
              <w:snapToGrid w:val="0"/>
              <w:spacing w:line="200" w:lineRule="exact"/>
              <w:rPr>
                <w:rStyle w:val="ab"/>
              </w:rPr>
            </w:pPr>
          </w:p>
        </w:tc>
        <w:tc>
          <w:tcPr>
            <w:tcW w:w="4344" w:type="dxa"/>
            <w:tcBorders>
              <w:top w:val="nil"/>
              <w:left w:val="nil"/>
              <w:bottom w:val="single" w:sz="4" w:space="0" w:color="auto"/>
            </w:tcBorders>
            <w:tcMar>
              <w:top w:w="57" w:type="dxa"/>
              <w:left w:w="142" w:type="dxa"/>
              <w:bottom w:w="57" w:type="dxa"/>
              <w:right w:w="142" w:type="dxa"/>
            </w:tcMar>
          </w:tcPr>
          <w:p w14:paraId="401A5A6F" w14:textId="6AF6A327" w:rsidR="00635F27" w:rsidRPr="00DC023B" w:rsidRDefault="00A82DCC" w:rsidP="00635F27">
            <w:pPr>
              <w:widowControl/>
              <w:autoSpaceDE w:val="0"/>
              <w:autoSpaceDN w:val="0"/>
              <w:adjustRightInd w:val="0"/>
              <w:spacing w:line="200" w:lineRule="exact"/>
              <w:jc w:val="left"/>
              <w:rPr>
                <w:rStyle w:val="ab"/>
              </w:rPr>
            </w:pPr>
            <w:r>
              <w:rPr>
                <w:rStyle w:val="ab"/>
                <w:rFonts w:hint="eastAsia"/>
              </w:rPr>
              <w:t>湯気や泡</w:t>
            </w:r>
            <w:r w:rsidR="00922866" w:rsidRPr="00922866">
              <w:rPr>
                <w:rStyle w:val="ab"/>
                <w:rFonts w:hint="eastAsia"/>
              </w:rPr>
              <w:t>の正体について</w:t>
            </w:r>
            <w:r w:rsidR="00B14E62">
              <w:rPr>
                <w:rStyle w:val="ab"/>
                <w:rFonts w:hint="eastAsia"/>
              </w:rPr>
              <w:t>、</w:t>
            </w:r>
            <w:r w:rsidR="00922866" w:rsidRPr="00922866">
              <w:rPr>
                <w:rStyle w:val="ab"/>
                <w:rFonts w:hint="eastAsia"/>
              </w:rPr>
              <w:t>水を自然に蒸発させたときのことや生活経験の中から具体的な例を示して</w:t>
            </w:r>
            <w:r w:rsidR="00B14E62">
              <w:rPr>
                <w:rStyle w:val="ab"/>
                <w:rFonts w:hint="eastAsia"/>
              </w:rPr>
              <w:t>、</w:t>
            </w:r>
            <w:r w:rsidRPr="00A82DCC">
              <w:rPr>
                <w:rStyle w:val="ab"/>
                <w:rFonts w:hint="eastAsia"/>
              </w:rPr>
              <w:t>ビーカーの中の水が減っていることと、湯気が泡の存在など複数の事象を関係付けるなどして</w:t>
            </w:r>
            <w:r w:rsidR="00922866" w:rsidRPr="00922866">
              <w:rPr>
                <w:rStyle w:val="ab"/>
                <w:rFonts w:hint="eastAsia"/>
              </w:rPr>
              <w:t>妥当な根拠に基づく予想を発想し</w:t>
            </w:r>
            <w:r w:rsidR="00B14E62">
              <w:rPr>
                <w:rStyle w:val="ab"/>
                <w:rFonts w:hint="eastAsia"/>
              </w:rPr>
              <w:t>、</w:t>
            </w:r>
            <w:r w:rsidR="00922866" w:rsidRPr="00922866">
              <w:rPr>
                <w:rStyle w:val="ab"/>
                <w:rFonts w:hint="eastAsia"/>
              </w:rPr>
              <w:t>表現している。</w:t>
            </w:r>
          </w:p>
        </w:tc>
        <w:tc>
          <w:tcPr>
            <w:tcW w:w="4383" w:type="dxa"/>
            <w:tcBorders>
              <w:top w:val="nil"/>
              <w:bottom w:val="single" w:sz="4" w:space="0" w:color="auto"/>
              <w:right w:val="nil"/>
            </w:tcBorders>
            <w:shd w:val="clear" w:color="auto" w:fill="auto"/>
            <w:tcMar>
              <w:top w:w="57" w:type="dxa"/>
              <w:left w:w="142" w:type="dxa"/>
              <w:bottom w:w="57" w:type="dxa"/>
              <w:right w:w="142" w:type="dxa"/>
            </w:tcMar>
          </w:tcPr>
          <w:p w14:paraId="4E0C3761" w14:textId="1123599E" w:rsidR="00635F27" w:rsidRPr="00DC023B" w:rsidRDefault="00922866" w:rsidP="00635F27">
            <w:pPr>
              <w:widowControl/>
              <w:autoSpaceDE w:val="0"/>
              <w:autoSpaceDN w:val="0"/>
              <w:adjustRightInd w:val="0"/>
              <w:spacing w:line="200" w:lineRule="exact"/>
              <w:jc w:val="left"/>
              <w:rPr>
                <w:rStyle w:val="ab"/>
              </w:rPr>
            </w:pPr>
            <w:r w:rsidRPr="00922866">
              <w:rPr>
                <w:rStyle w:val="ab"/>
                <w:rFonts w:hint="eastAsia"/>
              </w:rPr>
              <w:t>教科書</w:t>
            </w:r>
            <w:r w:rsidRPr="00922866">
              <w:rPr>
                <w:rStyle w:val="ab"/>
                <w:rFonts w:hint="eastAsia"/>
              </w:rPr>
              <w:t xml:space="preserve"> p.163 </w:t>
            </w:r>
            <w:r w:rsidR="00A82DCC">
              <w:rPr>
                <w:rStyle w:val="ab"/>
                <w:rFonts w:hint="eastAsia"/>
              </w:rPr>
              <w:t>の水を熱する前後の写真を見て</w:t>
            </w:r>
            <w:r w:rsidR="00B14E62">
              <w:rPr>
                <w:rStyle w:val="ab"/>
                <w:rFonts w:hint="eastAsia"/>
              </w:rPr>
              <w:t>、</w:t>
            </w:r>
            <w:r w:rsidRPr="00922866">
              <w:rPr>
                <w:rStyle w:val="ab"/>
                <w:rFonts w:hint="eastAsia"/>
              </w:rPr>
              <w:t>水の量の変化に着目することができるように助言し</w:t>
            </w:r>
            <w:r w:rsidR="00B14E62">
              <w:rPr>
                <w:rStyle w:val="ab"/>
                <w:rFonts w:hint="eastAsia"/>
              </w:rPr>
              <w:t>、</w:t>
            </w:r>
            <w:r w:rsidRPr="00922866">
              <w:rPr>
                <w:rStyle w:val="ab"/>
                <w:rFonts w:hint="eastAsia"/>
              </w:rPr>
              <w:t>それらについて</w:t>
            </w:r>
            <w:r w:rsidR="00B14E62">
              <w:rPr>
                <w:rStyle w:val="ab"/>
                <w:rFonts w:hint="eastAsia"/>
              </w:rPr>
              <w:t>、</w:t>
            </w:r>
            <w:r w:rsidRPr="00922866">
              <w:rPr>
                <w:rStyle w:val="ab"/>
                <w:rFonts w:hint="eastAsia"/>
              </w:rPr>
              <w:t>生活経験などから自分なりの根拠をもって予想することができるように</w:t>
            </w:r>
            <w:r w:rsidR="00B14E62">
              <w:rPr>
                <w:rStyle w:val="ab"/>
                <w:rFonts w:hint="eastAsia"/>
              </w:rPr>
              <w:t>、</w:t>
            </w:r>
            <w:r w:rsidRPr="00922866">
              <w:rPr>
                <w:rStyle w:val="ab"/>
                <w:rFonts w:hint="eastAsia"/>
              </w:rPr>
              <w:t>助言・援助する。</w:t>
            </w:r>
          </w:p>
        </w:tc>
        <w:tc>
          <w:tcPr>
            <w:tcW w:w="120" w:type="dxa"/>
            <w:vMerge/>
            <w:tcBorders>
              <w:top w:val="nil"/>
              <w:left w:val="nil"/>
              <w:bottom w:val="nil"/>
            </w:tcBorders>
            <w:shd w:val="clear" w:color="auto" w:fill="auto"/>
          </w:tcPr>
          <w:p w14:paraId="45B56306" w14:textId="77777777" w:rsidR="00635F27" w:rsidRDefault="00635F27" w:rsidP="00635F27"/>
        </w:tc>
      </w:tr>
      <w:tr w:rsidR="00731F74" w14:paraId="1B76EF61" w14:textId="77777777" w:rsidTr="00E87470">
        <w:trPr>
          <w:cantSplit/>
          <w:trHeight w:val="836"/>
        </w:trPr>
        <w:tc>
          <w:tcPr>
            <w:tcW w:w="104" w:type="dxa"/>
            <w:tcBorders>
              <w:right w:val="nil"/>
            </w:tcBorders>
          </w:tcPr>
          <w:p w14:paraId="0D68CA86" w14:textId="77777777" w:rsidR="00731F74" w:rsidRPr="009D4699" w:rsidRDefault="00731F74" w:rsidP="00635F27">
            <w:pPr>
              <w:snapToGrid w:val="0"/>
              <w:ind w:leftChars="-100" w:left="-260" w:rightChars="-100" w:right="-260"/>
              <w:rPr>
                <w:rFonts w:asciiTheme="majorEastAsia" w:eastAsiaTheme="majorEastAsia" w:hAnsiTheme="majorEastAsia"/>
                <w:sz w:val="10"/>
                <w:szCs w:val="10"/>
              </w:rPr>
            </w:pPr>
          </w:p>
        </w:tc>
        <w:tc>
          <w:tcPr>
            <w:tcW w:w="3485" w:type="dxa"/>
            <w:tcBorders>
              <w:top w:val="single" w:sz="4" w:space="0" w:color="auto"/>
              <w:left w:val="nil"/>
              <w:bottom w:val="single" w:sz="4" w:space="0" w:color="auto"/>
            </w:tcBorders>
            <w:tcMar>
              <w:top w:w="57" w:type="dxa"/>
              <w:left w:w="255" w:type="dxa"/>
              <w:bottom w:w="57" w:type="dxa"/>
              <w:right w:w="142" w:type="dxa"/>
            </w:tcMar>
          </w:tcPr>
          <w:p w14:paraId="082E2B95" w14:textId="5446608F" w:rsidR="00731F74" w:rsidRPr="00914A7C" w:rsidRDefault="00FB6E9C" w:rsidP="00C746C0">
            <w:pPr>
              <w:widowControl/>
              <w:autoSpaceDE w:val="0"/>
              <w:autoSpaceDN w:val="0"/>
              <w:adjustRightInd w:val="0"/>
              <w:spacing w:line="200" w:lineRule="exact"/>
              <w:ind w:left="140" w:hangingChars="100" w:hanging="140"/>
              <w:jc w:val="right"/>
              <w:rPr>
                <w:rStyle w:val="ab"/>
              </w:rPr>
            </w:pPr>
            <w:r w:rsidRPr="00FB6E9C">
              <w:rPr>
                <w:rStyle w:val="ab"/>
                <w:rFonts w:hint="eastAsia"/>
              </w:rPr>
              <w:t>・水を熱して</w:t>
            </w:r>
            <w:r w:rsidR="00B14E62">
              <w:rPr>
                <w:rStyle w:val="ab"/>
                <w:rFonts w:hint="eastAsia"/>
              </w:rPr>
              <w:t>、</w:t>
            </w:r>
            <w:r w:rsidRPr="00FB6E9C">
              <w:rPr>
                <w:rStyle w:val="ab"/>
                <w:rFonts w:hint="eastAsia"/>
              </w:rPr>
              <w:t>湯気や泡の正体について調べる。</w:t>
            </w:r>
            <w:r>
              <w:rPr>
                <w:rStyle w:val="ab"/>
                <w:rFonts w:hint="eastAsia"/>
              </w:rPr>
              <w:t xml:space="preserve"> </w:t>
            </w:r>
            <w:r w:rsidR="00C746C0" w:rsidRPr="00C746C0">
              <w:rPr>
                <w:rStyle w:val="ab"/>
                <w:rFonts w:hint="eastAsia"/>
                <w:b/>
              </w:rPr>
              <w:t>（</w:t>
            </w:r>
            <w:r w:rsidRPr="00C746C0">
              <w:rPr>
                <w:rStyle w:val="ab"/>
                <w:rFonts w:hint="eastAsia"/>
                <w:b/>
              </w:rPr>
              <w:t>実験</w:t>
            </w:r>
            <w:r w:rsidR="00C746C0" w:rsidRPr="00C746C0">
              <w:rPr>
                <w:rStyle w:val="ab"/>
                <w:rFonts w:hint="eastAsia"/>
                <w:b/>
              </w:rPr>
              <w:t>２）</w:t>
            </w:r>
          </w:p>
        </w:tc>
        <w:tc>
          <w:tcPr>
            <w:tcW w:w="283" w:type="dxa"/>
            <w:tcBorders>
              <w:top w:val="single" w:sz="4" w:space="0" w:color="auto"/>
              <w:bottom w:val="single" w:sz="4" w:space="0" w:color="auto"/>
            </w:tcBorders>
            <w:vAlign w:val="center"/>
          </w:tcPr>
          <w:p w14:paraId="009BA9FD" w14:textId="77777777" w:rsidR="00FB6E9C" w:rsidRPr="00FB6E9C" w:rsidRDefault="00FB6E9C" w:rsidP="00FB6E9C">
            <w:pPr>
              <w:snapToGrid w:val="0"/>
              <w:spacing w:line="200" w:lineRule="exact"/>
              <w:jc w:val="center"/>
              <w:rPr>
                <w:rFonts w:asciiTheme="majorEastAsia" w:eastAsiaTheme="majorEastAsia" w:hAnsiTheme="majorEastAsia"/>
                <w:sz w:val="14"/>
                <w:szCs w:val="14"/>
              </w:rPr>
            </w:pPr>
            <w:r w:rsidRPr="00FB6E9C">
              <w:rPr>
                <w:rFonts w:asciiTheme="majorEastAsia" w:eastAsiaTheme="majorEastAsia" w:hAnsiTheme="majorEastAsia"/>
                <w:sz w:val="14"/>
                <w:szCs w:val="14"/>
              </w:rPr>
              <w:t>1</w:t>
            </w:r>
          </w:p>
          <w:p w14:paraId="6E4AAFBE" w14:textId="6ED51198" w:rsidR="00731F74" w:rsidRPr="00D86E01" w:rsidRDefault="00FB6E9C" w:rsidP="00FB6E9C">
            <w:pPr>
              <w:snapToGrid w:val="0"/>
              <w:spacing w:line="200" w:lineRule="exact"/>
              <w:jc w:val="center"/>
              <w:rPr>
                <w:rFonts w:asciiTheme="majorEastAsia" w:eastAsiaTheme="majorEastAsia" w:hAnsiTheme="majorEastAsia"/>
                <w:sz w:val="14"/>
                <w:szCs w:val="14"/>
              </w:rPr>
            </w:pPr>
            <w:r w:rsidRPr="00FB6E9C">
              <w:rPr>
                <w:rFonts w:asciiTheme="majorEastAsia" w:eastAsiaTheme="majorEastAsia" w:hAnsiTheme="majorEastAsia"/>
                <w:sz w:val="14"/>
                <w:szCs w:val="14"/>
              </w:rPr>
              <w:t>(2)</w:t>
            </w:r>
          </w:p>
        </w:tc>
        <w:tc>
          <w:tcPr>
            <w:tcW w:w="283" w:type="dxa"/>
            <w:tcBorders>
              <w:top w:val="single" w:sz="4" w:space="0" w:color="auto"/>
              <w:bottom w:val="single" w:sz="4" w:space="0" w:color="auto"/>
            </w:tcBorders>
            <w:textDirection w:val="tbRlV"/>
            <w:vAlign w:val="center"/>
          </w:tcPr>
          <w:p w14:paraId="42450A34" w14:textId="58CFE4F9" w:rsidR="00731F74" w:rsidRPr="00922866" w:rsidRDefault="00FB6E9C" w:rsidP="00635F27">
            <w:pPr>
              <w:snapToGrid w:val="0"/>
              <w:spacing w:line="200" w:lineRule="exact"/>
              <w:ind w:left="113" w:right="113"/>
              <w:jc w:val="center"/>
              <w:rPr>
                <w:rFonts w:asciiTheme="majorEastAsia" w:eastAsiaTheme="majorEastAsia" w:hAnsiTheme="majorEastAsia"/>
                <w:sz w:val="14"/>
                <w:szCs w:val="14"/>
              </w:rPr>
            </w:pPr>
            <w:r w:rsidRPr="00FB6E9C">
              <w:rPr>
                <w:rFonts w:asciiTheme="majorEastAsia" w:eastAsiaTheme="majorEastAsia" w:hAnsiTheme="majorEastAsia"/>
                <w:sz w:val="14"/>
                <w:szCs w:val="14"/>
                <w:eastAsianLayout w:id="2094758656" w:vert="1" w:vertCompress="1"/>
              </w:rPr>
              <w:t>165</w:t>
            </w:r>
          </w:p>
        </w:tc>
        <w:tc>
          <w:tcPr>
            <w:tcW w:w="283" w:type="dxa"/>
            <w:tcBorders>
              <w:top w:val="single" w:sz="4" w:space="0" w:color="auto"/>
              <w:bottom w:val="single" w:sz="4" w:space="0" w:color="auto"/>
            </w:tcBorders>
            <w:vAlign w:val="center"/>
          </w:tcPr>
          <w:p w14:paraId="6DA5423B" w14:textId="736C4C02" w:rsidR="00731F74" w:rsidRDefault="0043436E" w:rsidP="00635F27">
            <w:pPr>
              <w:snapToGrid w:val="0"/>
              <w:spacing w:line="200" w:lineRule="exact"/>
              <w:jc w:val="center"/>
              <w:rPr>
                <w:rFonts w:asciiTheme="majorEastAsia" w:eastAsiaTheme="majorEastAsia" w:hAnsiTheme="majorEastAsia"/>
                <w:b/>
                <w:sz w:val="14"/>
                <w:szCs w:val="14"/>
              </w:rPr>
            </w:pPr>
            <w:r w:rsidRPr="0043436E">
              <w:rPr>
                <w:rFonts w:asciiTheme="majorEastAsia" w:eastAsiaTheme="majorEastAsia" w:hAnsiTheme="majorEastAsia" w:hint="eastAsia"/>
                <w:b/>
                <w:sz w:val="14"/>
                <w:szCs w:val="14"/>
              </w:rPr>
              <w:t>態</w:t>
            </w:r>
          </w:p>
        </w:tc>
        <w:tc>
          <w:tcPr>
            <w:tcW w:w="283" w:type="dxa"/>
            <w:tcBorders>
              <w:top w:val="single" w:sz="4" w:space="0" w:color="auto"/>
              <w:bottom w:val="single" w:sz="4" w:space="0" w:color="auto"/>
            </w:tcBorders>
            <w:vAlign w:val="center"/>
          </w:tcPr>
          <w:p w14:paraId="77EACD5D" w14:textId="4081E942" w:rsidR="00731F74" w:rsidRPr="00922866" w:rsidRDefault="0043436E" w:rsidP="00635F27">
            <w:pPr>
              <w:snapToGrid w:val="0"/>
              <w:spacing w:line="200" w:lineRule="exact"/>
              <w:jc w:val="center"/>
              <w:rPr>
                <w:rFonts w:asciiTheme="majorEastAsia" w:eastAsiaTheme="majorEastAsia" w:hAnsiTheme="majorEastAsia"/>
                <w:sz w:val="14"/>
                <w:szCs w:val="14"/>
              </w:rPr>
            </w:pPr>
            <w:r w:rsidRPr="0043436E">
              <w:rPr>
                <w:rFonts w:asciiTheme="majorEastAsia" w:eastAsiaTheme="majorEastAsia" w:hAnsiTheme="majorEastAsia" w:hint="eastAsia"/>
                <w:sz w:val="14"/>
                <w:szCs w:val="14"/>
              </w:rPr>
              <w:t>◎</w:t>
            </w:r>
          </w:p>
        </w:tc>
        <w:tc>
          <w:tcPr>
            <w:tcW w:w="4056" w:type="dxa"/>
            <w:tcBorders>
              <w:top w:val="single" w:sz="4" w:space="0" w:color="auto"/>
              <w:bottom w:val="single" w:sz="4" w:space="0" w:color="auto"/>
              <w:right w:val="nil"/>
            </w:tcBorders>
            <w:tcMar>
              <w:top w:w="57" w:type="dxa"/>
              <w:left w:w="142" w:type="dxa"/>
              <w:bottom w:w="57" w:type="dxa"/>
              <w:right w:w="142" w:type="dxa"/>
            </w:tcMar>
          </w:tcPr>
          <w:p w14:paraId="05D55369" w14:textId="3D4846D0" w:rsidR="00731F74" w:rsidRPr="00922866" w:rsidRDefault="0043436E" w:rsidP="00C96749">
            <w:pPr>
              <w:widowControl/>
              <w:tabs>
                <w:tab w:val="right" w:pos="3835"/>
              </w:tabs>
              <w:topLinePunct/>
              <w:autoSpaceDE w:val="0"/>
              <w:autoSpaceDN w:val="0"/>
              <w:adjustRightInd w:val="0"/>
              <w:spacing w:line="200" w:lineRule="exact"/>
              <w:jc w:val="left"/>
              <w:rPr>
                <w:rFonts w:asciiTheme="majorEastAsia" w:eastAsiaTheme="majorEastAsia" w:hAnsiTheme="majorEastAsia"/>
                <w:b/>
                <w:sz w:val="14"/>
                <w:szCs w:val="14"/>
              </w:rPr>
            </w:pPr>
            <w:r w:rsidRPr="0043436E">
              <w:rPr>
                <w:rFonts w:asciiTheme="majorEastAsia" w:eastAsiaTheme="majorEastAsia" w:hAnsiTheme="majorEastAsia" w:hint="eastAsia"/>
                <w:b/>
                <w:sz w:val="14"/>
                <w:szCs w:val="14"/>
              </w:rPr>
              <w:t>【態①】 湯気や泡の正体を調べる活動に進んで取り組み</w:t>
            </w:r>
            <w:r w:rsidR="00B14E62">
              <w:rPr>
                <w:rFonts w:asciiTheme="majorEastAsia" w:eastAsiaTheme="majorEastAsia" w:hAnsiTheme="majorEastAsia" w:hint="eastAsia"/>
                <w:b/>
                <w:sz w:val="14"/>
                <w:szCs w:val="14"/>
              </w:rPr>
              <w:t>、</w:t>
            </w:r>
            <w:r w:rsidRPr="0043436E">
              <w:rPr>
                <w:rFonts w:asciiTheme="majorEastAsia" w:eastAsiaTheme="majorEastAsia" w:hAnsiTheme="majorEastAsia" w:hint="eastAsia"/>
                <w:b/>
                <w:sz w:val="14"/>
                <w:szCs w:val="14"/>
              </w:rPr>
              <w:t>友達と協力して調べたり</w:t>
            </w:r>
            <w:r w:rsidR="00B14E62">
              <w:rPr>
                <w:rFonts w:asciiTheme="majorEastAsia" w:eastAsiaTheme="majorEastAsia" w:hAnsiTheme="majorEastAsia" w:hint="eastAsia"/>
                <w:b/>
                <w:sz w:val="14"/>
                <w:szCs w:val="14"/>
              </w:rPr>
              <w:t>、</w:t>
            </w:r>
            <w:r w:rsidRPr="0043436E">
              <w:rPr>
                <w:rFonts w:asciiTheme="majorEastAsia" w:eastAsiaTheme="majorEastAsia" w:hAnsiTheme="majorEastAsia" w:hint="eastAsia"/>
                <w:b/>
                <w:sz w:val="14"/>
                <w:szCs w:val="14"/>
              </w:rPr>
              <w:t>予想や実験結果などを互いに伝え合ったりしながら</w:t>
            </w:r>
            <w:r w:rsidR="00B14E62">
              <w:rPr>
                <w:rFonts w:asciiTheme="majorEastAsia" w:eastAsiaTheme="majorEastAsia" w:hAnsiTheme="majorEastAsia" w:hint="eastAsia"/>
                <w:b/>
                <w:sz w:val="14"/>
                <w:szCs w:val="14"/>
              </w:rPr>
              <w:t>、</w:t>
            </w:r>
            <w:r w:rsidRPr="0043436E">
              <w:rPr>
                <w:rFonts w:asciiTheme="majorEastAsia" w:eastAsiaTheme="majorEastAsia" w:hAnsiTheme="majorEastAsia" w:hint="eastAsia"/>
                <w:b/>
                <w:sz w:val="14"/>
                <w:szCs w:val="14"/>
              </w:rPr>
              <w:t xml:space="preserve">問題解決しようとしているかを評価する。              </w:t>
            </w:r>
            <w:r w:rsidR="00C96749">
              <w:rPr>
                <w:rFonts w:asciiTheme="majorEastAsia" w:eastAsiaTheme="majorEastAsia" w:hAnsiTheme="majorEastAsia" w:hint="eastAsia"/>
                <w:b/>
                <w:sz w:val="14"/>
                <w:szCs w:val="14"/>
              </w:rPr>
              <w:t xml:space="preserve">　　　　　</w:t>
            </w:r>
            <w:r w:rsidRPr="0043436E">
              <w:rPr>
                <w:rFonts w:asciiTheme="majorEastAsia" w:eastAsiaTheme="majorEastAsia" w:hAnsiTheme="majorEastAsia" w:hint="eastAsia"/>
                <w:b/>
                <w:sz w:val="14"/>
                <w:szCs w:val="14"/>
              </w:rPr>
              <w:t>【発言分析・行動観察】</w:t>
            </w:r>
          </w:p>
        </w:tc>
        <w:tc>
          <w:tcPr>
            <w:tcW w:w="652" w:type="dxa"/>
            <w:tcBorders>
              <w:top w:val="single" w:sz="4" w:space="0" w:color="auto"/>
              <w:left w:val="nil"/>
              <w:bottom w:val="single" w:sz="4" w:space="0" w:color="auto"/>
            </w:tcBorders>
            <w:tcMar>
              <w:top w:w="57" w:type="dxa"/>
              <w:left w:w="142" w:type="dxa"/>
              <w:bottom w:w="57" w:type="dxa"/>
              <w:right w:w="142" w:type="dxa"/>
            </w:tcMar>
          </w:tcPr>
          <w:p w14:paraId="63EDA8E7" w14:textId="77777777" w:rsidR="00731F74" w:rsidRPr="00DC023B" w:rsidRDefault="00731F74" w:rsidP="00635F27">
            <w:pPr>
              <w:snapToGrid w:val="0"/>
              <w:spacing w:line="200" w:lineRule="exact"/>
              <w:rPr>
                <w:rStyle w:val="ab"/>
              </w:rPr>
            </w:pPr>
          </w:p>
        </w:tc>
        <w:tc>
          <w:tcPr>
            <w:tcW w:w="652" w:type="dxa"/>
            <w:tcBorders>
              <w:top w:val="single" w:sz="4" w:space="0" w:color="auto"/>
              <w:bottom w:val="single" w:sz="4" w:space="0" w:color="auto"/>
              <w:right w:val="nil"/>
            </w:tcBorders>
            <w:tcMar>
              <w:top w:w="57" w:type="dxa"/>
              <w:left w:w="142" w:type="dxa"/>
              <w:bottom w:w="57" w:type="dxa"/>
              <w:right w:w="142" w:type="dxa"/>
            </w:tcMar>
          </w:tcPr>
          <w:p w14:paraId="2F7583E1" w14:textId="77777777" w:rsidR="00731F74" w:rsidRPr="00DC023B" w:rsidRDefault="00731F74" w:rsidP="00635F27">
            <w:pPr>
              <w:snapToGrid w:val="0"/>
              <w:spacing w:line="200" w:lineRule="exact"/>
              <w:rPr>
                <w:rStyle w:val="ab"/>
              </w:rPr>
            </w:pPr>
          </w:p>
        </w:tc>
        <w:tc>
          <w:tcPr>
            <w:tcW w:w="4344" w:type="dxa"/>
            <w:tcBorders>
              <w:top w:val="single" w:sz="4" w:space="0" w:color="auto"/>
              <w:left w:val="nil"/>
              <w:bottom w:val="single" w:sz="4" w:space="0" w:color="auto"/>
            </w:tcBorders>
            <w:tcMar>
              <w:top w:w="57" w:type="dxa"/>
              <w:left w:w="142" w:type="dxa"/>
              <w:bottom w:w="57" w:type="dxa"/>
              <w:right w:w="142" w:type="dxa"/>
            </w:tcMar>
          </w:tcPr>
          <w:p w14:paraId="4A512009" w14:textId="1C219BDD" w:rsidR="00731F74" w:rsidRPr="00922866" w:rsidRDefault="00F44618" w:rsidP="00635F27">
            <w:pPr>
              <w:widowControl/>
              <w:autoSpaceDE w:val="0"/>
              <w:autoSpaceDN w:val="0"/>
              <w:adjustRightInd w:val="0"/>
              <w:spacing w:line="200" w:lineRule="exact"/>
              <w:jc w:val="left"/>
              <w:rPr>
                <w:rStyle w:val="ab"/>
              </w:rPr>
            </w:pPr>
            <w:r w:rsidRPr="00F44618">
              <w:rPr>
                <w:rStyle w:val="ab"/>
                <w:rFonts w:hint="eastAsia"/>
              </w:rPr>
              <w:t>湯気や泡の正体を調べる活動に進んで取り組み</w:t>
            </w:r>
            <w:r w:rsidR="00B14E62">
              <w:rPr>
                <w:rStyle w:val="ab"/>
                <w:rFonts w:hint="eastAsia"/>
              </w:rPr>
              <w:t>、</w:t>
            </w:r>
            <w:r w:rsidRPr="00F44618">
              <w:rPr>
                <w:rStyle w:val="ab"/>
                <w:rFonts w:hint="eastAsia"/>
              </w:rPr>
              <w:t>友達と予想や実験結果などを互いに伝え合ったり</w:t>
            </w:r>
            <w:r w:rsidR="00B14E62">
              <w:rPr>
                <w:rStyle w:val="ab"/>
                <w:rFonts w:hint="eastAsia"/>
              </w:rPr>
              <w:t>、</w:t>
            </w:r>
            <w:r w:rsidRPr="00F44618">
              <w:rPr>
                <w:rStyle w:val="ab"/>
                <w:rFonts w:hint="eastAsia"/>
              </w:rPr>
              <w:t>実験結果を予想と比較したりしながら</w:t>
            </w:r>
            <w:r w:rsidR="00B14E62">
              <w:rPr>
                <w:rStyle w:val="ab"/>
                <w:rFonts w:hint="eastAsia"/>
              </w:rPr>
              <w:t>、</w:t>
            </w:r>
            <w:r w:rsidRPr="00F44618">
              <w:rPr>
                <w:rStyle w:val="ab"/>
                <w:rFonts w:hint="eastAsia"/>
              </w:rPr>
              <w:t>自分の考えを見直し</w:t>
            </w:r>
            <w:r w:rsidR="00B14E62">
              <w:rPr>
                <w:rStyle w:val="ab"/>
                <w:rFonts w:hint="eastAsia"/>
              </w:rPr>
              <w:t>、</w:t>
            </w:r>
            <w:r w:rsidRPr="00F44618">
              <w:rPr>
                <w:rStyle w:val="ab"/>
                <w:rFonts w:hint="eastAsia"/>
              </w:rPr>
              <w:t>粘り強く問題解決しようとしている。</w:t>
            </w:r>
          </w:p>
        </w:tc>
        <w:tc>
          <w:tcPr>
            <w:tcW w:w="4383" w:type="dxa"/>
            <w:tcBorders>
              <w:top w:val="single" w:sz="4" w:space="0" w:color="auto"/>
              <w:bottom w:val="single" w:sz="4" w:space="0" w:color="auto"/>
              <w:right w:val="nil"/>
            </w:tcBorders>
            <w:shd w:val="clear" w:color="auto" w:fill="auto"/>
            <w:tcMar>
              <w:top w:w="57" w:type="dxa"/>
              <w:left w:w="142" w:type="dxa"/>
              <w:bottom w:w="57" w:type="dxa"/>
              <w:right w:w="142" w:type="dxa"/>
            </w:tcMar>
          </w:tcPr>
          <w:p w14:paraId="2546D62F" w14:textId="21E46930" w:rsidR="00731F74" w:rsidRPr="00922866" w:rsidRDefault="00A82DCC" w:rsidP="00635F27">
            <w:pPr>
              <w:widowControl/>
              <w:autoSpaceDE w:val="0"/>
              <w:autoSpaceDN w:val="0"/>
              <w:adjustRightInd w:val="0"/>
              <w:spacing w:line="200" w:lineRule="exact"/>
              <w:jc w:val="left"/>
              <w:rPr>
                <w:rStyle w:val="ab"/>
              </w:rPr>
            </w:pPr>
            <w:r>
              <w:rPr>
                <w:rStyle w:val="ab"/>
                <w:rFonts w:hint="eastAsia"/>
              </w:rPr>
              <w:t>自分の予想が正しければどのような結果になりそうかを考えて</w:t>
            </w:r>
            <w:r w:rsidR="00B14E62">
              <w:rPr>
                <w:rStyle w:val="ab"/>
                <w:rFonts w:hint="eastAsia"/>
              </w:rPr>
              <w:t>、</w:t>
            </w:r>
            <w:r w:rsidR="00F44618" w:rsidRPr="00F44618">
              <w:rPr>
                <w:rStyle w:val="ab"/>
                <w:rFonts w:hint="eastAsia"/>
              </w:rPr>
              <w:t>見通しをもって実験に取り組むことができるようにするとともに</w:t>
            </w:r>
            <w:r w:rsidR="00B14E62">
              <w:rPr>
                <w:rStyle w:val="ab"/>
                <w:rFonts w:hint="eastAsia"/>
              </w:rPr>
              <w:t>、</w:t>
            </w:r>
            <w:r w:rsidR="00F44618" w:rsidRPr="00F44618">
              <w:rPr>
                <w:rStyle w:val="ab"/>
                <w:rFonts w:hint="eastAsia"/>
              </w:rPr>
              <w:t>実験後に結果と比較しながら考察することができるように</w:t>
            </w:r>
            <w:r w:rsidR="00B14E62">
              <w:rPr>
                <w:rStyle w:val="ab"/>
                <w:rFonts w:hint="eastAsia"/>
              </w:rPr>
              <w:t>、</w:t>
            </w:r>
            <w:r w:rsidR="00F44618" w:rsidRPr="00F44618">
              <w:rPr>
                <w:rStyle w:val="ab"/>
                <w:rFonts w:hint="eastAsia"/>
              </w:rPr>
              <w:t>助言・援助する。</w:t>
            </w:r>
          </w:p>
        </w:tc>
        <w:tc>
          <w:tcPr>
            <w:tcW w:w="120" w:type="dxa"/>
            <w:tcBorders>
              <w:top w:val="nil"/>
              <w:left w:val="nil"/>
              <w:bottom w:val="nil"/>
            </w:tcBorders>
            <w:shd w:val="clear" w:color="auto" w:fill="auto"/>
          </w:tcPr>
          <w:p w14:paraId="2993858B" w14:textId="77777777" w:rsidR="00731F74" w:rsidRDefault="00731F74" w:rsidP="00635F27"/>
        </w:tc>
      </w:tr>
      <w:tr w:rsidR="00FA7FB0" w14:paraId="3BBD0894" w14:textId="77777777" w:rsidTr="00E87470">
        <w:trPr>
          <w:cantSplit/>
          <w:trHeight w:val="1005"/>
        </w:trPr>
        <w:tc>
          <w:tcPr>
            <w:tcW w:w="104" w:type="dxa"/>
            <w:tcBorders>
              <w:right w:val="nil"/>
            </w:tcBorders>
          </w:tcPr>
          <w:p w14:paraId="35583F5A" w14:textId="77777777" w:rsidR="00FA7FB0" w:rsidRPr="009D4699" w:rsidRDefault="00FA7FB0" w:rsidP="00285633">
            <w:pPr>
              <w:snapToGrid w:val="0"/>
              <w:ind w:leftChars="-100" w:left="-260" w:rightChars="-100" w:right="-260"/>
              <w:rPr>
                <w:rFonts w:asciiTheme="majorEastAsia" w:eastAsiaTheme="majorEastAsia" w:hAnsiTheme="majorEastAsia"/>
                <w:sz w:val="10"/>
                <w:szCs w:val="10"/>
              </w:rPr>
            </w:pPr>
          </w:p>
        </w:tc>
        <w:tc>
          <w:tcPr>
            <w:tcW w:w="3485" w:type="dxa"/>
            <w:tcBorders>
              <w:top w:val="single" w:sz="4" w:space="0" w:color="auto"/>
              <w:left w:val="nil"/>
            </w:tcBorders>
            <w:tcMar>
              <w:top w:w="57" w:type="dxa"/>
              <w:left w:w="255" w:type="dxa"/>
              <w:bottom w:w="57" w:type="dxa"/>
              <w:right w:w="142" w:type="dxa"/>
            </w:tcMar>
          </w:tcPr>
          <w:p w14:paraId="15832814" w14:textId="2F0583C6" w:rsidR="00FA7FB0" w:rsidRPr="00FB6E9C" w:rsidRDefault="00A82DCC" w:rsidP="00285633">
            <w:pPr>
              <w:widowControl/>
              <w:autoSpaceDE w:val="0"/>
              <w:autoSpaceDN w:val="0"/>
              <w:adjustRightInd w:val="0"/>
              <w:spacing w:line="200" w:lineRule="exact"/>
              <w:ind w:left="140" w:hangingChars="100" w:hanging="140"/>
              <w:jc w:val="left"/>
              <w:rPr>
                <w:rStyle w:val="ab"/>
              </w:rPr>
            </w:pPr>
            <w:r>
              <w:rPr>
                <w:rStyle w:val="ab"/>
                <w:rFonts w:hint="eastAsia"/>
              </w:rPr>
              <w:t>・水を熱したときの変化について</w:t>
            </w:r>
            <w:r w:rsidR="00FA7FB0" w:rsidRPr="00E44624">
              <w:rPr>
                <w:rStyle w:val="ab"/>
                <w:rFonts w:hint="eastAsia"/>
              </w:rPr>
              <w:t>まとめる。</w:t>
            </w:r>
          </w:p>
        </w:tc>
        <w:tc>
          <w:tcPr>
            <w:tcW w:w="283" w:type="dxa"/>
            <w:tcBorders>
              <w:top w:val="single" w:sz="4" w:space="0" w:color="auto"/>
            </w:tcBorders>
            <w:vAlign w:val="center"/>
          </w:tcPr>
          <w:p w14:paraId="14407044" w14:textId="77777777" w:rsidR="00FA7FB0" w:rsidRDefault="00FA7FB0" w:rsidP="00285633">
            <w:pPr>
              <w:snapToGrid w:val="0"/>
              <w:spacing w:line="200" w:lineRule="exact"/>
              <w:jc w:val="center"/>
              <w:rPr>
                <w:rFonts w:asciiTheme="majorEastAsia" w:eastAsiaTheme="majorEastAsia" w:hAnsiTheme="majorEastAsia"/>
                <w:sz w:val="14"/>
                <w:szCs w:val="14"/>
              </w:rPr>
            </w:pPr>
            <w:r w:rsidRPr="00285633">
              <w:rPr>
                <w:rFonts w:asciiTheme="majorEastAsia" w:eastAsiaTheme="majorEastAsia" w:hAnsiTheme="majorEastAsia"/>
                <w:sz w:val="14"/>
                <w:szCs w:val="14"/>
              </w:rPr>
              <w:t>1</w:t>
            </w:r>
          </w:p>
          <w:p w14:paraId="63A54C93" w14:textId="38EF9FA9" w:rsidR="00C746C0" w:rsidRPr="00FB6E9C" w:rsidRDefault="00C746C0" w:rsidP="00285633">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tcBorders>
              <w:top w:val="single" w:sz="4" w:space="0" w:color="auto"/>
            </w:tcBorders>
            <w:textDirection w:val="tbRlV"/>
            <w:vAlign w:val="center"/>
          </w:tcPr>
          <w:p w14:paraId="57777DEA" w14:textId="6F43AB0B" w:rsidR="00FA7FB0" w:rsidRPr="00FB6E9C" w:rsidRDefault="00FA7FB0" w:rsidP="00285633">
            <w:pPr>
              <w:snapToGrid w:val="0"/>
              <w:spacing w:line="200" w:lineRule="exact"/>
              <w:ind w:left="113" w:right="113"/>
              <w:jc w:val="center"/>
              <w:rPr>
                <w:rFonts w:asciiTheme="majorEastAsia" w:eastAsiaTheme="majorEastAsia" w:hAnsiTheme="majorEastAsia"/>
                <w:sz w:val="14"/>
                <w:szCs w:val="14"/>
              </w:rPr>
            </w:pPr>
            <w:r w:rsidRPr="00AF7492">
              <w:rPr>
                <w:rFonts w:asciiTheme="majorEastAsia" w:eastAsiaTheme="majorEastAsia" w:hAnsiTheme="majorEastAsia"/>
                <w:sz w:val="14"/>
                <w:szCs w:val="14"/>
                <w:eastAsianLayout w:id="2094758656" w:vert="1" w:vertCompress="1"/>
              </w:rPr>
              <w:t>166</w:t>
            </w:r>
            <w:r w:rsidRPr="00553402">
              <w:rPr>
                <w:rFonts w:asciiTheme="majorEastAsia" w:eastAsiaTheme="majorEastAsia" w:hAnsiTheme="majorEastAsia" w:hint="eastAsia"/>
                <w:sz w:val="14"/>
                <w:szCs w:val="14"/>
              </w:rPr>
              <w:t>～</w:t>
            </w:r>
            <w:r w:rsidRPr="00AF7492">
              <w:rPr>
                <w:rFonts w:asciiTheme="majorEastAsia" w:eastAsiaTheme="majorEastAsia" w:hAnsiTheme="majorEastAsia"/>
                <w:sz w:val="14"/>
                <w:szCs w:val="14"/>
                <w:eastAsianLayout w:id="2094759936" w:vert="1" w:vertCompress="1"/>
              </w:rPr>
              <w:t>167</w:t>
            </w:r>
          </w:p>
        </w:tc>
        <w:tc>
          <w:tcPr>
            <w:tcW w:w="283" w:type="dxa"/>
            <w:tcBorders>
              <w:top w:val="single" w:sz="4" w:space="0" w:color="auto"/>
              <w:bottom w:val="single" w:sz="4" w:space="0" w:color="auto"/>
            </w:tcBorders>
            <w:vAlign w:val="center"/>
          </w:tcPr>
          <w:p w14:paraId="1E266409" w14:textId="74F9F52D" w:rsidR="00FA7FB0" w:rsidRPr="0043436E" w:rsidRDefault="00FA7FB0" w:rsidP="00285633">
            <w:pPr>
              <w:snapToGrid w:val="0"/>
              <w:spacing w:line="200" w:lineRule="exact"/>
              <w:jc w:val="center"/>
              <w:rPr>
                <w:rFonts w:asciiTheme="majorEastAsia" w:eastAsiaTheme="majorEastAsia" w:hAnsiTheme="majorEastAsia"/>
                <w:b/>
                <w:sz w:val="14"/>
                <w:szCs w:val="14"/>
              </w:rPr>
            </w:pPr>
            <w:r w:rsidRPr="00AF7492">
              <w:rPr>
                <w:rFonts w:asciiTheme="majorEastAsia" w:eastAsiaTheme="majorEastAsia" w:hAnsiTheme="majorEastAsia" w:hint="eastAsia"/>
                <w:b/>
                <w:sz w:val="14"/>
                <w:szCs w:val="14"/>
              </w:rPr>
              <w:t>思</w:t>
            </w:r>
          </w:p>
        </w:tc>
        <w:tc>
          <w:tcPr>
            <w:tcW w:w="283" w:type="dxa"/>
            <w:tcBorders>
              <w:top w:val="single" w:sz="4" w:space="0" w:color="auto"/>
              <w:bottom w:val="single" w:sz="4" w:space="0" w:color="auto"/>
            </w:tcBorders>
            <w:vAlign w:val="center"/>
          </w:tcPr>
          <w:p w14:paraId="41D86192" w14:textId="6C0FF958" w:rsidR="00FA7FB0" w:rsidRPr="0043436E" w:rsidRDefault="00FA7FB0" w:rsidP="00285633">
            <w:pPr>
              <w:snapToGrid w:val="0"/>
              <w:spacing w:line="200" w:lineRule="exact"/>
              <w:jc w:val="center"/>
              <w:rPr>
                <w:rFonts w:asciiTheme="majorEastAsia" w:eastAsiaTheme="majorEastAsia" w:hAnsiTheme="majorEastAsia"/>
                <w:sz w:val="14"/>
                <w:szCs w:val="14"/>
              </w:rPr>
            </w:pPr>
            <w:r w:rsidRPr="00017366">
              <w:rPr>
                <w:rFonts w:asciiTheme="majorEastAsia" w:eastAsiaTheme="majorEastAsia" w:hAnsiTheme="majorEastAsia" w:hint="eastAsia"/>
                <w:sz w:val="14"/>
                <w:szCs w:val="14"/>
              </w:rPr>
              <w:t>◎</w:t>
            </w:r>
          </w:p>
        </w:tc>
        <w:tc>
          <w:tcPr>
            <w:tcW w:w="4056" w:type="dxa"/>
            <w:tcBorders>
              <w:top w:val="single" w:sz="4" w:space="0" w:color="auto"/>
              <w:bottom w:val="single" w:sz="4" w:space="0" w:color="auto"/>
              <w:right w:val="nil"/>
            </w:tcBorders>
            <w:tcMar>
              <w:top w:w="57" w:type="dxa"/>
              <w:left w:w="142" w:type="dxa"/>
              <w:bottom w:w="57" w:type="dxa"/>
              <w:right w:w="142" w:type="dxa"/>
            </w:tcMar>
          </w:tcPr>
          <w:p w14:paraId="7559A764" w14:textId="1ECD32D5" w:rsidR="00FA7FB0" w:rsidRPr="00017366" w:rsidRDefault="00FA7FB0" w:rsidP="00017366">
            <w:pPr>
              <w:widowControl/>
              <w:tabs>
                <w:tab w:val="right" w:pos="3835"/>
              </w:tabs>
              <w:topLinePunct/>
              <w:autoSpaceDE w:val="0"/>
              <w:autoSpaceDN w:val="0"/>
              <w:adjustRightInd w:val="0"/>
              <w:spacing w:line="200" w:lineRule="exact"/>
              <w:jc w:val="left"/>
              <w:rPr>
                <w:rFonts w:asciiTheme="majorEastAsia" w:eastAsiaTheme="majorEastAsia" w:hAnsiTheme="majorEastAsia"/>
                <w:b/>
                <w:sz w:val="14"/>
                <w:szCs w:val="14"/>
              </w:rPr>
            </w:pPr>
            <w:r w:rsidRPr="00017366">
              <w:rPr>
                <w:rFonts w:asciiTheme="majorEastAsia" w:eastAsiaTheme="majorEastAsia" w:hAnsiTheme="majorEastAsia" w:hint="eastAsia"/>
                <w:b/>
                <w:sz w:val="14"/>
                <w:szCs w:val="14"/>
              </w:rPr>
              <w:t>【思②】 湯気や泡の正体について</w:t>
            </w:r>
            <w:r w:rsidR="00B14E62">
              <w:rPr>
                <w:rFonts w:asciiTheme="majorEastAsia" w:eastAsiaTheme="majorEastAsia" w:hAnsiTheme="majorEastAsia" w:hint="eastAsia"/>
                <w:b/>
                <w:sz w:val="14"/>
                <w:szCs w:val="14"/>
              </w:rPr>
              <w:t>、</w:t>
            </w:r>
            <w:r w:rsidRPr="00017366">
              <w:rPr>
                <w:rFonts w:asciiTheme="majorEastAsia" w:eastAsiaTheme="majorEastAsia" w:hAnsiTheme="majorEastAsia" w:hint="eastAsia"/>
                <w:b/>
                <w:sz w:val="14"/>
                <w:szCs w:val="14"/>
              </w:rPr>
              <w:t>実験結果を基に</w:t>
            </w:r>
            <w:r w:rsidR="00B14E62">
              <w:rPr>
                <w:rFonts w:asciiTheme="majorEastAsia" w:eastAsiaTheme="majorEastAsia" w:hAnsiTheme="majorEastAsia" w:hint="eastAsia"/>
                <w:b/>
                <w:sz w:val="14"/>
                <w:szCs w:val="14"/>
              </w:rPr>
              <w:t>、</w:t>
            </w:r>
            <w:r w:rsidRPr="00017366">
              <w:rPr>
                <w:rFonts w:asciiTheme="majorEastAsia" w:eastAsiaTheme="majorEastAsia" w:hAnsiTheme="majorEastAsia" w:hint="eastAsia"/>
                <w:b/>
                <w:sz w:val="14"/>
                <w:szCs w:val="14"/>
              </w:rPr>
              <w:t>温度との関係を考察し</w:t>
            </w:r>
            <w:r w:rsidR="00B14E62">
              <w:rPr>
                <w:rFonts w:asciiTheme="majorEastAsia" w:eastAsiaTheme="majorEastAsia" w:hAnsiTheme="majorEastAsia" w:hint="eastAsia"/>
                <w:b/>
                <w:sz w:val="14"/>
                <w:szCs w:val="14"/>
              </w:rPr>
              <w:t>、</w:t>
            </w:r>
            <w:r w:rsidRPr="00017366">
              <w:rPr>
                <w:rFonts w:asciiTheme="majorEastAsia" w:eastAsiaTheme="majorEastAsia" w:hAnsiTheme="majorEastAsia" w:hint="eastAsia"/>
                <w:b/>
                <w:sz w:val="14"/>
                <w:szCs w:val="14"/>
              </w:rPr>
              <w:t>表現しているかを評価する。</w:t>
            </w:r>
          </w:p>
          <w:p w14:paraId="2523EFA3" w14:textId="0B778BCF" w:rsidR="00FA7FB0" w:rsidRPr="0043436E" w:rsidRDefault="00FA7FB0" w:rsidP="00E87470">
            <w:pPr>
              <w:widowControl/>
              <w:tabs>
                <w:tab w:val="right" w:pos="3835"/>
              </w:tabs>
              <w:topLinePunct/>
              <w:autoSpaceDE w:val="0"/>
              <w:autoSpaceDN w:val="0"/>
              <w:adjustRightInd w:val="0"/>
              <w:spacing w:line="200" w:lineRule="exact"/>
              <w:jc w:val="right"/>
              <w:rPr>
                <w:rFonts w:asciiTheme="majorEastAsia" w:eastAsiaTheme="majorEastAsia" w:hAnsiTheme="majorEastAsia"/>
                <w:b/>
                <w:sz w:val="14"/>
                <w:szCs w:val="14"/>
              </w:rPr>
            </w:pPr>
            <w:r w:rsidRPr="00017366">
              <w:rPr>
                <w:rFonts w:asciiTheme="majorEastAsia" w:eastAsiaTheme="majorEastAsia" w:hAnsiTheme="majorEastAsia" w:hint="eastAsia"/>
                <w:b/>
                <w:sz w:val="14"/>
                <w:szCs w:val="14"/>
              </w:rPr>
              <w:t>【発言分析・記述分析】</w:t>
            </w:r>
          </w:p>
        </w:tc>
        <w:tc>
          <w:tcPr>
            <w:tcW w:w="652" w:type="dxa"/>
            <w:tcBorders>
              <w:top w:val="single" w:sz="4" w:space="0" w:color="auto"/>
              <w:left w:val="nil"/>
              <w:bottom w:val="single" w:sz="4" w:space="0" w:color="auto"/>
            </w:tcBorders>
            <w:tcMar>
              <w:top w:w="57" w:type="dxa"/>
              <w:left w:w="142" w:type="dxa"/>
              <w:bottom w:w="57" w:type="dxa"/>
              <w:right w:w="142" w:type="dxa"/>
            </w:tcMar>
          </w:tcPr>
          <w:p w14:paraId="6EAD12A2" w14:textId="77777777" w:rsidR="00FA7FB0" w:rsidRPr="00DC023B" w:rsidRDefault="00FA7FB0" w:rsidP="00285633">
            <w:pPr>
              <w:snapToGrid w:val="0"/>
              <w:spacing w:line="200" w:lineRule="exact"/>
              <w:rPr>
                <w:rStyle w:val="ab"/>
              </w:rPr>
            </w:pPr>
          </w:p>
        </w:tc>
        <w:tc>
          <w:tcPr>
            <w:tcW w:w="652" w:type="dxa"/>
            <w:tcBorders>
              <w:top w:val="single" w:sz="4" w:space="0" w:color="auto"/>
              <w:bottom w:val="single" w:sz="4" w:space="0" w:color="auto"/>
              <w:right w:val="nil"/>
            </w:tcBorders>
            <w:tcMar>
              <w:top w:w="57" w:type="dxa"/>
              <w:left w:w="142" w:type="dxa"/>
              <w:bottom w:w="57" w:type="dxa"/>
              <w:right w:w="142" w:type="dxa"/>
            </w:tcMar>
          </w:tcPr>
          <w:p w14:paraId="00B0C991" w14:textId="77777777" w:rsidR="00FA7FB0" w:rsidRPr="00DC023B" w:rsidRDefault="00FA7FB0" w:rsidP="00285633">
            <w:pPr>
              <w:snapToGrid w:val="0"/>
              <w:spacing w:line="200" w:lineRule="exact"/>
              <w:rPr>
                <w:rStyle w:val="ab"/>
              </w:rPr>
            </w:pPr>
          </w:p>
        </w:tc>
        <w:tc>
          <w:tcPr>
            <w:tcW w:w="4344" w:type="dxa"/>
            <w:tcBorders>
              <w:top w:val="single" w:sz="4" w:space="0" w:color="auto"/>
              <w:left w:val="nil"/>
              <w:bottom w:val="single" w:sz="4" w:space="0" w:color="auto"/>
            </w:tcBorders>
            <w:tcMar>
              <w:top w:w="57" w:type="dxa"/>
              <w:left w:w="142" w:type="dxa"/>
              <w:bottom w:w="57" w:type="dxa"/>
              <w:right w:w="142" w:type="dxa"/>
            </w:tcMar>
          </w:tcPr>
          <w:p w14:paraId="193164C5" w14:textId="7A02E452" w:rsidR="00FA7FB0" w:rsidRPr="00F44618" w:rsidRDefault="00FA7FB0" w:rsidP="00285633">
            <w:pPr>
              <w:widowControl/>
              <w:autoSpaceDE w:val="0"/>
              <w:autoSpaceDN w:val="0"/>
              <w:adjustRightInd w:val="0"/>
              <w:spacing w:line="200" w:lineRule="exact"/>
              <w:jc w:val="left"/>
              <w:rPr>
                <w:rStyle w:val="ab"/>
              </w:rPr>
            </w:pPr>
            <w:r w:rsidRPr="00017366">
              <w:rPr>
                <w:rStyle w:val="ab"/>
                <w:rFonts w:hint="eastAsia"/>
              </w:rPr>
              <w:t>湯気や泡の正体について</w:t>
            </w:r>
            <w:r w:rsidR="00B14E62">
              <w:rPr>
                <w:rStyle w:val="ab"/>
                <w:rFonts w:hint="eastAsia"/>
              </w:rPr>
              <w:t>、</w:t>
            </w:r>
            <w:r w:rsidRPr="00017366">
              <w:rPr>
                <w:rStyle w:val="ab"/>
                <w:rFonts w:hint="eastAsia"/>
              </w:rPr>
              <w:t>これまでに調べた複数の結果を基に</w:t>
            </w:r>
            <w:r w:rsidR="00B14E62">
              <w:rPr>
                <w:rStyle w:val="ab"/>
                <w:rFonts w:hint="eastAsia"/>
              </w:rPr>
              <w:t>、</w:t>
            </w:r>
            <w:r w:rsidRPr="00017366">
              <w:rPr>
                <w:rStyle w:val="ab"/>
                <w:rFonts w:hint="eastAsia"/>
              </w:rPr>
              <w:t>温度との関係を考察し</w:t>
            </w:r>
            <w:r w:rsidR="00B14E62">
              <w:rPr>
                <w:rStyle w:val="ab"/>
                <w:rFonts w:hint="eastAsia"/>
              </w:rPr>
              <w:t>、</w:t>
            </w:r>
            <w:r w:rsidRPr="00017366">
              <w:rPr>
                <w:rStyle w:val="ab"/>
                <w:rFonts w:hint="eastAsia"/>
              </w:rPr>
              <w:t>表現している。</w:t>
            </w:r>
          </w:p>
        </w:tc>
        <w:tc>
          <w:tcPr>
            <w:tcW w:w="4383" w:type="dxa"/>
            <w:tcBorders>
              <w:top w:val="single" w:sz="4" w:space="0" w:color="auto"/>
              <w:bottom w:val="single" w:sz="4" w:space="0" w:color="auto"/>
              <w:right w:val="nil"/>
            </w:tcBorders>
            <w:shd w:val="clear" w:color="auto" w:fill="auto"/>
            <w:tcMar>
              <w:top w:w="57" w:type="dxa"/>
              <w:left w:w="142" w:type="dxa"/>
              <w:bottom w:w="57" w:type="dxa"/>
              <w:right w:w="142" w:type="dxa"/>
            </w:tcMar>
          </w:tcPr>
          <w:p w14:paraId="16F389AD" w14:textId="376FA982" w:rsidR="00FA7FB0" w:rsidRPr="00F44618" w:rsidRDefault="00A82DCC" w:rsidP="00A82DCC">
            <w:pPr>
              <w:widowControl/>
              <w:autoSpaceDE w:val="0"/>
              <w:autoSpaceDN w:val="0"/>
              <w:adjustRightInd w:val="0"/>
              <w:spacing w:line="200" w:lineRule="exact"/>
              <w:jc w:val="left"/>
              <w:rPr>
                <w:rStyle w:val="ab"/>
              </w:rPr>
            </w:pPr>
            <w:r>
              <w:rPr>
                <w:rStyle w:val="ab"/>
                <w:rFonts w:hint="eastAsia"/>
              </w:rPr>
              <w:t>実験２の結果でポリエチレンの袋の中に水がた</w:t>
            </w:r>
            <w:r w:rsidR="00FA7FB0" w:rsidRPr="00017366">
              <w:rPr>
                <w:rStyle w:val="ab"/>
                <w:rFonts w:hint="eastAsia"/>
              </w:rPr>
              <w:t>まっていることや</w:t>
            </w:r>
            <w:r w:rsidR="00B14E62">
              <w:rPr>
                <w:rStyle w:val="ab"/>
                <w:rFonts w:hint="eastAsia"/>
              </w:rPr>
              <w:t>、</w:t>
            </w:r>
            <w:r w:rsidR="00FA7FB0" w:rsidRPr="00017366">
              <w:rPr>
                <w:rStyle w:val="ab"/>
                <w:rFonts w:hint="eastAsia"/>
              </w:rPr>
              <w:t>ビーカーの中の水の量が減ったこと</w:t>
            </w:r>
            <w:r w:rsidR="00B14E62">
              <w:rPr>
                <w:rStyle w:val="ab"/>
                <w:rFonts w:hint="eastAsia"/>
              </w:rPr>
              <w:t>、</w:t>
            </w:r>
            <w:r>
              <w:rPr>
                <w:rStyle w:val="ab"/>
                <w:rFonts w:hint="eastAsia"/>
              </w:rPr>
              <w:t>湯気</w:t>
            </w:r>
            <w:r w:rsidR="00FA7FB0" w:rsidRPr="00017366">
              <w:rPr>
                <w:rStyle w:val="ab"/>
                <w:rFonts w:hint="eastAsia"/>
              </w:rPr>
              <w:t>に金属のスプーンを近づけると表面に水滴が付くことなどの複数の結果について</w:t>
            </w:r>
            <w:r w:rsidR="00B14E62">
              <w:rPr>
                <w:rStyle w:val="ab"/>
                <w:rFonts w:hint="eastAsia"/>
              </w:rPr>
              <w:t>、</w:t>
            </w:r>
            <w:r>
              <w:rPr>
                <w:rStyle w:val="ab"/>
                <w:rFonts w:hint="eastAsia"/>
              </w:rPr>
              <w:t>湯気や泡の正体の</w:t>
            </w:r>
            <w:r w:rsidR="00FA7FB0" w:rsidRPr="00017366">
              <w:rPr>
                <w:rStyle w:val="ab"/>
                <w:rFonts w:hint="eastAsia"/>
              </w:rPr>
              <w:t>空気との違いから</w:t>
            </w:r>
            <w:r w:rsidR="00B14E62">
              <w:rPr>
                <w:rStyle w:val="ab"/>
                <w:rFonts w:hint="eastAsia"/>
              </w:rPr>
              <w:t>、</w:t>
            </w:r>
            <w:r>
              <w:rPr>
                <w:rStyle w:val="ab"/>
                <w:rFonts w:hint="eastAsia"/>
              </w:rPr>
              <w:t>湯気</w:t>
            </w:r>
            <w:r w:rsidR="00FA7FB0" w:rsidRPr="00017366">
              <w:rPr>
                <w:rStyle w:val="ab"/>
                <w:rFonts w:hint="eastAsia"/>
              </w:rPr>
              <w:t>や泡の正体を捉えることができるように</w:t>
            </w:r>
            <w:r w:rsidR="00B14E62">
              <w:rPr>
                <w:rStyle w:val="ab"/>
                <w:rFonts w:hint="eastAsia"/>
              </w:rPr>
              <w:t>、</w:t>
            </w:r>
            <w:r w:rsidR="00FA7FB0" w:rsidRPr="00017366">
              <w:rPr>
                <w:rStyle w:val="ab"/>
                <w:rFonts w:hint="eastAsia"/>
              </w:rPr>
              <w:t>助言・援助する。</w:t>
            </w:r>
          </w:p>
        </w:tc>
        <w:tc>
          <w:tcPr>
            <w:tcW w:w="120" w:type="dxa"/>
            <w:tcBorders>
              <w:top w:val="nil"/>
              <w:left w:val="nil"/>
              <w:bottom w:val="nil"/>
            </w:tcBorders>
            <w:shd w:val="clear" w:color="auto" w:fill="auto"/>
          </w:tcPr>
          <w:p w14:paraId="17F561FE" w14:textId="77777777" w:rsidR="00FA7FB0" w:rsidRDefault="00FA7FB0" w:rsidP="00285633"/>
        </w:tc>
      </w:tr>
    </w:tbl>
    <w:p w14:paraId="0A65BB28" w14:textId="06991917" w:rsidR="00A60D61" w:rsidRDefault="00A60D61" w:rsidP="00A60D61">
      <w:pPr>
        <w:topLinePunct/>
        <w:snapToGrid w:val="0"/>
        <w:spacing w:line="200" w:lineRule="exact"/>
        <w:rPr>
          <w:rFonts w:asciiTheme="majorEastAsia" w:eastAsiaTheme="majorEastAsia" w:hAnsiTheme="majorEastAsia"/>
          <w:sz w:val="16"/>
        </w:rPr>
      </w:pPr>
      <w:r>
        <w:rPr>
          <w:rFonts w:asciiTheme="majorEastAsia" w:eastAsiaTheme="majorEastAsia" w:hAnsiTheme="majorEastAsia" w:hint="eastAsia"/>
          <w:sz w:val="16"/>
        </w:rPr>
        <w:t>（次に続く</w:t>
      </w:r>
      <w:r w:rsidRPr="00AE22C7">
        <w:rPr>
          <w:rFonts w:asciiTheme="majorEastAsia" w:eastAsiaTheme="majorEastAsia" w:hAnsiTheme="majorEastAsia" w:hint="eastAsia"/>
          <w:spacing w:val="-40"/>
          <w:sz w:val="16"/>
          <w:szCs w:val="16"/>
        </w:rPr>
        <w:t>）</w:t>
      </w:r>
    </w:p>
    <w:p w14:paraId="283ED611" w14:textId="77777777" w:rsidR="00E87470" w:rsidRDefault="00E87470">
      <w:pPr>
        <w:widowControl/>
        <w:jc w:val="left"/>
      </w:pPr>
      <w:r>
        <w:br w:type="page"/>
      </w:r>
    </w:p>
    <w:tbl>
      <w:tblPr>
        <w:tblStyle w:val="ae"/>
        <w:tblW w:w="18928"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652"/>
        <w:gridCol w:w="652"/>
        <w:gridCol w:w="4344"/>
        <w:gridCol w:w="4383"/>
        <w:gridCol w:w="120"/>
      </w:tblGrid>
      <w:tr w:rsidR="00E87470" w14:paraId="13782684" w14:textId="77777777" w:rsidTr="00D83471">
        <w:trPr>
          <w:trHeight w:val="340"/>
        </w:trPr>
        <w:tc>
          <w:tcPr>
            <w:tcW w:w="3589" w:type="dxa"/>
            <w:gridSpan w:val="2"/>
            <w:tcBorders>
              <w:bottom w:val="single" w:sz="4" w:space="0" w:color="auto"/>
            </w:tcBorders>
            <w:shd w:val="clear" w:color="auto" w:fill="808080" w:themeFill="background1" w:themeFillShade="80"/>
            <w:vAlign w:val="center"/>
          </w:tcPr>
          <w:p w14:paraId="78B1928B" w14:textId="77777777" w:rsidR="00E87470" w:rsidRPr="009B573F" w:rsidRDefault="00E87470" w:rsidP="00D83471">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lastRenderedPageBreak/>
              <w:t>主な学習活動</w:t>
            </w:r>
          </w:p>
        </w:tc>
        <w:tc>
          <w:tcPr>
            <w:tcW w:w="283" w:type="dxa"/>
            <w:tcBorders>
              <w:bottom w:val="single" w:sz="4" w:space="0" w:color="auto"/>
            </w:tcBorders>
            <w:shd w:val="clear" w:color="auto" w:fill="808080" w:themeFill="background1" w:themeFillShade="80"/>
            <w:tcFitText/>
            <w:vAlign w:val="center"/>
          </w:tcPr>
          <w:p w14:paraId="4F4FCBAA" w14:textId="77777777" w:rsidR="00E87470" w:rsidRPr="00F21F0E" w:rsidRDefault="00E87470" w:rsidP="00D83471">
            <w:pPr>
              <w:snapToGrid w:val="0"/>
              <w:jc w:val="center"/>
              <w:rPr>
                <w:rFonts w:asciiTheme="majorEastAsia" w:eastAsiaTheme="majorEastAsia" w:hAnsiTheme="majorEastAsia"/>
                <w:spacing w:val="-40"/>
                <w:sz w:val="12"/>
              </w:rPr>
            </w:pPr>
            <w:r w:rsidRPr="00F45235">
              <w:rPr>
                <w:rFonts w:asciiTheme="majorEastAsia" w:eastAsiaTheme="majorEastAsia" w:hAnsiTheme="majorEastAsia"/>
                <w:color w:val="FFFFFF" w:themeColor="background1"/>
                <w:spacing w:val="12"/>
                <w:kern w:val="0"/>
                <w:sz w:val="12"/>
              </w:rPr>
              <w:t>時</w:t>
            </w:r>
            <w:r w:rsidRPr="00F45235">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43452B9F" w14:textId="77777777" w:rsidR="00E87470" w:rsidRPr="00F21F0E" w:rsidRDefault="00E87470" w:rsidP="00D83471">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4FA75E0F" w14:textId="77777777" w:rsidR="00E87470" w:rsidRPr="00F21F0E" w:rsidRDefault="00E87470" w:rsidP="00D83471">
            <w:pPr>
              <w:snapToGrid w:val="0"/>
              <w:jc w:val="center"/>
              <w:rPr>
                <w:rFonts w:asciiTheme="majorEastAsia" w:eastAsiaTheme="majorEastAsia" w:hAnsiTheme="majorEastAsia"/>
                <w:color w:val="FFFFFF" w:themeColor="background1"/>
                <w:sz w:val="12"/>
              </w:rPr>
            </w:pPr>
            <w:r w:rsidRPr="00E87470">
              <w:rPr>
                <w:rFonts w:asciiTheme="majorEastAsia" w:eastAsiaTheme="majorEastAsia" w:hAnsiTheme="majorEastAsia" w:hint="eastAsia"/>
                <w:color w:val="FFFFFF" w:themeColor="background1"/>
                <w:w w:val="43"/>
                <w:kern w:val="0"/>
                <w:sz w:val="12"/>
                <w:fitText w:val="158" w:id="-1222894592"/>
              </w:rPr>
              <w:t>ペー</w:t>
            </w:r>
            <w:r w:rsidRPr="00E87470">
              <w:rPr>
                <w:rFonts w:asciiTheme="majorEastAsia" w:eastAsiaTheme="majorEastAsia" w:hAnsiTheme="majorEastAsia" w:hint="eastAsia"/>
                <w:color w:val="FFFFFF" w:themeColor="background1"/>
                <w:spacing w:val="3"/>
                <w:w w:val="43"/>
                <w:kern w:val="0"/>
                <w:sz w:val="12"/>
                <w:fitText w:val="158" w:id="-1222894592"/>
              </w:rPr>
              <w:t>ジ</w:t>
            </w:r>
          </w:p>
        </w:tc>
        <w:tc>
          <w:tcPr>
            <w:tcW w:w="283" w:type="dxa"/>
            <w:tcBorders>
              <w:bottom w:val="single" w:sz="4" w:space="0" w:color="auto"/>
            </w:tcBorders>
            <w:shd w:val="clear" w:color="auto" w:fill="808080" w:themeFill="background1" w:themeFillShade="80"/>
            <w:tcFitText/>
            <w:vAlign w:val="center"/>
          </w:tcPr>
          <w:p w14:paraId="62D0437C" w14:textId="77777777" w:rsidR="00E87470" w:rsidRPr="00F21F0E" w:rsidRDefault="00E87470" w:rsidP="00D83471">
            <w:pPr>
              <w:snapToGrid w:val="0"/>
              <w:jc w:val="center"/>
              <w:rPr>
                <w:rFonts w:asciiTheme="majorEastAsia" w:eastAsiaTheme="majorEastAsia" w:hAnsiTheme="majorEastAsia"/>
                <w:color w:val="FFFFFF" w:themeColor="background1"/>
                <w:sz w:val="12"/>
              </w:rPr>
            </w:pPr>
            <w:r w:rsidRPr="00F45235">
              <w:rPr>
                <w:rFonts w:asciiTheme="majorEastAsia" w:eastAsiaTheme="majorEastAsia" w:hAnsiTheme="majorEastAsia"/>
                <w:color w:val="FFFFFF" w:themeColor="background1"/>
                <w:spacing w:val="12"/>
                <w:kern w:val="0"/>
                <w:sz w:val="12"/>
              </w:rPr>
              <w:t>重</w:t>
            </w:r>
            <w:r w:rsidRPr="00F45235">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6AB9C44F" w14:textId="77777777" w:rsidR="00E87470" w:rsidRPr="00F21F0E" w:rsidRDefault="00E87470" w:rsidP="00D83471">
            <w:pPr>
              <w:snapToGrid w:val="0"/>
              <w:jc w:val="center"/>
              <w:rPr>
                <w:rFonts w:asciiTheme="majorEastAsia" w:eastAsiaTheme="majorEastAsia" w:hAnsiTheme="majorEastAsia"/>
                <w:color w:val="FFFFFF" w:themeColor="background1"/>
                <w:sz w:val="12"/>
              </w:rPr>
            </w:pPr>
            <w:r w:rsidRPr="00F45235">
              <w:rPr>
                <w:rFonts w:asciiTheme="majorEastAsia" w:eastAsiaTheme="majorEastAsia" w:hAnsiTheme="majorEastAsia"/>
                <w:color w:val="FFFFFF" w:themeColor="background1"/>
                <w:spacing w:val="12"/>
                <w:kern w:val="0"/>
                <w:sz w:val="12"/>
              </w:rPr>
              <w:t>記</w:t>
            </w:r>
            <w:r w:rsidRPr="00F45235">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nil"/>
            </w:tcBorders>
            <w:shd w:val="clear" w:color="auto" w:fill="808080" w:themeFill="background1" w:themeFillShade="80"/>
            <w:vAlign w:val="center"/>
          </w:tcPr>
          <w:p w14:paraId="73AD09DA" w14:textId="77777777" w:rsidR="00E87470" w:rsidRPr="0096102B" w:rsidRDefault="00E87470" w:rsidP="00D83471">
            <w:pPr>
              <w:jc w:val="center"/>
              <w:rPr>
                <w:rFonts w:asciiTheme="majorEastAsia" w:eastAsiaTheme="majorEastAsia" w:hAnsiTheme="majorEastAsia"/>
                <w:b/>
                <w:color w:val="FFFFFF" w:themeColor="background1"/>
                <w:sz w:val="22"/>
              </w:rPr>
            </w:pPr>
            <w:r>
              <w:rPr>
                <w:rFonts w:asciiTheme="majorEastAsia" w:eastAsiaTheme="majorEastAsia" w:hAnsiTheme="majorEastAsia"/>
                <w:b/>
                <w:color w:val="FFFFFF" w:themeColor="background1"/>
                <w:sz w:val="18"/>
              </w:rPr>
              <w:t>おおむね満足できる児童への評価と方法</w:t>
            </w:r>
          </w:p>
        </w:tc>
        <w:tc>
          <w:tcPr>
            <w:tcW w:w="652" w:type="dxa"/>
            <w:tcBorders>
              <w:left w:val="nil"/>
              <w:bottom w:val="single" w:sz="4" w:space="0" w:color="auto"/>
              <w:right w:val="single" w:sz="4" w:space="0" w:color="auto"/>
            </w:tcBorders>
            <w:shd w:val="clear" w:color="auto" w:fill="808080" w:themeFill="background1" w:themeFillShade="80"/>
            <w:vAlign w:val="center"/>
          </w:tcPr>
          <w:p w14:paraId="505FD366" w14:textId="77777777" w:rsidR="00E87470" w:rsidRPr="0096102B" w:rsidRDefault="00E87470" w:rsidP="00D83471">
            <w:pPr>
              <w:jc w:val="center"/>
              <w:rPr>
                <w:color w:val="FFFFFF" w:themeColor="background1"/>
                <w:sz w:val="22"/>
              </w:rPr>
            </w:pPr>
          </w:p>
        </w:tc>
        <w:tc>
          <w:tcPr>
            <w:tcW w:w="652" w:type="dxa"/>
            <w:tcBorders>
              <w:left w:val="single" w:sz="4" w:space="0" w:color="auto"/>
              <w:bottom w:val="single" w:sz="4" w:space="0" w:color="auto"/>
              <w:right w:val="nil"/>
            </w:tcBorders>
            <w:shd w:val="clear" w:color="auto" w:fill="808080" w:themeFill="background1" w:themeFillShade="80"/>
            <w:vAlign w:val="center"/>
          </w:tcPr>
          <w:p w14:paraId="073DDCC8" w14:textId="77777777" w:rsidR="00E87470" w:rsidRPr="0096102B" w:rsidRDefault="00E87470" w:rsidP="00D83471">
            <w:pPr>
              <w:jc w:val="center"/>
              <w:rPr>
                <w:color w:val="FFFFFF" w:themeColor="background1"/>
                <w:sz w:val="22"/>
              </w:rPr>
            </w:pPr>
          </w:p>
        </w:tc>
        <w:tc>
          <w:tcPr>
            <w:tcW w:w="4344" w:type="dxa"/>
            <w:tcBorders>
              <w:left w:val="nil"/>
              <w:bottom w:val="single" w:sz="4" w:space="0" w:color="auto"/>
            </w:tcBorders>
            <w:shd w:val="clear" w:color="auto" w:fill="808080" w:themeFill="background1" w:themeFillShade="80"/>
            <w:vAlign w:val="center"/>
          </w:tcPr>
          <w:p w14:paraId="6B4B8745" w14:textId="77777777" w:rsidR="00E87470" w:rsidRPr="0096102B" w:rsidRDefault="00E87470" w:rsidP="00D83471">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83" w:type="dxa"/>
            <w:tcBorders>
              <w:bottom w:val="single" w:sz="4" w:space="0" w:color="auto"/>
              <w:right w:val="nil"/>
            </w:tcBorders>
            <w:shd w:val="clear" w:color="auto" w:fill="808080" w:themeFill="background1" w:themeFillShade="80"/>
            <w:vAlign w:val="center"/>
          </w:tcPr>
          <w:p w14:paraId="4B915F1F" w14:textId="77777777" w:rsidR="00E87470" w:rsidRPr="0096102B" w:rsidRDefault="00E87470" w:rsidP="00D83471">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20" w:type="dxa"/>
            <w:tcBorders>
              <w:left w:val="nil"/>
              <w:bottom w:val="single" w:sz="4" w:space="0" w:color="auto"/>
            </w:tcBorders>
            <w:shd w:val="clear" w:color="auto" w:fill="808080" w:themeFill="background1" w:themeFillShade="80"/>
          </w:tcPr>
          <w:p w14:paraId="22FB083F" w14:textId="77777777" w:rsidR="00E87470" w:rsidRDefault="00E87470" w:rsidP="00D83471">
            <w:pPr>
              <w:snapToGrid w:val="0"/>
              <w:spacing w:line="120" w:lineRule="exact"/>
            </w:pPr>
          </w:p>
        </w:tc>
      </w:tr>
      <w:tr w:rsidR="00641EC7" w14:paraId="03B66E70" w14:textId="77777777" w:rsidTr="00C746C0">
        <w:trPr>
          <w:cantSplit/>
          <w:trHeight w:val="561"/>
        </w:trPr>
        <w:tc>
          <w:tcPr>
            <w:tcW w:w="104" w:type="dxa"/>
            <w:tcBorders>
              <w:bottom w:val="nil"/>
              <w:right w:val="nil"/>
            </w:tcBorders>
          </w:tcPr>
          <w:p w14:paraId="6AE9F722" w14:textId="77777777" w:rsidR="00641EC7" w:rsidRPr="00E87470" w:rsidRDefault="00641EC7" w:rsidP="00285633">
            <w:pPr>
              <w:snapToGrid w:val="0"/>
              <w:ind w:leftChars="-100" w:left="-260" w:rightChars="-100" w:right="-260"/>
              <w:rPr>
                <w:rFonts w:asciiTheme="majorEastAsia" w:eastAsiaTheme="majorEastAsia" w:hAnsiTheme="majorEastAsia"/>
                <w:sz w:val="10"/>
                <w:szCs w:val="10"/>
              </w:rPr>
            </w:pPr>
          </w:p>
        </w:tc>
        <w:tc>
          <w:tcPr>
            <w:tcW w:w="3485" w:type="dxa"/>
            <w:vMerge w:val="restart"/>
            <w:tcBorders>
              <w:left w:val="nil"/>
              <w:bottom w:val="nil"/>
            </w:tcBorders>
            <w:tcMar>
              <w:top w:w="57" w:type="dxa"/>
              <w:left w:w="255" w:type="dxa"/>
              <w:bottom w:w="57" w:type="dxa"/>
              <w:right w:w="142" w:type="dxa"/>
            </w:tcMar>
          </w:tcPr>
          <w:p w14:paraId="2CBAD6C7" w14:textId="77777777" w:rsidR="00641EC7" w:rsidRPr="00FB6E9C" w:rsidRDefault="00641EC7" w:rsidP="00285633">
            <w:pPr>
              <w:widowControl/>
              <w:autoSpaceDE w:val="0"/>
              <w:autoSpaceDN w:val="0"/>
              <w:adjustRightInd w:val="0"/>
              <w:spacing w:line="200" w:lineRule="exact"/>
              <w:ind w:left="140" w:hangingChars="100" w:hanging="140"/>
              <w:jc w:val="left"/>
              <w:rPr>
                <w:rStyle w:val="ab"/>
              </w:rPr>
            </w:pPr>
          </w:p>
        </w:tc>
        <w:tc>
          <w:tcPr>
            <w:tcW w:w="283" w:type="dxa"/>
            <w:vMerge w:val="restart"/>
            <w:vAlign w:val="center"/>
          </w:tcPr>
          <w:p w14:paraId="16CE5AD9" w14:textId="77777777" w:rsidR="00641EC7" w:rsidRPr="00FB6E9C" w:rsidRDefault="00641EC7" w:rsidP="00285633">
            <w:pPr>
              <w:snapToGrid w:val="0"/>
              <w:spacing w:line="200" w:lineRule="exact"/>
              <w:jc w:val="center"/>
              <w:rPr>
                <w:rFonts w:asciiTheme="majorEastAsia" w:eastAsiaTheme="majorEastAsia" w:hAnsiTheme="majorEastAsia"/>
                <w:sz w:val="14"/>
                <w:szCs w:val="14"/>
              </w:rPr>
            </w:pPr>
          </w:p>
        </w:tc>
        <w:tc>
          <w:tcPr>
            <w:tcW w:w="283" w:type="dxa"/>
            <w:vMerge w:val="restart"/>
            <w:textDirection w:val="tbRlV"/>
            <w:vAlign w:val="center"/>
          </w:tcPr>
          <w:p w14:paraId="05800669" w14:textId="77777777" w:rsidR="00641EC7" w:rsidRPr="00FB6E9C" w:rsidRDefault="00641EC7" w:rsidP="00285633">
            <w:pPr>
              <w:snapToGrid w:val="0"/>
              <w:spacing w:line="200" w:lineRule="exact"/>
              <w:ind w:left="113" w:right="113"/>
              <w:jc w:val="center"/>
              <w:rPr>
                <w:rFonts w:asciiTheme="majorEastAsia" w:eastAsiaTheme="majorEastAsia" w:hAnsiTheme="majorEastAsia"/>
                <w:sz w:val="14"/>
                <w:szCs w:val="14"/>
              </w:rPr>
            </w:pPr>
          </w:p>
        </w:tc>
        <w:tc>
          <w:tcPr>
            <w:tcW w:w="283" w:type="dxa"/>
            <w:tcBorders>
              <w:top w:val="single" w:sz="4" w:space="0" w:color="auto"/>
              <w:bottom w:val="dashSmallGap" w:sz="4" w:space="0" w:color="auto"/>
            </w:tcBorders>
            <w:vAlign w:val="center"/>
          </w:tcPr>
          <w:p w14:paraId="1B8299E0" w14:textId="263D9314" w:rsidR="00641EC7" w:rsidRPr="0043436E" w:rsidRDefault="00641EC7" w:rsidP="00285633">
            <w:pPr>
              <w:snapToGrid w:val="0"/>
              <w:spacing w:line="200" w:lineRule="exact"/>
              <w:jc w:val="center"/>
              <w:rPr>
                <w:rFonts w:asciiTheme="majorEastAsia" w:eastAsiaTheme="majorEastAsia" w:hAnsiTheme="majorEastAsia"/>
                <w:b/>
                <w:sz w:val="14"/>
                <w:szCs w:val="14"/>
              </w:rPr>
            </w:pPr>
            <w:r w:rsidRPr="00AF7492">
              <w:rPr>
                <w:rFonts w:asciiTheme="majorEastAsia" w:eastAsiaTheme="majorEastAsia" w:hAnsiTheme="majorEastAsia" w:hint="eastAsia"/>
                <w:b/>
                <w:sz w:val="14"/>
                <w:szCs w:val="14"/>
              </w:rPr>
              <w:t>知</w:t>
            </w:r>
          </w:p>
        </w:tc>
        <w:tc>
          <w:tcPr>
            <w:tcW w:w="283" w:type="dxa"/>
            <w:tcBorders>
              <w:top w:val="single" w:sz="4" w:space="0" w:color="auto"/>
              <w:bottom w:val="dashSmallGap" w:sz="4" w:space="0" w:color="auto"/>
            </w:tcBorders>
            <w:vAlign w:val="center"/>
          </w:tcPr>
          <w:p w14:paraId="7C55F4E6" w14:textId="75577AB1" w:rsidR="00641EC7" w:rsidRPr="0043436E" w:rsidRDefault="00641EC7" w:rsidP="00285633">
            <w:pPr>
              <w:snapToGrid w:val="0"/>
              <w:spacing w:line="200" w:lineRule="exact"/>
              <w:jc w:val="center"/>
              <w:rPr>
                <w:rFonts w:asciiTheme="majorEastAsia" w:eastAsiaTheme="majorEastAsia" w:hAnsiTheme="majorEastAsia"/>
                <w:sz w:val="14"/>
                <w:szCs w:val="14"/>
              </w:rPr>
            </w:pPr>
          </w:p>
        </w:tc>
        <w:tc>
          <w:tcPr>
            <w:tcW w:w="4056" w:type="dxa"/>
            <w:tcBorders>
              <w:top w:val="single" w:sz="4" w:space="0" w:color="auto"/>
              <w:bottom w:val="dashSmallGap" w:sz="4" w:space="0" w:color="auto"/>
              <w:right w:val="nil"/>
            </w:tcBorders>
            <w:tcMar>
              <w:top w:w="57" w:type="dxa"/>
              <w:left w:w="142" w:type="dxa"/>
              <w:bottom w:w="57" w:type="dxa"/>
              <w:right w:w="142" w:type="dxa"/>
            </w:tcMar>
          </w:tcPr>
          <w:p w14:paraId="08A1032F" w14:textId="7E33AFF3" w:rsidR="00641EC7" w:rsidRPr="0043436E" w:rsidRDefault="00DB7D1D" w:rsidP="00E87470">
            <w:pPr>
              <w:widowControl/>
              <w:tabs>
                <w:tab w:val="right" w:pos="3835"/>
              </w:tabs>
              <w:topLinePunct/>
              <w:autoSpaceDE w:val="0"/>
              <w:autoSpaceDN w:val="0"/>
              <w:adjustRightInd w:val="0"/>
              <w:spacing w:line="200" w:lineRule="exact"/>
              <w:jc w:val="left"/>
              <w:rPr>
                <w:rFonts w:asciiTheme="majorEastAsia" w:eastAsiaTheme="majorEastAsia" w:hAnsiTheme="majorEastAsia"/>
                <w:b/>
                <w:sz w:val="14"/>
                <w:szCs w:val="14"/>
              </w:rPr>
            </w:pPr>
            <w:r>
              <w:rPr>
                <w:rFonts w:asciiTheme="majorEastAsia" w:eastAsiaTheme="majorEastAsia" w:hAnsiTheme="majorEastAsia" w:hint="eastAsia"/>
                <w:b/>
                <w:sz w:val="14"/>
                <w:szCs w:val="14"/>
              </w:rPr>
              <w:t>【知①】水は熱し続けると水蒸気になることを理解しているかを確認</w:t>
            </w:r>
            <w:r w:rsidR="00641EC7" w:rsidRPr="00017366">
              <w:rPr>
                <w:rFonts w:asciiTheme="majorEastAsia" w:eastAsiaTheme="majorEastAsia" w:hAnsiTheme="majorEastAsia" w:hint="eastAsia"/>
                <w:b/>
                <w:sz w:val="14"/>
                <w:szCs w:val="14"/>
              </w:rPr>
              <w:t>する。                 【発言分析・記述分析】</w:t>
            </w:r>
          </w:p>
        </w:tc>
        <w:tc>
          <w:tcPr>
            <w:tcW w:w="652" w:type="dxa"/>
            <w:tcBorders>
              <w:top w:val="single" w:sz="4" w:space="0" w:color="auto"/>
              <w:left w:val="nil"/>
              <w:bottom w:val="dashSmallGap" w:sz="4" w:space="0" w:color="auto"/>
            </w:tcBorders>
            <w:tcMar>
              <w:top w:w="57" w:type="dxa"/>
              <w:left w:w="142" w:type="dxa"/>
              <w:bottom w:w="57" w:type="dxa"/>
              <w:right w:w="142" w:type="dxa"/>
            </w:tcMar>
          </w:tcPr>
          <w:p w14:paraId="2403DDA5" w14:textId="77777777" w:rsidR="00641EC7" w:rsidRPr="00DC023B" w:rsidRDefault="00641EC7" w:rsidP="00285633">
            <w:pPr>
              <w:snapToGrid w:val="0"/>
              <w:spacing w:line="200" w:lineRule="exact"/>
              <w:rPr>
                <w:rStyle w:val="ab"/>
              </w:rPr>
            </w:pPr>
          </w:p>
        </w:tc>
        <w:tc>
          <w:tcPr>
            <w:tcW w:w="652" w:type="dxa"/>
            <w:tcBorders>
              <w:top w:val="single" w:sz="4" w:space="0" w:color="auto"/>
              <w:bottom w:val="dashSmallGap" w:sz="4" w:space="0" w:color="auto"/>
              <w:right w:val="nil"/>
            </w:tcBorders>
            <w:tcMar>
              <w:top w:w="57" w:type="dxa"/>
              <w:left w:w="142" w:type="dxa"/>
              <w:bottom w:w="57" w:type="dxa"/>
              <w:right w:w="142" w:type="dxa"/>
            </w:tcMar>
          </w:tcPr>
          <w:p w14:paraId="435AC5ED" w14:textId="77777777" w:rsidR="00641EC7" w:rsidRPr="00DC023B" w:rsidRDefault="00641EC7" w:rsidP="00285633">
            <w:pPr>
              <w:snapToGrid w:val="0"/>
              <w:spacing w:line="200" w:lineRule="exact"/>
              <w:rPr>
                <w:rStyle w:val="ab"/>
              </w:rPr>
            </w:pPr>
          </w:p>
        </w:tc>
        <w:tc>
          <w:tcPr>
            <w:tcW w:w="4344" w:type="dxa"/>
            <w:tcBorders>
              <w:top w:val="single" w:sz="4" w:space="0" w:color="auto"/>
              <w:left w:val="nil"/>
              <w:bottom w:val="dashSmallGap" w:sz="4" w:space="0" w:color="auto"/>
            </w:tcBorders>
            <w:shd w:val="clear" w:color="auto" w:fill="auto"/>
            <w:tcMar>
              <w:top w:w="57" w:type="dxa"/>
              <w:left w:w="142" w:type="dxa"/>
              <w:bottom w:w="57" w:type="dxa"/>
              <w:right w:w="142" w:type="dxa"/>
            </w:tcMar>
          </w:tcPr>
          <w:p w14:paraId="0C67FDC7" w14:textId="1E39D227" w:rsidR="00641EC7" w:rsidRPr="00F44618" w:rsidRDefault="00641EC7" w:rsidP="00285633">
            <w:pPr>
              <w:widowControl/>
              <w:autoSpaceDE w:val="0"/>
              <w:autoSpaceDN w:val="0"/>
              <w:adjustRightInd w:val="0"/>
              <w:spacing w:line="200" w:lineRule="exact"/>
              <w:jc w:val="left"/>
              <w:rPr>
                <w:rStyle w:val="ab"/>
              </w:rPr>
            </w:pPr>
            <w:r w:rsidRPr="00017366">
              <w:rPr>
                <w:rStyle w:val="ab"/>
                <w:rFonts w:hint="eastAsia"/>
              </w:rPr>
              <w:t>水は熱し続けると</w:t>
            </w:r>
            <w:r w:rsidR="00DB7D1D" w:rsidRPr="00DB7D1D">
              <w:rPr>
                <w:rStyle w:val="ab"/>
                <w:rFonts w:hint="eastAsia"/>
              </w:rPr>
              <w:t>約</w:t>
            </w:r>
            <w:r w:rsidR="00DB7D1D" w:rsidRPr="00DB7D1D">
              <w:rPr>
                <w:rStyle w:val="ab"/>
              </w:rPr>
              <w:t>100</w:t>
            </w:r>
            <w:r w:rsidR="00DB7D1D" w:rsidRPr="00DB7D1D">
              <w:rPr>
                <w:rStyle w:val="ab"/>
                <w:rFonts w:hint="eastAsia"/>
              </w:rPr>
              <w:t>℃で沸騰し、</w:t>
            </w:r>
            <w:r w:rsidRPr="00017366">
              <w:rPr>
                <w:rStyle w:val="ab"/>
                <w:rFonts w:hint="eastAsia"/>
              </w:rPr>
              <w:t>水蒸気になることを</w:t>
            </w:r>
            <w:r w:rsidR="00B14E62">
              <w:rPr>
                <w:rStyle w:val="ab"/>
                <w:rFonts w:hint="eastAsia"/>
              </w:rPr>
              <w:t>、</w:t>
            </w:r>
            <w:r w:rsidR="00DB7D1D">
              <w:rPr>
                <w:rStyle w:val="ab"/>
                <w:rFonts w:hint="eastAsia"/>
              </w:rPr>
              <w:t>説明できる程度</w:t>
            </w:r>
            <w:r w:rsidRPr="00017366">
              <w:rPr>
                <w:rStyle w:val="ab"/>
                <w:rFonts w:hint="eastAsia"/>
              </w:rPr>
              <w:t>に理解している。</w:t>
            </w:r>
          </w:p>
        </w:tc>
        <w:tc>
          <w:tcPr>
            <w:tcW w:w="4383" w:type="dxa"/>
            <w:tcBorders>
              <w:top w:val="single" w:sz="4" w:space="0" w:color="auto"/>
              <w:bottom w:val="dashSmallGap" w:sz="4" w:space="0" w:color="auto"/>
              <w:right w:val="nil"/>
            </w:tcBorders>
            <w:shd w:val="clear" w:color="auto" w:fill="auto"/>
            <w:tcMar>
              <w:top w:w="57" w:type="dxa"/>
              <w:left w:w="142" w:type="dxa"/>
              <w:bottom w:w="57" w:type="dxa"/>
              <w:right w:w="142" w:type="dxa"/>
            </w:tcMar>
          </w:tcPr>
          <w:p w14:paraId="0C7F6542" w14:textId="5C393B79" w:rsidR="00641EC7" w:rsidRPr="00F44618" w:rsidRDefault="00641EC7" w:rsidP="00285633">
            <w:pPr>
              <w:widowControl/>
              <w:autoSpaceDE w:val="0"/>
              <w:autoSpaceDN w:val="0"/>
              <w:adjustRightInd w:val="0"/>
              <w:spacing w:line="200" w:lineRule="exact"/>
              <w:jc w:val="left"/>
              <w:rPr>
                <w:rStyle w:val="ab"/>
              </w:rPr>
            </w:pPr>
            <w:r w:rsidRPr="00017366">
              <w:rPr>
                <w:rStyle w:val="ab"/>
                <w:rFonts w:hint="eastAsia"/>
              </w:rPr>
              <w:t>水を熱したときの泡の正体が水蒸気であることを考察したことと</w:t>
            </w:r>
            <w:r w:rsidR="00B14E62">
              <w:rPr>
                <w:rStyle w:val="ab"/>
                <w:rFonts w:hint="eastAsia"/>
              </w:rPr>
              <w:t>、</w:t>
            </w:r>
            <w:r w:rsidRPr="00017366">
              <w:rPr>
                <w:rStyle w:val="ab"/>
                <w:rFonts w:hint="eastAsia"/>
              </w:rPr>
              <w:t>水を自然蒸発させたときに目に見えない水蒸気となって出ていったことを想起させ</w:t>
            </w:r>
            <w:r w:rsidR="00B14E62">
              <w:rPr>
                <w:rStyle w:val="ab"/>
                <w:rFonts w:hint="eastAsia"/>
              </w:rPr>
              <w:t>、</w:t>
            </w:r>
            <w:r w:rsidRPr="00017366">
              <w:rPr>
                <w:rStyle w:val="ab"/>
                <w:rFonts w:hint="eastAsia"/>
              </w:rPr>
              <w:t>水を熱し続けると水蒸気になることを捉えることができるように</w:t>
            </w:r>
            <w:r w:rsidR="00B14E62">
              <w:rPr>
                <w:rStyle w:val="ab"/>
                <w:rFonts w:hint="eastAsia"/>
              </w:rPr>
              <w:t>、</w:t>
            </w:r>
            <w:r w:rsidRPr="00017366">
              <w:rPr>
                <w:rStyle w:val="ab"/>
                <w:rFonts w:hint="eastAsia"/>
              </w:rPr>
              <w:t>助言・援助する。</w:t>
            </w:r>
          </w:p>
        </w:tc>
        <w:tc>
          <w:tcPr>
            <w:tcW w:w="120" w:type="dxa"/>
            <w:tcBorders>
              <w:top w:val="nil"/>
              <w:left w:val="nil"/>
              <w:bottom w:val="nil"/>
            </w:tcBorders>
            <w:shd w:val="clear" w:color="auto" w:fill="auto"/>
          </w:tcPr>
          <w:p w14:paraId="0E5C3DAA" w14:textId="77777777" w:rsidR="00641EC7" w:rsidRDefault="00641EC7" w:rsidP="00285633"/>
        </w:tc>
      </w:tr>
      <w:tr w:rsidR="00641EC7" w14:paraId="247649C3" w14:textId="77777777" w:rsidTr="00961DF8">
        <w:trPr>
          <w:cantSplit/>
          <w:trHeight w:val="654"/>
        </w:trPr>
        <w:tc>
          <w:tcPr>
            <w:tcW w:w="104" w:type="dxa"/>
            <w:tcBorders>
              <w:top w:val="nil"/>
              <w:bottom w:val="nil"/>
              <w:right w:val="nil"/>
            </w:tcBorders>
          </w:tcPr>
          <w:p w14:paraId="72BAC233" w14:textId="77777777" w:rsidR="00641EC7" w:rsidRPr="009D4699" w:rsidRDefault="00641EC7" w:rsidP="00285633">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nil"/>
            </w:tcBorders>
            <w:tcMar>
              <w:top w:w="57" w:type="dxa"/>
              <w:left w:w="255" w:type="dxa"/>
              <w:bottom w:w="57" w:type="dxa"/>
              <w:right w:w="142" w:type="dxa"/>
            </w:tcMar>
          </w:tcPr>
          <w:p w14:paraId="01B90FC0" w14:textId="77777777" w:rsidR="00641EC7" w:rsidRPr="00FB6E9C" w:rsidRDefault="00641EC7" w:rsidP="00285633">
            <w:pPr>
              <w:widowControl/>
              <w:autoSpaceDE w:val="0"/>
              <w:autoSpaceDN w:val="0"/>
              <w:adjustRightInd w:val="0"/>
              <w:spacing w:line="200" w:lineRule="exact"/>
              <w:ind w:left="140" w:hangingChars="100" w:hanging="140"/>
              <w:jc w:val="left"/>
              <w:rPr>
                <w:rStyle w:val="ab"/>
              </w:rPr>
            </w:pPr>
          </w:p>
        </w:tc>
        <w:tc>
          <w:tcPr>
            <w:tcW w:w="283" w:type="dxa"/>
            <w:vMerge/>
            <w:tcBorders>
              <w:bottom w:val="nil"/>
            </w:tcBorders>
            <w:vAlign w:val="center"/>
          </w:tcPr>
          <w:p w14:paraId="339DD78C" w14:textId="77777777" w:rsidR="00641EC7" w:rsidRPr="00FB6E9C" w:rsidRDefault="00641EC7" w:rsidP="00285633">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textDirection w:val="tbRlV"/>
            <w:vAlign w:val="center"/>
          </w:tcPr>
          <w:p w14:paraId="4962E270" w14:textId="77777777" w:rsidR="00641EC7" w:rsidRPr="00FB6E9C" w:rsidRDefault="00641EC7" w:rsidP="00285633">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nil"/>
            </w:tcBorders>
            <w:vAlign w:val="center"/>
          </w:tcPr>
          <w:p w14:paraId="7195C597" w14:textId="4FFD0099" w:rsidR="00641EC7" w:rsidRPr="0043436E" w:rsidRDefault="00641EC7" w:rsidP="00285633">
            <w:pPr>
              <w:snapToGrid w:val="0"/>
              <w:spacing w:line="200" w:lineRule="exact"/>
              <w:jc w:val="center"/>
              <w:rPr>
                <w:rFonts w:asciiTheme="majorEastAsia" w:eastAsiaTheme="majorEastAsia" w:hAnsiTheme="majorEastAsia"/>
                <w:b/>
                <w:sz w:val="14"/>
                <w:szCs w:val="14"/>
              </w:rPr>
            </w:pPr>
            <w:r w:rsidRPr="00AF7492">
              <w:rPr>
                <w:rFonts w:asciiTheme="majorEastAsia" w:eastAsiaTheme="majorEastAsia" w:hAnsiTheme="majorEastAsia" w:hint="eastAsia"/>
                <w:b/>
                <w:sz w:val="14"/>
                <w:szCs w:val="14"/>
              </w:rPr>
              <w:t>態</w:t>
            </w:r>
          </w:p>
        </w:tc>
        <w:tc>
          <w:tcPr>
            <w:tcW w:w="283" w:type="dxa"/>
            <w:tcBorders>
              <w:top w:val="dashSmallGap" w:sz="4" w:space="0" w:color="auto"/>
              <w:bottom w:val="nil"/>
            </w:tcBorders>
            <w:vAlign w:val="center"/>
          </w:tcPr>
          <w:p w14:paraId="19CA2912" w14:textId="159E4068" w:rsidR="00641EC7" w:rsidRPr="0043436E" w:rsidRDefault="00641EC7" w:rsidP="00285633">
            <w:pPr>
              <w:snapToGrid w:val="0"/>
              <w:spacing w:line="200" w:lineRule="exact"/>
              <w:jc w:val="center"/>
              <w:rPr>
                <w:rFonts w:asciiTheme="majorEastAsia" w:eastAsiaTheme="majorEastAsia" w:hAnsiTheme="majorEastAsia"/>
                <w:sz w:val="14"/>
                <w:szCs w:val="14"/>
              </w:rPr>
            </w:pPr>
            <w:r w:rsidRPr="00017366">
              <w:rPr>
                <w:rFonts w:asciiTheme="majorEastAsia" w:eastAsiaTheme="majorEastAsia" w:hAnsiTheme="majorEastAsia" w:hint="eastAsia"/>
                <w:sz w:val="14"/>
                <w:szCs w:val="14"/>
              </w:rPr>
              <w:t>◎</w:t>
            </w:r>
          </w:p>
        </w:tc>
        <w:tc>
          <w:tcPr>
            <w:tcW w:w="4056" w:type="dxa"/>
            <w:tcBorders>
              <w:top w:val="dashSmallGap" w:sz="4" w:space="0" w:color="auto"/>
              <w:bottom w:val="nil"/>
              <w:right w:val="nil"/>
            </w:tcBorders>
            <w:tcMar>
              <w:top w:w="57" w:type="dxa"/>
              <w:left w:w="142" w:type="dxa"/>
              <w:bottom w:w="57" w:type="dxa"/>
              <w:right w:w="142" w:type="dxa"/>
            </w:tcMar>
          </w:tcPr>
          <w:p w14:paraId="394C1AE2" w14:textId="2DAA9909" w:rsidR="00641EC7" w:rsidRDefault="00641EC7" w:rsidP="00E87470">
            <w:pPr>
              <w:widowControl/>
              <w:tabs>
                <w:tab w:val="right" w:pos="3835"/>
              </w:tabs>
              <w:topLinePunct/>
              <w:autoSpaceDE w:val="0"/>
              <w:autoSpaceDN w:val="0"/>
              <w:adjustRightInd w:val="0"/>
              <w:spacing w:line="200" w:lineRule="exact"/>
              <w:jc w:val="left"/>
              <w:rPr>
                <w:rFonts w:asciiTheme="majorEastAsia" w:eastAsiaTheme="majorEastAsia" w:hAnsiTheme="majorEastAsia"/>
                <w:b/>
                <w:sz w:val="14"/>
                <w:szCs w:val="14"/>
              </w:rPr>
            </w:pPr>
            <w:r w:rsidRPr="00017366">
              <w:rPr>
                <w:rFonts w:asciiTheme="majorEastAsia" w:eastAsiaTheme="majorEastAsia" w:hAnsiTheme="majorEastAsia" w:hint="eastAsia"/>
                <w:b/>
                <w:sz w:val="14"/>
                <w:szCs w:val="14"/>
              </w:rPr>
              <w:t>【態②】水を熱したときの様子や温度の変化について学んだことを生かして</w:t>
            </w:r>
            <w:r w:rsidR="00B14E62">
              <w:rPr>
                <w:rFonts w:asciiTheme="majorEastAsia" w:eastAsiaTheme="majorEastAsia" w:hAnsiTheme="majorEastAsia" w:hint="eastAsia"/>
                <w:b/>
                <w:sz w:val="14"/>
                <w:szCs w:val="14"/>
              </w:rPr>
              <w:t>、</w:t>
            </w:r>
            <w:r w:rsidRPr="00017366">
              <w:rPr>
                <w:rFonts w:asciiTheme="majorEastAsia" w:eastAsiaTheme="majorEastAsia" w:hAnsiTheme="majorEastAsia" w:hint="eastAsia"/>
                <w:b/>
                <w:sz w:val="14"/>
                <w:szCs w:val="14"/>
              </w:rPr>
              <w:t>水蒸気と湯気を</w:t>
            </w:r>
            <w:r w:rsidR="00DB7D1D">
              <w:rPr>
                <w:rFonts w:asciiTheme="majorEastAsia" w:eastAsiaTheme="majorEastAsia" w:hAnsiTheme="majorEastAsia" w:hint="eastAsia"/>
                <w:b/>
                <w:sz w:val="14"/>
                <w:szCs w:val="14"/>
              </w:rPr>
              <w:t>整理して</w:t>
            </w:r>
            <w:r w:rsidRPr="00017366">
              <w:rPr>
                <w:rFonts w:asciiTheme="majorEastAsia" w:eastAsiaTheme="majorEastAsia" w:hAnsiTheme="majorEastAsia" w:hint="eastAsia"/>
                <w:b/>
                <w:sz w:val="14"/>
                <w:szCs w:val="14"/>
              </w:rPr>
              <w:t>考えようとしているかを評価する。</w:t>
            </w:r>
          </w:p>
          <w:p w14:paraId="7B964AB6" w14:textId="21C26291" w:rsidR="00641EC7" w:rsidRPr="0043436E" w:rsidRDefault="00641EC7" w:rsidP="00E87470">
            <w:pPr>
              <w:widowControl/>
              <w:tabs>
                <w:tab w:val="right" w:pos="3835"/>
              </w:tabs>
              <w:topLinePunct/>
              <w:autoSpaceDE w:val="0"/>
              <w:autoSpaceDN w:val="0"/>
              <w:adjustRightInd w:val="0"/>
              <w:spacing w:line="200" w:lineRule="exact"/>
              <w:jc w:val="right"/>
              <w:rPr>
                <w:rFonts w:asciiTheme="majorEastAsia" w:eastAsiaTheme="majorEastAsia" w:hAnsiTheme="majorEastAsia"/>
                <w:b/>
                <w:sz w:val="14"/>
                <w:szCs w:val="14"/>
              </w:rPr>
            </w:pPr>
            <w:r w:rsidRPr="00017366">
              <w:rPr>
                <w:rFonts w:asciiTheme="majorEastAsia" w:eastAsiaTheme="majorEastAsia" w:hAnsiTheme="majorEastAsia" w:hint="eastAsia"/>
                <w:b/>
                <w:sz w:val="14"/>
                <w:szCs w:val="14"/>
              </w:rPr>
              <w:t>【発言分析・行動観察】</w:t>
            </w:r>
          </w:p>
        </w:tc>
        <w:tc>
          <w:tcPr>
            <w:tcW w:w="652" w:type="dxa"/>
            <w:tcBorders>
              <w:top w:val="dashSmallGap" w:sz="4" w:space="0" w:color="auto"/>
              <w:left w:val="nil"/>
              <w:bottom w:val="nil"/>
            </w:tcBorders>
            <w:tcMar>
              <w:top w:w="57" w:type="dxa"/>
              <w:left w:w="142" w:type="dxa"/>
              <w:bottom w:w="57" w:type="dxa"/>
              <w:right w:w="142" w:type="dxa"/>
            </w:tcMar>
          </w:tcPr>
          <w:p w14:paraId="4FBD2AA4" w14:textId="77777777" w:rsidR="00641EC7" w:rsidRPr="00DC023B" w:rsidRDefault="00641EC7" w:rsidP="00285633">
            <w:pPr>
              <w:snapToGrid w:val="0"/>
              <w:spacing w:line="200" w:lineRule="exact"/>
              <w:rPr>
                <w:rStyle w:val="ab"/>
              </w:rPr>
            </w:pPr>
          </w:p>
        </w:tc>
        <w:tc>
          <w:tcPr>
            <w:tcW w:w="652" w:type="dxa"/>
            <w:tcBorders>
              <w:top w:val="dashSmallGap" w:sz="4" w:space="0" w:color="auto"/>
              <w:bottom w:val="nil"/>
              <w:right w:val="nil"/>
            </w:tcBorders>
            <w:tcMar>
              <w:top w:w="57" w:type="dxa"/>
              <w:left w:w="142" w:type="dxa"/>
              <w:bottom w:w="57" w:type="dxa"/>
              <w:right w:w="142" w:type="dxa"/>
            </w:tcMar>
          </w:tcPr>
          <w:p w14:paraId="2719BF9A" w14:textId="77777777" w:rsidR="00641EC7" w:rsidRPr="00DC023B" w:rsidRDefault="00641EC7" w:rsidP="00285633">
            <w:pPr>
              <w:snapToGrid w:val="0"/>
              <w:spacing w:line="200" w:lineRule="exact"/>
              <w:rPr>
                <w:rStyle w:val="ab"/>
              </w:rPr>
            </w:pPr>
          </w:p>
        </w:tc>
        <w:tc>
          <w:tcPr>
            <w:tcW w:w="4344" w:type="dxa"/>
            <w:tcBorders>
              <w:top w:val="dashSmallGap" w:sz="4" w:space="0" w:color="auto"/>
              <w:left w:val="nil"/>
              <w:bottom w:val="nil"/>
            </w:tcBorders>
            <w:tcMar>
              <w:top w:w="57" w:type="dxa"/>
              <w:left w:w="142" w:type="dxa"/>
              <w:bottom w:w="57" w:type="dxa"/>
              <w:right w:w="142" w:type="dxa"/>
            </w:tcMar>
          </w:tcPr>
          <w:p w14:paraId="21D8519C" w14:textId="3B483E5A" w:rsidR="00641EC7" w:rsidRPr="00F44618" w:rsidRDefault="00641EC7" w:rsidP="00285633">
            <w:pPr>
              <w:widowControl/>
              <w:autoSpaceDE w:val="0"/>
              <w:autoSpaceDN w:val="0"/>
              <w:adjustRightInd w:val="0"/>
              <w:spacing w:line="200" w:lineRule="exact"/>
              <w:jc w:val="left"/>
              <w:rPr>
                <w:rStyle w:val="ab"/>
              </w:rPr>
            </w:pPr>
            <w:r w:rsidRPr="00017366">
              <w:rPr>
                <w:rStyle w:val="ab"/>
                <w:rFonts w:hint="eastAsia"/>
              </w:rPr>
              <w:t>水を熱したときの様子や温度の変化についてこれまで学んだことに意義や有用性を感じて</w:t>
            </w:r>
            <w:r w:rsidR="00B14E62">
              <w:rPr>
                <w:rStyle w:val="ab"/>
                <w:rFonts w:hint="eastAsia"/>
              </w:rPr>
              <w:t>、</w:t>
            </w:r>
            <w:r w:rsidRPr="00017366">
              <w:rPr>
                <w:rStyle w:val="ab"/>
                <w:rFonts w:hint="eastAsia"/>
              </w:rPr>
              <w:t>複数の身の回りの事物・現象に生かして考えようとしている。</w:t>
            </w:r>
          </w:p>
        </w:tc>
        <w:tc>
          <w:tcPr>
            <w:tcW w:w="4383" w:type="dxa"/>
            <w:tcBorders>
              <w:top w:val="dashSmallGap" w:sz="4" w:space="0" w:color="auto"/>
              <w:bottom w:val="nil"/>
              <w:right w:val="nil"/>
            </w:tcBorders>
            <w:shd w:val="clear" w:color="auto" w:fill="auto"/>
            <w:tcMar>
              <w:top w:w="57" w:type="dxa"/>
              <w:left w:w="142" w:type="dxa"/>
              <w:bottom w:w="57" w:type="dxa"/>
              <w:right w:w="142" w:type="dxa"/>
            </w:tcMar>
          </w:tcPr>
          <w:p w14:paraId="02BF9F46" w14:textId="623C22CC" w:rsidR="00641EC7" w:rsidRPr="00F44618" w:rsidRDefault="00641EC7" w:rsidP="00285633">
            <w:pPr>
              <w:widowControl/>
              <w:autoSpaceDE w:val="0"/>
              <w:autoSpaceDN w:val="0"/>
              <w:adjustRightInd w:val="0"/>
              <w:spacing w:line="200" w:lineRule="exact"/>
              <w:jc w:val="left"/>
              <w:rPr>
                <w:rStyle w:val="ab"/>
              </w:rPr>
            </w:pPr>
            <w:r w:rsidRPr="00017366">
              <w:rPr>
                <w:rStyle w:val="ab"/>
                <w:rFonts w:hint="eastAsia"/>
              </w:rPr>
              <w:t>「広げよう！</w:t>
            </w:r>
            <w:r w:rsidR="00DB7D1D">
              <w:rPr>
                <w:rStyle w:val="ab"/>
                <w:rFonts w:hint="eastAsia"/>
              </w:rPr>
              <w:t xml:space="preserve"> </w:t>
            </w:r>
            <w:r w:rsidRPr="00017366">
              <w:rPr>
                <w:rStyle w:val="ab"/>
                <w:rFonts w:hint="eastAsia"/>
              </w:rPr>
              <w:t>理科の発想」の図を提示し</w:t>
            </w:r>
            <w:r w:rsidR="00B14E62">
              <w:rPr>
                <w:rStyle w:val="ab"/>
                <w:rFonts w:hint="eastAsia"/>
              </w:rPr>
              <w:t>、</w:t>
            </w:r>
            <w:r w:rsidRPr="00017366">
              <w:rPr>
                <w:rStyle w:val="ab"/>
                <w:rFonts w:hint="eastAsia"/>
              </w:rPr>
              <w:t>水を自然蒸発させた際に出てきた水蒸気は目に見えなかったことと</w:t>
            </w:r>
            <w:r w:rsidR="00B14E62">
              <w:rPr>
                <w:rStyle w:val="ab"/>
                <w:rFonts w:hint="eastAsia"/>
              </w:rPr>
              <w:t>、</w:t>
            </w:r>
            <w:r w:rsidRPr="00017366">
              <w:rPr>
                <w:rStyle w:val="ab"/>
                <w:rFonts w:hint="eastAsia"/>
              </w:rPr>
              <w:t>湯</w:t>
            </w:r>
            <w:r w:rsidR="00DB7D1D">
              <w:rPr>
                <w:rStyle w:val="ab"/>
                <w:rFonts w:hint="eastAsia"/>
              </w:rPr>
              <w:t>気は水蒸気が冷えて水になって目に見えるようになったことを捉え</w:t>
            </w:r>
            <w:r w:rsidRPr="00017366">
              <w:rPr>
                <w:rStyle w:val="ab"/>
                <w:rFonts w:hint="eastAsia"/>
              </w:rPr>
              <w:t>る</w:t>
            </w:r>
            <w:r w:rsidR="00DB7D1D">
              <w:rPr>
                <w:rStyle w:val="ab"/>
                <w:rFonts w:hint="eastAsia"/>
              </w:rPr>
              <w:t>ことができる</w:t>
            </w:r>
            <w:r w:rsidRPr="00017366">
              <w:rPr>
                <w:rStyle w:val="ab"/>
                <w:rFonts w:hint="eastAsia"/>
              </w:rPr>
              <w:t>ように</w:t>
            </w:r>
            <w:r w:rsidR="00B14E62">
              <w:rPr>
                <w:rStyle w:val="ab"/>
                <w:rFonts w:hint="eastAsia"/>
              </w:rPr>
              <w:t>、</w:t>
            </w:r>
            <w:r w:rsidRPr="00017366">
              <w:rPr>
                <w:rStyle w:val="ab"/>
                <w:rFonts w:hint="eastAsia"/>
              </w:rPr>
              <w:t>助言・援助する。</w:t>
            </w:r>
          </w:p>
        </w:tc>
        <w:tc>
          <w:tcPr>
            <w:tcW w:w="120" w:type="dxa"/>
            <w:tcBorders>
              <w:top w:val="nil"/>
              <w:left w:val="nil"/>
              <w:bottom w:val="nil"/>
            </w:tcBorders>
            <w:shd w:val="clear" w:color="auto" w:fill="auto"/>
          </w:tcPr>
          <w:p w14:paraId="0C4DEC7E" w14:textId="77777777" w:rsidR="00641EC7" w:rsidRDefault="00641EC7" w:rsidP="00285633"/>
        </w:tc>
      </w:tr>
      <w:tr w:rsidR="001A66A0" w14:paraId="201D84C0" w14:textId="77777777" w:rsidTr="004F481C">
        <w:trPr>
          <w:trHeight w:val="57"/>
        </w:trPr>
        <w:tc>
          <w:tcPr>
            <w:tcW w:w="3589" w:type="dxa"/>
            <w:gridSpan w:val="2"/>
            <w:tcBorders>
              <w:top w:val="nil"/>
              <w:bottom w:val="nil"/>
            </w:tcBorders>
          </w:tcPr>
          <w:p w14:paraId="3F6CE550" w14:textId="77777777" w:rsidR="001A66A0" w:rsidRPr="009D4699" w:rsidRDefault="001A66A0" w:rsidP="001A66A0">
            <w:pPr>
              <w:snapToGrid w:val="0"/>
              <w:spacing w:line="120" w:lineRule="exact"/>
              <w:rPr>
                <w:rFonts w:asciiTheme="majorEastAsia" w:eastAsiaTheme="majorEastAsia" w:hAnsiTheme="majorEastAsia"/>
                <w:sz w:val="6"/>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654144" behindDoc="0" locked="0" layoutInCell="1" allowOverlap="1" wp14:anchorId="341F4288" wp14:editId="0E6B0A0D">
                      <wp:simplePos x="0" y="0"/>
                      <wp:positionH relativeFrom="column">
                        <wp:posOffset>97790</wp:posOffset>
                      </wp:positionH>
                      <wp:positionV relativeFrom="line">
                        <wp:posOffset>71120</wp:posOffset>
                      </wp:positionV>
                      <wp:extent cx="11817985" cy="114300"/>
                      <wp:effectExtent l="0" t="0" r="0" b="12700"/>
                      <wp:wrapNone/>
                      <wp:docPr id="486" name="グループ化 28"/>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487" name="グループ化 23"/>
                              <wpg:cNvGrpSpPr/>
                              <wpg:grpSpPr>
                                <a:xfrm>
                                  <a:off x="0" y="0"/>
                                  <a:ext cx="107950" cy="107950"/>
                                  <a:chOff x="0" y="0"/>
                                  <a:chExt cx="107950" cy="107950"/>
                                </a:xfrm>
                              </wpg:grpSpPr>
                              <wps:wsp>
                                <wps:cNvPr id="488" name="角丸四角形 488"/>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9" name="テキスト ボックス 22"/>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982A31" w14:textId="77777777" w:rsidR="00477D54" w:rsidRPr="000674B1" w:rsidRDefault="00477D54" w:rsidP="001A66A0">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490" name="グループ化 27"/>
                              <wpg:cNvGrpSpPr/>
                              <wpg:grpSpPr>
                                <a:xfrm>
                                  <a:off x="121335" y="0"/>
                                  <a:ext cx="11696707" cy="114300"/>
                                  <a:chOff x="-7" y="0"/>
                                  <a:chExt cx="11696707" cy="114300"/>
                                </a:xfrm>
                              </wpg:grpSpPr>
                              <wps:wsp>
                                <wps:cNvPr id="491" name="正方形/長方形 491"/>
                                <wps:cNvSpPr/>
                                <wps:spPr>
                                  <a:xfrm>
                                    <a:off x="0" y="0"/>
                                    <a:ext cx="1169670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2" name="テキスト ボックス 24"/>
                                <wps:cNvSpPr txBox="1"/>
                                <wps:spPr>
                                  <a:xfrm>
                                    <a:off x="-7" y="0"/>
                                    <a:ext cx="792004"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E36747" w14:textId="48C090E0" w:rsidR="00477D54" w:rsidRPr="00574A35" w:rsidRDefault="00477D54" w:rsidP="001A66A0">
                                      <w:pPr>
                                        <w:snapToGrid w:val="0"/>
                                        <w:spacing w:line="160" w:lineRule="exact"/>
                                        <w:rPr>
                                          <w:rFonts w:asciiTheme="majorEastAsia" w:eastAsiaTheme="majorEastAsia" w:hAnsiTheme="majorEastAsia"/>
                                          <w:sz w:val="14"/>
                                          <w:szCs w:val="16"/>
                                        </w:rPr>
                                      </w:pPr>
                                      <w:r w:rsidRPr="009E0CF9">
                                        <w:rPr>
                                          <w:rFonts w:asciiTheme="majorEastAsia" w:eastAsiaTheme="majorEastAsia" w:hAnsiTheme="majorEastAsia" w:hint="eastAsia"/>
                                          <w:sz w:val="14"/>
                                          <w:szCs w:val="16"/>
                                        </w:rPr>
                                        <w:t>水を冷やしたとき</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41F4288" id="_x0000_s1428" style="position:absolute;left:0;text-align:left;margin-left:7.7pt;margin-top:5.6pt;width:930.55pt;height:9pt;z-index:251654144;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">
                      <v:group id="グループ化 23" o:spid="_x0000_s1429"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">
                        <v:roundrect id="角丸四角形 488" o:spid="_x0000_s1430"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" fillcolor="black [3200]" strokecolor="black [1600]" strokeweight="2pt"/>
                        <v:shape id="テキスト ボックス 22" o:spid="_x0000_s1431"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" filled="f" stroked="f" strokeweight=".5pt">
                          <v:textbox inset="0,0,0,0">
                            <w:txbxContent>
                              <w:p w14:paraId="22982A31" w14:textId="77777777" w:rsidR="00477D54" w:rsidRPr="000674B1" w:rsidRDefault="00477D54" w:rsidP="001A66A0">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3</w:t>
                                </w:r>
                              </w:p>
                            </w:txbxContent>
                          </v:textbox>
                        </v:shape>
                      </v:group>
                      <v:group id="グループ化 27" o:spid="_x0000_s1432"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">
                        <v:rect id="正方形/長方形 491" o:spid="_x0000_s1433"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" fillcolor="#5a5a5a [2109]" stroked="f" strokeweight="2pt">
                          <v:fill color2="white [3212]" angle="90" colors="0 #595959;38666f #c4c4c4;62259f white" focus="100%" type="gradient"/>
                        </v:rect>
                        <v:shape id="テキスト ボックス 24" o:spid="_x0000_s1434" type="#_x0000_t202" style="position:absolute;width:7919;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" fillcolor="white [3212]" stroked="f" strokeweight=".5pt">
                          <v:textbox inset="1mm,0,0,0">
                            <w:txbxContent>
                              <w:p w14:paraId="44E36747" w14:textId="48C090E0" w:rsidR="00477D54" w:rsidRPr="00574A35" w:rsidRDefault="00477D54" w:rsidP="001A66A0">
                                <w:pPr>
                                  <w:snapToGrid w:val="0"/>
                                  <w:spacing w:line="160" w:lineRule="exact"/>
                                  <w:rPr>
                                    <w:rFonts w:asciiTheme="majorEastAsia" w:eastAsiaTheme="majorEastAsia" w:hAnsiTheme="majorEastAsia"/>
                                    <w:sz w:val="14"/>
                                    <w:szCs w:val="16"/>
                                  </w:rPr>
                                </w:pPr>
                                <w:r w:rsidRPr="009E0CF9">
                                  <w:rPr>
                                    <w:rFonts w:asciiTheme="majorEastAsia" w:eastAsiaTheme="majorEastAsia" w:hAnsiTheme="majorEastAsia" w:hint="eastAsia"/>
                                    <w:sz w:val="14"/>
                                    <w:szCs w:val="16"/>
                                  </w:rPr>
                                  <w:t>水を冷やしたとき</w:t>
                                </w:r>
                              </w:p>
                            </w:txbxContent>
                          </v:textbox>
                        </v:shape>
                      </v:group>
                      <w10:wrap anchory="line"/>
                    </v:group>
                  </w:pict>
                </mc:Fallback>
              </mc:AlternateContent>
            </w:r>
          </w:p>
        </w:tc>
        <w:tc>
          <w:tcPr>
            <w:tcW w:w="283" w:type="dxa"/>
            <w:tcBorders>
              <w:top w:val="nil"/>
              <w:bottom w:val="nil"/>
            </w:tcBorders>
          </w:tcPr>
          <w:p w14:paraId="4FA5FDB6" w14:textId="77777777" w:rsidR="001A66A0" w:rsidRPr="009D4699" w:rsidRDefault="001A66A0" w:rsidP="001A66A0">
            <w:pPr>
              <w:snapToGrid w:val="0"/>
              <w:spacing w:line="120" w:lineRule="exact"/>
              <w:rPr>
                <w:rFonts w:asciiTheme="majorEastAsia" w:eastAsiaTheme="majorEastAsia" w:hAnsiTheme="majorEastAsia"/>
                <w:sz w:val="6"/>
              </w:rPr>
            </w:pPr>
          </w:p>
        </w:tc>
        <w:tc>
          <w:tcPr>
            <w:tcW w:w="283" w:type="dxa"/>
            <w:tcBorders>
              <w:top w:val="nil"/>
              <w:bottom w:val="nil"/>
            </w:tcBorders>
          </w:tcPr>
          <w:p w14:paraId="2E030C2E" w14:textId="77777777" w:rsidR="001A66A0" w:rsidRPr="009D4699" w:rsidRDefault="001A66A0" w:rsidP="001A66A0">
            <w:pPr>
              <w:snapToGrid w:val="0"/>
              <w:spacing w:line="120" w:lineRule="exact"/>
              <w:rPr>
                <w:rFonts w:asciiTheme="majorEastAsia" w:eastAsiaTheme="majorEastAsia" w:hAnsiTheme="majorEastAsia"/>
                <w:sz w:val="6"/>
              </w:rPr>
            </w:pPr>
          </w:p>
        </w:tc>
        <w:tc>
          <w:tcPr>
            <w:tcW w:w="283" w:type="dxa"/>
            <w:tcBorders>
              <w:top w:val="nil"/>
              <w:bottom w:val="nil"/>
            </w:tcBorders>
          </w:tcPr>
          <w:p w14:paraId="45F70B1D" w14:textId="77777777" w:rsidR="001A66A0" w:rsidRPr="009D4699" w:rsidRDefault="001A66A0" w:rsidP="001A66A0">
            <w:pPr>
              <w:snapToGrid w:val="0"/>
              <w:spacing w:line="120" w:lineRule="exact"/>
              <w:rPr>
                <w:rFonts w:asciiTheme="majorEastAsia" w:eastAsiaTheme="majorEastAsia" w:hAnsiTheme="majorEastAsia"/>
                <w:sz w:val="6"/>
              </w:rPr>
            </w:pPr>
          </w:p>
        </w:tc>
        <w:tc>
          <w:tcPr>
            <w:tcW w:w="283" w:type="dxa"/>
            <w:tcBorders>
              <w:top w:val="nil"/>
              <w:bottom w:val="nil"/>
            </w:tcBorders>
          </w:tcPr>
          <w:p w14:paraId="31723F89" w14:textId="77777777" w:rsidR="001A66A0" w:rsidRPr="009D4699" w:rsidRDefault="001A66A0" w:rsidP="001A66A0">
            <w:pPr>
              <w:snapToGrid w:val="0"/>
              <w:spacing w:line="120" w:lineRule="exact"/>
              <w:rPr>
                <w:rFonts w:asciiTheme="majorEastAsia" w:eastAsiaTheme="majorEastAsia" w:hAnsiTheme="majorEastAsia"/>
                <w:sz w:val="6"/>
              </w:rPr>
            </w:pPr>
          </w:p>
        </w:tc>
        <w:tc>
          <w:tcPr>
            <w:tcW w:w="4056" w:type="dxa"/>
            <w:tcBorders>
              <w:top w:val="nil"/>
              <w:bottom w:val="nil"/>
              <w:right w:val="nil"/>
            </w:tcBorders>
          </w:tcPr>
          <w:p w14:paraId="06FC491C" w14:textId="77777777" w:rsidR="001A66A0" w:rsidRPr="009D4699" w:rsidRDefault="001A66A0" w:rsidP="001A66A0">
            <w:pPr>
              <w:snapToGrid w:val="0"/>
              <w:spacing w:line="120" w:lineRule="exact"/>
              <w:rPr>
                <w:rFonts w:asciiTheme="majorEastAsia" w:eastAsiaTheme="majorEastAsia" w:hAnsiTheme="majorEastAsia"/>
                <w:sz w:val="6"/>
              </w:rPr>
            </w:pPr>
          </w:p>
        </w:tc>
        <w:tc>
          <w:tcPr>
            <w:tcW w:w="652" w:type="dxa"/>
            <w:tcBorders>
              <w:top w:val="nil"/>
              <w:left w:val="nil"/>
              <w:bottom w:val="nil"/>
            </w:tcBorders>
          </w:tcPr>
          <w:p w14:paraId="178D5E96" w14:textId="77777777" w:rsidR="001A66A0" w:rsidRPr="009D4699" w:rsidRDefault="001A66A0" w:rsidP="001A66A0">
            <w:pPr>
              <w:snapToGrid w:val="0"/>
              <w:spacing w:line="120" w:lineRule="exact"/>
              <w:rPr>
                <w:rFonts w:asciiTheme="majorEastAsia" w:eastAsiaTheme="majorEastAsia" w:hAnsiTheme="majorEastAsia"/>
                <w:sz w:val="6"/>
              </w:rPr>
            </w:pPr>
          </w:p>
        </w:tc>
        <w:tc>
          <w:tcPr>
            <w:tcW w:w="652" w:type="dxa"/>
            <w:tcBorders>
              <w:top w:val="nil"/>
              <w:bottom w:val="nil"/>
              <w:right w:val="nil"/>
            </w:tcBorders>
          </w:tcPr>
          <w:p w14:paraId="257268CD" w14:textId="77777777" w:rsidR="001A66A0" w:rsidRPr="009D4699" w:rsidRDefault="001A66A0" w:rsidP="001A66A0">
            <w:pPr>
              <w:snapToGrid w:val="0"/>
              <w:spacing w:line="120" w:lineRule="exact"/>
              <w:rPr>
                <w:rFonts w:asciiTheme="majorEastAsia" w:eastAsiaTheme="majorEastAsia" w:hAnsiTheme="majorEastAsia"/>
                <w:sz w:val="6"/>
              </w:rPr>
            </w:pPr>
          </w:p>
        </w:tc>
        <w:tc>
          <w:tcPr>
            <w:tcW w:w="4344" w:type="dxa"/>
            <w:tcBorders>
              <w:top w:val="nil"/>
              <w:left w:val="nil"/>
              <w:bottom w:val="nil"/>
            </w:tcBorders>
          </w:tcPr>
          <w:p w14:paraId="312B3ED0" w14:textId="77777777" w:rsidR="001A66A0" w:rsidRPr="009D4699" w:rsidRDefault="001A66A0" w:rsidP="001A66A0">
            <w:pPr>
              <w:snapToGrid w:val="0"/>
              <w:spacing w:line="120" w:lineRule="exact"/>
              <w:rPr>
                <w:rFonts w:asciiTheme="majorEastAsia" w:eastAsiaTheme="majorEastAsia" w:hAnsiTheme="majorEastAsia"/>
                <w:sz w:val="6"/>
              </w:rPr>
            </w:pPr>
          </w:p>
        </w:tc>
        <w:tc>
          <w:tcPr>
            <w:tcW w:w="4383" w:type="dxa"/>
            <w:tcBorders>
              <w:top w:val="nil"/>
              <w:bottom w:val="nil"/>
              <w:right w:val="nil"/>
            </w:tcBorders>
            <w:shd w:val="clear" w:color="auto" w:fill="auto"/>
          </w:tcPr>
          <w:p w14:paraId="63159032" w14:textId="77777777" w:rsidR="001A66A0" w:rsidRPr="009D4699" w:rsidRDefault="001A66A0" w:rsidP="001A66A0">
            <w:pPr>
              <w:snapToGrid w:val="0"/>
              <w:spacing w:line="120" w:lineRule="exact"/>
              <w:rPr>
                <w:rFonts w:asciiTheme="majorEastAsia" w:eastAsiaTheme="majorEastAsia" w:hAnsiTheme="majorEastAsia"/>
                <w:sz w:val="6"/>
              </w:rPr>
            </w:pPr>
          </w:p>
        </w:tc>
        <w:tc>
          <w:tcPr>
            <w:tcW w:w="120" w:type="dxa"/>
            <w:tcBorders>
              <w:top w:val="nil"/>
              <w:left w:val="nil"/>
              <w:bottom w:val="nil"/>
            </w:tcBorders>
            <w:shd w:val="clear" w:color="auto" w:fill="auto"/>
          </w:tcPr>
          <w:p w14:paraId="4D49B7D0" w14:textId="77777777" w:rsidR="001A66A0" w:rsidRPr="009D4699" w:rsidRDefault="001A66A0" w:rsidP="001A66A0">
            <w:pPr>
              <w:snapToGrid w:val="0"/>
              <w:spacing w:line="120" w:lineRule="exact"/>
              <w:rPr>
                <w:rFonts w:asciiTheme="majorEastAsia" w:eastAsiaTheme="majorEastAsia" w:hAnsiTheme="majorEastAsia"/>
                <w:sz w:val="6"/>
              </w:rPr>
            </w:pPr>
          </w:p>
        </w:tc>
      </w:tr>
      <w:tr w:rsidR="001A66A0" w14:paraId="76E1E113" w14:textId="77777777" w:rsidTr="001A66A0">
        <w:trPr>
          <w:trHeight w:val="227"/>
        </w:trPr>
        <w:tc>
          <w:tcPr>
            <w:tcW w:w="104" w:type="dxa"/>
            <w:vMerge w:val="restart"/>
            <w:tcBorders>
              <w:top w:val="nil"/>
              <w:bottom w:val="nil"/>
              <w:right w:val="nil"/>
            </w:tcBorders>
          </w:tcPr>
          <w:p w14:paraId="277A7997" w14:textId="77777777" w:rsidR="001A66A0" w:rsidRPr="009D4699" w:rsidRDefault="001A66A0" w:rsidP="001A66A0">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Pr>
          <w:p w14:paraId="20976668" w14:textId="77777777" w:rsidR="001A66A0" w:rsidRPr="00301A60" w:rsidRDefault="001A66A0" w:rsidP="001A66A0">
            <w:pPr>
              <w:snapToGrid w:val="0"/>
              <w:spacing w:line="100" w:lineRule="exact"/>
              <w:rPr>
                <w:rFonts w:asciiTheme="majorEastAsia" w:eastAsiaTheme="majorEastAsia" w:hAnsiTheme="majorEastAsia"/>
                <w:sz w:val="14"/>
                <w:szCs w:val="14"/>
              </w:rPr>
            </w:pPr>
          </w:p>
        </w:tc>
        <w:tc>
          <w:tcPr>
            <w:tcW w:w="283" w:type="dxa"/>
            <w:tcBorders>
              <w:top w:val="nil"/>
              <w:bottom w:val="nil"/>
            </w:tcBorders>
          </w:tcPr>
          <w:p w14:paraId="6B40615F" w14:textId="77777777" w:rsidR="001A66A0" w:rsidRPr="00301A60" w:rsidRDefault="001A66A0" w:rsidP="001A66A0">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1FE45F31" w14:textId="77777777" w:rsidR="001A66A0" w:rsidRPr="00301A60" w:rsidRDefault="001A66A0" w:rsidP="001A66A0">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1724A103" w14:textId="77777777" w:rsidR="001A66A0" w:rsidRPr="00301A60" w:rsidRDefault="001A66A0" w:rsidP="001A66A0">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7341AB21" w14:textId="77777777" w:rsidR="001A66A0" w:rsidRPr="00301A60" w:rsidRDefault="001A66A0" w:rsidP="001A66A0">
            <w:pPr>
              <w:snapToGrid w:val="0"/>
              <w:spacing w:line="40" w:lineRule="exact"/>
              <w:rPr>
                <w:rFonts w:asciiTheme="majorEastAsia" w:eastAsiaTheme="majorEastAsia" w:hAnsiTheme="majorEastAsia"/>
                <w:sz w:val="14"/>
                <w:szCs w:val="14"/>
              </w:rPr>
            </w:pPr>
          </w:p>
        </w:tc>
        <w:tc>
          <w:tcPr>
            <w:tcW w:w="4056" w:type="dxa"/>
            <w:tcBorders>
              <w:top w:val="nil"/>
              <w:bottom w:val="nil"/>
              <w:right w:val="nil"/>
            </w:tcBorders>
          </w:tcPr>
          <w:p w14:paraId="394F1649" w14:textId="77777777" w:rsidR="001A66A0" w:rsidRPr="00301A60" w:rsidRDefault="001A66A0" w:rsidP="001A66A0">
            <w:pPr>
              <w:snapToGrid w:val="0"/>
              <w:spacing w:line="100" w:lineRule="exact"/>
              <w:rPr>
                <w:rFonts w:asciiTheme="majorEastAsia" w:eastAsiaTheme="majorEastAsia" w:hAnsiTheme="majorEastAsia"/>
                <w:sz w:val="14"/>
                <w:szCs w:val="14"/>
              </w:rPr>
            </w:pPr>
          </w:p>
        </w:tc>
        <w:tc>
          <w:tcPr>
            <w:tcW w:w="652" w:type="dxa"/>
            <w:tcBorders>
              <w:top w:val="nil"/>
              <w:left w:val="nil"/>
              <w:bottom w:val="nil"/>
            </w:tcBorders>
          </w:tcPr>
          <w:p w14:paraId="2A16CDC1" w14:textId="77777777" w:rsidR="001A66A0" w:rsidRPr="00301A60" w:rsidRDefault="001A66A0" w:rsidP="001A66A0">
            <w:pPr>
              <w:snapToGrid w:val="0"/>
              <w:spacing w:line="100" w:lineRule="exact"/>
              <w:rPr>
                <w:rFonts w:asciiTheme="majorEastAsia" w:eastAsiaTheme="majorEastAsia" w:hAnsiTheme="majorEastAsia"/>
                <w:sz w:val="14"/>
                <w:szCs w:val="14"/>
              </w:rPr>
            </w:pPr>
          </w:p>
        </w:tc>
        <w:tc>
          <w:tcPr>
            <w:tcW w:w="652" w:type="dxa"/>
            <w:tcBorders>
              <w:top w:val="nil"/>
              <w:bottom w:val="nil"/>
              <w:right w:val="nil"/>
            </w:tcBorders>
          </w:tcPr>
          <w:p w14:paraId="47E039C8" w14:textId="77777777" w:rsidR="001A66A0" w:rsidRPr="00301A60" w:rsidRDefault="001A66A0" w:rsidP="001A66A0">
            <w:pPr>
              <w:snapToGrid w:val="0"/>
              <w:spacing w:line="100" w:lineRule="exact"/>
              <w:rPr>
                <w:rFonts w:asciiTheme="majorEastAsia" w:eastAsiaTheme="majorEastAsia" w:hAnsiTheme="majorEastAsia"/>
                <w:sz w:val="14"/>
                <w:szCs w:val="14"/>
              </w:rPr>
            </w:pPr>
          </w:p>
        </w:tc>
        <w:tc>
          <w:tcPr>
            <w:tcW w:w="4344" w:type="dxa"/>
            <w:tcBorders>
              <w:top w:val="nil"/>
              <w:left w:val="nil"/>
              <w:bottom w:val="nil"/>
            </w:tcBorders>
          </w:tcPr>
          <w:p w14:paraId="0015913D" w14:textId="77777777" w:rsidR="001A66A0" w:rsidRPr="00301A60" w:rsidRDefault="001A66A0" w:rsidP="001A66A0">
            <w:pPr>
              <w:snapToGrid w:val="0"/>
              <w:spacing w:line="100" w:lineRule="exact"/>
              <w:rPr>
                <w:rFonts w:asciiTheme="majorEastAsia" w:eastAsiaTheme="majorEastAsia" w:hAnsiTheme="majorEastAsia"/>
                <w:sz w:val="14"/>
                <w:szCs w:val="14"/>
              </w:rPr>
            </w:pPr>
          </w:p>
        </w:tc>
        <w:tc>
          <w:tcPr>
            <w:tcW w:w="4383" w:type="dxa"/>
            <w:tcBorders>
              <w:top w:val="nil"/>
              <w:bottom w:val="nil"/>
              <w:right w:val="nil"/>
            </w:tcBorders>
            <w:shd w:val="clear" w:color="auto" w:fill="auto"/>
          </w:tcPr>
          <w:p w14:paraId="567193FF" w14:textId="77777777" w:rsidR="001A66A0" w:rsidRPr="00301A60" w:rsidRDefault="001A66A0" w:rsidP="001A66A0">
            <w:pPr>
              <w:snapToGrid w:val="0"/>
              <w:spacing w:line="100" w:lineRule="exact"/>
              <w:rPr>
                <w:rFonts w:asciiTheme="majorEastAsia" w:eastAsiaTheme="majorEastAsia" w:hAnsiTheme="majorEastAsia"/>
                <w:sz w:val="14"/>
                <w:szCs w:val="14"/>
              </w:rPr>
            </w:pPr>
          </w:p>
        </w:tc>
        <w:tc>
          <w:tcPr>
            <w:tcW w:w="120" w:type="dxa"/>
            <w:tcBorders>
              <w:top w:val="nil"/>
              <w:left w:val="nil"/>
              <w:bottom w:val="nil"/>
            </w:tcBorders>
            <w:shd w:val="clear" w:color="auto" w:fill="auto"/>
          </w:tcPr>
          <w:p w14:paraId="5E477860" w14:textId="77777777" w:rsidR="001A66A0" w:rsidRPr="00553402" w:rsidRDefault="001A66A0" w:rsidP="001A66A0">
            <w:pPr>
              <w:snapToGrid w:val="0"/>
              <w:spacing w:line="100" w:lineRule="exact"/>
              <w:rPr>
                <w:rFonts w:asciiTheme="majorEastAsia" w:eastAsiaTheme="majorEastAsia" w:hAnsiTheme="majorEastAsia"/>
                <w:sz w:val="14"/>
                <w:szCs w:val="8"/>
              </w:rPr>
            </w:pPr>
          </w:p>
        </w:tc>
      </w:tr>
      <w:tr w:rsidR="001A66A0" w14:paraId="31D3EB32" w14:textId="77777777" w:rsidTr="001A66A0">
        <w:trPr>
          <w:cantSplit/>
          <w:trHeight w:val="1058"/>
        </w:trPr>
        <w:tc>
          <w:tcPr>
            <w:tcW w:w="104" w:type="dxa"/>
            <w:vMerge/>
            <w:tcBorders>
              <w:bottom w:val="nil"/>
              <w:right w:val="nil"/>
            </w:tcBorders>
          </w:tcPr>
          <w:p w14:paraId="52848CD0" w14:textId="77777777" w:rsidR="001A66A0" w:rsidRPr="009D4699" w:rsidRDefault="001A66A0" w:rsidP="001A66A0">
            <w:pPr>
              <w:snapToGrid w:val="0"/>
              <w:ind w:leftChars="-100" w:left="-260" w:rightChars="-100" w:right="-260"/>
              <w:rPr>
                <w:rFonts w:asciiTheme="majorEastAsia" w:eastAsiaTheme="majorEastAsia" w:hAnsiTheme="majorEastAsia"/>
                <w:sz w:val="10"/>
                <w:szCs w:val="10"/>
              </w:rPr>
            </w:pPr>
          </w:p>
        </w:tc>
        <w:tc>
          <w:tcPr>
            <w:tcW w:w="3485" w:type="dxa"/>
            <w:tcBorders>
              <w:top w:val="nil"/>
              <w:left w:val="nil"/>
            </w:tcBorders>
            <w:tcMar>
              <w:top w:w="57" w:type="dxa"/>
              <w:left w:w="255" w:type="dxa"/>
              <w:bottom w:w="57" w:type="dxa"/>
              <w:right w:w="142" w:type="dxa"/>
            </w:tcMar>
          </w:tcPr>
          <w:p w14:paraId="3E688C2D" w14:textId="124AEA07" w:rsidR="0075381F" w:rsidRPr="0075381F" w:rsidRDefault="0075381F" w:rsidP="0075381F">
            <w:pPr>
              <w:widowControl/>
              <w:autoSpaceDE w:val="0"/>
              <w:autoSpaceDN w:val="0"/>
              <w:adjustRightInd w:val="0"/>
              <w:spacing w:line="200" w:lineRule="exact"/>
              <w:ind w:left="140" w:hangingChars="100" w:hanging="140"/>
              <w:jc w:val="left"/>
              <w:rPr>
                <w:rStyle w:val="ab"/>
              </w:rPr>
            </w:pPr>
            <w:r w:rsidRPr="0075381F">
              <w:rPr>
                <w:rStyle w:val="ab"/>
                <w:rFonts w:hint="eastAsia"/>
              </w:rPr>
              <w:t>・氷のでき方について</w:t>
            </w:r>
            <w:r w:rsidR="00B14E62">
              <w:rPr>
                <w:rStyle w:val="ab"/>
                <w:rFonts w:hint="eastAsia"/>
              </w:rPr>
              <w:t>、</w:t>
            </w:r>
            <w:r w:rsidRPr="0075381F">
              <w:rPr>
                <w:rStyle w:val="ab"/>
                <w:rFonts w:hint="eastAsia"/>
              </w:rPr>
              <w:t>気づいたことや疑問に思ったことを話し合い</w:t>
            </w:r>
            <w:r w:rsidR="00B14E62">
              <w:rPr>
                <w:rStyle w:val="ab"/>
                <w:rFonts w:hint="eastAsia"/>
              </w:rPr>
              <w:t>、</w:t>
            </w:r>
            <w:r w:rsidRPr="0075381F">
              <w:rPr>
                <w:rStyle w:val="ab"/>
                <w:rFonts w:hint="eastAsia"/>
              </w:rPr>
              <w:t>冷やしたときの水の温度や様子の変化ついての問題を見いだす。</w:t>
            </w:r>
          </w:p>
          <w:p w14:paraId="1DCCEC81" w14:textId="3B4569CF" w:rsidR="001A66A0" w:rsidRPr="00AC1D3C" w:rsidRDefault="0075381F" w:rsidP="0075381F">
            <w:pPr>
              <w:widowControl/>
              <w:autoSpaceDE w:val="0"/>
              <w:autoSpaceDN w:val="0"/>
              <w:adjustRightInd w:val="0"/>
              <w:spacing w:line="200" w:lineRule="exact"/>
              <w:ind w:left="140" w:hangingChars="100" w:hanging="140"/>
              <w:jc w:val="left"/>
              <w:rPr>
                <w:rStyle w:val="ab"/>
              </w:rPr>
            </w:pPr>
            <w:r w:rsidRPr="0075381F">
              <w:rPr>
                <w:rStyle w:val="ab"/>
                <w:rFonts w:hint="eastAsia"/>
              </w:rPr>
              <w:t>・氷のでき方について</w:t>
            </w:r>
            <w:r w:rsidR="00B14E62">
              <w:rPr>
                <w:rStyle w:val="ab"/>
                <w:rFonts w:hint="eastAsia"/>
              </w:rPr>
              <w:t>、</w:t>
            </w:r>
            <w:r w:rsidRPr="0075381F">
              <w:rPr>
                <w:rStyle w:val="ab"/>
                <w:rFonts w:hint="eastAsia"/>
              </w:rPr>
              <w:t>これまでに学んだことや経験したことを基に予想する。</w:t>
            </w:r>
          </w:p>
        </w:tc>
        <w:tc>
          <w:tcPr>
            <w:tcW w:w="283" w:type="dxa"/>
            <w:tcBorders>
              <w:top w:val="nil"/>
              <w:bottom w:val="single" w:sz="4" w:space="0" w:color="auto"/>
            </w:tcBorders>
            <w:vAlign w:val="center"/>
          </w:tcPr>
          <w:p w14:paraId="7D3BB62F" w14:textId="077666B3" w:rsidR="001A66A0" w:rsidRPr="00321DF7" w:rsidRDefault="001A66A0" w:rsidP="009E0CF9">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nil"/>
              <w:bottom w:val="single" w:sz="4" w:space="0" w:color="auto"/>
            </w:tcBorders>
            <w:textDirection w:val="tbRlV"/>
            <w:vAlign w:val="center"/>
          </w:tcPr>
          <w:p w14:paraId="76C92EF8" w14:textId="72CB6DBE" w:rsidR="001A66A0" w:rsidRDefault="009E0CF9" w:rsidP="001A66A0">
            <w:pPr>
              <w:snapToGrid w:val="0"/>
              <w:spacing w:line="200" w:lineRule="exact"/>
              <w:ind w:left="113" w:right="113"/>
              <w:jc w:val="center"/>
              <w:rPr>
                <w:rFonts w:asciiTheme="majorEastAsia" w:eastAsiaTheme="majorEastAsia" w:hAnsiTheme="majorEastAsia"/>
                <w:sz w:val="14"/>
                <w:szCs w:val="14"/>
              </w:rPr>
            </w:pPr>
            <w:r w:rsidRPr="009E0CF9">
              <w:rPr>
                <w:rFonts w:asciiTheme="majorEastAsia" w:eastAsiaTheme="majorEastAsia" w:hAnsiTheme="majorEastAsia"/>
                <w:sz w:val="14"/>
                <w:szCs w:val="14"/>
                <w:eastAsianLayout w:id="2094758656" w:vert="1" w:vertCompress="1"/>
              </w:rPr>
              <w:t>168</w:t>
            </w:r>
          </w:p>
        </w:tc>
        <w:tc>
          <w:tcPr>
            <w:tcW w:w="283" w:type="dxa"/>
            <w:tcBorders>
              <w:top w:val="nil"/>
              <w:bottom w:val="single" w:sz="4" w:space="0" w:color="auto"/>
            </w:tcBorders>
            <w:vAlign w:val="center"/>
          </w:tcPr>
          <w:p w14:paraId="1F1BD0B7" w14:textId="77777777" w:rsidR="001A66A0" w:rsidRDefault="001A66A0"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nil"/>
              <w:bottom w:val="single" w:sz="4" w:space="0" w:color="auto"/>
            </w:tcBorders>
            <w:vAlign w:val="center"/>
          </w:tcPr>
          <w:p w14:paraId="0922B042" w14:textId="644E9194" w:rsidR="001A66A0" w:rsidRDefault="001A66A0" w:rsidP="001A66A0">
            <w:pPr>
              <w:snapToGrid w:val="0"/>
              <w:spacing w:line="200" w:lineRule="exact"/>
              <w:jc w:val="center"/>
              <w:rPr>
                <w:rFonts w:asciiTheme="majorEastAsia" w:eastAsiaTheme="majorEastAsia" w:hAnsiTheme="majorEastAsia"/>
                <w:sz w:val="14"/>
                <w:szCs w:val="14"/>
              </w:rPr>
            </w:pPr>
          </w:p>
        </w:tc>
        <w:tc>
          <w:tcPr>
            <w:tcW w:w="4056" w:type="dxa"/>
            <w:tcBorders>
              <w:top w:val="nil"/>
              <w:bottom w:val="single" w:sz="4" w:space="0" w:color="auto"/>
              <w:right w:val="nil"/>
            </w:tcBorders>
            <w:tcMar>
              <w:top w:w="57" w:type="dxa"/>
              <w:left w:w="142" w:type="dxa"/>
              <w:bottom w:w="57" w:type="dxa"/>
              <w:right w:w="142" w:type="dxa"/>
            </w:tcMar>
          </w:tcPr>
          <w:p w14:paraId="12D09B29" w14:textId="129E8645" w:rsidR="001A66A0" w:rsidRPr="00C96749" w:rsidRDefault="0075381F" w:rsidP="00C96749">
            <w:pPr>
              <w:widowControl/>
              <w:tabs>
                <w:tab w:val="right" w:pos="3835"/>
              </w:tabs>
              <w:topLinePunct/>
              <w:autoSpaceDE w:val="0"/>
              <w:autoSpaceDN w:val="0"/>
              <w:adjustRightInd w:val="0"/>
              <w:spacing w:line="200" w:lineRule="exact"/>
              <w:jc w:val="left"/>
              <w:rPr>
                <w:rStyle w:val="ab"/>
                <w:rFonts w:asciiTheme="majorEastAsia" w:eastAsiaTheme="majorEastAsia" w:hAnsiTheme="majorEastAsia"/>
                <w:b/>
                <w:color w:val="auto"/>
              </w:rPr>
            </w:pPr>
            <w:r w:rsidRPr="0075381F">
              <w:rPr>
                <w:rFonts w:asciiTheme="majorEastAsia" w:eastAsiaTheme="majorEastAsia" w:hAnsiTheme="majorEastAsia" w:hint="eastAsia"/>
                <w:b/>
                <w:sz w:val="14"/>
                <w:szCs w:val="14"/>
              </w:rPr>
              <w:t>【思①】 氷のでき方について</w:t>
            </w:r>
            <w:r w:rsidR="00B14E62">
              <w:rPr>
                <w:rFonts w:asciiTheme="majorEastAsia" w:eastAsiaTheme="majorEastAsia" w:hAnsiTheme="majorEastAsia" w:hint="eastAsia"/>
                <w:b/>
                <w:sz w:val="14"/>
                <w:szCs w:val="14"/>
              </w:rPr>
              <w:t>、</w:t>
            </w:r>
            <w:r w:rsidRPr="0075381F">
              <w:rPr>
                <w:rFonts w:asciiTheme="majorEastAsia" w:eastAsiaTheme="majorEastAsia" w:hAnsiTheme="majorEastAsia" w:hint="eastAsia"/>
                <w:b/>
                <w:sz w:val="14"/>
                <w:szCs w:val="14"/>
              </w:rPr>
              <w:t>既習の内容や生活経験を基に</w:t>
            </w:r>
            <w:r w:rsidR="00B14E62">
              <w:rPr>
                <w:rFonts w:asciiTheme="majorEastAsia" w:eastAsiaTheme="majorEastAsia" w:hAnsiTheme="majorEastAsia" w:hint="eastAsia"/>
                <w:b/>
                <w:sz w:val="14"/>
                <w:szCs w:val="14"/>
              </w:rPr>
              <w:t>、</w:t>
            </w:r>
            <w:r w:rsidRPr="0075381F">
              <w:rPr>
                <w:rFonts w:asciiTheme="majorEastAsia" w:eastAsiaTheme="majorEastAsia" w:hAnsiTheme="majorEastAsia" w:hint="eastAsia"/>
                <w:b/>
                <w:sz w:val="14"/>
                <w:szCs w:val="14"/>
              </w:rPr>
              <w:t>根拠のある予想を発想し</w:t>
            </w:r>
            <w:r w:rsidR="00B14E62">
              <w:rPr>
                <w:rFonts w:asciiTheme="majorEastAsia" w:eastAsiaTheme="majorEastAsia" w:hAnsiTheme="majorEastAsia" w:hint="eastAsia"/>
                <w:b/>
                <w:sz w:val="14"/>
                <w:szCs w:val="14"/>
              </w:rPr>
              <w:t>、</w:t>
            </w:r>
            <w:r w:rsidR="00C96749">
              <w:rPr>
                <w:rFonts w:asciiTheme="majorEastAsia" w:eastAsiaTheme="majorEastAsia" w:hAnsiTheme="majorEastAsia" w:hint="eastAsia"/>
                <w:b/>
                <w:sz w:val="14"/>
                <w:szCs w:val="14"/>
              </w:rPr>
              <w:t xml:space="preserve">表現しているかを確認する。　　　　　　　　　</w:t>
            </w:r>
            <w:r w:rsidR="00BE38C9">
              <w:rPr>
                <w:rFonts w:asciiTheme="majorEastAsia" w:eastAsiaTheme="majorEastAsia" w:hAnsiTheme="majorEastAsia" w:hint="eastAsia"/>
                <w:b/>
                <w:sz w:val="14"/>
                <w:szCs w:val="14"/>
              </w:rPr>
              <w:t xml:space="preserve">　　　　</w:t>
            </w:r>
            <w:r w:rsidRPr="0075381F">
              <w:rPr>
                <w:rFonts w:asciiTheme="majorEastAsia" w:eastAsiaTheme="majorEastAsia" w:hAnsiTheme="majorEastAsia" w:hint="eastAsia"/>
                <w:b/>
                <w:sz w:val="14"/>
                <w:szCs w:val="14"/>
              </w:rPr>
              <w:t>【発言分析・記述分析】</w:t>
            </w:r>
          </w:p>
        </w:tc>
        <w:tc>
          <w:tcPr>
            <w:tcW w:w="652" w:type="dxa"/>
            <w:tcBorders>
              <w:top w:val="nil"/>
              <w:left w:val="nil"/>
              <w:bottom w:val="single" w:sz="4" w:space="0" w:color="auto"/>
            </w:tcBorders>
            <w:tcMar>
              <w:top w:w="57" w:type="dxa"/>
              <w:left w:w="142" w:type="dxa"/>
              <w:bottom w:w="57" w:type="dxa"/>
              <w:right w:w="142" w:type="dxa"/>
            </w:tcMar>
          </w:tcPr>
          <w:p w14:paraId="67DD3CCC" w14:textId="77777777" w:rsidR="001A66A0" w:rsidRPr="00AC1D3C" w:rsidRDefault="001A66A0" w:rsidP="001A66A0">
            <w:pPr>
              <w:snapToGrid w:val="0"/>
              <w:spacing w:line="200" w:lineRule="exact"/>
              <w:rPr>
                <w:rStyle w:val="ab"/>
              </w:rPr>
            </w:pPr>
          </w:p>
        </w:tc>
        <w:tc>
          <w:tcPr>
            <w:tcW w:w="652" w:type="dxa"/>
            <w:tcBorders>
              <w:top w:val="nil"/>
              <w:bottom w:val="single" w:sz="4" w:space="0" w:color="auto"/>
              <w:right w:val="nil"/>
            </w:tcBorders>
            <w:tcMar>
              <w:top w:w="57" w:type="dxa"/>
              <w:left w:w="142" w:type="dxa"/>
              <w:bottom w:w="57" w:type="dxa"/>
              <w:right w:w="142" w:type="dxa"/>
            </w:tcMar>
          </w:tcPr>
          <w:p w14:paraId="2D725433" w14:textId="77777777" w:rsidR="001A66A0" w:rsidRPr="00AC1D3C" w:rsidRDefault="001A66A0" w:rsidP="001A66A0">
            <w:pPr>
              <w:snapToGrid w:val="0"/>
              <w:spacing w:line="200" w:lineRule="exact"/>
              <w:rPr>
                <w:rStyle w:val="ab"/>
              </w:rPr>
            </w:pPr>
          </w:p>
        </w:tc>
        <w:tc>
          <w:tcPr>
            <w:tcW w:w="4344" w:type="dxa"/>
            <w:tcBorders>
              <w:top w:val="nil"/>
              <w:left w:val="nil"/>
              <w:bottom w:val="single" w:sz="4" w:space="0" w:color="auto"/>
            </w:tcBorders>
            <w:tcMar>
              <w:top w:w="57" w:type="dxa"/>
              <w:left w:w="142" w:type="dxa"/>
              <w:bottom w:w="57" w:type="dxa"/>
              <w:right w:w="142" w:type="dxa"/>
            </w:tcMar>
          </w:tcPr>
          <w:p w14:paraId="1614E632" w14:textId="5331EA08" w:rsidR="001A66A0" w:rsidRPr="00AC1D3C" w:rsidRDefault="009864B1" w:rsidP="001A66A0">
            <w:pPr>
              <w:widowControl/>
              <w:autoSpaceDE w:val="0"/>
              <w:autoSpaceDN w:val="0"/>
              <w:adjustRightInd w:val="0"/>
              <w:spacing w:line="200" w:lineRule="exact"/>
              <w:jc w:val="left"/>
              <w:rPr>
                <w:rStyle w:val="ab"/>
              </w:rPr>
            </w:pPr>
            <w:r w:rsidRPr="009864B1">
              <w:rPr>
                <w:rStyle w:val="ab"/>
                <w:rFonts w:hint="eastAsia"/>
              </w:rPr>
              <w:t>氷のでき方について</w:t>
            </w:r>
            <w:r w:rsidR="00B14E62">
              <w:rPr>
                <w:rStyle w:val="ab"/>
                <w:rFonts w:hint="eastAsia"/>
              </w:rPr>
              <w:t>、</w:t>
            </w:r>
            <w:r w:rsidRPr="009864B1">
              <w:rPr>
                <w:rStyle w:val="ab"/>
                <w:rFonts w:hint="eastAsia"/>
              </w:rPr>
              <w:t>生活経験の中から具体的な例を示して</w:t>
            </w:r>
            <w:r w:rsidR="00B14E62">
              <w:rPr>
                <w:rStyle w:val="ab"/>
                <w:rFonts w:hint="eastAsia"/>
              </w:rPr>
              <w:t>、</w:t>
            </w:r>
            <w:r w:rsidR="00DB7D1D" w:rsidRPr="00DB7D1D">
              <w:rPr>
                <w:rStyle w:val="ab"/>
                <w:rFonts w:hint="eastAsia"/>
              </w:rPr>
              <w:t>温度と関係付けるなどして</w:t>
            </w:r>
            <w:r w:rsidRPr="009864B1">
              <w:rPr>
                <w:rStyle w:val="ab"/>
                <w:rFonts w:hint="eastAsia"/>
              </w:rPr>
              <w:t>妥当な根拠に基づく予想を発想し</w:t>
            </w:r>
            <w:r w:rsidR="00B14E62">
              <w:rPr>
                <w:rStyle w:val="ab"/>
                <w:rFonts w:hint="eastAsia"/>
              </w:rPr>
              <w:t>、</w:t>
            </w:r>
            <w:r w:rsidRPr="009864B1">
              <w:rPr>
                <w:rStyle w:val="ab"/>
                <w:rFonts w:hint="eastAsia"/>
              </w:rPr>
              <w:t>表現している。</w:t>
            </w:r>
          </w:p>
        </w:tc>
        <w:tc>
          <w:tcPr>
            <w:tcW w:w="4383" w:type="dxa"/>
            <w:tcBorders>
              <w:top w:val="nil"/>
              <w:bottom w:val="single" w:sz="4" w:space="0" w:color="auto"/>
              <w:right w:val="nil"/>
            </w:tcBorders>
            <w:shd w:val="clear" w:color="auto" w:fill="auto"/>
            <w:tcMar>
              <w:top w:w="57" w:type="dxa"/>
              <w:left w:w="142" w:type="dxa"/>
              <w:bottom w:w="57" w:type="dxa"/>
              <w:right w:w="142" w:type="dxa"/>
            </w:tcMar>
          </w:tcPr>
          <w:p w14:paraId="3ACFD273" w14:textId="6CBD5470" w:rsidR="001A66A0" w:rsidRPr="00AC1D3C" w:rsidRDefault="009864B1" w:rsidP="001A66A0">
            <w:pPr>
              <w:widowControl/>
              <w:autoSpaceDE w:val="0"/>
              <w:autoSpaceDN w:val="0"/>
              <w:adjustRightInd w:val="0"/>
              <w:spacing w:line="200" w:lineRule="exact"/>
              <w:jc w:val="left"/>
              <w:rPr>
                <w:rStyle w:val="ab"/>
              </w:rPr>
            </w:pPr>
            <w:r w:rsidRPr="009864B1">
              <w:rPr>
                <w:rStyle w:val="ab"/>
                <w:rFonts w:hint="eastAsia"/>
              </w:rPr>
              <w:t>冷蔵庫には氷を作るために必要な水を入れるところがあることを紹介し</w:t>
            </w:r>
            <w:r w:rsidR="00B14E62">
              <w:rPr>
                <w:rStyle w:val="ab"/>
                <w:rFonts w:hint="eastAsia"/>
              </w:rPr>
              <w:t>、</w:t>
            </w:r>
            <w:r w:rsidR="00DB7D1D">
              <w:rPr>
                <w:rStyle w:val="ab"/>
                <w:rFonts w:hint="eastAsia"/>
              </w:rPr>
              <w:t>氷の材料が水であることを捉えたうえ</w:t>
            </w:r>
            <w:r w:rsidRPr="009864B1">
              <w:rPr>
                <w:rStyle w:val="ab"/>
                <w:rFonts w:hint="eastAsia"/>
              </w:rPr>
              <w:t>で</w:t>
            </w:r>
            <w:r w:rsidR="00B14E62">
              <w:rPr>
                <w:rStyle w:val="ab"/>
                <w:rFonts w:hint="eastAsia"/>
              </w:rPr>
              <w:t>、</w:t>
            </w:r>
            <w:r w:rsidRPr="009864B1">
              <w:rPr>
                <w:rStyle w:val="ab"/>
                <w:rFonts w:hint="eastAsia"/>
              </w:rPr>
              <w:t>生活経験などから自分なりの根拠をもって予想することができるように</w:t>
            </w:r>
            <w:r w:rsidR="00B14E62">
              <w:rPr>
                <w:rStyle w:val="ab"/>
                <w:rFonts w:hint="eastAsia"/>
              </w:rPr>
              <w:t>、</w:t>
            </w:r>
            <w:r w:rsidRPr="009864B1">
              <w:rPr>
                <w:rStyle w:val="ab"/>
                <w:rFonts w:hint="eastAsia"/>
              </w:rPr>
              <w:t>助言・援助する。</w:t>
            </w:r>
          </w:p>
        </w:tc>
        <w:tc>
          <w:tcPr>
            <w:tcW w:w="120" w:type="dxa"/>
            <w:tcBorders>
              <w:top w:val="nil"/>
              <w:left w:val="nil"/>
              <w:bottom w:val="nil"/>
            </w:tcBorders>
            <w:shd w:val="clear" w:color="auto" w:fill="auto"/>
          </w:tcPr>
          <w:p w14:paraId="51C947CA" w14:textId="77777777" w:rsidR="001A66A0" w:rsidRDefault="001A66A0" w:rsidP="001A66A0"/>
        </w:tc>
      </w:tr>
      <w:tr w:rsidR="001A66A0" w14:paraId="16715F19" w14:textId="77777777" w:rsidTr="001A66A0">
        <w:trPr>
          <w:cantSplit/>
          <w:trHeight w:val="863"/>
        </w:trPr>
        <w:tc>
          <w:tcPr>
            <w:tcW w:w="104" w:type="dxa"/>
            <w:vMerge/>
            <w:tcBorders>
              <w:bottom w:val="nil"/>
              <w:right w:val="nil"/>
            </w:tcBorders>
          </w:tcPr>
          <w:p w14:paraId="29F2BCB3" w14:textId="77777777" w:rsidR="001A66A0" w:rsidRPr="009D4699" w:rsidRDefault="001A66A0" w:rsidP="001A66A0">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tcBorders>
            <w:tcMar>
              <w:top w:w="57" w:type="dxa"/>
              <w:left w:w="255" w:type="dxa"/>
              <w:bottom w:w="57" w:type="dxa"/>
              <w:right w:w="142" w:type="dxa"/>
            </w:tcMar>
          </w:tcPr>
          <w:p w14:paraId="42286959" w14:textId="5E767D14" w:rsidR="001A66A0" w:rsidRPr="00AC1D3C" w:rsidRDefault="009864B1" w:rsidP="00D035F8">
            <w:pPr>
              <w:widowControl/>
              <w:tabs>
                <w:tab w:val="right" w:pos="3185"/>
              </w:tabs>
              <w:autoSpaceDE w:val="0"/>
              <w:autoSpaceDN w:val="0"/>
              <w:adjustRightInd w:val="0"/>
              <w:spacing w:line="200" w:lineRule="exact"/>
              <w:ind w:left="140" w:hangingChars="100" w:hanging="140"/>
              <w:jc w:val="left"/>
              <w:rPr>
                <w:rStyle w:val="ab"/>
                <w:b/>
              </w:rPr>
            </w:pPr>
            <w:r w:rsidRPr="009864B1">
              <w:rPr>
                <w:rStyle w:val="ab"/>
                <w:rFonts w:hint="eastAsia"/>
              </w:rPr>
              <w:t>・冷やしたときの水の様子や温度と体積の変化を調べ</w:t>
            </w:r>
            <w:r w:rsidR="00B14E62">
              <w:rPr>
                <w:rStyle w:val="ab"/>
                <w:rFonts w:hint="eastAsia"/>
              </w:rPr>
              <w:t>、</w:t>
            </w:r>
            <w:r w:rsidRPr="009864B1">
              <w:rPr>
                <w:rStyle w:val="ab"/>
                <w:rFonts w:hint="eastAsia"/>
              </w:rPr>
              <w:t>表やグラフに整理する。</w:t>
            </w:r>
            <w:r w:rsidRPr="009864B1">
              <w:rPr>
                <w:rStyle w:val="ab"/>
                <w:rFonts w:hint="eastAsia"/>
              </w:rPr>
              <w:t xml:space="preserve">    </w:t>
            </w:r>
            <w:r w:rsidR="00C746C0" w:rsidRPr="00C746C0">
              <w:rPr>
                <w:rStyle w:val="ab"/>
                <w:rFonts w:hint="eastAsia"/>
                <w:b/>
              </w:rPr>
              <w:t>（</w:t>
            </w:r>
            <w:r w:rsidRPr="00C746C0">
              <w:rPr>
                <w:rStyle w:val="ab"/>
                <w:rFonts w:hint="eastAsia"/>
                <w:b/>
              </w:rPr>
              <w:t>実験</w:t>
            </w:r>
            <w:r w:rsidR="00C746C0" w:rsidRPr="00C746C0">
              <w:rPr>
                <w:rStyle w:val="ab"/>
                <w:rFonts w:hint="eastAsia"/>
                <w:b/>
              </w:rPr>
              <w:t>３）</w:t>
            </w:r>
          </w:p>
        </w:tc>
        <w:tc>
          <w:tcPr>
            <w:tcW w:w="283" w:type="dxa"/>
            <w:tcBorders>
              <w:top w:val="nil"/>
              <w:bottom w:val="single" w:sz="4" w:space="0" w:color="auto"/>
            </w:tcBorders>
            <w:vAlign w:val="center"/>
          </w:tcPr>
          <w:p w14:paraId="235E6608" w14:textId="77777777" w:rsidR="001A66A0" w:rsidRDefault="001A66A0"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tcBorders>
              <w:top w:val="nil"/>
              <w:bottom w:val="single" w:sz="4" w:space="0" w:color="auto"/>
            </w:tcBorders>
            <w:textDirection w:val="tbRlV"/>
            <w:vAlign w:val="center"/>
          </w:tcPr>
          <w:p w14:paraId="777D0D8E" w14:textId="77853DEE" w:rsidR="001A66A0" w:rsidRDefault="00D303C8" w:rsidP="001A66A0">
            <w:pPr>
              <w:snapToGrid w:val="0"/>
              <w:spacing w:line="200" w:lineRule="exact"/>
              <w:ind w:left="113" w:right="113"/>
              <w:jc w:val="center"/>
              <w:rPr>
                <w:rFonts w:asciiTheme="majorEastAsia" w:eastAsiaTheme="majorEastAsia" w:hAnsiTheme="majorEastAsia"/>
                <w:sz w:val="14"/>
                <w:szCs w:val="14"/>
              </w:rPr>
            </w:pPr>
            <w:r w:rsidRPr="00D303C8">
              <w:rPr>
                <w:rFonts w:asciiTheme="majorEastAsia" w:eastAsiaTheme="majorEastAsia" w:hAnsiTheme="majorEastAsia"/>
                <w:sz w:val="14"/>
                <w:szCs w:val="14"/>
                <w:eastAsianLayout w:id="2094758656" w:vert="1" w:vertCompress="1"/>
              </w:rPr>
              <w:t>169</w:t>
            </w:r>
          </w:p>
        </w:tc>
        <w:tc>
          <w:tcPr>
            <w:tcW w:w="283" w:type="dxa"/>
            <w:tcBorders>
              <w:top w:val="nil"/>
              <w:bottom w:val="single" w:sz="4" w:space="0" w:color="auto"/>
            </w:tcBorders>
            <w:vAlign w:val="center"/>
          </w:tcPr>
          <w:p w14:paraId="137DF9D3" w14:textId="1D816F04" w:rsidR="001A66A0" w:rsidRDefault="00D303C8" w:rsidP="001A66A0">
            <w:pPr>
              <w:snapToGrid w:val="0"/>
              <w:spacing w:line="200" w:lineRule="exact"/>
              <w:jc w:val="center"/>
              <w:rPr>
                <w:rFonts w:asciiTheme="majorEastAsia" w:eastAsiaTheme="majorEastAsia" w:hAnsiTheme="majorEastAsia"/>
                <w:b/>
                <w:sz w:val="14"/>
                <w:szCs w:val="14"/>
              </w:rPr>
            </w:pPr>
            <w:r w:rsidRPr="00D303C8">
              <w:rPr>
                <w:rFonts w:asciiTheme="majorEastAsia" w:eastAsiaTheme="majorEastAsia" w:hAnsiTheme="majorEastAsia" w:hint="eastAsia"/>
                <w:b/>
                <w:sz w:val="14"/>
                <w:szCs w:val="14"/>
              </w:rPr>
              <w:t>知</w:t>
            </w:r>
          </w:p>
        </w:tc>
        <w:tc>
          <w:tcPr>
            <w:tcW w:w="283" w:type="dxa"/>
            <w:tcBorders>
              <w:top w:val="nil"/>
              <w:bottom w:val="single" w:sz="4" w:space="0" w:color="auto"/>
            </w:tcBorders>
            <w:vAlign w:val="center"/>
          </w:tcPr>
          <w:p w14:paraId="62E5C315" w14:textId="77777777" w:rsidR="001A66A0" w:rsidRDefault="001A66A0"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nil"/>
              <w:bottom w:val="single" w:sz="4" w:space="0" w:color="auto"/>
              <w:right w:val="nil"/>
            </w:tcBorders>
            <w:tcMar>
              <w:top w:w="57" w:type="dxa"/>
              <w:left w:w="142" w:type="dxa"/>
              <w:bottom w:w="57" w:type="dxa"/>
              <w:right w:w="142" w:type="dxa"/>
            </w:tcMar>
          </w:tcPr>
          <w:p w14:paraId="2C4B3D21" w14:textId="309030A4" w:rsidR="00D035F8" w:rsidRDefault="00D035F8" w:rsidP="00D035F8">
            <w:pPr>
              <w:widowControl/>
              <w:tabs>
                <w:tab w:val="right" w:pos="3835"/>
              </w:tabs>
              <w:topLinePunct/>
              <w:autoSpaceDE w:val="0"/>
              <w:autoSpaceDN w:val="0"/>
              <w:adjustRightInd w:val="0"/>
              <w:spacing w:line="200" w:lineRule="exact"/>
              <w:jc w:val="left"/>
              <w:rPr>
                <w:rFonts w:asciiTheme="majorEastAsia" w:eastAsiaTheme="majorEastAsia" w:hAnsiTheme="majorEastAsia"/>
                <w:b/>
                <w:sz w:val="14"/>
                <w:szCs w:val="14"/>
              </w:rPr>
            </w:pPr>
            <w:r w:rsidRPr="00D035F8">
              <w:rPr>
                <w:rFonts w:asciiTheme="majorEastAsia" w:eastAsiaTheme="majorEastAsia" w:hAnsiTheme="majorEastAsia" w:hint="eastAsia"/>
                <w:b/>
                <w:sz w:val="14"/>
                <w:szCs w:val="14"/>
              </w:rPr>
              <w:t>【知②】水を冷やしたときの温度と体積の変化について</w:t>
            </w:r>
            <w:r w:rsidR="00B14E62">
              <w:rPr>
                <w:rFonts w:asciiTheme="majorEastAsia" w:eastAsiaTheme="majorEastAsia" w:hAnsiTheme="majorEastAsia" w:hint="eastAsia"/>
                <w:b/>
                <w:sz w:val="14"/>
                <w:szCs w:val="14"/>
              </w:rPr>
              <w:t>、</w:t>
            </w:r>
            <w:r w:rsidRPr="00D035F8">
              <w:rPr>
                <w:rFonts w:asciiTheme="majorEastAsia" w:eastAsiaTheme="majorEastAsia" w:hAnsiTheme="majorEastAsia" w:hint="eastAsia"/>
                <w:b/>
                <w:sz w:val="14"/>
                <w:szCs w:val="14"/>
              </w:rPr>
              <w:t>温度計などを正しく扱いながら調べ</w:t>
            </w:r>
            <w:r w:rsidR="00B14E62">
              <w:rPr>
                <w:rFonts w:asciiTheme="majorEastAsia" w:eastAsiaTheme="majorEastAsia" w:hAnsiTheme="majorEastAsia" w:hint="eastAsia"/>
                <w:b/>
                <w:sz w:val="14"/>
                <w:szCs w:val="14"/>
              </w:rPr>
              <w:t>、</w:t>
            </w:r>
            <w:r w:rsidRPr="00D035F8">
              <w:rPr>
                <w:rFonts w:asciiTheme="majorEastAsia" w:eastAsiaTheme="majorEastAsia" w:hAnsiTheme="majorEastAsia" w:hint="eastAsia"/>
                <w:b/>
                <w:sz w:val="14"/>
                <w:szCs w:val="14"/>
              </w:rPr>
              <w:t>得られた結果を分かりやすく記録しているかを評価する。</w:t>
            </w:r>
          </w:p>
          <w:p w14:paraId="1405ECB1" w14:textId="45C832A2" w:rsidR="001A66A0" w:rsidRPr="00AC1D3C" w:rsidRDefault="00D035F8" w:rsidP="00C96749">
            <w:pPr>
              <w:widowControl/>
              <w:tabs>
                <w:tab w:val="right" w:pos="3835"/>
              </w:tabs>
              <w:topLinePunct/>
              <w:autoSpaceDE w:val="0"/>
              <w:autoSpaceDN w:val="0"/>
              <w:adjustRightInd w:val="0"/>
              <w:spacing w:line="200" w:lineRule="exact"/>
              <w:ind w:right="141"/>
              <w:jc w:val="right"/>
              <w:rPr>
                <w:rStyle w:val="ab"/>
                <w:b/>
              </w:rPr>
            </w:pPr>
            <w:r w:rsidRPr="00D035F8">
              <w:rPr>
                <w:rFonts w:asciiTheme="majorEastAsia" w:eastAsiaTheme="majorEastAsia" w:hAnsiTheme="majorEastAsia" w:hint="eastAsia"/>
                <w:b/>
                <w:sz w:val="14"/>
                <w:szCs w:val="14"/>
              </w:rPr>
              <w:t>【行動観察・記録分析】</w:t>
            </w:r>
          </w:p>
        </w:tc>
        <w:tc>
          <w:tcPr>
            <w:tcW w:w="652" w:type="dxa"/>
            <w:tcBorders>
              <w:top w:val="nil"/>
              <w:left w:val="nil"/>
              <w:bottom w:val="single" w:sz="4" w:space="0" w:color="auto"/>
            </w:tcBorders>
            <w:tcMar>
              <w:top w:w="57" w:type="dxa"/>
              <w:left w:w="142" w:type="dxa"/>
              <w:bottom w:w="57" w:type="dxa"/>
              <w:right w:w="142" w:type="dxa"/>
            </w:tcMar>
          </w:tcPr>
          <w:p w14:paraId="4255FC4C" w14:textId="77777777" w:rsidR="001A66A0" w:rsidRPr="00AC1D3C" w:rsidRDefault="001A66A0" w:rsidP="001A66A0">
            <w:pPr>
              <w:snapToGrid w:val="0"/>
              <w:spacing w:line="200" w:lineRule="exact"/>
              <w:rPr>
                <w:rStyle w:val="ab"/>
              </w:rPr>
            </w:pPr>
          </w:p>
        </w:tc>
        <w:tc>
          <w:tcPr>
            <w:tcW w:w="652" w:type="dxa"/>
            <w:tcBorders>
              <w:top w:val="nil"/>
              <w:bottom w:val="single" w:sz="4" w:space="0" w:color="auto"/>
              <w:right w:val="nil"/>
            </w:tcBorders>
            <w:tcMar>
              <w:top w:w="57" w:type="dxa"/>
              <w:left w:w="142" w:type="dxa"/>
              <w:bottom w:w="57" w:type="dxa"/>
              <w:right w:w="142" w:type="dxa"/>
            </w:tcMar>
          </w:tcPr>
          <w:p w14:paraId="77BCB9B6" w14:textId="77777777" w:rsidR="001A66A0" w:rsidRPr="00AC1D3C" w:rsidRDefault="001A66A0" w:rsidP="001A66A0">
            <w:pPr>
              <w:snapToGrid w:val="0"/>
              <w:spacing w:line="200" w:lineRule="exact"/>
              <w:rPr>
                <w:rStyle w:val="ab"/>
              </w:rPr>
            </w:pPr>
          </w:p>
        </w:tc>
        <w:tc>
          <w:tcPr>
            <w:tcW w:w="4344" w:type="dxa"/>
            <w:tcBorders>
              <w:top w:val="nil"/>
              <w:left w:val="nil"/>
              <w:bottom w:val="single" w:sz="4" w:space="0" w:color="auto"/>
            </w:tcBorders>
            <w:tcMar>
              <w:top w:w="57" w:type="dxa"/>
              <w:left w:w="142" w:type="dxa"/>
              <w:bottom w:w="57" w:type="dxa"/>
              <w:right w:w="142" w:type="dxa"/>
            </w:tcMar>
          </w:tcPr>
          <w:p w14:paraId="1E2D6D9C" w14:textId="485B5A57" w:rsidR="001A66A0" w:rsidRPr="00AC1D3C" w:rsidRDefault="00D035F8" w:rsidP="001A66A0">
            <w:pPr>
              <w:widowControl/>
              <w:autoSpaceDE w:val="0"/>
              <w:autoSpaceDN w:val="0"/>
              <w:adjustRightInd w:val="0"/>
              <w:spacing w:line="200" w:lineRule="exact"/>
              <w:jc w:val="left"/>
              <w:rPr>
                <w:rStyle w:val="ab"/>
              </w:rPr>
            </w:pPr>
            <w:r w:rsidRPr="00D035F8">
              <w:rPr>
                <w:rStyle w:val="ab"/>
                <w:rFonts w:hint="eastAsia"/>
              </w:rPr>
              <w:t>温度計を正しく扱って</w:t>
            </w:r>
            <w:r w:rsidR="00B14E62">
              <w:rPr>
                <w:rStyle w:val="ab"/>
                <w:rFonts w:hint="eastAsia"/>
              </w:rPr>
              <w:t>、</w:t>
            </w:r>
            <w:r w:rsidRPr="00D035F8">
              <w:rPr>
                <w:rStyle w:val="ab"/>
                <w:rFonts w:hint="eastAsia"/>
              </w:rPr>
              <w:t>水を冷やしたときの温度を正確に読み取り</w:t>
            </w:r>
            <w:r w:rsidR="00B14E62">
              <w:rPr>
                <w:rStyle w:val="ab"/>
                <w:rFonts w:hint="eastAsia"/>
              </w:rPr>
              <w:t>、</w:t>
            </w:r>
            <w:r w:rsidRPr="00D035F8">
              <w:rPr>
                <w:rStyle w:val="ab"/>
                <w:rFonts w:hint="eastAsia"/>
              </w:rPr>
              <w:t>得られた結果について</w:t>
            </w:r>
            <w:r w:rsidR="00B14E62">
              <w:rPr>
                <w:rStyle w:val="ab"/>
                <w:rFonts w:hint="eastAsia"/>
              </w:rPr>
              <w:t>、</w:t>
            </w:r>
            <w:r w:rsidRPr="00D035F8">
              <w:rPr>
                <w:rStyle w:val="ab"/>
                <w:rFonts w:hint="eastAsia"/>
              </w:rPr>
              <w:t>時間と水の温度や状態が分かりやすいように工夫して記録している。</w:t>
            </w:r>
          </w:p>
        </w:tc>
        <w:tc>
          <w:tcPr>
            <w:tcW w:w="4383" w:type="dxa"/>
            <w:tcBorders>
              <w:top w:val="nil"/>
              <w:bottom w:val="single" w:sz="4" w:space="0" w:color="auto"/>
              <w:right w:val="nil"/>
            </w:tcBorders>
            <w:shd w:val="clear" w:color="auto" w:fill="auto"/>
            <w:tcMar>
              <w:top w:w="57" w:type="dxa"/>
              <w:left w:w="142" w:type="dxa"/>
              <w:bottom w:w="57" w:type="dxa"/>
              <w:right w:w="142" w:type="dxa"/>
            </w:tcMar>
          </w:tcPr>
          <w:p w14:paraId="4FD2C220" w14:textId="0BA93587" w:rsidR="001A66A0" w:rsidRPr="00AC1D3C" w:rsidRDefault="00D035F8" w:rsidP="001A66A0">
            <w:pPr>
              <w:widowControl/>
              <w:autoSpaceDE w:val="0"/>
              <w:autoSpaceDN w:val="0"/>
              <w:adjustRightInd w:val="0"/>
              <w:spacing w:line="200" w:lineRule="exact"/>
              <w:jc w:val="left"/>
              <w:rPr>
                <w:rStyle w:val="ab"/>
              </w:rPr>
            </w:pPr>
            <w:r w:rsidRPr="00D035F8">
              <w:rPr>
                <w:rStyle w:val="ab"/>
                <w:rFonts w:hint="eastAsia"/>
              </w:rPr>
              <w:t>教科書</w:t>
            </w:r>
            <w:r w:rsidRPr="00D035F8">
              <w:rPr>
                <w:rStyle w:val="ab"/>
                <w:rFonts w:hint="eastAsia"/>
              </w:rPr>
              <w:t xml:space="preserve"> p.188 </w:t>
            </w:r>
            <w:r w:rsidRPr="00D035F8">
              <w:rPr>
                <w:rStyle w:val="ab"/>
                <w:rFonts w:hint="eastAsia"/>
              </w:rPr>
              <w:t>を基に</w:t>
            </w:r>
            <w:r w:rsidR="00B14E62">
              <w:rPr>
                <w:rStyle w:val="ab"/>
                <w:rFonts w:hint="eastAsia"/>
              </w:rPr>
              <w:t>、</w:t>
            </w:r>
            <w:r w:rsidRPr="00D035F8">
              <w:rPr>
                <w:rStyle w:val="ab"/>
                <w:rFonts w:hint="eastAsia"/>
              </w:rPr>
              <w:t>温度計の目盛りの正しい読み取り方を確認させるとともに</w:t>
            </w:r>
            <w:r w:rsidR="00B14E62">
              <w:rPr>
                <w:rStyle w:val="ab"/>
                <w:rFonts w:hint="eastAsia"/>
              </w:rPr>
              <w:t>、</w:t>
            </w:r>
            <w:r w:rsidRPr="00D035F8">
              <w:rPr>
                <w:rStyle w:val="ab"/>
                <w:rFonts w:hint="eastAsia"/>
              </w:rPr>
              <w:t>1</w:t>
            </w:r>
            <w:r w:rsidRPr="00D035F8">
              <w:rPr>
                <w:rStyle w:val="ab"/>
                <w:rFonts w:hint="eastAsia"/>
              </w:rPr>
              <w:t>分ごとに水の温度を測定して記録する</w:t>
            </w:r>
            <w:r w:rsidR="00DB7D1D">
              <w:rPr>
                <w:rStyle w:val="ab"/>
                <w:rFonts w:hint="eastAsia"/>
              </w:rPr>
              <w:t>ことができる</w:t>
            </w:r>
            <w:r w:rsidRPr="00D035F8">
              <w:rPr>
                <w:rStyle w:val="ab"/>
                <w:rFonts w:hint="eastAsia"/>
              </w:rPr>
              <w:t>ように</w:t>
            </w:r>
            <w:r w:rsidR="00B14E62">
              <w:rPr>
                <w:rStyle w:val="ab"/>
                <w:rFonts w:hint="eastAsia"/>
              </w:rPr>
              <w:t>、</w:t>
            </w:r>
            <w:r w:rsidRPr="00D035F8">
              <w:rPr>
                <w:rStyle w:val="ab"/>
                <w:rFonts w:hint="eastAsia"/>
              </w:rPr>
              <w:t>助言・援助する。</w:t>
            </w:r>
          </w:p>
        </w:tc>
        <w:tc>
          <w:tcPr>
            <w:tcW w:w="120" w:type="dxa"/>
            <w:tcBorders>
              <w:top w:val="nil"/>
              <w:left w:val="nil"/>
              <w:bottom w:val="nil"/>
            </w:tcBorders>
            <w:shd w:val="clear" w:color="auto" w:fill="auto"/>
          </w:tcPr>
          <w:p w14:paraId="636E3843" w14:textId="77777777" w:rsidR="001A66A0" w:rsidRDefault="001A66A0" w:rsidP="001A66A0"/>
        </w:tc>
      </w:tr>
      <w:tr w:rsidR="00415459" w14:paraId="7C92C57A" w14:textId="77777777" w:rsidTr="00C746C0">
        <w:trPr>
          <w:cantSplit/>
          <w:trHeight w:val="624"/>
        </w:trPr>
        <w:tc>
          <w:tcPr>
            <w:tcW w:w="104" w:type="dxa"/>
            <w:vMerge/>
            <w:tcBorders>
              <w:bottom w:val="nil"/>
              <w:right w:val="nil"/>
            </w:tcBorders>
          </w:tcPr>
          <w:p w14:paraId="165A061F" w14:textId="77777777" w:rsidR="00415459" w:rsidRPr="009D4699" w:rsidRDefault="00415459" w:rsidP="001A66A0">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single" w:sz="4" w:space="0" w:color="auto"/>
              <w:left w:val="nil"/>
            </w:tcBorders>
            <w:tcMar>
              <w:top w:w="57" w:type="dxa"/>
              <w:left w:w="255" w:type="dxa"/>
              <w:bottom w:w="57" w:type="dxa"/>
              <w:right w:w="142" w:type="dxa"/>
            </w:tcMar>
          </w:tcPr>
          <w:p w14:paraId="4F934A90" w14:textId="77777777" w:rsidR="00415459" w:rsidRDefault="00415459" w:rsidP="001A66A0">
            <w:pPr>
              <w:widowControl/>
              <w:autoSpaceDE w:val="0"/>
              <w:autoSpaceDN w:val="0"/>
              <w:adjustRightInd w:val="0"/>
              <w:spacing w:line="200" w:lineRule="exact"/>
              <w:ind w:left="140" w:hangingChars="100" w:hanging="140"/>
              <w:jc w:val="left"/>
              <w:rPr>
                <w:rStyle w:val="ab"/>
              </w:rPr>
            </w:pPr>
            <w:r w:rsidRPr="00D035F8">
              <w:rPr>
                <w:rStyle w:val="ab"/>
                <w:rFonts w:hint="eastAsia"/>
              </w:rPr>
              <w:t>・冷やしたときの水の様子や温度の変化についてまとめる。</w:t>
            </w:r>
          </w:p>
          <w:p w14:paraId="16A9840B" w14:textId="6CA1BC6F" w:rsidR="00415459" w:rsidRPr="00AC1D3C" w:rsidRDefault="00415459" w:rsidP="001A66A0">
            <w:pPr>
              <w:widowControl/>
              <w:autoSpaceDE w:val="0"/>
              <w:autoSpaceDN w:val="0"/>
              <w:adjustRightInd w:val="0"/>
              <w:spacing w:line="200" w:lineRule="exact"/>
              <w:ind w:left="140" w:hangingChars="100" w:hanging="140"/>
              <w:jc w:val="left"/>
              <w:rPr>
                <w:rStyle w:val="ab"/>
              </w:rPr>
            </w:pPr>
            <w:r w:rsidRPr="00415459">
              <w:rPr>
                <w:rStyle w:val="ab"/>
                <w:rFonts w:hint="eastAsia"/>
              </w:rPr>
              <w:t>・温度による水のすがたの変化について</w:t>
            </w:r>
            <w:r w:rsidR="00B14E62">
              <w:rPr>
                <w:rStyle w:val="ab"/>
                <w:rFonts w:hint="eastAsia"/>
              </w:rPr>
              <w:t>、</w:t>
            </w:r>
            <w:r w:rsidRPr="00415459">
              <w:rPr>
                <w:rStyle w:val="ab"/>
                <w:rFonts w:hint="eastAsia"/>
              </w:rPr>
              <w:t>学んだことをまとめる。</w:t>
            </w:r>
          </w:p>
        </w:tc>
        <w:tc>
          <w:tcPr>
            <w:tcW w:w="283" w:type="dxa"/>
            <w:vMerge w:val="restart"/>
            <w:tcBorders>
              <w:top w:val="single" w:sz="4" w:space="0" w:color="auto"/>
            </w:tcBorders>
            <w:vAlign w:val="center"/>
          </w:tcPr>
          <w:p w14:paraId="003B56FE" w14:textId="17F8B27B" w:rsidR="00415459" w:rsidRPr="00553402" w:rsidRDefault="00415459" w:rsidP="001A66A0">
            <w:pPr>
              <w:snapToGrid w:val="0"/>
              <w:spacing w:line="200" w:lineRule="exact"/>
              <w:jc w:val="center"/>
              <w:rPr>
                <w:rFonts w:asciiTheme="majorEastAsia" w:eastAsiaTheme="majorEastAsia" w:hAnsiTheme="majorEastAsia"/>
                <w:sz w:val="14"/>
                <w:szCs w:val="14"/>
              </w:rPr>
            </w:pPr>
            <w:r w:rsidRPr="00415459">
              <w:rPr>
                <w:rFonts w:asciiTheme="majorEastAsia" w:eastAsiaTheme="majorEastAsia" w:hAnsiTheme="majorEastAsia"/>
                <w:sz w:val="14"/>
                <w:szCs w:val="14"/>
              </w:rPr>
              <w:t>3</w:t>
            </w:r>
          </w:p>
        </w:tc>
        <w:tc>
          <w:tcPr>
            <w:tcW w:w="283" w:type="dxa"/>
            <w:vMerge w:val="restart"/>
            <w:tcBorders>
              <w:top w:val="single" w:sz="4" w:space="0" w:color="auto"/>
            </w:tcBorders>
            <w:textDirection w:val="tbRlV"/>
            <w:vAlign w:val="center"/>
          </w:tcPr>
          <w:p w14:paraId="7F84FC33" w14:textId="451D415F" w:rsidR="00415459" w:rsidRPr="00553402" w:rsidRDefault="00415459" w:rsidP="001A66A0">
            <w:pPr>
              <w:snapToGrid w:val="0"/>
              <w:spacing w:line="200" w:lineRule="exact"/>
              <w:ind w:left="113" w:right="113"/>
              <w:jc w:val="center"/>
              <w:rPr>
                <w:rFonts w:asciiTheme="majorEastAsia" w:eastAsiaTheme="majorEastAsia" w:hAnsiTheme="majorEastAsia"/>
                <w:sz w:val="14"/>
                <w:szCs w:val="14"/>
              </w:rPr>
            </w:pPr>
            <w:r w:rsidRPr="00E511DA">
              <w:rPr>
                <w:rFonts w:asciiTheme="majorEastAsia" w:eastAsiaTheme="majorEastAsia" w:hAnsiTheme="majorEastAsia"/>
                <w:sz w:val="14"/>
                <w:szCs w:val="14"/>
                <w:eastAsianLayout w:id="2094758656" w:vert="1" w:vertCompress="1"/>
              </w:rPr>
              <w:t>170</w:t>
            </w:r>
            <w:r w:rsidRPr="00553402">
              <w:rPr>
                <w:rFonts w:asciiTheme="majorEastAsia" w:eastAsiaTheme="majorEastAsia" w:hAnsiTheme="majorEastAsia" w:hint="eastAsia"/>
                <w:sz w:val="14"/>
                <w:szCs w:val="14"/>
              </w:rPr>
              <w:t>～</w:t>
            </w:r>
            <w:r w:rsidRPr="00E511DA">
              <w:rPr>
                <w:rFonts w:asciiTheme="majorEastAsia" w:eastAsiaTheme="majorEastAsia" w:hAnsiTheme="majorEastAsia"/>
                <w:sz w:val="14"/>
                <w:szCs w:val="14"/>
                <w:eastAsianLayout w:id="2094759936" w:vert="1" w:vertCompress="1"/>
              </w:rPr>
              <w:t>173</w:t>
            </w:r>
          </w:p>
        </w:tc>
        <w:tc>
          <w:tcPr>
            <w:tcW w:w="283" w:type="dxa"/>
            <w:tcBorders>
              <w:top w:val="single" w:sz="4" w:space="0" w:color="auto"/>
              <w:bottom w:val="dashSmallGap" w:sz="4" w:space="0" w:color="auto"/>
            </w:tcBorders>
            <w:vAlign w:val="center"/>
          </w:tcPr>
          <w:p w14:paraId="2BCC3DFF" w14:textId="77777777" w:rsidR="00415459" w:rsidRPr="00553402" w:rsidRDefault="00415459" w:rsidP="001A66A0">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single" w:sz="4" w:space="0" w:color="auto"/>
              <w:bottom w:val="dashSmallGap" w:sz="4" w:space="0" w:color="auto"/>
            </w:tcBorders>
            <w:vAlign w:val="center"/>
          </w:tcPr>
          <w:p w14:paraId="55731F1A" w14:textId="77777777" w:rsidR="00415459" w:rsidRPr="0082008D" w:rsidRDefault="00415459" w:rsidP="001A66A0">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dashSmallGap" w:sz="4" w:space="0" w:color="auto"/>
              <w:right w:val="nil"/>
            </w:tcBorders>
            <w:tcMar>
              <w:top w:w="57" w:type="dxa"/>
              <w:left w:w="142" w:type="dxa"/>
              <w:bottom w:w="57" w:type="dxa"/>
              <w:right w:w="142" w:type="dxa"/>
            </w:tcMar>
          </w:tcPr>
          <w:p w14:paraId="528DB0D7" w14:textId="4EF9428D" w:rsidR="003D148B" w:rsidRDefault="00415459" w:rsidP="003D148B">
            <w:pPr>
              <w:widowControl/>
              <w:tabs>
                <w:tab w:val="right" w:pos="3835"/>
              </w:tabs>
              <w:topLinePunct/>
              <w:autoSpaceDE w:val="0"/>
              <w:autoSpaceDN w:val="0"/>
              <w:adjustRightInd w:val="0"/>
              <w:spacing w:line="200" w:lineRule="exact"/>
              <w:jc w:val="left"/>
              <w:rPr>
                <w:rFonts w:asciiTheme="majorEastAsia" w:eastAsiaTheme="majorEastAsia" w:hAnsiTheme="majorEastAsia"/>
                <w:b/>
                <w:sz w:val="14"/>
                <w:szCs w:val="14"/>
              </w:rPr>
            </w:pPr>
            <w:r w:rsidRPr="00D035F8">
              <w:rPr>
                <w:rFonts w:asciiTheme="majorEastAsia" w:eastAsiaTheme="majorEastAsia" w:hAnsiTheme="majorEastAsia" w:hint="eastAsia"/>
                <w:b/>
                <w:sz w:val="14"/>
                <w:szCs w:val="14"/>
              </w:rPr>
              <w:t>【知①】水は冷やされると0°Cで凍り始め</w:t>
            </w:r>
            <w:r w:rsidR="00B14E62">
              <w:rPr>
                <w:rFonts w:asciiTheme="majorEastAsia" w:eastAsiaTheme="majorEastAsia" w:hAnsiTheme="majorEastAsia" w:hint="eastAsia"/>
                <w:b/>
                <w:sz w:val="14"/>
                <w:szCs w:val="14"/>
              </w:rPr>
              <w:t>、</w:t>
            </w:r>
            <w:r w:rsidRPr="00D035F8">
              <w:rPr>
                <w:rFonts w:asciiTheme="majorEastAsia" w:eastAsiaTheme="majorEastAsia" w:hAnsiTheme="majorEastAsia" w:hint="eastAsia"/>
                <w:b/>
                <w:sz w:val="14"/>
                <w:szCs w:val="14"/>
              </w:rPr>
              <w:t>氷になると体積が増えることを理解しているかを評価する。</w:t>
            </w:r>
          </w:p>
          <w:p w14:paraId="3C7CFC84" w14:textId="02FA2C9A" w:rsidR="00415459" w:rsidRPr="00AC1D3C" w:rsidRDefault="00415459" w:rsidP="00C96749">
            <w:pPr>
              <w:widowControl/>
              <w:tabs>
                <w:tab w:val="right" w:pos="3835"/>
              </w:tabs>
              <w:topLinePunct/>
              <w:autoSpaceDE w:val="0"/>
              <w:autoSpaceDN w:val="0"/>
              <w:adjustRightInd w:val="0"/>
              <w:spacing w:line="200" w:lineRule="exact"/>
              <w:ind w:right="141"/>
              <w:jc w:val="right"/>
              <w:rPr>
                <w:rStyle w:val="ab"/>
              </w:rPr>
            </w:pPr>
            <w:r w:rsidRPr="00D035F8">
              <w:rPr>
                <w:rFonts w:asciiTheme="majorEastAsia" w:eastAsiaTheme="majorEastAsia" w:hAnsiTheme="majorEastAsia" w:hint="eastAsia"/>
                <w:b/>
                <w:sz w:val="14"/>
                <w:szCs w:val="14"/>
              </w:rPr>
              <w:t>【発言分析・記述分析】</w:t>
            </w:r>
          </w:p>
        </w:tc>
        <w:tc>
          <w:tcPr>
            <w:tcW w:w="652" w:type="dxa"/>
            <w:tcBorders>
              <w:top w:val="single" w:sz="4" w:space="0" w:color="auto"/>
              <w:left w:val="nil"/>
              <w:bottom w:val="dashSmallGap" w:sz="4" w:space="0" w:color="auto"/>
            </w:tcBorders>
            <w:tcMar>
              <w:top w:w="57" w:type="dxa"/>
              <w:left w:w="142" w:type="dxa"/>
              <w:bottom w:w="57" w:type="dxa"/>
              <w:right w:w="142" w:type="dxa"/>
            </w:tcMar>
          </w:tcPr>
          <w:p w14:paraId="21F02627" w14:textId="77777777" w:rsidR="00415459" w:rsidRPr="00AC1D3C" w:rsidRDefault="00415459" w:rsidP="001A66A0">
            <w:pPr>
              <w:snapToGrid w:val="0"/>
              <w:spacing w:line="200" w:lineRule="exact"/>
              <w:rPr>
                <w:rStyle w:val="ab"/>
              </w:rPr>
            </w:pPr>
          </w:p>
        </w:tc>
        <w:tc>
          <w:tcPr>
            <w:tcW w:w="652" w:type="dxa"/>
            <w:tcBorders>
              <w:top w:val="single" w:sz="4" w:space="0" w:color="auto"/>
              <w:bottom w:val="dashSmallGap" w:sz="4" w:space="0" w:color="auto"/>
              <w:right w:val="nil"/>
            </w:tcBorders>
            <w:tcMar>
              <w:top w:w="57" w:type="dxa"/>
              <w:left w:w="142" w:type="dxa"/>
              <w:bottom w:w="57" w:type="dxa"/>
              <w:right w:w="142" w:type="dxa"/>
            </w:tcMar>
          </w:tcPr>
          <w:p w14:paraId="14F4639D" w14:textId="77777777" w:rsidR="00415459" w:rsidRPr="00AC1D3C" w:rsidRDefault="00415459" w:rsidP="001A66A0">
            <w:pPr>
              <w:snapToGrid w:val="0"/>
              <w:spacing w:line="200" w:lineRule="exact"/>
              <w:rPr>
                <w:rStyle w:val="ab"/>
              </w:rPr>
            </w:pPr>
          </w:p>
        </w:tc>
        <w:tc>
          <w:tcPr>
            <w:tcW w:w="4344" w:type="dxa"/>
            <w:tcBorders>
              <w:top w:val="single" w:sz="4" w:space="0" w:color="auto"/>
              <w:left w:val="nil"/>
              <w:bottom w:val="dashSmallGap" w:sz="4" w:space="0" w:color="auto"/>
            </w:tcBorders>
            <w:shd w:val="clear" w:color="auto" w:fill="auto"/>
            <w:tcMar>
              <w:top w:w="57" w:type="dxa"/>
              <w:left w:w="142" w:type="dxa"/>
              <w:bottom w:w="57" w:type="dxa"/>
              <w:right w:w="142" w:type="dxa"/>
            </w:tcMar>
          </w:tcPr>
          <w:p w14:paraId="7E9E2F69" w14:textId="63D9FA7F" w:rsidR="00415459" w:rsidRPr="00AC1D3C" w:rsidRDefault="00415459" w:rsidP="001A66A0">
            <w:pPr>
              <w:widowControl/>
              <w:autoSpaceDE w:val="0"/>
              <w:autoSpaceDN w:val="0"/>
              <w:adjustRightInd w:val="0"/>
              <w:spacing w:line="200" w:lineRule="exact"/>
              <w:jc w:val="left"/>
              <w:rPr>
                <w:rStyle w:val="ab"/>
              </w:rPr>
            </w:pPr>
            <w:r w:rsidRPr="00D035F8">
              <w:rPr>
                <w:rStyle w:val="ab"/>
                <w:rFonts w:hint="eastAsia"/>
              </w:rPr>
              <w:t>水は冷やされると</w:t>
            </w:r>
            <w:r w:rsidRPr="00D035F8">
              <w:rPr>
                <w:rStyle w:val="ab"/>
                <w:rFonts w:hint="eastAsia"/>
              </w:rPr>
              <w:t>0</w:t>
            </w:r>
            <w:r w:rsidRPr="00D035F8">
              <w:rPr>
                <w:rStyle w:val="ab"/>
                <w:rFonts w:hint="eastAsia"/>
              </w:rPr>
              <w:t>°</w:t>
            </w:r>
            <w:r w:rsidRPr="00D035F8">
              <w:rPr>
                <w:rStyle w:val="ab"/>
                <w:rFonts w:hint="eastAsia"/>
              </w:rPr>
              <w:t>C</w:t>
            </w:r>
            <w:r w:rsidRPr="00D035F8">
              <w:rPr>
                <w:rStyle w:val="ab"/>
                <w:rFonts w:hint="eastAsia"/>
              </w:rPr>
              <w:t>で凍り始め</w:t>
            </w:r>
            <w:r w:rsidR="00B14E62">
              <w:rPr>
                <w:rStyle w:val="ab"/>
                <w:rFonts w:hint="eastAsia"/>
              </w:rPr>
              <w:t>、</w:t>
            </w:r>
            <w:r w:rsidRPr="00D035F8">
              <w:rPr>
                <w:rStyle w:val="ab"/>
                <w:rFonts w:hint="eastAsia"/>
              </w:rPr>
              <w:t>氷になると体積が増えることに加え</w:t>
            </w:r>
            <w:r w:rsidR="00B14E62">
              <w:rPr>
                <w:rStyle w:val="ab"/>
                <w:rFonts w:hint="eastAsia"/>
              </w:rPr>
              <w:t>、</w:t>
            </w:r>
            <w:r w:rsidRPr="00D035F8">
              <w:rPr>
                <w:rStyle w:val="ab"/>
                <w:rFonts w:hint="eastAsia"/>
              </w:rPr>
              <w:t>氷のように形が変わりにくいものを</w:t>
            </w:r>
            <w:r w:rsidR="00B14E62">
              <w:rPr>
                <w:rStyle w:val="ab"/>
                <w:rFonts w:hint="eastAsia"/>
              </w:rPr>
              <w:t>、</w:t>
            </w:r>
            <w:r w:rsidRPr="00D035F8">
              <w:rPr>
                <w:rStyle w:val="ab"/>
                <w:rFonts w:hint="eastAsia"/>
              </w:rPr>
              <w:t>液体や気体と区別して固体ということを</w:t>
            </w:r>
            <w:r w:rsidR="00B14E62">
              <w:rPr>
                <w:rStyle w:val="ab"/>
                <w:rFonts w:hint="eastAsia"/>
              </w:rPr>
              <w:t>、</w:t>
            </w:r>
            <w:r w:rsidRPr="00D035F8">
              <w:rPr>
                <w:rStyle w:val="ab"/>
                <w:rFonts w:hint="eastAsia"/>
              </w:rPr>
              <w:t>概念的に理解している。</w:t>
            </w:r>
          </w:p>
        </w:tc>
        <w:tc>
          <w:tcPr>
            <w:tcW w:w="4383" w:type="dxa"/>
            <w:tcBorders>
              <w:top w:val="single" w:sz="4" w:space="0" w:color="auto"/>
              <w:bottom w:val="dashSmallGap" w:sz="4" w:space="0" w:color="auto"/>
              <w:right w:val="nil"/>
            </w:tcBorders>
            <w:shd w:val="clear" w:color="auto" w:fill="auto"/>
            <w:tcMar>
              <w:top w:w="57" w:type="dxa"/>
              <w:left w:w="142" w:type="dxa"/>
              <w:bottom w:w="57" w:type="dxa"/>
              <w:right w:w="142" w:type="dxa"/>
            </w:tcMar>
          </w:tcPr>
          <w:p w14:paraId="158DC3E3" w14:textId="1D05AD77" w:rsidR="00415459" w:rsidRPr="00AC1D3C" w:rsidRDefault="00104B10" w:rsidP="00767AFD">
            <w:pPr>
              <w:widowControl/>
              <w:autoSpaceDE w:val="0"/>
              <w:autoSpaceDN w:val="0"/>
              <w:adjustRightInd w:val="0"/>
              <w:spacing w:line="200" w:lineRule="exact"/>
              <w:jc w:val="left"/>
              <w:rPr>
                <w:rStyle w:val="ab"/>
              </w:rPr>
            </w:pPr>
            <w:r w:rsidRPr="00104B10">
              <w:rPr>
                <w:rStyle w:val="ab"/>
                <w:rFonts w:hint="eastAsia"/>
              </w:rPr>
              <w:t>水</w:t>
            </w:r>
            <w:r w:rsidR="00767AFD" w:rsidRPr="00767AFD">
              <w:rPr>
                <w:rStyle w:val="ab"/>
                <w:rFonts w:hint="eastAsia"/>
              </w:rPr>
              <w:t>を冷やしたときの</w:t>
            </w:r>
            <w:r w:rsidRPr="00104B10">
              <w:rPr>
                <w:rStyle w:val="ab"/>
                <w:rFonts w:hint="eastAsia"/>
              </w:rPr>
              <w:t>凍り始めの温度</w:t>
            </w:r>
            <w:r w:rsidR="00767AFD" w:rsidRPr="00767AFD">
              <w:rPr>
                <w:rStyle w:val="ab"/>
                <w:rFonts w:hint="eastAsia"/>
              </w:rPr>
              <w:t>や体積変化に着目できるようにしたうえで、録画した動画を提示し、水を冷やして氷になる様子</w:t>
            </w:r>
            <w:r w:rsidRPr="00104B10">
              <w:rPr>
                <w:rStyle w:val="ab"/>
                <w:rFonts w:hint="eastAsia"/>
              </w:rPr>
              <w:t>を捉えることができるように</w:t>
            </w:r>
            <w:r w:rsidR="00B14E62">
              <w:rPr>
                <w:rStyle w:val="ab"/>
                <w:rFonts w:hint="eastAsia"/>
              </w:rPr>
              <w:t>、</w:t>
            </w:r>
            <w:r w:rsidRPr="00104B10">
              <w:rPr>
                <w:rStyle w:val="ab"/>
                <w:rFonts w:hint="eastAsia"/>
              </w:rPr>
              <w:t>助言・援助する。</w:t>
            </w:r>
          </w:p>
        </w:tc>
        <w:tc>
          <w:tcPr>
            <w:tcW w:w="120" w:type="dxa"/>
            <w:tcBorders>
              <w:top w:val="nil"/>
              <w:left w:val="nil"/>
              <w:bottom w:val="nil"/>
            </w:tcBorders>
            <w:shd w:val="clear" w:color="auto" w:fill="auto"/>
          </w:tcPr>
          <w:p w14:paraId="7AA08ECA" w14:textId="77777777" w:rsidR="00415459" w:rsidRDefault="00415459" w:rsidP="001A66A0"/>
        </w:tc>
      </w:tr>
      <w:tr w:rsidR="007E3550" w14:paraId="1D728730" w14:textId="77777777" w:rsidTr="00477D54">
        <w:trPr>
          <w:cantSplit/>
          <w:trHeight w:val="420"/>
        </w:trPr>
        <w:tc>
          <w:tcPr>
            <w:tcW w:w="104" w:type="dxa"/>
            <w:vMerge w:val="restart"/>
            <w:tcBorders>
              <w:top w:val="nil"/>
              <w:right w:val="nil"/>
            </w:tcBorders>
          </w:tcPr>
          <w:p w14:paraId="0B55CCFF" w14:textId="77777777" w:rsidR="007E3550" w:rsidRPr="009D4699" w:rsidRDefault="007E3550" w:rsidP="001A66A0">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single" w:sz="4" w:space="0" w:color="auto"/>
            </w:tcBorders>
          </w:tcPr>
          <w:p w14:paraId="75A6030A" w14:textId="77777777" w:rsidR="007E3550" w:rsidRPr="00AC1D3C" w:rsidRDefault="007E3550" w:rsidP="001A66A0">
            <w:pPr>
              <w:widowControl/>
              <w:autoSpaceDE w:val="0"/>
              <w:autoSpaceDN w:val="0"/>
              <w:adjustRightInd w:val="0"/>
              <w:spacing w:line="200" w:lineRule="exact"/>
              <w:ind w:leftChars="100" w:left="400" w:rightChars="50" w:right="130" w:hangingChars="100" w:hanging="140"/>
              <w:jc w:val="left"/>
              <w:rPr>
                <w:rStyle w:val="ab"/>
              </w:rPr>
            </w:pPr>
          </w:p>
        </w:tc>
        <w:tc>
          <w:tcPr>
            <w:tcW w:w="283" w:type="dxa"/>
            <w:vMerge/>
            <w:tcBorders>
              <w:bottom w:val="single" w:sz="4" w:space="0" w:color="auto"/>
            </w:tcBorders>
            <w:vAlign w:val="center"/>
          </w:tcPr>
          <w:p w14:paraId="7CCF7D82" w14:textId="77777777" w:rsidR="007E3550" w:rsidRPr="00553402" w:rsidRDefault="007E3550" w:rsidP="001A66A0">
            <w:pPr>
              <w:snapToGrid w:val="0"/>
              <w:spacing w:line="200" w:lineRule="exact"/>
              <w:jc w:val="center"/>
              <w:rPr>
                <w:rFonts w:asciiTheme="majorEastAsia" w:eastAsiaTheme="majorEastAsia" w:hAnsiTheme="majorEastAsia"/>
                <w:sz w:val="14"/>
                <w:szCs w:val="14"/>
              </w:rPr>
            </w:pPr>
          </w:p>
        </w:tc>
        <w:tc>
          <w:tcPr>
            <w:tcW w:w="283" w:type="dxa"/>
            <w:vMerge/>
            <w:tcBorders>
              <w:bottom w:val="single" w:sz="4" w:space="0" w:color="auto"/>
            </w:tcBorders>
            <w:textDirection w:val="tbRlV"/>
            <w:vAlign w:val="center"/>
          </w:tcPr>
          <w:p w14:paraId="3F0ECD34" w14:textId="77777777" w:rsidR="007E3550" w:rsidRPr="00553402" w:rsidRDefault="007E3550" w:rsidP="001A66A0">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dashSmallGap" w:sz="4" w:space="0" w:color="auto"/>
              <w:right w:val="dashSmallGap" w:sz="4" w:space="0" w:color="auto"/>
            </w:tcBorders>
            <w:vAlign w:val="center"/>
          </w:tcPr>
          <w:p w14:paraId="35E309CD" w14:textId="7D9E8243" w:rsidR="007E3550" w:rsidRDefault="007E3550" w:rsidP="001A66A0">
            <w:pPr>
              <w:snapToGrid w:val="0"/>
              <w:spacing w:line="200" w:lineRule="exact"/>
              <w:jc w:val="center"/>
              <w:rPr>
                <w:rFonts w:asciiTheme="majorEastAsia" w:eastAsiaTheme="majorEastAsia" w:hAnsiTheme="majorEastAsia"/>
                <w:b/>
                <w:sz w:val="14"/>
                <w:szCs w:val="14"/>
              </w:rPr>
            </w:pPr>
            <w:r w:rsidRPr="00104B10">
              <w:rPr>
                <w:rFonts w:asciiTheme="majorEastAsia" w:eastAsiaTheme="majorEastAsia" w:hAnsiTheme="majorEastAsia" w:hint="eastAsia"/>
                <w:b/>
                <w:sz w:val="14"/>
                <w:szCs w:val="14"/>
              </w:rPr>
              <w:t>思</w:t>
            </w:r>
          </w:p>
        </w:tc>
        <w:tc>
          <w:tcPr>
            <w:tcW w:w="283" w:type="dxa"/>
            <w:tcBorders>
              <w:top w:val="dashSmallGap" w:sz="4" w:space="0" w:color="auto"/>
              <w:left w:val="dashSmallGap" w:sz="4" w:space="0" w:color="auto"/>
              <w:bottom w:val="dashSmallGap" w:sz="4" w:space="0" w:color="auto"/>
            </w:tcBorders>
            <w:vAlign w:val="center"/>
          </w:tcPr>
          <w:p w14:paraId="61FBC301" w14:textId="77777777" w:rsidR="007E3550" w:rsidRDefault="007E3550" w:rsidP="001A66A0">
            <w:pPr>
              <w:snapToGrid w:val="0"/>
              <w:spacing w:line="200" w:lineRule="exact"/>
              <w:jc w:val="center"/>
              <w:rPr>
                <w:rFonts w:asciiTheme="majorEastAsia" w:eastAsiaTheme="majorEastAsia" w:hAnsiTheme="majorEastAsia"/>
                <w:sz w:val="14"/>
                <w:szCs w:val="14"/>
              </w:rPr>
            </w:pPr>
          </w:p>
        </w:tc>
        <w:tc>
          <w:tcPr>
            <w:tcW w:w="4056" w:type="dxa"/>
            <w:tcBorders>
              <w:top w:val="dashSmallGap" w:sz="4" w:space="0" w:color="auto"/>
              <w:bottom w:val="dashSmallGap" w:sz="4" w:space="0" w:color="auto"/>
              <w:right w:val="nil"/>
            </w:tcBorders>
            <w:tcMar>
              <w:top w:w="57" w:type="dxa"/>
              <w:left w:w="142" w:type="dxa"/>
              <w:bottom w:w="57" w:type="dxa"/>
              <w:right w:w="142" w:type="dxa"/>
            </w:tcMar>
          </w:tcPr>
          <w:p w14:paraId="1274ECC9" w14:textId="22D29006" w:rsidR="007E3550" w:rsidRDefault="007E3550" w:rsidP="00C96749">
            <w:pPr>
              <w:widowControl/>
              <w:tabs>
                <w:tab w:val="right" w:pos="3835"/>
              </w:tabs>
              <w:topLinePunct/>
              <w:autoSpaceDE w:val="0"/>
              <w:autoSpaceDN w:val="0"/>
              <w:adjustRightInd w:val="0"/>
              <w:spacing w:line="200" w:lineRule="exact"/>
              <w:jc w:val="left"/>
              <w:rPr>
                <w:rFonts w:asciiTheme="majorEastAsia" w:eastAsiaTheme="majorEastAsia" w:hAnsiTheme="majorEastAsia"/>
                <w:b/>
                <w:sz w:val="14"/>
                <w:szCs w:val="14"/>
              </w:rPr>
            </w:pPr>
            <w:r w:rsidRPr="00104B10">
              <w:rPr>
                <w:rFonts w:asciiTheme="majorEastAsia" w:eastAsiaTheme="majorEastAsia" w:hAnsiTheme="majorEastAsia" w:hint="eastAsia"/>
                <w:b/>
                <w:sz w:val="14"/>
                <w:szCs w:val="14"/>
              </w:rPr>
              <w:t>【思②】水のすがたの変化について</w:t>
            </w:r>
            <w:r>
              <w:rPr>
                <w:rFonts w:asciiTheme="majorEastAsia" w:eastAsiaTheme="majorEastAsia" w:hAnsiTheme="majorEastAsia" w:hint="eastAsia"/>
                <w:b/>
                <w:sz w:val="14"/>
                <w:szCs w:val="14"/>
              </w:rPr>
              <w:t>、</w:t>
            </w:r>
            <w:r w:rsidRPr="00104B10">
              <w:rPr>
                <w:rFonts w:asciiTheme="majorEastAsia" w:eastAsiaTheme="majorEastAsia" w:hAnsiTheme="majorEastAsia" w:hint="eastAsia"/>
                <w:b/>
                <w:sz w:val="14"/>
                <w:szCs w:val="14"/>
              </w:rPr>
              <w:t>これまでに調べた結果を基に</w:t>
            </w:r>
            <w:r>
              <w:rPr>
                <w:rFonts w:asciiTheme="majorEastAsia" w:eastAsiaTheme="majorEastAsia" w:hAnsiTheme="majorEastAsia" w:hint="eastAsia"/>
                <w:b/>
                <w:sz w:val="14"/>
                <w:szCs w:val="14"/>
              </w:rPr>
              <w:t>、</w:t>
            </w:r>
            <w:r w:rsidRPr="00104B10">
              <w:rPr>
                <w:rFonts w:asciiTheme="majorEastAsia" w:eastAsiaTheme="majorEastAsia" w:hAnsiTheme="majorEastAsia" w:hint="eastAsia"/>
                <w:b/>
                <w:sz w:val="14"/>
                <w:szCs w:val="14"/>
              </w:rPr>
              <w:t>温度との関係を考察し</w:t>
            </w:r>
            <w:r>
              <w:rPr>
                <w:rFonts w:asciiTheme="majorEastAsia" w:eastAsiaTheme="majorEastAsia" w:hAnsiTheme="majorEastAsia" w:hint="eastAsia"/>
                <w:b/>
                <w:sz w:val="14"/>
                <w:szCs w:val="14"/>
              </w:rPr>
              <w:t>、</w:t>
            </w:r>
            <w:r w:rsidRPr="00104B10">
              <w:rPr>
                <w:rFonts w:asciiTheme="majorEastAsia" w:eastAsiaTheme="majorEastAsia" w:hAnsiTheme="majorEastAsia" w:hint="eastAsia"/>
                <w:b/>
                <w:sz w:val="14"/>
                <w:szCs w:val="14"/>
              </w:rPr>
              <w:t>表現しているかを確認する。</w:t>
            </w:r>
            <w:r>
              <w:rPr>
                <w:rFonts w:asciiTheme="majorEastAsia" w:eastAsiaTheme="majorEastAsia" w:hAnsiTheme="majorEastAsia" w:hint="eastAsia"/>
                <w:b/>
                <w:sz w:val="14"/>
                <w:szCs w:val="14"/>
              </w:rPr>
              <w:t xml:space="preserve">　　　　　　　　　　　　　</w:t>
            </w:r>
            <w:r w:rsidRPr="00104B10">
              <w:rPr>
                <w:rFonts w:asciiTheme="majorEastAsia" w:eastAsiaTheme="majorEastAsia" w:hAnsiTheme="majorEastAsia" w:hint="eastAsia"/>
                <w:b/>
                <w:sz w:val="14"/>
                <w:szCs w:val="14"/>
              </w:rPr>
              <w:t>【発言分析・記述分析】</w:t>
            </w:r>
          </w:p>
        </w:tc>
        <w:tc>
          <w:tcPr>
            <w:tcW w:w="652" w:type="dxa"/>
            <w:tcBorders>
              <w:top w:val="dashSmallGap" w:sz="4" w:space="0" w:color="auto"/>
              <w:left w:val="nil"/>
              <w:bottom w:val="dashSmallGap" w:sz="4" w:space="0" w:color="auto"/>
            </w:tcBorders>
            <w:tcMar>
              <w:top w:w="57" w:type="dxa"/>
              <w:left w:w="142" w:type="dxa"/>
              <w:bottom w:w="57" w:type="dxa"/>
              <w:right w:w="142" w:type="dxa"/>
            </w:tcMar>
          </w:tcPr>
          <w:p w14:paraId="2AAC9251" w14:textId="77777777" w:rsidR="007E3550" w:rsidRPr="00AC1D3C" w:rsidRDefault="007E3550" w:rsidP="001A66A0">
            <w:pPr>
              <w:snapToGrid w:val="0"/>
              <w:spacing w:line="200" w:lineRule="exact"/>
              <w:rPr>
                <w:rStyle w:val="ab"/>
              </w:rPr>
            </w:pPr>
          </w:p>
        </w:tc>
        <w:tc>
          <w:tcPr>
            <w:tcW w:w="652" w:type="dxa"/>
            <w:tcBorders>
              <w:top w:val="dashSmallGap" w:sz="4" w:space="0" w:color="auto"/>
              <w:left w:val="nil"/>
              <w:bottom w:val="dashSmallGap" w:sz="4" w:space="0" w:color="auto"/>
              <w:right w:val="nil"/>
            </w:tcBorders>
          </w:tcPr>
          <w:p w14:paraId="39760937" w14:textId="77777777" w:rsidR="007E3550" w:rsidRPr="00AC1D3C" w:rsidRDefault="007E3550" w:rsidP="001A66A0">
            <w:pPr>
              <w:snapToGrid w:val="0"/>
              <w:spacing w:line="200" w:lineRule="exact"/>
              <w:rPr>
                <w:rStyle w:val="ab"/>
              </w:rPr>
            </w:pPr>
          </w:p>
        </w:tc>
        <w:tc>
          <w:tcPr>
            <w:tcW w:w="4344" w:type="dxa"/>
            <w:tcBorders>
              <w:top w:val="dashSmallGap" w:sz="4" w:space="0" w:color="auto"/>
              <w:left w:val="nil"/>
              <w:bottom w:val="dashSmallGap" w:sz="4" w:space="0" w:color="auto"/>
            </w:tcBorders>
            <w:tcMar>
              <w:top w:w="57" w:type="dxa"/>
              <w:left w:w="142" w:type="dxa"/>
              <w:bottom w:w="57" w:type="dxa"/>
              <w:right w:w="142" w:type="dxa"/>
            </w:tcMar>
          </w:tcPr>
          <w:p w14:paraId="004C4A04" w14:textId="62A285CD" w:rsidR="007E3550" w:rsidRPr="00AC1D3C" w:rsidRDefault="007E3550" w:rsidP="001A66A0">
            <w:pPr>
              <w:widowControl/>
              <w:autoSpaceDE w:val="0"/>
              <w:autoSpaceDN w:val="0"/>
              <w:adjustRightInd w:val="0"/>
              <w:spacing w:line="200" w:lineRule="exact"/>
              <w:jc w:val="left"/>
              <w:rPr>
                <w:rStyle w:val="ab"/>
              </w:rPr>
            </w:pPr>
            <w:r w:rsidRPr="00104B10">
              <w:rPr>
                <w:rStyle w:val="ab"/>
                <w:rFonts w:hint="eastAsia"/>
              </w:rPr>
              <w:t>水のすがたの変化について</w:t>
            </w:r>
            <w:r>
              <w:rPr>
                <w:rStyle w:val="ab"/>
                <w:rFonts w:hint="eastAsia"/>
              </w:rPr>
              <w:t>、</w:t>
            </w:r>
            <w:r w:rsidRPr="00104B10">
              <w:rPr>
                <w:rStyle w:val="ab"/>
                <w:rFonts w:hint="eastAsia"/>
              </w:rPr>
              <w:t>これまでに調べた複数の結果を基に</w:t>
            </w:r>
            <w:r>
              <w:rPr>
                <w:rStyle w:val="ab"/>
                <w:rFonts w:hint="eastAsia"/>
              </w:rPr>
              <w:t>、</w:t>
            </w:r>
            <w:r w:rsidRPr="00104B10">
              <w:rPr>
                <w:rStyle w:val="ab"/>
                <w:rFonts w:hint="eastAsia"/>
              </w:rPr>
              <w:t>温度との関係を考察し</w:t>
            </w:r>
            <w:r>
              <w:rPr>
                <w:rStyle w:val="ab"/>
                <w:rFonts w:hint="eastAsia"/>
              </w:rPr>
              <w:t>、</w:t>
            </w:r>
            <w:r w:rsidRPr="00104B10">
              <w:rPr>
                <w:rStyle w:val="ab"/>
                <w:rFonts w:hint="eastAsia"/>
              </w:rPr>
              <w:t>表現している。</w:t>
            </w:r>
          </w:p>
        </w:tc>
        <w:tc>
          <w:tcPr>
            <w:tcW w:w="4383" w:type="dxa"/>
            <w:tcBorders>
              <w:top w:val="dashSmallGap" w:sz="4" w:space="0" w:color="auto"/>
              <w:bottom w:val="dashSmallGap" w:sz="4" w:space="0" w:color="auto"/>
              <w:right w:val="nil"/>
            </w:tcBorders>
            <w:shd w:val="clear" w:color="auto" w:fill="auto"/>
            <w:tcMar>
              <w:top w:w="57" w:type="dxa"/>
              <w:left w:w="142" w:type="dxa"/>
              <w:bottom w:w="57" w:type="dxa"/>
              <w:right w:w="142" w:type="dxa"/>
            </w:tcMar>
          </w:tcPr>
          <w:p w14:paraId="09C0366D" w14:textId="33A0DF26" w:rsidR="007E3550" w:rsidRPr="00AC1D3C" w:rsidRDefault="007E3550" w:rsidP="001A66A0">
            <w:pPr>
              <w:widowControl/>
              <w:autoSpaceDE w:val="0"/>
              <w:autoSpaceDN w:val="0"/>
              <w:adjustRightInd w:val="0"/>
              <w:spacing w:line="200" w:lineRule="exact"/>
              <w:jc w:val="left"/>
              <w:rPr>
                <w:rStyle w:val="ab"/>
              </w:rPr>
            </w:pPr>
            <w:r w:rsidRPr="00104B10">
              <w:rPr>
                <w:rStyle w:val="ab"/>
                <w:rFonts w:hint="eastAsia"/>
              </w:rPr>
              <w:t>教科書</w:t>
            </w:r>
            <w:r w:rsidRPr="00104B10">
              <w:rPr>
                <w:rStyle w:val="ab"/>
                <w:rFonts w:hint="eastAsia"/>
              </w:rPr>
              <w:t xml:space="preserve"> p.171 </w:t>
            </w:r>
            <w:r w:rsidRPr="00104B10">
              <w:rPr>
                <w:rStyle w:val="ab"/>
                <w:rFonts w:hint="eastAsia"/>
              </w:rPr>
              <w:t>を基に</w:t>
            </w:r>
            <w:r>
              <w:rPr>
                <w:rStyle w:val="ab"/>
                <w:rFonts w:hint="eastAsia"/>
              </w:rPr>
              <w:t>、</w:t>
            </w:r>
            <w:r w:rsidRPr="00104B10">
              <w:rPr>
                <w:rStyle w:val="ab"/>
                <w:rFonts w:hint="eastAsia"/>
              </w:rPr>
              <w:t>氷から水</w:t>
            </w:r>
            <w:r>
              <w:rPr>
                <w:rStyle w:val="ab"/>
                <w:rFonts w:hint="eastAsia"/>
              </w:rPr>
              <w:t>、</w:t>
            </w:r>
            <w:r w:rsidRPr="00104B10">
              <w:rPr>
                <w:rStyle w:val="ab"/>
                <w:rFonts w:hint="eastAsia"/>
              </w:rPr>
              <w:t>水蒸気への一連の状態変化を連続的に捉えることができるように</w:t>
            </w:r>
            <w:r>
              <w:rPr>
                <w:rStyle w:val="ab"/>
                <w:rFonts w:hint="eastAsia"/>
              </w:rPr>
              <w:t>、</w:t>
            </w:r>
            <w:r w:rsidRPr="00104B10">
              <w:rPr>
                <w:rStyle w:val="ab"/>
                <w:rFonts w:hint="eastAsia"/>
              </w:rPr>
              <w:t>助言・援助する</w:t>
            </w:r>
          </w:p>
        </w:tc>
        <w:tc>
          <w:tcPr>
            <w:tcW w:w="120" w:type="dxa"/>
            <w:tcBorders>
              <w:top w:val="nil"/>
              <w:left w:val="nil"/>
              <w:bottom w:val="single" w:sz="4" w:space="0" w:color="auto"/>
            </w:tcBorders>
            <w:shd w:val="clear" w:color="auto" w:fill="auto"/>
          </w:tcPr>
          <w:p w14:paraId="2DF4A534" w14:textId="77777777" w:rsidR="007E3550" w:rsidRDefault="007E3550" w:rsidP="001A66A0"/>
        </w:tc>
      </w:tr>
      <w:tr w:rsidR="007E3550" w14:paraId="2D65728F" w14:textId="77777777" w:rsidTr="00477D54">
        <w:trPr>
          <w:cantSplit/>
          <w:trHeight w:val="699"/>
        </w:trPr>
        <w:tc>
          <w:tcPr>
            <w:tcW w:w="104" w:type="dxa"/>
            <w:vMerge/>
            <w:tcBorders>
              <w:bottom w:val="single" w:sz="4" w:space="0" w:color="auto"/>
              <w:right w:val="nil"/>
            </w:tcBorders>
          </w:tcPr>
          <w:p w14:paraId="25AEE151" w14:textId="77777777" w:rsidR="007E3550" w:rsidRPr="009D4699" w:rsidRDefault="007E3550" w:rsidP="001A66A0">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single" w:sz="4" w:space="0" w:color="auto"/>
            </w:tcBorders>
          </w:tcPr>
          <w:p w14:paraId="384D2996" w14:textId="4377FEB7" w:rsidR="007E3550" w:rsidRPr="00AC1D3C" w:rsidRDefault="007E3550" w:rsidP="001A66A0">
            <w:pPr>
              <w:widowControl/>
              <w:autoSpaceDE w:val="0"/>
              <w:autoSpaceDN w:val="0"/>
              <w:adjustRightInd w:val="0"/>
              <w:spacing w:line="200" w:lineRule="exact"/>
              <w:ind w:leftChars="100" w:left="400" w:rightChars="50" w:right="130" w:hangingChars="100" w:hanging="140"/>
              <w:jc w:val="left"/>
              <w:rPr>
                <w:rStyle w:val="ab"/>
              </w:rPr>
            </w:pPr>
          </w:p>
        </w:tc>
        <w:tc>
          <w:tcPr>
            <w:tcW w:w="283" w:type="dxa"/>
            <w:vMerge/>
            <w:tcBorders>
              <w:bottom w:val="single" w:sz="4" w:space="0" w:color="auto"/>
            </w:tcBorders>
            <w:vAlign w:val="center"/>
          </w:tcPr>
          <w:p w14:paraId="03412A33" w14:textId="3AE3CF15" w:rsidR="007E3550" w:rsidRPr="00553402" w:rsidRDefault="007E3550" w:rsidP="001A66A0">
            <w:pPr>
              <w:snapToGrid w:val="0"/>
              <w:spacing w:line="200" w:lineRule="exact"/>
              <w:jc w:val="center"/>
              <w:rPr>
                <w:rFonts w:asciiTheme="majorEastAsia" w:eastAsiaTheme="majorEastAsia" w:hAnsiTheme="majorEastAsia"/>
                <w:sz w:val="14"/>
                <w:szCs w:val="14"/>
              </w:rPr>
            </w:pPr>
          </w:p>
        </w:tc>
        <w:tc>
          <w:tcPr>
            <w:tcW w:w="283" w:type="dxa"/>
            <w:vMerge/>
            <w:tcBorders>
              <w:bottom w:val="single" w:sz="4" w:space="0" w:color="auto"/>
            </w:tcBorders>
            <w:textDirection w:val="tbRlV"/>
            <w:vAlign w:val="center"/>
          </w:tcPr>
          <w:p w14:paraId="75FC9DAC" w14:textId="27641242" w:rsidR="007E3550" w:rsidRPr="00553402" w:rsidRDefault="007E3550" w:rsidP="001A66A0">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right w:val="dashSmallGap" w:sz="4" w:space="0" w:color="auto"/>
            </w:tcBorders>
            <w:shd w:val="clear" w:color="auto" w:fill="auto"/>
            <w:vAlign w:val="center"/>
          </w:tcPr>
          <w:p w14:paraId="7739C3B3" w14:textId="382BA97F" w:rsidR="007E3550" w:rsidRPr="00624FF4" w:rsidRDefault="007E3550" w:rsidP="001A66A0">
            <w:pPr>
              <w:snapToGrid w:val="0"/>
              <w:spacing w:line="200" w:lineRule="exact"/>
              <w:jc w:val="center"/>
              <w:rPr>
                <w:rFonts w:asciiTheme="majorEastAsia" w:eastAsiaTheme="majorEastAsia" w:hAnsiTheme="majorEastAsia"/>
                <w:sz w:val="14"/>
                <w:szCs w:val="14"/>
                <w:highlight w:val="yellow"/>
              </w:rPr>
            </w:pPr>
            <w:r w:rsidRPr="00E3515E">
              <w:rPr>
                <w:rFonts w:asciiTheme="majorEastAsia" w:eastAsiaTheme="majorEastAsia" w:hAnsiTheme="majorEastAsia" w:hint="eastAsia"/>
                <w:b/>
                <w:sz w:val="14"/>
                <w:szCs w:val="14"/>
              </w:rPr>
              <w:t>知</w:t>
            </w:r>
          </w:p>
        </w:tc>
        <w:tc>
          <w:tcPr>
            <w:tcW w:w="283" w:type="dxa"/>
            <w:tcBorders>
              <w:top w:val="dashSmallGap" w:sz="4" w:space="0" w:color="auto"/>
              <w:left w:val="dashSmallGap" w:sz="4" w:space="0" w:color="auto"/>
              <w:bottom w:val="single" w:sz="4" w:space="0" w:color="auto"/>
            </w:tcBorders>
            <w:vAlign w:val="center"/>
          </w:tcPr>
          <w:p w14:paraId="7E15904D" w14:textId="1E03EA38" w:rsidR="007E3550" w:rsidRPr="00624FF4" w:rsidRDefault="007E3550" w:rsidP="001A66A0">
            <w:pPr>
              <w:snapToGrid w:val="0"/>
              <w:spacing w:line="200" w:lineRule="exact"/>
              <w:jc w:val="center"/>
              <w:rPr>
                <w:rFonts w:asciiTheme="majorEastAsia" w:eastAsiaTheme="majorEastAsia" w:hAnsiTheme="majorEastAsia"/>
                <w:sz w:val="14"/>
                <w:szCs w:val="14"/>
                <w:highlight w:val="yellow"/>
              </w:rPr>
            </w:pPr>
            <w:r>
              <w:rPr>
                <w:rFonts w:asciiTheme="majorEastAsia" w:eastAsiaTheme="majorEastAsia" w:hAnsiTheme="majorEastAsia" w:hint="eastAsia"/>
                <w:sz w:val="14"/>
                <w:szCs w:val="14"/>
              </w:rPr>
              <w:t>◎</w:t>
            </w:r>
          </w:p>
        </w:tc>
        <w:tc>
          <w:tcPr>
            <w:tcW w:w="4056" w:type="dxa"/>
            <w:tcBorders>
              <w:top w:val="dashSmallGap" w:sz="4" w:space="0" w:color="auto"/>
              <w:bottom w:val="single" w:sz="4" w:space="0" w:color="auto"/>
              <w:right w:val="nil"/>
            </w:tcBorders>
            <w:tcMar>
              <w:top w:w="57" w:type="dxa"/>
              <w:left w:w="142" w:type="dxa"/>
              <w:bottom w:w="57" w:type="dxa"/>
              <w:right w:w="142" w:type="dxa"/>
            </w:tcMar>
          </w:tcPr>
          <w:p w14:paraId="716185F9" w14:textId="3877B93F" w:rsidR="007E3550" w:rsidRPr="00AC1D3C" w:rsidRDefault="007E3550" w:rsidP="00767AFD">
            <w:pPr>
              <w:widowControl/>
              <w:tabs>
                <w:tab w:val="right" w:pos="3835"/>
              </w:tabs>
              <w:topLinePunct/>
              <w:autoSpaceDE w:val="0"/>
              <w:autoSpaceDN w:val="0"/>
              <w:adjustRightInd w:val="0"/>
              <w:spacing w:line="200" w:lineRule="exact"/>
              <w:jc w:val="left"/>
              <w:rPr>
                <w:rStyle w:val="ab"/>
                <w:b/>
              </w:rPr>
            </w:pPr>
            <w:r w:rsidRPr="00104B10">
              <w:rPr>
                <w:rFonts w:asciiTheme="majorEastAsia" w:eastAsiaTheme="majorEastAsia" w:hAnsiTheme="majorEastAsia" w:hint="eastAsia"/>
                <w:b/>
                <w:sz w:val="14"/>
                <w:szCs w:val="14"/>
              </w:rPr>
              <w:t>【知①】水は</w:t>
            </w:r>
            <w:r>
              <w:rPr>
                <w:rFonts w:asciiTheme="majorEastAsia" w:eastAsiaTheme="majorEastAsia" w:hAnsiTheme="majorEastAsia" w:hint="eastAsia"/>
                <w:b/>
                <w:sz w:val="14"/>
                <w:szCs w:val="14"/>
              </w:rPr>
              <w:t>、</w:t>
            </w:r>
            <w:r w:rsidRPr="00104B10">
              <w:rPr>
                <w:rFonts w:asciiTheme="majorEastAsia" w:eastAsiaTheme="majorEastAsia" w:hAnsiTheme="majorEastAsia" w:hint="eastAsia"/>
                <w:b/>
                <w:sz w:val="14"/>
                <w:szCs w:val="14"/>
              </w:rPr>
              <w:t>温度によって水蒸気や氷に変わること</w:t>
            </w:r>
            <w:r>
              <w:rPr>
                <w:rFonts w:asciiTheme="majorEastAsia" w:eastAsiaTheme="majorEastAsia" w:hAnsiTheme="majorEastAsia" w:hint="eastAsia"/>
                <w:b/>
                <w:sz w:val="14"/>
                <w:szCs w:val="14"/>
              </w:rPr>
              <w:t>、</w:t>
            </w:r>
            <w:r w:rsidRPr="00104B10">
              <w:rPr>
                <w:rFonts w:asciiTheme="majorEastAsia" w:eastAsiaTheme="majorEastAsia" w:hAnsiTheme="majorEastAsia" w:hint="eastAsia"/>
                <w:b/>
                <w:sz w:val="14"/>
                <w:szCs w:val="14"/>
              </w:rPr>
              <w:t>また</w:t>
            </w:r>
            <w:r>
              <w:rPr>
                <w:rFonts w:asciiTheme="majorEastAsia" w:eastAsiaTheme="majorEastAsia" w:hAnsiTheme="majorEastAsia" w:hint="eastAsia"/>
                <w:b/>
                <w:sz w:val="14"/>
                <w:szCs w:val="14"/>
              </w:rPr>
              <w:t>、</w:t>
            </w:r>
            <w:r w:rsidRPr="00104B10">
              <w:rPr>
                <w:rFonts w:asciiTheme="majorEastAsia" w:eastAsiaTheme="majorEastAsia" w:hAnsiTheme="majorEastAsia" w:hint="eastAsia"/>
                <w:b/>
                <w:sz w:val="14"/>
                <w:szCs w:val="14"/>
              </w:rPr>
              <w:t>水が氷になると体積が増えることを理解しているかを</w:t>
            </w:r>
            <w:r>
              <w:rPr>
                <w:rFonts w:asciiTheme="majorEastAsia" w:eastAsiaTheme="majorEastAsia" w:hAnsiTheme="majorEastAsia" w:hint="eastAsia"/>
                <w:b/>
                <w:sz w:val="14"/>
                <w:szCs w:val="14"/>
              </w:rPr>
              <w:t>評価</w:t>
            </w:r>
            <w:r w:rsidRPr="00104B10">
              <w:rPr>
                <w:rFonts w:asciiTheme="majorEastAsia" w:eastAsiaTheme="majorEastAsia" w:hAnsiTheme="majorEastAsia" w:hint="eastAsia"/>
                <w:b/>
                <w:sz w:val="14"/>
                <w:szCs w:val="14"/>
              </w:rPr>
              <w:t>する。</w:t>
            </w:r>
            <w:r>
              <w:rPr>
                <w:rFonts w:asciiTheme="majorEastAsia" w:eastAsiaTheme="majorEastAsia" w:hAnsiTheme="majorEastAsia" w:hint="eastAsia"/>
                <w:b/>
                <w:sz w:val="14"/>
                <w:szCs w:val="14"/>
              </w:rPr>
              <w:t xml:space="preserve"> </w:t>
            </w:r>
            <w:r>
              <w:rPr>
                <w:rFonts w:asciiTheme="majorEastAsia" w:eastAsiaTheme="majorEastAsia" w:hAnsiTheme="majorEastAsia"/>
                <w:b/>
                <w:sz w:val="14"/>
                <w:szCs w:val="14"/>
              </w:rPr>
              <w:t xml:space="preserve">                    </w:t>
            </w:r>
            <w:r w:rsidRPr="00104B10">
              <w:rPr>
                <w:rFonts w:asciiTheme="majorEastAsia" w:eastAsiaTheme="majorEastAsia" w:hAnsiTheme="majorEastAsia" w:hint="eastAsia"/>
                <w:b/>
                <w:sz w:val="14"/>
                <w:szCs w:val="14"/>
              </w:rPr>
              <w:t>【発言分析・記述分析】</w:t>
            </w:r>
          </w:p>
        </w:tc>
        <w:tc>
          <w:tcPr>
            <w:tcW w:w="652" w:type="dxa"/>
            <w:tcBorders>
              <w:top w:val="dashSmallGap" w:sz="4" w:space="0" w:color="auto"/>
              <w:left w:val="nil"/>
              <w:bottom w:val="single" w:sz="4" w:space="0" w:color="auto"/>
            </w:tcBorders>
            <w:tcMar>
              <w:top w:w="57" w:type="dxa"/>
              <w:left w:w="142" w:type="dxa"/>
              <w:bottom w:w="57" w:type="dxa"/>
              <w:right w:w="142" w:type="dxa"/>
            </w:tcMar>
          </w:tcPr>
          <w:p w14:paraId="455D8A5B" w14:textId="77777777" w:rsidR="007E3550" w:rsidRPr="00AC1D3C" w:rsidRDefault="007E3550" w:rsidP="001A66A0">
            <w:pPr>
              <w:snapToGrid w:val="0"/>
              <w:spacing w:line="200" w:lineRule="exact"/>
              <w:rPr>
                <w:rStyle w:val="ab"/>
              </w:rPr>
            </w:pPr>
          </w:p>
        </w:tc>
        <w:tc>
          <w:tcPr>
            <w:tcW w:w="652" w:type="dxa"/>
            <w:tcBorders>
              <w:top w:val="dashSmallGap" w:sz="4" w:space="0" w:color="auto"/>
              <w:left w:val="nil"/>
              <w:bottom w:val="single" w:sz="4" w:space="0" w:color="auto"/>
              <w:right w:val="nil"/>
            </w:tcBorders>
          </w:tcPr>
          <w:p w14:paraId="3091AA4A" w14:textId="77777777" w:rsidR="007E3550" w:rsidRPr="00AC1D3C" w:rsidRDefault="007E3550" w:rsidP="001A66A0">
            <w:pPr>
              <w:snapToGrid w:val="0"/>
              <w:spacing w:line="200" w:lineRule="exact"/>
              <w:rPr>
                <w:rStyle w:val="ab"/>
              </w:rPr>
            </w:pPr>
          </w:p>
        </w:tc>
        <w:tc>
          <w:tcPr>
            <w:tcW w:w="4344" w:type="dxa"/>
            <w:tcBorders>
              <w:top w:val="dashSmallGap" w:sz="4" w:space="0" w:color="auto"/>
              <w:left w:val="nil"/>
              <w:bottom w:val="single" w:sz="4" w:space="0" w:color="auto"/>
            </w:tcBorders>
            <w:tcMar>
              <w:top w:w="57" w:type="dxa"/>
              <w:left w:w="142" w:type="dxa"/>
              <w:bottom w:w="57" w:type="dxa"/>
              <w:right w:w="142" w:type="dxa"/>
            </w:tcMar>
          </w:tcPr>
          <w:p w14:paraId="5F3E9B91" w14:textId="09EA8561" w:rsidR="007E3550" w:rsidRPr="00AC1D3C" w:rsidRDefault="007E3550" w:rsidP="00767AFD">
            <w:pPr>
              <w:widowControl/>
              <w:autoSpaceDE w:val="0"/>
              <w:autoSpaceDN w:val="0"/>
              <w:adjustRightInd w:val="0"/>
              <w:spacing w:line="200" w:lineRule="exact"/>
              <w:jc w:val="left"/>
              <w:rPr>
                <w:rStyle w:val="ab"/>
              </w:rPr>
            </w:pPr>
            <w:r w:rsidRPr="00104B10">
              <w:rPr>
                <w:rStyle w:val="ab"/>
                <w:rFonts w:hint="eastAsia"/>
              </w:rPr>
              <w:t>水は</w:t>
            </w:r>
            <w:r>
              <w:rPr>
                <w:rStyle w:val="ab"/>
                <w:rFonts w:hint="eastAsia"/>
              </w:rPr>
              <w:t>、</w:t>
            </w:r>
            <w:r w:rsidRPr="00104B10">
              <w:rPr>
                <w:rStyle w:val="ab"/>
                <w:rFonts w:hint="eastAsia"/>
              </w:rPr>
              <w:t>温度によって水蒸気や氷に変わること</w:t>
            </w:r>
            <w:r>
              <w:rPr>
                <w:rStyle w:val="ab"/>
                <w:rFonts w:hint="eastAsia"/>
              </w:rPr>
              <w:t>、</w:t>
            </w:r>
            <w:r w:rsidRPr="00104B10">
              <w:rPr>
                <w:rStyle w:val="ab"/>
                <w:rFonts w:hint="eastAsia"/>
              </w:rPr>
              <w:t>また</w:t>
            </w:r>
            <w:r>
              <w:rPr>
                <w:rStyle w:val="ab"/>
                <w:rFonts w:hint="eastAsia"/>
              </w:rPr>
              <w:t>、</w:t>
            </w:r>
            <w:r w:rsidRPr="00104B10">
              <w:rPr>
                <w:rStyle w:val="ab"/>
                <w:rFonts w:hint="eastAsia"/>
              </w:rPr>
              <w:t>温度によって元に戻ること</w:t>
            </w:r>
            <w:r>
              <w:rPr>
                <w:rStyle w:val="ab"/>
                <w:rFonts w:hint="eastAsia"/>
              </w:rPr>
              <w:t>、更</w:t>
            </w:r>
            <w:r w:rsidRPr="00104B10">
              <w:rPr>
                <w:rStyle w:val="ab"/>
                <w:rFonts w:hint="eastAsia"/>
              </w:rPr>
              <w:t>に</w:t>
            </w:r>
            <w:r>
              <w:rPr>
                <w:rStyle w:val="ab"/>
                <w:rFonts w:hint="eastAsia"/>
              </w:rPr>
              <w:t>、</w:t>
            </w:r>
            <w:r w:rsidRPr="00104B10">
              <w:rPr>
                <w:rStyle w:val="ab"/>
                <w:rFonts w:hint="eastAsia"/>
              </w:rPr>
              <w:t>水は温度が高くなったときだけではなく氷になったときにも体積が増えることを理解している。</w:t>
            </w:r>
          </w:p>
        </w:tc>
        <w:tc>
          <w:tcPr>
            <w:tcW w:w="4383" w:type="dxa"/>
            <w:tcBorders>
              <w:top w:val="dashSmallGap" w:sz="4" w:space="0" w:color="auto"/>
              <w:bottom w:val="single" w:sz="4" w:space="0" w:color="auto"/>
              <w:right w:val="nil"/>
            </w:tcBorders>
            <w:shd w:val="clear" w:color="auto" w:fill="auto"/>
            <w:tcMar>
              <w:top w:w="57" w:type="dxa"/>
              <w:left w:w="142" w:type="dxa"/>
              <w:bottom w:w="57" w:type="dxa"/>
              <w:right w:w="142" w:type="dxa"/>
            </w:tcMar>
          </w:tcPr>
          <w:p w14:paraId="7FE2FCD6" w14:textId="629EAB03" w:rsidR="007E3550" w:rsidRPr="00AC1D3C" w:rsidRDefault="007E3550" w:rsidP="001A66A0">
            <w:pPr>
              <w:widowControl/>
              <w:autoSpaceDE w:val="0"/>
              <w:autoSpaceDN w:val="0"/>
              <w:adjustRightInd w:val="0"/>
              <w:spacing w:line="200" w:lineRule="exact"/>
              <w:jc w:val="left"/>
              <w:rPr>
                <w:rStyle w:val="ab"/>
              </w:rPr>
            </w:pPr>
            <w:r w:rsidRPr="00104B10">
              <w:rPr>
                <w:rStyle w:val="ab"/>
                <w:rFonts w:hint="eastAsia"/>
              </w:rPr>
              <w:t>これまでの実験の結果を振り返り</w:t>
            </w:r>
            <w:r>
              <w:rPr>
                <w:rStyle w:val="ab"/>
                <w:rFonts w:hint="eastAsia"/>
              </w:rPr>
              <w:t>、</w:t>
            </w:r>
            <w:r w:rsidRPr="00104B10">
              <w:rPr>
                <w:rStyle w:val="ab"/>
                <w:rFonts w:hint="eastAsia"/>
              </w:rPr>
              <w:t>水のすがたの変化と温度との関係や氷になったときの体積変化を捉えることができるように</w:t>
            </w:r>
            <w:r>
              <w:rPr>
                <w:rStyle w:val="ab"/>
                <w:rFonts w:hint="eastAsia"/>
              </w:rPr>
              <w:t>、</w:t>
            </w:r>
            <w:r w:rsidRPr="00104B10">
              <w:rPr>
                <w:rStyle w:val="ab"/>
                <w:rFonts w:hint="eastAsia"/>
              </w:rPr>
              <w:t>助言・援助する。</w:t>
            </w:r>
          </w:p>
        </w:tc>
        <w:tc>
          <w:tcPr>
            <w:tcW w:w="120" w:type="dxa"/>
            <w:tcBorders>
              <w:top w:val="nil"/>
              <w:left w:val="nil"/>
              <w:bottom w:val="single" w:sz="4" w:space="0" w:color="auto"/>
            </w:tcBorders>
            <w:shd w:val="clear" w:color="auto" w:fill="auto"/>
          </w:tcPr>
          <w:p w14:paraId="420AA4EA" w14:textId="77777777" w:rsidR="007E3550" w:rsidRDefault="007E3550" w:rsidP="001A66A0"/>
        </w:tc>
      </w:tr>
    </w:tbl>
    <w:p w14:paraId="27E8B1B7" w14:textId="77777777" w:rsidR="001A66A0" w:rsidRDefault="001A66A0" w:rsidP="001A66A0">
      <w:pPr>
        <w:topLinePunct/>
        <w:snapToGrid w:val="0"/>
        <w:spacing w:line="200" w:lineRule="exact"/>
        <w:rPr>
          <w:rFonts w:asciiTheme="majorEastAsia" w:eastAsiaTheme="majorEastAsia" w:hAnsiTheme="majorEastAsia"/>
          <w:sz w:val="16"/>
        </w:rPr>
      </w:pPr>
    </w:p>
    <w:p w14:paraId="7F9A4DC2" w14:textId="717980C9" w:rsidR="00E3515E" w:rsidRDefault="008D5561" w:rsidP="00E3515E">
      <w:pPr>
        <w:snapToGrid w:val="0"/>
        <w:spacing w:line="200" w:lineRule="exact"/>
        <w:rPr>
          <w:rFonts w:asciiTheme="majorEastAsia" w:eastAsiaTheme="majorEastAsia" w:hAnsiTheme="majorEastAsia"/>
          <w:sz w:val="16"/>
        </w:rPr>
      </w:pP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p>
    <w:p w14:paraId="5DA5FCEB" w14:textId="4E16D1B3" w:rsidR="008D5561" w:rsidRDefault="008D5561" w:rsidP="008D5561">
      <w:pPr>
        <w:spacing w:line="200" w:lineRule="exact"/>
        <w:ind w:firstLineChars="2400" w:firstLine="3840"/>
        <w:rPr>
          <w:rFonts w:asciiTheme="majorEastAsia" w:eastAsiaTheme="majorEastAsia" w:hAnsiTheme="majorEastAsia"/>
          <w:sz w:val="16"/>
        </w:rPr>
      </w:pPr>
    </w:p>
    <w:p w14:paraId="62D30B6D" w14:textId="33E3A420" w:rsidR="000C1C04" w:rsidRDefault="000C1C04">
      <w:pPr>
        <w:widowControl/>
        <w:jc w:val="left"/>
        <w:rPr>
          <w:rFonts w:asciiTheme="majorEastAsia" w:eastAsiaTheme="majorEastAsia" w:hAnsiTheme="majorEastAsia"/>
        </w:rPr>
      </w:pPr>
      <w:r>
        <w:rPr>
          <w:rFonts w:asciiTheme="majorEastAsia" w:eastAsiaTheme="majorEastAsia" w:hAnsiTheme="majorEastAsia"/>
        </w:rPr>
        <w:br w:type="page"/>
      </w:r>
    </w:p>
    <w:p w14:paraId="082E2593" w14:textId="77777777" w:rsidR="00DD1106" w:rsidRDefault="00DD1106" w:rsidP="00DD1106">
      <w:r>
        <w:rPr>
          <w:noProof/>
        </w:rPr>
        <w:lastRenderedPageBreak/>
        <mc:AlternateContent>
          <mc:Choice Requires="wpg">
            <w:drawing>
              <wp:anchor distT="0" distB="0" distL="114300" distR="114300" simplePos="0" relativeHeight="251706368" behindDoc="0" locked="0" layoutInCell="1" allowOverlap="1" wp14:anchorId="5953EEA6" wp14:editId="3B6D5576">
                <wp:simplePos x="0" y="0"/>
                <wp:positionH relativeFrom="column">
                  <wp:align>left</wp:align>
                </wp:positionH>
                <wp:positionV relativeFrom="line">
                  <wp:posOffset>-53975</wp:posOffset>
                </wp:positionV>
                <wp:extent cx="12029400" cy="403200"/>
                <wp:effectExtent l="0" t="0" r="0" b="0"/>
                <wp:wrapNone/>
                <wp:docPr id="493" name="グループ化 493"/>
                <wp:cNvGraphicFramePr/>
                <a:graphic xmlns:a="http://schemas.openxmlformats.org/drawingml/2006/main">
                  <a:graphicData uri="http://schemas.microsoft.com/office/word/2010/wordprocessingGroup">
                    <wpg:wgp>
                      <wpg:cNvGrpSpPr/>
                      <wpg:grpSpPr>
                        <a:xfrm>
                          <a:off x="0" y="0"/>
                          <a:ext cx="12029400" cy="403200"/>
                          <a:chOff x="0" y="0"/>
                          <a:chExt cx="12026002" cy="411928"/>
                        </a:xfrm>
                      </wpg:grpSpPr>
                      <wpg:grpSp>
                        <wpg:cNvPr id="494" name="グループ化 494"/>
                        <wpg:cNvGrpSpPr/>
                        <wpg:grpSpPr>
                          <a:xfrm>
                            <a:off x="0" y="8626"/>
                            <a:ext cx="12023090" cy="403302"/>
                            <a:chOff x="0" y="0"/>
                            <a:chExt cx="12023090" cy="403302"/>
                          </a:xfrm>
                        </wpg:grpSpPr>
                        <wpg:grpSp>
                          <wpg:cNvPr id="495" name="グループ化 495"/>
                          <wpg:cNvGrpSpPr/>
                          <wpg:grpSpPr>
                            <a:xfrm>
                              <a:off x="0" y="43892"/>
                              <a:ext cx="12023090" cy="359410"/>
                              <a:chOff x="0" y="0"/>
                              <a:chExt cx="12023090" cy="359410"/>
                            </a:xfrm>
                          </wpg:grpSpPr>
                          <wps:wsp>
                            <wps:cNvPr id="496" name="角丸四角形 496"/>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7" name="角丸四角形 497"/>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98" name="テキスト ボックス 498"/>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D8B7E4" w14:textId="49ACFE31" w:rsidR="00477D54" w:rsidRPr="005D197C" w:rsidRDefault="00477D54" w:rsidP="00DD1106">
                                <w:pPr>
                                  <w:jc w:val="center"/>
                                  <w:rPr>
                                    <w:rFonts w:asciiTheme="majorEastAsia" w:eastAsiaTheme="majorEastAsia" w:hAnsiTheme="majorEastAsia"/>
                                    <w:b/>
                                    <w:sz w:val="32"/>
                                  </w:rPr>
                                </w:pPr>
                                <w:r>
                                  <w:rPr>
                                    <w:rFonts w:asciiTheme="majorEastAsia" w:eastAsiaTheme="majorEastAsia" w:hAnsiTheme="majorEastAsia" w:hint="eastAsia"/>
                                    <w:b/>
                                    <w:sz w:val="32"/>
                                  </w:rPr>
                                  <w:t>1</w:t>
                                </w:r>
                                <w:r>
                                  <w:rPr>
                                    <w:rFonts w:asciiTheme="majorEastAsia" w:eastAsiaTheme="majorEastAsia" w:hAnsiTheme="majorEastAsia"/>
                                    <w:b/>
                                    <w:sz w:val="32"/>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499" name="テキスト ボックス 499"/>
                        <wps:cNvSpPr txBox="1"/>
                        <wps:spPr>
                          <a:xfrm>
                            <a:off x="327788" y="0"/>
                            <a:ext cx="536785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7F6D7B" w14:textId="68AA8C5B" w:rsidR="00477D54" w:rsidRPr="005D197C" w:rsidRDefault="00477D54" w:rsidP="00DD1106">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生き物の１年をふり返って</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３</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上</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～中旬</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 xml:space="preserve"> 4</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4</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500" name="テキスト ボックス 500"/>
                        <wps:cNvSpPr txBox="1"/>
                        <wps:spPr>
                          <a:xfrm>
                            <a:off x="7323827" y="51758"/>
                            <a:ext cx="4702175" cy="360000"/>
                          </a:xfrm>
                          <a:prstGeom prst="rect">
                            <a:avLst/>
                          </a:prstGeom>
                          <a:noFill/>
                          <a:ln w="6350">
                            <a:noFill/>
                          </a:ln>
                          <a:effectLst/>
                        </wps:spPr>
                        <wps:txbx>
                          <w:txbxContent>
                            <w:p w14:paraId="25DC8F95" w14:textId="5880FE35" w:rsidR="00477D54" w:rsidRPr="004E77CB" w:rsidRDefault="00477D54" w:rsidP="00DD1106">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B(2)</w:t>
                              </w:r>
                              <w:r>
                                <w:rPr>
                                  <w:rFonts w:asciiTheme="majorEastAsia" w:eastAsiaTheme="majorEastAsia" w:hAnsiTheme="majorEastAsia" w:hint="eastAsia"/>
                                  <w:b/>
                                  <w:color w:val="FFFFFF" w:themeColor="background1"/>
                                  <w:sz w:val="20"/>
                                  <w:szCs w:val="20"/>
                                </w:rPr>
                                <w:t>ア(ア)(イ)、イ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953EEA6" id="グループ化 493" o:spid="_x0000_s1435" style="position:absolute;left:0;text-align:left;margin-left:0;margin-top:-4.25pt;width:947.2pt;height:31.75pt;z-index:251706368;mso-position-horizontal:left;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">
                <v:group id="グループ化 494" o:spid="_x0000_s1436"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6pc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vC/g7E46A3P4CAAD//wMAUEsBAi0AFAAGAAgAAAAhANvh9svuAAAAhQEAABMAAAAAAAAA&#10;AAAAAAAAAAAAAFtDb250ZW50X1R5cGVzXS54bWxQSwECLQAUAAYACAAAACEAWvQsW78AAAAVAQAA&#10;CwAAAAAAAAAAAAAAAAAfAQAAX3JlbHMvLnJlbHNQSwECLQAUAAYACAAAACEAsZuqXMYAAADcAAAA&#10;DwAAAAAAAAAAAAAAAAAHAgAAZHJzL2Rvd25yZXYueG1sUEsFBgAAAAADAAMAtwAAAPoCAAAAAA==&#10;">
                  <v:group id="グループ化 495" o:spid="_x0000_s1437"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">
                    <v:roundrect id="角丸四角形 496" o:spid="_x0000_s1438"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" fillcolor="#5a5a5a [2109]" stroked="f" strokeweight="2pt"/>
                    <v:roundrect id="角丸四角形 497" o:spid="_x0000_s1439"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" fillcolor="#eeece1 [3214]" strokecolor="black [3213]" strokeweight="2pt"/>
                  </v:group>
                  <v:shape id="テキスト ボックス 498" o:spid="_x0000_s1440"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" filled="f" stroked="f" strokeweight=".5pt">
                    <v:textbox inset="0,0,0,0">
                      <w:txbxContent>
                        <w:p w14:paraId="62D8B7E4" w14:textId="49ACFE31" w:rsidR="00477D54" w:rsidRPr="005D197C" w:rsidRDefault="00477D54" w:rsidP="00DD1106">
                          <w:pPr>
                            <w:jc w:val="center"/>
                            <w:rPr>
                              <w:rFonts w:asciiTheme="majorEastAsia" w:eastAsiaTheme="majorEastAsia" w:hAnsiTheme="majorEastAsia"/>
                              <w:b/>
                              <w:sz w:val="32"/>
                            </w:rPr>
                          </w:pPr>
                          <w:r>
                            <w:rPr>
                              <w:rFonts w:asciiTheme="majorEastAsia" w:eastAsiaTheme="majorEastAsia" w:hAnsiTheme="majorEastAsia" w:hint="eastAsia"/>
                              <w:b/>
                              <w:sz w:val="32"/>
                            </w:rPr>
                            <w:t>1</w:t>
                          </w:r>
                          <w:r>
                            <w:rPr>
                              <w:rFonts w:asciiTheme="majorEastAsia" w:eastAsiaTheme="majorEastAsia" w:hAnsiTheme="majorEastAsia"/>
                              <w:b/>
                              <w:sz w:val="32"/>
                            </w:rPr>
                            <w:t>2</w:t>
                          </w:r>
                        </w:p>
                      </w:txbxContent>
                    </v:textbox>
                  </v:shape>
                </v:group>
                <v:shape id="テキスト ボックス 499" o:spid="_x0000_s1441" type="#_x0000_t202" style="position:absolute;left:3277;width:5367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" filled="f" stroked="f" strokeweight=".5pt">
                  <v:textbox inset="2mm,0,0,0">
                    <w:txbxContent>
                      <w:p w14:paraId="1D7F6D7B" w14:textId="68AA8C5B" w:rsidR="00477D54" w:rsidRPr="005D197C" w:rsidRDefault="00477D54" w:rsidP="00DD1106">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生き物の１年をふり返って</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３</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上</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～中旬</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 xml:space="preserve"> 4</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4</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500" o:spid="_x0000_s1442"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" filled="f" stroked="f" strokeweight=".5pt">
                  <v:textbox inset="0,0,3mm,0">
                    <w:txbxContent>
                      <w:p w14:paraId="25DC8F95" w14:textId="5880FE35" w:rsidR="00477D54" w:rsidRPr="004E77CB" w:rsidRDefault="00477D54" w:rsidP="00DD1106">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B(2)ア(ア)(イ)、イ</w:t>
                        </w:r>
                      </w:p>
                    </w:txbxContent>
                  </v:textbox>
                </v:shape>
                <w10:wrap anchory="line"/>
              </v:group>
            </w:pict>
          </mc:Fallback>
        </mc:AlternateContent>
      </w:r>
    </w:p>
    <w:p w14:paraId="6D642475" w14:textId="77777777" w:rsidR="00DD1106" w:rsidRDefault="00DD1106" w:rsidP="00DD1106"/>
    <w:tbl>
      <w:tblPr>
        <w:tblStyle w:val="ae"/>
        <w:tblW w:w="18853" w:type="dxa"/>
        <w:tblInd w:w="-5" w:type="dxa"/>
        <w:tblCellMar>
          <w:top w:w="57" w:type="dxa"/>
          <w:bottom w:w="57" w:type="dxa"/>
        </w:tblCellMar>
        <w:tblLook w:val="04A0" w:firstRow="1" w:lastRow="0" w:firstColumn="1" w:lastColumn="0" w:noHBand="0" w:noVBand="1"/>
      </w:tblPr>
      <w:tblGrid>
        <w:gridCol w:w="3968"/>
        <w:gridCol w:w="454"/>
        <w:gridCol w:w="4479"/>
        <w:gridCol w:w="652"/>
        <w:gridCol w:w="340"/>
        <w:gridCol w:w="4025"/>
        <w:gridCol w:w="1106"/>
        <w:gridCol w:w="3829"/>
      </w:tblGrid>
      <w:tr w:rsidR="00DD1106" w14:paraId="2B5CBACB" w14:textId="77777777" w:rsidTr="00C96749">
        <w:trPr>
          <w:trHeight w:hRule="exact" w:val="340"/>
        </w:trPr>
        <w:tc>
          <w:tcPr>
            <w:tcW w:w="3968" w:type="dxa"/>
            <w:shd w:val="clear" w:color="auto" w:fill="808080" w:themeFill="background1" w:themeFillShade="80"/>
            <w:vAlign w:val="center"/>
          </w:tcPr>
          <w:p w14:paraId="35D79537" w14:textId="77777777" w:rsidR="00DD1106" w:rsidRPr="00BB399C" w:rsidRDefault="00DD1106" w:rsidP="00247F4B">
            <w:pPr>
              <w:spacing w:line="240" w:lineRule="exact"/>
              <w:jc w:val="center"/>
              <w:rPr>
                <w:rFonts w:asciiTheme="majorEastAsia" w:eastAsiaTheme="majorEastAsia" w:hAnsiTheme="majorEastAsia"/>
                <w:b/>
                <w:sz w:val="20"/>
              </w:rPr>
            </w:pPr>
            <w:r w:rsidRPr="00BB399C">
              <w:rPr>
                <w:rFonts w:asciiTheme="majorEastAsia" w:eastAsiaTheme="majorEastAsia" w:hAnsiTheme="majorEastAsia" w:hint="eastAsia"/>
                <w:b/>
                <w:color w:val="FFFFFF" w:themeColor="background1"/>
                <w:sz w:val="20"/>
              </w:rPr>
              <w:t>単元の目標</w:t>
            </w:r>
          </w:p>
        </w:tc>
        <w:tc>
          <w:tcPr>
            <w:tcW w:w="14885" w:type="dxa"/>
            <w:gridSpan w:val="7"/>
            <w:shd w:val="clear" w:color="auto" w:fill="808080" w:themeFill="background1" w:themeFillShade="80"/>
            <w:vAlign w:val="center"/>
          </w:tcPr>
          <w:p w14:paraId="2A842A6F" w14:textId="77777777" w:rsidR="00DD1106" w:rsidRPr="00BB399C" w:rsidRDefault="00DD1106" w:rsidP="00247F4B">
            <w:pPr>
              <w:spacing w:line="200" w:lineRule="exact"/>
              <w:jc w:val="center"/>
              <w:rPr>
                <w:sz w:val="20"/>
              </w:rPr>
            </w:pPr>
            <w:r w:rsidRPr="00BB399C">
              <w:rPr>
                <w:rFonts w:asciiTheme="majorEastAsia" w:eastAsiaTheme="majorEastAsia" w:hAnsiTheme="majorEastAsia" w:hint="eastAsia"/>
                <w:b/>
                <w:color w:val="FFFFFF" w:themeColor="background1"/>
                <w:sz w:val="20"/>
              </w:rPr>
              <w:t>単元の観点別評価</w:t>
            </w:r>
            <w:r>
              <w:rPr>
                <w:rFonts w:asciiTheme="majorEastAsia" w:eastAsiaTheme="majorEastAsia" w:hAnsiTheme="majorEastAsia" w:hint="eastAsia"/>
                <w:b/>
                <w:color w:val="FFFFFF" w:themeColor="background1"/>
                <w:sz w:val="20"/>
              </w:rPr>
              <w:t>規</w:t>
            </w:r>
            <w:r w:rsidRPr="00BB399C">
              <w:rPr>
                <w:rFonts w:asciiTheme="majorEastAsia" w:eastAsiaTheme="majorEastAsia" w:hAnsiTheme="majorEastAsia" w:hint="eastAsia"/>
                <w:b/>
                <w:color w:val="FFFFFF" w:themeColor="background1"/>
                <w:sz w:val="20"/>
              </w:rPr>
              <w:t>準</w:t>
            </w:r>
          </w:p>
        </w:tc>
      </w:tr>
      <w:tr w:rsidR="00DD1106" w14:paraId="7651DA72" w14:textId="77777777" w:rsidTr="00C96749">
        <w:trPr>
          <w:trHeight w:val="2041"/>
        </w:trPr>
        <w:tc>
          <w:tcPr>
            <w:tcW w:w="3968" w:type="dxa"/>
          </w:tcPr>
          <w:p w14:paraId="1F76C8C0" w14:textId="36289BE9" w:rsidR="00DD1106" w:rsidRPr="00290BFA" w:rsidRDefault="00473E33" w:rsidP="00247F4B">
            <w:pPr>
              <w:widowControl/>
              <w:autoSpaceDE w:val="0"/>
              <w:autoSpaceDN w:val="0"/>
              <w:adjustRightInd w:val="0"/>
              <w:spacing w:line="200" w:lineRule="exact"/>
              <w:jc w:val="left"/>
              <w:rPr>
                <w:rStyle w:val="ab"/>
                <w:sz w:val="15"/>
                <w:szCs w:val="15"/>
              </w:rPr>
            </w:pPr>
            <w:r w:rsidRPr="00473E33">
              <w:rPr>
                <w:rStyle w:val="ab"/>
                <w:rFonts w:hint="eastAsia"/>
                <w:sz w:val="15"/>
                <w:szCs w:val="15"/>
              </w:rPr>
              <w:t>動物を探したり植物を育てたりしながら</w:t>
            </w:r>
            <w:r w:rsidR="00B14E62">
              <w:rPr>
                <w:rStyle w:val="ab"/>
                <w:rFonts w:hint="eastAsia"/>
                <w:sz w:val="15"/>
                <w:szCs w:val="15"/>
              </w:rPr>
              <w:t>、</w:t>
            </w:r>
            <w:r w:rsidRPr="00473E33">
              <w:rPr>
                <w:rStyle w:val="ab"/>
                <w:rFonts w:hint="eastAsia"/>
                <w:sz w:val="15"/>
                <w:szCs w:val="15"/>
              </w:rPr>
              <w:t>動物の活動や植物の成長の様子と季節の変化に着目して</w:t>
            </w:r>
            <w:r w:rsidR="00B14E62">
              <w:rPr>
                <w:rStyle w:val="ab"/>
                <w:rFonts w:hint="eastAsia"/>
                <w:sz w:val="15"/>
                <w:szCs w:val="15"/>
              </w:rPr>
              <w:t>、</w:t>
            </w:r>
            <w:r w:rsidRPr="00473E33">
              <w:rPr>
                <w:rStyle w:val="ab"/>
                <w:rFonts w:hint="eastAsia"/>
                <w:sz w:val="15"/>
                <w:szCs w:val="15"/>
              </w:rPr>
              <w:t>それらを関係付けて</w:t>
            </w:r>
            <w:r w:rsidR="00B14E62">
              <w:rPr>
                <w:rStyle w:val="ab"/>
                <w:rFonts w:hint="eastAsia"/>
                <w:sz w:val="15"/>
                <w:szCs w:val="15"/>
              </w:rPr>
              <w:t>、</w:t>
            </w:r>
            <w:r w:rsidRPr="00473E33">
              <w:rPr>
                <w:rStyle w:val="ab"/>
                <w:rFonts w:hint="eastAsia"/>
                <w:sz w:val="15"/>
                <w:szCs w:val="15"/>
              </w:rPr>
              <w:t>身近な動物の活動や植物の成長と環境との関わりを調べることを通して</w:t>
            </w:r>
            <w:r w:rsidR="00B14E62">
              <w:rPr>
                <w:rStyle w:val="ab"/>
                <w:rFonts w:hint="eastAsia"/>
                <w:sz w:val="15"/>
                <w:szCs w:val="15"/>
              </w:rPr>
              <w:t>、</w:t>
            </w:r>
            <w:r w:rsidRPr="00473E33">
              <w:rPr>
                <w:rStyle w:val="ab"/>
                <w:rFonts w:hint="eastAsia"/>
                <w:sz w:val="15"/>
                <w:szCs w:val="15"/>
              </w:rPr>
              <w:t>それらについての理解を図り</w:t>
            </w:r>
            <w:r w:rsidR="00B14E62">
              <w:rPr>
                <w:rStyle w:val="ab"/>
                <w:rFonts w:hint="eastAsia"/>
                <w:sz w:val="15"/>
                <w:szCs w:val="15"/>
              </w:rPr>
              <w:t>、</w:t>
            </w:r>
            <w:r w:rsidRPr="00473E33">
              <w:rPr>
                <w:rStyle w:val="ab"/>
                <w:rFonts w:hint="eastAsia"/>
                <w:sz w:val="15"/>
                <w:szCs w:val="15"/>
              </w:rPr>
              <w:t>観察などに関する技能を身に付けるとともに</w:t>
            </w:r>
            <w:r w:rsidR="00B14E62">
              <w:rPr>
                <w:rStyle w:val="ab"/>
                <w:rFonts w:hint="eastAsia"/>
                <w:sz w:val="15"/>
                <w:szCs w:val="15"/>
              </w:rPr>
              <w:t>、</w:t>
            </w:r>
            <w:r w:rsidRPr="00473E33">
              <w:rPr>
                <w:rStyle w:val="ab"/>
                <w:rFonts w:hint="eastAsia"/>
                <w:sz w:val="15"/>
                <w:szCs w:val="15"/>
              </w:rPr>
              <w:t>主に既習の内容や生活経験を基に</w:t>
            </w:r>
            <w:r w:rsidR="00B14E62">
              <w:rPr>
                <w:rStyle w:val="ab"/>
                <w:rFonts w:hint="eastAsia"/>
                <w:sz w:val="15"/>
                <w:szCs w:val="15"/>
              </w:rPr>
              <w:t>、</w:t>
            </w:r>
            <w:r w:rsidRPr="00473E33">
              <w:rPr>
                <w:rStyle w:val="ab"/>
                <w:rFonts w:hint="eastAsia"/>
                <w:sz w:val="15"/>
                <w:szCs w:val="15"/>
              </w:rPr>
              <w:t>根拠のある予想や仮説を発想する力や生き物を愛護する態度</w:t>
            </w:r>
            <w:r w:rsidR="00B14E62">
              <w:rPr>
                <w:rStyle w:val="ab"/>
                <w:rFonts w:hint="eastAsia"/>
                <w:sz w:val="15"/>
                <w:szCs w:val="15"/>
              </w:rPr>
              <w:t>、</w:t>
            </w:r>
            <w:r w:rsidRPr="00473E33">
              <w:rPr>
                <w:rStyle w:val="ab"/>
                <w:rFonts w:hint="eastAsia"/>
                <w:sz w:val="15"/>
                <w:szCs w:val="15"/>
              </w:rPr>
              <w:t>主体的に問題解決しようとする態度を育成する。</w:t>
            </w:r>
          </w:p>
        </w:tc>
        <w:tc>
          <w:tcPr>
            <w:tcW w:w="454" w:type="dxa"/>
            <w:tcBorders>
              <w:right w:val="nil"/>
            </w:tcBorders>
            <w:vAlign w:val="center"/>
          </w:tcPr>
          <w:p w14:paraId="2B0040C6" w14:textId="77777777" w:rsidR="00DD1106" w:rsidRPr="00A63C9C" w:rsidRDefault="00DD1106" w:rsidP="00247F4B">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658240" behindDoc="0" locked="0" layoutInCell="1" allowOverlap="1" wp14:anchorId="3E15A092" wp14:editId="6C74674E">
                      <wp:simplePos x="0" y="0"/>
                      <wp:positionH relativeFrom="column">
                        <wp:posOffset>0</wp:posOffset>
                      </wp:positionH>
                      <wp:positionV relativeFrom="paragraph">
                        <wp:posOffset>0</wp:posOffset>
                      </wp:positionV>
                      <wp:extent cx="216000" cy="1079640"/>
                      <wp:effectExtent l="0" t="0" r="0" b="6350"/>
                      <wp:wrapNone/>
                      <wp:docPr id="501" name="テキスト ボックス 501"/>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D42DDE" w14:textId="77777777" w:rsidR="00477D54" w:rsidRPr="00B448D5" w:rsidRDefault="00477D54" w:rsidP="00DD1106">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5A092" id="テキスト ボックス 501" o:spid="_x0000_s1443" type="#_x0000_t202" style="position:absolute;left:0;text-align:left;margin-left:0;margin-top:0;width:17pt;height: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" fillcolor="#7f7f7f [1612]" stroked="f" strokeweight=".5pt">
                      <v:textbox style="layout-flow:vertical-ideographic" inset="0,0,0,0">
                        <w:txbxContent>
                          <w:p w14:paraId="6ED42DDE" w14:textId="77777777" w:rsidR="00477D54" w:rsidRPr="00B448D5" w:rsidRDefault="00477D54" w:rsidP="00DD1106">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479" w:type="dxa"/>
            <w:tcBorders>
              <w:left w:val="nil"/>
              <w:right w:val="nil"/>
            </w:tcBorders>
          </w:tcPr>
          <w:p w14:paraId="632D8555" w14:textId="4BB5D478" w:rsidR="00473E33" w:rsidRPr="00473E33" w:rsidRDefault="00473E33" w:rsidP="00473E33">
            <w:pPr>
              <w:widowControl/>
              <w:autoSpaceDE w:val="0"/>
              <w:autoSpaceDN w:val="0"/>
              <w:adjustRightInd w:val="0"/>
              <w:spacing w:line="200" w:lineRule="exact"/>
              <w:ind w:left="140" w:hangingChars="100" w:hanging="140"/>
              <w:jc w:val="left"/>
              <w:rPr>
                <w:rStyle w:val="ab"/>
                <w:rFonts w:ascii="Corbel" w:hAnsi="Corbel" w:cs="Corbel"/>
              </w:rPr>
            </w:pPr>
            <w:r w:rsidRPr="00473E33">
              <w:rPr>
                <w:rStyle w:val="ab"/>
                <w:rFonts w:ascii="Corbel" w:hAnsi="Corbel" w:cs="Corbel" w:hint="eastAsia"/>
              </w:rPr>
              <w:t>①動物の活動は</w:t>
            </w:r>
            <w:r w:rsidR="00B14E62">
              <w:rPr>
                <w:rStyle w:val="ab"/>
                <w:rFonts w:ascii="Corbel" w:hAnsi="Corbel" w:cs="Corbel" w:hint="eastAsia"/>
              </w:rPr>
              <w:t>、</w:t>
            </w:r>
            <w:r w:rsidRPr="00473E33">
              <w:rPr>
                <w:rStyle w:val="ab"/>
                <w:rFonts w:ascii="Corbel" w:hAnsi="Corbel" w:cs="Corbel" w:hint="eastAsia"/>
              </w:rPr>
              <w:t>あたたかい季節</w:t>
            </w:r>
            <w:r w:rsidR="00B14E62">
              <w:rPr>
                <w:rStyle w:val="ab"/>
                <w:rFonts w:ascii="Corbel" w:hAnsi="Corbel" w:cs="Corbel" w:hint="eastAsia"/>
              </w:rPr>
              <w:t>、</w:t>
            </w:r>
            <w:r w:rsidRPr="00473E33">
              <w:rPr>
                <w:rStyle w:val="ab"/>
                <w:rFonts w:ascii="Corbel" w:hAnsi="Corbel" w:cs="Corbel" w:hint="eastAsia"/>
              </w:rPr>
              <w:t>寒い季節などによって違いがあることを理解している。</w:t>
            </w:r>
          </w:p>
          <w:p w14:paraId="6460F4AE" w14:textId="7D8FF1F4" w:rsidR="00473E33" w:rsidRPr="00473E33" w:rsidRDefault="00473E33" w:rsidP="00473E33">
            <w:pPr>
              <w:widowControl/>
              <w:autoSpaceDE w:val="0"/>
              <w:autoSpaceDN w:val="0"/>
              <w:adjustRightInd w:val="0"/>
              <w:spacing w:line="200" w:lineRule="exact"/>
              <w:ind w:left="140" w:hangingChars="100" w:hanging="140"/>
              <w:jc w:val="left"/>
              <w:rPr>
                <w:rStyle w:val="ab"/>
                <w:rFonts w:ascii="Corbel" w:hAnsi="Corbel" w:cs="Corbel"/>
              </w:rPr>
            </w:pPr>
            <w:r w:rsidRPr="00473E33">
              <w:rPr>
                <w:rStyle w:val="ab"/>
                <w:rFonts w:ascii="Corbel" w:hAnsi="Corbel" w:cs="Corbel" w:hint="eastAsia"/>
              </w:rPr>
              <w:t>②植物の成長は</w:t>
            </w:r>
            <w:r w:rsidR="00B14E62">
              <w:rPr>
                <w:rStyle w:val="ab"/>
                <w:rFonts w:ascii="Corbel" w:hAnsi="Corbel" w:cs="Corbel" w:hint="eastAsia"/>
              </w:rPr>
              <w:t>、</w:t>
            </w:r>
            <w:r w:rsidRPr="00473E33">
              <w:rPr>
                <w:rStyle w:val="ab"/>
                <w:rFonts w:ascii="Corbel" w:hAnsi="Corbel" w:cs="Corbel" w:hint="eastAsia"/>
              </w:rPr>
              <w:t>あたたかい季節</w:t>
            </w:r>
            <w:r w:rsidR="00B14E62">
              <w:rPr>
                <w:rStyle w:val="ab"/>
                <w:rFonts w:ascii="Corbel" w:hAnsi="Corbel" w:cs="Corbel" w:hint="eastAsia"/>
              </w:rPr>
              <w:t>、</w:t>
            </w:r>
            <w:r w:rsidRPr="00473E33">
              <w:rPr>
                <w:rStyle w:val="ab"/>
                <w:rFonts w:ascii="Corbel" w:hAnsi="Corbel" w:cs="Corbel" w:hint="eastAsia"/>
              </w:rPr>
              <w:t>寒い季節などによって違いがあることを理解している。</w:t>
            </w:r>
          </w:p>
          <w:p w14:paraId="4E711719" w14:textId="7C19D668" w:rsidR="00DD1106" w:rsidRPr="00290BFA" w:rsidRDefault="00473E33" w:rsidP="00473E33">
            <w:pPr>
              <w:widowControl/>
              <w:autoSpaceDE w:val="0"/>
              <w:autoSpaceDN w:val="0"/>
              <w:adjustRightInd w:val="0"/>
              <w:spacing w:line="200" w:lineRule="exact"/>
              <w:ind w:left="140" w:hangingChars="100" w:hanging="140"/>
              <w:jc w:val="left"/>
              <w:rPr>
                <w:rStyle w:val="ab"/>
              </w:rPr>
            </w:pPr>
            <w:r w:rsidRPr="00473E33">
              <w:rPr>
                <w:rStyle w:val="ab"/>
                <w:rFonts w:ascii="Corbel" w:hAnsi="Corbel" w:cs="Corbel" w:hint="eastAsia"/>
              </w:rPr>
              <w:t>③身近な動物や植物</w:t>
            </w:r>
            <w:r w:rsidR="009D169F" w:rsidRPr="009D169F">
              <w:rPr>
                <w:rStyle w:val="ab"/>
                <w:rFonts w:ascii="Corbel" w:hAnsi="Corbel" w:cs="Corbel" w:hint="eastAsia"/>
              </w:rPr>
              <w:t>の成長の変化</w:t>
            </w:r>
            <w:r w:rsidRPr="00473E33">
              <w:rPr>
                <w:rStyle w:val="ab"/>
                <w:rFonts w:ascii="Corbel" w:hAnsi="Corbel" w:cs="Corbel" w:hint="eastAsia"/>
              </w:rPr>
              <w:t>について</w:t>
            </w:r>
            <w:r w:rsidR="00B14E62">
              <w:rPr>
                <w:rStyle w:val="ab"/>
                <w:rFonts w:ascii="Corbel" w:hAnsi="Corbel" w:cs="Corbel" w:hint="eastAsia"/>
              </w:rPr>
              <w:t>、</w:t>
            </w:r>
            <w:r w:rsidRPr="00473E33">
              <w:rPr>
                <w:rStyle w:val="ab"/>
                <w:rFonts w:ascii="Corbel" w:hAnsi="Corbel" w:cs="Corbel" w:hint="eastAsia"/>
              </w:rPr>
              <w:t>器具や機器などを正しく扱いながら調べ</w:t>
            </w:r>
            <w:r w:rsidR="00B14E62">
              <w:rPr>
                <w:rStyle w:val="ab"/>
                <w:rFonts w:ascii="Corbel" w:hAnsi="Corbel" w:cs="Corbel" w:hint="eastAsia"/>
              </w:rPr>
              <w:t>、</w:t>
            </w:r>
            <w:r w:rsidRPr="00473E33">
              <w:rPr>
                <w:rStyle w:val="ab"/>
                <w:rFonts w:ascii="Corbel" w:hAnsi="Corbel" w:cs="Corbel" w:hint="eastAsia"/>
              </w:rPr>
              <w:t>それらの過程や得られた結果を分かりやすく記録している。</w:t>
            </w:r>
          </w:p>
        </w:tc>
        <w:tc>
          <w:tcPr>
            <w:tcW w:w="652" w:type="dxa"/>
            <w:tcBorders>
              <w:left w:val="nil"/>
              <w:right w:val="nil"/>
            </w:tcBorders>
            <w:vAlign w:val="center"/>
          </w:tcPr>
          <w:p w14:paraId="638FF378" w14:textId="77777777" w:rsidR="00DD1106" w:rsidRPr="00290BFA" w:rsidRDefault="00DD1106" w:rsidP="00247F4B">
            <w:pPr>
              <w:snapToGrid w:val="0"/>
              <w:spacing w:line="200" w:lineRule="exact"/>
              <w:ind w:left="140" w:hangingChars="100" w:hanging="140"/>
              <w:jc w:val="center"/>
              <w:rPr>
                <w:rStyle w:val="ab"/>
              </w:rPr>
            </w:pPr>
          </w:p>
          <w:p w14:paraId="247C372F" w14:textId="77777777" w:rsidR="00DD1106" w:rsidRPr="00290BFA" w:rsidRDefault="00DD1106" w:rsidP="00247F4B">
            <w:pPr>
              <w:spacing w:line="200" w:lineRule="exact"/>
              <w:ind w:left="140" w:hangingChars="100" w:hanging="140"/>
              <w:rPr>
                <w:rStyle w:val="ab"/>
              </w:rPr>
            </w:pPr>
          </w:p>
          <w:p w14:paraId="4C5DD1D4" w14:textId="77777777" w:rsidR="00DD1106" w:rsidRPr="00290BFA" w:rsidRDefault="00DD1106" w:rsidP="00247F4B">
            <w:pPr>
              <w:spacing w:line="200" w:lineRule="exact"/>
              <w:ind w:left="140" w:hangingChars="100" w:hanging="140"/>
              <w:rPr>
                <w:rStyle w:val="ab"/>
              </w:rPr>
            </w:pPr>
          </w:p>
          <w:p w14:paraId="46477DFE" w14:textId="77777777" w:rsidR="00DD1106" w:rsidRPr="00290BFA" w:rsidRDefault="00DD1106" w:rsidP="00247F4B">
            <w:pPr>
              <w:spacing w:line="200" w:lineRule="exact"/>
              <w:ind w:left="140" w:hangingChars="100" w:hanging="140"/>
              <w:rPr>
                <w:rStyle w:val="ab"/>
              </w:rPr>
            </w:pPr>
          </w:p>
          <w:p w14:paraId="3FB95A28" w14:textId="77777777" w:rsidR="00DD1106" w:rsidRPr="00290BFA" w:rsidRDefault="00DD1106" w:rsidP="00247F4B">
            <w:pPr>
              <w:spacing w:line="200" w:lineRule="exact"/>
              <w:ind w:left="140" w:hangingChars="100" w:hanging="140"/>
              <w:rPr>
                <w:rStyle w:val="ab"/>
              </w:rPr>
            </w:pPr>
          </w:p>
        </w:tc>
        <w:tc>
          <w:tcPr>
            <w:tcW w:w="340" w:type="dxa"/>
            <w:tcBorders>
              <w:left w:val="nil"/>
              <w:right w:val="nil"/>
            </w:tcBorders>
            <w:vAlign w:val="center"/>
          </w:tcPr>
          <w:p w14:paraId="44C4850D" w14:textId="77777777" w:rsidR="00DD1106" w:rsidRPr="00290BFA" w:rsidRDefault="00DD1106" w:rsidP="00247F4B">
            <w:pPr>
              <w:snapToGrid w:val="0"/>
              <w:spacing w:line="200" w:lineRule="exact"/>
              <w:ind w:left="140" w:hangingChars="100" w:hanging="140"/>
              <w:jc w:val="center"/>
              <w:rPr>
                <w:rStyle w:val="ab"/>
              </w:rPr>
            </w:pPr>
            <w:r w:rsidRPr="00290BFA">
              <w:rPr>
                <w:rStyle w:val="ab"/>
                <w:noProof/>
              </w:rPr>
              <mc:AlternateContent>
                <mc:Choice Requires="wps">
                  <w:drawing>
                    <wp:anchor distT="0" distB="0" distL="114300" distR="114300" simplePos="0" relativeHeight="251662336" behindDoc="0" locked="0" layoutInCell="1" allowOverlap="1" wp14:anchorId="320777FE" wp14:editId="48AC1A90">
                      <wp:simplePos x="0" y="0"/>
                      <wp:positionH relativeFrom="column">
                        <wp:posOffset>-71755</wp:posOffset>
                      </wp:positionH>
                      <wp:positionV relativeFrom="paragraph">
                        <wp:posOffset>0</wp:posOffset>
                      </wp:positionV>
                      <wp:extent cx="216000" cy="1079640"/>
                      <wp:effectExtent l="0" t="0" r="0" b="6350"/>
                      <wp:wrapNone/>
                      <wp:docPr id="502" name="テキスト ボックス 502"/>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160CC422" w14:textId="77777777" w:rsidR="00477D54" w:rsidRPr="00A43D60" w:rsidRDefault="00477D54" w:rsidP="00DD1106">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0777FE" id="テキスト ボックス 502" o:spid="_x0000_s1444" type="#_x0000_t202" style="position:absolute;left:0;text-align:left;margin-left:-5.65pt;margin-top:0;width:17pt;height: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" fillcolor="#7f7f7f [1612]" stroked="f" strokeweight=".5pt">
                      <v:textbox style="layout-flow:vertical-ideographic" inset="0,0,0,0">
                        <w:txbxContent>
                          <w:p w14:paraId="160CC422" w14:textId="77777777" w:rsidR="00477D54" w:rsidRPr="00A43D60" w:rsidRDefault="00477D54" w:rsidP="00DD1106">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025" w:type="dxa"/>
            <w:tcBorders>
              <w:left w:val="nil"/>
              <w:right w:val="nil"/>
            </w:tcBorders>
          </w:tcPr>
          <w:p w14:paraId="54A12B7B" w14:textId="4F261A3D" w:rsidR="00473E33" w:rsidRPr="00473E33" w:rsidRDefault="00473E33" w:rsidP="00473E33">
            <w:pPr>
              <w:widowControl/>
              <w:autoSpaceDE w:val="0"/>
              <w:autoSpaceDN w:val="0"/>
              <w:adjustRightInd w:val="0"/>
              <w:spacing w:line="200" w:lineRule="exact"/>
              <w:ind w:left="140" w:hangingChars="100" w:hanging="140"/>
              <w:jc w:val="left"/>
              <w:rPr>
                <w:rStyle w:val="ab"/>
                <w:rFonts w:ascii="Corbel" w:hAnsi="Corbel" w:cs="Corbel"/>
              </w:rPr>
            </w:pPr>
            <w:r w:rsidRPr="00473E33">
              <w:rPr>
                <w:rStyle w:val="ab"/>
                <w:rFonts w:ascii="Corbel" w:hAnsi="Corbel" w:cs="Corbel" w:hint="eastAsia"/>
              </w:rPr>
              <w:t>①身近な動物</w:t>
            </w:r>
            <w:r w:rsidR="009D169F">
              <w:rPr>
                <w:rStyle w:val="ab"/>
                <w:rFonts w:ascii="Corbel" w:hAnsi="Corbel" w:cs="Corbel" w:hint="eastAsia"/>
              </w:rPr>
              <w:t>の活動</w:t>
            </w:r>
            <w:r w:rsidRPr="00473E33">
              <w:rPr>
                <w:rStyle w:val="ab"/>
                <w:rFonts w:ascii="Corbel" w:hAnsi="Corbel" w:cs="Corbel" w:hint="eastAsia"/>
              </w:rPr>
              <w:t>や植物</w:t>
            </w:r>
            <w:r w:rsidR="009D169F" w:rsidRPr="009D169F">
              <w:rPr>
                <w:rStyle w:val="ab"/>
                <w:rFonts w:ascii="Corbel" w:hAnsi="Corbel" w:cs="Corbel" w:hint="eastAsia"/>
              </w:rPr>
              <w:t>の成長の変化</w:t>
            </w:r>
            <w:r w:rsidRPr="00473E33">
              <w:rPr>
                <w:rStyle w:val="ab"/>
                <w:rFonts w:ascii="Corbel" w:hAnsi="Corbel" w:cs="Corbel" w:hint="eastAsia"/>
              </w:rPr>
              <w:t>について</w:t>
            </w:r>
            <w:r w:rsidR="00B14E62">
              <w:rPr>
                <w:rStyle w:val="ab"/>
                <w:rFonts w:ascii="Corbel" w:hAnsi="Corbel" w:cs="Corbel" w:hint="eastAsia"/>
              </w:rPr>
              <w:t>、</w:t>
            </w:r>
            <w:r w:rsidRPr="00473E33">
              <w:rPr>
                <w:rStyle w:val="ab"/>
                <w:rFonts w:ascii="Corbel" w:hAnsi="Corbel" w:cs="Corbel" w:hint="eastAsia"/>
              </w:rPr>
              <w:t>既習の内容や生活経験を基に</w:t>
            </w:r>
            <w:r w:rsidR="00B14E62">
              <w:rPr>
                <w:rStyle w:val="ab"/>
                <w:rFonts w:ascii="Corbel" w:hAnsi="Corbel" w:cs="Corbel" w:hint="eastAsia"/>
              </w:rPr>
              <w:t>、</w:t>
            </w:r>
            <w:r w:rsidRPr="00473E33">
              <w:rPr>
                <w:rStyle w:val="ab"/>
                <w:rFonts w:ascii="Corbel" w:hAnsi="Corbel" w:cs="Corbel" w:hint="eastAsia"/>
              </w:rPr>
              <w:t>根拠のある予想や仮説を発想し</w:t>
            </w:r>
            <w:r w:rsidR="00B14E62">
              <w:rPr>
                <w:rStyle w:val="ab"/>
                <w:rFonts w:ascii="Corbel" w:hAnsi="Corbel" w:cs="Corbel" w:hint="eastAsia"/>
              </w:rPr>
              <w:t>、</w:t>
            </w:r>
            <w:r w:rsidRPr="00473E33">
              <w:rPr>
                <w:rStyle w:val="ab"/>
                <w:rFonts w:ascii="Corbel" w:hAnsi="Corbel" w:cs="Corbel" w:hint="eastAsia"/>
              </w:rPr>
              <w:t>表現するなどして問題解決している。</w:t>
            </w:r>
          </w:p>
          <w:p w14:paraId="70A6F639" w14:textId="65109CAF" w:rsidR="00DD1106" w:rsidRPr="00290BFA" w:rsidRDefault="00473E33" w:rsidP="00473E33">
            <w:pPr>
              <w:widowControl/>
              <w:autoSpaceDE w:val="0"/>
              <w:autoSpaceDN w:val="0"/>
              <w:adjustRightInd w:val="0"/>
              <w:spacing w:line="200" w:lineRule="exact"/>
              <w:ind w:left="140" w:hangingChars="100" w:hanging="140"/>
              <w:jc w:val="left"/>
              <w:rPr>
                <w:rStyle w:val="ab"/>
              </w:rPr>
            </w:pPr>
            <w:r w:rsidRPr="00473E33">
              <w:rPr>
                <w:rStyle w:val="ab"/>
                <w:rFonts w:ascii="Corbel" w:hAnsi="Corbel" w:cs="Corbel" w:hint="eastAsia"/>
              </w:rPr>
              <w:t>②身近な動物</w:t>
            </w:r>
            <w:r w:rsidR="009D169F">
              <w:rPr>
                <w:rStyle w:val="ab"/>
                <w:rFonts w:ascii="Corbel" w:hAnsi="Corbel" w:cs="Corbel" w:hint="eastAsia"/>
              </w:rPr>
              <w:t>の活動</w:t>
            </w:r>
            <w:r w:rsidRPr="00473E33">
              <w:rPr>
                <w:rStyle w:val="ab"/>
                <w:rFonts w:ascii="Corbel" w:hAnsi="Corbel" w:cs="Corbel" w:hint="eastAsia"/>
              </w:rPr>
              <w:t>や植物</w:t>
            </w:r>
            <w:r w:rsidR="009D169F" w:rsidRPr="009D169F">
              <w:rPr>
                <w:rStyle w:val="ab"/>
                <w:rFonts w:ascii="Corbel" w:hAnsi="Corbel" w:cs="Corbel" w:hint="eastAsia"/>
              </w:rPr>
              <w:t>の成長の変化</w:t>
            </w:r>
            <w:r w:rsidRPr="00473E33">
              <w:rPr>
                <w:rStyle w:val="ab"/>
                <w:rFonts w:ascii="Corbel" w:hAnsi="Corbel" w:cs="Corbel" w:hint="eastAsia"/>
              </w:rPr>
              <w:t>について</w:t>
            </w:r>
            <w:r w:rsidR="00B14E62">
              <w:rPr>
                <w:rStyle w:val="ab"/>
                <w:rFonts w:ascii="Corbel" w:hAnsi="Corbel" w:cs="Corbel" w:hint="eastAsia"/>
              </w:rPr>
              <w:t>、</w:t>
            </w:r>
            <w:r w:rsidRPr="00473E33">
              <w:rPr>
                <w:rStyle w:val="ab"/>
                <w:rFonts w:ascii="Corbel" w:hAnsi="Corbel" w:cs="Corbel" w:hint="eastAsia"/>
              </w:rPr>
              <w:t>観察などを行い</w:t>
            </w:r>
            <w:r w:rsidR="00B14E62">
              <w:rPr>
                <w:rStyle w:val="ab"/>
                <w:rFonts w:ascii="Corbel" w:hAnsi="Corbel" w:cs="Corbel" w:hint="eastAsia"/>
              </w:rPr>
              <w:t>、</w:t>
            </w:r>
            <w:r w:rsidRPr="00473E33">
              <w:rPr>
                <w:rStyle w:val="ab"/>
                <w:rFonts w:ascii="Corbel" w:hAnsi="Corbel" w:cs="Corbel" w:hint="eastAsia"/>
              </w:rPr>
              <w:t>得られた結果を基に考察し</w:t>
            </w:r>
            <w:r w:rsidR="00B14E62">
              <w:rPr>
                <w:rStyle w:val="ab"/>
                <w:rFonts w:ascii="Corbel" w:hAnsi="Corbel" w:cs="Corbel" w:hint="eastAsia"/>
              </w:rPr>
              <w:t>、</w:t>
            </w:r>
            <w:r w:rsidRPr="00473E33">
              <w:rPr>
                <w:rStyle w:val="ab"/>
                <w:rFonts w:ascii="Corbel" w:hAnsi="Corbel" w:cs="Corbel" w:hint="eastAsia"/>
              </w:rPr>
              <w:t>表現するなどして問題解決している。</w:t>
            </w:r>
          </w:p>
        </w:tc>
        <w:tc>
          <w:tcPr>
            <w:tcW w:w="1106" w:type="dxa"/>
            <w:tcBorders>
              <w:left w:val="nil"/>
              <w:right w:val="nil"/>
            </w:tcBorders>
            <w:vAlign w:val="center"/>
          </w:tcPr>
          <w:p w14:paraId="5040E90F" w14:textId="77777777" w:rsidR="00DD1106" w:rsidRPr="00290BFA" w:rsidRDefault="00DD1106" w:rsidP="00247F4B">
            <w:pPr>
              <w:snapToGrid w:val="0"/>
              <w:spacing w:line="200" w:lineRule="exact"/>
              <w:ind w:left="140" w:hangingChars="100" w:hanging="140"/>
              <w:jc w:val="center"/>
              <w:rPr>
                <w:rStyle w:val="ab"/>
              </w:rPr>
            </w:pPr>
            <w:r w:rsidRPr="00290BFA">
              <w:rPr>
                <w:rStyle w:val="ab"/>
                <w:noProof/>
              </w:rPr>
              <mc:AlternateContent>
                <mc:Choice Requires="wps">
                  <w:drawing>
                    <wp:anchor distT="0" distB="0" distL="114300" distR="114300" simplePos="0" relativeHeight="251666432" behindDoc="0" locked="0" layoutInCell="1" allowOverlap="1" wp14:anchorId="1D740D30" wp14:editId="0D83F0A4">
                      <wp:simplePos x="0" y="0"/>
                      <wp:positionH relativeFrom="column">
                        <wp:posOffset>414020</wp:posOffset>
                      </wp:positionH>
                      <wp:positionV relativeFrom="paragraph">
                        <wp:posOffset>0</wp:posOffset>
                      </wp:positionV>
                      <wp:extent cx="216000" cy="1079640"/>
                      <wp:effectExtent l="0" t="0" r="0" b="6350"/>
                      <wp:wrapNone/>
                      <wp:docPr id="503" name="テキスト ボックス 503"/>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11536D97" w14:textId="77777777" w:rsidR="00477D54" w:rsidRPr="00A43D60" w:rsidRDefault="00477D54" w:rsidP="00DD1106">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40D30" id="テキスト ボックス 503" o:spid="_x0000_s1445" type="#_x0000_t202" style="position:absolute;left:0;text-align:left;margin-left:32.6pt;margin-top:0;width:17pt;height: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" fillcolor="#7f7f7f [1612]" stroked="f" strokeweight=".5pt">
                      <v:textbox style="layout-flow:vertical-ideographic" inset="0,0,0,0">
                        <w:txbxContent>
                          <w:p w14:paraId="11536D97" w14:textId="77777777" w:rsidR="00477D54" w:rsidRPr="00A43D60" w:rsidRDefault="00477D54" w:rsidP="00DD1106">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3829" w:type="dxa"/>
            <w:tcBorders>
              <w:left w:val="nil"/>
            </w:tcBorders>
          </w:tcPr>
          <w:p w14:paraId="4690B92E" w14:textId="2E898D6A" w:rsidR="00473E33" w:rsidRPr="00473E33" w:rsidRDefault="00473E33" w:rsidP="00473E33">
            <w:pPr>
              <w:widowControl/>
              <w:autoSpaceDE w:val="0"/>
              <w:autoSpaceDN w:val="0"/>
              <w:adjustRightInd w:val="0"/>
              <w:spacing w:line="200" w:lineRule="exact"/>
              <w:ind w:left="140" w:hangingChars="100" w:hanging="140"/>
              <w:jc w:val="left"/>
              <w:rPr>
                <w:rStyle w:val="ab"/>
                <w:rFonts w:ascii="Corbel" w:hAnsi="Corbel" w:cs="Corbel"/>
              </w:rPr>
            </w:pPr>
            <w:r w:rsidRPr="00473E33">
              <w:rPr>
                <w:rStyle w:val="ab"/>
                <w:rFonts w:ascii="Corbel" w:hAnsi="Corbel" w:cs="Corbel" w:hint="eastAsia"/>
              </w:rPr>
              <w:t>①</w:t>
            </w:r>
            <w:r w:rsidR="009D169F" w:rsidRPr="00473E33">
              <w:rPr>
                <w:rStyle w:val="ab"/>
                <w:rFonts w:ascii="Corbel" w:hAnsi="Corbel" w:cs="Corbel" w:hint="eastAsia"/>
              </w:rPr>
              <w:t>身近な動物</w:t>
            </w:r>
            <w:r w:rsidR="009D169F">
              <w:rPr>
                <w:rStyle w:val="ab"/>
                <w:rFonts w:ascii="Corbel" w:hAnsi="Corbel" w:cs="Corbel" w:hint="eastAsia"/>
              </w:rPr>
              <w:t>の活動</w:t>
            </w:r>
            <w:r w:rsidR="009D169F" w:rsidRPr="00473E33">
              <w:rPr>
                <w:rStyle w:val="ab"/>
                <w:rFonts w:ascii="Corbel" w:hAnsi="Corbel" w:cs="Corbel" w:hint="eastAsia"/>
              </w:rPr>
              <w:t>や植物</w:t>
            </w:r>
            <w:r w:rsidR="009D169F" w:rsidRPr="009D169F">
              <w:rPr>
                <w:rStyle w:val="ab"/>
                <w:rFonts w:ascii="Corbel" w:hAnsi="Corbel" w:cs="Corbel" w:hint="eastAsia"/>
              </w:rPr>
              <w:t>の成長の変化</w:t>
            </w:r>
            <w:r w:rsidRPr="00473E33">
              <w:rPr>
                <w:rStyle w:val="ab"/>
                <w:rFonts w:ascii="Corbel" w:hAnsi="Corbel" w:cs="Corbel" w:hint="eastAsia"/>
              </w:rPr>
              <w:t>についての事物・現象に進んで関わり</w:t>
            </w:r>
            <w:r w:rsidR="00B14E62">
              <w:rPr>
                <w:rStyle w:val="ab"/>
                <w:rFonts w:ascii="Corbel" w:hAnsi="Corbel" w:cs="Corbel" w:hint="eastAsia"/>
              </w:rPr>
              <w:t>、</w:t>
            </w:r>
            <w:r w:rsidRPr="00473E33">
              <w:rPr>
                <w:rStyle w:val="ab"/>
                <w:rFonts w:ascii="Corbel" w:hAnsi="Corbel" w:cs="Corbel" w:hint="eastAsia"/>
              </w:rPr>
              <w:t>他者と関わりながら問題解決しようとしている。</w:t>
            </w:r>
          </w:p>
          <w:p w14:paraId="74262477" w14:textId="018874A6" w:rsidR="00DD1106" w:rsidRPr="00290BFA" w:rsidRDefault="00473E33" w:rsidP="00473E33">
            <w:pPr>
              <w:widowControl/>
              <w:autoSpaceDE w:val="0"/>
              <w:autoSpaceDN w:val="0"/>
              <w:adjustRightInd w:val="0"/>
              <w:spacing w:line="200" w:lineRule="exact"/>
              <w:ind w:left="140" w:hangingChars="100" w:hanging="140"/>
              <w:jc w:val="left"/>
              <w:rPr>
                <w:rStyle w:val="ab"/>
              </w:rPr>
            </w:pPr>
            <w:r w:rsidRPr="00473E33">
              <w:rPr>
                <w:rStyle w:val="ab"/>
                <w:rFonts w:ascii="Corbel" w:hAnsi="Corbel" w:cs="Corbel" w:hint="eastAsia"/>
              </w:rPr>
              <w:t>②</w:t>
            </w:r>
            <w:r w:rsidR="009D169F" w:rsidRPr="00473E33">
              <w:rPr>
                <w:rStyle w:val="ab"/>
                <w:rFonts w:ascii="Corbel" w:hAnsi="Corbel" w:cs="Corbel" w:hint="eastAsia"/>
              </w:rPr>
              <w:t>身近な動物</w:t>
            </w:r>
            <w:r w:rsidR="009D169F">
              <w:rPr>
                <w:rStyle w:val="ab"/>
                <w:rFonts w:ascii="Corbel" w:hAnsi="Corbel" w:cs="Corbel" w:hint="eastAsia"/>
              </w:rPr>
              <w:t>の活動</w:t>
            </w:r>
            <w:r w:rsidR="009D169F" w:rsidRPr="00473E33">
              <w:rPr>
                <w:rStyle w:val="ab"/>
                <w:rFonts w:ascii="Corbel" w:hAnsi="Corbel" w:cs="Corbel" w:hint="eastAsia"/>
              </w:rPr>
              <w:t>や植物</w:t>
            </w:r>
            <w:r w:rsidR="009D169F" w:rsidRPr="009D169F">
              <w:rPr>
                <w:rStyle w:val="ab"/>
                <w:rFonts w:ascii="Corbel" w:hAnsi="Corbel" w:cs="Corbel" w:hint="eastAsia"/>
              </w:rPr>
              <w:t>の成長の変化</w:t>
            </w:r>
            <w:r w:rsidRPr="00473E33">
              <w:rPr>
                <w:rStyle w:val="ab"/>
                <w:rFonts w:ascii="Corbel" w:hAnsi="Corbel" w:cs="Corbel" w:hint="eastAsia"/>
              </w:rPr>
              <w:t>について学んだことを学習や生活に生かそうとしている。</w:t>
            </w:r>
          </w:p>
        </w:tc>
      </w:tr>
    </w:tbl>
    <w:p w14:paraId="3D3632F0" w14:textId="77777777" w:rsidR="00DD1106" w:rsidRDefault="00DD1106" w:rsidP="00DD1106">
      <w:pPr>
        <w:snapToGrid w:val="0"/>
        <w:spacing w:line="100" w:lineRule="exact"/>
      </w:pPr>
    </w:p>
    <w:p w14:paraId="41929719" w14:textId="77777777" w:rsidR="00C83A08" w:rsidRDefault="00C83A08" w:rsidP="00C83A08">
      <w:pPr>
        <w:widowControl/>
        <w:autoSpaceDE w:val="0"/>
        <w:autoSpaceDN w:val="0"/>
        <w:adjustRightInd w:val="0"/>
        <w:spacing w:line="200" w:lineRule="exact"/>
        <w:jc w:val="left"/>
        <w:rPr>
          <w:rStyle w:val="ab"/>
        </w:rPr>
      </w:pPr>
      <w:r w:rsidRPr="00B5468F">
        <w:rPr>
          <w:rStyle w:val="ab"/>
          <w:rFonts w:ascii="Geneva" w:hAnsi="Geneva" w:cs="Geneva" w:hint="eastAsia"/>
          <w:spacing w:val="-40"/>
        </w:rPr>
        <w:t>※</w:t>
      </w:r>
      <w:r w:rsidRPr="00B5468F">
        <w:rPr>
          <w:rStyle w:val="ab"/>
        </w:rPr>
        <w:t>「単元の目標」に示した資質・能力は</w:t>
      </w:r>
      <w:r>
        <w:rPr>
          <w:rStyle w:val="ab"/>
        </w:rPr>
        <w:t>、</w:t>
      </w:r>
      <w:r w:rsidRPr="00B5468F">
        <w:rPr>
          <w:rStyle w:val="ab"/>
        </w:rPr>
        <w:t>「あたたかさと生き物</w:t>
      </w:r>
      <w:r>
        <w:rPr>
          <w:rStyle w:val="ab"/>
          <w:rFonts w:hint="eastAsia"/>
        </w:rPr>
        <w:t>－</w:t>
      </w:r>
      <w:r w:rsidRPr="00B5468F">
        <w:rPr>
          <w:rStyle w:val="ab"/>
        </w:rPr>
        <w:t>1</w:t>
      </w:r>
      <w:r w:rsidRPr="00B5468F">
        <w:rPr>
          <w:rStyle w:val="ab"/>
        </w:rPr>
        <w:t>～</w:t>
      </w:r>
      <w:r w:rsidRPr="00B5468F">
        <w:rPr>
          <w:rStyle w:val="ab"/>
        </w:rPr>
        <w:t>5</w:t>
      </w:r>
      <w:r w:rsidRPr="00B5468F">
        <w:rPr>
          <w:rStyle w:val="ab"/>
        </w:rPr>
        <w:t>」を通して育成する。そのため</w:t>
      </w:r>
      <w:r>
        <w:rPr>
          <w:rStyle w:val="ab"/>
        </w:rPr>
        <w:t>、</w:t>
      </w:r>
      <w:r w:rsidRPr="00B5468F">
        <w:rPr>
          <w:rStyle w:val="ab"/>
        </w:rPr>
        <w:t>各観点の学習評価も</w:t>
      </w:r>
      <w:r>
        <w:rPr>
          <w:rStyle w:val="ab"/>
        </w:rPr>
        <w:t>、</w:t>
      </w:r>
    </w:p>
    <w:p w14:paraId="194D23FB" w14:textId="6BA88769" w:rsidR="00DD1106" w:rsidRPr="00C83A08" w:rsidRDefault="00C83A08" w:rsidP="00C83A08">
      <w:pPr>
        <w:widowControl/>
        <w:autoSpaceDE w:val="0"/>
        <w:autoSpaceDN w:val="0"/>
        <w:adjustRightInd w:val="0"/>
        <w:spacing w:line="200" w:lineRule="exact"/>
        <w:ind w:firstLineChars="50" w:firstLine="70"/>
        <w:jc w:val="left"/>
        <w:rPr>
          <w:rStyle w:val="ab"/>
        </w:rPr>
      </w:pPr>
      <w:r w:rsidRPr="00B5468F">
        <w:rPr>
          <w:rStyle w:val="ab"/>
        </w:rPr>
        <w:t>「あたたかさと生き物</w:t>
      </w:r>
      <w:r>
        <w:rPr>
          <w:rStyle w:val="ab"/>
          <w:rFonts w:hint="eastAsia"/>
        </w:rPr>
        <w:t>－</w:t>
      </w:r>
      <w:r w:rsidRPr="00B5468F">
        <w:rPr>
          <w:rStyle w:val="ab"/>
        </w:rPr>
        <w:t>1</w:t>
      </w:r>
      <w:r w:rsidRPr="00B5468F">
        <w:rPr>
          <w:rStyle w:val="ab"/>
        </w:rPr>
        <w:t>～</w:t>
      </w:r>
      <w:r w:rsidRPr="00B5468F">
        <w:rPr>
          <w:rStyle w:val="ab"/>
        </w:rPr>
        <w:t>5</w:t>
      </w:r>
      <w:r w:rsidRPr="00B5468F">
        <w:rPr>
          <w:rStyle w:val="ab"/>
        </w:rPr>
        <w:t>」を通して適切な場面で行い</w:t>
      </w:r>
      <w:r>
        <w:rPr>
          <w:rStyle w:val="ab"/>
        </w:rPr>
        <w:t>、</w:t>
      </w:r>
      <w:r>
        <w:rPr>
          <w:rStyle w:val="ab"/>
          <w:rFonts w:hint="eastAsia"/>
        </w:rPr>
        <w:t>児童</w:t>
      </w:r>
      <w:r w:rsidRPr="00B5468F">
        <w:rPr>
          <w:rStyle w:val="ab"/>
        </w:rPr>
        <w:t>の学習状況を見取るようにする</w:t>
      </w:r>
      <w:r w:rsidRPr="00B5468F">
        <w:rPr>
          <w:rStyle w:val="ab"/>
          <w:rFonts w:hint="eastAsia"/>
        </w:rPr>
        <w:t>。</w:t>
      </w:r>
    </w:p>
    <w:p w14:paraId="3F6A039D" w14:textId="77777777" w:rsidR="00DD1106" w:rsidRDefault="00DD1106" w:rsidP="00DD1106">
      <w:pPr>
        <w:snapToGrid w:val="0"/>
        <w:spacing w:line="100" w:lineRule="exact"/>
      </w:pPr>
    </w:p>
    <w:tbl>
      <w:tblPr>
        <w:tblStyle w:val="ae"/>
        <w:tblW w:w="18928"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652"/>
        <w:gridCol w:w="652"/>
        <w:gridCol w:w="4344"/>
        <w:gridCol w:w="4383"/>
        <w:gridCol w:w="120"/>
      </w:tblGrid>
      <w:tr w:rsidR="00DD1106" w14:paraId="639332B2" w14:textId="77777777" w:rsidTr="00247F4B">
        <w:trPr>
          <w:trHeight w:val="340"/>
        </w:trPr>
        <w:tc>
          <w:tcPr>
            <w:tcW w:w="3589" w:type="dxa"/>
            <w:gridSpan w:val="2"/>
            <w:tcBorders>
              <w:bottom w:val="single" w:sz="4" w:space="0" w:color="auto"/>
            </w:tcBorders>
            <w:shd w:val="clear" w:color="auto" w:fill="808080" w:themeFill="background1" w:themeFillShade="80"/>
            <w:vAlign w:val="center"/>
          </w:tcPr>
          <w:p w14:paraId="6119770C" w14:textId="77777777" w:rsidR="00DD1106" w:rsidRPr="009B573F" w:rsidRDefault="00DD1106" w:rsidP="00247F4B">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14:paraId="28F8FF79" w14:textId="77777777" w:rsidR="00DD1106" w:rsidRPr="00F21F0E" w:rsidRDefault="00DD1106" w:rsidP="00247F4B">
            <w:pPr>
              <w:snapToGrid w:val="0"/>
              <w:jc w:val="center"/>
              <w:rPr>
                <w:rFonts w:asciiTheme="majorEastAsia" w:eastAsiaTheme="majorEastAsia" w:hAnsiTheme="majorEastAsia"/>
                <w:spacing w:val="-40"/>
                <w:sz w:val="12"/>
              </w:rPr>
            </w:pPr>
            <w:r w:rsidRPr="0023396A">
              <w:rPr>
                <w:rFonts w:asciiTheme="majorEastAsia" w:eastAsiaTheme="majorEastAsia" w:hAnsiTheme="majorEastAsia"/>
                <w:color w:val="FFFFFF" w:themeColor="background1"/>
                <w:spacing w:val="12"/>
                <w:kern w:val="0"/>
                <w:sz w:val="12"/>
              </w:rPr>
              <w:t>時</w:t>
            </w:r>
            <w:r w:rsidRPr="0023396A">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736D7EF3" w14:textId="77777777" w:rsidR="00DD1106" w:rsidRPr="00F21F0E" w:rsidRDefault="00DD1106" w:rsidP="00247F4B">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4AAC20BF" w14:textId="77777777" w:rsidR="00DD1106" w:rsidRPr="00F21F0E" w:rsidRDefault="00DD1106" w:rsidP="00247F4B">
            <w:pPr>
              <w:snapToGrid w:val="0"/>
              <w:jc w:val="center"/>
              <w:rPr>
                <w:rFonts w:asciiTheme="majorEastAsia" w:eastAsiaTheme="majorEastAsia" w:hAnsiTheme="majorEastAsia"/>
                <w:color w:val="FFFFFF" w:themeColor="background1"/>
                <w:sz w:val="12"/>
              </w:rPr>
            </w:pPr>
            <w:r w:rsidRPr="0015698D">
              <w:rPr>
                <w:rFonts w:asciiTheme="majorEastAsia" w:eastAsiaTheme="majorEastAsia" w:hAnsiTheme="majorEastAsia" w:hint="eastAsia"/>
                <w:color w:val="FFFFFF" w:themeColor="background1"/>
                <w:w w:val="43"/>
                <w:kern w:val="0"/>
                <w:sz w:val="12"/>
                <w:fitText w:val="158" w:id="-2125760254"/>
              </w:rPr>
              <w:t>ペー</w:t>
            </w:r>
            <w:r w:rsidRPr="0015698D">
              <w:rPr>
                <w:rFonts w:asciiTheme="majorEastAsia" w:eastAsiaTheme="majorEastAsia" w:hAnsiTheme="majorEastAsia" w:hint="eastAsia"/>
                <w:color w:val="FFFFFF" w:themeColor="background1"/>
                <w:spacing w:val="3"/>
                <w:w w:val="43"/>
                <w:kern w:val="0"/>
                <w:sz w:val="12"/>
                <w:fitText w:val="158" w:id="-2125760254"/>
              </w:rPr>
              <w:t>ジ</w:t>
            </w:r>
          </w:p>
        </w:tc>
        <w:tc>
          <w:tcPr>
            <w:tcW w:w="283" w:type="dxa"/>
            <w:tcBorders>
              <w:bottom w:val="single" w:sz="4" w:space="0" w:color="auto"/>
            </w:tcBorders>
            <w:shd w:val="clear" w:color="auto" w:fill="808080" w:themeFill="background1" w:themeFillShade="80"/>
            <w:tcFitText/>
            <w:vAlign w:val="center"/>
          </w:tcPr>
          <w:p w14:paraId="48710B97" w14:textId="77777777" w:rsidR="00DD1106" w:rsidRPr="00F21F0E" w:rsidRDefault="00DD1106" w:rsidP="00247F4B">
            <w:pPr>
              <w:snapToGrid w:val="0"/>
              <w:jc w:val="center"/>
              <w:rPr>
                <w:rFonts w:asciiTheme="majorEastAsia" w:eastAsiaTheme="majorEastAsia" w:hAnsiTheme="majorEastAsia"/>
                <w:color w:val="FFFFFF" w:themeColor="background1"/>
                <w:sz w:val="12"/>
              </w:rPr>
            </w:pPr>
            <w:r w:rsidRPr="0023396A">
              <w:rPr>
                <w:rFonts w:asciiTheme="majorEastAsia" w:eastAsiaTheme="majorEastAsia" w:hAnsiTheme="majorEastAsia"/>
                <w:color w:val="FFFFFF" w:themeColor="background1"/>
                <w:spacing w:val="12"/>
                <w:kern w:val="0"/>
                <w:sz w:val="12"/>
              </w:rPr>
              <w:t>重</w:t>
            </w:r>
            <w:r w:rsidRPr="0023396A">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33D66F48" w14:textId="77777777" w:rsidR="00DD1106" w:rsidRPr="00F21F0E" w:rsidRDefault="00DD1106" w:rsidP="00247F4B">
            <w:pPr>
              <w:snapToGrid w:val="0"/>
              <w:jc w:val="center"/>
              <w:rPr>
                <w:rFonts w:asciiTheme="majorEastAsia" w:eastAsiaTheme="majorEastAsia" w:hAnsiTheme="majorEastAsia"/>
                <w:color w:val="FFFFFF" w:themeColor="background1"/>
                <w:sz w:val="12"/>
              </w:rPr>
            </w:pPr>
            <w:r w:rsidRPr="0023396A">
              <w:rPr>
                <w:rFonts w:asciiTheme="majorEastAsia" w:eastAsiaTheme="majorEastAsia" w:hAnsiTheme="majorEastAsia"/>
                <w:color w:val="FFFFFF" w:themeColor="background1"/>
                <w:spacing w:val="12"/>
                <w:kern w:val="0"/>
                <w:sz w:val="12"/>
              </w:rPr>
              <w:t>記</w:t>
            </w:r>
            <w:r w:rsidRPr="0023396A">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nil"/>
            </w:tcBorders>
            <w:shd w:val="clear" w:color="auto" w:fill="808080" w:themeFill="background1" w:themeFillShade="80"/>
            <w:vAlign w:val="center"/>
          </w:tcPr>
          <w:p w14:paraId="4477E550" w14:textId="7B3EA634" w:rsidR="00DD1106" w:rsidRPr="0096102B" w:rsidRDefault="00433B52" w:rsidP="00247F4B">
            <w:pPr>
              <w:jc w:val="center"/>
              <w:rPr>
                <w:rFonts w:asciiTheme="majorEastAsia" w:eastAsiaTheme="majorEastAsia" w:hAnsiTheme="majorEastAsia"/>
                <w:b/>
                <w:color w:val="FFFFFF" w:themeColor="background1"/>
                <w:sz w:val="22"/>
              </w:rPr>
            </w:pPr>
            <w:r>
              <w:rPr>
                <w:rFonts w:asciiTheme="majorEastAsia" w:eastAsiaTheme="majorEastAsia" w:hAnsiTheme="majorEastAsia"/>
                <w:b/>
                <w:color w:val="FFFFFF" w:themeColor="background1"/>
                <w:sz w:val="18"/>
              </w:rPr>
              <w:t>おおむね満足できる児童への評価と方法</w:t>
            </w:r>
          </w:p>
        </w:tc>
        <w:tc>
          <w:tcPr>
            <w:tcW w:w="652" w:type="dxa"/>
            <w:tcBorders>
              <w:left w:val="nil"/>
              <w:bottom w:val="single" w:sz="4" w:space="0" w:color="auto"/>
              <w:right w:val="single" w:sz="4" w:space="0" w:color="auto"/>
            </w:tcBorders>
            <w:shd w:val="clear" w:color="auto" w:fill="808080" w:themeFill="background1" w:themeFillShade="80"/>
            <w:vAlign w:val="center"/>
          </w:tcPr>
          <w:p w14:paraId="46A504D4" w14:textId="77777777" w:rsidR="00DD1106" w:rsidRPr="0096102B" w:rsidRDefault="00DD1106" w:rsidP="00247F4B">
            <w:pPr>
              <w:jc w:val="center"/>
              <w:rPr>
                <w:color w:val="FFFFFF" w:themeColor="background1"/>
                <w:sz w:val="22"/>
              </w:rPr>
            </w:pPr>
          </w:p>
        </w:tc>
        <w:tc>
          <w:tcPr>
            <w:tcW w:w="652" w:type="dxa"/>
            <w:tcBorders>
              <w:left w:val="single" w:sz="4" w:space="0" w:color="auto"/>
              <w:bottom w:val="single" w:sz="4" w:space="0" w:color="auto"/>
              <w:right w:val="nil"/>
            </w:tcBorders>
            <w:shd w:val="clear" w:color="auto" w:fill="808080" w:themeFill="background1" w:themeFillShade="80"/>
            <w:vAlign w:val="center"/>
          </w:tcPr>
          <w:p w14:paraId="43B71FE4" w14:textId="77777777" w:rsidR="00DD1106" w:rsidRPr="0096102B" w:rsidRDefault="00DD1106" w:rsidP="00247F4B">
            <w:pPr>
              <w:jc w:val="center"/>
              <w:rPr>
                <w:color w:val="FFFFFF" w:themeColor="background1"/>
                <w:sz w:val="22"/>
              </w:rPr>
            </w:pPr>
          </w:p>
        </w:tc>
        <w:tc>
          <w:tcPr>
            <w:tcW w:w="4344" w:type="dxa"/>
            <w:tcBorders>
              <w:left w:val="nil"/>
              <w:bottom w:val="single" w:sz="4" w:space="0" w:color="auto"/>
            </w:tcBorders>
            <w:shd w:val="clear" w:color="auto" w:fill="808080" w:themeFill="background1" w:themeFillShade="80"/>
            <w:vAlign w:val="center"/>
          </w:tcPr>
          <w:p w14:paraId="634F56BA" w14:textId="77777777" w:rsidR="00DD1106" w:rsidRPr="0096102B" w:rsidRDefault="00DD1106" w:rsidP="00247F4B">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83" w:type="dxa"/>
            <w:tcBorders>
              <w:bottom w:val="single" w:sz="4" w:space="0" w:color="auto"/>
              <w:right w:val="nil"/>
            </w:tcBorders>
            <w:shd w:val="clear" w:color="auto" w:fill="808080" w:themeFill="background1" w:themeFillShade="80"/>
            <w:vAlign w:val="center"/>
          </w:tcPr>
          <w:p w14:paraId="75BF02CC" w14:textId="77777777" w:rsidR="00DD1106" w:rsidRPr="0096102B" w:rsidRDefault="00DD1106" w:rsidP="00247F4B">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20" w:type="dxa"/>
            <w:tcBorders>
              <w:left w:val="nil"/>
              <w:bottom w:val="single" w:sz="4" w:space="0" w:color="auto"/>
            </w:tcBorders>
            <w:shd w:val="clear" w:color="auto" w:fill="808080" w:themeFill="background1" w:themeFillShade="80"/>
          </w:tcPr>
          <w:p w14:paraId="3BDB3529" w14:textId="77777777" w:rsidR="00DD1106" w:rsidRDefault="00DD1106" w:rsidP="00247F4B">
            <w:pPr>
              <w:snapToGrid w:val="0"/>
              <w:spacing w:line="120" w:lineRule="exact"/>
            </w:pPr>
          </w:p>
        </w:tc>
      </w:tr>
      <w:tr w:rsidR="00DD1106" w14:paraId="13A1506D" w14:textId="77777777" w:rsidTr="00247F4B">
        <w:trPr>
          <w:trHeight w:val="57"/>
        </w:trPr>
        <w:tc>
          <w:tcPr>
            <w:tcW w:w="3589" w:type="dxa"/>
            <w:gridSpan w:val="2"/>
            <w:tcBorders>
              <w:bottom w:val="nil"/>
            </w:tcBorders>
          </w:tcPr>
          <w:p w14:paraId="210CB779" w14:textId="6AEFAA97" w:rsidR="00DD1106" w:rsidRPr="009D4699" w:rsidRDefault="00DD1106" w:rsidP="00247F4B">
            <w:pPr>
              <w:snapToGrid w:val="0"/>
              <w:spacing w:line="120" w:lineRule="exact"/>
              <w:rPr>
                <w:rFonts w:asciiTheme="majorEastAsia" w:eastAsiaTheme="majorEastAsia" w:hAnsiTheme="majorEastAsia"/>
                <w:sz w:val="6"/>
              </w:rPr>
            </w:pPr>
          </w:p>
        </w:tc>
        <w:tc>
          <w:tcPr>
            <w:tcW w:w="283" w:type="dxa"/>
            <w:tcBorders>
              <w:bottom w:val="nil"/>
            </w:tcBorders>
          </w:tcPr>
          <w:p w14:paraId="7FE76A81" w14:textId="77777777" w:rsidR="00DD1106" w:rsidRPr="009D4699" w:rsidRDefault="00DD1106" w:rsidP="00247F4B">
            <w:pPr>
              <w:snapToGrid w:val="0"/>
              <w:spacing w:line="120" w:lineRule="exact"/>
              <w:rPr>
                <w:rFonts w:asciiTheme="majorEastAsia" w:eastAsiaTheme="majorEastAsia" w:hAnsiTheme="majorEastAsia"/>
                <w:sz w:val="6"/>
              </w:rPr>
            </w:pPr>
          </w:p>
        </w:tc>
        <w:tc>
          <w:tcPr>
            <w:tcW w:w="283" w:type="dxa"/>
            <w:tcBorders>
              <w:bottom w:val="nil"/>
            </w:tcBorders>
          </w:tcPr>
          <w:p w14:paraId="6BEDD6FD" w14:textId="77777777" w:rsidR="00DD1106" w:rsidRPr="009D4699" w:rsidRDefault="00DD1106" w:rsidP="00247F4B">
            <w:pPr>
              <w:snapToGrid w:val="0"/>
              <w:spacing w:line="120" w:lineRule="exact"/>
              <w:rPr>
                <w:rFonts w:asciiTheme="majorEastAsia" w:eastAsiaTheme="majorEastAsia" w:hAnsiTheme="majorEastAsia"/>
                <w:sz w:val="6"/>
              </w:rPr>
            </w:pPr>
          </w:p>
        </w:tc>
        <w:tc>
          <w:tcPr>
            <w:tcW w:w="283" w:type="dxa"/>
            <w:tcBorders>
              <w:bottom w:val="nil"/>
            </w:tcBorders>
          </w:tcPr>
          <w:p w14:paraId="1E5D98FB" w14:textId="77777777" w:rsidR="00DD1106" w:rsidRPr="009D4699" w:rsidRDefault="00DD1106" w:rsidP="00247F4B">
            <w:pPr>
              <w:snapToGrid w:val="0"/>
              <w:spacing w:line="120" w:lineRule="exact"/>
              <w:rPr>
                <w:rFonts w:asciiTheme="majorEastAsia" w:eastAsiaTheme="majorEastAsia" w:hAnsiTheme="majorEastAsia"/>
                <w:sz w:val="6"/>
              </w:rPr>
            </w:pPr>
          </w:p>
        </w:tc>
        <w:tc>
          <w:tcPr>
            <w:tcW w:w="283" w:type="dxa"/>
            <w:tcBorders>
              <w:bottom w:val="nil"/>
            </w:tcBorders>
          </w:tcPr>
          <w:p w14:paraId="07C28C69" w14:textId="77777777" w:rsidR="00DD1106" w:rsidRPr="009D4699" w:rsidRDefault="00DD1106" w:rsidP="00247F4B">
            <w:pPr>
              <w:snapToGrid w:val="0"/>
              <w:spacing w:line="120" w:lineRule="exact"/>
              <w:rPr>
                <w:rFonts w:asciiTheme="majorEastAsia" w:eastAsiaTheme="majorEastAsia" w:hAnsiTheme="majorEastAsia"/>
                <w:sz w:val="6"/>
              </w:rPr>
            </w:pPr>
          </w:p>
        </w:tc>
        <w:tc>
          <w:tcPr>
            <w:tcW w:w="4056" w:type="dxa"/>
            <w:tcBorders>
              <w:bottom w:val="nil"/>
              <w:right w:val="nil"/>
            </w:tcBorders>
          </w:tcPr>
          <w:p w14:paraId="4D914699" w14:textId="77777777" w:rsidR="00DD1106" w:rsidRPr="009D4699" w:rsidRDefault="00DD1106" w:rsidP="00247F4B">
            <w:pPr>
              <w:snapToGrid w:val="0"/>
              <w:spacing w:line="120" w:lineRule="exact"/>
              <w:rPr>
                <w:rFonts w:asciiTheme="majorEastAsia" w:eastAsiaTheme="majorEastAsia" w:hAnsiTheme="majorEastAsia"/>
                <w:sz w:val="6"/>
              </w:rPr>
            </w:pPr>
          </w:p>
        </w:tc>
        <w:tc>
          <w:tcPr>
            <w:tcW w:w="652" w:type="dxa"/>
            <w:tcBorders>
              <w:left w:val="nil"/>
              <w:bottom w:val="nil"/>
            </w:tcBorders>
          </w:tcPr>
          <w:p w14:paraId="594E4D19" w14:textId="77777777" w:rsidR="00DD1106" w:rsidRPr="009D4699" w:rsidRDefault="00DD1106" w:rsidP="00247F4B">
            <w:pPr>
              <w:snapToGrid w:val="0"/>
              <w:spacing w:line="120" w:lineRule="exact"/>
              <w:rPr>
                <w:rFonts w:asciiTheme="majorEastAsia" w:eastAsiaTheme="majorEastAsia" w:hAnsiTheme="majorEastAsia"/>
                <w:sz w:val="6"/>
              </w:rPr>
            </w:pPr>
          </w:p>
        </w:tc>
        <w:tc>
          <w:tcPr>
            <w:tcW w:w="652" w:type="dxa"/>
            <w:tcBorders>
              <w:bottom w:val="nil"/>
              <w:right w:val="nil"/>
            </w:tcBorders>
          </w:tcPr>
          <w:p w14:paraId="2BF0990A" w14:textId="77777777" w:rsidR="00DD1106" w:rsidRPr="009D4699" w:rsidRDefault="00DD1106" w:rsidP="00247F4B">
            <w:pPr>
              <w:snapToGrid w:val="0"/>
              <w:spacing w:line="120" w:lineRule="exact"/>
              <w:rPr>
                <w:rFonts w:asciiTheme="majorEastAsia" w:eastAsiaTheme="majorEastAsia" w:hAnsiTheme="majorEastAsia"/>
                <w:sz w:val="6"/>
              </w:rPr>
            </w:pPr>
          </w:p>
        </w:tc>
        <w:tc>
          <w:tcPr>
            <w:tcW w:w="4344" w:type="dxa"/>
            <w:tcBorders>
              <w:left w:val="nil"/>
              <w:bottom w:val="nil"/>
            </w:tcBorders>
          </w:tcPr>
          <w:p w14:paraId="482BF01F" w14:textId="77777777" w:rsidR="00DD1106" w:rsidRPr="009D4699" w:rsidRDefault="00DD1106" w:rsidP="00247F4B">
            <w:pPr>
              <w:snapToGrid w:val="0"/>
              <w:spacing w:line="120" w:lineRule="exact"/>
              <w:rPr>
                <w:rFonts w:asciiTheme="majorEastAsia" w:eastAsiaTheme="majorEastAsia" w:hAnsiTheme="majorEastAsia"/>
                <w:sz w:val="6"/>
              </w:rPr>
            </w:pPr>
          </w:p>
        </w:tc>
        <w:tc>
          <w:tcPr>
            <w:tcW w:w="4383" w:type="dxa"/>
            <w:tcBorders>
              <w:bottom w:val="nil"/>
              <w:right w:val="nil"/>
            </w:tcBorders>
            <w:shd w:val="clear" w:color="auto" w:fill="auto"/>
          </w:tcPr>
          <w:p w14:paraId="58A7A6C8" w14:textId="77777777" w:rsidR="00DD1106" w:rsidRPr="009D4699" w:rsidRDefault="00DD1106" w:rsidP="00247F4B">
            <w:pPr>
              <w:snapToGrid w:val="0"/>
              <w:spacing w:line="120" w:lineRule="exact"/>
              <w:rPr>
                <w:rFonts w:asciiTheme="majorEastAsia" w:eastAsiaTheme="majorEastAsia" w:hAnsiTheme="majorEastAsia"/>
                <w:sz w:val="6"/>
              </w:rPr>
            </w:pPr>
          </w:p>
        </w:tc>
        <w:tc>
          <w:tcPr>
            <w:tcW w:w="120" w:type="dxa"/>
            <w:tcBorders>
              <w:left w:val="nil"/>
              <w:bottom w:val="nil"/>
            </w:tcBorders>
            <w:shd w:val="clear" w:color="auto" w:fill="auto"/>
          </w:tcPr>
          <w:p w14:paraId="32B63879" w14:textId="77777777" w:rsidR="00DD1106" w:rsidRPr="009D4699" w:rsidRDefault="00DD1106" w:rsidP="00247F4B">
            <w:pPr>
              <w:snapToGrid w:val="0"/>
              <w:spacing w:line="120" w:lineRule="exact"/>
              <w:rPr>
                <w:rFonts w:asciiTheme="majorEastAsia" w:eastAsiaTheme="majorEastAsia" w:hAnsiTheme="majorEastAsia"/>
                <w:sz w:val="6"/>
              </w:rPr>
            </w:pPr>
          </w:p>
        </w:tc>
      </w:tr>
      <w:tr w:rsidR="003E6438" w14:paraId="5B6E25B7" w14:textId="77777777" w:rsidTr="009D169F">
        <w:trPr>
          <w:cantSplit/>
          <w:trHeight w:val="624"/>
        </w:trPr>
        <w:tc>
          <w:tcPr>
            <w:tcW w:w="104" w:type="dxa"/>
            <w:vMerge w:val="restart"/>
            <w:tcBorders>
              <w:bottom w:val="nil"/>
              <w:right w:val="nil"/>
            </w:tcBorders>
          </w:tcPr>
          <w:p w14:paraId="4900CC57" w14:textId="77777777" w:rsidR="003E6438" w:rsidRPr="009D4699" w:rsidRDefault="003E6438" w:rsidP="00247F4B">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14:paraId="79EBDB80" w14:textId="77777777" w:rsidR="003E6438" w:rsidRPr="00B63921" w:rsidRDefault="003E6438" w:rsidP="00B63921">
            <w:pPr>
              <w:widowControl/>
              <w:autoSpaceDE w:val="0"/>
              <w:autoSpaceDN w:val="0"/>
              <w:adjustRightInd w:val="0"/>
              <w:spacing w:line="200" w:lineRule="exact"/>
              <w:ind w:left="140" w:hangingChars="100" w:hanging="140"/>
              <w:jc w:val="left"/>
              <w:rPr>
                <w:rStyle w:val="ab"/>
              </w:rPr>
            </w:pPr>
            <w:r w:rsidRPr="00B63921">
              <w:rPr>
                <w:rStyle w:val="ab"/>
                <w:rFonts w:hint="eastAsia"/>
              </w:rPr>
              <w:t>・１年間の自然や生き物の様子の資料写真を見て、生き物の１年を振り返る。</w:t>
            </w:r>
          </w:p>
          <w:p w14:paraId="6850BBE7" w14:textId="7CB5439F" w:rsidR="003E6438" w:rsidRPr="00B63921" w:rsidRDefault="003E6438" w:rsidP="00B63921">
            <w:pPr>
              <w:widowControl/>
              <w:autoSpaceDE w:val="0"/>
              <w:autoSpaceDN w:val="0"/>
              <w:adjustRightInd w:val="0"/>
              <w:spacing w:line="200" w:lineRule="exact"/>
              <w:ind w:left="140" w:hangingChars="100" w:hanging="140"/>
              <w:jc w:val="left"/>
              <w:rPr>
                <w:rStyle w:val="ab"/>
              </w:rPr>
            </w:pPr>
            <w:r w:rsidRPr="00B63921">
              <w:rPr>
                <w:rStyle w:val="ab"/>
                <w:rFonts w:hint="eastAsia"/>
              </w:rPr>
              <w:t>・１年間の観察記録を整理して</w:t>
            </w:r>
            <w:r w:rsidR="00B14E62">
              <w:rPr>
                <w:rStyle w:val="ab"/>
                <w:rFonts w:hint="eastAsia"/>
              </w:rPr>
              <w:t>、</w:t>
            </w:r>
            <w:r w:rsidR="00C83A08">
              <w:rPr>
                <w:rStyle w:val="ab"/>
                <w:rFonts w:hint="eastAsia"/>
              </w:rPr>
              <w:t>動物や植物</w:t>
            </w:r>
            <w:r w:rsidRPr="00B63921">
              <w:rPr>
                <w:rStyle w:val="ab"/>
                <w:rFonts w:hint="eastAsia"/>
              </w:rPr>
              <w:t>の様子と気温との関係についてまとめ</w:t>
            </w:r>
            <w:r w:rsidR="00B14E62">
              <w:rPr>
                <w:rStyle w:val="ab"/>
                <w:rFonts w:hint="eastAsia"/>
              </w:rPr>
              <w:t>、</w:t>
            </w:r>
            <w:r w:rsidRPr="00B63921">
              <w:rPr>
                <w:rStyle w:val="ab"/>
                <w:rFonts w:hint="eastAsia"/>
              </w:rPr>
              <w:t>発表する。</w:t>
            </w:r>
          </w:p>
          <w:p w14:paraId="67E64B71" w14:textId="714B976E" w:rsidR="003E6438" w:rsidRPr="00290BFA" w:rsidRDefault="003E6438" w:rsidP="00B63921">
            <w:pPr>
              <w:widowControl/>
              <w:tabs>
                <w:tab w:val="right" w:pos="3185"/>
              </w:tabs>
              <w:autoSpaceDE w:val="0"/>
              <w:autoSpaceDN w:val="0"/>
              <w:adjustRightInd w:val="0"/>
              <w:spacing w:line="200" w:lineRule="exact"/>
              <w:ind w:left="140" w:hangingChars="100" w:hanging="140"/>
              <w:jc w:val="left"/>
              <w:rPr>
                <w:rStyle w:val="ab"/>
              </w:rPr>
            </w:pPr>
            <w:r w:rsidRPr="00B63921">
              <w:rPr>
                <w:rStyle w:val="ab"/>
                <w:rFonts w:hint="eastAsia"/>
              </w:rPr>
              <w:t>・あたたかさと生き物の様子の変化について</w:t>
            </w:r>
            <w:r w:rsidR="00B14E62">
              <w:rPr>
                <w:rStyle w:val="ab"/>
                <w:rFonts w:hint="eastAsia"/>
              </w:rPr>
              <w:t>、</w:t>
            </w:r>
            <w:r w:rsidRPr="00B63921">
              <w:rPr>
                <w:rStyle w:val="ab"/>
                <w:rFonts w:hint="eastAsia"/>
              </w:rPr>
              <w:t>学んだことをまとめる。</w:t>
            </w:r>
          </w:p>
        </w:tc>
        <w:tc>
          <w:tcPr>
            <w:tcW w:w="283" w:type="dxa"/>
            <w:vMerge w:val="restart"/>
            <w:tcBorders>
              <w:top w:val="nil"/>
            </w:tcBorders>
            <w:vAlign w:val="center"/>
          </w:tcPr>
          <w:p w14:paraId="08E91634" w14:textId="243E9302" w:rsidR="003E6438" w:rsidRPr="00321DF7" w:rsidRDefault="003E6438" w:rsidP="00247F4B">
            <w:pPr>
              <w:snapToGrid w:val="0"/>
              <w:spacing w:line="200" w:lineRule="exact"/>
              <w:jc w:val="center"/>
              <w:rPr>
                <w:rFonts w:asciiTheme="majorEastAsia" w:eastAsiaTheme="majorEastAsia" w:hAnsiTheme="majorEastAsia"/>
                <w:sz w:val="14"/>
                <w:szCs w:val="14"/>
              </w:rPr>
            </w:pPr>
            <w:r w:rsidRPr="00B63921">
              <w:rPr>
                <w:rFonts w:asciiTheme="majorEastAsia" w:eastAsiaTheme="majorEastAsia" w:hAnsiTheme="majorEastAsia"/>
                <w:sz w:val="14"/>
                <w:szCs w:val="14"/>
              </w:rPr>
              <w:t>3</w:t>
            </w:r>
          </w:p>
        </w:tc>
        <w:tc>
          <w:tcPr>
            <w:tcW w:w="283" w:type="dxa"/>
            <w:vMerge w:val="restart"/>
            <w:tcBorders>
              <w:top w:val="nil"/>
            </w:tcBorders>
            <w:textDirection w:val="tbRlV"/>
            <w:vAlign w:val="center"/>
          </w:tcPr>
          <w:p w14:paraId="71058ECC" w14:textId="28EF2939" w:rsidR="003E6438" w:rsidRDefault="003E6438" w:rsidP="00247F4B">
            <w:pPr>
              <w:snapToGrid w:val="0"/>
              <w:spacing w:line="200" w:lineRule="exact"/>
              <w:ind w:left="113" w:right="113"/>
              <w:jc w:val="center"/>
              <w:rPr>
                <w:rFonts w:asciiTheme="majorEastAsia" w:eastAsiaTheme="majorEastAsia" w:hAnsiTheme="majorEastAsia"/>
                <w:sz w:val="14"/>
                <w:szCs w:val="14"/>
              </w:rPr>
            </w:pPr>
            <w:r w:rsidRPr="00B63921">
              <w:rPr>
                <w:rFonts w:asciiTheme="majorEastAsia" w:eastAsiaTheme="majorEastAsia" w:hAnsiTheme="majorEastAsia"/>
                <w:sz w:val="14"/>
                <w:szCs w:val="14"/>
                <w:eastAsianLayout w:id="2094758656" w:vert="1" w:vertCompress="1"/>
              </w:rPr>
              <w:t>174</w:t>
            </w:r>
            <w:r w:rsidRPr="00553402">
              <w:rPr>
                <w:rFonts w:asciiTheme="majorEastAsia" w:eastAsiaTheme="majorEastAsia" w:hAnsiTheme="majorEastAsia" w:hint="eastAsia"/>
                <w:sz w:val="14"/>
                <w:szCs w:val="14"/>
              </w:rPr>
              <w:t>～</w:t>
            </w:r>
            <w:r w:rsidRPr="00B63921">
              <w:rPr>
                <w:rFonts w:asciiTheme="majorEastAsia" w:eastAsiaTheme="majorEastAsia" w:hAnsiTheme="majorEastAsia"/>
                <w:sz w:val="14"/>
                <w:szCs w:val="14"/>
                <w:eastAsianLayout w:id="2094759936" w:vert="1" w:vertCompress="1"/>
              </w:rPr>
              <w:t>177</w:t>
            </w:r>
          </w:p>
        </w:tc>
        <w:tc>
          <w:tcPr>
            <w:tcW w:w="283" w:type="dxa"/>
            <w:tcBorders>
              <w:top w:val="nil"/>
              <w:bottom w:val="dashSmallGap" w:sz="4" w:space="0" w:color="auto"/>
            </w:tcBorders>
            <w:vAlign w:val="center"/>
          </w:tcPr>
          <w:p w14:paraId="7D441401" w14:textId="153D3B8D" w:rsidR="003E6438" w:rsidRDefault="003E6438" w:rsidP="00247F4B">
            <w:pPr>
              <w:snapToGrid w:val="0"/>
              <w:spacing w:line="200" w:lineRule="exact"/>
              <w:jc w:val="center"/>
              <w:rPr>
                <w:rFonts w:asciiTheme="majorEastAsia" w:eastAsiaTheme="majorEastAsia" w:hAnsiTheme="majorEastAsia"/>
                <w:b/>
                <w:sz w:val="14"/>
                <w:szCs w:val="14"/>
              </w:rPr>
            </w:pPr>
            <w:r w:rsidRPr="004E4E99">
              <w:rPr>
                <w:rFonts w:asciiTheme="majorEastAsia" w:eastAsiaTheme="majorEastAsia" w:hAnsiTheme="majorEastAsia" w:hint="eastAsia"/>
                <w:b/>
                <w:sz w:val="14"/>
                <w:szCs w:val="14"/>
              </w:rPr>
              <w:t>思</w:t>
            </w:r>
          </w:p>
        </w:tc>
        <w:tc>
          <w:tcPr>
            <w:tcW w:w="283" w:type="dxa"/>
            <w:tcBorders>
              <w:top w:val="nil"/>
              <w:bottom w:val="dashSmallGap" w:sz="4" w:space="0" w:color="auto"/>
            </w:tcBorders>
            <w:vAlign w:val="center"/>
          </w:tcPr>
          <w:p w14:paraId="37C059C8" w14:textId="77777777" w:rsidR="003E6438" w:rsidRDefault="003E6438" w:rsidP="00247F4B">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nil"/>
              <w:bottom w:val="dashSmallGap" w:sz="4" w:space="0" w:color="auto"/>
              <w:right w:val="nil"/>
            </w:tcBorders>
            <w:tcMar>
              <w:top w:w="57" w:type="dxa"/>
              <w:left w:w="142" w:type="dxa"/>
              <w:bottom w:w="57" w:type="dxa"/>
              <w:right w:w="142" w:type="dxa"/>
            </w:tcMar>
          </w:tcPr>
          <w:p w14:paraId="775377A0" w14:textId="4243637B" w:rsidR="003E6438" w:rsidRPr="004E4E99" w:rsidRDefault="003E6438" w:rsidP="004E4E99">
            <w:pPr>
              <w:widowControl/>
              <w:tabs>
                <w:tab w:val="right" w:pos="3835"/>
              </w:tabs>
              <w:topLinePunct/>
              <w:autoSpaceDE w:val="0"/>
              <w:autoSpaceDN w:val="0"/>
              <w:adjustRightInd w:val="0"/>
              <w:spacing w:line="200" w:lineRule="exact"/>
              <w:jc w:val="left"/>
              <w:rPr>
                <w:rFonts w:asciiTheme="majorEastAsia" w:eastAsiaTheme="majorEastAsia" w:hAnsiTheme="majorEastAsia"/>
                <w:b/>
                <w:sz w:val="14"/>
                <w:szCs w:val="14"/>
              </w:rPr>
            </w:pPr>
            <w:r w:rsidRPr="004E4E99">
              <w:rPr>
                <w:rFonts w:asciiTheme="majorEastAsia" w:eastAsiaTheme="majorEastAsia" w:hAnsiTheme="majorEastAsia" w:hint="eastAsia"/>
                <w:b/>
                <w:sz w:val="14"/>
                <w:szCs w:val="14"/>
              </w:rPr>
              <w:t>【思②】動物</w:t>
            </w:r>
            <w:r w:rsidR="00C83A08">
              <w:rPr>
                <w:rFonts w:asciiTheme="majorEastAsia" w:eastAsiaTheme="majorEastAsia" w:hAnsiTheme="majorEastAsia" w:hint="eastAsia"/>
                <w:b/>
                <w:sz w:val="14"/>
                <w:szCs w:val="14"/>
              </w:rPr>
              <w:t>や植物</w:t>
            </w:r>
            <w:r w:rsidRPr="004E4E99">
              <w:rPr>
                <w:rFonts w:asciiTheme="majorEastAsia" w:eastAsiaTheme="majorEastAsia" w:hAnsiTheme="majorEastAsia" w:hint="eastAsia"/>
                <w:b/>
                <w:sz w:val="14"/>
                <w:szCs w:val="14"/>
              </w:rPr>
              <w:t>の様子と気温との関係について</w:t>
            </w:r>
            <w:r w:rsidR="00B14E62">
              <w:rPr>
                <w:rFonts w:asciiTheme="majorEastAsia" w:eastAsiaTheme="majorEastAsia" w:hAnsiTheme="majorEastAsia" w:hint="eastAsia"/>
                <w:b/>
                <w:sz w:val="14"/>
                <w:szCs w:val="14"/>
              </w:rPr>
              <w:t>、</w:t>
            </w:r>
            <w:r w:rsidRPr="004E4E99">
              <w:rPr>
                <w:rFonts w:asciiTheme="majorEastAsia" w:eastAsiaTheme="majorEastAsia" w:hAnsiTheme="majorEastAsia" w:hint="eastAsia"/>
                <w:b/>
                <w:sz w:val="14"/>
                <w:szCs w:val="14"/>
              </w:rPr>
              <w:t>1年間の観察記録を基に考察し</w:t>
            </w:r>
            <w:r w:rsidR="00B14E62">
              <w:rPr>
                <w:rFonts w:asciiTheme="majorEastAsia" w:eastAsiaTheme="majorEastAsia" w:hAnsiTheme="majorEastAsia" w:hint="eastAsia"/>
                <w:b/>
                <w:sz w:val="14"/>
                <w:szCs w:val="14"/>
              </w:rPr>
              <w:t>、</w:t>
            </w:r>
            <w:r w:rsidRPr="004E4E99">
              <w:rPr>
                <w:rFonts w:asciiTheme="majorEastAsia" w:eastAsiaTheme="majorEastAsia" w:hAnsiTheme="majorEastAsia" w:hint="eastAsia"/>
                <w:b/>
                <w:sz w:val="14"/>
                <w:szCs w:val="14"/>
              </w:rPr>
              <w:t>表現しているかを評価する。</w:t>
            </w:r>
          </w:p>
          <w:p w14:paraId="042A7E16" w14:textId="4B41EF05" w:rsidR="003E6438" w:rsidRPr="009D169F" w:rsidRDefault="003E6438" w:rsidP="009D169F">
            <w:pPr>
              <w:widowControl/>
              <w:tabs>
                <w:tab w:val="right" w:pos="3835"/>
              </w:tabs>
              <w:topLinePunct/>
              <w:autoSpaceDE w:val="0"/>
              <w:autoSpaceDN w:val="0"/>
              <w:adjustRightInd w:val="0"/>
              <w:spacing w:line="200" w:lineRule="exact"/>
              <w:jc w:val="right"/>
              <w:rPr>
                <w:rStyle w:val="ab"/>
                <w:rFonts w:asciiTheme="majorEastAsia" w:eastAsiaTheme="majorEastAsia" w:hAnsiTheme="majorEastAsia"/>
                <w:b/>
                <w:color w:val="auto"/>
              </w:rPr>
            </w:pPr>
            <w:r w:rsidRPr="004E4E99">
              <w:rPr>
                <w:rFonts w:asciiTheme="majorEastAsia" w:eastAsiaTheme="majorEastAsia" w:hAnsiTheme="majorEastAsia" w:hint="eastAsia"/>
                <w:b/>
                <w:sz w:val="14"/>
                <w:szCs w:val="14"/>
              </w:rPr>
              <w:t>【発言分析・記述分析】</w:t>
            </w:r>
          </w:p>
        </w:tc>
        <w:tc>
          <w:tcPr>
            <w:tcW w:w="652" w:type="dxa"/>
            <w:tcBorders>
              <w:top w:val="nil"/>
              <w:left w:val="nil"/>
              <w:bottom w:val="dashSmallGap" w:sz="4" w:space="0" w:color="auto"/>
            </w:tcBorders>
            <w:tcMar>
              <w:top w:w="57" w:type="dxa"/>
              <w:left w:w="142" w:type="dxa"/>
              <w:bottom w:w="57" w:type="dxa"/>
              <w:right w:w="142" w:type="dxa"/>
            </w:tcMar>
          </w:tcPr>
          <w:p w14:paraId="6D33D4E7" w14:textId="77777777" w:rsidR="003E6438" w:rsidRPr="00290BFA" w:rsidRDefault="003E6438" w:rsidP="00247F4B">
            <w:pPr>
              <w:snapToGrid w:val="0"/>
              <w:spacing w:line="200" w:lineRule="exact"/>
              <w:rPr>
                <w:rStyle w:val="ab"/>
              </w:rPr>
            </w:pPr>
          </w:p>
        </w:tc>
        <w:tc>
          <w:tcPr>
            <w:tcW w:w="652" w:type="dxa"/>
            <w:tcBorders>
              <w:top w:val="nil"/>
              <w:bottom w:val="dashSmallGap" w:sz="4" w:space="0" w:color="auto"/>
              <w:right w:val="nil"/>
            </w:tcBorders>
            <w:tcMar>
              <w:top w:w="57" w:type="dxa"/>
              <w:left w:w="142" w:type="dxa"/>
              <w:bottom w:w="57" w:type="dxa"/>
              <w:right w:w="142" w:type="dxa"/>
            </w:tcMar>
          </w:tcPr>
          <w:p w14:paraId="787B839F" w14:textId="77777777" w:rsidR="003E6438" w:rsidRPr="00290BFA" w:rsidRDefault="003E6438" w:rsidP="00247F4B">
            <w:pPr>
              <w:snapToGrid w:val="0"/>
              <w:spacing w:line="200" w:lineRule="exact"/>
              <w:rPr>
                <w:rStyle w:val="ab"/>
              </w:rPr>
            </w:pPr>
          </w:p>
        </w:tc>
        <w:tc>
          <w:tcPr>
            <w:tcW w:w="4344" w:type="dxa"/>
            <w:tcBorders>
              <w:top w:val="nil"/>
              <w:left w:val="nil"/>
              <w:bottom w:val="dashSmallGap" w:sz="4" w:space="0" w:color="auto"/>
            </w:tcBorders>
            <w:tcMar>
              <w:top w:w="57" w:type="dxa"/>
              <w:left w:w="142" w:type="dxa"/>
              <w:bottom w:w="57" w:type="dxa"/>
              <w:right w:w="142" w:type="dxa"/>
            </w:tcMar>
          </w:tcPr>
          <w:p w14:paraId="35756592" w14:textId="1C319954" w:rsidR="003E6438" w:rsidRPr="00290BFA" w:rsidRDefault="00364C20" w:rsidP="00247F4B">
            <w:pPr>
              <w:widowControl/>
              <w:autoSpaceDE w:val="0"/>
              <w:autoSpaceDN w:val="0"/>
              <w:adjustRightInd w:val="0"/>
              <w:spacing w:line="200" w:lineRule="exact"/>
              <w:jc w:val="left"/>
              <w:rPr>
                <w:rStyle w:val="ab"/>
              </w:rPr>
            </w:pPr>
            <w:r>
              <w:rPr>
                <w:rStyle w:val="ab"/>
                <w:rFonts w:hint="eastAsia"/>
              </w:rPr>
              <w:t>動物や植物</w:t>
            </w:r>
            <w:r w:rsidR="003E6438" w:rsidRPr="004E4E99">
              <w:rPr>
                <w:rStyle w:val="ab"/>
                <w:rFonts w:hint="eastAsia"/>
              </w:rPr>
              <w:t>の様子と気温との関係について</w:t>
            </w:r>
            <w:r w:rsidR="00B14E62">
              <w:rPr>
                <w:rStyle w:val="ab"/>
                <w:rFonts w:hint="eastAsia"/>
              </w:rPr>
              <w:t>、</w:t>
            </w:r>
            <w:r w:rsidR="00C83A08">
              <w:rPr>
                <w:rStyle w:val="ab"/>
                <w:rFonts w:hint="eastAsia"/>
              </w:rPr>
              <w:t>友達の記録もあ</w:t>
            </w:r>
            <w:r w:rsidR="003E6438" w:rsidRPr="004E4E99">
              <w:rPr>
                <w:rStyle w:val="ab"/>
                <w:rFonts w:hint="eastAsia"/>
              </w:rPr>
              <w:t>わせて</w:t>
            </w:r>
            <w:r w:rsidR="00B14E62">
              <w:rPr>
                <w:rStyle w:val="ab"/>
                <w:rFonts w:hint="eastAsia"/>
              </w:rPr>
              <w:t>、</w:t>
            </w:r>
            <w:r w:rsidR="003E6438" w:rsidRPr="004E4E99">
              <w:rPr>
                <w:rStyle w:val="ab"/>
                <w:rFonts w:hint="eastAsia"/>
              </w:rPr>
              <w:t>複数の生き物の</w:t>
            </w:r>
            <w:r w:rsidR="003E6438" w:rsidRPr="004E4E99">
              <w:rPr>
                <w:rStyle w:val="ab"/>
                <w:rFonts w:hint="eastAsia"/>
              </w:rPr>
              <w:t>1</w:t>
            </w:r>
            <w:r w:rsidR="003E6438" w:rsidRPr="004E4E99">
              <w:rPr>
                <w:rStyle w:val="ab"/>
                <w:rFonts w:hint="eastAsia"/>
              </w:rPr>
              <w:t>年間の変化を基に考察し</w:t>
            </w:r>
            <w:r w:rsidR="00B14E62">
              <w:rPr>
                <w:rStyle w:val="ab"/>
                <w:rFonts w:hint="eastAsia"/>
              </w:rPr>
              <w:t>、</w:t>
            </w:r>
            <w:r w:rsidR="003E6438" w:rsidRPr="004E4E99">
              <w:rPr>
                <w:rStyle w:val="ab"/>
                <w:rFonts w:hint="eastAsia"/>
              </w:rPr>
              <w:t>表現している。</w:t>
            </w:r>
          </w:p>
        </w:tc>
        <w:tc>
          <w:tcPr>
            <w:tcW w:w="4383" w:type="dxa"/>
            <w:tcBorders>
              <w:top w:val="nil"/>
              <w:bottom w:val="dashSmallGap" w:sz="4" w:space="0" w:color="auto"/>
              <w:right w:val="nil"/>
            </w:tcBorders>
            <w:shd w:val="clear" w:color="auto" w:fill="auto"/>
            <w:tcMar>
              <w:top w:w="57" w:type="dxa"/>
              <w:left w:w="142" w:type="dxa"/>
              <w:bottom w:w="57" w:type="dxa"/>
              <w:right w:w="142" w:type="dxa"/>
            </w:tcMar>
          </w:tcPr>
          <w:p w14:paraId="73C660C9" w14:textId="3FE500B7" w:rsidR="003E6438" w:rsidRPr="00290BFA" w:rsidRDefault="003E6438" w:rsidP="00247F4B">
            <w:pPr>
              <w:widowControl/>
              <w:autoSpaceDE w:val="0"/>
              <w:autoSpaceDN w:val="0"/>
              <w:adjustRightInd w:val="0"/>
              <w:spacing w:line="200" w:lineRule="exact"/>
              <w:jc w:val="left"/>
              <w:rPr>
                <w:rStyle w:val="ab"/>
              </w:rPr>
            </w:pPr>
            <w:r w:rsidRPr="004E4E99">
              <w:rPr>
                <w:rStyle w:val="ab"/>
                <w:rFonts w:hint="eastAsia"/>
              </w:rPr>
              <w:t>これまでの記録と気温の変化のグラフを基に</w:t>
            </w:r>
            <w:r w:rsidR="00B14E62">
              <w:rPr>
                <w:rStyle w:val="ab"/>
                <w:rFonts w:hint="eastAsia"/>
              </w:rPr>
              <w:t>、</w:t>
            </w:r>
            <w:r w:rsidRPr="004E4E99">
              <w:rPr>
                <w:rStyle w:val="ab"/>
                <w:rFonts w:hint="eastAsia"/>
              </w:rPr>
              <w:t>各季節の生き物の様子とそのときのあたたかさを比較させて</w:t>
            </w:r>
            <w:r w:rsidR="00B14E62">
              <w:rPr>
                <w:rStyle w:val="ab"/>
                <w:rFonts w:hint="eastAsia"/>
              </w:rPr>
              <w:t>、</w:t>
            </w:r>
            <w:r w:rsidRPr="004E4E99">
              <w:rPr>
                <w:rStyle w:val="ab"/>
                <w:rFonts w:hint="eastAsia"/>
              </w:rPr>
              <w:t>それらの関係を考え</w:t>
            </w:r>
            <w:r w:rsidR="00B14E62">
              <w:rPr>
                <w:rStyle w:val="ab"/>
                <w:rFonts w:hint="eastAsia"/>
              </w:rPr>
              <w:t>、</w:t>
            </w:r>
            <w:r w:rsidRPr="004E4E99">
              <w:rPr>
                <w:rStyle w:val="ab"/>
                <w:rFonts w:hint="eastAsia"/>
              </w:rPr>
              <w:t>説明することができるように</w:t>
            </w:r>
            <w:r w:rsidR="00B14E62">
              <w:rPr>
                <w:rStyle w:val="ab"/>
                <w:rFonts w:hint="eastAsia"/>
              </w:rPr>
              <w:t>、</w:t>
            </w:r>
            <w:r w:rsidRPr="004E4E99">
              <w:rPr>
                <w:rStyle w:val="ab"/>
                <w:rFonts w:hint="eastAsia"/>
              </w:rPr>
              <w:t>助言・援助する。</w:t>
            </w:r>
          </w:p>
        </w:tc>
        <w:tc>
          <w:tcPr>
            <w:tcW w:w="120" w:type="dxa"/>
            <w:tcBorders>
              <w:top w:val="nil"/>
              <w:left w:val="nil"/>
              <w:bottom w:val="nil"/>
            </w:tcBorders>
            <w:shd w:val="clear" w:color="auto" w:fill="auto"/>
          </w:tcPr>
          <w:p w14:paraId="1C7BFB8E" w14:textId="77777777" w:rsidR="003E6438" w:rsidRDefault="003E6438" w:rsidP="00247F4B"/>
        </w:tc>
      </w:tr>
      <w:tr w:rsidR="003E6438" w14:paraId="779CE182" w14:textId="77777777" w:rsidTr="009D169F">
        <w:trPr>
          <w:cantSplit/>
          <w:trHeight w:val="624"/>
        </w:trPr>
        <w:tc>
          <w:tcPr>
            <w:tcW w:w="104" w:type="dxa"/>
            <w:vMerge/>
            <w:tcBorders>
              <w:bottom w:val="single" w:sz="4" w:space="0" w:color="auto"/>
              <w:right w:val="nil"/>
            </w:tcBorders>
          </w:tcPr>
          <w:p w14:paraId="72CF3EF7" w14:textId="77777777" w:rsidR="003E6438" w:rsidRPr="009D4699" w:rsidRDefault="003E6438" w:rsidP="00247F4B">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single" w:sz="4" w:space="0" w:color="auto"/>
            </w:tcBorders>
            <w:tcMar>
              <w:top w:w="57" w:type="dxa"/>
              <w:left w:w="255" w:type="dxa"/>
              <w:bottom w:w="57" w:type="dxa"/>
              <w:right w:w="142" w:type="dxa"/>
            </w:tcMar>
          </w:tcPr>
          <w:p w14:paraId="13AF6E36" w14:textId="77777777" w:rsidR="003E6438" w:rsidRPr="00B63921" w:rsidRDefault="003E6438" w:rsidP="00B63921">
            <w:pPr>
              <w:widowControl/>
              <w:autoSpaceDE w:val="0"/>
              <w:autoSpaceDN w:val="0"/>
              <w:adjustRightInd w:val="0"/>
              <w:spacing w:line="200" w:lineRule="exact"/>
              <w:ind w:left="140" w:hangingChars="100" w:hanging="140"/>
              <w:jc w:val="left"/>
              <w:rPr>
                <w:rStyle w:val="ab"/>
              </w:rPr>
            </w:pPr>
          </w:p>
        </w:tc>
        <w:tc>
          <w:tcPr>
            <w:tcW w:w="283" w:type="dxa"/>
            <w:vMerge/>
            <w:tcBorders>
              <w:bottom w:val="single" w:sz="4" w:space="0" w:color="auto"/>
            </w:tcBorders>
            <w:vAlign w:val="center"/>
          </w:tcPr>
          <w:p w14:paraId="4C23D76C" w14:textId="77777777" w:rsidR="003E6438" w:rsidRPr="00B63921" w:rsidRDefault="003E6438" w:rsidP="00247F4B">
            <w:pPr>
              <w:snapToGrid w:val="0"/>
              <w:spacing w:line="200" w:lineRule="exact"/>
              <w:jc w:val="center"/>
              <w:rPr>
                <w:rFonts w:asciiTheme="majorEastAsia" w:eastAsiaTheme="majorEastAsia" w:hAnsiTheme="majorEastAsia"/>
                <w:sz w:val="14"/>
                <w:szCs w:val="14"/>
              </w:rPr>
            </w:pPr>
          </w:p>
        </w:tc>
        <w:tc>
          <w:tcPr>
            <w:tcW w:w="283" w:type="dxa"/>
            <w:vMerge/>
            <w:tcBorders>
              <w:bottom w:val="single" w:sz="4" w:space="0" w:color="auto"/>
            </w:tcBorders>
            <w:textDirection w:val="tbRlV"/>
            <w:vAlign w:val="center"/>
          </w:tcPr>
          <w:p w14:paraId="160C20DB" w14:textId="77777777" w:rsidR="003E6438" w:rsidRPr="00B63921" w:rsidRDefault="003E6438" w:rsidP="00247F4B">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14:paraId="6A552422" w14:textId="33426FAE" w:rsidR="003E6438" w:rsidRDefault="003E6438" w:rsidP="00247F4B">
            <w:pPr>
              <w:snapToGrid w:val="0"/>
              <w:spacing w:line="200" w:lineRule="exact"/>
              <w:jc w:val="center"/>
              <w:rPr>
                <w:rFonts w:asciiTheme="majorEastAsia" w:eastAsiaTheme="majorEastAsia" w:hAnsiTheme="majorEastAsia"/>
                <w:b/>
                <w:sz w:val="14"/>
                <w:szCs w:val="14"/>
              </w:rPr>
            </w:pPr>
            <w:r w:rsidRPr="004E4E99">
              <w:rPr>
                <w:rFonts w:asciiTheme="majorEastAsia" w:eastAsiaTheme="majorEastAsia" w:hAnsiTheme="majorEastAsia" w:hint="eastAsia"/>
                <w:b/>
                <w:sz w:val="14"/>
                <w:szCs w:val="14"/>
              </w:rPr>
              <w:t>態</w:t>
            </w:r>
          </w:p>
        </w:tc>
        <w:tc>
          <w:tcPr>
            <w:tcW w:w="283" w:type="dxa"/>
            <w:tcBorders>
              <w:top w:val="dashSmallGap" w:sz="4" w:space="0" w:color="auto"/>
              <w:bottom w:val="single" w:sz="4" w:space="0" w:color="auto"/>
            </w:tcBorders>
            <w:vAlign w:val="center"/>
          </w:tcPr>
          <w:p w14:paraId="5F581D7E" w14:textId="3C6BD63D" w:rsidR="003E6438" w:rsidRDefault="003E6438" w:rsidP="00247F4B">
            <w:pPr>
              <w:snapToGrid w:val="0"/>
              <w:spacing w:line="200" w:lineRule="exact"/>
              <w:jc w:val="center"/>
              <w:rPr>
                <w:rFonts w:asciiTheme="majorEastAsia" w:eastAsiaTheme="majorEastAsia" w:hAnsiTheme="majorEastAsia"/>
                <w:sz w:val="14"/>
                <w:szCs w:val="14"/>
              </w:rPr>
            </w:pPr>
            <w:r w:rsidRPr="004E4E99">
              <w:rPr>
                <w:rFonts w:asciiTheme="majorEastAsia" w:eastAsiaTheme="majorEastAsia" w:hAnsiTheme="majorEastAsia" w:hint="eastAsia"/>
                <w:sz w:val="14"/>
                <w:szCs w:val="14"/>
              </w:rPr>
              <w:t>◎</w:t>
            </w:r>
          </w:p>
        </w:tc>
        <w:tc>
          <w:tcPr>
            <w:tcW w:w="4056" w:type="dxa"/>
            <w:tcBorders>
              <w:top w:val="dashSmallGap" w:sz="4" w:space="0" w:color="auto"/>
              <w:bottom w:val="single" w:sz="4" w:space="0" w:color="auto"/>
              <w:right w:val="nil"/>
            </w:tcBorders>
            <w:tcMar>
              <w:top w:w="57" w:type="dxa"/>
              <w:left w:w="142" w:type="dxa"/>
              <w:bottom w:w="57" w:type="dxa"/>
              <w:right w:w="142" w:type="dxa"/>
            </w:tcMar>
          </w:tcPr>
          <w:p w14:paraId="52704F40" w14:textId="4E70B96F" w:rsidR="003E6438" w:rsidRDefault="003E6438" w:rsidP="00C83A08">
            <w:pPr>
              <w:widowControl/>
              <w:tabs>
                <w:tab w:val="right" w:pos="3835"/>
              </w:tabs>
              <w:topLinePunct/>
              <w:autoSpaceDE w:val="0"/>
              <w:autoSpaceDN w:val="0"/>
              <w:adjustRightInd w:val="0"/>
              <w:spacing w:line="200" w:lineRule="exact"/>
              <w:jc w:val="left"/>
              <w:rPr>
                <w:rFonts w:asciiTheme="majorEastAsia" w:eastAsiaTheme="majorEastAsia" w:hAnsiTheme="majorEastAsia"/>
                <w:b/>
                <w:sz w:val="14"/>
                <w:szCs w:val="14"/>
              </w:rPr>
            </w:pPr>
            <w:r w:rsidRPr="004E4E99">
              <w:rPr>
                <w:rFonts w:asciiTheme="majorEastAsia" w:eastAsiaTheme="majorEastAsia" w:hAnsiTheme="majorEastAsia" w:hint="eastAsia"/>
                <w:b/>
                <w:sz w:val="14"/>
                <w:szCs w:val="14"/>
              </w:rPr>
              <w:t>【態②】</w:t>
            </w:r>
            <w:r w:rsidR="00C83A08" w:rsidRPr="004E4E99">
              <w:rPr>
                <w:rFonts w:asciiTheme="majorEastAsia" w:eastAsiaTheme="majorEastAsia" w:hAnsiTheme="majorEastAsia" w:hint="eastAsia"/>
                <w:b/>
                <w:sz w:val="14"/>
                <w:szCs w:val="14"/>
              </w:rPr>
              <w:t>動物</w:t>
            </w:r>
            <w:r w:rsidR="00C83A08">
              <w:rPr>
                <w:rFonts w:asciiTheme="majorEastAsia" w:eastAsiaTheme="majorEastAsia" w:hAnsiTheme="majorEastAsia" w:hint="eastAsia"/>
                <w:b/>
                <w:sz w:val="14"/>
                <w:szCs w:val="14"/>
              </w:rPr>
              <w:t>や植物</w:t>
            </w:r>
            <w:r w:rsidRPr="004E4E99">
              <w:rPr>
                <w:rFonts w:asciiTheme="majorEastAsia" w:eastAsiaTheme="majorEastAsia" w:hAnsiTheme="majorEastAsia" w:hint="eastAsia"/>
                <w:b/>
                <w:sz w:val="14"/>
                <w:szCs w:val="14"/>
              </w:rPr>
              <w:t>の様子と気温との関係についてこれまでに学んだことを生かして</w:t>
            </w:r>
            <w:r w:rsidR="00B14E62">
              <w:rPr>
                <w:rFonts w:asciiTheme="majorEastAsia" w:eastAsiaTheme="majorEastAsia" w:hAnsiTheme="majorEastAsia" w:hint="eastAsia"/>
                <w:b/>
                <w:sz w:val="14"/>
                <w:szCs w:val="14"/>
              </w:rPr>
              <w:t>、</w:t>
            </w:r>
            <w:r w:rsidRPr="004E4E99">
              <w:rPr>
                <w:rFonts w:asciiTheme="majorEastAsia" w:eastAsiaTheme="majorEastAsia" w:hAnsiTheme="majorEastAsia" w:hint="eastAsia"/>
                <w:b/>
                <w:sz w:val="14"/>
                <w:szCs w:val="14"/>
              </w:rPr>
              <w:t>身近に見られる生き物の様子のこれからの変化について考えようとしているかを評価する。</w:t>
            </w:r>
            <w:r w:rsidR="00C83A08">
              <w:rPr>
                <w:rFonts w:asciiTheme="majorEastAsia" w:eastAsiaTheme="majorEastAsia" w:hAnsiTheme="majorEastAsia" w:hint="eastAsia"/>
                <w:b/>
                <w:sz w:val="14"/>
                <w:szCs w:val="14"/>
              </w:rPr>
              <w:t xml:space="preserve">　　　　　　　　　　　　　</w:t>
            </w:r>
            <w:r w:rsidRPr="004E4E99">
              <w:rPr>
                <w:rFonts w:asciiTheme="majorEastAsia" w:eastAsiaTheme="majorEastAsia" w:hAnsiTheme="majorEastAsia" w:hint="eastAsia"/>
                <w:b/>
                <w:sz w:val="14"/>
                <w:szCs w:val="14"/>
              </w:rPr>
              <w:t>【発言分析・行動観察】</w:t>
            </w:r>
          </w:p>
        </w:tc>
        <w:tc>
          <w:tcPr>
            <w:tcW w:w="652" w:type="dxa"/>
            <w:tcBorders>
              <w:top w:val="dashSmallGap" w:sz="4" w:space="0" w:color="auto"/>
              <w:left w:val="nil"/>
              <w:bottom w:val="single" w:sz="4" w:space="0" w:color="auto"/>
            </w:tcBorders>
            <w:tcMar>
              <w:top w:w="57" w:type="dxa"/>
              <w:left w:w="142" w:type="dxa"/>
              <w:bottom w:w="57" w:type="dxa"/>
              <w:right w:w="142" w:type="dxa"/>
            </w:tcMar>
          </w:tcPr>
          <w:p w14:paraId="399D3A58" w14:textId="77777777" w:rsidR="003E6438" w:rsidRPr="00290BFA" w:rsidRDefault="003E6438" w:rsidP="00247F4B">
            <w:pPr>
              <w:snapToGrid w:val="0"/>
              <w:spacing w:line="200" w:lineRule="exact"/>
              <w:rPr>
                <w:rStyle w:val="ab"/>
              </w:rPr>
            </w:pPr>
          </w:p>
        </w:tc>
        <w:tc>
          <w:tcPr>
            <w:tcW w:w="652" w:type="dxa"/>
            <w:tcBorders>
              <w:top w:val="dashSmallGap" w:sz="4" w:space="0" w:color="auto"/>
              <w:bottom w:val="single" w:sz="4" w:space="0" w:color="auto"/>
              <w:right w:val="nil"/>
            </w:tcBorders>
            <w:tcMar>
              <w:top w:w="57" w:type="dxa"/>
              <w:left w:w="142" w:type="dxa"/>
              <w:bottom w:w="57" w:type="dxa"/>
              <w:right w:w="142" w:type="dxa"/>
            </w:tcMar>
          </w:tcPr>
          <w:p w14:paraId="5FD4119E" w14:textId="77777777" w:rsidR="003E6438" w:rsidRPr="00290BFA" w:rsidRDefault="003E6438" w:rsidP="00247F4B">
            <w:pPr>
              <w:snapToGrid w:val="0"/>
              <w:spacing w:line="200" w:lineRule="exact"/>
              <w:rPr>
                <w:rStyle w:val="ab"/>
              </w:rPr>
            </w:pPr>
          </w:p>
        </w:tc>
        <w:tc>
          <w:tcPr>
            <w:tcW w:w="4344" w:type="dxa"/>
            <w:tcBorders>
              <w:top w:val="dashSmallGap" w:sz="4" w:space="0" w:color="auto"/>
              <w:left w:val="nil"/>
              <w:bottom w:val="single" w:sz="4" w:space="0" w:color="auto"/>
            </w:tcBorders>
            <w:tcMar>
              <w:top w:w="57" w:type="dxa"/>
              <w:left w:w="142" w:type="dxa"/>
              <w:bottom w:w="57" w:type="dxa"/>
              <w:right w:w="142" w:type="dxa"/>
            </w:tcMar>
          </w:tcPr>
          <w:p w14:paraId="65B4B775" w14:textId="1AE0E740" w:rsidR="003E6438" w:rsidRPr="00290BFA" w:rsidRDefault="00C83A08" w:rsidP="00247F4B">
            <w:pPr>
              <w:widowControl/>
              <w:autoSpaceDE w:val="0"/>
              <w:autoSpaceDN w:val="0"/>
              <w:adjustRightInd w:val="0"/>
              <w:spacing w:line="200" w:lineRule="exact"/>
              <w:jc w:val="left"/>
              <w:rPr>
                <w:rStyle w:val="ab"/>
              </w:rPr>
            </w:pPr>
            <w:r>
              <w:rPr>
                <w:rStyle w:val="ab"/>
                <w:rFonts w:hint="eastAsia"/>
              </w:rPr>
              <w:t>動物や植物</w:t>
            </w:r>
            <w:r w:rsidR="003E6438" w:rsidRPr="004E4E99">
              <w:rPr>
                <w:rStyle w:val="ab"/>
                <w:rFonts w:hint="eastAsia"/>
              </w:rPr>
              <w:t>の様子と気温との関係についてこれまでに学んだことを生かして</w:t>
            </w:r>
            <w:r w:rsidR="00B14E62">
              <w:rPr>
                <w:rStyle w:val="ab"/>
                <w:rFonts w:hint="eastAsia"/>
              </w:rPr>
              <w:t>、</w:t>
            </w:r>
            <w:r w:rsidR="003E6438" w:rsidRPr="004E4E99">
              <w:rPr>
                <w:rStyle w:val="ab"/>
                <w:rFonts w:hint="eastAsia"/>
              </w:rPr>
              <w:t>これまでに観察していない生き物の様子のこれからの変化についても考えようとしている。</w:t>
            </w:r>
          </w:p>
        </w:tc>
        <w:tc>
          <w:tcPr>
            <w:tcW w:w="4383" w:type="dxa"/>
            <w:tcBorders>
              <w:top w:val="dashSmallGap" w:sz="4" w:space="0" w:color="auto"/>
              <w:bottom w:val="single" w:sz="4" w:space="0" w:color="auto"/>
              <w:right w:val="nil"/>
            </w:tcBorders>
            <w:shd w:val="clear" w:color="auto" w:fill="auto"/>
            <w:tcMar>
              <w:top w:w="57" w:type="dxa"/>
              <w:left w:w="142" w:type="dxa"/>
              <w:bottom w:w="57" w:type="dxa"/>
              <w:right w:w="142" w:type="dxa"/>
            </w:tcMar>
          </w:tcPr>
          <w:p w14:paraId="60EEF445" w14:textId="7631DE92" w:rsidR="003E6438" w:rsidRPr="00290BFA" w:rsidRDefault="003E6438" w:rsidP="00C83A08">
            <w:pPr>
              <w:widowControl/>
              <w:autoSpaceDE w:val="0"/>
              <w:autoSpaceDN w:val="0"/>
              <w:adjustRightInd w:val="0"/>
              <w:spacing w:line="200" w:lineRule="exact"/>
              <w:jc w:val="left"/>
              <w:rPr>
                <w:rStyle w:val="ab"/>
              </w:rPr>
            </w:pPr>
            <w:r w:rsidRPr="004E4E99">
              <w:rPr>
                <w:rStyle w:val="ab"/>
                <w:rFonts w:hint="eastAsia"/>
              </w:rPr>
              <w:t>これまで観察してきた</w:t>
            </w:r>
            <w:r w:rsidR="00C83A08">
              <w:rPr>
                <w:rStyle w:val="ab"/>
                <w:rFonts w:hint="eastAsia"/>
              </w:rPr>
              <w:t>動物や植物の様子の変化について振り返</w:t>
            </w:r>
            <w:r w:rsidRPr="004E4E99">
              <w:rPr>
                <w:rStyle w:val="ab"/>
                <w:rFonts w:hint="eastAsia"/>
              </w:rPr>
              <w:t>る中で</w:t>
            </w:r>
            <w:r w:rsidR="00B14E62">
              <w:rPr>
                <w:rStyle w:val="ab"/>
                <w:rFonts w:hint="eastAsia"/>
              </w:rPr>
              <w:t>、</w:t>
            </w:r>
            <w:r w:rsidR="00C83A08">
              <w:rPr>
                <w:rStyle w:val="ab"/>
                <w:rFonts w:hint="eastAsia"/>
              </w:rPr>
              <w:t>他の生き物の様子の変化にも興味をもち</w:t>
            </w:r>
            <w:r w:rsidR="00B14E62">
              <w:rPr>
                <w:rStyle w:val="ab"/>
                <w:rFonts w:hint="eastAsia"/>
              </w:rPr>
              <w:t>、</w:t>
            </w:r>
            <w:r w:rsidRPr="004E4E99">
              <w:rPr>
                <w:rStyle w:val="ab"/>
                <w:rFonts w:hint="eastAsia"/>
              </w:rPr>
              <w:t>身の回りの生き物のこれからの変化について考えようとするように</w:t>
            </w:r>
            <w:r w:rsidR="00B14E62">
              <w:rPr>
                <w:rStyle w:val="ab"/>
                <w:rFonts w:hint="eastAsia"/>
              </w:rPr>
              <w:t>、</w:t>
            </w:r>
            <w:r w:rsidRPr="004E4E99">
              <w:rPr>
                <w:rStyle w:val="ab"/>
                <w:rFonts w:hint="eastAsia"/>
              </w:rPr>
              <w:t>助言・援助する。</w:t>
            </w:r>
          </w:p>
        </w:tc>
        <w:tc>
          <w:tcPr>
            <w:tcW w:w="120" w:type="dxa"/>
            <w:tcBorders>
              <w:top w:val="nil"/>
              <w:left w:val="nil"/>
              <w:bottom w:val="nil"/>
            </w:tcBorders>
            <w:shd w:val="clear" w:color="auto" w:fill="auto"/>
          </w:tcPr>
          <w:p w14:paraId="4A1DE311" w14:textId="77777777" w:rsidR="003E6438" w:rsidRDefault="003E6438" w:rsidP="00247F4B"/>
        </w:tc>
      </w:tr>
      <w:tr w:rsidR="00DD1106" w14:paraId="2F5D9330" w14:textId="77777777" w:rsidTr="009D169F">
        <w:trPr>
          <w:cantSplit/>
          <w:trHeight w:val="510"/>
        </w:trPr>
        <w:tc>
          <w:tcPr>
            <w:tcW w:w="104" w:type="dxa"/>
            <w:tcBorders>
              <w:bottom w:val="nil"/>
              <w:right w:val="nil"/>
            </w:tcBorders>
          </w:tcPr>
          <w:p w14:paraId="7C75D1CB" w14:textId="77777777" w:rsidR="00DD1106" w:rsidRPr="009D4699" w:rsidRDefault="00DD1106" w:rsidP="00247F4B">
            <w:pPr>
              <w:snapToGrid w:val="0"/>
              <w:ind w:leftChars="-100" w:left="-260" w:rightChars="-100" w:right="-260"/>
              <w:rPr>
                <w:rFonts w:asciiTheme="majorEastAsia" w:eastAsiaTheme="majorEastAsia" w:hAnsiTheme="majorEastAsia"/>
                <w:sz w:val="10"/>
                <w:szCs w:val="10"/>
              </w:rPr>
            </w:pPr>
          </w:p>
        </w:tc>
        <w:tc>
          <w:tcPr>
            <w:tcW w:w="3485" w:type="dxa"/>
            <w:tcBorders>
              <w:top w:val="single" w:sz="4" w:space="0" w:color="auto"/>
              <w:left w:val="nil"/>
            </w:tcBorders>
            <w:tcMar>
              <w:top w:w="57" w:type="dxa"/>
              <w:left w:w="255" w:type="dxa"/>
              <w:bottom w:w="57" w:type="dxa"/>
              <w:right w:w="142" w:type="dxa"/>
            </w:tcMar>
          </w:tcPr>
          <w:p w14:paraId="0F118F2B" w14:textId="1F8E8AB4" w:rsidR="00DD1106" w:rsidRPr="00290BFA" w:rsidRDefault="006460C1" w:rsidP="00247F4B">
            <w:pPr>
              <w:widowControl/>
              <w:autoSpaceDE w:val="0"/>
              <w:autoSpaceDN w:val="0"/>
              <w:adjustRightInd w:val="0"/>
              <w:spacing w:line="200" w:lineRule="exact"/>
              <w:ind w:left="140" w:hangingChars="100" w:hanging="140"/>
              <w:jc w:val="left"/>
              <w:rPr>
                <w:rStyle w:val="ab"/>
              </w:rPr>
            </w:pPr>
            <w:r w:rsidRPr="006460C1">
              <w:rPr>
                <w:rStyle w:val="ab"/>
                <w:rFonts w:hint="eastAsia"/>
              </w:rPr>
              <w:t>・資料を読んで</w:t>
            </w:r>
            <w:r w:rsidR="00B14E62">
              <w:rPr>
                <w:rStyle w:val="ab"/>
                <w:rFonts w:hint="eastAsia"/>
              </w:rPr>
              <w:t>、</w:t>
            </w:r>
            <w:r w:rsidRPr="006460C1">
              <w:rPr>
                <w:rStyle w:val="ab"/>
                <w:rFonts w:hint="eastAsia"/>
              </w:rPr>
              <w:t>早春の</w:t>
            </w:r>
            <w:r w:rsidR="00C83A08">
              <w:rPr>
                <w:rStyle w:val="ab"/>
                <w:rFonts w:hint="eastAsia"/>
              </w:rPr>
              <w:t>動物や植物</w:t>
            </w:r>
            <w:r w:rsidRPr="006460C1">
              <w:rPr>
                <w:rStyle w:val="ab"/>
                <w:rFonts w:hint="eastAsia"/>
              </w:rPr>
              <w:t>の様子を観察し</w:t>
            </w:r>
            <w:r w:rsidR="00B14E62">
              <w:rPr>
                <w:rStyle w:val="ab"/>
                <w:rFonts w:hint="eastAsia"/>
              </w:rPr>
              <w:t>、</w:t>
            </w:r>
            <w:r w:rsidRPr="006460C1">
              <w:rPr>
                <w:rStyle w:val="ab"/>
                <w:rFonts w:hint="eastAsia"/>
              </w:rPr>
              <w:t>あたたかさの変化と生命のつながりについて捉える。</w:t>
            </w:r>
          </w:p>
        </w:tc>
        <w:tc>
          <w:tcPr>
            <w:tcW w:w="283" w:type="dxa"/>
            <w:tcBorders>
              <w:top w:val="single" w:sz="4" w:space="0" w:color="auto"/>
            </w:tcBorders>
            <w:vAlign w:val="center"/>
          </w:tcPr>
          <w:p w14:paraId="2FAE189F" w14:textId="3D732572" w:rsidR="00DD1106" w:rsidRPr="00553402" w:rsidRDefault="00CE2A7E" w:rsidP="00247F4B">
            <w:pPr>
              <w:snapToGrid w:val="0"/>
              <w:spacing w:line="200" w:lineRule="exact"/>
              <w:jc w:val="center"/>
              <w:rPr>
                <w:rFonts w:asciiTheme="majorEastAsia" w:eastAsiaTheme="majorEastAsia" w:hAnsiTheme="majorEastAsia"/>
                <w:sz w:val="14"/>
                <w:szCs w:val="14"/>
              </w:rPr>
            </w:pPr>
            <w:r w:rsidRPr="00CE2A7E">
              <w:rPr>
                <w:rFonts w:asciiTheme="majorEastAsia" w:eastAsiaTheme="majorEastAsia" w:hAnsiTheme="majorEastAsia"/>
                <w:sz w:val="14"/>
                <w:szCs w:val="14"/>
              </w:rPr>
              <w:t>1</w:t>
            </w:r>
          </w:p>
        </w:tc>
        <w:tc>
          <w:tcPr>
            <w:tcW w:w="283" w:type="dxa"/>
            <w:tcBorders>
              <w:top w:val="single" w:sz="4" w:space="0" w:color="auto"/>
            </w:tcBorders>
            <w:textDirection w:val="tbRlV"/>
            <w:vAlign w:val="center"/>
          </w:tcPr>
          <w:p w14:paraId="44F367D9" w14:textId="451D9E6A" w:rsidR="00DD1106" w:rsidRPr="00553402" w:rsidRDefault="00CE2A7E" w:rsidP="00247F4B">
            <w:pPr>
              <w:snapToGrid w:val="0"/>
              <w:spacing w:line="200" w:lineRule="exact"/>
              <w:ind w:left="113" w:right="113"/>
              <w:jc w:val="center"/>
              <w:rPr>
                <w:rFonts w:asciiTheme="majorEastAsia" w:eastAsiaTheme="majorEastAsia" w:hAnsiTheme="majorEastAsia"/>
                <w:sz w:val="14"/>
                <w:szCs w:val="14"/>
              </w:rPr>
            </w:pPr>
            <w:r w:rsidRPr="00CE2A7E">
              <w:rPr>
                <w:rFonts w:asciiTheme="majorEastAsia" w:eastAsiaTheme="majorEastAsia" w:hAnsiTheme="majorEastAsia"/>
                <w:sz w:val="14"/>
                <w:szCs w:val="14"/>
                <w:eastAsianLayout w:id="2094759938" w:vert="1" w:vertCompress="1"/>
              </w:rPr>
              <w:t>177</w:t>
            </w:r>
            <w:r w:rsidR="00DD1106" w:rsidRPr="00553402">
              <w:rPr>
                <w:rFonts w:asciiTheme="majorEastAsia" w:eastAsiaTheme="majorEastAsia" w:hAnsiTheme="majorEastAsia" w:hint="eastAsia"/>
                <w:sz w:val="14"/>
                <w:szCs w:val="14"/>
              </w:rPr>
              <w:t>～</w:t>
            </w:r>
            <w:r w:rsidRPr="00CE2A7E">
              <w:rPr>
                <w:rFonts w:asciiTheme="majorEastAsia" w:eastAsiaTheme="majorEastAsia" w:hAnsiTheme="majorEastAsia"/>
                <w:sz w:val="14"/>
                <w:szCs w:val="14"/>
                <w:eastAsianLayout w:id="2094759939" w:vert="1" w:vertCompress="1"/>
              </w:rPr>
              <w:t>179</w:t>
            </w:r>
          </w:p>
        </w:tc>
        <w:tc>
          <w:tcPr>
            <w:tcW w:w="283" w:type="dxa"/>
            <w:tcBorders>
              <w:top w:val="single" w:sz="4" w:space="0" w:color="auto"/>
              <w:bottom w:val="single" w:sz="4" w:space="0" w:color="auto"/>
            </w:tcBorders>
            <w:vAlign w:val="center"/>
          </w:tcPr>
          <w:p w14:paraId="48E3D2BD" w14:textId="39B9518A" w:rsidR="00DD1106" w:rsidRPr="00553402" w:rsidRDefault="00CE2A7E" w:rsidP="00247F4B">
            <w:pPr>
              <w:snapToGrid w:val="0"/>
              <w:spacing w:line="200" w:lineRule="exact"/>
              <w:jc w:val="center"/>
              <w:rPr>
                <w:rFonts w:asciiTheme="majorEastAsia" w:eastAsiaTheme="majorEastAsia" w:hAnsiTheme="majorEastAsia"/>
                <w:b/>
                <w:sz w:val="14"/>
                <w:szCs w:val="14"/>
              </w:rPr>
            </w:pPr>
            <w:r w:rsidRPr="00CE2A7E">
              <w:rPr>
                <w:rFonts w:asciiTheme="majorEastAsia" w:eastAsiaTheme="majorEastAsia" w:hAnsiTheme="majorEastAsia" w:hint="eastAsia"/>
                <w:b/>
                <w:sz w:val="14"/>
                <w:szCs w:val="14"/>
              </w:rPr>
              <w:t>知</w:t>
            </w:r>
          </w:p>
        </w:tc>
        <w:tc>
          <w:tcPr>
            <w:tcW w:w="283" w:type="dxa"/>
            <w:tcBorders>
              <w:top w:val="single" w:sz="4" w:space="0" w:color="auto"/>
              <w:bottom w:val="single" w:sz="4" w:space="0" w:color="auto"/>
            </w:tcBorders>
            <w:vAlign w:val="center"/>
          </w:tcPr>
          <w:p w14:paraId="67186D81" w14:textId="77777777" w:rsidR="00DD1106" w:rsidRPr="0082008D" w:rsidRDefault="00DD1106" w:rsidP="00247F4B">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single" w:sz="4" w:space="0" w:color="auto"/>
              <w:right w:val="nil"/>
            </w:tcBorders>
            <w:tcMar>
              <w:top w:w="57" w:type="dxa"/>
              <w:left w:w="142" w:type="dxa"/>
              <w:bottom w:w="57" w:type="dxa"/>
              <w:right w:w="142" w:type="dxa"/>
            </w:tcMar>
          </w:tcPr>
          <w:p w14:paraId="1004747F" w14:textId="38C3A020" w:rsidR="00DD1106" w:rsidRPr="00290BFA" w:rsidRDefault="00CE2A7E" w:rsidP="00C96749">
            <w:pPr>
              <w:widowControl/>
              <w:tabs>
                <w:tab w:val="right" w:pos="3835"/>
              </w:tabs>
              <w:topLinePunct/>
              <w:autoSpaceDE w:val="0"/>
              <w:autoSpaceDN w:val="0"/>
              <w:adjustRightInd w:val="0"/>
              <w:spacing w:line="200" w:lineRule="exact"/>
              <w:jc w:val="left"/>
              <w:rPr>
                <w:rStyle w:val="ab"/>
                <w:b/>
              </w:rPr>
            </w:pPr>
            <w:r w:rsidRPr="00CE2A7E">
              <w:rPr>
                <w:rFonts w:asciiTheme="majorEastAsia" w:eastAsiaTheme="majorEastAsia" w:hAnsiTheme="majorEastAsia" w:hint="eastAsia"/>
                <w:b/>
                <w:sz w:val="14"/>
                <w:szCs w:val="14"/>
              </w:rPr>
              <w:t>【知①②】 あたたかい季節には</w:t>
            </w:r>
            <w:r w:rsidR="00B14E62">
              <w:rPr>
                <w:rFonts w:asciiTheme="majorEastAsia" w:eastAsiaTheme="majorEastAsia" w:hAnsiTheme="majorEastAsia" w:hint="eastAsia"/>
                <w:b/>
                <w:sz w:val="14"/>
                <w:szCs w:val="14"/>
              </w:rPr>
              <w:t>、</w:t>
            </w:r>
            <w:r w:rsidR="00C83A08" w:rsidRPr="00C83A08">
              <w:rPr>
                <w:rFonts w:asciiTheme="majorEastAsia" w:eastAsiaTheme="majorEastAsia" w:hAnsiTheme="majorEastAsia" w:hint="eastAsia"/>
                <w:b/>
                <w:sz w:val="14"/>
                <w:szCs w:val="14"/>
              </w:rPr>
              <w:t>動物の活動も活発になり、植物がよく成長するが、寒い季節には、動物の活動も少なくなって植物の成長が鈍く</w:t>
            </w:r>
            <w:r w:rsidRPr="00CE2A7E">
              <w:rPr>
                <w:rFonts w:asciiTheme="majorEastAsia" w:eastAsiaTheme="majorEastAsia" w:hAnsiTheme="majorEastAsia" w:hint="eastAsia"/>
                <w:b/>
                <w:sz w:val="14"/>
                <w:szCs w:val="14"/>
              </w:rPr>
              <w:t>なることを理解しているかを評価する。</w:t>
            </w:r>
            <w:r w:rsidR="00C83A08">
              <w:rPr>
                <w:rFonts w:asciiTheme="majorEastAsia" w:eastAsiaTheme="majorEastAsia" w:hAnsiTheme="majorEastAsia" w:hint="eastAsia"/>
                <w:b/>
                <w:sz w:val="14"/>
                <w:szCs w:val="14"/>
              </w:rPr>
              <w:t xml:space="preserve">　　　　　　　　　</w:t>
            </w:r>
            <w:r w:rsidRPr="00CE2A7E">
              <w:rPr>
                <w:rFonts w:asciiTheme="majorEastAsia" w:eastAsiaTheme="majorEastAsia" w:hAnsiTheme="majorEastAsia" w:hint="eastAsia"/>
                <w:b/>
                <w:sz w:val="14"/>
                <w:szCs w:val="14"/>
              </w:rPr>
              <w:t>【発言分析・記述分析】</w:t>
            </w:r>
          </w:p>
        </w:tc>
        <w:tc>
          <w:tcPr>
            <w:tcW w:w="652" w:type="dxa"/>
            <w:tcBorders>
              <w:top w:val="single" w:sz="4" w:space="0" w:color="auto"/>
              <w:left w:val="nil"/>
              <w:bottom w:val="single" w:sz="4" w:space="0" w:color="auto"/>
            </w:tcBorders>
            <w:tcMar>
              <w:top w:w="57" w:type="dxa"/>
              <w:left w:w="142" w:type="dxa"/>
              <w:bottom w:w="57" w:type="dxa"/>
              <w:right w:w="142" w:type="dxa"/>
            </w:tcMar>
          </w:tcPr>
          <w:p w14:paraId="15F5F3C5" w14:textId="77777777" w:rsidR="00DD1106" w:rsidRPr="00290BFA" w:rsidRDefault="00DD1106" w:rsidP="00247F4B">
            <w:pPr>
              <w:snapToGrid w:val="0"/>
              <w:spacing w:line="200" w:lineRule="exact"/>
              <w:rPr>
                <w:rStyle w:val="ab"/>
              </w:rPr>
            </w:pPr>
          </w:p>
        </w:tc>
        <w:tc>
          <w:tcPr>
            <w:tcW w:w="652" w:type="dxa"/>
            <w:tcBorders>
              <w:top w:val="single" w:sz="4" w:space="0" w:color="auto"/>
              <w:bottom w:val="single" w:sz="4" w:space="0" w:color="auto"/>
              <w:right w:val="nil"/>
            </w:tcBorders>
            <w:tcMar>
              <w:top w:w="57" w:type="dxa"/>
              <w:left w:w="142" w:type="dxa"/>
              <w:bottom w:w="57" w:type="dxa"/>
              <w:right w:w="142" w:type="dxa"/>
            </w:tcMar>
          </w:tcPr>
          <w:p w14:paraId="179598EC" w14:textId="77777777" w:rsidR="00DD1106" w:rsidRPr="00290BFA" w:rsidRDefault="00DD1106" w:rsidP="00247F4B">
            <w:pPr>
              <w:snapToGrid w:val="0"/>
              <w:spacing w:line="200" w:lineRule="exact"/>
              <w:rPr>
                <w:rStyle w:val="ab"/>
              </w:rPr>
            </w:pPr>
          </w:p>
        </w:tc>
        <w:tc>
          <w:tcPr>
            <w:tcW w:w="4344" w:type="dxa"/>
            <w:tcBorders>
              <w:top w:val="single" w:sz="4" w:space="0" w:color="auto"/>
              <w:left w:val="nil"/>
              <w:bottom w:val="single" w:sz="4" w:space="0" w:color="auto"/>
            </w:tcBorders>
            <w:shd w:val="clear" w:color="auto" w:fill="auto"/>
            <w:tcMar>
              <w:top w:w="57" w:type="dxa"/>
              <w:left w:w="142" w:type="dxa"/>
              <w:bottom w:w="57" w:type="dxa"/>
              <w:right w:w="142" w:type="dxa"/>
            </w:tcMar>
          </w:tcPr>
          <w:p w14:paraId="61184CBB" w14:textId="2626E12A" w:rsidR="00DD1106" w:rsidRPr="00290BFA" w:rsidRDefault="00CE2A7E" w:rsidP="00247F4B">
            <w:pPr>
              <w:widowControl/>
              <w:autoSpaceDE w:val="0"/>
              <w:autoSpaceDN w:val="0"/>
              <w:adjustRightInd w:val="0"/>
              <w:spacing w:line="200" w:lineRule="exact"/>
              <w:jc w:val="left"/>
              <w:rPr>
                <w:rStyle w:val="ab"/>
              </w:rPr>
            </w:pPr>
            <w:r w:rsidRPr="00CE2A7E">
              <w:rPr>
                <w:rStyle w:val="ab"/>
                <w:rFonts w:hint="eastAsia"/>
              </w:rPr>
              <w:t>あたたかい季節には</w:t>
            </w:r>
            <w:r w:rsidR="00B14E62">
              <w:rPr>
                <w:rStyle w:val="ab"/>
                <w:rFonts w:hint="eastAsia"/>
              </w:rPr>
              <w:t>、</w:t>
            </w:r>
            <w:r w:rsidR="00C83A08" w:rsidRPr="00C83A08">
              <w:rPr>
                <w:rStyle w:val="ab"/>
                <w:rFonts w:hint="eastAsia"/>
              </w:rPr>
              <w:t>動物の活動も活発になり、植物がよく成長するが、寒い季節には、動物の活動も少なくなって植物の成長が鈍くなることを他の生き物にも当てはめ、説明できる程度に</w:t>
            </w:r>
            <w:r w:rsidRPr="00CE2A7E">
              <w:rPr>
                <w:rStyle w:val="ab"/>
                <w:rFonts w:hint="eastAsia"/>
              </w:rPr>
              <w:t>理解している。</w:t>
            </w:r>
          </w:p>
        </w:tc>
        <w:tc>
          <w:tcPr>
            <w:tcW w:w="4383" w:type="dxa"/>
            <w:tcBorders>
              <w:top w:val="single" w:sz="4" w:space="0" w:color="auto"/>
              <w:bottom w:val="single" w:sz="4" w:space="0" w:color="auto"/>
              <w:right w:val="nil"/>
            </w:tcBorders>
            <w:shd w:val="clear" w:color="auto" w:fill="auto"/>
            <w:tcMar>
              <w:top w:w="57" w:type="dxa"/>
              <w:left w:w="142" w:type="dxa"/>
              <w:bottom w:w="57" w:type="dxa"/>
              <w:right w:w="142" w:type="dxa"/>
            </w:tcMar>
          </w:tcPr>
          <w:p w14:paraId="7C448835" w14:textId="7E1AEE19" w:rsidR="00DD1106" w:rsidRPr="00290BFA" w:rsidRDefault="00CE2A7E" w:rsidP="00247F4B">
            <w:pPr>
              <w:widowControl/>
              <w:autoSpaceDE w:val="0"/>
              <w:autoSpaceDN w:val="0"/>
              <w:adjustRightInd w:val="0"/>
              <w:spacing w:line="200" w:lineRule="exact"/>
              <w:jc w:val="left"/>
              <w:rPr>
                <w:rStyle w:val="ab"/>
              </w:rPr>
            </w:pPr>
            <w:r w:rsidRPr="00CE2A7E">
              <w:rPr>
                <w:rStyle w:val="ab"/>
                <w:rFonts w:hint="eastAsia"/>
              </w:rPr>
              <w:t>あたたかい季節と寒い季節に分けて</w:t>
            </w:r>
            <w:r w:rsidR="00B14E62">
              <w:rPr>
                <w:rStyle w:val="ab"/>
                <w:rFonts w:hint="eastAsia"/>
              </w:rPr>
              <w:t>、</w:t>
            </w:r>
            <w:r w:rsidRPr="00CE2A7E">
              <w:rPr>
                <w:rStyle w:val="ab"/>
                <w:rFonts w:hint="eastAsia"/>
              </w:rPr>
              <w:t>それぞれの季節の</w:t>
            </w:r>
            <w:r w:rsidR="00C83A08">
              <w:rPr>
                <w:rStyle w:val="ab"/>
                <w:rFonts w:hint="eastAsia"/>
              </w:rPr>
              <w:t>動物や植物の様子とあたたかさを振り返って</w:t>
            </w:r>
            <w:r w:rsidR="00B14E62">
              <w:rPr>
                <w:rStyle w:val="ab"/>
                <w:rFonts w:hint="eastAsia"/>
              </w:rPr>
              <w:t>、</w:t>
            </w:r>
            <w:r w:rsidR="00C83A08">
              <w:rPr>
                <w:rStyle w:val="ab"/>
                <w:rFonts w:hint="eastAsia"/>
              </w:rPr>
              <w:t>それらの関係を考え</w:t>
            </w:r>
            <w:r w:rsidRPr="00CE2A7E">
              <w:rPr>
                <w:rStyle w:val="ab"/>
                <w:rFonts w:hint="eastAsia"/>
              </w:rPr>
              <w:t>ることで</w:t>
            </w:r>
            <w:r w:rsidR="00B14E62">
              <w:rPr>
                <w:rStyle w:val="ab"/>
                <w:rFonts w:hint="eastAsia"/>
              </w:rPr>
              <w:t>、</w:t>
            </w:r>
            <w:r w:rsidRPr="00CE2A7E">
              <w:rPr>
                <w:rStyle w:val="ab"/>
                <w:rFonts w:hint="eastAsia"/>
              </w:rPr>
              <w:t>生き物の成長や活動とあたたかさとの関係を捉えることができるように</w:t>
            </w:r>
            <w:r w:rsidR="00B14E62">
              <w:rPr>
                <w:rStyle w:val="ab"/>
                <w:rFonts w:hint="eastAsia"/>
              </w:rPr>
              <w:t>、</w:t>
            </w:r>
            <w:r w:rsidRPr="00CE2A7E">
              <w:rPr>
                <w:rStyle w:val="ab"/>
                <w:rFonts w:hint="eastAsia"/>
              </w:rPr>
              <w:t>助言・援助する。</w:t>
            </w:r>
          </w:p>
        </w:tc>
        <w:tc>
          <w:tcPr>
            <w:tcW w:w="120" w:type="dxa"/>
            <w:tcBorders>
              <w:left w:val="nil"/>
              <w:bottom w:val="single" w:sz="4" w:space="0" w:color="auto"/>
            </w:tcBorders>
            <w:shd w:val="clear" w:color="auto" w:fill="auto"/>
          </w:tcPr>
          <w:p w14:paraId="6C2A5722" w14:textId="77777777" w:rsidR="00DD1106" w:rsidRDefault="00DD1106" w:rsidP="00247F4B"/>
        </w:tc>
      </w:tr>
    </w:tbl>
    <w:p w14:paraId="1F392CA8" w14:textId="77777777" w:rsidR="00DD1106" w:rsidRDefault="00DD1106" w:rsidP="00DD1106">
      <w:pPr>
        <w:snapToGrid w:val="0"/>
        <w:spacing w:line="80" w:lineRule="exact"/>
        <w:rPr>
          <w:rFonts w:asciiTheme="majorEastAsia" w:eastAsiaTheme="majorEastAsia" w:hAnsiTheme="majorEastAsia"/>
          <w:sz w:val="16"/>
        </w:rPr>
      </w:pPr>
    </w:p>
    <w:p w14:paraId="44FCACFE" w14:textId="49B38366" w:rsidR="00E3515E" w:rsidRDefault="000F72BB" w:rsidP="00E3515E">
      <w:pPr>
        <w:snapToGrid w:val="0"/>
        <w:spacing w:line="200" w:lineRule="exact"/>
        <w:rPr>
          <w:rFonts w:asciiTheme="majorEastAsia" w:eastAsiaTheme="majorEastAsia" w:hAnsiTheme="majorEastAsia"/>
          <w:sz w:val="16"/>
        </w:rPr>
      </w:pP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p>
    <w:p w14:paraId="2C855E52" w14:textId="6CB32590" w:rsidR="000F72BB" w:rsidRDefault="000F72BB" w:rsidP="000F72BB">
      <w:pPr>
        <w:spacing w:line="200" w:lineRule="exact"/>
        <w:ind w:firstLineChars="2400" w:firstLine="3840"/>
        <w:rPr>
          <w:rFonts w:asciiTheme="majorEastAsia" w:eastAsiaTheme="majorEastAsia" w:hAnsiTheme="majorEastAsia"/>
          <w:sz w:val="16"/>
        </w:rPr>
      </w:pPr>
    </w:p>
    <w:p w14:paraId="3F1C374B" w14:textId="77777777" w:rsidR="00D53F77" w:rsidRPr="000F72BB" w:rsidRDefault="00D53F77" w:rsidP="000C1FEF">
      <w:pPr>
        <w:spacing w:line="200" w:lineRule="exact"/>
        <w:rPr>
          <w:rFonts w:asciiTheme="majorEastAsia" w:eastAsiaTheme="majorEastAsia" w:hAnsiTheme="majorEastAsia"/>
        </w:rPr>
      </w:pPr>
    </w:p>
    <w:sectPr w:rsidR="00D53F77" w:rsidRPr="000F72BB" w:rsidSect="00556F5C">
      <w:headerReference w:type="even" r:id="rId6"/>
      <w:headerReference w:type="default" r:id="rId7"/>
      <w:footerReference w:type="even" r:id="rId8"/>
      <w:footerReference w:type="default" r:id="rId9"/>
      <w:headerReference w:type="first" r:id="rId10"/>
      <w:footerReference w:type="first" r:id="rId11"/>
      <w:pgSz w:w="20639" w:h="14572" w:orient="landscape" w:code="12"/>
      <w:pgMar w:top="1134" w:right="851" w:bottom="567" w:left="851" w:header="851" w:footer="5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0EDF8" w14:textId="77777777" w:rsidR="003417E4" w:rsidRDefault="003417E4" w:rsidP="00CF24AF">
      <w:r>
        <w:separator/>
      </w:r>
    </w:p>
  </w:endnote>
  <w:endnote w:type="continuationSeparator" w:id="0">
    <w:p w14:paraId="05985A66" w14:textId="77777777" w:rsidR="003417E4" w:rsidRDefault="003417E4" w:rsidP="00CF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OTF リュウミン Pr6 EH-KL">
    <w:altName w:val="ＭＳ 明朝"/>
    <w:charset w:val="4E"/>
    <w:family w:val="auto"/>
    <w:pitch w:val="variable"/>
    <w:sig w:usb0="00000000" w:usb1="2AC71C11" w:usb2="00000012" w:usb3="00000000" w:csb0="0002009F" w:csb1="00000000"/>
  </w:font>
  <w:font w:name="A-OTF 新ゴ Pro L">
    <w:altName w:val="ＭＳ 明朝"/>
    <w:charset w:val="4E"/>
    <w:family w:val="auto"/>
    <w:pitch w:val="variable"/>
    <w:sig w:usb0="00000000" w:usb1="68C7FEFF" w:usb2="00000012" w:usb3="00000000" w:csb0="00020005" w:csb1="00000000"/>
  </w:font>
  <w:font w:name="Corbel">
    <w:panose1 w:val="020B0503020204020204"/>
    <w:charset w:val="00"/>
    <w:family w:val="swiss"/>
    <w:pitch w:val="variable"/>
    <w:sig w:usb0="A00002EF" w:usb1="4000A44B" w:usb2="00000000" w:usb3="00000000" w:csb0="0000019F" w:csb1="00000000"/>
  </w:font>
  <w:font w:name="Geneva">
    <w:altName w:val="Arial"/>
    <w:charset w:val="00"/>
    <w:family w:val="auto"/>
    <w:pitch w:val="variable"/>
    <w:sig w:usb0="00000007" w:usb1="00000000" w:usb2="00000000" w:usb3="00000000" w:csb0="00000093" w:csb1="00000000"/>
  </w:font>
  <w:font w:name="HiraginoUDSansStd-W3">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5F162" w14:textId="77777777" w:rsidR="00460E06" w:rsidRDefault="00460E06">
    <w:pPr>
      <w:pStyle w:val="a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FA3A7" w14:textId="77777777" w:rsidR="00460E06" w:rsidRDefault="00460E06">
    <w:pPr>
      <w:pStyle w:val="af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26A7D" w14:textId="77777777" w:rsidR="00460E06" w:rsidRDefault="00460E06">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9DDFE" w14:textId="77777777" w:rsidR="003417E4" w:rsidRDefault="003417E4" w:rsidP="00CF24AF">
      <w:r>
        <w:separator/>
      </w:r>
    </w:p>
  </w:footnote>
  <w:footnote w:type="continuationSeparator" w:id="0">
    <w:p w14:paraId="2E8BD471" w14:textId="77777777" w:rsidR="003417E4" w:rsidRDefault="003417E4" w:rsidP="00CF24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64150" w14:textId="77777777" w:rsidR="00460E06" w:rsidRDefault="00460E06">
    <w:pPr>
      <w:pStyle w:val="af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578DC" w14:textId="77777777" w:rsidR="00460E06" w:rsidRDefault="00460E06">
    <w:pPr>
      <w:pStyle w:val="af1"/>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7F7BB" w14:textId="77777777" w:rsidR="00460E06" w:rsidRDefault="00460E06">
    <w:pPr>
      <w:pStyle w:val="af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mirrorMargins/>
  <w:bordersDoNotSurroundHeader/>
  <w:bordersDoNotSurroundFooter/>
  <w:proofState w:spelling="clean" w:grammar="dirty"/>
  <w:defaultTabStop w:val="840"/>
  <w:drawingGridHorizontalSpacing w:val="13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237"/>
    <w:rsid w:val="00017366"/>
    <w:rsid w:val="00017D4A"/>
    <w:rsid w:val="00030746"/>
    <w:rsid w:val="00046722"/>
    <w:rsid w:val="00053406"/>
    <w:rsid w:val="000674B1"/>
    <w:rsid w:val="000715EB"/>
    <w:rsid w:val="00080DDE"/>
    <w:rsid w:val="000826B0"/>
    <w:rsid w:val="00083203"/>
    <w:rsid w:val="000873BE"/>
    <w:rsid w:val="000A2968"/>
    <w:rsid w:val="000B1F5D"/>
    <w:rsid w:val="000C1C04"/>
    <w:rsid w:val="000C1FEF"/>
    <w:rsid w:val="000C204D"/>
    <w:rsid w:val="000C5DED"/>
    <w:rsid w:val="000D12BE"/>
    <w:rsid w:val="000D1F3B"/>
    <w:rsid w:val="000D203A"/>
    <w:rsid w:val="000D40C6"/>
    <w:rsid w:val="000D5923"/>
    <w:rsid w:val="000E36DE"/>
    <w:rsid w:val="000F02FF"/>
    <w:rsid w:val="000F099F"/>
    <w:rsid w:val="000F4C18"/>
    <w:rsid w:val="000F72BB"/>
    <w:rsid w:val="001041CE"/>
    <w:rsid w:val="00104B10"/>
    <w:rsid w:val="00105E2C"/>
    <w:rsid w:val="001135F5"/>
    <w:rsid w:val="00123FBE"/>
    <w:rsid w:val="00140265"/>
    <w:rsid w:val="00144D73"/>
    <w:rsid w:val="00150B68"/>
    <w:rsid w:val="0015304F"/>
    <w:rsid w:val="00154DF2"/>
    <w:rsid w:val="0015698D"/>
    <w:rsid w:val="00157A54"/>
    <w:rsid w:val="0016126C"/>
    <w:rsid w:val="001618EC"/>
    <w:rsid w:val="00174456"/>
    <w:rsid w:val="00181011"/>
    <w:rsid w:val="001818D5"/>
    <w:rsid w:val="00182808"/>
    <w:rsid w:val="001839EB"/>
    <w:rsid w:val="001870E5"/>
    <w:rsid w:val="001924F3"/>
    <w:rsid w:val="00194EC8"/>
    <w:rsid w:val="001A4B09"/>
    <w:rsid w:val="001A66A0"/>
    <w:rsid w:val="001A7CE1"/>
    <w:rsid w:val="001B763E"/>
    <w:rsid w:val="001D426E"/>
    <w:rsid w:val="001D70E0"/>
    <w:rsid w:val="001E6294"/>
    <w:rsid w:val="001E662A"/>
    <w:rsid w:val="001F4ED7"/>
    <w:rsid w:val="0020691E"/>
    <w:rsid w:val="00213FAA"/>
    <w:rsid w:val="00220DBA"/>
    <w:rsid w:val="002230EB"/>
    <w:rsid w:val="0022677B"/>
    <w:rsid w:val="0022736A"/>
    <w:rsid w:val="00232EF6"/>
    <w:rsid w:val="002424CD"/>
    <w:rsid w:val="00243EFD"/>
    <w:rsid w:val="00247F4B"/>
    <w:rsid w:val="00254BE5"/>
    <w:rsid w:val="00257472"/>
    <w:rsid w:val="00264F86"/>
    <w:rsid w:val="00266555"/>
    <w:rsid w:val="00271A57"/>
    <w:rsid w:val="00275018"/>
    <w:rsid w:val="002758C6"/>
    <w:rsid w:val="00276F2C"/>
    <w:rsid w:val="002836E7"/>
    <w:rsid w:val="00284118"/>
    <w:rsid w:val="00284A51"/>
    <w:rsid w:val="00285633"/>
    <w:rsid w:val="00285721"/>
    <w:rsid w:val="00292F65"/>
    <w:rsid w:val="002A5B1B"/>
    <w:rsid w:val="002B048A"/>
    <w:rsid w:val="002B772F"/>
    <w:rsid w:val="002D2A60"/>
    <w:rsid w:val="002E6607"/>
    <w:rsid w:val="002E6C86"/>
    <w:rsid w:val="002F51DC"/>
    <w:rsid w:val="00301A60"/>
    <w:rsid w:val="00304D1F"/>
    <w:rsid w:val="00325EBA"/>
    <w:rsid w:val="003273D8"/>
    <w:rsid w:val="00331C5C"/>
    <w:rsid w:val="003417E4"/>
    <w:rsid w:val="00346377"/>
    <w:rsid w:val="00351447"/>
    <w:rsid w:val="00357CB6"/>
    <w:rsid w:val="00360616"/>
    <w:rsid w:val="00364C20"/>
    <w:rsid w:val="003951E7"/>
    <w:rsid w:val="003958CA"/>
    <w:rsid w:val="00395EFE"/>
    <w:rsid w:val="003A4A59"/>
    <w:rsid w:val="003B0D14"/>
    <w:rsid w:val="003B2F50"/>
    <w:rsid w:val="003C1176"/>
    <w:rsid w:val="003C2CD7"/>
    <w:rsid w:val="003C6516"/>
    <w:rsid w:val="003D148B"/>
    <w:rsid w:val="003D3CB8"/>
    <w:rsid w:val="003D5EC6"/>
    <w:rsid w:val="003E3195"/>
    <w:rsid w:val="003E6438"/>
    <w:rsid w:val="003F0C52"/>
    <w:rsid w:val="003F4D22"/>
    <w:rsid w:val="00403302"/>
    <w:rsid w:val="00415459"/>
    <w:rsid w:val="00426602"/>
    <w:rsid w:val="00433B52"/>
    <w:rsid w:val="0043436E"/>
    <w:rsid w:val="00446694"/>
    <w:rsid w:val="004473DC"/>
    <w:rsid w:val="004474C3"/>
    <w:rsid w:val="0045143C"/>
    <w:rsid w:val="00453DFD"/>
    <w:rsid w:val="00455560"/>
    <w:rsid w:val="00460E06"/>
    <w:rsid w:val="004620C8"/>
    <w:rsid w:val="00465AEE"/>
    <w:rsid w:val="0046798A"/>
    <w:rsid w:val="00473E33"/>
    <w:rsid w:val="00474B33"/>
    <w:rsid w:val="004769A6"/>
    <w:rsid w:val="0047713A"/>
    <w:rsid w:val="00477D54"/>
    <w:rsid w:val="00483F50"/>
    <w:rsid w:val="00484105"/>
    <w:rsid w:val="00491556"/>
    <w:rsid w:val="00491D18"/>
    <w:rsid w:val="004B05A0"/>
    <w:rsid w:val="004C12A6"/>
    <w:rsid w:val="004C4EE4"/>
    <w:rsid w:val="004C5CA9"/>
    <w:rsid w:val="004E4E21"/>
    <w:rsid w:val="004E4E99"/>
    <w:rsid w:val="004E77CB"/>
    <w:rsid w:val="004F1F20"/>
    <w:rsid w:val="004F3374"/>
    <w:rsid w:val="004F481C"/>
    <w:rsid w:val="00500612"/>
    <w:rsid w:val="00512FB1"/>
    <w:rsid w:val="00515780"/>
    <w:rsid w:val="00516E9E"/>
    <w:rsid w:val="0052176F"/>
    <w:rsid w:val="005274A3"/>
    <w:rsid w:val="0053555F"/>
    <w:rsid w:val="00537250"/>
    <w:rsid w:val="0053766B"/>
    <w:rsid w:val="005451EA"/>
    <w:rsid w:val="00553402"/>
    <w:rsid w:val="00556F5C"/>
    <w:rsid w:val="005619E1"/>
    <w:rsid w:val="005630E1"/>
    <w:rsid w:val="00563569"/>
    <w:rsid w:val="00567112"/>
    <w:rsid w:val="00574A35"/>
    <w:rsid w:val="00577663"/>
    <w:rsid w:val="00577FDC"/>
    <w:rsid w:val="0059223E"/>
    <w:rsid w:val="00596294"/>
    <w:rsid w:val="00596FAC"/>
    <w:rsid w:val="005A64AF"/>
    <w:rsid w:val="005A7BAB"/>
    <w:rsid w:val="005B3AAA"/>
    <w:rsid w:val="005B549E"/>
    <w:rsid w:val="005C1EB9"/>
    <w:rsid w:val="005D197C"/>
    <w:rsid w:val="005D2CD3"/>
    <w:rsid w:val="005F3FAB"/>
    <w:rsid w:val="00605D76"/>
    <w:rsid w:val="0061144E"/>
    <w:rsid w:val="00613233"/>
    <w:rsid w:val="00624125"/>
    <w:rsid w:val="00624FF4"/>
    <w:rsid w:val="00635F27"/>
    <w:rsid w:val="00637AA7"/>
    <w:rsid w:val="00641EC7"/>
    <w:rsid w:val="00642732"/>
    <w:rsid w:val="006434AD"/>
    <w:rsid w:val="006460C1"/>
    <w:rsid w:val="00655385"/>
    <w:rsid w:val="0066477E"/>
    <w:rsid w:val="00665D75"/>
    <w:rsid w:val="006931C7"/>
    <w:rsid w:val="006A6A56"/>
    <w:rsid w:val="006A7F77"/>
    <w:rsid w:val="006B616C"/>
    <w:rsid w:val="006C0D79"/>
    <w:rsid w:val="006D5650"/>
    <w:rsid w:val="006D5F87"/>
    <w:rsid w:val="006E2E96"/>
    <w:rsid w:val="006E7A3C"/>
    <w:rsid w:val="00707555"/>
    <w:rsid w:val="00707C28"/>
    <w:rsid w:val="00710410"/>
    <w:rsid w:val="007111A1"/>
    <w:rsid w:val="0071335B"/>
    <w:rsid w:val="00731F74"/>
    <w:rsid w:val="00740FB0"/>
    <w:rsid w:val="007444DA"/>
    <w:rsid w:val="0074642E"/>
    <w:rsid w:val="0075381F"/>
    <w:rsid w:val="00757743"/>
    <w:rsid w:val="00762555"/>
    <w:rsid w:val="00767AFD"/>
    <w:rsid w:val="007A5033"/>
    <w:rsid w:val="007A63CC"/>
    <w:rsid w:val="007A6BAC"/>
    <w:rsid w:val="007B1B88"/>
    <w:rsid w:val="007C57BA"/>
    <w:rsid w:val="007D0A8F"/>
    <w:rsid w:val="007E3550"/>
    <w:rsid w:val="007E5DE7"/>
    <w:rsid w:val="0080436E"/>
    <w:rsid w:val="00806E71"/>
    <w:rsid w:val="008134C6"/>
    <w:rsid w:val="00817FF8"/>
    <w:rsid w:val="0082008D"/>
    <w:rsid w:val="00820523"/>
    <w:rsid w:val="008239B5"/>
    <w:rsid w:val="00825E8B"/>
    <w:rsid w:val="00834523"/>
    <w:rsid w:val="008404DF"/>
    <w:rsid w:val="00840D83"/>
    <w:rsid w:val="00841BD6"/>
    <w:rsid w:val="00850176"/>
    <w:rsid w:val="00851B15"/>
    <w:rsid w:val="008577D6"/>
    <w:rsid w:val="008632B1"/>
    <w:rsid w:val="0086450C"/>
    <w:rsid w:val="00880D98"/>
    <w:rsid w:val="00882A50"/>
    <w:rsid w:val="00883AFA"/>
    <w:rsid w:val="008909D1"/>
    <w:rsid w:val="00892809"/>
    <w:rsid w:val="00895237"/>
    <w:rsid w:val="008A16F9"/>
    <w:rsid w:val="008C1121"/>
    <w:rsid w:val="008C131A"/>
    <w:rsid w:val="008D2E18"/>
    <w:rsid w:val="008D5561"/>
    <w:rsid w:val="008D6038"/>
    <w:rsid w:val="008D6D79"/>
    <w:rsid w:val="008E6CA3"/>
    <w:rsid w:val="00914A7C"/>
    <w:rsid w:val="00922866"/>
    <w:rsid w:val="00930CD8"/>
    <w:rsid w:val="00930E46"/>
    <w:rsid w:val="00943B4E"/>
    <w:rsid w:val="0096102B"/>
    <w:rsid w:val="00961683"/>
    <w:rsid w:val="00961DF8"/>
    <w:rsid w:val="0096391F"/>
    <w:rsid w:val="00964209"/>
    <w:rsid w:val="00966EA3"/>
    <w:rsid w:val="00972917"/>
    <w:rsid w:val="00976D3A"/>
    <w:rsid w:val="009806A6"/>
    <w:rsid w:val="009861CE"/>
    <w:rsid w:val="009864B1"/>
    <w:rsid w:val="009A1187"/>
    <w:rsid w:val="009A5756"/>
    <w:rsid w:val="009A6ED9"/>
    <w:rsid w:val="009B1034"/>
    <w:rsid w:val="009B2645"/>
    <w:rsid w:val="009B55E3"/>
    <w:rsid w:val="009B573F"/>
    <w:rsid w:val="009B7F40"/>
    <w:rsid w:val="009D169F"/>
    <w:rsid w:val="009D40F0"/>
    <w:rsid w:val="009D4699"/>
    <w:rsid w:val="009E0CF9"/>
    <w:rsid w:val="009E1AEB"/>
    <w:rsid w:val="009E7E59"/>
    <w:rsid w:val="009F107B"/>
    <w:rsid w:val="009F10D8"/>
    <w:rsid w:val="009F3781"/>
    <w:rsid w:val="00A06766"/>
    <w:rsid w:val="00A13EB3"/>
    <w:rsid w:val="00A30E2A"/>
    <w:rsid w:val="00A31C93"/>
    <w:rsid w:val="00A32439"/>
    <w:rsid w:val="00A328B7"/>
    <w:rsid w:val="00A43D60"/>
    <w:rsid w:val="00A515D9"/>
    <w:rsid w:val="00A5255F"/>
    <w:rsid w:val="00A60C53"/>
    <w:rsid w:val="00A60D61"/>
    <w:rsid w:val="00A63C9C"/>
    <w:rsid w:val="00A70BA3"/>
    <w:rsid w:val="00A72B43"/>
    <w:rsid w:val="00A754E4"/>
    <w:rsid w:val="00A81823"/>
    <w:rsid w:val="00A82DCC"/>
    <w:rsid w:val="00A82F50"/>
    <w:rsid w:val="00A90E39"/>
    <w:rsid w:val="00A955C1"/>
    <w:rsid w:val="00A9739B"/>
    <w:rsid w:val="00AA0F21"/>
    <w:rsid w:val="00AA51E4"/>
    <w:rsid w:val="00AC0050"/>
    <w:rsid w:val="00AC146D"/>
    <w:rsid w:val="00AC40F3"/>
    <w:rsid w:val="00AC5F95"/>
    <w:rsid w:val="00AC65B9"/>
    <w:rsid w:val="00AC7276"/>
    <w:rsid w:val="00AE34B5"/>
    <w:rsid w:val="00AE5014"/>
    <w:rsid w:val="00AE64A6"/>
    <w:rsid w:val="00AF7492"/>
    <w:rsid w:val="00B040E4"/>
    <w:rsid w:val="00B0482F"/>
    <w:rsid w:val="00B04A59"/>
    <w:rsid w:val="00B07598"/>
    <w:rsid w:val="00B14E62"/>
    <w:rsid w:val="00B163C3"/>
    <w:rsid w:val="00B16497"/>
    <w:rsid w:val="00B33338"/>
    <w:rsid w:val="00B448D5"/>
    <w:rsid w:val="00B45B22"/>
    <w:rsid w:val="00B4777E"/>
    <w:rsid w:val="00B5303D"/>
    <w:rsid w:val="00B5468F"/>
    <w:rsid w:val="00B56846"/>
    <w:rsid w:val="00B63921"/>
    <w:rsid w:val="00BA52AC"/>
    <w:rsid w:val="00BA618F"/>
    <w:rsid w:val="00BB2315"/>
    <w:rsid w:val="00BB3284"/>
    <w:rsid w:val="00BB399C"/>
    <w:rsid w:val="00BD4043"/>
    <w:rsid w:val="00BE38C9"/>
    <w:rsid w:val="00BE4071"/>
    <w:rsid w:val="00BF408B"/>
    <w:rsid w:val="00BF4E55"/>
    <w:rsid w:val="00C02415"/>
    <w:rsid w:val="00C05561"/>
    <w:rsid w:val="00C278D9"/>
    <w:rsid w:val="00C342DE"/>
    <w:rsid w:val="00C57600"/>
    <w:rsid w:val="00C62C99"/>
    <w:rsid w:val="00C735B2"/>
    <w:rsid w:val="00C746C0"/>
    <w:rsid w:val="00C83A08"/>
    <w:rsid w:val="00C946D9"/>
    <w:rsid w:val="00C96749"/>
    <w:rsid w:val="00CD770F"/>
    <w:rsid w:val="00CE2A7E"/>
    <w:rsid w:val="00CE55D8"/>
    <w:rsid w:val="00CF24AF"/>
    <w:rsid w:val="00CF3853"/>
    <w:rsid w:val="00CF446B"/>
    <w:rsid w:val="00D006D3"/>
    <w:rsid w:val="00D035F8"/>
    <w:rsid w:val="00D064CB"/>
    <w:rsid w:val="00D276FE"/>
    <w:rsid w:val="00D303C8"/>
    <w:rsid w:val="00D40D34"/>
    <w:rsid w:val="00D538D0"/>
    <w:rsid w:val="00D53F77"/>
    <w:rsid w:val="00D61079"/>
    <w:rsid w:val="00D61551"/>
    <w:rsid w:val="00D628D9"/>
    <w:rsid w:val="00D63322"/>
    <w:rsid w:val="00D65911"/>
    <w:rsid w:val="00D6671A"/>
    <w:rsid w:val="00D7229F"/>
    <w:rsid w:val="00D83471"/>
    <w:rsid w:val="00D96EC2"/>
    <w:rsid w:val="00DB7D1D"/>
    <w:rsid w:val="00DC3EDA"/>
    <w:rsid w:val="00DC5CCC"/>
    <w:rsid w:val="00DD1106"/>
    <w:rsid w:val="00DE05B1"/>
    <w:rsid w:val="00DE06A6"/>
    <w:rsid w:val="00DF7E9B"/>
    <w:rsid w:val="00E052C4"/>
    <w:rsid w:val="00E15B52"/>
    <w:rsid w:val="00E2131E"/>
    <w:rsid w:val="00E218F7"/>
    <w:rsid w:val="00E21C50"/>
    <w:rsid w:val="00E3515E"/>
    <w:rsid w:val="00E44624"/>
    <w:rsid w:val="00E47F39"/>
    <w:rsid w:val="00E511DA"/>
    <w:rsid w:val="00E5497F"/>
    <w:rsid w:val="00E56FD4"/>
    <w:rsid w:val="00E57AFB"/>
    <w:rsid w:val="00E61E5E"/>
    <w:rsid w:val="00E70993"/>
    <w:rsid w:val="00E74B51"/>
    <w:rsid w:val="00E77C9B"/>
    <w:rsid w:val="00E821A9"/>
    <w:rsid w:val="00E85845"/>
    <w:rsid w:val="00E87470"/>
    <w:rsid w:val="00E92F6B"/>
    <w:rsid w:val="00E957D3"/>
    <w:rsid w:val="00EA661E"/>
    <w:rsid w:val="00EB0A30"/>
    <w:rsid w:val="00EB1198"/>
    <w:rsid w:val="00EB58A0"/>
    <w:rsid w:val="00EB5AAD"/>
    <w:rsid w:val="00ED3EBA"/>
    <w:rsid w:val="00ED641A"/>
    <w:rsid w:val="00EE6B35"/>
    <w:rsid w:val="00F037B2"/>
    <w:rsid w:val="00F0529D"/>
    <w:rsid w:val="00F07324"/>
    <w:rsid w:val="00F073E8"/>
    <w:rsid w:val="00F20375"/>
    <w:rsid w:val="00F21F0E"/>
    <w:rsid w:val="00F34971"/>
    <w:rsid w:val="00F44618"/>
    <w:rsid w:val="00F52721"/>
    <w:rsid w:val="00F53D3D"/>
    <w:rsid w:val="00F606A9"/>
    <w:rsid w:val="00F628EF"/>
    <w:rsid w:val="00F67ADC"/>
    <w:rsid w:val="00F94E9B"/>
    <w:rsid w:val="00F95167"/>
    <w:rsid w:val="00F975D1"/>
    <w:rsid w:val="00FA7FB0"/>
    <w:rsid w:val="00FB48CF"/>
    <w:rsid w:val="00FB6E9C"/>
    <w:rsid w:val="00FC0CE5"/>
    <w:rsid w:val="00FC4EB4"/>
    <w:rsid w:val="00FC622C"/>
    <w:rsid w:val="00FC64B6"/>
    <w:rsid w:val="00FD3B6C"/>
    <w:rsid w:val="00FD79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BC74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0B68"/>
    <w:pPr>
      <w:widowControl w:val="0"/>
      <w:jc w:val="both"/>
    </w:pPr>
    <w:rPr>
      <w:kern w:val="2"/>
      <w:sz w:val="26"/>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
    <w:name w:val="本文字下げ6"/>
    <w:basedOn w:val="a"/>
    <w:qFormat/>
    <w:rsid w:val="00150B68"/>
    <w:pPr>
      <w:ind w:leftChars="600" w:left="600"/>
    </w:pPr>
    <w:rPr>
      <w:rFonts w:ascii="Arial" w:eastAsia="ＭＳ ゴシック" w:hAnsi="Arial"/>
      <w:sz w:val="24"/>
      <w:szCs w:val="24"/>
    </w:rPr>
  </w:style>
  <w:style w:type="paragraph" w:customStyle="1" w:styleId="a3">
    <w:name w:val="単元"/>
    <w:basedOn w:val="a"/>
    <w:qFormat/>
    <w:rsid w:val="00150B68"/>
    <w:pPr>
      <w:autoSpaceDE w:val="0"/>
      <w:autoSpaceDN w:val="0"/>
      <w:spacing w:afterLines="50" w:after="50" w:line="480" w:lineRule="exact"/>
    </w:pPr>
    <w:rPr>
      <w:rFonts w:ascii="Arial" w:eastAsia="ＭＳ ゴシック" w:hAnsi="Arial"/>
      <w:szCs w:val="26"/>
    </w:rPr>
  </w:style>
  <w:style w:type="paragraph" w:customStyle="1" w:styleId="1">
    <w:name w:val="1行解答ケイ"/>
    <w:basedOn w:val="a"/>
    <w:qFormat/>
    <w:rsid w:val="00150B68"/>
    <w:pPr>
      <w:tabs>
        <w:tab w:val="left" w:pos="8580"/>
      </w:tabs>
      <w:spacing w:line="440" w:lineRule="exact"/>
    </w:pPr>
    <w:rPr>
      <w:sz w:val="24"/>
      <w:szCs w:val="24"/>
      <w:u w:val="dotted"/>
    </w:rPr>
  </w:style>
  <w:style w:type="paragraph" w:customStyle="1" w:styleId="a4">
    <w:name w:val="きけん"/>
    <w:basedOn w:val="a"/>
    <w:uiPriority w:val="1"/>
    <w:qFormat/>
    <w:rsid w:val="00150B68"/>
    <w:pPr>
      <w:tabs>
        <w:tab w:val="left" w:pos="4660"/>
      </w:tabs>
      <w:autoSpaceDE w:val="0"/>
      <w:autoSpaceDN w:val="0"/>
      <w:spacing w:beforeLines="100" w:before="100" w:afterLines="100" w:after="100" w:line="240" w:lineRule="exact"/>
      <w:ind w:leftChars="400" w:left="500" w:hangingChars="100" w:hanging="100"/>
      <w:jc w:val="left"/>
      <w:outlineLvl w:val="3"/>
    </w:pPr>
    <w:rPr>
      <w:rFonts w:ascii="ＭＳ ゴシック" w:eastAsia="ＭＳ ゴシック" w:hAnsi="A-OTF リュウミン Pr6 EH-KL" w:cs="A-OTF リュウミン Pr6 EH-KL"/>
      <w:color w:val="231F20"/>
      <w:w w:val="101"/>
      <w:kern w:val="0"/>
      <w:sz w:val="22"/>
      <w:lang w:eastAsia="en-US"/>
    </w:rPr>
  </w:style>
  <w:style w:type="character" w:customStyle="1" w:styleId="10">
    <w:name w:val="標準1文字"/>
    <w:uiPriority w:val="1"/>
    <w:qFormat/>
    <w:rsid w:val="00150B68"/>
    <w:rPr>
      <w:rFonts w:ascii="Century" w:eastAsia="ＭＳ 明朝" w:hAnsi="Century"/>
      <w:b w:val="0"/>
      <w:bCs w:val="0"/>
      <w:i w:val="0"/>
      <w:iCs w:val="0"/>
      <w:color w:val="000000"/>
      <w:sz w:val="26"/>
      <w:szCs w:val="26"/>
      <w:u w:val="none"/>
    </w:rPr>
  </w:style>
  <w:style w:type="paragraph" w:customStyle="1" w:styleId="12Q2">
    <w:name w:val="本文明朝12Q字下げ2"/>
    <w:basedOn w:val="a"/>
    <w:qFormat/>
    <w:rsid w:val="00150B68"/>
    <w:pPr>
      <w:ind w:leftChars="200" w:left="200"/>
    </w:pPr>
    <w:rPr>
      <w:sz w:val="22"/>
    </w:rPr>
  </w:style>
  <w:style w:type="paragraph" w:customStyle="1" w:styleId="4">
    <w:name w:val="解答ケイ字下げ4"/>
    <w:basedOn w:val="1"/>
    <w:qFormat/>
    <w:rsid w:val="00150B68"/>
    <w:pPr>
      <w:ind w:leftChars="600" w:left="600"/>
    </w:pPr>
  </w:style>
  <w:style w:type="paragraph" w:customStyle="1" w:styleId="a5">
    <w:name w:val="標準ゴチ"/>
    <w:basedOn w:val="a"/>
    <w:qFormat/>
    <w:rsid w:val="00150B68"/>
    <w:pPr>
      <w:tabs>
        <w:tab w:val="left" w:pos="3120"/>
      </w:tabs>
    </w:pPr>
    <w:rPr>
      <w:rFonts w:ascii="Arial" w:eastAsia="ＭＳ ゴシック" w:hAnsi="Arial"/>
      <w:sz w:val="24"/>
      <w:szCs w:val="24"/>
    </w:rPr>
  </w:style>
  <w:style w:type="paragraph" w:customStyle="1" w:styleId="a6">
    <w:name w:val="きけんボックス"/>
    <w:basedOn w:val="a4"/>
    <w:qFormat/>
    <w:rsid w:val="00150B68"/>
    <w:pPr>
      <w:spacing w:beforeLines="0" w:before="0" w:afterLines="0" w:after="0" w:line="280" w:lineRule="exact"/>
      <w:ind w:leftChars="0" w:left="50" w:hangingChars="50" w:hanging="50"/>
    </w:pPr>
  </w:style>
  <w:style w:type="paragraph" w:customStyle="1" w:styleId="a7">
    <w:name w:val="標準（小）"/>
    <w:basedOn w:val="a"/>
    <w:qFormat/>
    <w:rsid w:val="00150B68"/>
    <w:rPr>
      <w:sz w:val="22"/>
    </w:rPr>
  </w:style>
  <w:style w:type="paragraph" w:customStyle="1" w:styleId="a8">
    <w:name w:val="ミカタ"/>
    <w:basedOn w:val="a"/>
    <w:qFormat/>
    <w:rsid w:val="00150B68"/>
    <w:pPr>
      <w:spacing w:line="240" w:lineRule="exact"/>
    </w:pPr>
    <w:rPr>
      <w:rFonts w:ascii="Arial" w:eastAsia="ＭＳ ゴシック" w:hAnsi="Arial"/>
      <w:color w:val="231F20"/>
      <w:sz w:val="20"/>
      <w:szCs w:val="20"/>
    </w:rPr>
  </w:style>
  <w:style w:type="paragraph" w:customStyle="1" w:styleId="a9">
    <w:name w:val="標準ゴチ（小）"/>
    <w:basedOn w:val="a7"/>
    <w:qFormat/>
    <w:rsid w:val="00150B68"/>
    <w:pPr>
      <w:spacing w:line="360" w:lineRule="exact"/>
    </w:pPr>
    <w:rPr>
      <w:rFonts w:ascii="Arial" w:eastAsia="ＭＳ ゴシック" w:hAnsi="Arial"/>
      <w:noProof/>
      <w:sz w:val="20"/>
      <w:szCs w:val="20"/>
    </w:rPr>
  </w:style>
  <w:style w:type="paragraph" w:customStyle="1" w:styleId="12Q">
    <w:name w:val="本文明朝12Q"/>
    <w:basedOn w:val="a"/>
    <w:qFormat/>
    <w:rsid w:val="00150B68"/>
    <w:rPr>
      <w:sz w:val="22"/>
    </w:rPr>
  </w:style>
  <w:style w:type="paragraph" w:customStyle="1" w:styleId="12Q3">
    <w:name w:val="本文明朝12Q字下げ3"/>
    <w:basedOn w:val="12Q"/>
    <w:qFormat/>
    <w:rsid w:val="00150B68"/>
    <w:pPr>
      <w:spacing w:beforeLines="50" w:before="50" w:afterLines="50" w:after="50" w:line="200" w:lineRule="exact"/>
      <w:ind w:leftChars="300" w:left="300"/>
    </w:pPr>
  </w:style>
  <w:style w:type="character" w:customStyle="1" w:styleId="aa">
    <w:name w:val="ミカタ下線"/>
    <w:uiPriority w:val="1"/>
    <w:qFormat/>
    <w:rsid w:val="00150B68"/>
    <w:rPr>
      <w:u w:val="single"/>
      <w:bdr w:val="none" w:sz="0" w:space="0" w:color="auto"/>
    </w:rPr>
  </w:style>
  <w:style w:type="character" w:customStyle="1" w:styleId="ab">
    <w:name w:val="ゴシック小"/>
    <w:basedOn w:val="a0"/>
    <w:uiPriority w:val="1"/>
    <w:qFormat/>
    <w:rsid w:val="00537250"/>
    <w:rPr>
      <w:rFonts w:ascii="Arial" w:eastAsia="ＭＳ ゴシック" w:hAnsi="Arial"/>
      <w:b w:val="0"/>
      <w:bCs w:val="0"/>
      <w:i w:val="0"/>
      <w:iCs w:val="0"/>
      <w:color w:val="000000" w:themeColor="text1"/>
      <w:sz w:val="14"/>
      <w:szCs w:val="14"/>
      <w:u w:val="none"/>
    </w:rPr>
  </w:style>
  <w:style w:type="paragraph" w:customStyle="1" w:styleId="12Q1">
    <w:name w:val="本文明朝12Q 字下げ1"/>
    <w:basedOn w:val="12Q"/>
    <w:qFormat/>
    <w:rsid w:val="00150B68"/>
    <w:pPr>
      <w:ind w:leftChars="100" w:left="100"/>
    </w:pPr>
  </w:style>
  <w:style w:type="paragraph" w:customStyle="1" w:styleId="TableParagraph">
    <w:name w:val="Table Paragraph"/>
    <w:basedOn w:val="a"/>
    <w:uiPriority w:val="1"/>
    <w:qFormat/>
    <w:rsid w:val="00150B68"/>
    <w:pPr>
      <w:autoSpaceDE w:val="0"/>
      <w:autoSpaceDN w:val="0"/>
      <w:jc w:val="left"/>
    </w:pPr>
    <w:rPr>
      <w:rFonts w:ascii="A-OTF 新ゴ Pro L" w:eastAsia="A-OTF 新ゴ Pro L" w:hAnsi="A-OTF 新ゴ Pro L" w:cs="A-OTF 新ゴ Pro L"/>
      <w:kern w:val="0"/>
      <w:sz w:val="22"/>
      <w:lang w:eastAsia="en-US"/>
    </w:rPr>
  </w:style>
  <w:style w:type="paragraph" w:styleId="ac">
    <w:name w:val="Body Text"/>
    <w:basedOn w:val="a"/>
    <w:link w:val="ad"/>
    <w:uiPriority w:val="1"/>
    <w:qFormat/>
    <w:rsid w:val="00150B68"/>
    <w:pPr>
      <w:autoSpaceDE w:val="0"/>
      <w:autoSpaceDN w:val="0"/>
      <w:jc w:val="left"/>
    </w:pPr>
    <w:rPr>
      <w:rFonts w:ascii="A-OTF 新ゴ Pro L" w:eastAsia="A-OTF 新ゴ Pro L" w:hAnsi="A-OTF 新ゴ Pro L" w:cs="A-OTF 新ゴ Pro L"/>
      <w:kern w:val="0"/>
      <w:sz w:val="25"/>
      <w:szCs w:val="25"/>
      <w:lang w:eastAsia="en-US"/>
    </w:rPr>
  </w:style>
  <w:style w:type="character" w:customStyle="1" w:styleId="ad">
    <w:name w:val="本文 (文字)"/>
    <w:basedOn w:val="a0"/>
    <w:link w:val="ac"/>
    <w:uiPriority w:val="1"/>
    <w:rsid w:val="00150B68"/>
    <w:rPr>
      <w:rFonts w:ascii="A-OTF 新ゴ Pro L" w:eastAsia="A-OTF 新ゴ Pro L" w:hAnsi="A-OTF 新ゴ Pro L" w:cs="A-OTF 新ゴ Pro L"/>
      <w:sz w:val="25"/>
      <w:szCs w:val="25"/>
      <w:lang w:eastAsia="en-US"/>
    </w:rPr>
  </w:style>
  <w:style w:type="table" w:styleId="ae">
    <w:name w:val="Table Grid"/>
    <w:basedOn w:val="a1"/>
    <w:uiPriority w:val="59"/>
    <w:rsid w:val="006C0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E6C86"/>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2E6C86"/>
    <w:rPr>
      <w:rFonts w:asciiTheme="majorHAnsi" w:eastAsiaTheme="majorEastAsia" w:hAnsiTheme="majorHAnsi" w:cstheme="majorBidi"/>
      <w:kern w:val="2"/>
      <w:sz w:val="18"/>
      <w:szCs w:val="18"/>
    </w:rPr>
  </w:style>
  <w:style w:type="paragraph" w:styleId="af1">
    <w:name w:val="header"/>
    <w:basedOn w:val="a"/>
    <w:link w:val="af2"/>
    <w:uiPriority w:val="99"/>
    <w:unhideWhenUsed/>
    <w:rsid w:val="00CF24AF"/>
    <w:pPr>
      <w:tabs>
        <w:tab w:val="center" w:pos="4252"/>
        <w:tab w:val="right" w:pos="8504"/>
      </w:tabs>
      <w:snapToGrid w:val="0"/>
    </w:pPr>
  </w:style>
  <w:style w:type="character" w:customStyle="1" w:styleId="af2">
    <w:name w:val="ヘッダー (文字)"/>
    <w:basedOn w:val="a0"/>
    <w:link w:val="af1"/>
    <w:uiPriority w:val="99"/>
    <w:rsid w:val="00CF24AF"/>
    <w:rPr>
      <w:kern w:val="2"/>
      <w:sz w:val="26"/>
      <w:szCs w:val="22"/>
    </w:rPr>
  </w:style>
  <w:style w:type="paragraph" w:styleId="af3">
    <w:name w:val="footer"/>
    <w:basedOn w:val="a"/>
    <w:link w:val="af4"/>
    <w:uiPriority w:val="99"/>
    <w:unhideWhenUsed/>
    <w:rsid w:val="00CF24AF"/>
    <w:pPr>
      <w:tabs>
        <w:tab w:val="center" w:pos="4252"/>
        <w:tab w:val="right" w:pos="8504"/>
      </w:tabs>
      <w:snapToGrid w:val="0"/>
    </w:pPr>
  </w:style>
  <w:style w:type="character" w:customStyle="1" w:styleId="af4">
    <w:name w:val="フッター (文字)"/>
    <w:basedOn w:val="a0"/>
    <w:link w:val="af3"/>
    <w:uiPriority w:val="99"/>
    <w:rsid w:val="00CF24AF"/>
    <w:rPr>
      <w:kern w:val="2"/>
      <w:sz w:val="26"/>
      <w:szCs w:val="22"/>
    </w:rPr>
  </w:style>
  <w:style w:type="table" w:customStyle="1" w:styleId="TableGrid">
    <w:name w:val="TableGrid"/>
    <w:rsid w:val="00A31C93"/>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character" w:styleId="af5">
    <w:name w:val="annotation reference"/>
    <w:basedOn w:val="a0"/>
    <w:uiPriority w:val="99"/>
    <w:semiHidden/>
    <w:unhideWhenUsed/>
    <w:rsid w:val="00624FF4"/>
    <w:rPr>
      <w:sz w:val="18"/>
      <w:szCs w:val="18"/>
    </w:rPr>
  </w:style>
  <w:style w:type="paragraph" w:styleId="af6">
    <w:name w:val="annotation text"/>
    <w:basedOn w:val="a"/>
    <w:link w:val="af7"/>
    <w:uiPriority w:val="99"/>
    <w:semiHidden/>
    <w:unhideWhenUsed/>
    <w:rsid w:val="00624FF4"/>
    <w:pPr>
      <w:jc w:val="left"/>
    </w:pPr>
  </w:style>
  <w:style w:type="character" w:customStyle="1" w:styleId="af7">
    <w:name w:val="コメント文字列 (文字)"/>
    <w:basedOn w:val="a0"/>
    <w:link w:val="af6"/>
    <w:uiPriority w:val="99"/>
    <w:semiHidden/>
    <w:rsid w:val="00624FF4"/>
    <w:rPr>
      <w:kern w:val="2"/>
      <w:sz w:val="26"/>
      <w:szCs w:val="22"/>
    </w:rPr>
  </w:style>
  <w:style w:type="paragraph" w:styleId="af8">
    <w:name w:val="annotation subject"/>
    <w:basedOn w:val="af6"/>
    <w:next w:val="af6"/>
    <w:link w:val="af9"/>
    <w:uiPriority w:val="99"/>
    <w:semiHidden/>
    <w:unhideWhenUsed/>
    <w:rsid w:val="00624FF4"/>
    <w:rPr>
      <w:b/>
      <w:bCs/>
    </w:rPr>
  </w:style>
  <w:style w:type="character" w:customStyle="1" w:styleId="af9">
    <w:name w:val="コメント内容 (文字)"/>
    <w:basedOn w:val="af7"/>
    <w:link w:val="af8"/>
    <w:uiPriority w:val="99"/>
    <w:semiHidden/>
    <w:rsid w:val="00624FF4"/>
    <w:rPr>
      <w:b/>
      <w:bCs/>
      <w:kern w:val="2"/>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7269</Words>
  <Characters>41435</Characters>
  <Application>Microsoft Office Word</Application>
  <DocSecurity>0</DocSecurity>
  <Lines>345</Lines>
  <Paragraphs>97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2024-01-18T03:04:00Z</dcterms:created>
  <dcterms:modified xsi:type="dcterms:W3CDTF">2024-01-18T06:04:00Z</dcterms:modified>
</cp:coreProperties>
</file>